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5AC010" w14:textId="70A0C147" w:rsidR="0065608E" w:rsidRPr="00417282" w:rsidRDefault="0065608E" w:rsidP="00076D1C">
      <w:pPr>
        <w:pStyle w:val="BATitle"/>
        <w:rPr>
          <w:sz w:val="36"/>
          <w:szCs w:val="16"/>
        </w:rPr>
      </w:pPr>
      <w:bookmarkStart w:id="0" w:name="_Hlk131698290"/>
      <w:r w:rsidRPr="00417282">
        <w:rPr>
          <w:sz w:val="36"/>
          <w:szCs w:val="16"/>
        </w:rPr>
        <w:t>A synchrotron X-ray scattering study of the crystallization behavior of mixtures of confectionary triacylglycerides: effect of chemical composition and shear on polymorphism and kinetic</w:t>
      </w:r>
      <w:r w:rsidR="00AB1F21" w:rsidRPr="00417282">
        <w:rPr>
          <w:sz w:val="36"/>
          <w:szCs w:val="16"/>
        </w:rPr>
        <w:t>s</w:t>
      </w:r>
    </w:p>
    <w:p w14:paraId="2386F41D" w14:textId="77777777" w:rsidR="0065608E" w:rsidRPr="00417282" w:rsidRDefault="0065608E" w:rsidP="00076D1C">
      <w:pPr>
        <w:pStyle w:val="BBAuthorName"/>
      </w:pPr>
      <w:r w:rsidRPr="00417282">
        <w:t>Elena Simone</w:t>
      </w:r>
      <w:r w:rsidRPr="00417282">
        <w:rPr>
          <w:vertAlign w:val="superscript"/>
        </w:rPr>
        <w:t>1,2*</w:t>
      </w:r>
      <w:r w:rsidRPr="00417282">
        <w:t>, Michael Rappolt</w:t>
      </w:r>
      <w:r w:rsidRPr="00417282">
        <w:rPr>
          <w:vertAlign w:val="superscript"/>
        </w:rPr>
        <w:t>2</w:t>
      </w:r>
      <w:r w:rsidRPr="00417282">
        <w:t>, Holly Ewens</w:t>
      </w:r>
      <w:r w:rsidRPr="00417282">
        <w:rPr>
          <w:vertAlign w:val="superscript"/>
        </w:rPr>
        <w:t>2</w:t>
      </w:r>
      <w:r w:rsidRPr="00417282">
        <w:t>, Tom Rutherford</w:t>
      </w:r>
      <w:r w:rsidRPr="00417282">
        <w:rPr>
          <w:vertAlign w:val="superscript"/>
        </w:rPr>
        <w:t>3</w:t>
      </w:r>
      <w:r w:rsidRPr="00417282">
        <w:t>, Stephanie Marty Terrade</w:t>
      </w:r>
      <w:r w:rsidRPr="00417282">
        <w:rPr>
          <w:vertAlign w:val="superscript"/>
        </w:rPr>
        <w:t>4</w:t>
      </w:r>
      <w:r w:rsidRPr="00417282">
        <w:t>, Francesca Giuffrida</w:t>
      </w:r>
      <w:r w:rsidRPr="00417282">
        <w:rPr>
          <w:vertAlign w:val="superscript"/>
        </w:rPr>
        <w:t>4</w:t>
      </w:r>
      <w:r w:rsidRPr="00417282">
        <w:t>, Cynthia Marmet</w:t>
      </w:r>
      <w:r w:rsidRPr="00417282">
        <w:rPr>
          <w:vertAlign w:val="superscript"/>
        </w:rPr>
        <w:t>4</w:t>
      </w:r>
    </w:p>
    <w:p w14:paraId="0B4FCF42" w14:textId="77777777" w:rsidR="0065608E" w:rsidRPr="00417282" w:rsidRDefault="0065608E" w:rsidP="00076D1C">
      <w:pPr>
        <w:pStyle w:val="BCAuthorAddress"/>
        <w:rPr>
          <w:i/>
          <w:iCs/>
        </w:rPr>
      </w:pPr>
      <w:r w:rsidRPr="00417282">
        <w:rPr>
          <w:i/>
          <w:iCs/>
          <w:vertAlign w:val="superscript"/>
        </w:rPr>
        <w:t>1</w:t>
      </w:r>
      <w:r w:rsidRPr="00417282">
        <w:rPr>
          <w:i/>
          <w:iCs/>
        </w:rPr>
        <w:t xml:space="preserve"> Department of Applied Science and Technology (DISAT), Politecnico di Torino, Torino, Italy</w:t>
      </w:r>
    </w:p>
    <w:p w14:paraId="0FCEDED6" w14:textId="77777777" w:rsidR="0065608E" w:rsidRPr="00417282" w:rsidRDefault="0065608E" w:rsidP="00076D1C">
      <w:pPr>
        <w:pStyle w:val="BIEmailAddress"/>
        <w:jc w:val="center"/>
        <w:rPr>
          <w:i/>
          <w:iCs/>
        </w:rPr>
      </w:pPr>
      <w:r w:rsidRPr="00417282">
        <w:rPr>
          <w:i/>
          <w:iCs/>
          <w:vertAlign w:val="superscript"/>
        </w:rPr>
        <w:t>2</w:t>
      </w:r>
      <w:r w:rsidRPr="00417282">
        <w:rPr>
          <w:i/>
          <w:iCs/>
        </w:rPr>
        <w:t xml:space="preserve"> School of Food Science and Nutrition, Food Colloids and Bioprocessing Group, University of Leeds, Leeds, United Kingdom</w:t>
      </w:r>
    </w:p>
    <w:p w14:paraId="0E4772A4" w14:textId="491505C7" w:rsidR="0065608E" w:rsidRPr="00417282" w:rsidRDefault="00117BBC" w:rsidP="00076D1C">
      <w:pPr>
        <w:pStyle w:val="AIReceivedDate"/>
        <w:jc w:val="center"/>
        <w:rPr>
          <w:b w:val="0"/>
          <w:bCs/>
          <w:i/>
          <w:iCs/>
        </w:rPr>
      </w:pPr>
      <w:r w:rsidRPr="00417282">
        <w:rPr>
          <w:b w:val="0"/>
          <w:bCs/>
          <w:i/>
          <w:iCs/>
          <w:vertAlign w:val="superscript"/>
        </w:rPr>
        <w:t>3</w:t>
      </w:r>
      <w:r w:rsidR="0065608E" w:rsidRPr="00417282">
        <w:rPr>
          <w:b w:val="0"/>
          <w:bCs/>
          <w:i/>
          <w:iCs/>
        </w:rPr>
        <w:t xml:space="preserve"> Nestlé Product Technology Centre Confectionery, Haxby Road, York, YO31 8TA, United Kingdom</w:t>
      </w:r>
    </w:p>
    <w:p w14:paraId="6605A836" w14:textId="20B8B847" w:rsidR="0065608E" w:rsidRPr="00417282" w:rsidRDefault="00117BBC" w:rsidP="00076D1C">
      <w:pPr>
        <w:pStyle w:val="BCAuthorAddress"/>
        <w:rPr>
          <w:i/>
          <w:iCs/>
          <w:lang w:val="fr-FR"/>
        </w:rPr>
      </w:pPr>
      <w:r w:rsidRPr="00417282">
        <w:rPr>
          <w:i/>
          <w:iCs/>
          <w:vertAlign w:val="superscript"/>
          <w:lang w:val="fr-FR"/>
        </w:rPr>
        <w:t>4</w:t>
      </w:r>
      <w:r w:rsidR="0065608E" w:rsidRPr="00417282">
        <w:rPr>
          <w:i/>
          <w:iCs/>
          <w:lang w:val="fr-FR"/>
        </w:rPr>
        <w:t xml:space="preserve"> Nestlé Research, Vers-chez-les-Blanc, Lausanne 26, 1000, Switzerland</w:t>
      </w:r>
    </w:p>
    <w:p w14:paraId="02130706" w14:textId="3DF0110F" w:rsidR="0065608E" w:rsidRPr="00417282" w:rsidRDefault="0065608E" w:rsidP="00076D1C">
      <w:pPr>
        <w:pStyle w:val="BCAuthorAddress"/>
        <w:jc w:val="left"/>
      </w:pPr>
      <w:r w:rsidRPr="00417282">
        <w:t xml:space="preserve">Corresponding author: </w:t>
      </w:r>
      <w:r w:rsidR="0092260F" w:rsidRPr="00417282">
        <w:t>*</w:t>
      </w:r>
      <w:r w:rsidRPr="00417282">
        <w:t xml:space="preserve">Dr Elena Simone, </w:t>
      </w:r>
      <w:hyperlink r:id="rId8" w:history="1">
        <w:r w:rsidRPr="00417282">
          <w:rPr>
            <w:rStyle w:val="Collegamentoipertestuale"/>
            <w:bCs/>
          </w:rPr>
          <w:t>elena.simone@polito.it</w:t>
        </w:r>
      </w:hyperlink>
      <w:r w:rsidRPr="00417282">
        <w:rPr>
          <w:b/>
        </w:rPr>
        <w:t xml:space="preserve"> </w:t>
      </w:r>
    </w:p>
    <w:bookmarkEnd w:id="0"/>
    <w:p w14:paraId="71597659" w14:textId="77777777" w:rsidR="002B5605" w:rsidRPr="00417282" w:rsidRDefault="002B5605" w:rsidP="00076D1C">
      <w:pPr>
        <w:pStyle w:val="FACorrespondingAuthorFootnote"/>
        <w:spacing w:after="0"/>
        <w:jc w:val="left"/>
      </w:pPr>
    </w:p>
    <w:p w14:paraId="2F0117C5" w14:textId="6D0EF1A7" w:rsidR="0065608E" w:rsidRPr="00417282" w:rsidRDefault="0065608E" w:rsidP="00076D1C">
      <w:pPr>
        <w:pStyle w:val="FACorrespondingAuthorFootnote"/>
        <w:spacing w:after="0"/>
        <w:jc w:val="left"/>
      </w:pPr>
      <w:r w:rsidRPr="00417282">
        <w:t xml:space="preserve">KEYWORDS: </w:t>
      </w:r>
      <w:r w:rsidR="00240AEE" w:rsidRPr="00417282">
        <w:t xml:space="preserve">Cocoa </w:t>
      </w:r>
      <w:r w:rsidRPr="00417282">
        <w:t>butter, crystallization, X-ray scattering, triacylglycerides (TAGs)</w:t>
      </w:r>
    </w:p>
    <w:p w14:paraId="57F9A8F3" w14:textId="77777777" w:rsidR="0065608E" w:rsidRPr="00417282" w:rsidRDefault="0065608E" w:rsidP="00076D1C">
      <w:pPr>
        <w:pStyle w:val="FACorrespondingAuthorFootnote"/>
        <w:spacing w:after="240"/>
        <w:jc w:val="left"/>
      </w:pPr>
    </w:p>
    <w:p w14:paraId="6D488F4E" w14:textId="77777777" w:rsidR="002B5605" w:rsidRPr="00417282" w:rsidRDefault="002B5605" w:rsidP="00275124">
      <w:pPr>
        <w:pStyle w:val="TAMainText"/>
      </w:pPr>
    </w:p>
    <w:p w14:paraId="1FD34E97" w14:textId="5A72408B" w:rsidR="0065608E" w:rsidRPr="00417282" w:rsidRDefault="0065608E" w:rsidP="00076D1C">
      <w:pPr>
        <w:pStyle w:val="BDAbstract"/>
      </w:pPr>
      <w:r w:rsidRPr="00417282">
        <w:lastRenderedPageBreak/>
        <w:t>ABSTRACT</w:t>
      </w:r>
    </w:p>
    <w:p w14:paraId="7511679A" w14:textId="06231C47" w:rsidR="00EB3917" w:rsidRPr="00417282" w:rsidRDefault="0065608E" w:rsidP="00076D1C">
      <w:pPr>
        <w:pStyle w:val="BGKeywords"/>
      </w:pPr>
      <w:r w:rsidRPr="00417282">
        <w:t>Cocoa butter equivalents (CBE) are mixtures of triglycerides from multiple sources (e.g., sunflower oil, mango kernel and sal)</w:t>
      </w:r>
      <w:r w:rsidR="00AB1F21" w:rsidRPr="00417282">
        <w:t>,</w:t>
      </w:r>
      <w:r w:rsidRPr="00417282">
        <w:t xml:space="preserve"> which resemble cocoa butter (CB) in both physical and chemical properties. Despite being widely used to replace CB in chocolate products, the crystallization behavior of many CBEs is still poorly understood. The aim of this work was to develop a fundamental understanding, at the molecular level, of the crystallization behavior of selected CBEs, and compare it with that of CB. Chromatography was used to determine the composition of CBEs, in terms of fatty acids and tri</w:t>
      </w:r>
      <w:r w:rsidR="00AB1F21" w:rsidRPr="00417282">
        <w:t>acyl</w:t>
      </w:r>
      <w:r w:rsidRPr="00417282">
        <w:t>glycerides</w:t>
      </w:r>
      <w:r w:rsidR="00AB1F21" w:rsidRPr="00417282">
        <w:t xml:space="preserve"> (TAGs)</w:t>
      </w:r>
      <w:r w:rsidRPr="00417282">
        <w:t xml:space="preserve">, while their thermodynamic </w:t>
      </w:r>
      <w:r w:rsidR="00AB1F21" w:rsidRPr="00417282">
        <w:t xml:space="preserve">behavior </w:t>
      </w:r>
      <w:r w:rsidRPr="00417282">
        <w:t xml:space="preserve">and crystallization </w:t>
      </w:r>
      <w:r w:rsidR="00AB1F21" w:rsidRPr="00417282">
        <w:t xml:space="preserve">kinetics </w:t>
      </w:r>
      <w:r w:rsidRPr="00417282">
        <w:t xml:space="preserve">were studied using polarized microscopy, differential calorimetry and </w:t>
      </w:r>
      <w:r w:rsidR="00BF2128" w:rsidRPr="00417282">
        <w:t xml:space="preserve">three different </w:t>
      </w:r>
      <w:r w:rsidRPr="00417282">
        <w:t xml:space="preserve">synchrotron X-ray scattering setups. CBEs </w:t>
      </w:r>
      <w:r w:rsidR="007F0C0A" w:rsidRPr="00417282">
        <w:t xml:space="preserve">of different origin and chemical composition (e.g., </w:t>
      </w:r>
      <w:r w:rsidRPr="00417282">
        <w:t>different ratios of the main CB TAGs</w:t>
      </w:r>
      <w:r w:rsidR="00AB1F21" w:rsidRPr="00417282">
        <w:t xml:space="preserve">, namely </w:t>
      </w:r>
      <w:r w:rsidRPr="00417282">
        <w:t>POP, SOS and POS</w:t>
      </w:r>
      <w:r w:rsidR="007F0C0A" w:rsidRPr="00417282">
        <w:t>)</w:t>
      </w:r>
      <w:r w:rsidRPr="00417282">
        <w:t xml:space="preserve"> crystallized in different polymorphs and with different kinetics of nucleation, growth and polymorphic transformation</w:t>
      </w:r>
      <w:r w:rsidR="00EB3917" w:rsidRPr="00417282">
        <w:t xml:space="preserve">. </w:t>
      </w:r>
      <w:r w:rsidR="00EB3917" w:rsidRPr="00417282">
        <w:rPr>
          <w:rFonts w:ascii="Times New Roman" w:hAnsi="Times New Roman"/>
        </w:rPr>
        <w:t>SOS rich CBEs presented showed more polymorphs than CB and POP rich samples; whereas, CBEs with high concentration of POP showed slow kinetic of polymorphic transformation towards the stable β(3L) form.</w:t>
      </w:r>
    </w:p>
    <w:p w14:paraId="087AC84E" w14:textId="3A383637" w:rsidR="0065608E" w:rsidRPr="00417282" w:rsidRDefault="0065608E" w:rsidP="00076D1C">
      <w:pPr>
        <w:pStyle w:val="BGKeywords"/>
      </w:pPr>
      <w:r w:rsidRPr="00417282">
        <w:t>Additionally, it was observed that the presence of small amounts (&lt;1% w/w) of specific TAGs, such as OOO, PPP or SSS, could significantly affect the crystallization behavior of CBEs and CB</w:t>
      </w:r>
      <w:r w:rsidR="003252CA" w:rsidRPr="00417282">
        <w:t>s</w:t>
      </w:r>
      <w:r w:rsidRPr="00417282">
        <w:t xml:space="preserve"> </w:t>
      </w:r>
      <w:r w:rsidRPr="00417282">
        <w:rPr>
          <w:rFonts w:ascii="Times New Roman" w:hAnsi="Times New Roman"/>
        </w:rPr>
        <w:t>in terms of kinetics of polymorphic transformation and number of phases detected</w:t>
      </w:r>
      <w:r w:rsidR="00EB3917" w:rsidRPr="00417282">
        <w:rPr>
          <w:rFonts w:ascii="Times New Roman" w:hAnsi="Times New Roman"/>
        </w:rPr>
        <w:t xml:space="preserve"> (multiple high melting β(2L) polymorphs were identified in all sample studied)</w:t>
      </w:r>
      <w:r w:rsidRPr="00417282">
        <w:rPr>
          <w:rFonts w:ascii="Times New Roman" w:hAnsi="Times New Roman"/>
        </w:rPr>
        <w:t>. Finally, it was found that</w:t>
      </w:r>
      <w:r w:rsidR="00EB3917" w:rsidRPr="00417282">
        <w:rPr>
          <w:rFonts w:ascii="Times New Roman" w:hAnsi="Times New Roman"/>
        </w:rPr>
        <w:t>, regardless of the CBE composition,</w:t>
      </w:r>
      <w:r w:rsidRPr="00417282">
        <w:rPr>
          <w:rFonts w:ascii="Times New Roman" w:hAnsi="Times New Roman"/>
        </w:rPr>
        <w:t xml:space="preserve"> the presence of shear c</w:t>
      </w:r>
      <w:r w:rsidR="00EB3917" w:rsidRPr="00417282">
        <w:rPr>
          <w:rFonts w:ascii="Times New Roman" w:hAnsi="Times New Roman"/>
        </w:rPr>
        <w:t>ould</w:t>
      </w:r>
      <w:r w:rsidRPr="00417282">
        <w:rPr>
          <w:rFonts w:ascii="Times New Roman" w:hAnsi="Times New Roman"/>
        </w:rPr>
        <w:t xml:space="preserve"> promote the formation of stable β polymorphs over metastable β’ and γ forms, and reduces the size of the crystal agglomerates formed due to increased secondary nucleation.</w:t>
      </w:r>
    </w:p>
    <w:p w14:paraId="3B5984AE" w14:textId="6F2D24EC" w:rsidR="0065608E" w:rsidRPr="00417282" w:rsidRDefault="0065608E" w:rsidP="00076D1C">
      <w:pPr>
        <w:spacing w:after="0" w:line="480" w:lineRule="auto"/>
        <w:jc w:val="left"/>
      </w:pPr>
      <w:r w:rsidRPr="00417282">
        <w:lastRenderedPageBreak/>
        <w:br w:type="page"/>
      </w:r>
    </w:p>
    <w:p w14:paraId="6A5A0A30" w14:textId="623BCCE7" w:rsidR="00F53091" w:rsidRPr="00417282" w:rsidRDefault="00F53091" w:rsidP="00275124">
      <w:pPr>
        <w:pStyle w:val="BGKeywords"/>
        <w:numPr>
          <w:ilvl w:val="0"/>
          <w:numId w:val="10"/>
        </w:numPr>
      </w:pPr>
      <w:r w:rsidRPr="00417282">
        <w:lastRenderedPageBreak/>
        <w:t>INTRODUCTION</w:t>
      </w:r>
    </w:p>
    <w:p w14:paraId="33DA6608" w14:textId="3064833C" w:rsidR="0065608E" w:rsidRPr="00417282" w:rsidRDefault="0065608E" w:rsidP="00076D1C">
      <w:pPr>
        <w:pStyle w:val="BGKeywords"/>
      </w:pPr>
      <w:r w:rsidRPr="00417282">
        <w:t xml:space="preserve">Chocolate is a popular food product, whose demand has been constantly increasing over the past years </w:t>
      </w:r>
      <w:r w:rsidRPr="00417282">
        <w:fldChar w:fldCharType="begin" w:fldLock="1"/>
      </w:r>
      <w:r w:rsidR="0092260F" w:rsidRPr="00417282">
        <w:instrText>ADDIN CSL_CITATION {"citationItems":[{"id":"ITEM-1","itemData":{"DOI":"10.1016/j.crfs.2021.02.009","ISSN":"26659271","abstract":"Chocolate is a complex soft material characterized by solid particles (cocoa powder, milk solid particles and sugar crystals) dispersed in a crystallized fat matrix mostly composed of cocoa butter (CB). Important chocolate properties such as snap, and visual appearance are strongly dependent on the internal molecular arrangement (polymorph), size and shape, as well as the spatial distribution of CB crystals within the chocolate mix. In recent years confectionary companies have put increasing effort in developing novel chocolate recipes to improve the nutritional profile of chocolate products (e.g., by reducing the amount of high saturated fat and sugar content) and to counteract the increasing price of cocoa butter as well as sustainability issues related to some chocolate ingredients. Different reformulation strategies can dramatically affect the crystallization thermodynamic and kinetic behaviour of cocoa butter; therefore, affecting the structural and sensorial properties of chocolate. In this review we analyse how different reformulation strategies affect the crystallization behaviour of cocoa butter and, hence, the structural and sensorial properties of chocolate. In particular, this work discusses the effect of: (1) CB replacement with emulsions, hydrogels, oleogels and oleofoams; (2) CB dilution with limonene or cocoa butter equivalents; (3) replacement or reduction of the amount of sugar and milk in chocolate. We found that there is certainly potential for successful novel alternative chocolate products with controlled crystalline properties; however, further research is still needed to ensure sensory acceptance and reasonable shelf-life of these novel products.","author":[{"dropping-particle":"","family":"Ewens","given":"H.","non-dropping-particle":"","parse-names":false,"suffix":""},{"dropping-particle":"","family":"Metilli","given":"L.","non-dropping-particle":"","parse-names":false,"suffix":""},{"dropping-particle":"","family":"Simone","given":"E.","non-dropping-particle":"","parse-names":false,"suffix":""}],"container-title":"Current Research in Food Science","id":"ITEM-1","issue":"November 2020","issued":{"date-parts":[["2021"]]},"page":"105-114","publisher":"Elsevier Ltd","title":"Analysis of the effect of recent reformulation strategies on the crystallization behaviour of cocoa butter and the structural properties of chocolate","type":"article-journal","volume":"4"},"uris":["http://www.mendeley.com/documents/?uuid=3e6b151c-47a7-49d2-a99a-3403c35c7b46"]},{"id":"ITEM-2","itemData":{"DOI":"10.1021/acs.cgd.0c01361","abstract":"Edible air-in-oil systems, also referred to as oleofoams, constitute a novel promising material for healthier, low-calorie fat replacers in confectionary products. Oleofoams can be formed by whipping oleogels, which are dispersions of fat crystals in an oil phase. Understanding how the properties of the fat crystals (i.e., size, shape, and polymorphism) contained in oleogels affect the microstructure and stability of oleofoams is essential for both the efficient design and manufacture of novel food products. In this work, cocoa butter, one of the main fat phases present in confectionary productions, which is responsible for pleasant texture and mouthfeel properties, was mixed with high oleic sunflower oil and crystallized to obtain an oleogel. This was subsequently whipped to yield a stable, highly aerated oleofoam. The effect of the crystallization conditions (oleogel composition and cooling rate) on the properties of the oleogels and related oleofoams was investigated with a multitechnique characterization approach, featuring polarized light microscopy, cryogenic scanning electron microscopy, X-ray diffraction, differential scanning calorimetry, and oscillatory rheology. Oleogel crystallization was performed in a lab-scale vessel and was monitored using light turbidimetry as an in situ technique. Results showed that the concentration of cocoa butter in sunflower oil was the parameter that affected most strongly the foamability and rheology of oleofoam samples. The size and shape of cocoa butter crystals within the oleogel was found to have a less significant effect since crystals were broken or partially melted during the aeration process. Oleofoams whipped from oleogels containing 15 and 22% w/w cocoa butter displayed an overrun of 200%, corresponding to a calorific density reduction to one-third, and an increase in both the elastic and viscous moduli compared to their oleogel precursor. This was explained by a structuring effect caused by the aeration process, where cocoa butter β(V) crystal nanoplatelets (CNPs) in the oleogel rearranged to stabilize the air bubbles via a Pickering mechanism. Oleofoams prepared from 30% w/w cocoa butter oleogels, on the other hand, incorporated less air (overrun between 150 and 180%) and displayed a similar viscoelastic profile to their unwhipped precursors potentially due to air incorporation being limited by the relatively high elastic modulus of the parent oleogels. Nevertheless, the calorific density of these sa…","author":[{"dropping-particle":"","family":"Metilli","given":"L.","non-dropping-particle":"","parse-names":false,"suffix":""},{"dropping-particle":"","family":"Lazidis","given":"A.","non-dropping-particle":"","parse-names":false,"suffix":""},{"dropping-particle":"","family":"Francis","given":"M.","non-dropping-particle":"","parse-names":false,"suffix":""},{"dropping-particle":"","family":"Marty-Terrade","given":"S.","non-dropping-particle":"","parse-names":false,"suffix":""},{"dropping-particle":"","family":"Ray","given":"J.","non-dropping-particle":"","parse-names":false,"suffix":""},{"dropping-particle":"","family":"Simone","given":"E.","non-dropping-particle":"","parse-names":false,"suffix":""}],"container-title":"Crystal Growth and Design","id":"ITEM-2","issue":"3","issued":{"date-parts":[["2021"]]},"page":"1562-1575","title":"The Effect of Crystallization Conditions on the Structural Properties of Oleofoams Made of Cocoa Butter Crystals and High Oleic Sunflower Oil","type":"article-journal","volume":"21"},"uris":["http://www.mendeley.com/documents/?uuid=2e7ede36-19f5-3093-b765-951aff5d54a5"]}],"mendeley":{"formattedCitation":"(Ewens et al., 2021; Metilli et al., 2021)","plainTextFormattedCitation":"(Ewens et al., 2021; Metilli et al., 2021)","previouslyFormattedCitation":"(1,2)"},"properties":{"noteIndex":0},"schema":"https://github.com/citation-style-language/schema/raw/master/csl-citation.json"}</w:instrText>
      </w:r>
      <w:r w:rsidRPr="00417282">
        <w:fldChar w:fldCharType="separate"/>
      </w:r>
      <w:r w:rsidR="0092260F" w:rsidRPr="00417282">
        <w:rPr>
          <w:noProof/>
        </w:rPr>
        <w:t>(Ewens et al., 2021; Metilli et al., 2021)</w:t>
      </w:r>
      <w:r w:rsidRPr="00417282">
        <w:fldChar w:fldCharType="end"/>
      </w:r>
      <w:r w:rsidRPr="00417282">
        <w:t xml:space="preserve">. However, the current production of cocoa is not able to fully meet such demand, causing an increase in the market price of this commodity </w:t>
      </w:r>
      <w:r w:rsidRPr="00417282">
        <w:fldChar w:fldCharType="begin" w:fldLock="1"/>
      </w:r>
      <w:r w:rsidR="0092260F" w:rsidRPr="00417282">
        <w:instrText>ADDIN CSL_CITATION {"citationItems":[{"id":"ITEM-1","itemData":{"DOI":"10.1016/j.tifs.2021.07.016","ISSN":"09242244","abstract":"Background: Global demand for cocoa butter (CB) product is rising, but the production of CB does not meet the demand, and the availability of this fat is also limited. CB has specific melting properties, and the blooming effect causes defect in its physical properties. The blending of fat is one of the modification methods that offer new functional CB alternatives (CBAs) that can enhance the properties of CB and be applied as substitutes in the food industry. Scope and approach: This review describes the current trends in blending the pure or modified vegetable fats and oils for CBAs production and summarises the characteristics of the blended substances. Typical and recent fats and oils used for CBAs production, including mango seed fat, bambangan kernel fat, shea butter, kokum butter, sunflower stearin and palm oil fractions such as palm oil mid fraction and palm stearin are highlighted. The potential application of the blended fat as CBAs and the changes in their physicochemical, thermal and morphological behaviour are discussed. Key findings and conclusions: The blended fats and oils produced from different sources greatly resemble the characteristics of commercial CB with improved thermal and bloom properties. Thus, the blending processes facilitated the application of various vegetable fats and oils as CBAs to improve the physical quality of the final product in the manufacture of chocolates and confectioneries.","author":[{"dropping-particle":"","family":"Norazlina","given":"M. R.","non-dropping-particle":"","parse-names":false,"suffix":""},{"dropping-particle":"","family":"Jahurul","given":"M. H.A.","non-dropping-particle":"","parse-names":false,"suffix":""},{"dropping-particle":"","family":"Hasmadi","given":"M.","non-dropping-particle":"","parse-names":false,"suffix":""},{"dropping-particle":"","family":"Mansoor","given":"A. H.","non-dropping-particle":"","parse-names":false,"suffix":""},{"dropping-particle":"","family":"Norliza","given":"J.","non-dropping-particle":"","parse-names":false,"suffix":""},{"dropping-particle":"","family":"Patricia","given":"M.","non-dropping-particle":"","parse-names":false,"suffix":""},{"dropping-particle":"","family":"Ramlah George","given":"M. R.","non-dropping-particle":"","parse-names":false,"suffix":""},{"dropping-particle":"","family":"Noorakmar","given":"A. W.","non-dropping-particle":"","parse-names":false,"suffix":""},{"dropping-particle":"","family":"Lee","given":"J. S.","non-dropping-particle":"","parse-names":false,"suffix":""},{"dropping-particle":"","family":"Fan","given":"H. Y.","non-dropping-particle":"","parse-names":false,"suffix":""}],"container-title":"Trends in Food Science and Technology","id":"ITEM-1","issue":"March","issued":{"date-parts":[["2021"]]},"page":"102-114","publisher":"Elsevier Ltd","title":"Trends in blending vegetable fats and oils for cocoa butter alternative application: A review","type":"article-journal","volume":"116"},"uris":["http://www.mendeley.com/documents/?uuid=7b65833a-798b-49cf-83b7-74ac023a28db"]}],"mendeley":{"formattedCitation":"(Norazlina et al., 2021)","plainTextFormattedCitation":"(Norazlina et al., 2021)","previouslyFormattedCitation":"(3)"},"properties":{"noteIndex":0},"schema":"https://github.com/citation-style-language/schema/raw/master/csl-citation.json"}</w:instrText>
      </w:r>
      <w:r w:rsidRPr="00417282">
        <w:fldChar w:fldCharType="separate"/>
      </w:r>
      <w:r w:rsidR="0092260F" w:rsidRPr="00417282">
        <w:rPr>
          <w:noProof/>
        </w:rPr>
        <w:t>(Norazlina et al., 2021)</w:t>
      </w:r>
      <w:r w:rsidRPr="00417282">
        <w:fldChar w:fldCharType="end"/>
      </w:r>
      <w:r w:rsidRPr="00417282">
        <w:t xml:space="preserve">. For this reason, chocolate manufacturers have started to develop strategies to replace or reduce the amount of cocoa used in chocolate </w:t>
      </w:r>
      <w:r w:rsidRPr="00417282">
        <w:fldChar w:fldCharType="begin" w:fldLock="1"/>
      </w:r>
      <w:r w:rsidR="0092260F" w:rsidRPr="00417282">
        <w:instrText>ADDIN CSL_CITATION {"citationItems":[{"id":"ITEM-1","itemData":{"DOI":"10.1016/j.crfs.2021.02.009","ISSN":"26659271","abstract":"Chocolate is a complex soft material characterized by solid particles (cocoa powder, milk solid particles and sugar crystals) dispersed in a crystallized fat matrix mostly composed of cocoa butter (CB). Important chocolate properties such as snap, and visual appearance are strongly dependent on the internal molecular arrangement (polymorph), size and shape, as well as the spatial distribution of CB crystals within the chocolate mix. In recent years confectionary companies have put increasing effort in developing novel chocolate recipes to improve the nutritional profile of chocolate products (e.g., by reducing the amount of high saturated fat and sugar content) and to counteract the increasing price of cocoa butter as well as sustainability issues related to some chocolate ingredients. Different reformulation strategies can dramatically affect the crystallization thermodynamic and kinetic behaviour of cocoa butter; therefore, affecting the structural and sensorial properties of chocolate. In this review we analyse how different reformulation strategies affect the crystallization behaviour of cocoa butter and, hence, the structural and sensorial properties of chocolate. In particular, this work discusses the effect of: (1) CB replacement with emulsions, hydrogels, oleogels and oleofoams; (2) CB dilution with limonene or cocoa butter equivalents; (3) replacement or reduction of the amount of sugar and milk in chocolate. We found that there is certainly potential for successful novel alternative chocolate products with controlled crystalline properties; however, further research is still needed to ensure sensory acceptance and reasonable shelf-life of these novel products.","author":[{"dropping-particle":"","family":"Ewens","given":"H.","non-dropping-particle":"","parse-names":false,"suffix":""},{"dropping-particle":"","family":"Metilli","given":"L.","non-dropping-particle":"","parse-names":false,"suffix":""},{"dropping-particle":"","family":"Simone","given":"E.","non-dropping-particle":"","parse-names":false,"suffix":""}],"container-title":"Current Research in Food Science","id":"ITEM-1","issue":"November 2020","issued":{"date-parts":[["2021"]]},"page":"105-114","publisher":"Elsevier Ltd","title":"Analysis of the effect of recent reformulation strategies on the crystallization behaviour of cocoa butter and the structural properties of chocolate","type":"article-journal","volume":"4"},"uris":["http://www.mendeley.com/documents/?uuid=3e6b151c-47a7-49d2-a99a-3403c35c7b46"]}],"mendeley":{"formattedCitation":"(Ewens et al., 2021)","plainTextFormattedCitation":"(Ewens et al., 2021)","previouslyFormattedCitation":"(1)"},"properties":{"noteIndex":0},"schema":"https://github.com/citation-style-language/schema/raw/master/csl-citation.json"}</w:instrText>
      </w:r>
      <w:r w:rsidRPr="00417282">
        <w:fldChar w:fldCharType="separate"/>
      </w:r>
      <w:r w:rsidR="0092260F" w:rsidRPr="00417282">
        <w:rPr>
          <w:noProof/>
        </w:rPr>
        <w:t>(Ewens et al., 2021)</w:t>
      </w:r>
      <w:r w:rsidRPr="00417282">
        <w:fldChar w:fldCharType="end"/>
      </w:r>
      <w:r w:rsidRPr="00417282">
        <w:t>. One of them is the use of cocoa butter equivalents (CBE), which are mixtures of triacylglycerols (TAGs) from multiple sources (e.g., sunflower oil, mango kernel and sal) that resemble cocoa butter (CB)</w:t>
      </w:r>
      <w:r w:rsidR="004D340B" w:rsidRPr="00417282">
        <w:t>,</w:t>
      </w:r>
      <w:r w:rsidRPr="00417282">
        <w:t xml:space="preserve"> in both physical (e.g., melting range and crystal morphology) and chemical properties (e.g., fatty acids and TAGs profiles) </w:t>
      </w:r>
      <w:r w:rsidRPr="00417282">
        <w:fldChar w:fldCharType="begin" w:fldLock="1"/>
      </w:r>
      <w:r w:rsidR="0092260F" w:rsidRPr="00417282">
        <w:instrText>ADDIN CSL_CITATION {"citationItems":[{"id":"ITEM-1","itemData":{"DOI":"10.1021/acs.cgd.8b01273","ISSN":"15287505","abstract":"The ternary phase behavior between 1,3-dipalmitoyl-2-oleoyl-glycerol (POP), 1-palmitoyl-2-oleoyl-3-stearoyl-glycerol (POS), and 1,3-distearoyl-2-oleoyl-glycerol (SOS) in their triclinic crystal polymorphic forms was determined. The phase behavior was studied for samples crystallized from acetone and from the melt in the β 2 polymorphic form. The melting point, enthalpy of fusion, crystal structure, and solid fat content (SFC) were determined for different proportions of POP:POS:SOS and compared to cocoa butter (CB) and three enzymatically synthesized cocoa butter equivalents (CBEs). A dramatic reduction in the melting point of ternary mixtures was observed with increasing POP content. The eutectic behavior between POP:POS and POP:SOS caused melting drop with increasing POP content. A eutectic region for POP:POS was also identified at 50:50:0 (w/w/w) POP:POS:SOS, while a novel specific composition of higher melting point was identified at 40:40:20 (w/w/w) POP:POS:SOS. The polymorphism of the CBEs and CB seems to be dictated by the polymorphism of the majority TAG molecular species present in the material.","author":[{"dropping-particle":"","family":"Ghazani","given":"Saeed M.","non-dropping-particle":"","parse-names":false,"suffix":""},{"dropping-particle":"","family":"Marangoni","given":"Alejandro G.","non-dropping-particle":"","parse-names":false,"suffix":""}],"container-title":"Crystal Growth and Design","id":"ITEM-1","issue":"2","issued":{"date-parts":[["2019"]]},"page":"704-713","title":"The Ternary Solid State Phase Behavior of Triclinic POP, POS, and SOS and Its Relationship to CB and CBE Properties","type":"article-journal","volume":"19"},"uris":["http://www.mendeley.com/documents/?uuid=539e2c2e-eeee-4853-9745-8a9096f987d3"]}],"mendeley":{"formattedCitation":"(Ghazani &amp; Marangoni, 2019)","plainTextFormattedCitation":"(Ghazani &amp; Marangoni, 2019)","previouslyFormattedCitation":"(4)"},"properties":{"noteIndex":0},"schema":"https://github.com/citation-style-language/schema/raw/master/csl-citation.json"}</w:instrText>
      </w:r>
      <w:r w:rsidRPr="00417282">
        <w:fldChar w:fldCharType="separate"/>
      </w:r>
      <w:r w:rsidR="0092260F" w:rsidRPr="00417282">
        <w:rPr>
          <w:noProof/>
        </w:rPr>
        <w:t>(Ghazani &amp; Marangoni, 2019)</w:t>
      </w:r>
      <w:r w:rsidRPr="00417282">
        <w:fldChar w:fldCharType="end"/>
      </w:r>
      <w:r w:rsidRPr="00417282">
        <w:t>.</w:t>
      </w:r>
    </w:p>
    <w:p w14:paraId="5C89052A" w14:textId="2E590AB5" w:rsidR="0065608E" w:rsidRPr="00417282" w:rsidRDefault="0065608E" w:rsidP="00076D1C">
      <w:pPr>
        <w:pStyle w:val="BGKeywords"/>
      </w:pPr>
      <w:r w:rsidRPr="00417282">
        <w:t xml:space="preserve">A good CBE should present the same functional properties of CB in chocolate products </w:t>
      </w:r>
      <w:r w:rsidRPr="00417282">
        <w:fldChar w:fldCharType="begin" w:fldLock="1"/>
      </w:r>
      <w:r w:rsidR="0092260F" w:rsidRPr="00417282">
        <w:instrText>ADDIN CSL_CITATION {"citationItems":[{"id":"ITEM-1","itemData":{"DOI":"10.1006/jfca.2000.0984","ISBN":"4314765461","ISSN":"08891575","abstract":"The compositional variation of the fatty acid, triacylglycerol, tocopherol, tocotrienol and sterene composition of genuine cocoa butter (CB) due to different geographical growing regions and breeding lines as well as other vegetable fats used in confectionery manufacturing (cocoa butter equivalents, CBE) have been investigated. Genuine CB showed quite narrow ranges of compositional variation compared to CBEs. CBEs are prepared by blending different tropical fats to suit various technological requirements of confectionery manufacturers. Consequently, no consistent compositional patterns were observed within the latter group. The fatty acid and the triacylglycerol data presented could be utilized for the detection as well as the quantification of CBEs in plain chocolate, by using appropriate calibration models. However, the minor constituents (tocopherols, -trienols, and sterene data) are of limited use for quantitative purposes, but may be additional indicators for the presence of other vegetable fats in chocolate. © 2001 Academic Press.","author":[{"dropping-particle":"","family":"Lipp","given":"M.","non-dropping-particle":"","parse-names":false,"suffix":""},{"dropping-particle":"","family":"Simoneau","given":"C.","non-dropping-particle":"","parse-names":false,"suffix":""},{"dropping-particle":"","family":"Ulberth","given":"F.","non-dropping-particle":"","parse-names":false,"suffix":""},{"dropping-particle":"","family":"Anklam","given":"E.","non-dropping-particle":"","parse-names":false,"suffix":""},{"dropping-particle":"","family":"Crews","given":"C.","non-dropping-particle":"","parse-names":false,"suffix":""},{"dropping-particle":"","family":"Brereton","given":"P.","non-dropping-particle":"","parse-names":false,"suffix":""},{"dropping-particle":"","family":"Greyt","given":"W.","non-dropping-particle":"De","parse-names":false,"suffix":""},{"dropping-particle":"","family":"Schwack","given":"W.","non-dropping-particle":"","parse-names":false,"suffix":""},{"dropping-particle":"","family":"Wiedmaier","given":"C.","non-dropping-particle":"","parse-names":false,"suffix":""}],"container-title":"Journal of Food Composition and Analysis","id":"ITEM-1","issue":"4","issued":{"date-parts":[["2001"]]},"page":"399-408","title":"Composition of genuine cocoa butter and cocoa butter equivalents","type":"article-journal","volume":"14"},"uris":["http://www.mendeley.com/documents/?uuid=b87ab871-7e91-456c-8723-545b6e918c5a"]},{"id":"ITEM-2","itemData":{"DOI":"10.1016/j.lwt.2018.07.013","ISSN":"00236438","abstract":"Cocoa butter equivalent (CBE) enzymatically synthesized from illipe butter and palm mid fraction (IP), its non-interesterified physical blend (PB), illipe butter (IB), and cocoa butter (CB) were used to make dark (D) and white (W) ‘chocolates’. Their particle size distribution, texture, and rheology were compared. White ‘chocolate’ made with illipe butter (WIB) had the highest melting completion temperature of 39.4 °C. D90 and D(4,3) values in both dark and white ‘chocolate’ from CBE and CB were not significantly different. Both dark and white ‘chocolates’ made from IP and CB displayed similar hardness while PB had the lowest hardness. Only dark ‘chocolate’ was used to measure fat bloom. Fat bloom was delayed in dark ‘chocolate’ made with illipe butter (DIB), and it was further delayed in dark chocolate made with cocoa butter (DCB) and dark ‘chocolate’ made with interesterified product (DIP) when 0.5% sugar ester was added. This study suggests that CBE from illipe butter and palm mid-fraction can be used to make dark and white ‘chocolate’ with similar textural, particle size, rheological and fat bloom properties with CB. DIB and the addition of 0.5% sugar ester in chocolates may also be used to delay fat bloom development.","author":[{"dropping-particle":"","family":"Bahari","given":"Adiguna","non-dropping-particle":"","parse-names":false,"suffix":""},{"dropping-particle":"","family":"Akoh","given":"Casimir C.","non-dropping-particle":"","parse-names":false,"suffix":""}],"container-title":"Lwt","id":"ITEM-2","issue":"June","issued":{"date-parts":[["2018"]]},"page":"349-354","publisher":"Elsevier","title":"Texture, rheology and fat bloom study of ‘chocolates’ made from cocoa butter equivalent synthesized from illipe butter and palm mid-fraction","type":"article-journal","volume":"97"},"uris":["http://www.mendeley.com/documents/?uuid=f4d07ea2-3a75-4753-b49a-38b3e0b1e16f"]},{"id":"ITEM-3","itemData":{"DOI":"10.1016/j.lwt.2022.114402","ISSN":"00236438","abstract":"The high price and scarcity of cocoa butter (CB) motivate the search for new cocoa butter equivalents (CBE) for manufacturing dark chocolates. Using CBEs in combination with tempering regimens is an option to produce fine chocolates. Thus, CBEs' thermal properties and crystallization kinetics were studied, and the effect of CBE, and tempering regimes on the crystallization kinetics, polymorphism, melting, and physical properties of dark chocolates were determined. The CBE consisted of CB mixtures with coconut oil (CB/CNO) and sacha inchi oil (CB/SIO) in concentrations of 55/45 and 65/35, respectively. CBEs combined with two tempering regimes (high and low) were used to produce Ch-CNO and Ch-SIO dark chocolates, whose thermal data were obtained by Differential Scanning Calorimetry. The adjustment of thermal data to the Avrami equation permitted us to determine that both factors accelerated the crystallization process up to 7.25 ± 0.18 min in Ch-CNO and 7.08 ± 0.15 min in Ch-SIO and produced spherical and plate-like geometries crystallized nuclei. Also, they generated 90.3 ± 1.18 of form β2 in Ch-CNO and 92.56 ± 1.49 in Ch-SIO. Moreover, the chocolates' texture, rheology, color, and melting properties were within acceptable limits. Therefore, using coconut oil and sacha inchi oil as an alternative to traditional CBEs in dark chocolates is feasible.","author":[{"dropping-particle":"","family":"Castro-Alayo","given":"Efraín M.","non-dropping-particle":"","parse-names":false,"suffix":""},{"dropping-particle":"","family":"Balcázar-Zumaeta","given":"César R.","non-dropping-particle":"","parse-names":false,"suffix":""},{"dropping-particle":"","family":"Torrejón-Valqui","given":"Llisela","non-dropping-particle":"","parse-names":false,"suffix":""},{"dropping-particle":"","family":"Medina-Mendoza","given":"Marleni","non-dropping-particle":"","parse-names":false,"suffix":""},{"dropping-particle":"","family":"Cayo-Colca","given":"Ilse S.","non-dropping-particle":"","parse-names":false,"suffix":""},{"dropping-particle":"","family":"Cárdenas-Toro","given":"Fiorella P.","non-dropping-particle":"","parse-names":false,"suffix":""}],"container-title":"Lwt","id":"ITEM-3","issue":"December 2022","issued":{"date-parts":[["2023"]]},"title":"Effect of tempering and cocoa butter equivalents on crystallization kinetics, polymorphism, melting, and physical properties of dark chocolates","type":"article-journal","volume":"173"},"uris":["http://www.mendeley.com/documents/?uuid=6604aa16-64a9-4cf9-bf3b-38c0b23bb92f"]},{"id":"ITEM-4","itemData":{"author":[{"dropping-particle":"El","family":"Hadri","given":"Mustapha","non-dropping-particle":"","parse-names":false,"suffix":""},{"dropping-particle":"","family":"Bresson","given":"Serge","non-dropping-particle":"","parse-names":false,"suffix":""},{"dropping-particle":"","family":"Lecuelle","given":"Albane","non-dropping-particle":"","parse-names":false,"suffix":""},{"dropping-particle":"","family":"Bougrioua","given":"Fatiha","non-dropping-particle":"","parse-names":false,"suffix":""},{"dropping-particle":"","family":"Baeten","given":"Vincent","non-dropping-particle":"","parse-names":false,"suffix":""},{"dropping-particle":"","family":"Nguyen","given":"Van Hung","non-dropping-particle":"","parse-names":false,"suffix":""},{"dropping-particle":"","family":"Faivre","given":"Vincent","non-dropping-particle":"","parse-names":false,"suffix":""},{"dropping-particle":"","family":"Courty","given":"Matthieu","non-dropping-particle":"","parse-names":false,"suffix":""}],"id":"ITEM-4","issued":{"date-parts":[["2022"]]},"title":"applied sciences Structural and Vibrational Investigations of Mixtures of Cocoa Butter ( CB ), Cocoa Butter Equivalent ( CBE ) and Anhydrous Milk Fat ( AMF ) to Understand Fat Bloom Process","type":"article-journal"},"uris":["http://www.mendeley.com/documents/?uuid=333a8d3b-c2e8-4397-8f1a-1c8c4a82f369"]}],"mendeley":{"formattedCitation":"(Bahari &amp; Akoh, 2018; Castro-Alayo et al., 2023; Hadri et al., 2022; Lipp et al., 2001)","plainTextFormattedCitation":"(Bahari &amp; Akoh, 2018; Castro-Alayo et al., 2023; Hadri et al., 2022; Lipp et al., 2001)","previouslyFormattedCitation":"(5–8)"},"properties":{"noteIndex":0},"schema":"https://github.com/citation-style-language/schema/raw/master/csl-citation.json"}</w:instrText>
      </w:r>
      <w:r w:rsidRPr="00417282">
        <w:fldChar w:fldCharType="separate"/>
      </w:r>
      <w:r w:rsidR="0092260F" w:rsidRPr="00417282">
        <w:rPr>
          <w:noProof/>
        </w:rPr>
        <w:t>(Bahari &amp; Akoh, 2018; Castro-Alayo et al., 2023; Hadri et al., 2022; Lipp et al., 2001)</w:t>
      </w:r>
      <w:r w:rsidRPr="00417282">
        <w:fldChar w:fldCharType="end"/>
      </w:r>
      <w:r w:rsidRPr="00417282">
        <w:t xml:space="preserve">; in order to achieve this goal different fractions of fats from different sources can be blended to form a CBE </w:t>
      </w:r>
      <w:r w:rsidRPr="00417282">
        <w:fldChar w:fldCharType="begin" w:fldLock="1"/>
      </w:r>
      <w:r w:rsidR="0092260F" w:rsidRPr="00417282">
        <w:instrText>ADDIN CSL_CITATION {"citationItems":[{"id":"ITEM-1","itemData":{"DOI":"10.1016/j.tifs.2021.07.016","ISSN":"09242244","abstract":"Background: Global demand for cocoa butter (CB) product is rising, but the production of CB does not meet the demand, and the availability of this fat is also limited. CB has specific melting properties, and the blooming effect causes defect in its physical properties. The blending of fat is one of the modification methods that offer new functional CB alternatives (CBAs) that can enhance the properties of CB and be applied as substitutes in the food industry. Scope and approach: This review describes the current trends in blending the pure or modified vegetable fats and oils for CBAs production and summarises the characteristics of the blended substances. Typical and recent fats and oils used for CBAs production, including mango seed fat, bambangan kernel fat, shea butter, kokum butter, sunflower stearin and palm oil fractions such as palm oil mid fraction and palm stearin are highlighted. The potential application of the blended fat as CBAs and the changes in their physicochemical, thermal and morphological behaviour are discussed. Key findings and conclusions: The blended fats and oils produced from different sources greatly resemble the characteristics of commercial CB with improved thermal and bloom properties. Thus, the blending processes facilitated the application of various vegetable fats and oils as CBAs to improve the physical quality of the final product in the manufacture of chocolates and confectioneries.","author":[{"dropping-particle":"","family":"Norazlina","given":"M. R.","non-dropping-particle":"","parse-names":false,"suffix":""},{"dropping-particle":"","family":"Jahurul","given":"M. H.A.","non-dropping-particle":"","parse-names":false,"suffix":""},{"dropping-particle":"","family":"Hasmadi","given":"M.","non-dropping-particle":"","parse-names":false,"suffix":""},{"dropping-particle":"","family":"Mansoor","given":"A. H.","non-dropping-particle":"","parse-names":false,"suffix":""},{"dropping-particle":"","family":"Norliza","given":"J.","non-dropping-particle":"","parse-names":false,"suffix":""},{"dropping-particle":"","family":"Patricia","given":"M.","non-dropping-particle":"","parse-names":false,"suffix":""},{"dropping-particle":"","family":"Ramlah George","given":"M. R.","non-dropping-particle":"","parse-names":false,"suffix":""},{"dropping-particle":"","family":"Noorakmar","given":"A. W.","non-dropping-particle":"","parse-names":false,"suffix":""},{"dropping-particle":"","family":"Lee","given":"J. S.","non-dropping-particle":"","parse-names":false,"suffix":""},{"dropping-particle":"","family":"Fan","given":"H. Y.","non-dropping-particle":"","parse-names":false,"suffix":""}],"container-title":"Trends in Food Science and Technology","id":"ITEM-1","issue":"March","issued":{"date-parts":[["2021"]]},"page":"102-114","publisher":"Elsevier Ltd","title":"Trends in blending vegetable fats and oils for cocoa butter alternative application: A review","type":"article-journal","volume":"116"},"uris":["http://www.mendeley.com/documents/?uuid=7b65833a-798b-49cf-83b7-74ac023a28db"]}],"mendeley":{"formattedCitation":"(Norazlina et al., 2021)","plainTextFormattedCitation":"(Norazlina et al., 2021)","previouslyFormattedCitation":"(3)"},"properties":{"noteIndex":0},"schema":"https://github.com/citation-style-language/schema/raw/master/csl-citation.json"}</w:instrText>
      </w:r>
      <w:r w:rsidRPr="00417282">
        <w:fldChar w:fldCharType="separate"/>
      </w:r>
      <w:r w:rsidR="0092260F" w:rsidRPr="00417282">
        <w:rPr>
          <w:noProof/>
        </w:rPr>
        <w:t>(Norazlina et al., 2021)</w:t>
      </w:r>
      <w:r w:rsidRPr="00417282">
        <w:fldChar w:fldCharType="end"/>
      </w:r>
      <w:r w:rsidRPr="00417282">
        <w:t xml:space="preserve">. As an alternative route chemical modifications, such as enzymatic esterification, can be applied to fats or oils (e.g., sunflower and safflower oils) </w:t>
      </w:r>
      <w:r w:rsidRPr="00417282">
        <w:fldChar w:fldCharType="begin" w:fldLock="1"/>
      </w:r>
      <w:r w:rsidR="0092260F" w:rsidRPr="00417282">
        <w:instrText>ADDIN CSL_CITATION {"citationItems":[{"id":"ITEM-1","itemData":{"DOI":"10.1016/j.lwt.2018.07.013","ISSN":"00236438","abstract":"Cocoa butter equivalent (CBE) enzymatically synthesized from illipe butter and palm mid fraction (IP), its non-interesterified physical blend (PB), illipe butter (IB), and cocoa butter (CB) were used to make dark (D) and white (W) ‘chocolates’. Their particle size distribution, texture, and rheology were compared. White ‘chocolate’ made with illipe butter (WIB) had the highest melting completion temperature of 39.4 °C. D90 and D(4,3) values in both dark and white ‘chocolate’ from CBE and CB were not significantly different. Both dark and white ‘chocolates’ made from IP and CB displayed similar hardness while PB had the lowest hardness. Only dark ‘chocolate’ was used to measure fat bloom. Fat bloom was delayed in dark ‘chocolate’ made with illipe butter (DIB), and it was further delayed in dark chocolate made with cocoa butter (DCB) and dark ‘chocolate’ made with interesterified product (DIP) when 0.5% sugar ester was added. This study suggests that CBE from illipe butter and palm mid-fraction can be used to make dark and white ‘chocolate’ with similar textural, particle size, rheological and fat bloom properties with CB. DIB and the addition of 0.5% sugar ester in chocolates may also be used to delay fat bloom development.","author":[{"dropping-particle":"","family":"Bahari","given":"Adiguna","non-dropping-particle":"","parse-names":false,"suffix":""},{"dropping-particle":"","family":"Akoh","given":"Casimir C.","non-dropping-particle":"","parse-names":false,"suffix":""}],"container-title":"Lwt","id":"ITEM-1","issue":"June","issued":{"date-parts":[["2018"]]},"page":"349-354","publisher":"Elsevier","title":"Texture, rheology and fat bloom study of ‘chocolates’ made from cocoa butter equivalent synthesized from illipe butter and palm mid-fraction","type":"article-journal","volume":"97"},"uris":["http://www.mendeley.com/documents/?uuid=f4d07ea2-3a75-4753-b49a-38b3e0b1e16f"]},{"id":"ITEM-2","itemData":{"DOI":"10.1021/acs.cgd.8b01273","ISSN":"15287505","abstract":"The ternary phase behavior between 1,3-dipalmitoyl-2-oleoyl-glycerol (POP), 1-palmitoyl-2-oleoyl-3-stearoyl-glycerol (POS), and 1,3-distearoyl-2-oleoyl-glycerol (SOS) in their triclinic crystal polymorphic forms was determined. The phase behavior was studied for samples crystallized from acetone and from the melt in the β 2 polymorphic form. The melting point, enthalpy of fusion, crystal structure, and solid fat content (SFC) were determined for different proportions of POP:POS:SOS and compared to cocoa butter (CB) and three enzymatically synthesized cocoa butter equivalents (CBEs). A dramatic reduction in the melting point of ternary mixtures was observed with increasing POP content. The eutectic behavior between POP:POS and POP:SOS caused melting drop with increasing POP content. A eutectic region for POP:POS was also identified at 50:50:0 (w/w/w) POP:POS:SOS, while a novel specific composition of higher melting point was identified at 40:40:20 (w/w/w) POP:POS:SOS. The polymorphism of the CBEs and CB seems to be dictated by the polymorphism of the majority TAG molecular species present in the material.","author":[{"dropping-particle":"","family":"Ghazani","given":"Saeed M.","non-dropping-particle":"","parse-names":false,"suffix":""},{"dropping-particle":"","family":"Marangoni","given":"Alejandro G.","non-dropping-particle":"","parse-names":false,"suffix":""}],"container-title":"Crystal Growth and Design","id":"ITEM-2","issue":"2","issued":{"date-parts":[["2019"]]},"page":"704-713","title":"The Ternary Solid State Phase Behavior of Triclinic POP, POS, and SOS and Its Relationship to CB and CBE Properties","type":"article-journal","volume":"19"},"uris":["http://www.mendeley.com/documents/?uuid=539e2c2e-eeee-4853-9745-8a9096f987d3"]},{"id":"ITEM-3","itemData":{"DOI":"10.1016/j.lwt.2020.109880","ISSN":"00236438","abstract":"Development of modified lipids with improved nutritional and functional properties has gained mounting interest among scientists and technologists over the recent past. Properties and applications of lipids not only depend on the composition but also on the structure of triacylglycerols (TAGs). Therefore, modifications in TAGs of lipids is a way to synthesize tailored lipids to widen their applications. Adverse health effects associated with trans fats originated primarily from partial hydrogenation have led to the use of alternative technologies and interesterification has emerged as the main alternative technology. Interesterification catalyzed either by chemicals or enzymes is a process of rearrangement of fatty acids in the glycerol backbone resulting in structured lipids with modified physico-chemical and nutritional properties. Despite the high cost, enzymatic interesterification offers more advantages such as milder processing conditions, less by-products and easier product recovery compared to chemical interesterification. Currently, enzymatic interesterification is used commercially to produce a variety of modified lipids such as zero-trans margarines and shortenings, cocoa butter substitutes and cocoa butter equivalents, human milk fat substitutes, low calorie structured lipids and edible films and coatings. This review presents recent developments and current trends of enzymatic interesterification, its novel applications and limitations.","author":[{"dropping-particle":"","family":"Sivakanthan","given":"Subajiny","non-dropping-particle":"","parse-names":false,"suffix":""},{"dropping-particle":"","family":"Madhujith","given":"Terrence","non-dropping-particle":"","parse-names":false,"suffix":""}],"container-title":"Lwt","id":"ITEM-3","issue":"July","issued":{"date-parts":[["2020"]]},"page":"109880","publisher":"Elsevier Ltd","title":"Current trends in applications of enzymatic interesterification of fats and oils: A review","type":"article-journal","volume":"132"},"uris":["http://www.mendeley.com/documents/?uuid=06305e4e-982c-437b-9746-e4391dae3b7b"]}],"mendeley":{"formattedCitation":"(Bahari &amp; Akoh, 2018; Ghazani &amp; Marangoni, 2019; Sivakanthan &amp; Madhujith, 2020)","plainTextFormattedCitation":"(Bahari &amp; Akoh, 2018; Ghazani &amp; Marangoni, 2019; Sivakanthan &amp; Madhujith, 2020)","previouslyFormattedCitation":"(4,6,9)"},"properties":{"noteIndex":0},"schema":"https://github.com/citation-style-language/schema/raw/master/csl-citation.json"}</w:instrText>
      </w:r>
      <w:r w:rsidRPr="00417282">
        <w:fldChar w:fldCharType="separate"/>
      </w:r>
      <w:r w:rsidR="0092260F" w:rsidRPr="00417282">
        <w:rPr>
          <w:noProof/>
        </w:rPr>
        <w:t>(Bahari &amp; Akoh, 2018; Ghazani &amp; Marangoni, 2019; Sivakanthan &amp; Madhujith, 2020)</w:t>
      </w:r>
      <w:r w:rsidRPr="00417282">
        <w:fldChar w:fldCharType="end"/>
      </w:r>
      <w:r w:rsidRPr="00417282">
        <w:t xml:space="preserve"> to obtain the desired melting range and TAGs composition.</w:t>
      </w:r>
    </w:p>
    <w:p w14:paraId="0F98084F" w14:textId="4845581C" w:rsidR="0065608E" w:rsidRPr="00417282" w:rsidRDefault="0065608E" w:rsidP="00076D1C">
      <w:pPr>
        <w:pStyle w:val="BGKeywords"/>
        <w:rPr>
          <w:lang w:val="it-IT"/>
        </w:rPr>
      </w:pPr>
      <w:r w:rsidRPr="00417282">
        <w:t>Nevertheless, it is not possible to achieve the exact same TAGs composition of CB by mixing blends of other fats or via interesterification. This is an issue, when it comes to precisely control</w:t>
      </w:r>
      <w:r w:rsidR="003252CA" w:rsidRPr="00417282">
        <w:t>ling</w:t>
      </w:r>
      <w:r w:rsidRPr="00417282">
        <w:t xml:space="preserve"> chocolate crystallization. Minimal differences in TAGs composition, even those among CBs harvested in different regions, might lead to different kinetics of nucleation and growth as well as </w:t>
      </w:r>
      <w:r w:rsidRPr="00417282">
        <w:lastRenderedPageBreak/>
        <w:t xml:space="preserve">different structure and morphology of fat crystals </w:t>
      </w:r>
      <w:r w:rsidRPr="00417282">
        <w:fldChar w:fldCharType="begin" w:fldLock="1"/>
      </w:r>
      <w:r w:rsidR="0092260F" w:rsidRPr="00417282">
        <w:instrText>ADDIN CSL_CITATION {"citationItems":[{"id":"ITEM-1","itemData":{"DOI":"10.1016/B978-0-9830791-2-5.50007-4","ISBN":"9780128043448","author":[{"dropping-particle":"","family":"Bouzidi","given":"Laziz","non-dropping-particle":"","parse-names":false,"suffix":""},{"dropping-particle":"","family":"Narine","given":"Suresh S.","non-dropping-particle":"","parse-names":false,"suffix":""}],"container-title":"Cocoa Butter and Related Compounds","id":"ITEM-1","issued":{"date-parts":[["2012"]]},"number-of-pages":"73-101","publisher":"AOCS Press","title":"Phase Behavior of Saturated Triacylglycerides-Influence of Symmetry and Chain Length Mismatch","type":"book"},"uris":["http://www.mendeley.com/documents/?uuid=15b52864-17c8-4367-8784-1beadb44403c"]},{"id":"ITEM-2","itemData":{"DOI":"10.1146/annurev-food-070620-022551","ISSN":"19411421","PMID":"33467907","abstract":"Cocoa butter displays complex crystallization behavior and six crystal polymorphic forms. Although the crystal structure of cocoa butter has been studied extensively, the molecular interactions between cocoa butter triacylglycerols in relation to polymorphic transformations from metastable forms (forms III and IV) to stable crystal forms (forms V and VI) remain largely unknown. In this review, the triclinic polymorphism and melting profiles of the major triacylglycerols in cocoa buttermdashPOP, POS, and SOSmdashare reviewed, and their binary and ternary phase behaviors in metastable (pseudobetaprime) and stable (betabinf2einf) crystal forms are discussed. We also attempt to clarify how the transformation of cocoa butter from form IV to V, as a critical step in the tempering of chocolate, is controlled by POS interactions with both POP and SOS. Moreover, we show how the crystal forms V and VI of cocoa butter are templated by crystal forms betabinf3einf and betabinf1einf of POS, respectively.","author":[{"dropping-particle":"","family":"Ghazani","given":"Saeed M.","non-dropping-particle":"","parse-names":false,"suffix":""},{"dropping-particle":"","family":"Marangoni","given":"Alejandro G.","non-dropping-particle":"","parse-names":false,"suffix":""}],"container-title":"Annual Review of Food Science and Technology","id":"ITEM-2","issued":{"date-parts":[["2021"]]},"page":"567-590","title":"Molecular Origins of Polymorphism in Cocoa Butter","type":"article-journal","volume":"12"},"uris":["http://www.mendeley.com/documents/?uuid=9c62fc78-a6af-437a-998c-a030b5556c5d"]},{"id":"ITEM-3","itemData":{"DOI":"10.1021/acs.cgd.8b01273","ISSN":"15287505","abstract":"The ternary phase behavior between 1,3-dipalmitoyl-2-oleoyl-glycerol (POP), 1-palmitoyl-2-oleoyl-3-stearoyl-glycerol (POS), and 1,3-distearoyl-2-oleoyl-glycerol (SOS) in their triclinic crystal polymorphic forms was determined. The phase behavior was studied for samples crystallized from acetone and from the melt in the β 2 polymorphic form. The melting point, enthalpy of fusion, crystal structure, and solid fat content (SFC) were determined for different proportions of POP:POS:SOS and compared to cocoa butter (CB) and three enzymatically synthesized cocoa butter equivalents (CBEs). A dramatic reduction in the melting point of ternary mixtures was observed with increasing POP content. The eutectic behavior between POP:POS and POP:SOS caused melting drop with increasing POP content. A eutectic region for POP:POS was also identified at 50:50:0 (w/w/w) POP:POS:SOS, while a novel specific composition of higher melting point was identified at 40:40:20 (w/w/w) POP:POS:SOS. The polymorphism of the CBEs and CB seems to be dictated by the polymorphism of the majority TAG molecular species present in the material.","author":[{"dropping-particle":"","family":"Ghazani","given":"Saeed M.","non-dropping-particle":"","parse-names":false,"suffix":""},{"dropping-particle":"","family":"Marangoni","given":"Alejandro G.","non-dropping-particle":"","parse-names":false,"suffix":""}],"container-title":"Crystal Growth and Design","id":"ITEM-3","issue":"2","issued":{"date-parts":[["2019"]]},"page":"704-713","title":"The Ternary Solid State Phase Behavior of Triclinic POP, POS, and SOS and Its Relationship to CB and CBE Properties","type":"article-journal","volume":"19"},"uris":["http://www.mendeley.com/documents/?uuid=539e2c2e-eeee-4853-9745-8a9096f987d3"]},{"id":"ITEM-4","itemData":{"DOI":"10.1016/B978-0-9830791-2-5.50009-8","ISBN":"9780128043448","author":[{"dropping-particle":"","family":"Sasaki","given":"Mari","non-dropping-particle":"","parse-names":false,"suffix":""},{"dropping-particle":"","family":"Ueno","given":"Satoru","non-dropping-particle":"","parse-names":false,"suffix":""},{"dropping-particle":"","family":"Sato","given":"Kiyotaka","non-dropping-particle":"","parse-names":false,"suffix":""}],"container-title":"Cocoa Butter and Related Compounds","id":"ITEM-4","issued":{"date-parts":[["2012"]]},"page":"151-172","title":"Polymorphism and Mixing Phase Behavior of Major Triacylglycerols of Cocoa Butter","type":"article-journal"},"uris":["http://www.mendeley.com/documents/?uuid=f88c5991-972e-4f27-a985-29439a98669d"]},{"id":"ITEM-5","itemData":{"DOI":"10.1002/047167849x.bio020","abstract":"This chapter reviews the polymorphism of principal triacylglycerols in single and binary mixture states. First, basic concepts of fat polymorphism, namely, thermal stability, subcell structure and chain length structure are explained together with phase equilibria of binary mixture systems. Then, polymorphic behavior of principal triacylglycerols are described. The phase behavior of the mixture systems of the principal TAGs is discussed with an emphasis of the influence of the polymorphism.","author":[{"dropping-particle":"","family":"Sato","given":"Kiyotaka","non-dropping-particle":"","parse-names":false,"suffix":""},{"dropping-particle":"","family":"Ueno","given"</w:instrText>
      </w:r>
      <w:r w:rsidR="0092260F" w:rsidRPr="00417282">
        <w:rPr>
          <w:lang w:val="it-IT"/>
        </w:rPr>
        <w:instrText>:"Satoru","non-dropping-particle":"","parse-names":false,"suffix":""}],"container-title":"Bailey's Industrial Oil and Fat Products","id":"ITEM-5","issued":{"date-parts":[["2005"]]},"page":"77-120","title":"Polymorphism in Fats and Oils","type":"article-journal"},"uris":["http://www.mendeley.com/documents/?uuid=032105db-8c44-440f-997c-e7e564b9fe24"]},{"id":"ITEM-6","itemData":{"DOI":"10.1016/B978-0-9830791-2-5.50014-1","ISBN":"9780128043448","author":[{"dropping-particle":"","family":"Marty-Terrade","given":"Stéphanie","non-dropping-particle":"","parse-names":false,"suffix":""},{"dropping-particle":"","family":"Marangoni","given":"Alejandro G.","non-dropping-particle":"","parse-names":false,"suffix":""}],"container-title":"Cocoa Butter and Related Compounds","id":"ITEM-6","issued":{"date-parts":[["2012"]]},"page":"245-274","title":"Impact of Cocoa Butter Origin on Crystal Behavior","type":"article-journal"},"uris":["http://www.mendeley.com/documents/?uuid=c476bb78-6f3b-4a92-a087-9b63e56cb9c7"]}],"mendeley":{"formattedCitation":"(Bouzidi &amp; Narine, 2012; Ghazani &amp; Marangoni, 2019, 2021; Marty-Terrade &amp; Marangoni, 2012; Sasaki et al., 2012; Sato &amp; Ueno, 2005)","plainTextFormattedCitation":"(Bouzidi &amp; Narine, 2012; Ghazani &amp; Marangoni, 2019, 2021; Marty-Terrade &amp; Marangoni, 2012; Sasaki et al., 2012; Sato &amp; Ueno, 2005)","previouslyFormattedCitation":"(4,10–14)"},"properties":{"noteIndex":0},"schema":"https://github.com/citation-style-language/schema/raw/master/csl-citation.json"}</w:instrText>
      </w:r>
      <w:r w:rsidRPr="00417282">
        <w:fldChar w:fldCharType="separate"/>
      </w:r>
      <w:r w:rsidR="0092260F" w:rsidRPr="00417282">
        <w:rPr>
          <w:noProof/>
          <w:lang w:val="it-IT"/>
        </w:rPr>
        <w:t>(Bouzidi &amp; Narine, 2012; Ghazani &amp; Marangoni, 2019, 2021; Marty-Terrade &amp; Marangoni, 2012; Sasaki et al., 2012; Sato &amp; Ueno, 2005)</w:t>
      </w:r>
      <w:r w:rsidRPr="00417282">
        <w:fldChar w:fldCharType="end"/>
      </w:r>
      <w:r w:rsidRPr="00417282">
        <w:rPr>
          <w:lang w:val="it-IT"/>
        </w:rPr>
        <w:t>.</w:t>
      </w:r>
    </w:p>
    <w:p w14:paraId="56836F54" w14:textId="5BF6DD13" w:rsidR="0065608E" w:rsidRPr="00417282" w:rsidRDefault="0065608E" w:rsidP="00076D1C">
      <w:pPr>
        <w:pStyle w:val="BGKeywords"/>
      </w:pPr>
      <w:r w:rsidRPr="00417282">
        <w:t xml:space="preserve">CB normally contains in weight about 26% palmitic acid, 36% stearic acid, 34% oleic acid, 2.7% linoleic, and 0.9% arachidic acid </w:t>
      </w:r>
      <w:r w:rsidRPr="00417282">
        <w:fldChar w:fldCharType="begin" w:fldLock="1"/>
      </w:r>
      <w:r w:rsidR="0092260F" w:rsidRPr="00417282">
        <w:instrText>ADDIN CSL_CITATION {"citationItems":[{"id":"ITEM-1","itemData":{"DOI":"10.1021/acs.cgd.0c01361","abstract":"Edible air-in-oil systems, also referred to as oleofoams, constitute a novel promising material for healthier, low-calorie fat replacers in confectionary products. Oleofoams can be formed by whipping oleogels, which are dispersions of fat crystals in an oil phase. Understanding how the properties of the fat crystals (i.e., size, shape, and polymorphism) contained in oleogels affect the microstructure and stability of oleofoams is essential for both the efficient design and manufacture of novel food products. In this work, cocoa butter, one of the main fat phases present in confectionary productions, which is responsible for pleasant texture and mouthfeel properties, was mixed with high oleic sunflower oil and crystallized to obtain an oleogel. This was subsequently whipped to yield a stable, highly aerated oleofoam. The effect of the crystallization conditions (oleogel composition and cooling rate) on the properties of the oleogels and related oleofoams was investigated with a multitechnique characterization approach, featuring polarized light microscopy, cryogenic scanning electron microscopy, X-ray diffraction, differential scanning calorimetry, and oscillatory rheology. Oleogel crystallization was performed in a lab-scale vessel and was monitored using light turbidimetry as an in situ technique. Results showed that the concentration of cocoa butter in sunflower oil was the parameter that affected most strongly the foamability and rheology of oleofoam samples. The size and shape of cocoa butter crystals within the oleogel was found to have a less significant effect since crystals were broken or partially melted during the aeration process. Oleofoams whipped from oleogels containing 15 and 22% w/w cocoa butter displayed an overrun of 200%, corresponding to a calorific density reduction to one-third, and an increase in both the elastic and viscous moduli compared to their oleogel precursor. This was explained by a structuring effect caused by the aeration process, where cocoa butter β(V) crystal nanoplatelets (CNPs) in the oleogel rearranged to stabilize the air bubbles via a Pickering mechanism. Oleofoams prepared from 30% w/w cocoa butter oleogels, on the other hand, incorporated less air (overrun between 150 and 180%) and displayed a similar viscoelastic profile to their unwhipped precursors potentially due to air incorporation being limited by the relatively high elastic modulus of the parent oleogels. Nevertheless, the calorific density of these sa…","author":[{"dropping-particle":"","family":"Metilli","given":"L.","non-dropping-particle":"","parse-names":false,"suffix":""},{"dropping-particle":"","family":"Lazidis","given":"A.","non-dropping-particle":"","parse-names":false,"suffix":""},{"dropping-particle":"","family":"Francis","given":"M.","non-dropping-particle":"","parse-names":false,"suffix":""},{"dropping-particle":"","family":"Marty-Terrade","given":"S.","non-dropping-particle":"","parse-names":false,"suffix":""},{"dropping-particle":"","family":"Ray","given":"J.","non-dropping-particle":"","parse-names":false,"suffix":""},{"dropping-particle":"","family":"Simone","given":"E.","non-dropping-particle":"","parse-names":false,"suffix":""}],"container-title":"Crystal Growth and Design","id":"ITEM-1","issue":"3","issued":{"date-parts":[["2021"]]},"page":"1562-1575","title":"The Effect of Crystallization Conditions on the Structural Properties of Oleofoams Made of Cocoa Butter Crystals and High Oleic Sunflower Oil","type":"article-journal","volume":"21"},"uris":["http://www.mendeley.com/documents/?uuid=2e7ede36-19f5-3093-b765-951aff5d54a5"]}],"mendeley":{"formattedCitation":"(Metilli et al., 2021)","plainTextFormattedCitation":"(Metilli et al., 2021)","previouslyFormattedCitation":"(2)"},"properties":{"noteIndex":0},"schema":"https://github.com/citation-style-language/schema/raw/master/csl-citation.json"}</w:instrText>
      </w:r>
      <w:r w:rsidRPr="00417282">
        <w:fldChar w:fldCharType="separate"/>
      </w:r>
      <w:r w:rsidR="0092260F" w:rsidRPr="00417282">
        <w:rPr>
          <w:noProof/>
        </w:rPr>
        <w:t>(Metilli et al., 2021)</w:t>
      </w:r>
      <w:r w:rsidRPr="00417282">
        <w:fldChar w:fldCharType="end"/>
      </w:r>
      <w:r w:rsidRPr="00417282">
        <w:t>. These fatty acid mostly form disaturated 1,3-distearoyl-2-oleoyl glycerol (SOS), 1(3)-stearoyl-2-oleoyl-3(1)-palmitoyl glycerol (</w:t>
      </w:r>
      <w:r w:rsidR="00943E79" w:rsidRPr="00417282">
        <w:t>POS</w:t>
      </w:r>
      <w:r w:rsidRPr="00417282">
        <w:t xml:space="preserve">) and 1,3-dipalmitoyl-2-oleoyl glycerol (POP) with oleic acid in the </w:t>
      </w:r>
      <w:r w:rsidRPr="00417282">
        <w:rPr>
          <w:i/>
        </w:rPr>
        <w:t>sn</w:t>
      </w:r>
      <w:r w:rsidRPr="00417282">
        <w:t xml:space="preserve">-2 position of glycerol backbone. TAGs crystallize in three main crystal structures. In order of thermodynamic stability </w:t>
      </w:r>
      <w:r w:rsidR="00943E79" w:rsidRPr="00417282">
        <w:t>these are:</w:t>
      </w:r>
      <w:r w:rsidRPr="00417282">
        <w:t xml:space="preserve"> (1) the α polymorph, with a hexagonal 3D-subcell of chain packing, (2) the β’ polymorph with an orthorhombic-perpendicular 3D-subcell of chain packing and (3) the β polymorph with a 3D-triclinic parallel subcell of chain packing</w:t>
      </w:r>
      <w:r w:rsidR="005513A4" w:rsidRPr="00417282">
        <w:t xml:space="preserve"> </w:t>
      </w:r>
      <w:r w:rsidR="005513A4" w:rsidRPr="00417282">
        <w:fldChar w:fldCharType="begin" w:fldLock="1"/>
      </w:r>
      <w:r w:rsidR="0092260F" w:rsidRPr="00417282">
        <w:instrText>ADDIN CSL_CITATION {"citationItems":[{"id":"ITEM-1","itemData":{"DOI":"10.1016/0079-6832(78)90039-3","ISSN":"00796832","PMID":"358260","author":[{"dropping-particle":"","family":"Abrahamsson","given":"Sixten","non-dropping-particle":"","parse-names":false,"suffix":""},{"dropping-particle":"","family":"Dahlen","given":"Birgitta","non-dropping-particle":"","parse-names":false,"suffix":""},{"dropping-particle":"","family":"Löfgren","given":"Håkan","non-dropping-particle":"","parse-names":false,"suffix":""},{"dropping-particle":"","family":"Pascher","given":"Irmin","non-dropping-particle":"","parse-names":false,"suffix":""}],"container-title":"Progress in the Chemistry of Fats and Other Lipids","id":"ITEM-1","issue":"C","issued":{"date-parts":[["1978"]]},"page":"125-143","title":"Lateral packing of hydrocarbon chains","type":"article-journal","volume":"16"},"uris":["http://www.mendeley.com/documents/?uuid=8263b910-bfb3-498d-9f92-1a694e396dd0"]}],"mendeley":{"formattedCitation":"(Abrahamsson et al., 1978)","plainTextFormattedCitation":"(Abrahamsson et al., 1978)","previouslyFormattedCitation":"(15)"},"properties":{"noteIndex":0},"schema":"https://github.com/citation-style-language/schema/raw/master/csl-citation.json"}</w:instrText>
      </w:r>
      <w:r w:rsidR="005513A4" w:rsidRPr="00417282">
        <w:fldChar w:fldCharType="separate"/>
      </w:r>
      <w:r w:rsidR="0092260F" w:rsidRPr="00417282">
        <w:rPr>
          <w:noProof/>
        </w:rPr>
        <w:t>(Abrahamsson et al., 1978)</w:t>
      </w:r>
      <w:r w:rsidR="005513A4" w:rsidRPr="00417282">
        <w:fldChar w:fldCharType="end"/>
      </w:r>
      <w:r w:rsidRPr="00417282">
        <w:t xml:space="preserve"> (</w:t>
      </w:r>
      <w:r w:rsidR="00943E79" w:rsidRPr="00417282">
        <w:t>it is worth noting that</w:t>
      </w:r>
      <w:r w:rsidRPr="00417282">
        <w:t xml:space="preserve"> the corresponding 2D-subcells of chain packing are hexagonal, rectangular and oblique</w:t>
      </w:r>
      <w:r w:rsidR="005513A4" w:rsidRPr="00417282">
        <w:t xml:space="preserve"> </w:t>
      </w:r>
      <w:r w:rsidR="005513A4" w:rsidRPr="00417282">
        <w:fldChar w:fldCharType="begin" w:fldLock="1"/>
      </w:r>
      <w:r w:rsidR="0092260F" w:rsidRPr="00417282">
        <w:instrText>ADDIN CSL_CITATION {"citationItems":[{"id":"ITEM-1","itemData":{"DOI":"10.1016/s0022-2275(20)34422-9","ISSN":"00222275","PMID":"6530598","author":[{"dropping-particle":"","family":"Small","given":"D. M.","non-dropping-particle":"","parse-names":false,"suffix":""}],"container-title":"Journal of Lipid Research","id":"ITEM-1","issue":"13","issued":{"date-parts":[["1984"]]},"page":"1490-1500","publisher":"Â© 1984 ASBMB. Currently published by Elsevier Inc; originally published by American Society for Biochemistry and Molecular Biology.","title":"Lateral chain packing in lipids and membranes","type":"article-journal","volume":"25"},"uris":["http://www.mendeley.com/documents/?uuid=eaf78121-83ca-4aea-baf3-5603da04bec6"]}],"mendeley":{"formattedCitation":"(Small, 1984)","plainTextFormattedCitation":"(Small, 1984)","previouslyFormattedCitation":"(16)"},"properties":{"noteIndex":0},"schema":"https://github.com/citation-style-language/schema/raw/master/csl-citation.json"}</w:instrText>
      </w:r>
      <w:r w:rsidR="005513A4" w:rsidRPr="00417282">
        <w:fldChar w:fldCharType="separate"/>
      </w:r>
      <w:r w:rsidR="0092260F" w:rsidRPr="00417282">
        <w:rPr>
          <w:noProof/>
        </w:rPr>
        <w:t>(Small, 1984)</w:t>
      </w:r>
      <w:r w:rsidR="005513A4" w:rsidRPr="00417282">
        <w:fldChar w:fldCharType="end"/>
      </w:r>
      <w:r w:rsidRPr="00417282">
        <w:t xml:space="preserve">). Furthermore, TAGs polymorphs differ in the way their fatty acid chains are stacked. Two very common stacking repeats are observed, being two (2L) or three (3L) fatty acid chain lengths long </w:t>
      </w:r>
      <w:r w:rsidRPr="00417282">
        <w:fldChar w:fldCharType="begin" w:fldLock="1"/>
      </w:r>
      <w:r w:rsidR="0092260F" w:rsidRPr="00417282">
        <w:instrText>ADDIN CSL_CITATION {"citationItems":[{"id":"ITEM-1","itemData":{"DOI":"10.1016/0163-7827(84)90004-3","ISSN":"01637827","PMID":"6399934","author":[{"dropping-particle":"","family":"Timms","given":"R. E.","non-dropping-particle":"","parse-names":false,"suffix":""}],"container-title":"Progress in Lipid Research","id":"ITEM-1","issue":"1","issued":{"date-parts":[["1984"]]},"page":"1-38","title":"Phase behaviour of fats and their mixtures","type":"article-journal","volume":"23"},"uris":["http://www.mendeley.com/documents/?uuid=026888ff-530c-4051-93ea-469c44787334"]},{"id":"ITEM-2","itemData":{"DOI":"10.1021/acs.jpcb.8b06708","ISSN":"15205207","PMID":"30351126","abstract":"The early-stage crystallization behavior in a triacylglycerol mixture has been investigated on the nanoscale with a novel global small-angle X-ray scattering analysis technique. This method has been tailored for the determination of the electron density profiles (EDPs) replicating both (i) the nanostructural texture of molten triacylglycerols (TAGs) (refer to \"Global Small-Angle X-ray Scattering Data Analysis of Triacylglycerols in the Molten State (Part I)\" of this publication series) and (ii) the lamellar structure of the metastable α-polymorph. In a first stage, the α-phase scattering contribution alone was examined by classical Fourier analysis as well as by globally fitting the data, leading to practically identical EDPs. On the basis of these findings, we extended our analysis to the entire X-ray scattering contribution arising from molten TAGs and the solid α-phase fraction. Remarkably, the experimental and theoretical data agree very well, providing for the first time a detailed nanostructural understanding about the coexisting molecular assemblies. This, in turn, also allowed us to quantitatively determine the solid fat content (SFC) with X-ray scattering data. Our new theoretical approach for measurement of SFC is based on the global analysis of small-angle scattering/diffraction patterns, and the SFC results are in good agreement with values obtained from other techniques such as NMR spectroscopy.","author":[{"dropping-particle":"","family":"Ladd Parada","given":"Marjorie","non-dropping-particle":"","parse-names":false,"suffix":""},{"dropping-particle":"","family":"Sadeghpour","given":"Amin","non-dropping-particle":"","parse-names":false,"suffix":""},{"dropping-particle":"","family":"Vieira","given":"Josélio","non-dropping-particle":"","parse-names":false,"suffix":""},{"dropping-particle":"","family":"Povey","given":"Megan","non-dropping-particle":"","parse-names":false,"suffix":""},{"dropping-particle":"","family":"Rappolt","given":"Michael","non-dropping-particle":"","parse-names":false,"suffix":""}],"container-title":"Journal of Physical Chemistry B","id":"ITEM-2","issue":"45","issued":{"date-parts":[["2018"]]},"page":"10330-10336","title":"Global Small-Angle X-ray Scattering Data Analysis of Triacylglycerols in the α-Phase (Part II)","type":"article-journal","volume":"122"},"uris":["http://www.mendeley.com/documents/?uuid=230990be-528a-4ac1-bac0-9af4fbe0c831"]},{"id":"ITEM-3","itemData":{"DOI":"10.1021/acs.cgd.2c00713","abstract":"Milk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non-dropping-particle":"","parse-names":false,"suffix":""},{"dropping-particle":"","family":"Burholt","given":"S.","non-dropping-particle":"","parse-names":false,"suffix":""},{"dropping-particle":"","family":"Baker","given":"D.L.","non-dropping-particle":"","parse-names":false,"suffix":""},{"dropping-particle":"","family":"Sadeghpour","given":"A.","non-dropping-particle":"","parse-names":false,"suffix":""},{"dropping-particle":"","family":"Simone","given":"E.","non-dropping-particle":"","parse-names":false,"suffix":""},{"dropping-particle":"","family":"Rappolt","given":"M.","non-dropping-particle":"","parse-names":false,"suffix":""}],"container-title":"Crystal Growth and Design","id":"ITEM-3","issue":"10","issued":{"date-parts":[["2022"]]},"page":"6120-6130","title":"Polymorphism of a Highly Asymmetrical Triacylglycerol in Milk Fat: 1-Butyryl 2-Stearoyl 3-Palmitoyl-glycerol","type":"article-journal","volume":"22"},"uris":["http://www.mendeley.com/documents/?uuid=775f1186-f2cd-328f-9a81-ff0964796f97"]}],"mendeley":{"formattedCitation":"(Ladd Parada et al., 2018; Pratama et al., 2022; Timms, 1984)","plainTextFormattedCitation":"(Ladd Parada et al., 2018; Pratama et al., 2022; Timms, 1984)","previouslyFormattedCitation":"(17–19)"},"properties":{"noteIndex":0},"schema":"https://github.com/citation-style-language/schema/raw/master/csl-citation.json"}</w:instrText>
      </w:r>
      <w:r w:rsidRPr="00417282">
        <w:fldChar w:fldCharType="separate"/>
      </w:r>
      <w:r w:rsidR="0092260F" w:rsidRPr="00417282">
        <w:rPr>
          <w:noProof/>
        </w:rPr>
        <w:t>(Ladd Parada et al., 2018; Pratama et al., 2022; Timms, 1984)</w:t>
      </w:r>
      <w:r w:rsidRPr="00417282">
        <w:fldChar w:fldCharType="end"/>
      </w:r>
      <w:r w:rsidRPr="00417282">
        <w:t xml:space="preserve">. Some TAGs or TAGs mixtures can also crystallize in the metastable γ polymorph, which has similar structure to the β’(3L) polymorph </w:t>
      </w:r>
      <w:r w:rsidRPr="00417282">
        <w:fldChar w:fldCharType="begin" w:fldLock="1"/>
      </w:r>
      <w:r w:rsidR="0092260F" w:rsidRPr="00417282">
        <w:instrText>ADDIN CSL_CITATION {"citationItems":[{"id":"ITEM-1","itemData":{"DOI":"10.1006/jfca.2000.0984","ISBN":"4314765461","ISSN":"08891575","abstract":"The compositional variation of the fatty acid, triacylglycerol, tocopherol, tocotrienol and sterene composition of genuine cocoa butter (CB) due to different geographical growing regions and breeding lines as well as other vegetable fats used in confectionery manufacturing (cocoa butter equivalents, CBE) have been investigated. Genuine CB showed quite narrow ranges of compositional variation compared to CBEs. CBEs are prepared by blending different tropical fats to suit various technological requirements of confectionery manufacturers. Consequently, no consistent compositional patterns were observed within the latter group. The fatty acid and the triacylglycerol data presented could be utilized for the detection as well as the quantification of CBEs in plain chocolate, by using appropriate calibration models. However, the minor constituents (tocopherols, -trienols, and sterene data) are of limited use for quantitative purposes, but may be additional indicators for the presence of other vegetable fats in chocolate. © 2001 Academic Press.","author":[{"dropping-particle":"","family":"Lipp","given":"M.","non-dropping-particle":"","parse-names":false,"suffix":""},{"dropping-particle":"","family":"Simoneau","given":"C.","non-dropping-particle":"","parse-names":false,"suffix":""},{"dropping-particle":"","family":"Ulberth","given":"F.","non-dropping-particle":"","parse-names":false,"suffix":""},{"dropping-particle":"","family":"Anklam","given":"E.","non-dropping-particle":"","parse-names":false,"suffix":""},{"dropping-particle":"","family":"Crews","given":"C.","non-dropping-particle":"","parse-names":false,"suffix":""},{"dropping-particle":"","family":"Brereton","given":"P.","non-dropping-particle":"","parse-names":false,"suffix":""},{"dropping-particle":"","family":"Greyt","given":"W.","non-dropping-particle":"De","parse-names":false,"suffix":""},{"dropping-particle":"","family":"Schwack","given":"W.","non-dropping-particle":"","parse-names":false,"suffix":""},{"dropping-particle":"","family":"Wiedmaier","given":"C.","non-dropping-particle":"","parse-names":false,"suffix":""}],"container-title":"Journal of Food Composition and Analysis","id":"ITEM-1","issue":"4","issued":{"date-parts":[["2001"]]},"page":"399-408","title":"Composition of genuine cocoa butter and cocoa butter equivalents","type":"article-journal","volume":"14"},"uris":["http://www.mendeley.com/documents/?uuid=b87ab871-7e91-456c-8723-545b6e918c5a"]},{"id":"ITEM-2","itemData":{"DOI":"10.1021/jp0379704","ISSN":"15206106","author":[{"dropping-particle":"","family":"Mykhaylyk","given":"Oleksandr O.","non-dropping-particle":"","parse-names":false,"suffix":""},{"dropping-particle":"","family":"Hamley","given":"Ian W.","non-dropping-particle":"","parse-names":false,"suffix":""}],"container-title":"Journal of Physical Chemistry B","id":"ITEM-2","issue":"23","issued":{"date-parts":[["2004"]]},"page":"8069-8083","title":"The packing of triacylglycerols from SAXS measurements: Application to the structure of 1,3-distearoyl-2-oleoyl-sn-glycerol crystal phases","type":"article-journal","volume":"108"},"uris":["http://www.mendeley.com/documents/?uuid=8ae2ebab-9d71-46dd-9613-0b8997cc7def"]}],"mendeley":{"formattedCitation":"(Lipp et al., 2001; Mykhaylyk &amp; Hamley, 2004)","plainTextFormattedCitation":"(Lipp et al., 2001; Mykhaylyk &amp; Hamley, 2004)","previouslyFormattedCitation":"(5,20)"},"properties":{"noteIndex":0},"schema":"https://github.com/citation-style-language/schema/raw/master/csl-citation.json"}</w:instrText>
      </w:r>
      <w:r w:rsidRPr="00417282">
        <w:fldChar w:fldCharType="separate"/>
      </w:r>
      <w:r w:rsidR="0092260F" w:rsidRPr="00417282">
        <w:rPr>
          <w:noProof/>
        </w:rPr>
        <w:t>(Lipp et al., 2001; Mykhaylyk &amp; Hamley, 2004)</w:t>
      </w:r>
      <w:r w:rsidRPr="00417282">
        <w:fldChar w:fldCharType="end"/>
      </w:r>
      <w:r w:rsidRPr="00417282">
        <w:t xml:space="preserve">. Depending on the mixture of TAGs that form a specific fat, different types and combinations of stacking and chain packing can exist. CB can crystallize in six different structures, with the β polymorph of form V being the ideal polymorph to give chocolate a glossy appearance, the correct melting point and a good snap. Despite its widespread use, the mechanisms of nucleation and polymorphic transformation from one CB crystal structure to another are still poorly understood and subject of ongoing debate </w:t>
      </w:r>
      <w:r w:rsidRPr="00417282">
        <w:fldChar w:fldCharType="begin" w:fldLock="1"/>
      </w:r>
      <w:r w:rsidR="0092260F" w:rsidRPr="00417282">
        <w:instrText>ADDIN CSL_CITATION {"citationItems":[{"id":"ITEM-1","itemData":{"DOI":"10.1016/j.foodchem.2020.126718","ISSN":"18737072","PMID":"32251925","abstract":"Pre-crystallization is an important step in the production of chocolate, which is defined as tempering of cocoa butter through primary and secondary nucleation. The goal of tempering is to obtain a sufficient amount of βV polymorph of the right size. The pre-crystallization process has a great impact on the quality and production cost of final product. Development of chocolate technology requires the use of the most appropriate techniques and ingredients without negatively affecting the quality characteristics. Applications of novel technologies within the confectionery industry have allowed production of chocolate in sufficient quantities to meet the public needs. In order to provide and investigate the potential and usage of novel technologies, the present review focused on different pre-crystallization methods and factors affecting the processing conditions. Seeding and ultrasound-assisted pre-crystallization can be used as alternatives to conventional tempering process. However, in both methods, optimization of experimental conditions is required.","author":[{"dropping-particle":"","family":"Pirouzian","given":"Haniyeh Rasouli","non-dropping-particle":"","parse-names":false,"suffix":""},{"dropping-particle":"","family":"Konar","given":"Nevzat","non-dropping-particle":"","parse-names":false,"suffix":""},{"dropping-particle":"","family":"Palabiyik","given":"Ibrahim","non-dropping-particle":"","parse-names":false,"suffix":""},{"dropping-particle":"","family":"Oba","given":"Sirin","non-dropping-particle":"","parse-names":false,"suffix":""},{"dropping-particle":"","family":"Toker","given":"Omer Said","non-dropping-particle":"","parse-names":false,"suffix":""}],"container-title":"Food Chemistry","id":"ITEM-1","issue":"March","issued":{"date-parts":[["2020"]]},"page":"126718","publisher":"Elsevier","title":"Pre-crystallization process in chocolate: Mechanism, importance and novel aspects","type":"article-journal","volume":"321"},"uris":["http://www.mendeley.com/documents/?uuid=e24b8c52-d1df-4b27-b451-3b5d237766f2"]},{"id":"ITEM-2","itemData":{"DOI":"10.1016/j.foodchem.2021.130319","ISSN":"0308-8146","author":[{"dropping-particle":"","family":"Bresson","given":"S","non-dropping-particle":"","parse-names":false,"suffix":""},{"dropping-particle":"","family":"Lecuelle","given":"A","non-dropping-particle":"","parse-names":false,"suffix":""},{"dropping-particle":"","family":"Bougrioua","given":"F","non-dropping-particle":"","parse-names":false,"suffix":""},{"dropping-particle":"El","family":"Hadri","given":"M","non-dropping-particle":"","parse-names":false,"suffix":""},{"dropping-particle":"","family":"Baeten","given":"V","non-dropping-particle":"","parse-names":false,"suffix":""},{"dropping-particle":"","family":"Courty","given":"M","non-dropping-particle":"","parse-names":false,"suffix":""},{"dropping-particle":"","family":"Pilard","given":"S","non-dropping-particle":"","parse-names":false,"suffix":""},{"dropping-particle":"","family":"Rigaud","given":"S","non-dropping-particle":"","parse-names":false,"suffix":""},{"dropping-particle":"","family":"Faivre","given":"V","non-dropping-particle":"","parse-names":false,"suffix":""}],"container-title":"Food Chemistry","id":"ITEM-2","issue":"June","issued":{"date-parts":[["2021"]]},"page":"130319","publisher":"Elsevier Ltd","title":"Comparative structural and vibrational investigations between cocoa butter ( CB ) and cocoa butter equivalent ( CBE ) by ESI / MALDI-HRMS , XRD , DSC , MIR and Raman spectroscopy","type":"article-journal","volume":"363"},"uris":["http://www.mendeley.com/documents/?uuid=833fe434-878f-48d6-8076-3546288b2796"]},{"id":"ITEM-3","itemData":{"DOI":"10.1080/00268976.2018.1508784","ISSN":"13623028","abstract":"Due to its relevance in the confectionery industry, cocoa butter (CB) has been extensively studied. However, most studies focus on its crystallisation properties, whilst studies of its liquid state are lacking. Here, and for the first time, a study of the self-diffusion of CB at different temperatures is presented, using fast field cycling (FFC) nuclear magnetic resonance (NMR) further validated using pulsed field gradient stimulated echo (PGSTE) NMR. Measurements were performed upon heating CB to either 50°C or 100°C and cooling it to 22°C. No hysteresis was found between the different thermal treatments. However, the activation energy (28.7 kJ/mol) estimated from the cooling protocol of the 100°C treatment, was the closest to that reported in the literature for similar systems. This suggests that measurements using a wider range of temperatures, and starting with a liquid material are advisable. Additionally, samples were measured during isothermal crystallisation at 22°C, showing that the region below 1 MHz is the most sensitive to phase changes.","author":[{"dropping-particle":"","family":"Ladd-Parada","given":"Marjorie","non-dropping-particle":"","parse-names":false,"suffix":""},{"dropping-particle":"","family":"Povey","given":"Megan J.","non-dropping-particle":"","parse-names":false,"suffix":""},{"dropping-particle":"","family":"Vieira","given":"Josélio","non-dropping-particle":"","parse-names":false,"suffix":""},{"dropping-particle":"","family":"Ries","given":"Michael E.","non-dropping-particle":"","parse-names":false,"suffix":""}],"container-title":"Molecular Physics","id":"ITEM-3","issue":"7-8","issued":{"date-parts":[["2019"]]},"page":"1020-1027","title":"Fast field cycling NMR relaxometry studies of molten and cooled cocoa butter","type":"article-journal","volume":"117"},"uris":["http://www.mendeley.com/documents/?uuid=2cdc7afb-ac17-41e0-a59c-793bec222162"]},{"id":"ITEM-4","itemData":{"DOI":"10.1016/B978-0-9830791-2-5.50019-0","ISBN":"9780128043448","author":[{"dropping-particle":"","family":"Toro-Vazquez","given":"Jorge F.","non-dropping-particle":"","parse-names":false,"suffix":""},{"dropping-particle":"","family":"Charó-Alonso","given":"Míriam A.","non-dropping-particle":"","parse-names":false,"suffix":""},{"dropping-particle":"","family":"Morales-Rueda","given":"Juan A.","non-dropping-particle":"","parse-names":false,"suffix":""},{"dropping-particle":"","family":"Pérez-Martínez","given":"J. David","non-dropping-particle":"","parse-names":false,"suffix":""}],"container-title":"Cocoa Butter and Related Compounds","id":"ITEM-4","issued":{"date-parts":[["2012"]]},"page":"393-416","title":"Molecular Interactions of Triacylglycerides in Blends of Cocoa Butter with trans-free Vegetable Oils","type":"article-journal"},"uris":["http://www.mendeley.com/documents/?uuid=7fae874e-26da-439f-a073-d7c91c8a6fd9"]},{"id":"ITEM-5","itemData":{"DOI":"10.1016/B978-0-9830791-2-5.50014-1","ISBN":"9780128043448","author":[{"dropping-particle":"","family":"Marty-Terrade","given":"Stéphanie","non-dropping-particle":"","parse-names":false,"suffix":""},{"dropping-particle":"","family":"Marangoni","given":"Alejandro G.","non-dropping-particle":"","parse-names":false,"suffix":""}],"container-title":"Cocoa Butter and Related Compounds","id":"ITEM-5","issued":{"date-parts":[["2012"]]},"page":"245-274","title":"Impact of Cocoa Butter Origin on Crystal Behavior","type":"article-journal"},"uris":["http://www.mendeley.com/documents/?uuid=c476bb78-6f3b-4a92-a087-9b63e56cb9c7"]},{"id":"ITEM-6","itemData":{"DOI":"10.1021/acs.cgd.2c01334","ISSN":"1528-7483","author":[{"dropping-particle":"","family":"Ghazani","given":"Saeed M","non-dropping-particle":"","parse-names":false,"suffix":""},{"dropping-particle":"","family":"Marangoni","given":"Alejandro G","non-dropping-particle":"","parse-names":false,"suffix":""}],"container-title":"Crystal Growth &amp; Design","id":"ITEM-6","issued":{"date-parts":[["2023"]]},"title":"New Triclinic Polymorph of Tristearin","type":"article-journal"},"uris":["http://www.mendeley.com/documents/?uuid=ef2a5dd7-c4cf-42db-ae25-d60c131703e2"]}],"mendeley":{"formattedCitation":"(Bresson et al., 2021; Ghazani &amp; Marangoni, 2023; Ladd-Parada et al., 2019; Marty-Terrade &amp; Marangoni, 2012; Pirouzian et al., 2020; Toro-Vazquez et al., 2012)","plainTextFormattedCitation":"(Bresson et al., 2021; Ghazani &amp; Marangoni, 2023; Ladd-Parada et al., 2019; Marty-Terrade &amp; Marangoni, 2012; Pirouzian et al., 2020; Toro-Vazquez et al., 2012)","previouslyFormattedCitation":"(14,21–25)"},"properties":{"noteIndex":0},"schema":"https://github.com/citation-style-language/schema/raw/master/csl-citation.json"}</w:instrText>
      </w:r>
      <w:r w:rsidRPr="00417282">
        <w:fldChar w:fldCharType="separate"/>
      </w:r>
      <w:r w:rsidR="0092260F" w:rsidRPr="00417282">
        <w:rPr>
          <w:noProof/>
        </w:rPr>
        <w:t>(Bresson et al., 2021; Ghazani &amp; Marangoni, 2023; Ladd-Parada et al., 2019; Marty-Terrade &amp; Marangoni, 2012; Pirouzian et al., 2020; Toro-Vazquez et al., 2012)</w:t>
      </w:r>
      <w:r w:rsidRPr="00417282">
        <w:fldChar w:fldCharType="end"/>
      </w:r>
      <w:r w:rsidRPr="00417282">
        <w:t xml:space="preserve">. Even less is known about the </w:t>
      </w:r>
      <w:r w:rsidRPr="00417282">
        <w:lastRenderedPageBreak/>
        <w:t xml:space="preserve">crystallization behavior of cocoa butter equivalents (CBEs) and how they affect chocolate crystallization when mixed with CB </w:t>
      </w:r>
      <w:r w:rsidRPr="00417282">
        <w:fldChar w:fldCharType="begin" w:fldLock="1"/>
      </w:r>
      <w:r w:rsidR="0092260F" w:rsidRPr="00417282">
        <w:instrText>ADDIN CSL_CITATION {"citationItems":[{"id":"ITEM-1","itemData":{"DOI":"10.1016/j.lwt.2018.07.013","ISSN":"00236438","abstract":"Cocoa butter equivalent (CBE) enzymatically synthesized from illipe butter and palm mid fraction (IP), its non-interesterified physical blend (PB), illipe butter (IB), and cocoa butter (CB) were used to make dark (D) and white (W) ‘chocolates’. Their particle size distribution, texture, and rheology were compared. White ‘chocolate’ made with illipe butter (WIB) had the highest melting completion temperature of 39.4 °C. D90 and D(4,3) values in both dark and white ‘chocolate’ from CBE and CB were not significantly different. Both dark and white ‘chocolates’ made from IP and CB displayed similar hardness while PB had the lowest hardness. Only dark ‘chocolate’ was used to measure fat bloom. Fat bloom was delayed in dark ‘chocolate’ made with illipe butter (DIB), and it was further delayed in dark chocolate made with cocoa butter (DCB) and dark ‘chocolate’ made with interesterified product (DIP) when 0.5% sugar ester was added. This study suggests that CBE from illipe butter and palm mid-fraction can be used to make dark and white ‘chocolate’ with similar textural, particle size, rheological and fat bloom properties with CB. DIB and the addition of 0.5% sugar ester in chocolates may also be used to delay fat bloom development.","author":[{"dropping-particle":"","family":"Bahari","given":"Adiguna","non-dropping-particle":"","parse-names":false,"suffix":""},{"dropping-particle":"","family":"Akoh","given":"Casimir C.","non-dropping-particle":"","parse-names":false,"suffix":""}],"container-title":"Lwt","id":"ITEM-1","issue":"June","issued":{"date-parts":[["2018"]]},"page":"349-354","publisher":"Elsevier","title":"Texture, rheology and fat bloom study of ‘chocolates’ made from cocoa butter equivalent synthesized from illipe butter and palm mid-fraction","type":"article-journal","volume":"97"},"uris":["http://www.mendeley.com/documents/?uuid=f4d07ea2-3a75-4753-b49a-38b3e0b1e16f"]},{"id":"ITEM-2","itemData":{"DOI":"10.1016/j.lwt.2022.114402","ISSN":"00236438","abstract":"The high price and scarcity of cocoa butter (CB) motivate the search for new cocoa butter equivalents (CBE) for manufacturing dark chocolates. Using CBEs in combination with tempering regimens is an option to produce fine chocolates. Thus, CBEs' thermal properties and crystallization kinetics were studied, and the effect of CBE, and tempering regimes on the crystallization kinetics, polymorphism, melting, and physical properties of dark chocolates were determined. The CBE consisted of CB mixtures with coconut oil (CB/CNO) and sacha inchi oil (CB/SIO) in concentrations of 55/45 and 65/35, respectively. CBEs combined with two tempering regimes (high and low) were used to produce Ch-CNO and Ch-SIO dark chocolates, whose thermal data were obtained by Differential Scanning Calorimetry. The adjustment of thermal data to the Avrami equation permitted us to determine that both factors accelerated the crystallization process up to 7.25 ± 0.18 min in Ch-CNO and 7.08 ± 0.15 min in Ch-SIO and produced spherical and plate-like geometries crystallized nuclei. Also, they generated 90.3 ± 1.18 of form β2 in Ch-CNO and 92.56 ± 1.49 in Ch-SIO. Moreover, the chocolates' texture, rheology, color, and melting properties were within acceptable limits. Therefore, using coconut oil and sacha inchi oil as an alternative to traditional CBEs in dark chocolates is feasible.","author":[{"dropping-particle":"","family":"Castro-Alayo","given":"Efraín M.","non-dropping-particle":"","parse-names":false,"suffix":""},{"dropping-particle":"","family":"Balcázar-Zumaeta","given":"César R.","non-dropping-particle":"","parse-names":false,"suffix":""},{"dropping-particle":"","family":"Torrejón-Valqui","given":"Llisela","non-dropping-particle":"","parse-names":false,"suffix":""},{"dropping-particle":"","family":"Medina-Mendoza","given":"Marleni","non-dropping-particle":"","parse-names":false,"suffix":""},{"dropping-particle":"","family":"Cayo-Colca","given":"Ilse S.","non-dropping-particle":"","parse-names":false,"suffix":""},{"dropping-particle":"","family":"Cárdenas-Toro","given":"Fiorella P.","non-dropping-particle":"","parse-names":false,"suffix":""}],"container-title":"Lwt","id":"ITEM-2","issue":"December 2022","issued":{"date-parts":[["2023"]]},"title":"Effect of tempering and cocoa butter equivalents on crystallization kinetics, polymorphism, melting, and physical properties of dark chocolates","type":"article-journal","volume":"173"},"uris":["http://www.mendeley.com/documents/?uuid=6604aa16-64a9-4cf9-bf3b-38c0b23bb92f"]}],"mendeley":{"formattedCitation":"(Bahari &amp; Akoh, 2018; Castro-Alayo et al., 2023)","plainTextFormattedCitation":"(Bahari &amp; Akoh, 2018; Castro-Alayo et al., 2023)","previouslyFormattedCitation":"(6,7)"},"properties":{"noteIndex":0},"schema":"https://github.com/citation-style-language/schema/raw/master/csl-citation.json"}</w:instrText>
      </w:r>
      <w:r w:rsidRPr="00417282">
        <w:fldChar w:fldCharType="separate"/>
      </w:r>
      <w:r w:rsidR="0092260F" w:rsidRPr="00417282">
        <w:rPr>
          <w:noProof/>
        </w:rPr>
        <w:t>(Bahari &amp; Akoh, 2018; Castro-Alayo et al., 2023)</w:t>
      </w:r>
      <w:r w:rsidRPr="00417282">
        <w:fldChar w:fldCharType="end"/>
      </w:r>
      <w:r w:rsidRPr="00417282">
        <w:t>.</w:t>
      </w:r>
    </w:p>
    <w:p w14:paraId="670D256E" w14:textId="79EA215B" w:rsidR="00E94EC4" w:rsidRPr="00417282" w:rsidRDefault="0065608E" w:rsidP="00076D1C">
      <w:pPr>
        <w:pStyle w:val="BGKeywords"/>
      </w:pPr>
      <w:bookmarkStart w:id="1" w:name="_Hlk152247206"/>
      <w:r w:rsidRPr="00417282">
        <w:t xml:space="preserve">In this work synchrotron X-ray scattering, differential scanning calorimetry (DSC), rheological measurements and polarized light microscopy were used </w:t>
      </w:r>
      <w:r w:rsidR="00594AC5" w:rsidRPr="00417282">
        <w:t>providing</w:t>
      </w:r>
      <w:r w:rsidR="00E94EC4" w:rsidRPr="00417282">
        <w:t xml:space="preserve"> a comprehensive overview of </w:t>
      </w:r>
      <w:r w:rsidRPr="00417282">
        <w:t>the crystallization behavior of very different CBEs and CBs</w:t>
      </w:r>
      <w:r w:rsidR="00E94EC4" w:rsidRPr="00417282">
        <w:t>, with accurate structural information of the possible phases that can form from specific TAGs mixtures and considering also the effect of shear (e.g., rheometer experiments) on the kinetics of nucleation, growth and polymorphic transformation of such phases</w:t>
      </w:r>
      <w:r w:rsidRPr="00417282">
        <w:t xml:space="preserve">. The experimental results were interpreted in light of the TAGs and fatty acids composition of each sample analyzed. </w:t>
      </w:r>
      <w:r w:rsidR="00BF2128" w:rsidRPr="00417282">
        <w:t xml:space="preserve">In this work we did not just focus on the effect of different ratios of the three main CB TAGs (SOS, POP, POS), but we investigated the effect of TAGs contained in minor amounts (e.g., tri-saturated, di-unsaturated and tri-unsaturated) on the polymorphic landscape of CBEs and on the kinetics of crystallization. </w:t>
      </w:r>
    </w:p>
    <w:p w14:paraId="0B52BEF0" w14:textId="2A2E2BA9" w:rsidR="0065608E" w:rsidRPr="00417282" w:rsidRDefault="0065608E" w:rsidP="00076D1C">
      <w:pPr>
        <w:pStyle w:val="BGKeywords"/>
        <w:rPr>
          <w:lang w:val="en-GB"/>
        </w:rPr>
      </w:pPr>
      <w:r w:rsidRPr="00417282">
        <w:t>Using this approach allowed gaining a molecular-level understanding of the crystallization process for the analyzed edible fats</w:t>
      </w:r>
      <w:r w:rsidR="007B4027" w:rsidRPr="00417282">
        <w:t xml:space="preserve">, and identifying </w:t>
      </w:r>
      <w:r w:rsidR="0051393F" w:rsidRPr="00417282">
        <w:t>multiple highly stable</w:t>
      </w:r>
      <w:r w:rsidR="007B4027" w:rsidRPr="00417282">
        <w:t xml:space="preserve"> phases</w:t>
      </w:r>
      <w:r w:rsidR="0051393F" w:rsidRPr="00417282">
        <w:t xml:space="preserve"> that has not been observed previously in this type of samples</w:t>
      </w:r>
      <w:r w:rsidRPr="00417282">
        <w:t xml:space="preserve">. </w:t>
      </w:r>
      <w:bookmarkEnd w:id="1"/>
      <w:r w:rsidRPr="00417282">
        <w:t xml:space="preserve">Such fundamental knowledge is essential for the rational design of novel chocolate recipes that uses CBEs, but also for the understanding of the crystallization behavior of other edible mixtures of TAGs that might be used in food, cosmetic or pharmaceutical applications </w:t>
      </w:r>
      <w:r w:rsidRPr="00417282">
        <w:fldChar w:fldCharType="begin" w:fldLock="1"/>
      </w:r>
      <w:r w:rsidR="0092260F" w:rsidRPr="00417282">
        <w:instrText>ADDIN CSL_CITATION {"citationItems":[{"id":"ITEM-1","itemData":{"DOI":"10.1016/j.foodres.2021.110561","ISSN":"18737145","PMID":"34399538","abstract":"Nucleation and crystal growth of edible fats at the nanoscale have received little attention due to analytical limitations. A key factor to modify the properties of edible fats is nanostructure understanding. Progress within the last years will be presented, including analytical techniques used to investigate fat crystallization. Cocoa butter has been the subject of several works due to its properties and its high impact on chocolate manufacturing. Moreover, this vegetable fat has been used as the solid lipid component in nano delivery systems. Since nanoplatelet is the smallest unit in crystalline fats, and the nanoscale is influenced by supersaturation, temperature, shear fields, and surfactants, nanostructure engineering is possible. On its part, cocoa butter has been included in innovative delivery systems along the last years. This review will highlight main results and challenges on these topics.","author":[{"dropping-particle":"","family":"Ramos-de-la-Peña","given":"Ana Mayela","non-dropping-particle":"","parse-names":false,"suffix":""},{"dropping-particle":"","family":"Aguilar","given":"Oscar","non-dropping-particle":"","parse-names":false,"suffix":""},{"dropping-particle":"","family":"González-Valdez","given":"José","non-dropping-particle":"","parse-names":false,"suffix":""}],"container-title":"Food Research International","id":"ITEM-1","issue":"December 2020","issued":{"date-parts":[["2021"]]},"title":"Progress in nanostructure understanding of edible crystalline fats and their application in nano-delivery systems: Cocoa butter as a model","type":"article-journal","volume":"147"},"uris":["http://www.mendeley.com/documents/?uuid=8633a37d-daaf-45c8-8f69-31146bfaad35"]},{"id":"ITEM-2","itemData":{"DOI":"10.1021/acs.langmuir.1c03318","abstract":"Oleofoams are a novel, versatile, and biocompatible soft material that finds application in drug, cosmetic or nutraceuticals delivery. However, due to their temperature-sensitive and opaque nature, the characterization of oleofoams’ microstructure is challenging. Here, synchrotron X-ray microcomputed tomography and radiography are applied to study the microstructure of a triglyceride-based oleofoam. These techniques enable non-destructive, quantitative, 3D measurements of native samples to determine the thermodynamic and kinetic behavior of oleofoams at different stages of their life cycle. During processing, a constant bubble size distribution is reached after few minutes of shearing, while the number of bubbles incorporated keeps increasing until saturation of the continuous phase. Low amounts of solid triglycerides in oleofoams allow faster aeration and a more homogeneous microstructure but lower thermodynamic stability, with bubble disproportionation and shape relaxation over time. Radiography shows that heating causes Ostwald ripening and coalescence of bubbles, with an increase of their diameter and sphericity.","author":[{"dropping-particle":"","family":"Metilli","given":"L.","non-dropping-particle":"","parse-names":false,"suffix":""},{"dropping-particle":"","family":"Storm","given":"M.","non-dropping-particle":"","parse-names":false,"suffix":""},{"dropping-particle":"","family":"Marathe","given":"S.","non-dropping-particle":"","parse-names":false,"suffix":""},{"dropping-particle":"","family":"Lazidis","given":"A.","non-dropping-particle":"","parse-names":false,"suffix":""},{"dropping-particle":"","family":"Marty-Terrade","given":"S.","non-dropping-particle":"","parse-names":false,"suffix":""},{"dropping-particle":"","family":"Simone","given":"E.","non-dropping-particle":"","parse-names":false,"suffix":""}],"container-title":"Langmuir","id":"ITEM-2","issue":"4","issued":{"date-parts":[["2022"]]},"page":"1638-1650","title":"Application of X-ray Microcomputed Tomography for the Static and Dynamic Characterization of the Microstructure of Oleofoams","type":"article-journal","volume":"38"},"uris":["http://www.mendeley.com/documents/?uuid=216e0184-d8ab-31d4-b5bc-edf70e35c78a"]}],"mendeley":{"formattedCitation":"(Metilli et al., 2022; Ramos-de-la-Peña et al., 2021)","plainTextFormattedCitation":"(Metilli et al., 2022; Ramos-de-la-Peña et al., 2021)","previouslyFormattedCitation":"(26,27)"},"properties":{"noteIndex":0},"schema":"https://github.com/citation-style-language/schema/raw/master/csl-citation.json"}</w:instrText>
      </w:r>
      <w:r w:rsidRPr="00417282">
        <w:fldChar w:fldCharType="separate"/>
      </w:r>
      <w:r w:rsidR="0092260F" w:rsidRPr="00417282">
        <w:rPr>
          <w:noProof/>
          <w:lang w:val="en-GB"/>
        </w:rPr>
        <w:t>(Metilli et al., 2022; Ramos-de-la-Peña et al., 2021)</w:t>
      </w:r>
      <w:r w:rsidRPr="00417282">
        <w:fldChar w:fldCharType="end"/>
      </w:r>
      <w:r w:rsidRPr="00417282">
        <w:rPr>
          <w:lang w:val="en-GB"/>
        </w:rPr>
        <w:t>.</w:t>
      </w:r>
    </w:p>
    <w:p w14:paraId="5BAE6180" w14:textId="77777777" w:rsidR="0065608E" w:rsidRPr="00417282" w:rsidRDefault="0065608E" w:rsidP="00076D1C">
      <w:pPr>
        <w:pStyle w:val="BGKeywords"/>
        <w:rPr>
          <w:lang w:val="en-GB"/>
        </w:rPr>
      </w:pPr>
    </w:p>
    <w:p w14:paraId="331689C4" w14:textId="18B27968" w:rsidR="00F53091" w:rsidRPr="00417282" w:rsidRDefault="00F53091" w:rsidP="00275124">
      <w:pPr>
        <w:pStyle w:val="BGKeywords"/>
        <w:numPr>
          <w:ilvl w:val="0"/>
          <w:numId w:val="10"/>
        </w:numPr>
      </w:pPr>
      <w:r w:rsidRPr="00417282">
        <w:t>MATERIALS AND METHODS</w:t>
      </w:r>
    </w:p>
    <w:p w14:paraId="4C4318FE" w14:textId="300C9EA2" w:rsidR="0065608E" w:rsidRPr="00417282" w:rsidRDefault="0092260F" w:rsidP="00076D1C">
      <w:pPr>
        <w:pStyle w:val="BGKeywords"/>
      </w:pPr>
      <w:r w:rsidRPr="00417282">
        <w:rPr>
          <w:b/>
        </w:rPr>
        <w:t xml:space="preserve">2.1 </w:t>
      </w:r>
      <w:r w:rsidR="0065608E" w:rsidRPr="00417282">
        <w:rPr>
          <w:b/>
        </w:rPr>
        <w:t>Materials:</w:t>
      </w:r>
      <w:r w:rsidR="0065608E" w:rsidRPr="00417282">
        <w:t xml:space="preserve"> Samples of cocoa butter and cocoa butter equivalents were kindly provided by the Nestlé Product Technology Centre Confectionery in York (UK). </w:t>
      </w:r>
      <w:bookmarkStart w:id="2" w:name="_Hlk152229832"/>
      <w:r w:rsidR="007F0C0A" w:rsidRPr="00417282">
        <w:t xml:space="preserve">The company provided </w:t>
      </w:r>
      <w:r w:rsidR="003D22B2" w:rsidRPr="00417282">
        <w:t xml:space="preserve">a series </w:t>
      </w:r>
      <w:r w:rsidR="003D22B2" w:rsidRPr="00417282">
        <w:lastRenderedPageBreak/>
        <w:t>of ingredients</w:t>
      </w:r>
      <w:r w:rsidR="004D4756" w:rsidRPr="00417282">
        <w:t xml:space="preserve"> from several manufacturers and geographical </w:t>
      </w:r>
      <w:r w:rsidR="003D22B2" w:rsidRPr="00417282">
        <w:t>origin</w:t>
      </w:r>
      <w:r w:rsidR="004D4756" w:rsidRPr="00417282">
        <w:t xml:space="preserve"> that were used for different purposes in their confectionary formulations. </w:t>
      </w:r>
      <w:bookmarkEnd w:id="2"/>
      <w:r w:rsidR="0065608E" w:rsidRPr="00417282">
        <w:t>CB and S6 were both cocoa butter samples of different origin, Ghanian and Brazilian, respectively. Samples S1 to S5 and S7 to S14 were cocoa butter equivalents of different origin, including mixtures of palm, shea and sal fats, as well as interesterified sunflower and safflower oils.</w:t>
      </w:r>
    </w:p>
    <w:p w14:paraId="4522A123" w14:textId="683F27A7" w:rsidR="0065608E" w:rsidRPr="00417282" w:rsidRDefault="0092260F" w:rsidP="00076D1C">
      <w:pPr>
        <w:pStyle w:val="BGKeywords"/>
      </w:pPr>
      <w:r w:rsidRPr="00417282">
        <w:rPr>
          <w:b/>
          <w:bCs/>
        </w:rPr>
        <w:t xml:space="preserve">2.2 </w:t>
      </w:r>
      <w:r w:rsidR="0065608E" w:rsidRPr="00417282">
        <w:rPr>
          <w:b/>
          <w:bCs/>
        </w:rPr>
        <w:t>Chemical characterization</w:t>
      </w:r>
      <w:r w:rsidR="0065608E" w:rsidRPr="00417282">
        <w:rPr>
          <w:b/>
        </w:rPr>
        <w:t>:</w:t>
      </w:r>
      <w:r w:rsidR="0065608E" w:rsidRPr="00417282">
        <w:t xml:space="preserve"> Samples were characterized chemically in terms of fatty acids (FA) and triacylglycerides composition by gas chromatography.</w:t>
      </w:r>
      <w:r w:rsidR="00CB6F9E" w:rsidRPr="00417282">
        <w:t xml:space="preserve"> An Accela 1250 </w:t>
      </w:r>
      <w:r w:rsidR="009B6FE7" w:rsidRPr="00417282">
        <w:t>liquid</w:t>
      </w:r>
      <w:r w:rsidR="00CB6F9E" w:rsidRPr="00417282">
        <w:t xml:space="preserve"> chromatograph (</w:t>
      </w:r>
      <w:proofErr w:type="spellStart"/>
      <w:r w:rsidR="00CB6F9E" w:rsidRPr="00417282">
        <w:t>Thermo</w:t>
      </w:r>
      <w:proofErr w:type="spellEnd"/>
      <w:r w:rsidR="00EB744C" w:rsidRPr="00417282">
        <w:t xml:space="preserve"> </w:t>
      </w:r>
      <w:r w:rsidR="00CB6F9E" w:rsidRPr="00417282">
        <w:t xml:space="preserve">Fisher Scientific, Bremen, Germany) equipped with a Agilent </w:t>
      </w:r>
      <w:proofErr w:type="spellStart"/>
      <w:r w:rsidR="00CB6F9E" w:rsidRPr="00417282">
        <w:t>Poroshell</w:t>
      </w:r>
      <w:proofErr w:type="spellEnd"/>
      <w:r w:rsidR="00CB6F9E" w:rsidRPr="00417282">
        <w:t xml:space="preserve"> 120 EC-C18 (2.7 </w:t>
      </w:r>
      <w:r w:rsidR="00CB6F9E" w:rsidRPr="00417282">
        <w:rPr>
          <w:rFonts w:cs="Times"/>
        </w:rPr>
        <w:t>µ</w:t>
      </w:r>
      <w:r w:rsidR="00CB6F9E" w:rsidRPr="00417282">
        <w:t>m particle size, 2.1 × 250 mm) was used for separation of analytes</w:t>
      </w:r>
      <w:r w:rsidR="00EB744C" w:rsidRPr="00417282">
        <w:t>; while an LTQ-Orbitrap XL hybrid mass spectrometer (</w:t>
      </w:r>
      <w:proofErr w:type="spellStart"/>
      <w:r w:rsidR="00EB744C" w:rsidRPr="00417282">
        <w:t>Thermo</w:t>
      </w:r>
      <w:proofErr w:type="spellEnd"/>
      <w:r w:rsidR="00EB744C" w:rsidRPr="00417282">
        <w:t xml:space="preserve"> Fisher Scientific, Bremen, Germany) was used </w:t>
      </w:r>
      <w:r w:rsidR="006A4054" w:rsidRPr="00417282">
        <w:t xml:space="preserve">for the identification of the TAGs and FAs that characterized each sample. The detailed experimental procedure is described elsewhere </w:t>
      </w:r>
      <w:r w:rsidR="006A4054" w:rsidRPr="00417282">
        <w:fldChar w:fldCharType="begin" w:fldLock="1"/>
      </w:r>
      <w:r w:rsidRPr="00417282">
        <w:instrText>ADDIN CSL_CITATION {"citationItems":[{"id":"ITEM-1","itemData":{"DOI":"10.1194/jlr.D031484","author":[{"dropping-particle":"","family":"Nagy","given":"Kornél","non-dropping-particle":"","parse-names":false,"suffix":""},{"dropping-particle":"","family":"Sandoz","given":"Laurence","non-dropping-particle":"","parse-names":false,"suffix":""},{"dropping-particle":"","family":"Destaillats","given":"Frédéric","non-dropping-particle":"","parse-names":false,"suffix":""},{"dropping-particle":"","family":"Schafer","given":"Olivier","non-dropping-particle":"","parse-names":false,"suffix":""}],"container-title":"Journal of Lipid Research","id":"ITEM-1","issued":{"date-parts":[["2013"]]},"title":"Mapping the regioisomeric distribution of fatty acids in triacylglycerols by hybrid mass spectrometry","type":"article-journal","volume":"54"},"uris":["http://www.mendeley.com/documents/?uuid=aaaaf0c3-2e07-4662-9c8d-138a06ab3301"]}],"mendeley":{"formattedCitation":"(Nagy et al., 2013)","plainTextFormattedCitation":"(Nagy et al., 2013)","previouslyFormattedCitation":"(28)"},"properties":{"noteIndex":0},"schema":"https://github.com/citation-style-language/schema/raw/master/csl-citation.json"}</w:instrText>
      </w:r>
      <w:r w:rsidR="006A4054" w:rsidRPr="00417282">
        <w:fldChar w:fldCharType="separate"/>
      </w:r>
      <w:r w:rsidRPr="00417282">
        <w:rPr>
          <w:noProof/>
        </w:rPr>
        <w:t>(Nagy et al., 2013)</w:t>
      </w:r>
      <w:r w:rsidR="006A4054" w:rsidRPr="00417282">
        <w:fldChar w:fldCharType="end"/>
      </w:r>
      <w:r w:rsidR="006A4054" w:rsidRPr="00417282">
        <w:t>.</w:t>
      </w:r>
    </w:p>
    <w:p w14:paraId="5C8CA5E3" w14:textId="763B5FC5" w:rsidR="0065608E" w:rsidRPr="00417282" w:rsidRDefault="0092260F" w:rsidP="00076D1C">
      <w:pPr>
        <w:pStyle w:val="BGKeywords"/>
      </w:pPr>
      <w:r w:rsidRPr="00417282">
        <w:rPr>
          <w:b/>
          <w:bCs/>
        </w:rPr>
        <w:t xml:space="preserve">2.3 </w:t>
      </w:r>
      <w:r w:rsidR="0065608E" w:rsidRPr="00417282">
        <w:rPr>
          <w:b/>
          <w:bCs/>
        </w:rPr>
        <w:t>Differential Scanning Calorimetry (DSC):</w:t>
      </w:r>
      <w:r w:rsidR="0065608E" w:rsidRPr="00417282">
        <w:rPr>
          <w:bCs/>
        </w:rPr>
        <w:t xml:space="preserve"> </w:t>
      </w:r>
      <w:r w:rsidR="00E87DA0" w:rsidRPr="00417282">
        <w:rPr>
          <w:bCs/>
        </w:rPr>
        <w:t>The DSC curves were obtained using a PerkinElmer calorimeter (DSC 8000, PerkinElmer Corp., Waltham, USA), combined with a cooling system (</w:t>
      </w:r>
      <w:proofErr w:type="spellStart"/>
      <w:r w:rsidR="00E87DA0" w:rsidRPr="00417282">
        <w:rPr>
          <w:bCs/>
        </w:rPr>
        <w:t>Intracooler</w:t>
      </w:r>
      <w:proofErr w:type="spellEnd"/>
      <w:r w:rsidR="00E87DA0" w:rsidRPr="00417282">
        <w:rPr>
          <w:bCs/>
        </w:rPr>
        <w:t xml:space="preserve"> 2, PerkinElmer, USA). The purge gas used was nitrogen (99.99% purity) at a flow rate of 20 mL/min. Sample preparation consisted of placing 1.35 ± 0.001 mg of molten fat in </w:t>
      </w:r>
      <w:proofErr w:type="spellStart"/>
      <w:r w:rsidR="00E87DA0" w:rsidRPr="00417282">
        <w:rPr>
          <w:bCs/>
        </w:rPr>
        <w:t>aluminium</w:t>
      </w:r>
      <w:proofErr w:type="spellEnd"/>
      <w:r w:rsidR="00E87DA0" w:rsidRPr="00417282">
        <w:rPr>
          <w:bCs/>
        </w:rPr>
        <w:t xml:space="preserve"> pans (30 </w:t>
      </w:r>
      <w:proofErr w:type="spellStart"/>
      <w:r w:rsidR="00E87DA0" w:rsidRPr="00417282">
        <w:rPr>
          <w:bCs/>
        </w:rPr>
        <w:t>μL</w:t>
      </w:r>
      <w:proofErr w:type="spellEnd"/>
      <w:r w:rsidR="00E87DA0" w:rsidRPr="00417282">
        <w:rPr>
          <w:bCs/>
        </w:rPr>
        <w:t xml:space="preserve"> - Part No. BO14-3016, PerkinElmer, Germany). The pans were then covered with aluminium lids (Part No. BO14-3003, PerkinElmer, Germany) and hermetically sealed. As a reference, an empty sealed aluminium pan was measured. The results were analyzed using the software </w:t>
      </w:r>
      <w:proofErr w:type="spellStart"/>
      <w:r w:rsidR="00E87DA0" w:rsidRPr="00417282">
        <w:rPr>
          <w:bCs/>
        </w:rPr>
        <w:t>Pyris</w:t>
      </w:r>
      <w:proofErr w:type="spellEnd"/>
      <w:r w:rsidR="00E87DA0" w:rsidRPr="00417282">
        <w:rPr>
          <w:bCs/>
        </w:rPr>
        <w:t xml:space="preserve"> DSC 8000.</w:t>
      </w:r>
      <w:r w:rsidR="0065608E" w:rsidRPr="00417282">
        <w:t xml:space="preserve"> </w:t>
      </w:r>
      <w:bookmarkStart w:id="3" w:name="_Hlk152232695"/>
      <w:r w:rsidR="007C6854" w:rsidRPr="00417282">
        <w:t xml:space="preserve">To avoid differences in crystallization behavior related to secondary nucleation </w:t>
      </w:r>
      <w:r w:rsidR="00E07FDC" w:rsidRPr="00417282">
        <w:t>phenomena</w:t>
      </w:r>
      <w:r w:rsidR="007C6854" w:rsidRPr="00417282">
        <w:t xml:space="preserve"> or differences in the thermal history, all samples were fully molten at 70°C before characterization with all techniques presented in this paper</w:t>
      </w:r>
      <w:bookmarkEnd w:id="3"/>
      <w:r w:rsidR="007C6854" w:rsidRPr="00417282">
        <w:t xml:space="preserve">. </w:t>
      </w:r>
      <w:r w:rsidR="00E07FDC" w:rsidRPr="00417282">
        <w:t>For DSC, t</w:t>
      </w:r>
      <w:r w:rsidR="0065608E" w:rsidRPr="00417282">
        <w:t xml:space="preserve">he thermal protocol applied for each sample was the following: </w:t>
      </w:r>
      <w:r w:rsidR="00027C52" w:rsidRPr="00417282">
        <w:t>(i)</w:t>
      </w:r>
      <w:r w:rsidR="0065608E" w:rsidRPr="00417282">
        <w:t xml:space="preserve"> </w:t>
      </w:r>
      <w:r w:rsidR="00027C52" w:rsidRPr="00417282">
        <w:t>M</w:t>
      </w:r>
      <w:r w:rsidR="0065608E" w:rsidRPr="00417282">
        <w:t>elting and hold</w:t>
      </w:r>
      <w:r w:rsidR="00B3707D" w:rsidRPr="00417282">
        <w:t>ing</w:t>
      </w:r>
      <w:r w:rsidR="0065608E" w:rsidRPr="00417282">
        <w:t xml:space="preserve"> for 10 </w:t>
      </w:r>
      <w:r w:rsidR="0065608E" w:rsidRPr="00417282">
        <w:lastRenderedPageBreak/>
        <w:t>min at 70</w:t>
      </w:r>
      <w:r w:rsidR="00027C52" w:rsidRPr="00417282">
        <w:t xml:space="preserve"> °</w:t>
      </w:r>
      <w:r w:rsidR="0065608E" w:rsidRPr="00417282">
        <w:t xml:space="preserve">C, </w:t>
      </w:r>
      <w:r w:rsidR="00027C52" w:rsidRPr="00417282">
        <w:t>(ii)</w:t>
      </w:r>
      <w:r w:rsidR="0065608E" w:rsidRPr="00417282">
        <w:t xml:space="preserve"> cooling to 18 or 20</w:t>
      </w:r>
      <w:r w:rsidR="00027C52" w:rsidRPr="00417282">
        <w:t xml:space="preserve"> </w:t>
      </w:r>
      <w:r w:rsidR="0065608E" w:rsidRPr="00417282">
        <w:t xml:space="preserve">°C </w:t>
      </w:r>
      <w:r w:rsidR="00F0387B" w:rsidRPr="00417282">
        <w:t>at a rate of around -70</w:t>
      </w:r>
      <w:r w:rsidR="00027C52" w:rsidRPr="00417282">
        <w:t xml:space="preserve"> </w:t>
      </w:r>
      <w:r w:rsidR="00F0387B" w:rsidRPr="00417282">
        <w:t xml:space="preserve">°C/min </w:t>
      </w:r>
      <w:r w:rsidR="0065608E" w:rsidRPr="00417282">
        <w:t xml:space="preserve">and holding for 120 min at this temperature, </w:t>
      </w:r>
      <w:r w:rsidR="00027C52" w:rsidRPr="00417282">
        <w:t xml:space="preserve">(iii) </w:t>
      </w:r>
      <w:r w:rsidR="0065608E" w:rsidRPr="00417282">
        <w:t xml:space="preserve">heating </w:t>
      </w:r>
      <w:r w:rsidR="00027C52" w:rsidRPr="00417282">
        <w:t xml:space="preserve">the sample </w:t>
      </w:r>
      <w:r w:rsidR="0065608E" w:rsidRPr="00417282">
        <w:t>up to 25</w:t>
      </w:r>
      <w:r w:rsidR="00027C52" w:rsidRPr="00417282">
        <w:t xml:space="preserve"> </w:t>
      </w:r>
      <w:r w:rsidR="0065608E" w:rsidRPr="00417282">
        <w:t>°C and holding for 15 min, and finally</w:t>
      </w:r>
      <w:r w:rsidR="00027C52" w:rsidRPr="00417282">
        <w:t>, (iv)</w:t>
      </w:r>
      <w:r w:rsidR="0065608E" w:rsidRPr="00417282">
        <w:t xml:space="preserve"> cooling </w:t>
      </w:r>
      <w:r w:rsidR="00027C52" w:rsidRPr="00417282">
        <w:t xml:space="preserve">the sample </w:t>
      </w:r>
      <w:r w:rsidR="0065608E" w:rsidRPr="00417282">
        <w:t>down to 15</w:t>
      </w:r>
      <w:r w:rsidR="00027C52" w:rsidRPr="00417282">
        <w:t xml:space="preserve"> </w:t>
      </w:r>
      <w:r w:rsidR="0065608E" w:rsidRPr="00417282">
        <w:t xml:space="preserve">°C and holding </w:t>
      </w:r>
      <w:r w:rsidR="00027C52" w:rsidRPr="00417282">
        <w:t>it</w:t>
      </w:r>
      <w:r w:rsidR="0065608E" w:rsidRPr="00417282">
        <w:t xml:space="preserve"> for 30 min at this temperature. At the end of each thermal protocol, samples were cooled to -30</w:t>
      </w:r>
      <w:r w:rsidR="00027C52" w:rsidRPr="00417282">
        <w:t xml:space="preserve"> </w:t>
      </w:r>
      <w:r w:rsidR="0065608E" w:rsidRPr="00417282">
        <w:t xml:space="preserve">°C </w:t>
      </w:r>
      <w:r w:rsidR="00F0387B" w:rsidRPr="00417282">
        <w:t>at a rate of around -40</w:t>
      </w:r>
      <w:r w:rsidR="00027C52" w:rsidRPr="00417282">
        <w:t xml:space="preserve"> </w:t>
      </w:r>
      <w:r w:rsidR="00F0387B" w:rsidRPr="00417282">
        <w:t xml:space="preserve">°C/min </w:t>
      </w:r>
      <w:r w:rsidR="0065608E" w:rsidRPr="00417282">
        <w:t>to induce the solidification of the lower melting TAGs and then heated up again to 70</w:t>
      </w:r>
      <w:r w:rsidR="00027C52" w:rsidRPr="00417282">
        <w:t xml:space="preserve"> </w:t>
      </w:r>
      <w:r w:rsidR="0065608E" w:rsidRPr="00417282">
        <w:t xml:space="preserve">°C. </w:t>
      </w:r>
      <w:r w:rsidR="009B6FE7" w:rsidRPr="00417282">
        <w:t>It is worth noting</w:t>
      </w:r>
      <w:r w:rsidR="0065608E" w:rsidRPr="00417282">
        <w:t xml:space="preserve"> that this final step minimizes the occurrence of polymorphic transformations during the heating stage, allowing a more precise identification of the solid phases formed during the isothermal hold.</w:t>
      </w:r>
    </w:p>
    <w:p w14:paraId="1AC4DE11" w14:textId="2E1EB9E4" w:rsidR="0065608E" w:rsidRPr="00417282" w:rsidRDefault="0092260F" w:rsidP="00076D1C">
      <w:pPr>
        <w:pStyle w:val="BGKeywords"/>
        <w:rPr>
          <w:lang w:val="en-GB"/>
        </w:rPr>
      </w:pPr>
      <w:r w:rsidRPr="00417282">
        <w:rPr>
          <w:b/>
          <w:bCs/>
        </w:rPr>
        <w:t xml:space="preserve">2.4 </w:t>
      </w:r>
      <w:r w:rsidR="0065608E" w:rsidRPr="00417282">
        <w:rPr>
          <w:b/>
          <w:bCs/>
        </w:rPr>
        <w:t>Polarized light microscopy (PLM):</w:t>
      </w:r>
      <w:r w:rsidR="0065608E" w:rsidRPr="00417282">
        <w:rPr>
          <w:bCs/>
        </w:rPr>
        <w:t xml:space="preserve"> </w:t>
      </w:r>
      <w:r w:rsidR="0065608E" w:rsidRPr="00417282">
        <w:t xml:space="preserve">Selected samples (S1, S2, CB, S10 and S13) were analyzed with PLM. Samples were heated to 65 °C until fully molten. Then 50 </w:t>
      </w:r>
      <w:proofErr w:type="spellStart"/>
      <w:r w:rsidR="0065608E" w:rsidRPr="00417282">
        <w:t>μL</w:t>
      </w:r>
      <w:proofErr w:type="spellEnd"/>
      <w:r w:rsidR="0065608E" w:rsidRPr="00417282">
        <w:t xml:space="preserve"> of sample was pipetted onto a Linkam CSS450 hot plate connected </w:t>
      </w:r>
      <w:r w:rsidR="009B6FE7" w:rsidRPr="00417282">
        <w:t xml:space="preserve">to a </w:t>
      </w:r>
      <w:r w:rsidR="0065608E" w:rsidRPr="00417282">
        <w:t>liquid nitrogen pump (Linkam Scientific Instruments, UK). The hot plate was closed and a gap of 100 μm was set. The hot plate was controlled with</w:t>
      </w:r>
      <w:r w:rsidR="00D739C0" w:rsidRPr="00417282">
        <w:t xml:space="preserve"> the</w:t>
      </w:r>
      <w:r w:rsidR="0065608E" w:rsidRPr="00417282">
        <w:t xml:space="preserve"> Linksys32 control software (Linkam Scientific Instruments, 2003) and placed under a Leitz </w:t>
      </w:r>
      <w:proofErr w:type="spellStart"/>
      <w:r w:rsidR="0065608E" w:rsidRPr="00417282">
        <w:t>Dialux</w:t>
      </w:r>
      <w:proofErr w:type="spellEnd"/>
      <w:r w:rsidR="0065608E" w:rsidRPr="00417282">
        <w:t xml:space="preserve"> 22 microscope with a polarized light lens (Leica Microsystems, Germany). The sample was heated to 70 °C and kept there for 10 mins. Then the sample was cooled to 45 °C at -30 °C/min and held there for 3 mins. Liquid nitrogen was used to cool the sample. The temperature was then decreased to 20 °C at a rate of -1°C/min and held there for 2 hours. At the start of this cooling stage, a Canon EOS 7D Mark II camera (Canon, Japan) was controlled using </w:t>
      </w:r>
      <w:r w:rsidR="00027C52" w:rsidRPr="00417282">
        <w:t xml:space="preserve">the </w:t>
      </w:r>
      <w:r w:rsidR="004C3A1F" w:rsidRPr="00417282">
        <w:t xml:space="preserve">software </w:t>
      </w:r>
      <w:proofErr w:type="spellStart"/>
      <w:r w:rsidR="0065608E" w:rsidRPr="00417282">
        <w:t>digi</w:t>
      </w:r>
      <w:r w:rsidR="00027C52" w:rsidRPr="00417282">
        <w:t>C</w:t>
      </w:r>
      <w:r w:rsidR="0065608E" w:rsidRPr="00417282">
        <w:t>amControl</w:t>
      </w:r>
      <w:proofErr w:type="spellEnd"/>
      <w:r w:rsidR="0065608E" w:rsidRPr="00417282">
        <w:t xml:space="preserve"> (Istvan, 2020)</w:t>
      </w:r>
      <w:r w:rsidR="00027C52" w:rsidRPr="00417282">
        <w:t>,</w:t>
      </w:r>
      <w:r w:rsidR="0065608E" w:rsidRPr="00417282">
        <w:t xml:space="preserve"> taking pictures every 1 min through a 40x lens (Nikon, Japan). After the 2 hours, the sample was heated back to 45 °C at a rate of 1 °C/min. The </w:t>
      </w:r>
      <w:r w:rsidR="00257DF1" w:rsidRPr="00417282">
        <w:t xml:space="preserve">shearing </w:t>
      </w:r>
      <w:r w:rsidR="0065608E" w:rsidRPr="00417282">
        <w:t>experiments were conducted</w:t>
      </w:r>
      <w:r w:rsidR="00027C52" w:rsidRPr="00417282">
        <w:t>,</w:t>
      </w:r>
      <w:r w:rsidR="0065608E" w:rsidRPr="00417282">
        <w:t xml:space="preserve"> using the same temperature profile; the experiments were stopped, when the sample was fully solid at 20 °C. The three shear speeds used were 0.25 rad/s, 0.15 rad/s and 0.05 rad/s.</w:t>
      </w:r>
    </w:p>
    <w:p w14:paraId="13BC50E8" w14:textId="05033703" w:rsidR="00226739" w:rsidRPr="00417282" w:rsidRDefault="0092260F" w:rsidP="00076D1C">
      <w:pPr>
        <w:pStyle w:val="BGKeywords"/>
      </w:pPr>
      <w:r w:rsidRPr="00417282">
        <w:rPr>
          <w:b/>
          <w:bCs/>
        </w:rPr>
        <w:lastRenderedPageBreak/>
        <w:t xml:space="preserve">2.5 </w:t>
      </w:r>
      <w:r w:rsidR="0065608E" w:rsidRPr="00417282">
        <w:rPr>
          <w:b/>
          <w:bCs/>
        </w:rPr>
        <w:t>Synchrotron small angle X-ray scattering – multi-capillary holder:</w:t>
      </w:r>
      <w:r w:rsidR="0065608E" w:rsidRPr="00417282">
        <w:rPr>
          <w:bCs/>
        </w:rPr>
        <w:t xml:space="preserve"> </w:t>
      </w:r>
      <w:r w:rsidR="0065608E" w:rsidRPr="00417282">
        <w:t xml:space="preserve">The polymorphs arising from crystallization of each sample were determined using synchrotron radiation X-ray diffraction (SR-XRD, λ = 0.69 Å) at </w:t>
      </w:r>
      <w:r w:rsidR="004C3A1F" w:rsidRPr="00417282">
        <w:t xml:space="preserve">the </w:t>
      </w:r>
      <w:r w:rsidR="0065608E" w:rsidRPr="00417282">
        <w:t xml:space="preserve">beamline I22 at </w:t>
      </w:r>
      <w:r w:rsidR="004C3A1F" w:rsidRPr="00417282">
        <w:t xml:space="preserve">the </w:t>
      </w:r>
      <w:r w:rsidR="0065608E" w:rsidRPr="00417282">
        <w:t>Diamond Light Source (DLS, Didcot, U.K.). The sample-to-detector distance (SDD) was set to 4.716 m for the SAXS, and the 2D diffraction patterns were recorded on a Pilatus 2M detector (Dectris Ltd., Switzerland). For WAXS a Pilatus P3-2M-DLS-L (</w:t>
      </w:r>
      <w:r w:rsidR="004C3A1F" w:rsidRPr="00417282">
        <w:t xml:space="preserve">silicon </w:t>
      </w:r>
      <w:r w:rsidR="0065608E" w:rsidRPr="00417282">
        <w:t xml:space="preserve">hybrid pixel detector, Dectris Ltd., Switzerland) was used, positioned at 163.5 mm from the sample. Disposable polycarbonate capillaries (diameter 2 mm) were filled with mixtures of melted samples and loaded into a temperature-controlled multi-capillary rack, connected to an external water bath (Lauda, Germany). The temperature was initially set to 70 °C for 10 min, </w:t>
      </w:r>
      <w:r w:rsidR="004C3A1F" w:rsidRPr="00417282">
        <w:t xml:space="preserve">and </w:t>
      </w:r>
      <w:r w:rsidR="0065608E" w:rsidRPr="00417282">
        <w:t>then cooled down to 20 °C at a rate of -1 °C/min. The temperature was then kept constant for 2 hours and then raised to 25 °C for 15 min</w:t>
      </w:r>
      <w:r w:rsidR="00D739C0" w:rsidRPr="00417282">
        <w:t xml:space="preserve"> to remove the more metastable phases</w:t>
      </w:r>
      <w:r w:rsidR="0065608E" w:rsidRPr="00417282">
        <w:t xml:space="preserve">. After this step, each sample </w:t>
      </w:r>
      <w:r w:rsidR="00D739C0" w:rsidRPr="00417282">
        <w:t xml:space="preserve">was cooled </w:t>
      </w:r>
      <w:r w:rsidR="0065608E" w:rsidRPr="00417282">
        <w:t>down to 20 °C and ke</w:t>
      </w:r>
      <w:r w:rsidR="00D739C0" w:rsidRPr="00417282">
        <w:t>pt</w:t>
      </w:r>
      <w:r w:rsidR="0065608E" w:rsidRPr="00417282">
        <w:t xml:space="preserve"> at this temperature for up to 4-5 hours.</w:t>
      </w:r>
      <w:r w:rsidR="00226739" w:rsidRPr="00417282">
        <w:t xml:space="preserve"> </w:t>
      </w:r>
      <w:r w:rsidR="0065608E" w:rsidRPr="00417282">
        <w:t xml:space="preserve">The exposure time was set to 1.0 s. An empty polycarbonate capillary was used for background scattering subtraction. Diffraction images were processed using the software </w:t>
      </w:r>
      <w:r w:rsidR="004C3A1F" w:rsidRPr="00417282">
        <w:t xml:space="preserve">DAWN </w:t>
      </w:r>
      <w:r w:rsidR="0065608E" w:rsidRPr="00417282">
        <w:fldChar w:fldCharType="begin" w:fldLock="1"/>
      </w:r>
      <w:r w:rsidRPr="00417282">
        <w:instrText>ADDIN CSL_CITATION {"citationItems":[{"id":"ITEM-1","itemData":{"DOI":"10.1107/S1600576717004708","ISSN":"16005767","author":[{"dropping-particle":"","family":"Filik","given":"J","non-dropping-particle":"","parse-names":false,"suffix":""},{"dropping-particle":"","family":"Ashton","given":"A W","non-dropping-particle":"","parse-names":false,"suffix":""},{"dropping-particle":"","family":"Chang","given":"P C Y","non-dropping-particle":"","parse-names":false,"suffix":""},{"dropping-particle":"","family":"Chater","given":"P A","non-dropping-particle":"","parse-names":false,"suffix":""},{"dropping-particle":"","family":"Day","given":"S J","non-dropping-particle":"","parse-names":false,"suffix":""},{"dropping-particle":"","family":"Drakopoulos","given":"M","non-dropping-particle":"","parse-names":false,"suffix":""},{"dropping-particle":"","family":"Gerring","given":"M W","non-dropping-particle":"","parse-names":false,"suffix":""},{"dropping-particle":"","family":"Hart","given":"M L","non-dropping-particle":"","parse-names":false,"suffix":""},{"dropping-particle":"","family":"Magdysyuk","given":"V O","non-dropping-particle":"","parse-names":false,"suffix":""},{"dropping-particle":"","family":"Michalik","given":"S","non-dropping-particle":"","parse-names":false,"suffix":""},{"dropping-particle":"","family":"Smith","given":"A","non-dropping-particle":"","parse-names":false,"suffix":""},{"dropping-particle":"","family":"Tang","given":"C C","non-dropping-particle":"","parse-names":false,"suffix":""},{"dropping-particle":"","family":"Terrill","given":"N J","non-dropping-particle":"","parse-names":false,"suffix":""},{"dropping-particle":"","family":"Wharmby","given":"M T","non-dropping-particle":"","parse-names":false,"suffix":""},{"dropping-particle":"","family":"Wilhelm","given":"H","non-dropping-particle":"","parse-names":false,"suffix":""}],"container-title":"Journal of Applied Crystallography","id":"ITEM-1","issue":"3","issued":{"date-parts":[["2017"]]},"page":"959-966","publisher":"International Union of Crystallography","title":"Processing two-dimensional X-ray diffraction and small-angle scattering data in DAWN 2","type":"article-journal","volume":"50"},"uris":["http://www.mendeley.com/documents/?uuid=83443b55-0bf7-4c40-85be-4742df18c340"]}],"mendeley":{"formattedCitation":"(Filik et al., 2017)","plainTextFormattedCitation":"(Filik et al., 2017)","previouslyFormattedCitation":"(29)"},"properties":{"noteIndex":0},"schema":"https://github.com/citation-style-language/schema/raw/master/csl-citation.json"}</w:instrText>
      </w:r>
      <w:r w:rsidR="0065608E" w:rsidRPr="00417282">
        <w:fldChar w:fldCharType="separate"/>
      </w:r>
      <w:r w:rsidRPr="00417282">
        <w:rPr>
          <w:noProof/>
        </w:rPr>
        <w:t>(Filik et al., 2017)</w:t>
      </w:r>
      <w:r w:rsidR="0065608E" w:rsidRPr="00417282">
        <w:fldChar w:fldCharType="end"/>
      </w:r>
      <w:r w:rsidR="0065608E" w:rsidRPr="00417282">
        <w:t xml:space="preserve">. The resulting 1D data were extracted, sorted and analyzed using MATLAB 2021a, Excel 2020 and Origin </w:t>
      </w:r>
      <w:r w:rsidR="004C3A1F" w:rsidRPr="00417282">
        <w:t xml:space="preserve">Pro </w:t>
      </w:r>
      <w:r w:rsidR="0065608E" w:rsidRPr="00417282">
        <w:t xml:space="preserve">2020 (peak fitting function). </w:t>
      </w:r>
      <w:bookmarkStart w:id="4" w:name="_Hlk152263558"/>
      <w:r w:rsidR="00226739" w:rsidRPr="00417282">
        <w:t xml:space="preserve">Both SAXS and WAXS plots were used to identify the number and type of phases present in the samples. </w:t>
      </w:r>
      <w:r w:rsidR="00694301" w:rsidRPr="00417282">
        <w:t xml:space="preserve">Hereby, WAXS data are </w:t>
      </w:r>
      <w:r w:rsidR="00226739" w:rsidRPr="00417282">
        <w:t xml:space="preserve"> more informative at higher values of solid fat content (e.g., after long term storage at ambient temperature); whereas, in the early stages of crystallization, due to the </w:t>
      </w:r>
      <w:r w:rsidR="00694301" w:rsidRPr="00417282">
        <w:t xml:space="preserve">strong </w:t>
      </w:r>
      <w:r w:rsidR="00226739" w:rsidRPr="00417282">
        <w:t>scattering</w:t>
      </w:r>
      <w:r w:rsidR="00694301" w:rsidRPr="00417282">
        <w:t xml:space="preserve"> contribution</w:t>
      </w:r>
      <w:r w:rsidR="00226739" w:rsidRPr="00417282">
        <w:t xml:space="preserve"> of the liquid phase, it </w:t>
      </w:r>
      <w:r w:rsidR="00694301" w:rsidRPr="00417282">
        <w:t>is more challenging to identity the different polymorphs from</w:t>
      </w:r>
      <w:r w:rsidR="00226739" w:rsidRPr="00417282">
        <w:t xml:space="preserve"> this q region</w:t>
      </w:r>
      <w:bookmarkEnd w:id="4"/>
      <w:r w:rsidR="00226739" w:rsidRPr="00417282">
        <w:t xml:space="preserve">. </w:t>
      </w:r>
    </w:p>
    <w:p w14:paraId="4D4106F1" w14:textId="450D4F45" w:rsidR="009158D3" w:rsidRPr="00417282" w:rsidRDefault="001F1D50" w:rsidP="00076D1C">
      <w:pPr>
        <w:pStyle w:val="BGKeywords"/>
      </w:pPr>
      <w:r w:rsidRPr="00417282">
        <w:t>First, t</w:t>
      </w:r>
      <w:r w:rsidR="009158D3" w:rsidRPr="00417282">
        <w:t xml:space="preserve">o </w:t>
      </w:r>
      <w:r w:rsidR="00034212" w:rsidRPr="00417282">
        <w:t>obtain</w:t>
      </w:r>
      <w:r w:rsidR="009158D3" w:rsidRPr="00417282">
        <w:t xml:space="preserve"> the trends for the peak intensities over time, the second derivative of SAXS </w:t>
      </w:r>
      <w:r w:rsidR="00B3707D" w:rsidRPr="00417282">
        <w:t xml:space="preserve">curves </w:t>
      </w:r>
      <w:r w:rsidRPr="00417282">
        <w:t xml:space="preserve">were </w:t>
      </w:r>
      <w:r w:rsidR="009158D3" w:rsidRPr="00417282">
        <w:t>calculated</w:t>
      </w:r>
      <w:r w:rsidRPr="00417282">
        <w:t>,</w:t>
      </w:r>
      <w:r w:rsidR="009158D3" w:rsidRPr="00417282">
        <w:t xml:space="preserve"> in order to separate overlapping peaks. </w:t>
      </w:r>
      <w:r w:rsidRPr="00417282">
        <w:t>T</w:t>
      </w:r>
      <w:r w:rsidR="004C3A1F" w:rsidRPr="00417282">
        <w:t>hese second derivative curves</w:t>
      </w:r>
      <w:r w:rsidR="009158D3" w:rsidRPr="00417282">
        <w:t xml:space="preserve"> were </w:t>
      </w:r>
      <w:r w:rsidRPr="00417282">
        <w:t xml:space="preserve">then </w:t>
      </w:r>
      <w:r w:rsidR="009158D3" w:rsidRPr="00417282">
        <w:lastRenderedPageBreak/>
        <w:t>multiplied by -1</w:t>
      </w:r>
      <w:r w:rsidRPr="00417282">
        <w:t>,</w:t>
      </w:r>
      <w:r w:rsidR="009158D3" w:rsidRPr="00417282">
        <w:t xml:space="preserve"> obtain</w:t>
      </w:r>
      <w:r w:rsidRPr="00417282">
        <w:t>ing</w:t>
      </w:r>
      <w:r w:rsidR="009158D3" w:rsidRPr="00417282">
        <w:t xml:space="preserve"> positive second</w:t>
      </w:r>
      <w:r w:rsidR="004C3A1F" w:rsidRPr="00417282">
        <w:t xml:space="preserve"> </w:t>
      </w:r>
      <w:r w:rsidR="009158D3" w:rsidRPr="00417282">
        <w:t>derivative peak</w:t>
      </w:r>
      <w:r w:rsidRPr="00417282">
        <w:t>s</w:t>
      </w:r>
      <w:r w:rsidR="009158D3" w:rsidRPr="00417282">
        <w:t xml:space="preserve"> </w:t>
      </w:r>
      <w:r w:rsidR="004C3A1F" w:rsidRPr="00417282">
        <w:t xml:space="preserve">at </w:t>
      </w:r>
      <w:r w:rsidR="009158D3" w:rsidRPr="00417282">
        <w:t xml:space="preserve">the same position </w:t>
      </w:r>
      <w:r w:rsidR="0065608E" w:rsidRPr="00417282">
        <w:t xml:space="preserve">as </w:t>
      </w:r>
      <w:r w:rsidR="004C3A1F" w:rsidRPr="00417282">
        <w:t xml:space="preserve">that of </w:t>
      </w:r>
      <w:r w:rsidR="0065608E" w:rsidRPr="00417282">
        <w:t xml:space="preserve">the </w:t>
      </w:r>
      <w:r w:rsidR="004C3A1F" w:rsidRPr="00417282">
        <w:t xml:space="preserve">corresponding </w:t>
      </w:r>
      <w:r w:rsidR="009158D3" w:rsidRPr="00417282">
        <w:t>Bragg peak</w:t>
      </w:r>
      <w:r w:rsidRPr="00417282">
        <w:t>s</w:t>
      </w:r>
      <w:r w:rsidR="009158D3" w:rsidRPr="00417282">
        <w:t xml:space="preserve">. The height of such peak was then plotted to monitor the evolution of the crystallization of </w:t>
      </w:r>
      <w:r w:rsidR="004C3A1F" w:rsidRPr="00417282">
        <w:t>the given</w:t>
      </w:r>
      <w:r w:rsidR="009158D3" w:rsidRPr="00417282">
        <w:t xml:space="preserve"> polymorph</w:t>
      </w:r>
      <w:r w:rsidR="00F23294" w:rsidRPr="00417282">
        <w:t xml:space="preserve"> </w:t>
      </w:r>
      <w:r w:rsidR="00F23294" w:rsidRPr="00417282">
        <w:fldChar w:fldCharType="begin" w:fldLock="1"/>
      </w:r>
      <w:r w:rsidR="0092260F" w:rsidRPr="00417282">
        <w:instrText>ADDIN CSL_CITATION {"citationItems":[{"id":"ITEM-1","itemData":{"DOI":"10.1007/s10973-005-7351-y","ISSN":"13886150","abstract":"Coupling of time-resolved synchrotron X-ray diffraction at both small and wide angles with differential scanning calorimetry is a new technique that allows simultaneous characterization of thermal and structural properties of a sample. The apparatus, called Microcalix, works between -30 and +230°C at scanning rates comprised between 0.01 and 20°C min-1 with a high sensitivity in both measurements using a single sample of small volume (from about 1 to 20 μL). The last version of the instrument is designed for laboratory bench and conventional source but preferably with rotating anode or multilayered mirrors. Measurements under low pressure or under shear as well as recordings of isothermal evolution are also possible. The example of the study of polymorphism of a monounsaturated triglyceride (PPO) will be presented as an application. © 2006 Akadémiai Kiadó, Budapest.","author":[{"dropping-particle":"","family":"Ollivon","given":"M.","non-dropping-particle":"","parse-names":false,"suffix":""},{"dropping-particle":"","family":"Keller","given":"G.","non-dropping-particle":"","parse-names":false,"suffix":""},{"dropping-particle":"","family":"Bourgaux","given":"C.","non-dropping-particle":"","parse-names":false,"suffix":""},{"dropping-particle":"","family":"Kalnin","given":"D.","non-dropping-particle":"","parse-names":false,"suffix":""},{"dropping-particle":"","family":"Villeneuve","given":"P.","non-dropping-particle":"","parse-names":false,"suffix":""},{"dropping-particle":"","family":"Lesieur","given":"P.","non-dropping-particle":"","parse-names":false,"suffix":""}],"container-title":"Journal of Thermal Analysis and Calorimetry","id":"ITEM-1","issue":"1","issued":{"date-parts":[["2006"]]},"page":"219-224","title":"DSC and high resolution X-ray diffraction coupling","type":"article-journal","volume":"85"},"uris":["http://www.mendeley.com/documents/?uuid=a079dff4-0b28-42ec-bb73-2d527d709abb"]}],"mendeley":{"formattedCitation":"(Ollivon et al., 2006)","plainTextFormattedCitation":"(Ollivon et al., 2006)","previouslyFormattedCitation":"(30)"},"properties":{"noteIndex":0},"schema":"https://github.com/citation-style-language/schema/raw/master/csl-citation.json"}</w:instrText>
      </w:r>
      <w:r w:rsidR="00F23294" w:rsidRPr="00417282">
        <w:fldChar w:fldCharType="separate"/>
      </w:r>
      <w:r w:rsidR="0092260F" w:rsidRPr="00417282">
        <w:rPr>
          <w:noProof/>
        </w:rPr>
        <w:t>(Ollivon et al., 2006)</w:t>
      </w:r>
      <w:r w:rsidR="00F23294" w:rsidRPr="00417282">
        <w:fldChar w:fldCharType="end"/>
      </w:r>
      <w:r w:rsidR="009158D3" w:rsidRPr="00417282">
        <w:t xml:space="preserve">. </w:t>
      </w:r>
      <w:r w:rsidRPr="00417282">
        <w:t>Second, t</w:t>
      </w:r>
      <w:r w:rsidR="009158D3" w:rsidRPr="00417282">
        <w:t xml:space="preserve">he second derivative trends were normalized to the actual </w:t>
      </w:r>
      <w:r w:rsidRPr="00417282">
        <w:t>intensity of the corresponding Bragg peak</w:t>
      </w:r>
      <w:r w:rsidR="009158D3" w:rsidRPr="00417282">
        <w:t xml:space="preserve"> (Gaussian and Voigt distributions </w:t>
      </w:r>
      <w:r w:rsidR="00F76C2B" w:rsidRPr="00417282">
        <w:t>applied</w:t>
      </w:r>
      <w:r w:rsidR="0065608E" w:rsidRPr="00417282">
        <w:t>)</w:t>
      </w:r>
      <w:r w:rsidR="009158D3" w:rsidRPr="00417282">
        <w:t>.</w:t>
      </w:r>
      <w:r w:rsidRPr="00417282">
        <w:rPr>
          <w:rFonts w:ascii="Times New Roman" w:hAnsi="Times New Roman"/>
        </w:rPr>
        <w:t xml:space="preserve"> Note, Gaussian-shaped peaks are appropriate for fitting the β-phases, which display thermal disorder, while all other phases are displaying only quasi-long range order and are most appropriately fitted with Voigt distributions </w:t>
      </w:r>
      <w:r w:rsidRPr="00417282">
        <w:rPr>
          <w:rFonts w:ascii="Times New Roman" w:hAnsi="Times New Roman"/>
        </w:rPr>
        <w:fldChar w:fldCharType="begin" w:fldLock="1"/>
      </w:r>
      <w:r w:rsidR="0092260F" w:rsidRPr="00417282">
        <w:rPr>
          <w:rFonts w:ascii="Times New Roman" w:hAnsi="Times New Roman"/>
        </w:rPr>
        <w:instrText>ADDIN CSL_CITATION {"citationItems":[{"id":"ITEM-1","itemData":{"author":[{"dropping-particle":"","family":"Rappolt, M.; Laggner, P.; Pabst","given":"G.","non-dropping-particle":"","parse-names":false,"suffix":""}],"container-title":"Recent Research Developments in Biophysics","id":"ITEM-1","issue":"Trivandrum: Transworld Research Network","issued":{"date-parts":[["2004"]]},"page":"365-394","title":"Structure and elasticity of phospholipid bilayers in the La phase: A comparison of phosphatidylcholine and phosphatidylethanolamine membranes","type":"article-journal"},"uris":["http://www.mendeley.com/documents/?uuid=b515aaac-8b38-4907-9490-9cb4481daa35"]}],"mendeley":{"formattedCitation":"(Rappolt, M.; Laggner, P.; Pabst, 2004)","plainTextFormattedCitation":"(Rappolt, M.; Laggner, P.; Pabst, 2004)","previouslyFormattedCitation":"(31)"},"properties":{"noteIndex":0},"schema":"https://github.com/citation-style-language/schema/raw/master/csl-citation.json"}</w:instrText>
      </w:r>
      <w:r w:rsidRPr="00417282">
        <w:rPr>
          <w:rFonts w:ascii="Times New Roman" w:hAnsi="Times New Roman"/>
        </w:rPr>
        <w:fldChar w:fldCharType="separate"/>
      </w:r>
      <w:r w:rsidR="0092260F" w:rsidRPr="00417282">
        <w:rPr>
          <w:rFonts w:ascii="Times New Roman" w:hAnsi="Times New Roman"/>
          <w:noProof/>
        </w:rPr>
        <w:t>(Rappolt, M.; Laggner, P.; Pabst, 2004)</w:t>
      </w:r>
      <w:r w:rsidRPr="00417282">
        <w:rPr>
          <w:rFonts w:ascii="Times New Roman" w:hAnsi="Times New Roman"/>
        </w:rPr>
        <w:fldChar w:fldCharType="end"/>
      </w:r>
      <w:r w:rsidRPr="00417282">
        <w:rPr>
          <w:rFonts w:ascii="Times New Roman" w:hAnsi="Times New Roman"/>
        </w:rPr>
        <w:t>.</w:t>
      </w:r>
    </w:p>
    <w:p w14:paraId="2CFDF012" w14:textId="657A09AA" w:rsidR="0065608E" w:rsidRPr="00417282" w:rsidRDefault="0092260F" w:rsidP="00076D1C">
      <w:pPr>
        <w:pStyle w:val="BGKeywords"/>
      </w:pPr>
      <w:r w:rsidRPr="00417282">
        <w:rPr>
          <w:b/>
          <w:bCs/>
        </w:rPr>
        <w:t xml:space="preserve">2.6 </w:t>
      </w:r>
      <w:r w:rsidR="0065608E" w:rsidRPr="00417282">
        <w:rPr>
          <w:b/>
          <w:bCs/>
        </w:rPr>
        <w:t>Benchtop small angle X-ray scattering:</w:t>
      </w:r>
      <w:r w:rsidR="0065608E" w:rsidRPr="00417282">
        <w:rPr>
          <w:bCs/>
        </w:rPr>
        <w:t xml:space="preserve"> </w:t>
      </w:r>
      <w:r w:rsidR="0065608E" w:rsidRPr="00417282">
        <w:t>This technique was used to analyze the kinetics of polymorphic transformations over a long period of time (up to six months</w:t>
      </w:r>
      <w:r w:rsidR="00D1782D" w:rsidRPr="00417282">
        <w:t>)</w:t>
      </w:r>
      <w:r w:rsidR="0065608E" w:rsidRPr="00417282">
        <w:t xml:space="preserve">. Measurements were carried out with a SAXSpace instrument (Anton Paar GmbH, Graz, Austria) equipped with a Cu anode (λ = </w:t>
      </w:r>
      <w:r w:rsidR="00944DEB" w:rsidRPr="00417282">
        <w:t>1.54</w:t>
      </w:r>
      <w:r w:rsidR="0065608E" w:rsidRPr="00417282">
        <w:t xml:space="preserve"> </w:t>
      </w:r>
      <w:r w:rsidR="00944DEB" w:rsidRPr="00417282">
        <w:rPr>
          <w:rFonts w:cs="Times"/>
        </w:rPr>
        <w:t>Å</w:t>
      </w:r>
      <w:r w:rsidR="0065608E" w:rsidRPr="00417282">
        <w:t>) and operating at 40 kV and 50 mA. The sample holder is equipped with a Peltier element (</w:t>
      </w:r>
      <w:proofErr w:type="spellStart"/>
      <w:r w:rsidR="0065608E" w:rsidRPr="00417282">
        <w:t>TCstage</w:t>
      </w:r>
      <w:proofErr w:type="spellEnd"/>
      <w:r w:rsidR="0065608E" w:rsidRPr="00417282">
        <w:t xml:space="preserve"> 150, Anton Paar GmbH, Graz, Austria), which provide</w:t>
      </w:r>
      <w:r w:rsidR="00D27E1C" w:rsidRPr="00417282">
        <w:t>s</w:t>
      </w:r>
      <w:r w:rsidR="0065608E" w:rsidRPr="00417282">
        <w:t xml:space="preserve"> temperature control in a range of −30 to +150 °C (±0.1 °C). Simultaneous SAXS/WAXS measurements were performed at a sample–detector distance of 130 mm, which cover</w:t>
      </w:r>
      <w:r w:rsidR="00D27E1C" w:rsidRPr="00417282">
        <w:t>s</w:t>
      </w:r>
      <w:r w:rsidR="0065608E" w:rsidRPr="00417282">
        <w:t xml:space="preserve"> a q range from 0.01 to 1.76 Å</w:t>
      </w:r>
      <w:r w:rsidR="00D27E1C" w:rsidRPr="00417282">
        <w:rPr>
          <w:vertAlign w:val="superscript"/>
        </w:rPr>
        <w:t>‑</w:t>
      </w:r>
      <w:r w:rsidR="0065608E" w:rsidRPr="00417282">
        <w:rPr>
          <w:vertAlign w:val="superscript"/>
        </w:rPr>
        <w:t>1</w:t>
      </w:r>
      <w:r w:rsidR="0065608E" w:rsidRPr="00417282">
        <w:t xml:space="preserve"> (q = 4π(sin θ)/λ, with 2θ being the scattering angle). The 1D scattering patterns were recorded with a Mythen microstrip X-ray detector (Dectris Ltd., Baden, Switzerland). The position of the primary beam of all diffraction patterns was set to zero, using the </w:t>
      </w:r>
      <w:proofErr w:type="spellStart"/>
      <w:r w:rsidR="0065608E" w:rsidRPr="00417282">
        <w:t>SAXSTreat</w:t>
      </w:r>
      <w:proofErr w:type="spellEnd"/>
      <w:r w:rsidR="0065608E" w:rsidRPr="00417282">
        <w:t xml:space="preserve"> software (Anton Paar GmbH, Graz, Austria). The </w:t>
      </w:r>
      <w:proofErr w:type="spellStart"/>
      <w:r w:rsidR="0065608E" w:rsidRPr="00417282">
        <w:t>SAXSQuant</w:t>
      </w:r>
      <w:proofErr w:type="spellEnd"/>
      <w:r w:rsidR="0065608E" w:rsidRPr="00417282">
        <w:t xml:space="preserve"> software (Anton Paar GmbH, Graz, Austria), was used to normalize all recorded scattering patterns for their sample transmission, i.e., divided by their measured transmitted direct beam intensity. From each normalized sample pattern the normalized empty capillary scattering was then subtracted. Samples were subjected to the same temperature profile described in the previous section.</w:t>
      </w:r>
    </w:p>
    <w:p w14:paraId="150AF3FA" w14:textId="76F52ACD" w:rsidR="004A6D31" w:rsidRPr="00417282" w:rsidRDefault="0092260F" w:rsidP="00076D1C">
      <w:pPr>
        <w:pStyle w:val="BGKeywords"/>
      </w:pPr>
      <w:r w:rsidRPr="00417282">
        <w:rPr>
          <w:b/>
          <w:bCs/>
        </w:rPr>
        <w:lastRenderedPageBreak/>
        <w:t xml:space="preserve">2.7 </w:t>
      </w:r>
      <w:r w:rsidR="0065608E" w:rsidRPr="00417282">
        <w:rPr>
          <w:b/>
          <w:bCs/>
        </w:rPr>
        <w:t xml:space="preserve">Synchrotron small angle X-ray scattering – simultaneous DSC and SAXS: </w:t>
      </w:r>
      <w:r w:rsidR="0065608E" w:rsidRPr="00417282">
        <w:t xml:space="preserve">The in-line DSC </w:t>
      </w:r>
      <w:r w:rsidR="0065608E" w:rsidRPr="00417282">
        <w:fldChar w:fldCharType="begin" w:fldLock="1"/>
      </w:r>
      <w:r w:rsidRPr="00417282">
        <w:instrText>ADDIN CSL_CITATION {"citationItems":[{"id":"ITEM-1","itemData":{"DOI":"10.1007/s10973-005-7351-y","ISSN":"13886150","abstract":"Coupling of time-resolved synchrotron X-ray diffraction at both small and wide angles with differential scanning calorimetry is a new technique that allows simultaneous characterization of thermal and structural properties of a sample. The apparatus, called Microcalix, works between -30 and +230°C at scanning rates comprised between 0.01 and 20°C min-1 with a high sensitivity in both measurements using a single sample of small volume (from about 1 to 20 μL). The last version of the instrument is designed for laboratory bench and conventional source but preferably with rotating anode or multilayered mirrors. Measurements under low pressure or under shear as well as recordings of isothermal evolution are also possible. The example of the study of polymorphism of a monounsaturated triglyceride (PPO) will be presented as an application. © 2006 Akadémiai Kiadó, Budapest.","author":[{"dropping-particle":"","family":"Ollivon","given":"M.","non-dropping-particle":"","parse-names":false,"suffix":""},{"dropping-particle":"","family":"Keller","given":"G.","non-dropping-particle":"","parse-names":false,"suffix":""},{"dropping-particle":"","family":"Bourgaux","given":"C.","non-dropping-particle":"","parse-names":false,"suffix":""},{"dropping-particle":"","family":"Kalnin","given":"D.","non-dropping-particle":"","parse-names":false,"suffix":""},{"dropping-particle":"","family":"Villeneuve","given":"P.","non-dropping-particle":"","parse-names":false,"suffix":""},{"dropping-particle":"","family":"Lesieur","given":"P.","non-dropping-particle":"","parse-names":false,"suffix":""}],"container-title":"Journal of Thermal Analysis and Calorimetry","id":"ITEM-1","issue":"1","issued":{"date-parts":[["2006"]]},"page":"219-224","title":"DSC and high resolution X-ray diffraction coupling","type":"article-journal","volume":"85"},"uris":["http://www.mendeley.com/documents/?uuid=a079dff4-0b28-42ec-bb73-2d527d709abb"]}],"mendeley":{"formattedCitation":"(Ollivon et al., 2006)","plainTextFormattedCitation":"(Ollivon et al., 2006)","previouslyFormattedCitation":"(30)"},"properties":{"noteIndex":0},"schema":"https://github.com/citation-style-language/schema/raw/master/csl-citation.json"}</w:instrText>
      </w:r>
      <w:r w:rsidR="0065608E" w:rsidRPr="00417282">
        <w:fldChar w:fldCharType="separate"/>
      </w:r>
      <w:r w:rsidRPr="00417282">
        <w:rPr>
          <w:noProof/>
        </w:rPr>
        <w:t>(Ollivon et al., 2006)</w:t>
      </w:r>
      <w:r w:rsidR="0065608E" w:rsidRPr="00417282">
        <w:fldChar w:fldCharType="end"/>
      </w:r>
      <w:r w:rsidR="0065608E" w:rsidRPr="00417282">
        <w:t xml:space="preserve"> available at the </w:t>
      </w:r>
      <w:r w:rsidR="00D27E1C" w:rsidRPr="00417282">
        <w:t xml:space="preserve">Austrian </w:t>
      </w:r>
      <w:r w:rsidR="0065608E" w:rsidRPr="00417282">
        <w:t xml:space="preserve">SAXS beamline at the </w:t>
      </w:r>
      <w:r w:rsidR="00D27E1C" w:rsidRPr="00417282">
        <w:t xml:space="preserve">Elettra </w:t>
      </w:r>
      <w:r w:rsidR="0065608E" w:rsidRPr="00417282">
        <w:t>Sincrotrone Trieste (Italy) was used for simultaneous DSC and SAXS/WAXS measurements. A Pilatus3 1M detector (Dectris, DH) at a SDD of 1.3 m was used for the SAXS signal (range = 0.76 &lt; q &lt;57</w:t>
      </w:r>
      <w:r w:rsidR="00944DEB" w:rsidRPr="00417282">
        <w:t>.</w:t>
      </w:r>
      <w:r w:rsidR="0065608E" w:rsidRPr="00417282">
        <w:t xml:space="preserve">5 </w:t>
      </w:r>
      <w:r w:rsidR="00944DEB" w:rsidRPr="00417282">
        <w:rPr>
          <w:rFonts w:cs="Times"/>
        </w:rPr>
        <w:t>Å</w:t>
      </w:r>
      <w:r w:rsidR="0065608E" w:rsidRPr="00417282">
        <w:rPr>
          <w:vertAlign w:val="superscript"/>
        </w:rPr>
        <w:t>-1</w:t>
      </w:r>
      <w:r w:rsidR="0065608E" w:rsidRPr="00417282">
        <w:t xml:space="preserve">), while a Pilatus 100k detector was used for the WAXS region (range = 63 &lt; q &lt;163 </w:t>
      </w:r>
      <w:r w:rsidR="00944DEB" w:rsidRPr="00417282">
        <w:rPr>
          <w:rFonts w:cs="Times"/>
        </w:rPr>
        <w:t>Å</w:t>
      </w:r>
      <w:r w:rsidR="00944DEB" w:rsidRPr="00417282">
        <w:rPr>
          <w:vertAlign w:val="superscript"/>
        </w:rPr>
        <w:t xml:space="preserve"> </w:t>
      </w:r>
      <w:r w:rsidR="0065608E" w:rsidRPr="00417282">
        <w:rPr>
          <w:vertAlign w:val="superscript"/>
        </w:rPr>
        <w:t>-1</w:t>
      </w:r>
      <w:r w:rsidR="0065608E" w:rsidRPr="00417282">
        <w:t xml:space="preserve">). The energy of the beam was 8 keV (1.54 </w:t>
      </w:r>
      <w:r w:rsidR="0065608E" w:rsidRPr="00417282">
        <w:rPr>
          <w:rFonts w:cs="Times"/>
        </w:rPr>
        <w:t>Å wavelength</w:t>
      </w:r>
      <w:r w:rsidR="0065608E" w:rsidRPr="00417282">
        <w:t>) and the calibration was performed with silver behenate (d-spacing 58.38 Å) for the SAXS and p-bromobenzoic acid for the WAXS region. The sample holder was a quartz capillary of 1.4</w:t>
      </w:r>
      <w:r w:rsidR="0065608E" w:rsidRPr="00417282">
        <w:rPr>
          <w:rFonts w:cs="Times"/>
        </w:rPr>
        <w:t>±</w:t>
      </w:r>
      <w:r w:rsidR="0065608E" w:rsidRPr="00417282">
        <w:t>0.1 mm of diameter and about 80 mm length, which</w:t>
      </w:r>
      <w:r w:rsidR="007E3C0A" w:rsidRPr="00417282">
        <w:t xml:space="preserve"> was</w:t>
      </w:r>
      <w:r w:rsidR="0065608E" w:rsidRPr="00417282">
        <w:t xml:space="preserve"> inserted into the in-line DSC; </w:t>
      </w:r>
      <w:bookmarkStart w:id="5" w:name="_Hlk152235665"/>
      <w:r w:rsidR="0065608E" w:rsidRPr="00417282">
        <w:t>an empty capillary of the same size was used as reference</w:t>
      </w:r>
      <w:r w:rsidR="00CA005B" w:rsidRPr="00417282">
        <w:t xml:space="preserve"> to estimate the thermal signal</w:t>
      </w:r>
      <w:r w:rsidR="0065608E" w:rsidRPr="00417282">
        <w:t>.</w:t>
      </w:r>
      <w:bookmarkEnd w:id="5"/>
      <w:r w:rsidR="0065608E" w:rsidRPr="00417282">
        <w:t xml:space="preserve"> Capillaries were filled with molten samples at 50 °C. After </w:t>
      </w:r>
      <w:r w:rsidR="007E3C0A" w:rsidRPr="00417282">
        <w:t>positioning the samples</w:t>
      </w:r>
      <w:r w:rsidR="0065608E" w:rsidRPr="00417282">
        <w:t xml:space="preserve"> in the DSC setup</w:t>
      </w:r>
      <w:r w:rsidR="007E3C0A" w:rsidRPr="00417282">
        <w:t>,</w:t>
      </w:r>
      <w:r w:rsidR="0065608E" w:rsidRPr="00417282">
        <w:t xml:space="preserve"> the temperature was raised to 70 °C and then samples were cooled down to 20 °C </w:t>
      </w:r>
      <w:r w:rsidR="007E3C0A" w:rsidRPr="00417282">
        <w:t xml:space="preserve">at -1°C/min </w:t>
      </w:r>
      <w:r w:rsidR="0065608E" w:rsidRPr="00417282">
        <w:t xml:space="preserve">and kept at this temperature for 2 hours. Then the temperature was raised to 25 °C at a rate of 1 °C/min, kept for 15 min and then brought back to 20 °C for at least another hour. </w:t>
      </w:r>
      <w:bookmarkStart w:id="6" w:name="_Hlk152233767"/>
      <w:r w:rsidR="004A6D31" w:rsidRPr="00417282">
        <w:t xml:space="preserve">The same capillaries used for DSC-SAXS experiments were stored at ambient conditions for 6 months and then measured at the same beamline to check the effect of long term storage. </w:t>
      </w:r>
      <w:bookmarkEnd w:id="6"/>
    </w:p>
    <w:p w14:paraId="24EFAB12" w14:textId="44E6B9D3" w:rsidR="0065608E" w:rsidRPr="00417282" w:rsidRDefault="0065608E" w:rsidP="00076D1C">
      <w:pPr>
        <w:pStyle w:val="BGKeywords"/>
      </w:pPr>
      <w:r w:rsidRPr="00417282">
        <w:t xml:space="preserve">The 2D images were processed using the SAXSDOG software </w:t>
      </w:r>
      <w:r w:rsidRPr="00417282">
        <w:fldChar w:fldCharType="begin" w:fldLock="1"/>
      </w:r>
      <w:r w:rsidR="0092260F" w:rsidRPr="00417282">
        <w:instrText>ADDIN CSL_CITATION {"citationItems":[{"id":"ITEM-1","itemData":{"DOI":"10.1107/S1600576722003685","author":[{"dropping-particle":"","family":"Burian","given":"Max","non-dropping-particle":"","parse-names":false,"suffix":""},{"dropping-particle":"","family":"Meisenbichler","given":"Christian","non-dropping-particle":"","parse-names":false,"suffix":""},{"dropping-particle":"","family":"Naumenko","given":"Denys","non-dropping-particle":"","parse-names":false,"suffix":""},{"dropping-particle":"","family":"Amenitsch","given":"Heinz","non-dropping-particle":"","parse-names":false,"suffix":""}],"id":"ITEM-1","issued":{"date-parts":[["2022"]]},"page":"677-685","title":"computer programs SAXSDOG : open software for real-time azimuthal integration of 2D scattering images","type":"article-journal"},"uris":["http://www.mendeley.com/documents/?uuid=0580ca22-37cc-4f5f-a450-93154a7be293"]}],"mendeley":{"formattedCitation":"(Burian et al., 2022)","plainTextFormattedCitation":"(Burian et al., 2022)","previouslyFormattedCitation":"(32)"},"properties":{"noteIndex":0},"schema":"https://github.com/citation-style-language/schema/raw/master/csl-citation.json"}</w:instrText>
      </w:r>
      <w:r w:rsidRPr="00417282">
        <w:fldChar w:fldCharType="separate"/>
      </w:r>
      <w:r w:rsidR="0092260F" w:rsidRPr="00417282">
        <w:rPr>
          <w:noProof/>
        </w:rPr>
        <w:t>(Burian et al., 2022)</w:t>
      </w:r>
      <w:r w:rsidRPr="00417282">
        <w:fldChar w:fldCharType="end"/>
      </w:r>
      <w:r w:rsidRPr="00417282">
        <w:t>. Processed data were further analyzed using MATLAB 2021a, Excel 2020 and Origin</w:t>
      </w:r>
      <w:r w:rsidR="00D27E1C" w:rsidRPr="00417282">
        <w:t xml:space="preserve"> Pro</w:t>
      </w:r>
      <w:r w:rsidRPr="00417282">
        <w:t xml:space="preserve"> 2020.</w:t>
      </w:r>
    </w:p>
    <w:p w14:paraId="1982A4C9" w14:textId="5C4DED0D" w:rsidR="0065608E" w:rsidRPr="00417282" w:rsidRDefault="0092260F" w:rsidP="00076D1C">
      <w:pPr>
        <w:pStyle w:val="BGKeywords"/>
      </w:pPr>
      <w:r w:rsidRPr="00417282">
        <w:rPr>
          <w:b/>
          <w:bCs/>
        </w:rPr>
        <w:t xml:space="preserve">2.8 </w:t>
      </w:r>
      <w:r w:rsidR="0065608E" w:rsidRPr="00417282">
        <w:rPr>
          <w:b/>
          <w:bCs/>
        </w:rPr>
        <w:t>Synchrotron small angle X-ray scattering – rheometer:</w:t>
      </w:r>
      <w:r w:rsidR="0065608E" w:rsidRPr="00417282">
        <w:rPr>
          <w:bCs/>
        </w:rPr>
        <w:t xml:space="preserve"> </w:t>
      </w:r>
      <w:r w:rsidR="0065608E" w:rsidRPr="00417282">
        <w:t xml:space="preserve">The final set of </w:t>
      </w:r>
      <w:r w:rsidR="007E3C0A" w:rsidRPr="00417282">
        <w:t xml:space="preserve">SAXS </w:t>
      </w:r>
      <w:r w:rsidR="0065608E" w:rsidRPr="00417282">
        <w:t>experiments w</w:t>
      </w:r>
      <w:r w:rsidR="007E3C0A" w:rsidRPr="00417282">
        <w:t>as</w:t>
      </w:r>
      <w:r w:rsidR="0065608E" w:rsidRPr="00417282">
        <w:t xml:space="preserve"> performed on </w:t>
      </w:r>
      <w:r w:rsidR="00D27E1C" w:rsidRPr="00417282">
        <w:t xml:space="preserve">the </w:t>
      </w:r>
      <w:r w:rsidR="0065608E" w:rsidRPr="00417282">
        <w:t xml:space="preserve">beamline ID02 at the European Synchrotron (ESRF) located in Grenoble (France), using the stress controlled rheometer setup (a commercial Thermo-Haake RS6000) equipped with an X-ray transparent Couette cell. The concentric cylinders of the cell used (inner diameter 20 mm, outer diameter 22 mm, and height 40 mm) were machined out of </w:t>
      </w:r>
      <w:proofErr w:type="spellStart"/>
      <w:r w:rsidR="0065608E" w:rsidRPr="00417282">
        <w:t>Vespel</w:t>
      </w:r>
      <w:proofErr w:type="spellEnd"/>
      <w:r w:rsidR="0065608E" w:rsidRPr="00417282">
        <w:t xml:space="preserve"> polymer. </w:t>
      </w:r>
      <w:r w:rsidR="0065608E" w:rsidRPr="00417282">
        <w:lastRenderedPageBreak/>
        <w:t>An Eiger2 4M detector (Dectris, DH) was used for the SAXS signal (range = 0.45 &lt; q &lt; 58</w:t>
      </w:r>
      <w:r w:rsidR="00944DEB" w:rsidRPr="00417282">
        <w:t>.</w:t>
      </w:r>
      <w:r w:rsidR="0065608E" w:rsidRPr="00417282">
        <w:t xml:space="preserve">4 </w:t>
      </w:r>
      <w:r w:rsidR="00944DEB" w:rsidRPr="00417282">
        <w:rPr>
          <w:rFonts w:cs="Times"/>
        </w:rPr>
        <w:t>Å</w:t>
      </w:r>
      <w:r w:rsidR="00D27E1C" w:rsidRPr="00417282">
        <w:rPr>
          <w:vertAlign w:val="superscript"/>
        </w:rPr>
        <w:t>‑</w:t>
      </w:r>
      <w:r w:rsidR="0065608E" w:rsidRPr="00417282">
        <w:rPr>
          <w:vertAlign w:val="superscript"/>
        </w:rPr>
        <w:t>1</w:t>
      </w:r>
      <w:r w:rsidR="0065608E" w:rsidRPr="00417282">
        <w:t xml:space="preserve">), while a </w:t>
      </w:r>
      <w:proofErr w:type="spellStart"/>
      <w:r w:rsidR="0065608E" w:rsidRPr="00417282">
        <w:t>Rayonix</w:t>
      </w:r>
      <w:proofErr w:type="spellEnd"/>
      <w:r w:rsidR="0065608E" w:rsidRPr="00417282">
        <w:t xml:space="preserve"> LX 170HS (</w:t>
      </w:r>
      <w:proofErr w:type="spellStart"/>
      <w:r w:rsidR="0065608E" w:rsidRPr="00417282">
        <w:t>Rayonix</w:t>
      </w:r>
      <w:proofErr w:type="spellEnd"/>
      <w:r w:rsidR="0065608E" w:rsidRPr="00417282">
        <w:t>, US) detector was used for the WAXS (range = 56</w:t>
      </w:r>
      <w:r w:rsidR="00944DEB" w:rsidRPr="00417282">
        <w:t>.</w:t>
      </w:r>
      <w:r w:rsidR="0065608E" w:rsidRPr="00417282">
        <w:t>8 &lt; q &lt;351</w:t>
      </w:r>
      <w:r w:rsidR="00944DEB" w:rsidRPr="00417282">
        <w:t>.</w:t>
      </w:r>
      <w:r w:rsidR="0065608E" w:rsidRPr="00417282">
        <w:t xml:space="preserve">7 </w:t>
      </w:r>
      <w:r w:rsidR="00944DEB" w:rsidRPr="00417282">
        <w:rPr>
          <w:rFonts w:cs="Times"/>
        </w:rPr>
        <w:t>Å</w:t>
      </w:r>
      <w:r w:rsidR="00D27E1C" w:rsidRPr="00417282">
        <w:rPr>
          <w:vertAlign w:val="superscript"/>
        </w:rPr>
        <w:t>‑</w:t>
      </w:r>
      <w:r w:rsidR="0065608E" w:rsidRPr="00417282">
        <w:rPr>
          <w:vertAlign w:val="superscript"/>
        </w:rPr>
        <w:t>1</w:t>
      </w:r>
      <w:r w:rsidR="0065608E" w:rsidRPr="00417282">
        <w:t xml:space="preserve">). The energy of the beam was 12.5 keV (1 </w:t>
      </w:r>
      <w:r w:rsidR="00944DEB" w:rsidRPr="00417282">
        <w:rPr>
          <w:rFonts w:cs="Times"/>
        </w:rPr>
        <w:t>Å</w:t>
      </w:r>
      <w:r w:rsidR="0065608E" w:rsidRPr="00417282">
        <w:rPr>
          <w:rFonts w:cs="Times"/>
        </w:rPr>
        <w:t xml:space="preserve"> wavelength</w:t>
      </w:r>
      <w:r w:rsidR="0065608E" w:rsidRPr="00417282">
        <w:t>). The CBE and CB samples were molten at 50 °C in an oven and then around 2 mL of sample was transferred into the Couette cell using a plastic pipette. The temperature was raised to 70 °C and then cooled down to 23 °C at a cooling rate of -2 °C/min. Since the available temperature controller was not very effective in maintaining a temperature below 26 °C compressed air was flown towards the Couette cell after being cooled in a coaxial heat exchanger, using cold water as refrigerant (a photo of the modified setup is shown in Supporting Information, Figure S1). The temperature profile was applied in the absence of shear and applying a shear of 1000 s</w:t>
      </w:r>
      <w:r w:rsidR="0065608E" w:rsidRPr="00417282">
        <w:rPr>
          <w:vertAlign w:val="superscript"/>
        </w:rPr>
        <w:t>-1</w:t>
      </w:r>
      <w:r w:rsidR="0065608E" w:rsidRPr="00417282">
        <w:t xml:space="preserve">. Raw X-ray data were processed using the custom </w:t>
      </w:r>
      <w:r w:rsidR="00D27E1C" w:rsidRPr="00417282">
        <w:t xml:space="preserve">written </w:t>
      </w:r>
      <w:r w:rsidR="0065608E" w:rsidRPr="00417282">
        <w:t xml:space="preserve">software </w:t>
      </w:r>
      <w:proofErr w:type="spellStart"/>
      <w:r w:rsidR="0065608E" w:rsidRPr="00417282">
        <w:t>PyFAI</w:t>
      </w:r>
      <w:proofErr w:type="spellEnd"/>
      <w:r w:rsidR="003C441F" w:rsidRPr="00417282">
        <w:t>,</w:t>
      </w:r>
      <w:r w:rsidR="0065608E" w:rsidRPr="00417282">
        <w:t xml:space="preserve"> following a procedure described in detail elsewhere </w:t>
      </w:r>
      <w:r w:rsidR="0065608E" w:rsidRPr="00417282">
        <w:fldChar w:fldCharType="begin" w:fldLock="1"/>
      </w:r>
      <w:r w:rsidRPr="00417282">
        <w:instrText>ADDIN CSL_CITATION {"citationItems":[{"id":"ITEM-1","itemData":{"DOI":"10.1107/S1600576718012748","author":[{"dropping-particle":"","family":"Narayanan","given":"Theyencheri","non-dropping-particle":"","parse-names":false,"suffix":""},{"dropping-particle":"","family":"Sztucki","given":"Michael","non-dropping-particle":"","parse-names":false,"suffix":""},{"dropping-particle":"Van","family":"Vaerenbergh","given":"Pierre","non-dropping-particle":"","parse-names":false,"suffix":""},{"dropping-particle":"","family":"Gorini","given":"Jacques","non-dropping-particle":"","parse-names":false,"suffix":""},{"dropping-particle":"","family":"Claustre","given":"Laurent","non-dropping-particle":"","parse-names":false,"suffix":""},{"dropping-particle":"","family":"Sever","given":"Franc","non-dropping-particle":"","parse-names":false,"suffix":""},{"dropping-particle":"","family":"Morse","given":"John","non-dropping-particle":"","parse-names":false,"suffix":""}],"id":"ITEM-1","issued":{"date-parts":[["2018"]]},"page":"1511-1524","title":"A multipurpose instrument for time-resolved ultra- small-angle and coherent X-ray scattering research papers","type":"article-journal"},"uris":["http://www.mendeley.com/documents/?uuid=fcfb1eaf-72e8-45d2-b5c3-6e844916eea9"]}],"mendeley":{"formattedCitation":"(Narayanan et al., 2018)","plainTextFormattedCitation":"(Narayanan et al., 2018)","previouslyFormattedCitation":"(33)"},"properties":{"noteIndex":0},"schema":"https://github.com/citation-style-language/schema/raw/master/csl-citation.json"}</w:instrText>
      </w:r>
      <w:r w:rsidR="0065608E" w:rsidRPr="00417282">
        <w:fldChar w:fldCharType="separate"/>
      </w:r>
      <w:r w:rsidRPr="00417282">
        <w:rPr>
          <w:noProof/>
        </w:rPr>
        <w:t>(Narayanan et al., 2018)</w:t>
      </w:r>
      <w:r w:rsidR="0065608E" w:rsidRPr="00417282">
        <w:fldChar w:fldCharType="end"/>
      </w:r>
      <w:r w:rsidR="0065608E" w:rsidRPr="00417282">
        <w:t xml:space="preserve">. Processed X-ray and viscosity data (collected by the equipment software) were further extracted and analyzed using MATLAB 2021a, Excel 2020 and Origin </w:t>
      </w:r>
      <w:r w:rsidR="00D27E1C" w:rsidRPr="00417282">
        <w:t xml:space="preserve">Pro </w:t>
      </w:r>
      <w:r w:rsidR="0065608E" w:rsidRPr="00417282">
        <w:t>2020.</w:t>
      </w:r>
    </w:p>
    <w:p w14:paraId="18355A25" w14:textId="2DF62B27" w:rsidR="00CB09D4" w:rsidRPr="00417282" w:rsidRDefault="0092260F" w:rsidP="00076D1C">
      <w:pPr>
        <w:pStyle w:val="BGKeywords"/>
      </w:pPr>
      <w:r w:rsidRPr="00417282">
        <w:rPr>
          <w:b/>
          <w:bCs/>
        </w:rPr>
        <w:t xml:space="preserve">2.9 </w:t>
      </w:r>
      <w:r w:rsidR="00CB09D4" w:rsidRPr="00417282">
        <w:rPr>
          <w:b/>
          <w:bCs/>
        </w:rPr>
        <w:t xml:space="preserve">Electron Density Profiles (EDPs): </w:t>
      </w:r>
      <w:r w:rsidR="00CB09D4" w:rsidRPr="00417282">
        <w:t xml:space="preserve">EDPs were calculated using a standard Fourier transform procedure </w:t>
      </w:r>
      <w:r w:rsidR="00CB09D4" w:rsidRPr="00417282">
        <w:fldChar w:fldCharType="begin" w:fldLock="1"/>
      </w:r>
      <w:r w:rsidRPr="00417282">
        <w:instrText>ADDIN CSL_CITATION {"citationItems":[{"id":"ITEM-1","itemData":{"DOI":"10.1021/acs.cgd.2c00713","abstract":"Milk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non-dropping-particle":"","parse-names":false,"suffix":""},{"dropping-particle":"","family":"Burholt","given":"S.","non-dropping-particle":"","parse-names":false,"suffix":""},{"dropping-particle":"","family":"Baker","given":"D.L.","non-dropping-particle":"","parse-names":false,"suffix":""},{"dropping-particle":"","family":"Sadeghpour","given":"A.","non-dropping-particle":"","parse-names":false,"suffix":""},{"dropping-particle":"","family":"Simone","given":"E.","non-dropping-particle":"","parse-names":false,"suffix":""},{"dropping-particle":"","family":"Rappolt","given":"M.","non-dropping-particle":"","parse-names":false,"suffix":""}],"container-title":"Crystal Growth and Design","id":"ITEM-1","issue":"10","issued":{"date-parts":[["2022"]]},"page":"6120-6130","title":"Polymorphism of a Highly Asymmetrical Triacylglycerol in Milk Fat: 1-Butyryl 2-Stearoyl 3-Palmitoyl-glycerol","type":"article-journal","volume":"22"},"uris":["http://www.mendeley.com/documents/?uuid=4563a91d-2510-315f-909e-b44b4f67b893"]}],"mendeley":{"formattedCitation":"(Pratama et al., 2022)","plainTextFormattedCitation":"(Pratama et al., 2022)","previouslyFormattedCitation":"(19)"},"properties":{"noteIndex":0},"schema":"https://github.com/citation-style-language/schema/raw/master/csl-citation.json"}</w:instrText>
      </w:r>
      <w:r w:rsidR="00CB09D4" w:rsidRPr="00417282">
        <w:fldChar w:fldCharType="separate"/>
      </w:r>
      <w:r w:rsidRPr="00417282">
        <w:rPr>
          <w:noProof/>
        </w:rPr>
        <w:t>(Pratama et al., 2022)</w:t>
      </w:r>
      <w:r w:rsidR="00CB09D4" w:rsidRPr="00417282">
        <w:fldChar w:fldCharType="end"/>
      </w:r>
      <w:r w:rsidR="00CB09D4" w:rsidRPr="00417282">
        <w:t xml:space="preserve">. The Braggs peak intensity were obtained from the fitted area and were Lorentz corrected, meaning that the intensity </w:t>
      </w:r>
      <m:oMath>
        <m:r>
          <w:rPr>
            <w:rFonts w:ascii="Cambria Math" w:hAnsi="Cambria Math"/>
          </w:rPr>
          <m:t>I(h)</m:t>
        </m:r>
      </m:oMath>
      <w:r w:rsidR="00CB09D4" w:rsidRPr="00417282">
        <w:t xml:space="preserve"> was multiplied by </w:t>
      </w:r>
      <m:oMath>
        <m:sSup>
          <m:sSupPr>
            <m:ctrlPr>
              <w:rPr>
                <w:rFonts w:ascii="Cambria Math" w:hAnsi="Cambria Math"/>
                <w:i/>
              </w:rPr>
            </m:ctrlPr>
          </m:sSupPr>
          <m:e>
            <m:r>
              <w:rPr>
                <w:rFonts w:ascii="Cambria Math" w:hAnsi="Cambria Math"/>
              </w:rPr>
              <m:t>h</m:t>
            </m:r>
          </m:e>
          <m:sup>
            <m:r>
              <w:rPr>
                <w:rFonts w:ascii="Cambria Math" w:hAnsi="Cambria Math"/>
              </w:rPr>
              <m:t>2</m:t>
            </m:r>
          </m:sup>
        </m:sSup>
      </m:oMath>
      <w:r w:rsidR="00CB09D4" w:rsidRPr="00417282">
        <w:t xml:space="preserve">, where </w:t>
      </w:r>
      <m:oMath>
        <m:r>
          <w:rPr>
            <w:rFonts w:ascii="Cambria Math" w:hAnsi="Cambria Math"/>
          </w:rPr>
          <m:t>h</m:t>
        </m:r>
      </m:oMath>
      <w:r w:rsidR="00CB09D4" w:rsidRPr="00417282">
        <w:t xml:space="preserve"> is the Miller index (diffraction order). Then, the amplitude values </w:t>
      </w:r>
      <m:oMath>
        <m:sSub>
          <m:sSubPr>
            <m:ctrlPr>
              <w:rPr>
                <w:rFonts w:ascii="Cambria Math" w:hAnsi="Cambria Math"/>
                <w:i/>
              </w:rPr>
            </m:ctrlPr>
          </m:sSubPr>
          <m:e>
            <m:r>
              <w:rPr>
                <w:rFonts w:ascii="Cambria Math" w:hAnsi="Cambria Math"/>
              </w:rPr>
              <m:t>F</m:t>
            </m:r>
          </m:e>
          <m:sub>
            <m:r>
              <w:rPr>
                <w:rFonts w:ascii="Cambria Math" w:hAnsi="Cambria Math"/>
              </w:rPr>
              <m:t>h</m:t>
            </m:r>
          </m:sub>
        </m:sSub>
      </m:oMath>
      <w:r w:rsidR="00CB09D4" w:rsidRPr="00417282">
        <w:t xml:space="preserve"> were obtained from the square root of the corrected intensity. For centrosymmetric EDPs, the Fourier transform is obtained by equation</w:t>
      </w:r>
      <w:r w:rsidR="00304FCA" w:rsidRPr="00417282">
        <w:t xml:space="preserve"> (1)</w:t>
      </w:r>
      <w:r w:rsidR="00CB09D4" w:rsidRPr="00417282">
        <w:t>:</w:t>
      </w:r>
    </w:p>
    <w:p w14:paraId="7FD8A866" w14:textId="5B32CBD7" w:rsidR="00CB09D4" w:rsidRPr="00417282" w:rsidRDefault="00304FCA" w:rsidP="00076D1C">
      <w:pPr>
        <w:pStyle w:val="BGKeywords"/>
        <w:ind w:firstLine="720"/>
      </w:pPr>
      <m:oMath>
        <m:r>
          <w:rPr>
            <w:rFonts w:ascii="Cambria Math" w:hAnsi="Cambria Math"/>
          </w:rPr>
          <m:t>∆ρ</m:t>
        </m:r>
        <m:d>
          <m:dPr>
            <m:ctrlPr>
              <w:rPr>
                <w:rFonts w:ascii="Cambria Math" w:hAnsi="Cambria Math"/>
                <w:i/>
              </w:rPr>
            </m:ctrlPr>
          </m:dPr>
          <m:e>
            <m:r>
              <w:rPr>
                <w:rFonts w:ascii="Cambria Math" w:hAnsi="Cambria Math"/>
              </w:rPr>
              <m:t>z</m:t>
            </m:r>
          </m:e>
        </m:d>
        <m:r>
          <w:rPr>
            <w:rFonts w:ascii="Cambria Math" w:hAnsi="Cambria Math"/>
          </w:rPr>
          <m:t>=</m:t>
        </m:r>
        <m:nary>
          <m:naryPr>
            <m:chr m:val="∑"/>
            <m:limLoc m:val="undOvr"/>
            <m:ctrlPr>
              <w:rPr>
                <w:rFonts w:ascii="Cambria Math" w:hAnsi="Cambria Math"/>
                <w:i/>
              </w:rPr>
            </m:ctrlPr>
          </m:naryPr>
          <m:sub>
            <m:r>
              <w:rPr>
                <w:rFonts w:ascii="Cambria Math" w:hAnsi="Cambria Math"/>
              </w:rPr>
              <m:t>h=</m:t>
            </m:r>
            <m:r>
              <w:rPr>
                <w:rFonts w:ascii="Cambria Math" w:hAnsi="Cambria Math"/>
              </w:rPr>
              <m:t>1</m:t>
            </m:r>
          </m:sub>
          <m:sup>
            <m:sSub>
              <m:sSubPr>
                <m:ctrlPr>
                  <w:rPr>
                    <w:rFonts w:ascii="Cambria Math" w:hAnsi="Cambria Math"/>
                    <w:i/>
                  </w:rPr>
                </m:ctrlPr>
              </m:sSubPr>
              <m:e>
                <m:r>
                  <w:rPr>
                    <w:rFonts w:ascii="Cambria Math" w:hAnsi="Cambria Math"/>
                  </w:rPr>
                  <m:t>h</m:t>
                </m:r>
              </m:e>
              <m:sub>
                <m:r>
                  <w:rPr>
                    <w:rFonts w:ascii="Cambria Math" w:hAnsi="Cambria Math"/>
                  </w:rPr>
                  <m:t>max</m:t>
                </m:r>
              </m:sub>
            </m:sSub>
          </m:sup>
          <m:e>
            <m:sSub>
              <m:sSubPr>
                <m:ctrlPr>
                  <w:rPr>
                    <w:rFonts w:ascii="Cambria Math" w:hAnsi="Cambria Math"/>
                    <w:i/>
                  </w:rPr>
                </m:ctrlPr>
              </m:sSubPr>
              <m:e>
                <m:r>
                  <w:rPr>
                    <w:rFonts w:ascii="Cambria Math" w:hAnsi="Cambria Math"/>
                  </w:rPr>
                  <m:t>α</m:t>
                </m:r>
              </m:e>
              <m:sub>
                <m:r>
                  <w:rPr>
                    <w:rFonts w:ascii="Cambria Math" w:hAnsi="Cambria Math"/>
                  </w:rPr>
                  <m:t>h</m:t>
                </m:r>
              </m:sub>
            </m:sSub>
            <m:sSub>
              <m:sSubPr>
                <m:ctrlPr>
                  <w:rPr>
                    <w:rFonts w:ascii="Cambria Math" w:hAnsi="Cambria Math"/>
                    <w:i/>
                  </w:rPr>
                </m:ctrlPr>
              </m:sSubPr>
              <m:e>
                <m:r>
                  <w:rPr>
                    <w:rFonts w:ascii="Cambria Math" w:hAnsi="Cambria Math"/>
                  </w:rPr>
                  <m:t>F</m:t>
                </m:r>
              </m:e>
              <m:sub>
                <m:r>
                  <w:rPr>
                    <w:rFonts w:ascii="Cambria Math" w:hAnsi="Cambria Math"/>
                  </w:rPr>
                  <m:t>h</m:t>
                </m:r>
              </m:sub>
            </m:sSub>
            <m:r>
              <w:rPr>
                <w:rFonts w:ascii="Cambria Math" w:hAnsi="Cambria Math"/>
              </w:rPr>
              <m:t>cos</m:t>
            </m:r>
            <m:d>
              <m:dPr>
                <m:ctrlPr>
                  <w:rPr>
                    <w:rFonts w:ascii="Cambria Math" w:hAnsi="Cambria Math"/>
                    <w:i/>
                  </w:rPr>
                </m:ctrlPr>
              </m:dPr>
              <m:e>
                <m:f>
                  <m:fPr>
                    <m:ctrlPr>
                      <w:rPr>
                        <w:rFonts w:ascii="Cambria Math" w:hAnsi="Cambria Math"/>
                        <w:i/>
                      </w:rPr>
                    </m:ctrlPr>
                  </m:fPr>
                  <m:num>
                    <m:r>
                      <w:rPr>
                        <w:rFonts w:ascii="Cambria Math" w:hAnsi="Cambria Math"/>
                      </w:rPr>
                      <m:t>2πzh</m:t>
                    </m:r>
                  </m:num>
                  <m:den>
                    <m:r>
                      <w:rPr>
                        <w:rFonts w:ascii="Cambria Math" w:hAnsi="Cambria Math"/>
                      </w:rPr>
                      <m:t>d</m:t>
                    </m:r>
                  </m:den>
                </m:f>
              </m:e>
            </m:d>
          </m:e>
        </m:nary>
      </m:oMath>
      <w:r w:rsidR="00CB09D4" w:rsidRPr="00417282">
        <w:t xml:space="preserve"> </w:t>
      </w:r>
      <w:r w:rsidRPr="00417282">
        <w:tab/>
      </w:r>
      <w:r w:rsidRPr="00417282">
        <w:tab/>
      </w:r>
      <w:r w:rsidRPr="00417282">
        <w:tab/>
      </w:r>
      <w:r w:rsidRPr="00417282">
        <w:tab/>
      </w:r>
      <w:r w:rsidRPr="00417282">
        <w:tab/>
      </w:r>
      <w:r w:rsidRPr="00417282">
        <w:tab/>
      </w:r>
      <w:r w:rsidRPr="00417282">
        <w:tab/>
      </w:r>
      <w:r w:rsidR="00D27E1C" w:rsidRPr="00417282">
        <w:t xml:space="preserve">       </w:t>
      </w:r>
      <w:r w:rsidRPr="00417282">
        <w:t>(1)</w:t>
      </w:r>
    </w:p>
    <w:p w14:paraId="16CDFBA1" w14:textId="727ADA69" w:rsidR="00CB09D4" w:rsidRPr="00417282" w:rsidRDefault="00304FCA" w:rsidP="00076D1C">
      <w:pPr>
        <w:shd w:val="clear" w:color="auto" w:fill="FFFFFF"/>
        <w:spacing w:line="480" w:lineRule="auto"/>
      </w:pPr>
      <w:r w:rsidRPr="00417282">
        <w:t xml:space="preserve">where </w:t>
      </w:r>
      <m:oMath>
        <m:r>
          <w:rPr>
            <w:rFonts w:ascii="Cambria Math" w:hAnsi="Cambria Math"/>
          </w:rPr>
          <m:t>∆ρ</m:t>
        </m:r>
        <m:d>
          <m:dPr>
            <m:ctrlPr>
              <w:rPr>
                <w:rFonts w:ascii="Cambria Math" w:hAnsi="Cambria Math"/>
                <w:i/>
              </w:rPr>
            </m:ctrlPr>
          </m:dPr>
          <m:e>
            <m:r>
              <w:rPr>
                <w:rFonts w:ascii="Cambria Math" w:hAnsi="Cambria Math"/>
              </w:rPr>
              <m:t>z</m:t>
            </m:r>
          </m:e>
        </m:d>
      </m:oMath>
      <w:r w:rsidRPr="00417282">
        <w:t xml:space="preserve"> is the electron density contrast, </w:t>
      </w:r>
      <m:oMath>
        <m:sSub>
          <m:sSubPr>
            <m:ctrlPr>
              <w:rPr>
                <w:rFonts w:ascii="Cambria Math" w:hAnsi="Cambria Math"/>
                <w:i/>
              </w:rPr>
            </m:ctrlPr>
          </m:sSubPr>
          <m:e>
            <m:r>
              <w:rPr>
                <w:rFonts w:ascii="Cambria Math" w:hAnsi="Cambria Math"/>
              </w:rPr>
              <m:t>α</m:t>
            </m:r>
          </m:e>
          <m:sub>
            <m:r>
              <w:rPr>
                <w:rFonts w:ascii="Cambria Math" w:hAnsi="Cambria Math"/>
              </w:rPr>
              <m:t>h</m:t>
            </m:r>
          </m:sub>
        </m:sSub>
      </m:oMath>
      <w:r w:rsidRPr="00417282">
        <w:t xml:space="preserve">denotes the phases </w:t>
      </w:r>
      <w:r w:rsidR="009158D3" w:rsidRPr="00417282">
        <w:t>(for h = 1</w:t>
      </w:r>
      <w:r w:rsidR="00D27E1C" w:rsidRPr="00417282">
        <w:t>,</w:t>
      </w:r>
      <w:r w:rsidR="009158D3" w:rsidRPr="00417282">
        <w:t xml:space="preserve"> </w:t>
      </w:r>
      <m:oMath>
        <m:sSub>
          <m:sSubPr>
            <m:ctrlPr>
              <w:rPr>
                <w:rFonts w:ascii="Cambria Math" w:hAnsi="Cambria Math"/>
                <w:i/>
              </w:rPr>
            </m:ctrlPr>
          </m:sSubPr>
          <m:e>
            <m:r>
              <w:rPr>
                <w:rFonts w:ascii="Cambria Math" w:hAnsi="Cambria Math"/>
              </w:rPr>
              <m:t>α</m:t>
            </m:r>
          </m:e>
          <m:sub>
            <m:r>
              <w:rPr>
                <w:rFonts w:ascii="Cambria Math" w:hAnsi="Cambria Math"/>
              </w:rPr>
              <m:t>h</m:t>
            </m:r>
          </m:sub>
        </m:sSub>
      </m:oMath>
      <w:r w:rsidR="009158D3" w:rsidRPr="00417282">
        <w:t xml:space="preserve"> was set to -1, which places the bilayer core at </w:t>
      </w:r>
      <w:r w:rsidR="009158D3" w:rsidRPr="00417282">
        <w:rPr>
          <w:i/>
        </w:rPr>
        <w:t>x</w:t>
      </w:r>
      <w:r w:rsidR="009158D3" w:rsidRPr="00417282">
        <w:t xml:space="preserve"> = 0 </w:t>
      </w:r>
      <w:r w:rsidR="00F76C2B" w:rsidRPr="00417282">
        <w:t>nm)</w:t>
      </w:r>
      <w:r w:rsidRPr="00417282">
        <w:t xml:space="preserve"> and </w:t>
      </w:r>
      <m:oMath>
        <m:r>
          <w:rPr>
            <w:rFonts w:ascii="Cambria Math" w:hAnsi="Cambria Math"/>
          </w:rPr>
          <m:t>d</m:t>
        </m:r>
      </m:oMath>
      <w:r w:rsidRPr="00417282">
        <w:t xml:space="preserve"> denotes the lattice spacing. The phases </w:t>
      </w:r>
      <m:oMath>
        <m:sSub>
          <m:sSubPr>
            <m:ctrlPr>
              <w:rPr>
                <w:rFonts w:ascii="Cambria Math" w:hAnsi="Cambria Math"/>
                <w:i/>
              </w:rPr>
            </m:ctrlPr>
          </m:sSubPr>
          <m:e>
            <m:r>
              <w:rPr>
                <w:rFonts w:ascii="Cambria Math" w:hAnsi="Cambria Math"/>
              </w:rPr>
              <m:t>α</m:t>
            </m:r>
          </m:e>
          <m:sub>
            <m:r>
              <w:rPr>
                <w:rFonts w:ascii="Cambria Math" w:hAnsi="Cambria Math"/>
              </w:rPr>
              <m:t>h</m:t>
            </m:r>
          </m:sub>
        </m:sSub>
      </m:oMath>
      <w:r w:rsidRPr="00417282">
        <w:t xml:space="preserve"> for values of </w:t>
      </w:r>
      <m:oMath>
        <m:r>
          <w:rPr>
            <w:rFonts w:ascii="Cambria Math" w:hAnsi="Cambria Math"/>
          </w:rPr>
          <m:t>h</m:t>
        </m:r>
      </m:oMath>
      <w:r w:rsidRPr="00417282">
        <w:t xml:space="preserve"> from 2 to 6 were taken from the literature </w:t>
      </w:r>
      <w:r w:rsidRPr="00417282">
        <w:fldChar w:fldCharType="begin" w:fldLock="1"/>
      </w:r>
      <w:r w:rsidR="0092260F" w:rsidRPr="00417282">
        <w:instrText>ADDIN CSL_CITATION {"citationItems":[{"id":"ITEM-1","itemData":{"DOI":"10.1021/jp0379704","ISSN":"15206106","author":[{"dropping-particle":"","family":"Mykhaylyk","given":"Oleksandr O.","non-dropping-particle":"","parse-names":false,"suffix":""},{"dropping-particle":"","family":"Hamley","given":"Ian W.","non-dropping-particle":"","parse-names":false,"suffix":""}],"container-title":"Journal of Physical Chemistry B","id":"ITEM-1","issue":"23","issued":{"date-parts":[["2004"]]},"page":"8069-8083","title":"The packing of triacylglycerols from SAXS measurements: Application to the structure of 1,3-distearoyl-2-oleoyl-sn-glycerol crystal phases","type":"article-journal","volume":"108"},"uris":["http://www.mendeley.com/documents/?uuid=8ae2ebab-9d71-46dd-9613-0b8997cc7def"]}],"mendeley":{"formattedCitation":"(Mykhaylyk &amp; Hamley, 2004)","plainTextFormattedCitation":"(Mykhaylyk &amp; Hamley, 2004)","previouslyFormattedCitation":"(20)"},"properties":{"noteIndex":0},"schema":"https://github.com/citation-style-language/schema/raw/master/csl-citation.json"}</w:instrText>
      </w:r>
      <w:r w:rsidRPr="00417282">
        <w:fldChar w:fldCharType="separate"/>
      </w:r>
      <w:r w:rsidR="0092260F" w:rsidRPr="00417282">
        <w:rPr>
          <w:noProof/>
        </w:rPr>
        <w:t>(Mykhaylyk &amp; Hamley, 2004)</w:t>
      </w:r>
      <w:r w:rsidRPr="00417282">
        <w:fldChar w:fldCharType="end"/>
      </w:r>
      <w:r w:rsidRPr="00417282">
        <w:t>.</w:t>
      </w:r>
    </w:p>
    <w:p w14:paraId="37E5D5A9" w14:textId="2FC4D838" w:rsidR="006271A5" w:rsidRPr="00417282" w:rsidRDefault="006271A5" w:rsidP="00076D1C">
      <w:pPr>
        <w:spacing w:after="0" w:line="480" w:lineRule="auto"/>
        <w:jc w:val="left"/>
      </w:pPr>
    </w:p>
    <w:p w14:paraId="24CEBD20" w14:textId="2F72A1CA" w:rsidR="00F5159C" w:rsidRPr="00417282" w:rsidRDefault="00F5159C" w:rsidP="00D91AE0">
      <w:pPr>
        <w:pStyle w:val="BGKeywords"/>
        <w:numPr>
          <w:ilvl w:val="0"/>
          <w:numId w:val="10"/>
        </w:numPr>
      </w:pPr>
      <w:r w:rsidRPr="00417282">
        <w:t>RESULTS AND DISCUSSION</w:t>
      </w:r>
    </w:p>
    <w:p w14:paraId="709F1590" w14:textId="07C5A195" w:rsidR="0065608E" w:rsidRPr="00417282" w:rsidRDefault="0092260F" w:rsidP="00076D1C">
      <w:pPr>
        <w:pStyle w:val="BGKeywords"/>
      </w:pPr>
      <w:r w:rsidRPr="00417282">
        <w:rPr>
          <w:b/>
          <w:bCs/>
        </w:rPr>
        <w:t xml:space="preserve">3.1 </w:t>
      </w:r>
      <w:r w:rsidR="0065608E" w:rsidRPr="00417282">
        <w:rPr>
          <w:b/>
          <w:bCs/>
        </w:rPr>
        <w:t>Chemical composition of CB and CBEs:</w:t>
      </w:r>
      <w:r w:rsidR="0065608E" w:rsidRPr="00417282">
        <w:t xml:space="preserve"> </w:t>
      </w:r>
      <w:r w:rsidR="0065608E" w:rsidRPr="00417282">
        <w:fldChar w:fldCharType="begin"/>
      </w:r>
      <w:r w:rsidR="0065608E" w:rsidRPr="00417282">
        <w:instrText xml:space="preserve"> REF _Ref110773875 \h  \* MERGEFORMAT </w:instrText>
      </w:r>
      <w:r w:rsidR="0065608E" w:rsidRPr="00417282">
        <w:fldChar w:fldCharType="separate"/>
      </w:r>
      <w:r w:rsidR="0065608E" w:rsidRPr="00417282">
        <w:rPr>
          <w:szCs w:val="24"/>
        </w:rPr>
        <w:t xml:space="preserve">Table </w:t>
      </w:r>
      <w:r w:rsidR="0065608E" w:rsidRPr="00417282">
        <w:rPr>
          <w:noProof/>
          <w:szCs w:val="24"/>
        </w:rPr>
        <w:t>1</w:t>
      </w:r>
      <w:r w:rsidR="0065608E" w:rsidRPr="00417282">
        <w:fldChar w:fldCharType="end"/>
      </w:r>
      <w:r w:rsidR="0065608E" w:rsidRPr="00417282">
        <w:t xml:space="preserve"> shows the FA composition for each sample. </w:t>
      </w:r>
      <w:r w:rsidR="00E65593" w:rsidRPr="00417282">
        <w:t xml:space="preserve">Despite </w:t>
      </w:r>
      <w:r w:rsidR="006A7E6A" w:rsidRPr="00417282">
        <w:t xml:space="preserve">similar origin the composition of the different samples present many differences, particularly in the concentration of minor TAGs, such as tri-saturated or di-unsaturated ones. </w:t>
      </w:r>
      <w:r w:rsidR="0065608E" w:rsidRPr="00417282">
        <w:t>For all samples the main FAs are the ones typical of cocoa butter: stearic, palmitic and oleic. CB and S6 present similar content of these three FAs</w:t>
      </w:r>
      <w:r w:rsidR="003C441F" w:rsidRPr="00417282">
        <w:t>,</w:t>
      </w:r>
      <w:r w:rsidR="0065608E" w:rsidRPr="00417282">
        <w:t xml:space="preserve"> with slightly higher content of stearic and oleic rather than palmitic. Sample S10 presents the highest content of palmitic acid (47.4%) and lowest of stearic (10.9%)</w:t>
      </w:r>
      <w:r w:rsidR="003C441F" w:rsidRPr="00417282">
        <w:t xml:space="preserve"> among all samples;</w:t>
      </w:r>
      <w:r w:rsidR="0065608E" w:rsidRPr="00417282">
        <w:t xml:space="preserve"> </w:t>
      </w:r>
      <w:r w:rsidR="00034212" w:rsidRPr="00417282">
        <w:t>whereas</w:t>
      </w:r>
      <w:r w:rsidR="0065608E" w:rsidRPr="00417282">
        <w:t xml:space="preserve"> S1 and S5</w:t>
      </w:r>
      <w:r w:rsidR="003C441F" w:rsidRPr="00417282">
        <w:t xml:space="preserve"> are very similar and</w:t>
      </w:r>
      <w:r w:rsidR="0065608E" w:rsidRPr="00417282">
        <w:t xml:space="preserve"> have the highest content of stearic acid (43.8 and 44.5%) and lowest of palmitic (&lt;7%)</w:t>
      </w:r>
      <w:r w:rsidR="003C441F" w:rsidRPr="00417282">
        <w:t xml:space="preserve"> of all samples</w:t>
      </w:r>
      <w:r w:rsidR="0065608E" w:rsidRPr="00417282">
        <w:t xml:space="preserve">. The high amounts of palmitic </w:t>
      </w:r>
      <w:r w:rsidR="00034212" w:rsidRPr="00417282">
        <w:t>acid in</w:t>
      </w:r>
      <w:r w:rsidR="0065608E" w:rsidRPr="00417282">
        <w:t xml:space="preserve"> </w:t>
      </w:r>
      <w:r w:rsidR="003C441F" w:rsidRPr="00417282">
        <w:t>S10 and</w:t>
      </w:r>
      <w:r w:rsidR="00034212" w:rsidRPr="00417282">
        <w:t xml:space="preserve"> of stearic acid in </w:t>
      </w:r>
      <w:r w:rsidR="003C441F" w:rsidRPr="00417282">
        <w:t>S1</w:t>
      </w:r>
      <w:r w:rsidR="00034212" w:rsidRPr="00417282">
        <w:t xml:space="preserve"> and </w:t>
      </w:r>
      <w:r w:rsidR="003C441F" w:rsidRPr="00417282">
        <w:t>S5</w:t>
      </w:r>
      <w:r w:rsidR="0065608E" w:rsidRPr="00417282">
        <w:t xml:space="preserve"> explains why </w:t>
      </w:r>
      <w:r w:rsidR="003C441F" w:rsidRPr="00417282">
        <w:t>they</w:t>
      </w:r>
      <w:r w:rsidR="0065608E" w:rsidRPr="00417282">
        <w:t xml:space="preserve"> have respectively the lowest and highest average chain length (17.0 versus 17.9 C atoms).</w:t>
      </w:r>
    </w:p>
    <w:p w14:paraId="220B378A" w14:textId="025F9DBA" w:rsidR="0065608E" w:rsidRPr="00417282" w:rsidRDefault="0065608E" w:rsidP="00076D1C">
      <w:pPr>
        <w:pStyle w:val="BGKeywords"/>
      </w:pPr>
      <w:r w:rsidRPr="00417282">
        <w:t>Samples S1 and S5 are characterized by a higher amount of unsaturated fatty acids compared to the rest of the samples</w:t>
      </w:r>
      <w:r w:rsidR="003C441F" w:rsidRPr="00417282">
        <w:t>:</w:t>
      </w:r>
      <w:r w:rsidRPr="00417282">
        <w:t xml:space="preserve"> over 43.9% compared to 34-36% of the </w:t>
      </w:r>
      <w:r w:rsidR="003C441F" w:rsidRPr="00417282">
        <w:t>other</w:t>
      </w:r>
      <w:r w:rsidRPr="00417282">
        <w:t xml:space="preserve"> samples. The percentages of saturated and unsaturated fatty acid, as well as the average FA chain length, are very similar to that of cocoa butter (CB and S6) for samples S2 to S4 and S7 to S14, despite the</w:t>
      </w:r>
      <w:r w:rsidR="00654A78" w:rsidRPr="00417282">
        <w:t>ir</w:t>
      </w:r>
      <w:r w:rsidRPr="00417282">
        <w:t xml:space="preserve"> different origin. Finally, the two cocoa butter samples are characterized by a lower amount of palmitic acid compared to the aforementioned CBEs.</w:t>
      </w:r>
    </w:p>
    <w:p w14:paraId="6032CC8C" w14:textId="53B1F6DB" w:rsidR="003C441F" w:rsidRPr="00417282" w:rsidRDefault="0065608E" w:rsidP="00076D1C">
      <w:pPr>
        <w:pStyle w:val="BGKeywords"/>
      </w:pPr>
      <w:r w:rsidRPr="00417282">
        <w:fldChar w:fldCharType="begin"/>
      </w:r>
      <w:r w:rsidRPr="00417282">
        <w:instrText xml:space="preserve"> REF _Ref110773887 \h  \* MERGEFORMAT </w:instrText>
      </w:r>
      <w:r w:rsidRPr="00417282">
        <w:fldChar w:fldCharType="separate"/>
      </w:r>
      <w:r w:rsidRPr="00417282">
        <w:rPr>
          <w:szCs w:val="24"/>
        </w:rPr>
        <w:t xml:space="preserve">Table </w:t>
      </w:r>
      <w:r w:rsidRPr="00417282">
        <w:rPr>
          <w:noProof/>
          <w:szCs w:val="24"/>
        </w:rPr>
        <w:t>2</w:t>
      </w:r>
      <w:r w:rsidRPr="00417282">
        <w:fldChar w:fldCharType="end"/>
      </w:r>
      <w:r w:rsidRPr="00417282">
        <w:t xml:space="preserve"> shows the TAGs composition of each sample analyzed. It is evident </w:t>
      </w:r>
      <w:r w:rsidR="00654A78" w:rsidRPr="00417282">
        <w:t xml:space="preserve">that </w:t>
      </w:r>
      <w:r w:rsidRPr="00417282">
        <w:t>the highest content of POS i</w:t>
      </w:r>
      <w:r w:rsidR="00654A78" w:rsidRPr="00417282">
        <w:t>s given in</w:t>
      </w:r>
      <w:r w:rsidRPr="00417282">
        <w:t xml:space="preserve"> the two cocoa butter samples CB and S6 </w:t>
      </w:r>
      <w:r w:rsidR="00654A78" w:rsidRPr="00417282">
        <w:t xml:space="preserve">when </w:t>
      </w:r>
      <w:r w:rsidRPr="00417282">
        <w:t>compared to the CBEs. Sample S10 has the highest content of POP compared to the other samples</w:t>
      </w:r>
      <w:r w:rsidR="003C441F" w:rsidRPr="00417282">
        <w:t>,</w:t>
      </w:r>
      <w:r w:rsidRPr="00417282">
        <w:t xml:space="preserve"> while S1 and S5 have the highest concentration of SOS. Furthermore, these two samples have the highest content of di- and </w:t>
      </w:r>
      <w:r w:rsidRPr="00417282">
        <w:lastRenderedPageBreak/>
        <w:t xml:space="preserve">tri-unsaturated TAGs. It is worth </w:t>
      </w:r>
      <w:r w:rsidR="00654A78" w:rsidRPr="00417282">
        <w:t>also noticing</w:t>
      </w:r>
      <w:r w:rsidRPr="00417282">
        <w:t xml:space="preserve"> the high amount</w:t>
      </w:r>
      <w:r w:rsidR="00654A78" w:rsidRPr="00417282">
        <w:t xml:space="preserve"> </w:t>
      </w:r>
      <w:r w:rsidRPr="00417282">
        <w:t xml:space="preserve">of tri-saturated TAGs in S10 </w:t>
      </w:r>
      <w:r w:rsidR="00654A78" w:rsidRPr="00417282">
        <w:t xml:space="preserve">(almost two-fold), when </w:t>
      </w:r>
      <w:r w:rsidRPr="00417282">
        <w:t xml:space="preserve">compared to all the other samples. In the following sections the effect of the different chemical composition of each sample </w:t>
      </w:r>
      <w:r w:rsidR="003C441F" w:rsidRPr="00417282">
        <w:t>is examined.</w:t>
      </w:r>
    </w:p>
    <w:p w14:paraId="7ACCC6C9" w14:textId="33CF44DF" w:rsidR="002559F2" w:rsidRPr="00417282" w:rsidRDefault="0092260F" w:rsidP="00076D1C">
      <w:pPr>
        <w:pStyle w:val="BGKeywords"/>
        <w:rPr>
          <w:rFonts w:ascii="Times New Roman" w:hAnsi="Times New Roman"/>
        </w:rPr>
      </w:pPr>
      <w:r w:rsidRPr="00417282">
        <w:rPr>
          <w:b/>
          <w:bCs/>
        </w:rPr>
        <w:t xml:space="preserve">3.2 </w:t>
      </w:r>
      <w:r w:rsidR="0065608E" w:rsidRPr="00417282">
        <w:rPr>
          <w:b/>
          <w:bCs/>
        </w:rPr>
        <w:t>Polymorphism of CB and CBEs during cooling crystallization</w:t>
      </w:r>
      <w:r w:rsidR="0065608E" w:rsidRPr="00417282">
        <w:t>: Despite small differences in the chemical composition, synchrotron X-ray experiments in capillaries (stagnant conditions) showed very different crystallization behavior for the analyzed samples.</w:t>
      </w:r>
      <w:r w:rsidR="00342D77" w:rsidRPr="00417282">
        <w:t xml:space="preserve"> All phases detected for each sample and their corresponding d-spacings are summarized in Table 3.</w:t>
      </w:r>
      <w:r w:rsidR="0065608E" w:rsidRPr="00417282">
        <w:t xml:space="preserve"> The two cocoa butter samples CB and S6 showed similar behavior, with </w:t>
      </w:r>
      <w:r w:rsidR="0065608E" w:rsidRPr="00417282">
        <w:rPr>
          <w:rFonts w:ascii="Times New Roman" w:hAnsi="Times New Roman"/>
        </w:rPr>
        <w:t>the α polymorph</w:t>
      </w:r>
      <w:r w:rsidR="003C441F" w:rsidRPr="00417282">
        <w:rPr>
          <w:rFonts w:ascii="Times New Roman" w:hAnsi="Times New Roman"/>
        </w:rPr>
        <w:t xml:space="preserve"> (2L stacking)</w:t>
      </w:r>
      <w:r w:rsidR="0065608E" w:rsidRPr="00417282">
        <w:rPr>
          <w:rFonts w:ascii="Times New Roman" w:hAnsi="Times New Roman"/>
        </w:rPr>
        <w:t xml:space="preserve"> nucleating first and then transforming into the β’</w:t>
      </w:r>
      <w:r w:rsidR="003C441F" w:rsidRPr="00417282">
        <w:rPr>
          <w:rFonts w:ascii="Times New Roman" w:hAnsi="Times New Roman"/>
        </w:rPr>
        <w:t>(2L)</w:t>
      </w:r>
      <w:r w:rsidR="0065608E" w:rsidRPr="00417282">
        <w:rPr>
          <w:rFonts w:ascii="Times New Roman" w:hAnsi="Times New Roman"/>
        </w:rPr>
        <w:t xml:space="preserve"> and </w:t>
      </w:r>
      <w:r w:rsidR="000E2E36" w:rsidRPr="00417282">
        <w:rPr>
          <w:rFonts w:ascii="Times New Roman" w:hAnsi="Times New Roman"/>
        </w:rPr>
        <w:t xml:space="preserve">finally </w:t>
      </w:r>
      <w:r w:rsidR="0065608E" w:rsidRPr="00417282">
        <w:rPr>
          <w:rFonts w:ascii="Times New Roman" w:hAnsi="Times New Roman"/>
        </w:rPr>
        <w:t xml:space="preserve">the β(V) polymorph. </w:t>
      </w:r>
      <w:bookmarkStart w:id="7" w:name="_Hlk123741590"/>
      <w:r w:rsidR="0065608E" w:rsidRPr="00417282">
        <w:rPr>
          <w:rFonts w:ascii="Times New Roman" w:hAnsi="Times New Roman"/>
        </w:rPr>
        <w:t>The d-spacings of all polymorphs of CB and S6 were identical: 4</w:t>
      </w:r>
      <w:r w:rsidR="009E29C8" w:rsidRPr="00417282">
        <w:rPr>
          <w:rFonts w:ascii="Times New Roman" w:hAnsi="Times New Roman"/>
        </w:rPr>
        <w:t>9</w:t>
      </w:r>
      <w:r w:rsidR="0065608E" w:rsidRPr="00417282">
        <w:rPr>
          <w:rFonts w:ascii="Times New Roman" w:hAnsi="Times New Roman"/>
        </w:rPr>
        <w:t xml:space="preserve"> </w:t>
      </w:r>
      <w:r w:rsidR="00944DEB" w:rsidRPr="00417282">
        <w:rPr>
          <w:rFonts w:ascii="Times New Roman" w:hAnsi="Times New Roman"/>
        </w:rPr>
        <w:t>Å</w:t>
      </w:r>
      <w:r w:rsidR="0065608E" w:rsidRPr="00417282">
        <w:rPr>
          <w:rFonts w:ascii="Times New Roman" w:hAnsi="Times New Roman"/>
        </w:rPr>
        <w:t xml:space="preserve"> for the α, 4</w:t>
      </w:r>
      <w:r w:rsidR="009E29C8" w:rsidRPr="00417282">
        <w:rPr>
          <w:rFonts w:ascii="Times New Roman" w:hAnsi="Times New Roman"/>
        </w:rPr>
        <w:t>4</w:t>
      </w:r>
      <w:r w:rsidR="0065608E" w:rsidRPr="00417282">
        <w:rPr>
          <w:rFonts w:ascii="Times New Roman" w:hAnsi="Times New Roman"/>
        </w:rPr>
        <w:t xml:space="preserve"> </w:t>
      </w:r>
      <w:r w:rsidR="00944DEB" w:rsidRPr="00417282">
        <w:rPr>
          <w:rFonts w:ascii="Times New Roman" w:hAnsi="Times New Roman"/>
        </w:rPr>
        <w:t>Å</w:t>
      </w:r>
      <w:r w:rsidR="0065608E" w:rsidRPr="00417282">
        <w:rPr>
          <w:rFonts w:ascii="Times New Roman" w:hAnsi="Times New Roman"/>
        </w:rPr>
        <w:t xml:space="preserve"> for the β’</w:t>
      </w:r>
      <w:r w:rsidR="003C441F" w:rsidRPr="00417282">
        <w:rPr>
          <w:rFonts w:ascii="Times New Roman" w:hAnsi="Times New Roman"/>
        </w:rPr>
        <w:t>(2L)</w:t>
      </w:r>
      <w:r w:rsidR="0065608E" w:rsidRPr="00417282">
        <w:rPr>
          <w:rFonts w:ascii="Times New Roman" w:hAnsi="Times New Roman"/>
        </w:rPr>
        <w:t xml:space="preserve"> and 6</w:t>
      </w:r>
      <w:r w:rsidR="009E29C8" w:rsidRPr="00417282">
        <w:rPr>
          <w:rFonts w:ascii="Times New Roman" w:hAnsi="Times New Roman"/>
        </w:rPr>
        <w:t>4</w:t>
      </w:r>
      <w:r w:rsidR="0065608E" w:rsidRPr="00417282">
        <w:rPr>
          <w:rFonts w:ascii="Times New Roman" w:hAnsi="Times New Roman"/>
        </w:rPr>
        <w:t xml:space="preserve"> </w:t>
      </w:r>
      <w:r w:rsidR="00944DEB" w:rsidRPr="00417282">
        <w:rPr>
          <w:rFonts w:ascii="Times New Roman" w:hAnsi="Times New Roman"/>
        </w:rPr>
        <w:t xml:space="preserve">Å </w:t>
      </w:r>
      <w:r w:rsidR="0065608E" w:rsidRPr="00417282">
        <w:rPr>
          <w:rFonts w:ascii="Times New Roman" w:hAnsi="Times New Roman"/>
        </w:rPr>
        <w:t xml:space="preserve">for the β(V) structure. </w:t>
      </w:r>
      <w:bookmarkStart w:id="8" w:name="_Hlk123742885"/>
      <w:bookmarkEnd w:id="7"/>
      <w:r w:rsidR="0065608E" w:rsidRPr="00417282">
        <w:rPr>
          <w:rFonts w:ascii="Times New Roman" w:hAnsi="Times New Roman"/>
        </w:rPr>
        <w:t>It is worth noticing, that the transformation from the β’</w:t>
      </w:r>
      <w:r w:rsidR="003C441F" w:rsidRPr="00417282">
        <w:rPr>
          <w:rFonts w:ascii="Times New Roman" w:hAnsi="Times New Roman"/>
        </w:rPr>
        <w:t>(2L)</w:t>
      </w:r>
      <w:r w:rsidR="0065608E" w:rsidRPr="00417282">
        <w:rPr>
          <w:rFonts w:ascii="Times New Roman" w:hAnsi="Times New Roman"/>
        </w:rPr>
        <w:t xml:space="preserve"> to the β(V) polymorph was faster for CB than for S6 (</w:t>
      </w:r>
      <w:r w:rsidR="00304FCA" w:rsidRPr="00417282">
        <w:rPr>
          <w:rFonts w:ascii="Times New Roman" w:hAnsi="Times New Roman"/>
        </w:rPr>
        <w:fldChar w:fldCharType="begin"/>
      </w:r>
      <w:r w:rsidR="00304FCA" w:rsidRPr="00417282">
        <w:rPr>
          <w:rFonts w:ascii="Times New Roman" w:hAnsi="Times New Roman"/>
        </w:rPr>
        <w:instrText xml:space="preserve"> REF _Ref140669591 \h </w:instrText>
      </w:r>
      <w:r w:rsidR="00076D1C" w:rsidRPr="00417282">
        <w:rPr>
          <w:rFonts w:ascii="Times New Roman" w:hAnsi="Times New Roman"/>
        </w:rPr>
        <w:instrText xml:space="preserve"> \* MERGEFORMAT </w:instrText>
      </w:r>
      <w:r w:rsidR="00304FCA" w:rsidRPr="00417282">
        <w:rPr>
          <w:rFonts w:ascii="Times New Roman" w:hAnsi="Times New Roman"/>
        </w:rPr>
      </w:r>
      <w:r w:rsidR="00304FCA" w:rsidRPr="00417282">
        <w:rPr>
          <w:rFonts w:ascii="Times New Roman" w:hAnsi="Times New Roman"/>
        </w:rPr>
        <w:fldChar w:fldCharType="separate"/>
      </w:r>
      <w:r w:rsidR="00304FCA" w:rsidRPr="00417282">
        <w:rPr>
          <w:bCs/>
          <w:szCs w:val="24"/>
        </w:rPr>
        <w:t xml:space="preserve">Figure </w:t>
      </w:r>
      <w:r w:rsidR="00304FCA" w:rsidRPr="00417282">
        <w:rPr>
          <w:bCs/>
          <w:noProof/>
          <w:szCs w:val="24"/>
        </w:rPr>
        <w:t>1</w:t>
      </w:r>
      <w:r w:rsidR="00304FCA" w:rsidRPr="00417282">
        <w:rPr>
          <w:rFonts w:ascii="Times New Roman" w:hAnsi="Times New Roman"/>
        </w:rPr>
        <w:fldChar w:fldCharType="end"/>
      </w:r>
      <w:r w:rsidR="003C441F" w:rsidRPr="00417282">
        <w:rPr>
          <w:rFonts w:ascii="Times New Roman" w:hAnsi="Times New Roman"/>
        </w:rPr>
        <w:t>a</w:t>
      </w:r>
      <w:r w:rsidR="0065608E" w:rsidRPr="00417282">
        <w:rPr>
          <w:rFonts w:ascii="Times New Roman" w:hAnsi="Times New Roman"/>
        </w:rPr>
        <w:t xml:space="preserve"> and </w:t>
      </w:r>
      <w:r w:rsidR="003C441F" w:rsidRPr="00417282">
        <w:rPr>
          <w:rFonts w:ascii="Times New Roman" w:hAnsi="Times New Roman"/>
        </w:rPr>
        <w:t>b</w:t>
      </w:r>
      <w:r w:rsidR="0065608E" w:rsidRPr="00417282">
        <w:rPr>
          <w:rFonts w:ascii="Times New Roman" w:hAnsi="Times New Roman"/>
        </w:rPr>
        <w:t>); in fact, only traces of the most stable form are visible in sample S6 at 500 min from the start of the cooling profile. This difference in the kinetics of polymorphic transformation might be due to the presence of a higher amount of tri-unsaturated OOO in the CB sample compared to S6</w:t>
      </w:r>
      <w:bookmarkEnd w:id="8"/>
      <w:r w:rsidR="0065608E" w:rsidRPr="00417282">
        <w:rPr>
          <w:rFonts w:ascii="Times New Roman" w:hAnsi="Times New Roman"/>
        </w:rPr>
        <w:t xml:space="preserve"> (1.8% and &lt;1%). The effect of tri-</w:t>
      </w:r>
      <w:r w:rsidR="00790930" w:rsidRPr="00417282">
        <w:rPr>
          <w:rFonts w:ascii="Times New Roman" w:hAnsi="Times New Roman"/>
        </w:rPr>
        <w:t>un</w:t>
      </w:r>
      <w:r w:rsidR="0065608E" w:rsidRPr="00417282">
        <w:rPr>
          <w:rFonts w:ascii="Times New Roman" w:hAnsi="Times New Roman"/>
        </w:rPr>
        <w:t>saturated TAGs on the kinetic</w:t>
      </w:r>
      <w:r w:rsidR="0029656A" w:rsidRPr="00417282">
        <w:rPr>
          <w:rFonts w:ascii="Times New Roman" w:hAnsi="Times New Roman"/>
        </w:rPr>
        <w:t>s</w:t>
      </w:r>
      <w:r w:rsidR="0065608E" w:rsidRPr="00417282">
        <w:rPr>
          <w:rFonts w:ascii="Times New Roman" w:hAnsi="Times New Roman"/>
        </w:rPr>
        <w:t xml:space="preserve"> of polymorphic transformation was observed previously in the literature </w:t>
      </w:r>
      <w:r w:rsidR="0065608E" w:rsidRPr="00417282">
        <w:rPr>
          <w:rFonts w:ascii="Times New Roman" w:hAnsi="Times New Roman"/>
        </w:rPr>
        <w:fldChar w:fldCharType="begin" w:fldLock="1"/>
      </w:r>
      <w:r w:rsidRPr="00417282">
        <w:rPr>
          <w:rFonts w:ascii="Times New Roman" w:hAnsi="Times New Roman"/>
        </w:rPr>
        <w:instrText>ADDIN CSL_CITATION {"citationItems":[{"id":"ITEM-1","itemData":{"DOI":"10.1021/cg900853e","author":[{"dropping-particle":"","family":"Campos","given":"Rodrigo","non-dropping-particle":"","parse-names":false,"suffix":""},{"dropping-particle":"","family":"Ollivon","given":"Michel","non-dropping-particle":"","parse-names":false,"suffix":""},{"dropping-particle":"","family":"Marangoni","given":"Alejandro G","non-dropping-particle":"","parse-names":false,"suffix":""}],"id":"ITEM-1","issue":"Lll","issued":{"date-parts":[["2010"]]},"title":"Molecular Composition Dynamics and Structure of Cocoa Butter","type":"article-journal","volume":"10"},"uris":["http://www.mendeley.com/documents/?uuid=33a4d891-8c8a-4c35-84c4-2606787516c2"]}],"mendeley":{"formattedCitation":"(Campos et al., 2010)","plainTextFormattedCitation":"(Campos et al., 2010)","previouslyFormattedCitation":"(34)"},"properties":{"noteIndex":0},"schema":"https://github.com/citation-style-language/schema/raw/master/csl-citation.json"}</w:instrText>
      </w:r>
      <w:r w:rsidR="0065608E" w:rsidRPr="00417282">
        <w:rPr>
          <w:rFonts w:ascii="Times New Roman" w:hAnsi="Times New Roman"/>
        </w:rPr>
        <w:fldChar w:fldCharType="separate"/>
      </w:r>
      <w:r w:rsidRPr="00417282">
        <w:rPr>
          <w:rFonts w:ascii="Times New Roman" w:hAnsi="Times New Roman"/>
          <w:noProof/>
        </w:rPr>
        <w:t>(Campos et al., 2010)</w:t>
      </w:r>
      <w:r w:rsidR="0065608E" w:rsidRPr="00417282">
        <w:rPr>
          <w:rFonts w:ascii="Times New Roman" w:hAnsi="Times New Roman"/>
        </w:rPr>
        <w:fldChar w:fldCharType="end"/>
      </w:r>
      <w:r w:rsidR="00D71EB9" w:rsidRPr="00417282">
        <w:rPr>
          <w:rFonts w:ascii="Times New Roman" w:hAnsi="Times New Roman"/>
          <w:lang w:val="en-GB"/>
        </w:rPr>
        <w:t xml:space="preserve">. </w:t>
      </w:r>
      <w:r w:rsidR="0065608E" w:rsidRPr="00417282">
        <w:rPr>
          <w:rFonts w:ascii="Times New Roman" w:hAnsi="Times New Roman"/>
          <w:lang w:val="en-GB"/>
        </w:rPr>
        <w:t xml:space="preserve">In both samples the </w:t>
      </w:r>
      <w:r w:rsidR="0065608E" w:rsidRPr="00417282">
        <w:rPr>
          <w:rFonts w:ascii="Times New Roman" w:hAnsi="Times New Roman"/>
        </w:rPr>
        <w:t>α-form</w:t>
      </w:r>
      <w:r w:rsidR="003C441F" w:rsidRPr="00417282">
        <w:rPr>
          <w:rFonts w:ascii="Times New Roman" w:hAnsi="Times New Roman"/>
        </w:rPr>
        <w:t>s</w:t>
      </w:r>
      <w:r w:rsidR="0065608E" w:rsidRPr="00417282">
        <w:rPr>
          <w:rFonts w:ascii="Times New Roman" w:hAnsi="Times New Roman"/>
        </w:rPr>
        <w:t xml:space="preserve"> rapidly disappear before the heating to 25 °C</w:t>
      </w:r>
      <w:r w:rsidR="002559F2" w:rsidRPr="00417282">
        <w:rPr>
          <w:rFonts w:ascii="Times New Roman" w:hAnsi="Times New Roman"/>
        </w:rPr>
        <w:t xml:space="preserve">. </w:t>
      </w:r>
      <w:r w:rsidR="0065608E" w:rsidRPr="00417282">
        <w:rPr>
          <w:rFonts w:ascii="Times New Roman" w:hAnsi="Times New Roman"/>
        </w:rPr>
        <w:t xml:space="preserve"> </w:t>
      </w:r>
    </w:p>
    <w:p w14:paraId="31160B3F" w14:textId="01BFCAB9" w:rsidR="0065608E" w:rsidRPr="00417282" w:rsidRDefault="002559F2" w:rsidP="00076D1C">
      <w:pPr>
        <w:pStyle w:val="BGKeywords"/>
        <w:rPr>
          <w:rFonts w:ascii="Times New Roman" w:hAnsi="Times New Roman"/>
        </w:rPr>
      </w:pPr>
      <w:bookmarkStart w:id="9" w:name="_Hlk152610263"/>
      <w:r w:rsidRPr="00417282">
        <w:rPr>
          <w:rFonts w:ascii="Times New Roman" w:hAnsi="Times New Roman"/>
        </w:rPr>
        <w:t xml:space="preserve">The melting of </w:t>
      </w:r>
      <w:r w:rsidR="0065608E" w:rsidRPr="00417282">
        <w:rPr>
          <w:rFonts w:ascii="Times New Roman" w:hAnsi="Times New Roman"/>
        </w:rPr>
        <w:t xml:space="preserve">α crystals and </w:t>
      </w:r>
      <w:r w:rsidRPr="00417282">
        <w:rPr>
          <w:rFonts w:ascii="Times New Roman" w:hAnsi="Times New Roman"/>
        </w:rPr>
        <w:t xml:space="preserve">the recrystallization of the </w:t>
      </w:r>
      <w:r w:rsidR="0065608E" w:rsidRPr="00417282">
        <w:rPr>
          <w:rFonts w:ascii="Times New Roman" w:hAnsi="Times New Roman"/>
        </w:rPr>
        <w:t>β’</w:t>
      </w:r>
      <w:r w:rsidR="003C441F" w:rsidRPr="00417282">
        <w:rPr>
          <w:rFonts w:ascii="Times New Roman" w:hAnsi="Times New Roman"/>
        </w:rPr>
        <w:t>(2L)</w:t>
      </w:r>
      <w:r w:rsidRPr="00417282">
        <w:rPr>
          <w:rFonts w:ascii="Times New Roman" w:hAnsi="Times New Roman"/>
        </w:rPr>
        <w:t xml:space="preserve"> polymorphs </w:t>
      </w:r>
      <w:r w:rsidR="00B71F70" w:rsidRPr="00417282">
        <w:rPr>
          <w:rFonts w:ascii="Times New Roman" w:hAnsi="Times New Roman"/>
        </w:rPr>
        <w:t xml:space="preserve">are shown </w:t>
      </w:r>
      <w:r w:rsidRPr="00417282">
        <w:rPr>
          <w:rFonts w:ascii="Times New Roman" w:hAnsi="Times New Roman"/>
        </w:rPr>
        <w:t>in the PLM measurement</w:t>
      </w:r>
      <w:r w:rsidR="00576873" w:rsidRPr="00417282">
        <w:rPr>
          <w:rFonts w:ascii="Times New Roman" w:hAnsi="Times New Roman"/>
        </w:rPr>
        <w:t xml:space="preserve"> of Supplementary Material, Figure S2 (no shear). The images show that the more metastable α form is detected 1 min after reaching 20°C and keeps growing for the following 30 min</w:t>
      </w:r>
      <w:r w:rsidR="006C307F" w:rsidRPr="00417282">
        <w:rPr>
          <w:rFonts w:ascii="Times New Roman" w:hAnsi="Times New Roman"/>
        </w:rPr>
        <w:t>; after 45 min at 20°C these crystals start to melt at the expenses of smaller crystal agglomerates forming, the</w:t>
      </w:r>
      <w:r w:rsidR="00576873" w:rsidRPr="00417282">
        <w:rPr>
          <w:rFonts w:ascii="Times New Roman" w:hAnsi="Times New Roman"/>
        </w:rPr>
        <w:t xml:space="preserve"> </w:t>
      </w:r>
      <w:r w:rsidR="006C307F" w:rsidRPr="00417282">
        <w:rPr>
          <w:rFonts w:ascii="Times New Roman" w:hAnsi="Times New Roman"/>
        </w:rPr>
        <w:t>β’(2L) form .</w:t>
      </w:r>
    </w:p>
    <w:p w14:paraId="5984BEC6" w14:textId="20B01D36" w:rsidR="0065608E" w:rsidRPr="00417282" w:rsidRDefault="0065608E" w:rsidP="00076D1C">
      <w:pPr>
        <w:pStyle w:val="BGKeywords"/>
        <w:rPr>
          <w:rFonts w:ascii="Times New Roman" w:hAnsi="Times New Roman"/>
        </w:rPr>
      </w:pPr>
      <w:bookmarkStart w:id="10" w:name="_Hlk123741429"/>
      <w:bookmarkEnd w:id="9"/>
      <w:r w:rsidRPr="00417282">
        <w:lastRenderedPageBreak/>
        <w:t>The two SOS</w:t>
      </w:r>
      <w:r w:rsidR="008B76DA" w:rsidRPr="00417282">
        <w:t>-</w:t>
      </w:r>
      <w:r w:rsidRPr="00417282">
        <w:t>rich samples (S1 and S5) showed a very different behavior compared to CB and S6. PLM experiments in the absence of shear (Supporting Information, Figure S2 and S3) showed that S1 nucleated at higher temperature (27 °C) compared to CB (20 °C). Additionally, five different solid phases were identified during the isothermal crystallization experiments</w:t>
      </w:r>
      <w:r w:rsidR="003C441F" w:rsidRPr="00417282">
        <w:t>,</w:t>
      </w:r>
      <w:r w:rsidRPr="00417282">
        <w:t xml:space="preserve"> as shown in </w:t>
      </w:r>
      <w:r w:rsidR="001C100D" w:rsidRPr="00417282">
        <w:t>Figure 1</w:t>
      </w:r>
      <w:r w:rsidR="003C441F" w:rsidRPr="00417282">
        <w:t>c and 1d</w:t>
      </w:r>
      <w:r w:rsidRPr="00417282">
        <w:fldChar w:fldCharType="begin"/>
      </w:r>
      <w:r w:rsidRPr="00417282">
        <w:instrText xml:space="preserve"> REF _Ref126669400 \h  \* MERGEFORMAT </w:instrText>
      </w:r>
      <w:r w:rsidRPr="00417282">
        <w:fldChar w:fldCharType="end"/>
      </w:r>
      <w:r w:rsidRPr="00417282">
        <w:t xml:space="preserve">. The first polymorph to appear was the hexagonal </w:t>
      </w:r>
      <w:r w:rsidRPr="00417282">
        <w:rPr>
          <w:rFonts w:ascii="Calibri" w:hAnsi="Calibri" w:cs="Calibri"/>
        </w:rPr>
        <w:t>α</w:t>
      </w:r>
      <w:r w:rsidRPr="00417282">
        <w:t xml:space="preserve">-form, with a d-spacing of 51 </w:t>
      </w:r>
      <w:r w:rsidR="00944DEB" w:rsidRPr="00417282">
        <w:rPr>
          <w:rFonts w:cs="Times"/>
        </w:rPr>
        <w:t>Å</w:t>
      </w:r>
      <w:r w:rsidRPr="00417282">
        <w:t>.</w:t>
      </w:r>
      <w:r w:rsidRPr="00417282">
        <w:rPr>
          <w:rFonts w:ascii="Times New Roman" w:hAnsi="Times New Roman"/>
        </w:rPr>
        <w:t xml:space="preserve"> Thereafter, still during the 120 min hold period at 20 °C, three new phases nucleated: a β’(2L) with a d-spacing of 45 </w:t>
      </w:r>
      <w:r w:rsidR="00944DEB" w:rsidRPr="00417282">
        <w:rPr>
          <w:rFonts w:ascii="Times New Roman" w:hAnsi="Times New Roman"/>
        </w:rPr>
        <w:t>Å</w:t>
      </w:r>
      <w:r w:rsidRPr="00417282">
        <w:rPr>
          <w:rFonts w:ascii="Times New Roman" w:hAnsi="Times New Roman"/>
        </w:rPr>
        <w:t xml:space="preserve"> and two 3L-structures with bigger d-spacings of 71 and around 80 </w:t>
      </w:r>
      <w:r w:rsidR="00944DEB" w:rsidRPr="00417282">
        <w:rPr>
          <w:rFonts w:ascii="Times New Roman" w:hAnsi="Times New Roman"/>
        </w:rPr>
        <w:t>Å</w:t>
      </w:r>
      <w:r w:rsidRPr="00417282">
        <w:rPr>
          <w:rFonts w:ascii="Times New Roman" w:hAnsi="Times New Roman"/>
        </w:rPr>
        <w:t>, respectively. Most likely,</w:t>
      </w:r>
      <w:r w:rsidR="000D5C78" w:rsidRPr="00417282">
        <w:rPr>
          <w:rFonts w:ascii="Times New Roman" w:hAnsi="Times New Roman"/>
        </w:rPr>
        <w:t xml:space="preserve"> these are</w:t>
      </w:r>
      <w:r w:rsidRPr="00417282">
        <w:rPr>
          <w:rFonts w:ascii="Times New Roman" w:hAnsi="Times New Roman"/>
        </w:rPr>
        <w:t xml:space="preserve"> a β’(3L) and a γ-polymorph f </w:t>
      </w:r>
      <w:r w:rsidRPr="00417282">
        <w:rPr>
          <w:rFonts w:ascii="Times New Roman" w:hAnsi="Times New Roman"/>
        </w:rPr>
        <w:fldChar w:fldCharType="begin" w:fldLock="1"/>
      </w:r>
      <w:r w:rsidR="0092260F" w:rsidRPr="00417282">
        <w:rPr>
          <w:rFonts w:ascii="Times New Roman" w:hAnsi="Times New Roman"/>
        </w:rPr>
        <w:instrText>ADDIN CSL_CITATION {"citationItems":[{"id":"ITEM-1","itemData":{"DOI":"10.1021/jp0379704","ISSN":"15206106","author":[{"dropping-particle":"","family":"Mykhaylyk","given":"Oleksandr O.","non-dropping-particle":"","parse-names":false,"suffix":""},{"dropping-particle":"","family":"Hamley","given":"Ian W.","non-dropping-particle":"","parse-names":false,"suffix":""}],"container-title":"Journal of Physical Chemistry B","id":"ITEM-1","issue":"23","issued":{"date-parts":[["2004"]]},"page":"8069-8083","title":"The packing of triacylglycerols from SAXS measurements: Application to the structure of 1,3-distearoyl-2-oleoyl-sn-glycerol crystal phases","type":"article-journal","volume":"108"},"uris":["http://www.mendeley.com/documents/?uuid=8ae2ebab-9d71-46dd-9613-0b8997cc7def"]},{"id":"ITEM-2","itemData":{"DOI":"10.5650/jos1956.44.431","author":[{"dropping-particle":"","family":"ARISHIMA","given":"Toshiharu","non-dropping-particle":"","parse-names":false,"suffix":""},{"dropping-particle":"","family":"SAGI","given":"Nobuo","non-dropping-particle":"","parse-names":false,"suffix":""},{"dropping-particle":"","family":"MORI","given":"Hiroyuki","non-dropping-particle":"","parse-names":false,"suffix":""},{"dropping-particle":"","family":"SATO","given":"Kiyotaka","non-dropping-particle":"","parse-names":false,"suffix":""}],"container-title":"Journal of Japan Oil Chemists' Society","id":"ITEM-2","issue":"6","issued":{"date-parts":[["1995"]]},"page":"431-437","title":"Density Measurement of the Polymorphic Forms of POP, POS and SOS","type":"article-journal","volume":"44"},"uris":["http://www.mendeley.com/documents/?uuid=5b098024-771f-41b7-b3db-02ab2ca25485"]}],"mendeley":{"formattedCitation":"(ARISHIMA et al., 1995; Mykhaylyk &amp; Hamley, 2004)","plainTextFormattedCitation":"(ARISHIMA et al., 1995; Mykhaylyk &amp; Hamley, 2004)","previouslyFormattedCitation":"(20,35)"},"properties":{"noteIndex":0},"schema":"https://github.com/citation-style-language/schema/raw/master/csl-citation.json"}</w:instrText>
      </w:r>
      <w:r w:rsidRPr="00417282">
        <w:rPr>
          <w:rFonts w:ascii="Times New Roman" w:hAnsi="Times New Roman"/>
        </w:rPr>
        <w:fldChar w:fldCharType="separate"/>
      </w:r>
      <w:r w:rsidR="0092260F" w:rsidRPr="00417282">
        <w:rPr>
          <w:rFonts w:ascii="Times New Roman" w:hAnsi="Times New Roman"/>
          <w:noProof/>
        </w:rPr>
        <w:t>(ARISHIMA et al., 1995; Mykhaylyk &amp; Hamley, 2004)</w:t>
      </w:r>
      <w:r w:rsidRPr="00417282">
        <w:rPr>
          <w:rFonts w:ascii="Times New Roman" w:hAnsi="Times New Roman"/>
        </w:rPr>
        <w:fldChar w:fldCharType="end"/>
      </w:r>
      <w:r w:rsidRPr="00417282">
        <w:rPr>
          <w:rFonts w:ascii="Times New Roman" w:hAnsi="Times New Roman"/>
        </w:rPr>
        <w:t xml:space="preserve">. The presence of multiple distinct phases was verified by plotting the </w:t>
      </w:r>
      <w:r w:rsidR="000D5C78" w:rsidRPr="00417282">
        <w:rPr>
          <w:rFonts w:ascii="Times New Roman" w:hAnsi="Times New Roman"/>
        </w:rPr>
        <w:t xml:space="preserve">SAXS </w:t>
      </w:r>
      <w:r w:rsidRPr="00417282">
        <w:rPr>
          <w:rFonts w:ascii="Times New Roman" w:hAnsi="Times New Roman"/>
        </w:rPr>
        <w:t>peak maximum positions</w:t>
      </w:r>
      <w:r w:rsidR="000D5C78" w:rsidRPr="00417282">
        <w:rPr>
          <w:rFonts w:ascii="Times New Roman" w:hAnsi="Times New Roman"/>
        </w:rPr>
        <w:t xml:space="preserve"> (q values)</w:t>
      </w:r>
      <w:r w:rsidRPr="00417282">
        <w:rPr>
          <w:rFonts w:ascii="Times New Roman" w:hAnsi="Times New Roman"/>
        </w:rPr>
        <w:t xml:space="preserve"> as a function of their diffraction order (Miller index h; Figure 1</w:t>
      </w:r>
      <w:r w:rsidR="00D56A2E" w:rsidRPr="00417282">
        <w:rPr>
          <w:rFonts w:ascii="Times New Roman" w:hAnsi="Times New Roman"/>
        </w:rPr>
        <w:t>e</w:t>
      </w:r>
      <w:r w:rsidRPr="00417282">
        <w:rPr>
          <w:rFonts w:ascii="Times New Roman" w:hAnsi="Times New Roman"/>
        </w:rPr>
        <w:t xml:space="preserve"> and </w:t>
      </w:r>
      <w:r w:rsidR="00D56A2E" w:rsidRPr="00417282">
        <w:rPr>
          <w:rFonts w:ascii="Times New Roman" w:hAnsi="Times New Roman"/>
        </w:rPr>
        <w:t>f</w:t>
      </w:r>
      <w:r w:rsidRPr="00417282">
        <w:rPr>
          <w:rFonts w:ascii="Times New Roman" w:hAnsi="Times New Roman"/>
        </w:rPr>
        <w:t xml:space="preserve">). </w:t>
      </w:r>
      <w:r w:rsidR="002A7A6C" w:rsidRPr="00417282">
        <w:rPr>
          <w:rFonts w:ascii="Times New Roman" w:hAnsi="Times New Roman"/>
        </w:rPr>
        <w:t xml:space="preserve">For lamellar phases, the peak positions fall on a straight line with slope equal to the inverse value of the d-spacing (slope = 2π/d). </w:t>
      </w:r>
      <w:r w:rsidR="000D5C78" w:rsidRPr="00417282">
        <w:rPr>
          <w:rFonts w:ascii="Times New Roman" w:hAnsi="Times New Roman"/>
        </w:rPr>
        <w:t>It is worth noting that</w:t>
      </w:r>
      <w:r w:rsidRPr="00417282">
        <w:rPr>
          <w:rFonts w:ascii="Times New Roman" w:hAnsi="Times New Roman"/>
        </w:rPr>
        <w:t xml:space="preserve"> the first order peak</w:t>
      </w:r>
      <w:r w:rsidR="006A52F4" w:rsidRPr="00417282">
        <w:rPr>
          <w:rFonts w:ascii="Times New Roman" w:hAnsi="Times New Roman"/>
        </w:rPr>
        <w:t>s</w:t>
      </w:r>
      <w:r w:rsidRPr="00417282">
        <w:rPr>
          <w:rFonts w:ascii="Times New Roman" w:hAnsi="Times New Roman"/>
        </w:rPr>
        <w:t xml:space="preserve"> for the β’(3L) and </w:t>
      </w:r>
      <w:r w:rsidR="006A52F4" w:rsidRPr="00417282">
        <w:rPr>
          <w:rFonts w:ascii="Times New Roman" w:hAnsi="Times New Roman"/>
        </w:rPr>
        <w:t>the</w:t>
      </w:r>
      <w:r w:rsidRPr="00417282">
        <w:rPr>
          <w:rFonts w:ascii="Times New Roman" w:hAnsi="Times New Roman"/>
        </w:rPr>
        <w:t xml:space="preserve"> γ-polymorph </w:t>
      </w:r>
      <w:r w:rsidR="006A52F4" w:rsidRPr="00417282">
        <w:rPr>
          <w:rFonts w:ascii="Times New Roman" w:hAnsi="Times New Roman"/>
        </w:rPr>
        <w:t>are</w:t>
      </w:r>
      <w:r w:rsidRPr="00417282">
        <w:rPr>
          <w:rFonts w:ascii="Times New Roman" w:hAnsi="Times New Roman"/>
        </w:rPr>
        <w:t xml:space="preserve"> very weak and </w:t>
      </w:r>
      <w:r w:rsidR="000D5C78" w:rsidRPr="00417282">
        <w:rPr>
          <w:rFonts w:ascii="Times New Roman" w:hAnsi="Times New Roman"/>
        </w:rPr>
        <w:t xml:space="preserve">partly </w:t>
      </w:r>
      <w:r w:rsidR="006A52F4" w:rsidRPr="00417282">
        <w:rPr>
          <w:rFonts w:ascii="Times New Roman" w:hAnsi="Times New Roman"/>
        </w:rPr>
        <w:t xml:space="preserve">obscured </w:t>
      </w:r>
      <w:r w:rsidR="000D5C78" w:rsidRPr="00417282">
        <w:rPr>
          <w:rFonts w:ascii="Times New Roman" w:hAnsi="Times New Roman"/>
        </w:rPr>
        <w:t>by the presence of</w:t>
      </w:r>
      <w:r w:rsidRPr="00417282">
        <w:rPr>
          <w:rFonts w:ascii="Times New Roman" w:hAnsi="Times New Roman"/>
        </w:rPr>
        <w:t xml:space="preserve"> the first order peak of the β-polymorph; hence, their d-spacings are mainly determined by the higher order diffraction peaks (</w:t>
      </w:r>
      <w:r w:rsidR="009158D3" w:rsidRPr="00417282">
        <w:rPr>
          <w:rFonts w:ascii="Times New Roman" w:hAnsi="Times New Roman"/>
        </w:rPr>
        <w:t>h = 2 to 5</w:t>
      </w:r>
      <w:r w:rsidRPr="00417282">
        <w:rPr>
          <w:rFonts w:ascii="Times New Roman" w:hAnsi="Times New Roman"/>
        </w:rPr>
        <w:t>).</w:t>
      </w:r>
    </w:p>
    <w:p w14:paraId="54979163" w14:textId="614D919D" w:rsidR="0065608E" w:rsidRPr="00417282" w:rsidRDefault="000D5C78" w:rsidP="00076D1C">
      <w:pPr>
        <w:pStyle w:val="BGKeywords"/>
        <w:rPr>
          <w:rFonts w:ascii="Times New Roman" w:hAnsi="Times New Roman"/>
        </w:rPr>
      </w:pPr>
      <w:r w:rsidRPr="00417282">
        <w:rPr>
          <w:rFonts w:ascii="Times New Roman" w:hAnsi="Times New Roman"/>
        </w:rPr>
        <w:t>Additionally, it is evident that</w:t>
      </w:r>
      <w:r w:rsidR="0065608E" w:rsidRPr="00417282">
        <w:rPr>
          <w:rFonts w:ascii="Times New Roman" w:hAnsi="Times New Roman"/>
        </w:rPr>
        <w:t xml:space="preserve"> the</w:t>
      </w:r>
      <w:r w:rsidRPr="00417282">
        <w:rPr>
          <w:rFonts w:ascii="Times New Roman" w:hAnsi="Times New Roman"/>
        </w:rPr>
        <w:t>se</w:t>
      </w:r>
      <w:r w:rsidR="0065608E" w:rsidRPr="00417282">
        <w:rPr>
          <w:rFonts w:ascii="Times New Roman" w:hAnsi="Times New Roman"/>
        </w:rPr>
        <w:t xml:space="preserve"> two 3L structures are very similar, the polymorph with larger d-spacing was labelled as the γ form based on literature data on SOS, which shows higher d-spacing for this polymorph </w:t>
      </w:r>
      <w:r w:rsidRPr="00417282">
        <w:rPr>
          <w:rFonts w:ascii="Times New Roman" w:hAnsi="Times New Roman"/>
        </w:rPr>
        <w:t>compared to</w:t>
      </w:r>
      <w:r w:rsidR="0065608E" w:rsidRPr="00417282">
        <w:rPr>
          <w:rFonts w:ascii="Times New Roman" w:hAnsi="Times New Roman"/>
        </w:rPr>
        <w:t xml:space="preserve"> the β’(3L) </w:t>
      </w:r>
      <w:r w:rsidR="0065608E" w:rsidRPr="00417282">
        <w:rPr>
          <w:rFonts w:ascii="Times New Roman" w:hAnsi="Times New Roman"/>
        </w:rPr>
        <w:fldChar w:fldCharType="begin" w:fldLock="1"/>
      </w:r>
      <w:r w:rsidR="0092260F" w:rsidRPr="00417282">
        <w:rPr>
          <w:rFonts w:ascii="Times New Roman" w:hAnsi="Times New Roman"/>
        </w:rPr>
        <w:instrText>ADDIN CSL_CITATION {"citationItems":[{"id":"ITEM-1","itemData":{"DOI":"10.1021/jp0379704","ISSN":"15206106","author":[{"dropping-particle":"","family":"Mykhaylyk","given":"Oleksandr O.","non-dropping-particle":"","parse-names":false,"suffix":""},{"dropping-particle":"","family":"Hamley","given":"Ian W.","non-dropping-particle":"","parse-names":false,"suffix":""}],"container-title":"Journal of Physical Chemistry B","id":"ITEM-1","issue":"23","issued":{"date-parts":[["2004"]]},"page":"8069-8083","title":"The packing of triacylglycerols from SAXS measurements: Application to the structure of 1,3-distearoyl-2-oleoyl-sn-glycerol crystal phases","type":"article-journal","volume":"108"},"uris":["http://www.mendeley.com/documents/?uuid=8ae2ebab-9d71-46dd-9613-0b8997cc7def"]}],"mendeley":{"formattedCitation":"(Mykhaylyk &amp; Hamley, 2004)","plainTextFormattedCitation":"(Mykhaylyk &amp; Hamley, 2004)","previouslyFormattedCitation":"(20)"},"properties":{"noteIndex":0},"schema":"https://github.com/citation-style-language/schema/raw/master/csl-citation.json"}</w:instrText>
      </w:r>
      <w:r w:rsidR="0065608E" w:rsidRPr="00417282">
        <w:rPr>
          <w:rFonts w:ascii="Times New Roman" w:hAnsi="Times New Roman"/>
        </w:rPr>
        <w:fldChar w:fldCharType="separate"/>
      </w:r>
      <w:r w:rsidR="0092260F" w:rsidRPr="00417282">
        <w:rPr>
          <w:rFonts w:ascii="Times New Roman" w:hAnsi="Times New Roman"/>
          <w:noProof/>
        </w:rPr>
        <w:t>(Mykhaylyk &amp; Hamley, 2004)</w:t>
      </w:r>
      <w:r w:rsidR="0065608E" w:rsidRPr="00417282">
        <w:rPr>
          <w:rFonts w:ascii="Times New Roman" w:hAnsi="Times New Roman"/>
        </w:rPr>
        <w:fldChar w:fldCharType="end"/>
      </w:r>
      <w:r w:rsidR="0065608E" w:rsidRPr="00417282">
        <w:rPr>
          <w:rFonts w:ascii="Times New Roman" w:hAnsi="Times New Roman"/>
        </w:rPr>
        <w:t xml:space="preserve">. During the experiments, eventually, the more stable β(3L) form appeared, with a d-spacing of 65 </w:t>
      </w:r>
      <w:r w:rsidR="00944DEB" w:rsidRPr="00417282">
        <w:rPr>
          <w:rFonts w:ascii="Times New Roman" w:hAnsi="Times New Roman"/>
        </w:rPr>
        <w:t>Å</w:t>
      </w:r>
      <w:r w:rsidR="0065608E" w:rsidRPr="00417282">
        <w:rPr>
          <w:rFonts w:ascii="Times New Roman" w:hAnsi="Times New Roman"/>
        </w:rPr>
        <w:t>. The higher d-spacings of all polymorphs of S1 and S5 compared to CB and S6 can be explained by the longer average fatty acid chain length of the first two samples compared to the latter.</w:t>
      </w:r>
    </w:p>
    <w:p w14:paraId="00A660A8" w14:textId="29203FB7" w:rsidR="00182225" w:rsidRPr="00417282" w:rsidRDefault="00182225" w:rsidP="00076D1C">
      <w:pPr>
        <w:pStyle w:val="BGKeywords"/>
        <w:rPr>
          <w:rFonts w:ascii="Times New Roman" w:hAnsi="Times New Roman"/>
        </w:rPr>
      </w:pPr>
      <w:r w:rsidRPr="00417282">
        <w:rPr>
          <w:rFonts w:ascii="Times New Roman" w:hAnsi="Times New Roman"/>
        </w:rPr>
        <w:t>After the cooling profile sample S1 was heated up to determine the melting points of the different solid phases</w:t>
      </w:r>
      <w:r w:rsidR="00E4424B" w:rsidRPr="00417282">
        <w:rPr>
          <w:rFonts w:ascii="Times New Roman" w:hAnsi="Times New Roman"/>
        </w:rPr>
        <w:t>; the results of th</w:t>
      </w:r>
      <w:r w:rsidR="00EC72D2" w:rsidRPr="00417282">
        <w:rPr>
          <w:rFonts w:ascii="Times New Roman" w:hAnsi="Times New Roman"/>
        </w:rPr>
        <w:t xml:space="preserve">is </w:t>
      </w:r>
      <w:r w:rsidR="00E4424B" w:rsidRPr="00417282">
        <w:rPr>
          <w:rFonts w:ascii="Times New Roman" w:hAnsi="Times New Roman"/>
        </w:rPr>
        <w:t>DSC/SAXS</w:t>
      </w:r>
      <w:r w:rsidRPr="00417282">
        <w:rPr>
          <w:rFonts w:ascii="Times New Roman" w:hAnsi="Times New Roman"/>
        </w:rPr>
        <w:t xml:space="preserve"> </w:t>
      </w:r>
      <w:r w:rsidR="00E4424B" w:rsidRPr="00417282">
        <w:rPr>
          <w:rFonts w:ascii="Times New Roman" w:hAnsi="Times New Roman"/>
        </w:rPr>
        <w:t xml:space="preserve">experiment are shown in </w:t>
      </w:r>
      <w:r w:rsidR="00CF2B55" w:rsidRPr="00417282">
        <w:rPr>
          <w:rFonts w:ascii="Times New Roman" w:hAnsi="Times New Roman"/>
        </w:rPr>
        <w:fldChar w:fldCharType="begin"/>
      </w:r>
      <w:r w:rsidR="00CF2B55" w:rsidRPr="00417282">
        <w:rPr>
          <w:rFonts w:ascii="Times New Roman" w:hAnsi="Times New Roman"/>
        </w:rPr>
        <w:instrText xml:space="preserve"> REF _Ref110938101 \h </w:instrText>
      </w:r>
      <w:r w:rsidR="00076D1C" w:rsidRPr="00417282">
        <w:rPr>
          <w:rFonts w:ascii="Times New Roman" w:hAnsi="Times New Roman"/>
        </w:rPr>
        <w:instrText xml:space="preserve"> \* MERGEFORMAT </w:instrText>
      </w:r>
      <w:r w:rsidR="00CF2B55" w:rsidRPr="00417282">
        <w:rPr>
          <w:rFonts w:ascii="Times New Roman" w:hAnsi="Times New Roman"/>
        </w:rPr>
      </w:r>
      <w:r w:rsidR="00CF2B55" w:rsidRPr="00417282">
        <w:rPr>
          <w:rFonts w:ascii="Times New Roman" w:hAnsi="Times New Roman"/>
        </w:rPr>
        <w:fldChar w:fldCharType="separate"/>
      </w:r>
      <w:r w:rsidR="001E54A9" w:rsidRPr="00417282">
        <w:t xml:space="preserve">Figure </w:t>
      </w:r>
      <w:r w:rsidR="001E54A9" w:rsidRPr="00417282">
        <w:rPr>
          <w:noProof/>
        </w:rPr>
        <w:t>2</w:t>
      </w:r>
      <w:r w:rsidR="00CF2B55" w:rsidRPr="00417282">
        <w:rPr>
          <w:rFonts w:ascii="Times New Roman" w:hAnsi="Times New Roman"/>
        </w:rPr>
        <w:fldChar w:fldCharType="end"/>
      </w:r>
      <w:r w:rsidR="0052613E" w:rsidRPr="00417282">
        <w:rPr>
          <w:rFonts w:ascii="Times New Roman" w:hAnsi="Times New Roman"/>
        </w:rPr>
        <w:t>.</w:t>
      </w:r>
    </w:p>
    <w:p w14:paraId="3C164A18" w14:textId="42164E3E" w:rsidR="000A3AF8" w:rsidRPr="00417282" w:rsidRDefault="0052613E" w:rsidP="00076D1C">
      <w:pPr>
        <w:pStyle w:val="BGKeywords"/>
        <w:rPr>
          <w:rFonts w:ascii="Times New Roman" w:hAnsi="Times New Roman"/>
        </w:rPr>
      </w:pPr>
      <w:r w:rsidRPr="00417282">
        <w:rPr>
          <w:rFonts w:ascii="Times New Roman" w:hAnsi="Times New Roman"/>
        </w:rPr>
        <w:lastRenderedPageBreak/>
        <w:t xml:space="preserve">The DSC signal </w:t>
      </w:r>
      <w:r w:rsidR="00657A39" w:rsidRPr="00417282">
        <w:rPr>
          <w:rFonts w:ascii="Times New Roman" w:hAnsi="Times New Roman"/>
        </w:rPr>
        <w:t>from the Elettra setup is not as accurate as a conventional benchtop DSC instrument</w:t>
      </w:r>
      <w:r w:rsidRPr="00417282">
        <w:rPr>
          <w:rFonts w:ascii="Times New Roman" w:hAnsi="Times New Roman"/>
        </w:rPr>
        <w:t>; however</w:t>
      </w:r>
      <w:r w:rsidR="00FC0AA1" w:rsidRPr="00417282">
        <w:rPr>
          <w:rFonts w:ascii="Times New Roman" w:hAnsi="Times New Roman"/>
        </w:rPr>
        <w:t>,</w:t>
      </w:r>
      <w:r w:rsidR="00FC0AA1" w:rsidRPr="00417282">
        <w:t xml:space="preserve"> </w:t>
      </w:r>
      <w:r w:rsidR="00FC0AA1" w:rsidRPr="00417282">
        <w:rPr>
          <w:rFonts w:ascii="Times New Roman" w:hAnsi="Times New Roman"/>
        </w:rPr>
        <w:t>it guarantees that events</w:t>
      </w:r>
      <w:r w:rsidR="00B9460F" w:rsidRPr="00417282">
        <w:rPr>
          <w:rFonts w:ascii="Times New Roman" w:hAnsi="Times New Roman"/>
        </w:rPr>
        <w:t xml:space="preserve"> in DSC and SAXS perfectly line</w:t>
      </w:r>
      <w:r w:rsidR="00FC0AA1" w:rsidRPr="00417282">
        <w:rPr>
          <w:rFonts w:ascii="Times New Roman" w:hAnsi="Times New Roman"/>
        </w:rPr>
        <w:t xml:space="preserve"> up. As</w:t>
      </w:r>
      <w:r w:rsidRPr="00417282">
        <w:rPr>
          <w:rFonts w:ascii="Times New Roman" w:hAnsi="Times New Roman"/>
        </w:rPr>
        <w:t xml:space="preserve"> shown in Supporting Information </w:t>
      </w:r>
      <w:r w:rsidR="00AF3F05" w:rsidRPr="00417282">
        <w:rPr>
          <w:rFonts w:ascii="Times New Roman" w:hAnsi="Times New Roman"/>
        </w:rPr>
        <w:t xml:space="preserve">Figure </w:t>
      </w:r>
      <w:r w:rsidRPr="00417282">
        <w:rPr>
          <w:rFonts w:ascii="Times New Roman" w:hAnsi="Times New Roman"/>
        </w:rPr>
        <w:t>S</w:t>
      </w:r>
      <w:r w:rsidR="006753CB" w:rsidRPr="00417282">
        <w:rPr>
          <w:rFonts w:ascii="Times New Roman" w:hAnsi="Times New Roman"/>
        </w:rPr>
        <w:t>4</w:t>
      </w:r>
      <w:r w:rsidR="00B82E5D" w:rsidRPr="00417282">
        <w:rPr>
          <w:rFonts w:ascii="Times New Roman" w:hAnsi="Times New Roman"/>
        </w:rPr>
        <w:t>,</w:t>
      </w:r>
      <w:r w:rsidRPr="00417282">
        <w:rPr>
          <w:rFonts w:ascii="Times New Roman" w:hAnsi="Times New Roman"/>
        </w:rPr>
        <w:t xml:space="preserve"> the trend and </w:t>
      </w:r>
      <w:r w:rsidR="00657A39" w:rsidRPr="00417282">
        <w:rPr>
          <w:rFonts w:ascii="Times New Roman" w:hAnsi="Times New Roman"/>
        </w:rPr>
        <w:t>onset/end</w:t>
      </w:r>
      <w:r w:rsidR="00EA77FE" w:rsidRPr="00417282">
        <w:rPr>
          <w:rFonts w:ascii="Times New Roman" w:hAnsi="Times New Roman"/>
        </w:rPr>
        <w:t>point</w:t>
      </w:r>
      <w:r w:rsidR="00657A39" w:rsidRPr="00417282">
        <w:rPr>
          <w:rFonts w:ascii="Times New Roman" w:hAnsi="Times New Roman"/>
        </w:rPr>
        <w:t xml:space="preserve"> </w:t>
      </w:r>
      <w:r w:rsidRPr="00417282">
        <w:rPr>
          <w:rFonts w:ascii="Times New Roman" w:hAnsi="Times New Roman"/>
        </w:rPr>
        <w:t xml:space="preserve">temperatures are consistent with the measurement carried out with </w:t>
      </w:r>
      <w:r w:rsidR="00657A39" w:rsidRPr="00417282">
        <w:rPr>
          <w:rFonts w:ascii="Times New Roman" w:hAnsi="Times New Roman"/>
        </w:rPr>
        <w:t>a</w:t>
      </w:r>
      <w:r w:rsidRPr="00417282">
        <w:rPr>
          <w:rFonts w:ascii="Times New Roman" w:hAnsi="Times New Roman"/>
        </w:rPr>
        <w:t xml:space="preserve"> standard </w:t>
      </w:r>
      <w:r w:rsidR="00657A39" w:rsidRPr="00417282">
        <w:rPr>
          <w:rFonts w:ascii="Times New Roman" w:hAnsi="Times New Roman"/>
        </w:rPr>
        <w:t xml:space="preserve">DSC </w:t>
      </w:r>
      <w:r w:rsidRPr="00417282">
        <w:rPr>
          <w:rFonts w:ascii="Times New Roman" w:hAnsi="Times New Roman"/>
        </w:rPr>
        <w:t>equipment</w:t>
      </w:r>
      <w:r w:rsidR="00EC457A" w:rsidRPr="00417282">
        <w:rPr>
          <w:rFonts w:ascii="Times New Roman" w:hAnsi="Times New Roman"/>
        </w:rPr>
        <w:t>. Sample S1 is fully molten at 47.6</w:t>
      </w:r>
      <w:r w:rsidR="00294E4E" w:rsidRPr="00417282">
        <w:rPr>
          <w:rFonts w:ascii="Times New Roman" w:hAnsi="Times New Roman"/>
        </w:rPr>
        <w:t xml:space="preserve"> </w:t>
      </w:r>
      <w:r w:rsidR="00EC457A" w:rsidRPr="00417282">
        <w:rPr>
          <w:rFonts w:ascii="Times New Roman" w:hAnsi="Times New Roman"/>
        </w:rPr>
        <w:t>°C</w:t>
      </w:r>
      <w:r w:rsidR="00516C8E" w:rsidRPr="00417282">
        <w:rPr>
          <w:rFonts w:ascii="Times New Roman" w:hAnsi="Times New Roman"/>
        </w:rPr>
        <w:t>. T</w:t>
      </w:r>
      <w:r w:rsidR="00305247" w:rsidRPr="00417282">
        <w:rPr>
          <w:rFonts w:ascii="Times New Roman" w:hAnsi="Times New Roman"/>
        </w:rPr>
        <w:t>wo different</w:t>
      </w:r>
      <w:r w:rsidR="00041B12" w:rsidRPr="00417282">
        <w:rPr>
          <w:rFonts w:ascii="Times New Roman" w:hAnsi="Times New Roman"/>
        </w:rPr>
        <w:t xml:space="preserve"> 2L</w:t>
      </w:r>
      <w:r w:rsidR="00FD0481" w:rsidRPr="00417282">
        <w:rPr>
          <w:rFonts w:ascii="Times New Roman" w:hAnsi="Times New Roman"/>
        </w:rPr>
        <w:t xml:space="preserve"> polymorph</w:t>
      </w:r>
      <w:r w:rsidR="00305247" w:rsidRPr="00417282">
        <w:rPr>
          <w:rFonts w:ascii="Times New Roman" w:hAnsi="Times New Roman"/>
        </w:rPr>
        <w:t xml:space="preserve">s (two </w:t>
      </w:r>
      <w:r w:rsidR="00516C8E" w:rsidRPr="00417282">
        <w:rPr>
          <w:rFonts w:ascii="Times New Roman" w:hAnsi="Times New Roman"/>
        </w:rPr>
        <w:t xml:space="preserve">first order </w:t>
      </w:r>
      <w:r w:rsidR="00305247" w:rsidRPr="00417282">
        <w:rPr>
          <w:rFonts w:ascii="Times New Roman" w:hAnsi="Times New Roman"/>
        </w:rPr>
        <w:t>peaks still visible at 41.3</w:t>
      </w:r>
      <w:r w:rsidR="00294E4E" w:rsidRPr="00417282">
        <w:rPr>
          <w:rFonts w:ascii="Times New Roman" w:hAnsi="Times New Roman"/>
        </w:rPr>
        <w:t xml:space="preserve"> </w:t>
      </w:r>
      <w:r w:rsidR="00305247" w:rsidRPr="00417282">
        <w:rPr>
          <w:rFonts w:ascii="Times New Roman" w:hAnsi="Times New Roman"/>
        </w:rPr>
        <w:t>°C)</w:t>
      </w:r>
      <w:r w:rsidR="00FD0481" w:rsidRPr="00417282">
        <w:rPr>
          <w:rFonts w:ascii="Times New Roman" w:hAnsi="Times New Roman"/>
        </w:rPr>
        <w:t xml:space="preserve"> persist </w:t>
      </w:r>
      <w:r w:rsidR="00657A39" w:rsidRPr="00417282">
        <w:rPr>
          <w:rFonts w:ascii="Times New Roman" w:hAnsi="Times New Roman"/>
        </w:rPr>
        <w:t xml:space="preserve">up to around </w:t>
      </w:r>
      <w:r w:rsidR="00FD0481" w:rsidRPr="00417282">
        <w:rPr>
          <w:rFonts w:ascii="Times New Roman" w:hAnsi="Times New Roman"/>
        </w:rPr>
        <w:t>40</w:t>
      </w:r>
      <w:r w:rsidR="00294E4E" w:rsidRPr="00417282">
        <w:rPr>
          <w:rFonts w:ascii="Times New Roman" w:hAnsi="Times New Roman"/>
        </w:rPr>
        <w:t xml:space="preserve"> </w:t>
      </w:r>
      <w:r w:rsidR="00FD0481" w:rsidRPr="00417282">
        <w:rPr>
          <w:rFonts w:ascii="Times New Roman" w:hAnsi="Times New Roman"/>
        </w:rPr>
        <w:t>°C</w:t>
      </w:r>
      <w:r w:rsidR="00305247" w:rsidRPr="00417282">
        <w:rPr>
          <w:rFonts w:ascii="Times New Roman" w:hAnsi="Times New Roman"/>
        </w:rPr>
        <w:t>.</w:t>
      </w:r>
      <w:r w:rsidR="00FD0481" w:rsidRPr="00417282">
        <w:rPr>
          <w:rFonts w:ascii="Times New Roman" w:hAnsi="Times New Roman"/>
        </w:rPr>
        <w:t xml:space="preserve"> </w:t>
      </w:r>
      <w:r w:rsidR="00305247" w:rsidRPr="00417282">
        <w:rPr>
          <w:rFonts w:ascii="Times New Roman" w:hAnsi="Times New Roman"/>
        </w:rPr>
        <w:t>T</w:t>
      </w:r>
      <w:r w:rsidR="00FD0481" w:rsidRPr="00417282">
        <w:rPr>
          <w:rFonts w:ascii="Times New Roman" w:hAnsi="Times New Roman"/>
        </w:rPr>
        <w:t>he more metastable β’(3L) and γ presented a melting point between 29 and 34</w:t>
      </w:r>
      <w:r w:rsidR="00516C8E" w:rsidRPr="00417282">
        <w:rPr>
          <w:rFonts w:ascii="Times New Roman" w:hAnsi="Times New Roman"/>
        </w:rPr>
        <w:t xml:space="preserve"> </w:t>
      </w:r>
      <w:r w:rsidR="00FD0481" w:rsidRPr="00417282">
        <w:rPr>
          <w:rFonts w:ascii="Times New Roman" w:hAnsi="Times New Roman"/>
        </w:rPr>
        <w:t>°C</w:t>
      </w:r>
      <w:r w:rsidR="00305247" w:rsidRPr="00417282">
        <w:rPr>
          <w:rFonts w:ascii="Times New Roman" w:hAnsi="Times New Roman"/>
        </w:rPr>
        <w:t xml:space="preserve">, </w:t>
      </w:r>
      <w:r w:rsidR="00527A3E" w:rsidRPr="00417282">
        <w:rPr>
          <w:rFonts w:ascii="Times New Roman" w:hAnsi="Times New Roman"/>
        </w:rPr>
        <w:t>with the β’(</w:t>
      </w:r>
      <w:r w:rsidR="00DC6FDE" w:rsidRPr="00417282">
        <w:rPr>
          <w:rFonts w:ascii="Times New Roman" w:hAnsi="Times New Roman"/>
        </w:rPr>
        <w:t>3</w:t>
      </w:r>
      <w:r w:rsidR="00527A3E" w:rsidRPr="00417282">
        <w:rPr>
          <w:rFonts w:ascii="Times New Roman" w:hAnsi="Times New Roman"/>
        </w:rPr>
        <w:t>L) melting slightly earlier than the γ form</w:t>
      </w:r>
      <w:r w:rsidR="00FD0481" w:rsidRPr="00417282">
        <w:rPr>
          <w:rFonts w:ascii="Times New Roman" w:hAnsi="Times New Roman"/>
        </w:rPr>
        <w:t xml:space="preserve">. </w:t>
      </w:r>
      <w:r w:rsidR="005D2C5F" w:rsidRPr="00417282">
        <w:rPr>
          <w:rFonts w:ascii="Times New Roman" w:hAnsi="Times New Roman"/>
        </w:rPr>
        <w:t>The DSC trend shows a high endothermic peak between 20 and 40</w:t>
      </w:r>
      <w:r w:rsidR="00294E4E" w:rsidRPr="00417282">
        <w:rPr>
          <w:rFonts w:ascii="Times New Roman" w:hAnsi="Times New Roman"/>
        </w:rPr>
        <w:t xml:space="preserve"> </w:t>
      </w:r>
      <w:r w:rsidR="005D2C5F" w:rsidRPr="00417282">
        <w:rPr>
          <w:rFonts w:ascii="Times New Roman" w:hAnsi="Times New Roman"/>
        </w:rPr>
        <w:t>°C, associated with the melting of the</w:t>
      </w:r>
      <w:r w:rsidR="00305247" w:rsidRPr="00417282">
        <w:rPr>
          <w:rFonts w:ascii="Times New Roman" w:hAnsi="Times New Roman"/>
        </w:rPr>
        <w:t>se</w:t>
      </w:r>
      <w:r w:rsidR="005D2C5F" w:rsidRPr="00417282">
        <w:rPr>
          <w:rFonts w:ascii="Times New Roman" w:hAnsi="Times New Roman"/>
        </w:rPr>
        <w:t xml:space="preserve"> </w:t>
      </w:r>
      <w:r w:rsidR="00B82E5D" w:rsidRPr="00417282">
        <w:rPr>
          <w:rFonts w:ascii="Times New Roman" w:hAnsi="Times New Roman"/>
        </w:rPr>
        <w:t>two</w:t>
      </w:r>
      <w:r w:rsidR="005D2C5F" w:rsidRPr="00417282">
        <w:rPr>
          <w:rFonts w:ascii="Times New Roman" w:hAnsi="Times New Roman"/>
        </w:rPr>
        <w:t xml:space="preserve"> metastable polymorphs</w:t>
      </w:r>
      <w:r w:rsidR="005E0D56" w:rsidRPr="00417282">
        <w:rPr>
          <w:rFonts w:ascii="Times New Roman" w:hAnsi="Times New Roman"/>
        </w:rPr>
        <w:t xml:space="preserve"> as well as</w:t>
      </w:r>
      <w:r w:rsidR="00305247" w:rsidRPr="00417282">
        <w:rPr>
          <w:rFonts w:ascii="Times New Roman" w:hAnsi="Times New Roman"/>
        </w:rPr>
        <w:t xml:space="preserve"> </w:t>
      </w:r>
      <w:r w:rsidR="00294E4E" w:rsidRPr="00417282">
        <w:rPr>
          <w:rFonts w:ascii="Times New Roman" w:hAnsi="Times New Roman"/>
        </w:rPr>
        <w:t xml:space="preserve">with </w:t>
      </w:r>
      <w:r w:rsidR="00305247" w:rsidRPr="00417282">
        <w:rPr>
          <w:rFonts w:ascii="Times New Roman" w:hAnsi="Times New Roman"/>
        </w:rPr>
        <w:t>the</w:t>
      </w:r>
      <w:r w:rsidR="00516C8E" w:rsidRPr="00417282">
        <w:rPr>
          <w:rFonts w:ascii="Times New Roman" w:hAnsi="Times New Roman"/>
        </w:rPr>
        <w:t xml:space="preserve"> melting of the</w:t>
      </w:r>
      <w:r w:rsidR="00305247" w:rsidRPr="00417282">
        <w:rPr>
          <w:rFonts w:ascii="Times New Roman" w:hAnsi="Times New Roman"/>
        </w:rPr>
        <w:t xml:space="preserve"> β(3L) and β’(2L) </w:t>
      </w:r>
      <w:r w:rsidR="005E0D56" w:rsidRPr="00417282">
        <w:rPr>
          <w:rFonts w:ascii="Times New Roman" w:hAnsi="Times New Roman"/>
        </w:rPr>
        <w:t>structures. Instead,</w:t>
      </w:r>
      <w:r w:rsidR="005D2C5F" w:rsidRPr="00417282">
        <w:rPr>
          <w:rFonts w:ascii="Times New Roman" w:hAnsi="Times New Roman"/>
        </w:rPr>
        <w:t xml:space="preserve"> a lower </w:t>
      </w:r>
      <w:r w:rsidR="00516C8E" w:rsidRPr="00417282">
        <w:rPr>
          <w:rFonts w:ascii="Times New Roman" w:hAnsi="Times New Roman"/>
        </w:rPr>
        <w:t xml:space="preserve">endothermic </w:t>
      </w:r>
      <w:r w:rsidR="005D2C5F" w:rsidRPr="00417282">
        <w:rPr>
          <w:rFonts w:ascii="Times New Roman" w:hAnsi="Times New Roman"/>
        </w:rPr>
        <w:t xml:space="preserve">peak at higher temperatures </w:t>
      </w:r>
      <w:r w:rsidR="005E0D56" w:rsidRPr="00417282">
        <w:rPr>
          <w:rFonts w:ascii="Times New Roman" w:hAnsi="Times New Roman"/>
        </w:rPr>
        <w:t>is</w:t>
      </w:r>
      <w:r w:rsidR="005D2C5F" w:rsidRPr="00417282">
        <w:rPr>
          <w:rFonts w:ascii="Times New Roman" w:hAnsi="Times New Roman"/>
        </w:rPr>
        <w:t xml:space="preserve"> linked to the melting of the </w:t>
      </w:r>
      <w:r w:rsidR="00C71A43" w:rsidRPr="00417282">
        <w:rPr>
          <w:rFonts w:ascii="Times New Roman" w:hAnsi="Times New Roman"/>
        </w:rPr>
        <w:t>two</w:t>
      </w:r>
      <w:r w:rsidR="005D2C5F" w:rsidRPr="00417282">
        <w:rPr>
          <w:rFonts w:ascii="Times New Roman" w:hAnsi="Times New Roman"/>
        </w:rPr>
        <w:t xml:space="preserve"> </w:t>
      </w:r>
      <w:r w:rsidR="005E0D56" w:rsidRPr="00417282">
        <w:rPr>
          <w:rFonts w:ascii="Times New Roman" w:hAnsi="Times New Roman"/>
        </w:rPr>
        <w:t xml:space="preserve">2L </w:t>
      </w:r>
      <w:r w:rsidR="005D2C5F" w:rsidRPr="00417282">
        <w:rPr>
          <w:rFonts w:ascii="Times New Roman" w:hAnsi="Times New Roman"/>
        </w:rPr>
        <w:t>structures</w:t>
      </w:r>
      <w:r w:rsidR="005E0D56" w:rsidRPr="00417282">
        <w:rPr>
          <w:rFonts w:ascii="Times New Roman" w:hAnsi="Times New Roman"/>
        </w:rPr>
        <w:t xml:space="preserve"> observed in the SAXS</w:t>
      </w:r>
      <w:r w:rsidR="00C71A43" w:rsidRPr="00417282">
        <w:rPr>
          <w:rFonts w:ascii="Times New Roman" w:hAnsi="Times New Roman"/>
        </w:rPr>
        <w:t>; these</w:t>
      </w:r>
      <w:r w:rsidR="00041B12" w:rsidRPr="00417282">
        <w:rPr>
          <w:rFonts w:ascii="Times New Roman" w:hAnsi="Times New Roman"/>
        </w:rPr>
        <w:t xml:space="preserve"> </w:t>
      </w:r>
      <w:r w:rsidR="005E0D56" w:rsidRPr="00417282">
        <w:rPr>
          <w:rFonts w:ascii="Times New Roman" w:hAnsi="Times New Roman"/>
        </w:rPr>
        <w:t>polymorphs</w:t>
      </w:r>
      <w:r w:rsidR="00041B12" w:rsidRPr="00417282">
        <w:rPr>
          <w:rFonts w:ascii="Times New Roman" w:hAnsi="Times New Roman"/>
        </w:rPr>
        <w:t xml:space="preserve"> </w:t>
      </w:r>
      <w:r w:rsidR="00B82E5D" w:rsidRPr="00417282">
        <w:rPr>
          <w:rFonts w:ascii="Times New Roman" w:hAnsi="Times New Roman"/>
        </w:rPr>
        <w:t xml:space="preserve">melt later </w:t>
      </w:r>
      <w:r w:rsidR="00DC6E7E" w:rsidRPr="00417282">
        <w:rPr>
          <w:rFonts w:ascii="Times New Roman" w:hAnsi="Times New Roman"/>
        </w:rPr>
        <w:t>than</w:t>
      </w:r>
      <w:r w:rsidR="00FD0481" w:rsidRPr="00417282">
        <w:rPr>
          <w:rFonts w:ascii="Times New Roman" w:hAnsi="Times New Roman"/>
        </w:rPr>
        <w:t xml:space="preserve"> the stable β(3L). </w:t>
      </w:r>
      <w:r w:rsidR="005E0D56" w:rsidRPr="00417282">
        <w:rPr>
          <w:rFonts w:ascii="Times New Roman" w:hAnsi="Times New Roman"/>
        </w:rPr>
        <w:t xml:space="preserve">Hence, </w:t>
      </w:r>
      <w:r w:rsidR="00516C8E" w:rsidRPr="00417282">
        <w:rPr>
          <w:rFonts w:ascii="Times New Roman" w:hAnsi="Times New Roman"/>
        </w:rPr>
        <w:t>n</w:t>
      </w:r>
      <w:r w:rsidR="00B82E5D" w:rsidRPr="00417282">
        <w:rPr>
          <w:rFonts w:ascii="Times New Roman" w:hAnsi="Times New Roman"/>
        </w:rPr>
        <w:t xml:space="preserve">either of them </w:t>
      </w:r>
      <w:r w:rsidR="00516C8E" w:rsidRPr="00417282">
        <w:rPr>
          <w:rFonts w:ascii="Times New Roman" w:hAnsi="Times New Roman"/>
        </w:rPr>
        <w:t>are</w:t>
      </w:r>
      <w:r w:rsidR="00E15988" w:rsidRPr="00417282">
        <w:rPr>
          <w:rFonts w:ascii="Times New Roman" w:hAnsi="Times New Roman"/>
        </w:rPr>
        <w:t xml:space="preserve"> </w:t>
      </w:r>
      <w:r w:rsidR="00516C8E" w:rsidRPr="00417282">
        <w:rPr>
          <w:rFonts w:ascii="Times New Roman" w:hAnsi="Times New Roman"/>
        </w:rPr>
        <w:t>likely to be a</w:t>
      </w:r>
      <w:r w:rsidR="00E15988" w:rsidRPr="00417282">
        <w:rPr>
          <w:rFonts w:ascii="Times New Roman" w:hAnsi="Times New Roman"/>
        </w:rPr>
        <w:t xml:space="preserve"> β’(2L) </w:t>
      </w:r>
      <w:r w:rsidR="00516C8E" w:rsidRPr="00417282">
        <w:rPr>
          <w:rFonts w:ascii="Times New Roman" w:hAnsi="Times New Roman"/>
        </w:rPr>
        <w:t xml:space="preserve">polymorph </w:t>
      </w:r>
      <w:r w:rsidR="005E0D56" w:rsidRPr="00417282">
        <w:rPr>
          <w:rFonts w:ascii="Times New Roman" w:hAnsi="Times New Roman"/>
        </w:rPr>
        <w:t>observed nucleating</w:t>
      </w:r>
      <w:r w:rsidR="00E15988" w:rsidRPr="00417282">
        <w:rPr>
          <w:rFonts w:ascii="Times New Roman" w:hAnsi="Times New Roman"/>
        </w:rPr>
        <w:t xml:space="preserve"> after the </w:t>
      </w:r>
      <w:r w:rsidR="00E15988" w:rsidRPr="00417282">
        <w:rPr>
          <w:rFonts w:ascii="Calibri" w:hAnsi="Calibri" w:cs="Calibri"/>
        </w:rPr>
        <w:t>α</w:t>
      </w:r>
      <w:r w:rsidR="00E15988" w:rsidRPr="00417282">
        <w:rPr>
          <w:rFonts w:ascii="Times New Roman" w:hAnsi="Times New Roman"/>
        </w:rPr>
        <w:t xml:space="preserve"> form.</w:t>
      </w:r>
    </w:p>
    <w:p w14:paraId="36D6BE64" w14:textId="1E26C50F" w:rsidR="000A3AF8" w:rsidRPr="00417282" w:rsidRDefault="000A3AF8" w:rsidP="00076D1C">
      <w:pPr>
        <w:pStyle w:val="BGKeywords"/>
        <w:rPr>
          <w:rFonts w:ascii="Times New Roman" w:hAnsi="Times New Roman"/>
        </w:rPr>
      </w:pPr>
      <w:r w:rsidRPr="00417282">
        <w:rPr>
          <w:rFonts w:ascii="Times New Roman" w:hAnsi="Times New Roman"/>
        </w:rPr>
        <w:t xml:space="preserve">It is worth noticing that β(2L) polymorphs do not usually appear for monosaturated TAGs such as POP, SOS and POS or their mixtures. Hence, these two polymorphs comprise of TAGs such as tri-saturated ones (SSS and PPP) or specific molecular compounds (such as stochiometric mixtures of PPO and POP or SSO and SOS), which were previously reported to form β(2L) phases </w:t>
      </w:r>
      <w:r w:rsidRPr="00417282">
        <w:rPr>
          <w:rFonts w:ascii="Times New Roman" w:hAnsi="Times New Roman"/>
        </w:rPr>
        <w:fldChar w:fldCharType="begin" w:fldLock="1"/>
      </w:r>
      <w:r w:rsidR="0092260F" w:rsidRPr="00417282">
        <w:rPr>
          <w:rFonts w:ascii="Times New Roman" w:hAnsi="Times New Roman"/>
        </w:rPr>
        <w:instrText>ADDIN CSL_CITATION {"citationItems":[{"id":"ITEM-1","itemData":{"DOI":"10.3390/MOLECULES26010220","ISSN":"14203049","PMID":"33406709","abstract":"The crystallization behavior of the metastable α form of triacylglycerols (TAGs) plays a critical role as a precursor for the crystallization of more stable β′ and β forms for various applications in food and pharmaceutical products. However, precise analysis of the crystallization kinetics of α has not been performed, likely due to its rapid and complex behavior. This paper presents the observation results of the initial stages of the isothermal crystallization kinetics of α forms of 1,3-dipalmitoyl-2-oleoyl-glycerol (POP), 1,2-dipalmitoyl-3-oleoyl-rac-glycerol (rac-PPO), and molecular compound (MC) crystals of a POP/rac-PPO (1/1) mixture (MCPOP/PPO) using synchrotron radiation time-resolved X-ray diffraction and polarized optical microscopy. In all the TAGs, α crystals with a worm-like morphology started to grow rapidly in the first stage. Then, the α crystals slowly transformed into more stable forms in different manners for different TAG samples. In POP, the conversion was simple, as the α-2 form transformed into γ-3, whereas in rac-PPO, the lamellar distance values of the α-2 form continuously decreased with time and changed into the α-3 form. In the MCPOP/PPO crystals, in contrast, separate crystallization of α-2 of a rac-PPO fraction initially occurred, followed by the crystallization of α-2 of POP, and the two α forms merged into α-2 of MCPOP/PPO. This separate crystallization was caused by large differences in the crystallization kinetics of the α forms of POP and rac-PPO.","author":[{"dropping-particle":"","family":"Taguchi","given":"Ken","non-dropping-particle":"","parse-names":false,"suffix":""},{"dropping-particle":"","family":"Toda","given":"Akihiko","non-dropping-particle":"","parse-names":false,"suffix":""},{"dropping-particle":"","family":"Hondoh","given":"Hironori","non-dropping-particle":"","parse-names":false,"suffix":""},{"dropping-particle":"","family":"Ueno","given":"Satoru","non-dropping-particle":"","parse-names":false,"suffix":""},{"dropping-particle":"","family":"Sato","given":"Kiyotaka","non-dropping-particle":"","parse-names":false,"suffix":""}],"container-title":"Molecules","id":"ITEM-1","issue":"1","issued":{"date-parts":[["2021"]]},"page":"1-13","title":"Kinetic Study on Alpha-Form Crystallization of Mixed-Acid Triacylglycerols POP, PPO, and Their Mixture","type":"article-journal","volume":"26"},"uris":["http://www.mendeley.com/documents/?uuid=7477fc00-e677-4135-8a73-2db86e6c1a4c"]},{"id":"ITEM-2","itemData":{"DOI":"10.1016/j.lwt.2020.109490","ISSN":"00236438","abstract":"Dynamic changes in triacylglycerol composition during complete crystallization were investigated by separating crystals from molten cocoa butter (CB) over different lengths of crystallization time. The dynamic crystallization behavior of CB was described by solid fat content (SFC), crystal morphology, and microstructure. The crystallization process was divided into stages, based on the growth mode of crystals: the induction, primary crystallization, and secondary crystallization stages. As crystallization progressed, the relative content of 1,3-dipalmitoyl-2-oleoylglycerol (POP) increased from 12.1% to 29.8%; that of 1,3-distearoyl-2-oleoylglycerol (StOSt) decreased from 37.1% to 20.2%; and that of tristearin (StStSt) decreased from 4.9% to 0.2%. Circular crystals were formed at the induction and primary crystallization stages, and β′-III form and β′-IV form polymorphisms were exhibited. When crystallization entered the secondary crystallization stage, the crystal morphology changed from circular to acicular, and polymorphic transformation from the β′-III form and β′-IV form to the β-form was observed.","author":[{"dropping-particle":"","family":"Yao","given":"Yunping","non-dropping-particle":"","parse-names":false,"suffix":""},{"dropping-particle":"","family":"Liu","given":"Wentao","non-dropping-particle":"","parse-names":false,"suffix":""},{"dropping-particle":"","family":"Zhang","given":"Di","non-dropping-particle":"","parse-names":false,"suffix":""},{"dropping-particle":"","family":"Li","given":"Ruiting","non-dropping-particle":"","parse-names":false,"suffix":""},{"dropping-particle":"","family":"Zhou","given":"Hang","non-dropping-particle":"","parse-names":false,"suffix":""},{"dropping-particle":"","family":"Li","given":"Changmo","non-dropping-particle":"","parse-names":false,"suffix":""},{"dropping-particle":"","family":"Wang","given":"Shuo","non-dropping-particle":"","parse-names":false,"suffix":""}],"container-title":"Lwt","id":"ITEM-2","issue":"March","issued":{"date-parts":[["2020"]]},"page":"109490","publisher":"Elsevier","title":"Dynamic changes in the triacylglycerol composition and crystallization behavior of cocoa butter","type":"article-journal","volume":"129"},"uris":["http://www.mendeley.com/documents/?uuid=4bd9390d-0dd9-425f-b7cf-7aeac3c831f3"]},{"id":"ITEM-3","itemData":{"DOI":"10.1002/047167849x.bio020","abstract":"This chapter reviews the polymorphism of principal triacylglycerols in single and binary mixture states. First, basic concepts of fat polymorphism, namely, thermal stability, subcell structure and chain length structure are explained together with phase equilibria of binary mixture systems. Then, polymorphic behavior of principal triacylglycerols are described. The phase behavior of the mixture systems of the principal TAGs is discussed with an emphasis of the influence of the polymorphism.","author":[{"dropping-particle":"","family":"Sato","given":"Kiyotaka","non-dropping-particle":"","parse-names":false,"suffix":""},{"dropping-particle":"","family":"Ueno","given":"Satoru","non-dropping-particle":"","parse-names":false,"suffix":""}],"container-title":"Bailey's Industrial Oil and Fat Products","id":"ITEM-3","issued":{"date-parts":[["2005"]]},"page":"77-120","title":"Polymorphism in Fats and Oils","type":"article-journal"},"uris":["http://www.mendeley.com/documents/?uuid=032105db-8c44-440f-997c-e7e564b9fe24"]}],"mendeley":{"formattedCitation":"(Sato &amp; Ueno, 2005; Taguchi et al., 2021; Yao et al., 2020)","plainTextFormattedCitation":"(Sato &amp; Ueno, 2005; Taguchi et al., 2021; Yao et al., 2020)","previouslyFormattedCitation":"(13,36,37)"},"properties":{"noteIndex":0},"schema":"https://github.com/citation-style-language/schema/raw/master/csl-citation.json"}</w:instrText>
      </w:r>
      <w:r w:rsidRPr="00417282">
        <w:rPr>
          <w:rFonts w:ascii="Times New Roman" w:hAnsi="Times New Roman"/>
        </w:rPr>
        <w:fldChar w:fldCharType="separate"/>
      </w:r>
      <w:r w:rsidR="0092260F" w:rsidRPr="00417282">
        <w:rPr>
          <w:rFonts w:ascii="Times New Roman" w:hAnsi="Times New Roman"/>
          <w:noProof/>
        </w:rPr>
        <w:t>(Sato &amp; Ueno, 2005; Taguchi et al., 2021; Yao et al., 2020)</w:t>
      </w:r>
      <w:r w:rsidRPr="00417282">
        <w:rPr>
          <w:rFonts w:ascii="Times New Roman" w:hAnsi="Times New Roman"/>
        </w:rPr>
        <w:fldChar w:fldCharType="end"/>
      </w:r>
      <w:r w:rsidRPr="00417282">
        <w:rPr>
          <w:rFonts w:ascii="Times New Roman" w:hAnsi="Times New Roman"/>
        </w:rPr>
        <w:t>.</w:t>
      </w:r>
    </w:p>
    <w:p w14:paraId="5056C070" w14:textId="55391610" w:rsidR="00E15988" w:rsidRPr="00417282" w:rsidRDefault="007A2FBF" w:rsidP="00076D1C">
      <w:pPr>
        <w:pStyle w:val="BGKeywords"/>
        <w:rPr>
          <w:rFonts w:ascii="Times New Roman" w:hAnsi="Times New Roman"/>
        </w:rPr>
      </w:pPr>
      <w:r w:rsidRPr="00417282">
        <w:rPr>
          <w:rFonts w:ascii="Times New Roman" w:hAnsi="Times New Roman"/>
        </w:rPr>
        <w:t>Due to the high intensity of the β’(2L) first order peak</w:t>
      </w:r>
      <w:r w:rsidR="00DA642F" w:rsidRPr="00417282">
        <w:rPr>
          <w:rFonts w:ascii="Times New Roman" w:hAnsi="Times New Roman"/>
        </w:rPr>
        <w:t xml:space="preserve"> in the SAXS</w:t>
      </w:r>
      <w:r w:rsidRPr="00417282">
        <w:rPr>
          <w:rFonts w:ascii="Times New Roman" w:hAnsi="Times New Roman"/>
        </w:rPr>
        <w:t xml:space="preserve">, it was not possible to detect the early nucleation of β(2L) phases, which are </w:t>
      </w:r>
      <w:r w:rsidR="00DA642F" w:rsidRPr="00417282">
        <w:rPr>
          <w:rFonts w:ascii="Times New Roman" w:hAnsi="Times New Roman"/>
        </w:rPr>
        <w:t xml:space="preserve">also </w:t>
      </w:r>
      <w:r w:rsidRPr="00417282">
        <w:rPr>
          <w:rFonts w:ascii="Times New Roman" w:hAnsi="Times New Roman"/>
        </w:rPr>
        <w:t xml:space="preserve">not easily detectable in the WAXS due to their low concentration. </w:t>
      </w:r>
      <w:r w:rsidR="005E0D56" w:rsidRPr="00417282">
        <w:rPr>
          <w:rFonts w:ascii="Times New Roman" w:hAnsi="Times New Roman"/>
        </w:rPr>
        <w:t>T</w:t>
      </w:r>
      <w:r w:rsidR="00E15988" w:rsidRPr="00417282">
        <w:rPr>
          <w:rFonts w:ascii="Times New Roman" w:hAnsi="Times New Roman"/>
        </w:rPr>
        <w:t>his interpretation would explain the high melting point of th</w:t>
      </w:r>
      <w:r w:rsidR="005E0D56" w:rsidRPr="00417282">
        <w:rPr>
          <w:rFonts w:ascii="Times New Roman" w:hAnsi="Times New Roman"/>
        </w:rPr>
        <w:t>ese</w:t>
      </w:r>
      <w:r w:rsidR="00E15988" w:rsidRPr="00417282">
        <w:rPr>
          <w:rFonts w:ascii="Times New Roman" w:hAnsi="Times New Roman"/>
        </w:rPr>
        <w:t xml:space="preserve"> polymorph</w:t>
      </w:r>
      <w:r w:rsidR="005E0D56" w:rsidRPr="00417282">
        <w:rPr>
          <w:rFonts w:ascii="Times New Roman" w:hAnsi="Times New Roman"/>
        </w:rPr>
        <w:t xml:space="preserve">s and why they present a 2L stacking that is not </w:t>
      </w:r>
      <w:r w:rsidR="00DA642F" w:rsidRPr="00417282">
        <w:rPr>
          <w:rFonts w:ascii="Times New Roman" w:hAnsi="Times New Roman"/>
        </w:rPr>
        <w:t xml:space="preserve">commonly </w:t>
      </w:r>
      <w:r w:rsidR="005E0D56" w:rsidRPr="00417282">
        <w:rPr>
          <w:rFonts w:ascii="Times New Roman" w:hAnsi="Times New Roman"/>
        </w:rPr>
        <w:t>observed in monosaturated TAGs</w:t>
      </w:r>
      <w:r w:rsidR="00E15988" w:rsidRPr="00417282">
        <w:rPr>
          <w:rFonts w:ascii="Times New Roman" w:hAnsi="Times New Roman"/>
        </w:rPr>
        <w:t xml:space="preserve">. </w:t>
      </w:r>
      <w:r w:rsidR="00685218" w:rsidRPr="00417282">
        <w:rPr>
          <w:rFonts w:ascii="Times New Roman" w:hAnsi="Times New Roman"/>
        </w:rPr>
        <w:t xml:space="preserve">A stronger proof of this hypothesis is given by the analysis of </w:t>
      </w:r>
      <w:r w:rsidR="005947FF" w:rsidRPr="00417282">
        <w:rPr>
          <w:rFonts w:ascii="Times New Roman" w:hAnsi="Times New Roman"/>
        </w:rPr>
        <w:t xml:space="preserve">a </w:t>
      </w:r>
      <w:r w:rsidR="00685218" w:rsidRPr="00417282">
        <w:rPr>
          <w:rFonts w:ascii="Times New Roman" w:hAnsi="Times New Roman"/>
        </w:rPr>
        <w:t>6 months old sample</w:t>
      </w:r>
      <w:r w:rsidR="005947FF" w:rsidRPr="00417282">
        <w:rPr>
          <w:rFonts w:ascii="Times New Roman" w:hAnsi="Times New Roman"/>
        </w:rPr>
        <w:t xml:space="preserve"> S1</w:t>
      </w:r>
      <w:r w:rsidR="00685218" w:rsidRPr="00417282">
        <w:rPr>
          <w:rFonts w:ascii="Times New Roman" w:hAnsi="Times New Roman"/>
        </w:rPr>
        <w:t xml:space="preserve">, shown in </w:t>
      </w:r>
      <w:r w:rsidR="00C62448" w:rsidRPr="00417282">
        <w:rPr>
          <w:rFonts w:ascii="Times New Roman" w:hAnsi="Times New Roman"/>
        </w:rPr>
        <w:fldChar w:fldCharType="begin"/>
      </w:r>
      <w:r w:rsidR="00C62448" w:rsidRPr="00417282">
        <w:rPr>
          <w:rFonts w:ascii="Times New Roman" w:hAnsi="Times New Roman"/>
        </w:rPr>
        <w:instrText xml:space="preserve"> REF _Ref126662186 \h </w:instrText>
      </w:r>
      <w:r w:rsidR="00076D1C" w:rsidRPr="00417282">
        <w:rPr>
          <w:rFonts w:ascii="Times New Roman" w:hAnsi="Times New Roman"/>
        </w:rPr>
        <w:instrText xml:space="preserve"> \* MERGEFORMAT </w:instrText>
      </w:r>
      <w:r w:rsidR="00C62448" w:rsidRPr="00417282">
        <w:rPr>
          <w:rFonts w:ascii="Times New Roman" w:hAnsi="Times New Roman"/>
        </w:rPr>
      </w:r>
      <w:r w:rsidR="00C62448" w:rsidRPr="00417282">
        <w:rPr>
          <w:rFonts w:ascii="Times New Roman" w:hAnsi="Times New Roman"/>
        </w:rPr>
        <w:fldChar w:fldCharType="separate"/>
      </w:r>
      <w:r w:rsidR="001E54A9" w:rsidRPr="00417282">
        <w:t xml:space="preserve">Figure </w:t>
      </w:r>
      <w:r w:rsidR="001E54A9" w:rsidRPr="00417282">
        <w:rPr>
          <w:noProof/>
        </w:rPr>
        <w:t>3</w:t>
      </w:r>
      <w:r w:rsidR="00C62448" w:rsidRPr="00417282">
        <w:rPr>
          <w:rFonts w:ascii="Times New Roman" w:hAnsi="Times New Roman"/>
        </w:rPr>
        <w:fldChar w:fldCharType="end"/>
      </w:r>
      <w:r w:rsidR="00C62448" w:rsidRPr="00417282">
        <w:rPr>
          <w:rFonts w:ascii="Times New Roman" w:hAnsi="Times New Roman"/>
        </w:rPr>
        <w:t xml:space="preserve">. </w:t>
      </w:r>
      <w:r w:rsidR="00444DC8" w:rsidRPr="00417282">
        <w:rPr>
          <w:rFonts w:ascii="Times New Roman" w:hAnsi="Times New Roman"/>
        </w:rPr>
        <w:t>In the SAXS region three different solid phases (</w:t>
      </w:r>
      <w:r w:rsidR="00DA642F" w:rsidRPr="00417282">
        <w:rPr>
          <w:rFonts w:ascii="Times New Roman" w:hAnsi="Times New Roman"/>
        </w:rPr>
        <w:t>one</w:t>
      </w:r>
      <w:r w:rsidR="00444DC8" w:rsidRPr="00417282">
        <w:rPr>
          <w:rFonts w:ascii="Times New Roman" w:hAnsi="Times New Roman"/>
        </w:rPr>
        <w:t xml:space="preserve"> 3L and two 2L ones</w:t>
      </w:r>
      <w:r w:rsidR="00EC72D2" w:rsidRPr="00417282">
        <w:rPr>
          <w:rFonts w:ascii="Times New Roman" w:hAnsi="Times New Roman"/>
        </w:rPr>
        <w:t xml:space="preserve"> at q values of </w:t>
      </w:r>
      <w:r w:rsidR="00EC72D2" w:rsidRPr="00417282">
        <w:rPr>
          <w:rFonts w:ascii="Times New Roman" w:hAnsi="Times New Roman"/>
        </w:rPr>
        <w:lastRenderedPageBreak/>
        <w:t>around 0.125 and 0.141 Å</w:t>
      </w:r>
      <w:r w:rsidR="00EC72D2" w:rsidRPr="00417282">
        <w:rPr>
          <w:rFonts w:ascii="Times New Roman" w:hAnsi="Times New Roman"/>
          <w:vertAlign w:val="superscript"/>
        </w:rPr>
        <w:t>-1</w:t>
      </w:r>
      <w:r w:rsidR="00444DC8" w:rsidRPr="00417282">
        <w:rPr>
          <w:rFonts w:ascii="Times New Roman" w:hAnsi="Times New Roman"/>
        </w:rPr>
        <w:t>) are clearly visible, with the 3L corresponding to the β(3L) polymorph observed in the cooling experiment (both SAXS and WAXS pattern</w:t>
      </w:r>
      <w:r w:rsidR="00DA642F" w:rsidRPr="00417282">
        <w:rPr>
          <w:rFonts w:ascii="Times New Roman" w:hAnsi="Times New Roman"/>
        </w:rPr>
        <w:t xml:space="preserve"> are</w:t>
      </w:r>
      <w:r w:rsidR="00444DC8" w:rsidRPr="00417282">
        <w:rPr>
          <w:rFonts w:ascii="Times New Roman" w:hAnsi="Times New Roman"/>
        </w:rPr>
        <w:t xml:space="preserve"> matching). Upon heating</w:t>
      </w:r>
      <w:r w:rsidR="008560E3" w:rsidRPr="00417282">
        <w:rPr>
          <w:rFonts w:ascii="Times New Roman" w:hAnsi="Times New Roman"/>
        </w:rPr>
        <w:t>,</w:t>
      </w:r>
      <w:r w:rsidR="00444DC8" w:rsidRPr="00417282">
        <w:rPr>
          <w:rFonts w:ascii="Times New Roman" w:hAnsi="Times New Roman"/>
        </w:rPr>
        <w:t xml:space="preserve"> the β(3L) polymorph melt</w:t>
      </w:r>
      <w:r w:rsidR="001E54A9" w:rsidRPr="00417282">
        <w:rPr>
          <w:rFonts w:ascii="Times New Roman" w:hAnsi="Times New Roman"/>
        </w:rPr>
        <w:t>s</w:t>
      </w:r>
      <w:r w:rsidR="00444DC8" w:rsidRPr="00417282">
        <w:rPr>
          <w:rFonts w:ascii="Times New Roman" w:hAnsi="Times New Roman"/>
        </w:rPr>
        <w:t xml:space="preserve"> earlier than the 2L forms, confirming that those are two different β(2L) structures originating from</w:t>
      </w:r>
      <w:r w:rsidR="001E54A9" w:rsidRPr="00417282">
        <w:rPr>
          <w:rFonts w:ascii="Times New Roman" w:hAnsi="Times New Roman"/>
        </w:rPr>
        <w:t xml:space="preserve"> either</w:t>
      </w:r>
      <w:r w:rsidR="00444DC8" w:rsidRPr="00417282">
        <w:rPr>
          <w:rFonts w:ascii="Times New Roman" w:hAnsi="Times New Roman"/>
        </w:rPr>
        <w:t xml:space="preserve"> tri-saturated TAGs </w:t>
      </w:r>
      <w:r w:rsidR="008560E3" w:rsidRPr="00417282">
        <w:rPr>
          <w:rFonts w:ascii="Times New Roman" w:hAnsi="Times New Roman"/>
        </w:rPr>
        <w:t>or</w:t>
      </w:r>
      <w:r w:rsidR="00444DC8" w:rsidRPr="00417282">
        <w:rPr>
          <w:rFonts w:ascii="Times New Roman" w:hAnsi="Times New Roman"/>
        </w:rPr>
        <w:t xml:space="preserve"> molecular compounds with </w:t>
      </w:r>
      <w:r w:rsidR="00DA642F" w:rsidRPr="00417282">
        <w:rPr>
          <w:rFonts w:ascii="Times New Roman" w:hAnsi="Times New Roman"/>
        </w:rPr>
        <w:t xml:space="preserve">the </w:t>
      </w:r>
      <w:r w:rsidR="00444DC8" w:rsidRPr="00417282">
        <w:rPr>
          <w:rFonts w:ascii="Times New Roman" w:hAnsi="Times New Roman"/>
        </w:rPr>
        <w:t>characteristic 2L stacking type.</w:t>
      </w:r>
    </w:p>
    <w:p w14:paraId="6E66AF4A" w14:textId="133EFAB1" w:rsidR="00B3707D" w:rsidRPr="00417282" w:rsidRDefault="008C1A2A" w:rsidP="00076D1C">
      <w:pPr>
        <w:pStyle w:val="BGKeywords"/>
      </w:pPr>
      <w:r w:rsidRPr="00417282">
        <w:t xml:space="preserve">Moving onto the other samples, another one </w:t>
      </w:r>
      <w:r w:rsidR="002A2DA6" w:rsidRPr="00417282">
        <w:t>that presented a very different behavior compared to CB and S6 was the POP</w:t>
      </w:r>
      <w:r w:rsidR="003A0A30" w:rsidRPr="00417282">
        <w:t>-</w:t>
      </w:r>
      <w:r w:rsidR="002A2DA6" w:rsidRPr="00417282">
        <w:t xml:space="preserve">rich </w:t>
      </w:r>
      <w:r w:rsidR="00A74509" w:rsidRPr="00417282">
        <w:t xml:space="preserve">sample S10. As shown in </w:t>
      </w:r>
      <w:r w:rsidR="005A689E" w:rsidRPr="00417282">
        <w:fldChar w:fldCharType="begin"/>
      </w:r>
      <w:r w:rsidR="005A689E" w:rsidRPr="00417282">
        <w:instrText xml:space="preserve"> REF _Ref110946395 \h </w:instrText>
      </w:r>
      <w:r w:rsidR="00076D1C" w:rsidRPr="00417282">
        <w:instrText xml:space="preserve"> \* MERGEFORMAT </w:instrText>
      </w:r>
      <w:r w:rsidR="005A689E" w:rsidRPr="00417282">
        <w:fldChar w:fldCharType="separate"/>
      </w:r>
      <w:r w:rsidR="001E54A9" w:rsidRPr="00417282">
        <w:t xml:space="preserve">Figure </w:t>
      </w:r>
      <w:r w:rsidR="001E54A9" w:rsidRPr="00417282">
        <w:rPr>
          <w:noProof/>
        </w:rPr>
        <w:t>4</w:t>
      </w:r>
      <w:r w:rsidR="005A689E" w:rsidRPr="00417282">
        <w:fldChar w:fldCharType="end"/>
      </w:r>
      <w:r w:rsidR="005A689E" w:rsidRPr="00417282">
        <w:t xml:space="preserve"> only two polymorphs nucleated during the </w:t>
      </w:r>
      <w:r w:rsidR="0055599F" w:rsidRPr="00417282">
        <w:t xml:space="preserve">cooling experiments, </w:t>
      </w:r>
      <w:r w:rsidR="00442908" w:rsidRPr="00417282">
        <w:t>a</w:t>
      </w:r>
      <w:r w:rsidR="0055599F" w:rsidRPr="00417282">
        <w:t xml:space="preserve"> metastable </w:t>
      </w:r>
      <w:r w:rsidR="00442908" w:rsidRPr="00417282">
        <w:rPr>
          <w:rFonts w:ascii="Times New Roman" w:hAnsi="Times New Roman"/>
        </w:rPr>
        <w:t>α(2L)</w:t>
      </w:r>
      <w:r w:rsidR="0055599F" w:rsidRPr="00417282">
        <w:t xml:space="preserve"> </w:t>
      </w:r>
      <w:r w:rsidR="0055599F" w:rsidRPr="00417282">
        <w:rPr>
          <w:rFonts w:ascii="Times New Roman" w:hAnsi="Times New Roman"/>
        </w:rPr>
        <w:t xml:space="preserve">and </w:t>
      </w:r>
      <w:r w:rsidR="00442908" w:rsidRPr="00417282">
        <w:rPr>
          <w:rFonts w:ascii="Times New Roman" w:hAnsi="Times New Roman"/>
        </w:rPr>
        <w:t xml:space="preserve">a </w:t>
      </w:r>
      <w:r w:rsidR="0055599F" w:rsidRPr="00417282">
        <w:rPr>
          <w:rFonts w:ascii="Times New Roman" w:hAnsi="Times New Roman"/>
        </w:rPr>
        <w:t>β’(2L)</w:t>
      </w:r>
      <w:r w:rsidR="0055599F" w:rsidRPr="00417282">
        <w:t xml:space="preserve"> polymorph. </w:t>
      </w:r>
      <w:r w:rsidR="00E94114" w:rsidRPr="00417282">
        <w:t>The morphology of the crystalline aggregate formed in this sample is shown in Supporting Information Figure S5.</w:t>
      </w:r>
    </w:p>
    <w:p w14:paraId="2DF3F2B0" w14:textId="01AFF6FA" w:rsidR="00944174" w:rsidRPr="00417282" w:rsidRDefault="0055599F" w:rsidP="00076D1C">
      <w:pPr>
        <w:spacing w:line="480" w:lineRule="auto"/>
        <w:rPr>
          <w:rFonts w:ascii="Times New Roman" w:hAnsi="Times New Roman"/>
        </w:rPr>
      </w:pPr>
      <w:r w:rsidRPr="00417282">
        <w:rPr>
          <w:rFonts w:ascii="Times New Roman" w:hAnsi="Times New Roman"/>
        </w:rPr>
        <w:t>The d-spacings for both these polymorphs are s</w:t>
      </w:r>
      <w:r w:rsidR="00442908" w:rsidRPr="00417282">
        <w:rPr>
          <w:rFonts w:ascii="Times New Roman" w:hAnsi="Times New Roman"/>
        </w:rPr>
        <w:t>maller</w:t>
      </w:r>
      <w:r w:rsidRPr="00417282">
        <w:rPr>
          <w:rFonts w:ascii="Times New Roman" w:hAnsi="Times New Roman"/>
        </w:rPr>
        <w:t xml:space="preserve"> than </w:t>
      </w:r>
      <w:r w:rsidR="00442908" w:rsidRPr="00417282">
        <w:rPr>
          <w:rFonts w:ascii="Times New Roman" w:hAnsi="Times New Roman"/>
        </w:rPr>
        <w:t>the respective ones</w:t>
      </w:r>
      <w:r w:rsidRPr="00417282">
        <w:rPr>
          <w:rFonts w:ascii="Times New Roman" w:hAnsi="Times New Roman"/>
        </w:rPr>
        <w:t xml:space="preserve"> of CB and S6 (47 and 42 </w:t>
      </w:r>
      <w:r w:rsidR="00944DEB" w:rsidRPr="00417282">
        <w:rPr>
          <w:rFonts w:ascii="Times New Roman" w:hAnsi="Times New Roman"/>
        </w:rPr>
        <w:t>Å</w:t>
      </w:r>
      <w:r w:rsidRPr="00417282">
        <w:rPr>
          <w:rFonts w:ascii="Times New Roman" w:hAnsi="Times New Roman"/>
        </w:rPr>
        <w:t xml:space="preserve"> for the α and the </w:t>
      </w:r>
      <w:r w:rsidR="00014177" w:rsidRPr="00417282">
        <w:rPr>
          <w:rFonts w:ascii="Times New Roman" w:hAnsi="Times New Roman"/>
        </w:rPr>
        <w:t>β</w:t>
      </w:r>
      <w:r w:rsidR="00076E37" w:rsidRPr="00417282">
        <w:rPr>
          <w:rFonts w:ascii="Times New Roman" w:hAnsi="Times New Roman"/>
        </w:rPr>
        <w:t>’</w:t>
      </w:r>
      <w:r w:rsidR="00442908" w:rsidRPr="00417282">
        <w:rPr>
          <w:rFonts w:ascii="Times New Roman" w:hAnsi="Times New Roman"/>
        </w:rPr>
        <w:t xml:space="preserve"> phase</w:t>
      </w:r>
      <w:r w:rsidR="003A0A30" w:rsidRPr="00417282">
        <w:rPr>
          <w:rFonts w:ascii="Times New Roman" w:hAnsi="Times New Roman"/>
        </w:rPr>
        <w:t>,</w:t>
      </w:r>
      <w:r w:rsidRPr="00417282">
        <w:rPr>
          <w:rFonts w:ascii="Times New Roman" w:hAnsi="Times New Roman"/>
        </w:rPr>
        <w:t xml:space="preserve"> respectively)</w:t>
      </w:r>
      <w:r w:rsidR="00442908" w:rsidRPr="00417282">
        <w:rPr>
          <w:rFonts w:ascii="Times New Roman" w:hAnsi="Times New Roman"/>
        </w:rPr>
        <w:t>,</w:t>
      </w:r>
      <w:r w:rsidRPr="00417282">
        <w:rPr>
          <w:rFonts w:ascii="Times New Roman" w:hAnsi="Times New Roman"/>
        </w:rPr>
        <w:t xml:space="preserve"> due to the shorter average </w:t>
      </w:r>
      <w:r w:rsidR="00AF712B" w:rsidRPr="00417282">
        <w:rPr>
          <w:rFonts w:ascii="Times New Roman" w:hAnsi="Times New Roman"/>
        </w:rPr>
        <w:t xml:space="preserve">FA </w:t>
      </w:r>
      <w:r w:rsidRPr="00417282">
        <w:rPr>
          <w:rFonts w:ascii="Times New Roman" w:hAnsi="Times New Roman"/>
        </w:rPr>
        <w:t>chain length of this sample.</w:t>
      </w:r>
      <w:r w:rsidR="00014177" w:rsidRPr="00417282">
        <w:rPr>
          <w:rFonts w:ascii="Times New Roman" w:hAnsi="Times New Roman"/>
        </w:rPr>
        <w:t xml:space="preserve"> A more stable β(</w:t>
      </w:r>
      <w:r w:rsidR="00325E29" w:rsidRPr="00417282">
        <w:rPr>
          <w:rFonts w:ascii="Times New Roman" w:hAnsi="Times New Roman"/>
        </w:rPr>
        <w:t>3</w:t>
      </w:r>
      <w:r w:rsidR="00014177" w:rsidRPr="00417282">
        <w:rPr>
          <w:rFonts w:ascii="Times New Roman" w:hAnsi="Times New Roman"/>
        </w:rPr>
        <w:t>L) form</w:t>
      </w:r>
      <w:r w:rsidR="009A1732" w:rsidRPr="00417282">
        <w:rPr>
          <w:rFonts w:ascii="Times New Roman" w:hAnsi="Times New Roman"/>
        </w:rPr>
        <w:t xml:space="preserve">, with d-spacing of about 65 </w:t>
      </w:r>
      <w:r w:rsidR="00944DEB" w:rsidRPr="00417282">
        <w:rPr>
          <w:rFonts w:ascii="Times New Roman" w:hAnsi="Times New Roman"/>
        </w:rPr>
        <w:t>Å</w:t>
      </w:r>
      <w:r w:rsidR="009A1732" w:rsidRPr="00417282">
        <w:rPr>
          <w:rFonts w:ascii="Times New Roman" w:hAnsi="Times New Roman"/>
        </w:rPr>
        <w:t>,</w:t>
      </w:r>
      <w:r w:rsidR="00014177" w:rsidRPr="00417282">
        <w:rPr>
          <w:rFonts w:ascii="Times New Roman" w:hAnsi="Times New Roman"/>
        </w:rPr>
        <w:t xml:space="preserve"> appears after several </w:t>
      </w:r>
      <w:r w:rsidR="009C5363" w:rsidRPr="00417282">
        <w:rPr>
          <w:rFonts w:ascii="Times New Roman" w:hAnsi="Times New Roman"/>
        </w:rPr>
        <w:t>months</w:t>
      </w:r>
      <w:r w:rsidR="00014177" w:rsidRPr="00417282">
        <w:rPr>
          <w:rFonts w:ascii="Times New Roman" w:hAnsi="Times New Roman"/>
        </w:rPr>
        <w:t xml:space="preserve"> from the nucleation of the </w:t>
      </w:r>
      <w:r w:rsidR="00076E37" w:rsidRPr="00417282">
        <w:rPr>
          <w:rFonts w:ascii="Times New Roman" w:hAnsi="Times New Roman"/>
        </w:rPr>
        <w:t>β’(2L)</w:t>
      </w:r>
      <w:r w:rsidR="00AF712B" w:rsidRPr="00417282">
        <w:rPr>
          <w:rFonts w:ascii="Times New Roman" w:hAnsi="Times New Roman"/>
        </w:rPr>
        <w:t xml:space="preserve">; </w:t>
      </w:r>
      <w:r w:rsidR="00411A94" w:rsidRPr="00417282">
        <w:rPr>
          <w:rFonts w:ascii="Times New Roman" w:hAnsi="Times New Roman"/>
        </w:rPr>
        <w:t>hence</w:t>
      </w:r>
      <w:r w:rsidR="00AF712B" w:rsidRPr="00417282">
        <w:rPr>
          <w:rFonts w:ascii="Times New Roman" w:hAnsi="Times New Roman"/>
        </w:rPr>
        <w:t>, the kinetic</w:t>
      </w:r>
      <w:r w:rsidR="0029656A" w:rsidRPr="00417282">
        <w:rPr>
          <w:rFonts w:ascii="Times New Roman" w:hAnsi="Times New Roman"/>
        </w:rPr>
        <w:t>s</w:t>
      </w:r>
      <w:r w:rsidR="00AF712B" w:rsidRPr="00417282">
        <w:rPr>
          <w:rFonts w:ascii="Times New Roman" w:hAnsi="Times New Roman"/>
        </w:rPr>
        <w:t xml:space="preserve"> of polymorphic transformation</w:t>
      </w:r>
      <w:r w:rsidR="00411A94" w:rsidRPr="00417282">
        <w:rPr>
          <w:rFonts w:ascii="Times New Roman" w:hAnsi="Times New Roman"/>
        </w:rPr>
        <w:t xml:space="preserve"> towards this stable structure</w:t>
      </w:r>
      <w:r w:rsidR="00AF712B" w:rsidRPr="00417282">
        <w:rPr>
          <w:rFonts w:ascii="Times New Roman" w:hAnsi="Times New Roman"/>
        </w:rPr>
        <w:t xml:space="preserve"> is very slow, as shown in</w:t>
      </w:r>
      <w:r w:rsidRPr="00417282">
        <w:rPr>
          <w:rFonts w:ascii="Times New Roman" w:hAnsi="Times New Roman"/>
        </w:rPr>
        <w:t xml:space="preserve"> </w:t>
      </w:r>
      <w:r w:rsidR="00014177" w:rsidRPr="00417282">
        <w:fldChar w:fldCharType="begin"/>
      </w:r>
      <w:r w:rsidR="00014177" w:rsidRPr="00417282">
        <w:instrText xml:space="preserve"> REF _Ref110946395 \h </w:instrText>
      </w:r>
      <w:r w:rsidR="00076D1C" w:rsidRPr="00417282">
        <w:instrText xml:space="preserve"> \* MERGEFORMAT </w:instrText>
      </w:r>
      <w:r w:rsidR="00014177" w:rsidRPr="00417282">
        <w:fldChar w:fldCharType="separate"/>
      </w:r>
      <w:r w:rsidR="00014177" w:rsidRPr="00417282">
        <w:t xml:space="preserve">Figure </w:t>
      </w:r>
      <w:r w:rsidR="00014177" w:rsidRPr="00417282">
        <w:rPr>
          <w:noProof/>
        </w:rPr>
        <w:t>4</w:t>
      </w:r>
      <w:r w:rsidR="00014177" w:rsidRPr="00417282">
        <w:fldChar w:fldCharType="end"/>
      </w:r>
      <w:r w:rsidR="009C5363" w:rsidRPr="00417282">
        <w:t>b</w:t>
      </w:r>
      <w:r w:rsidR="00AF712B" w:rsidRPr="00417282">
        <w:t xml:space="preserve">, where it </w:t>
      </w:r>
      <w:r w:rsidR="00584A89" w:rsidRPr="00417282">
        <w:t>is shown</w:t>
      </w:r>
      <w:r w:rsidR="00AF712B" w:rsidRPr="00417282">
        <w:t xml:space="preserve"> that after </w:t>
      </w:r>
      <w:r w:rsidR="00AD6BB5" w:rsidRPr="00417282">
        <w:t>6</w:t>
      </w:r>
      <w:r w:rsidR="00AF712B" w:rsidRPr="00417282">
        <w:t xml:space="preserve"> months the </w:t>
      </w:r>
      <w:r w:rsidR="00AF712B" w:rsidRPr="00417282">
        <w:rPr>
          <w:rFonts w:ascii="Times New Roman" w:hAnsi="Times New Roman"/>
        </w:rPr>
        <w:t xml:space="preserve">β’(2L) polymorph still persists together with the more stable </w:t>
      </w:r>
      <w:r w:rsidR="009A1732" w:rsidRPr="00417282">
        <w:rPr>
          <w:rFonts w:ascii="Times New Roman" w:hAnsi="Times New Roman"/>
        </w:rPr>
        <w:t xml:space="preserve">3L </w:t>
      </w:r>
      <w:r w:rsidR="00AF712B" w:rsidRPr="00417282">
        <w:rPr>
          <w:rFonts w:ascii="Times New Roman" w:hAnsi="Times New Roman"/>
        </w:rPr>
        <w:t xml:space="preserve">structure. Despite the high amount of the relatively low melting POP (melting point </w:t>
      </w:r>
      <w:r w:rsidR="00C339F5" w:rsidRPr="00417282">
        <w:rPr>
          <w:rFonts w:ascii="Times New Roman" w:hAnsi="Times New Roman"/>
        </w:rPr>
        <w:t>of the most stable polymorph is</w:t>
      </w:r>
      <w:r w:rsidR="00AF712B" w:rsidRPr="00417282">
        <w:rPr>
          <w:rFonts w:ascii="Times New Roman" w:hAnsi="Times New Roman"/>
        </w:rPr>
        <w:t xml:space="preserve"> 38°C) and the persistence for a long time of </w:t>
      </w:r>
      <w:r w:rsidR="00411A94" w:rsidRPr="00417282">
        <w:rPr>
          <w:rFonts w:ascii="Times New Roman" w:hAnsi="Times New Roman"/>
        </w:rPr>
        <w:t>the</w:t>
      </w:r>
      <w:r w:rsidR="00AF712B" w:rsidRPr="00417282">
        <w:rPr>
          <w:rFonts w:ascii="Times New Roman" w:hAnsi="Times New Roman"/>
        </w:rPr>
        <w:t xml:space="preserve"> metastable form, sample S10</w:t>
      </w:r>
      <w:r w:rsidR="00C339F5" w:rsidRPr="00417282">
        <w:rPr>
          <w:rFonts w:ascii="Times New Roman" w:hAnsi="Times New Roman"/>
        </w:rPr>
        <w:t xml:space="preserve"> fully melts at </w:t>
      </w:r>
      <w:r w:rsidR="006C307F" w:rsidRPr="00417282">
        <w:rPr>
          <w:rFonts w:ascii="Times New Roman" w:hAnsi="Times New Roman"/>
        </w:rPr>
        <w:t>around</w:t>
      </w:r>
      <w:r w:rsidR="00C339F5" w:rsidRPr="00417282">
        <w:rPr>
          <w:rFonts w:ascii="Times New Roman" w:hAnsi="Times New Roman"/>
        </w:rPr>
        <w:t xml:space="preserve"> 40, as shown in the DSC/SAXS data of </w:t>
      </w:r>
      <w:r w:rsidR="001E3BCB" w:rsidRPr="00417282">
        <w:rPr>
          <w:rFonts w:ascii="Times New Roman" w:hAnsi="Times New Roman"/>
        </w:rPr>
        <w:fldChar w:fldCharType="begin"/>
      </w:r>
      <w:r w:rsidR="001E3BCB" w:rsidRPr="00417282">
        <w:rPr>
          <w:rFonts w:ascii="Times New Roman" w:hAnsi="Times New Roman"/>
        </w:rPr>
        <w:instrText xml:space="preserve"> REF _Ref110948294 \h </w:instrText>
      </w:r>
      <w:r w:rsidR="00076D1C" w:rsidRPr="00417282">
        <w:rPr>
          <w:rFonts w:ascii="Times New Roman" w:hAnsi="Times New Roman"/>
        </w:rPr>
        <w:instrText xml:space="preserve"> \* MERGEFORMAT </w:instrText>
      </w:r>
      <w:r w:rsidR="001E3BCB" w:rsidRPr="00417282">
        <w:rPr>
          <w:rFonts w:ascii="Times New Roman" w:hAnsi="Times New Roman"/>
        </w:rPr>
      </w:r>
      <w:r w:rsidR="001E3BCB" w:rsidRPr="00417282">
        <w:rPr>
          <w:rFonts w:ascii="Times New Roman" w:hAnsi="Times New Roman"/>
        </w:rPr>
        <w:fldChar w:fldCharType="separate"/>
      </w:r>
      <w:r w:rsidR="00411A94" w:rsidRPr="00417282">
        <w:t xml:space="preserve">Figure </w:t>
      </w:r>
      <w:r w:rsidR="00411A94" w:rsidRPr="00417282">
        <w:rPr>
          <w:noProof/>
        </w:rPr>
        <w:t>5</w:t>
      </w:r>
      <w:r w:rsidR="001E3BCB" w:rsidRPr="00417282">
        <w:rPr>
          <w:rFonts w:ascii="Times New Roman" w:hAnsi="Times New Roman"/>
        </w:rPr>
        <w:fldChar w:fldCharType="end"/>
      </w:r>
      <w:r w:rsidR="001E3BCB" w:rsidRPr="00417282">
        <w:rPr>
          <w:rFonts w:ascii="Times New Roman" w:hAnsi="Times New Roman"/>
        </w:rPr>
        <w:t>.</w:t>
      </w:r>
    </w:p>
    <w:p w14:paraId="46FC19FE" w14:textId="77777777" w:rsidR="00297DC7" w:rsidRPr="00417282" w:rsidRDefault="001E3BCB" w:rsidP="00076D1C">
      <w:pPr>
        <w:spacing w:line="480" w:lineRule="auto"/>
        <w:rPr>
          <w:rFonts w:ascii="Times New Roman" w:hAnsi="Times New Roman"/>
        </w:rPr>
      </w:pPr>
      <w:r w:rsidRPr="00417282">
        <w:rPr>
          <w:rFonts w:ascii="Times New Roman" w:hAnsi="Times New Roman"/>
        </w:rPr>
        <w:t xml:space="preserve">This is probably due to </w:t>
      </w:r>
      <w:r w:rsidR="00064B4F" w:rsidRPr="00417282">
        <w:rPr>
          <w:rFonts w:ascii="Times New Roman" w:hAnsi="Times New Roman"/>
        </w:rPr>
        <w:t>the high percentage</w:t>
      </w:r>
      <w:r w:rsidRPr="00417282">
        <w:rPr>
          <w:rFonts w:ascii="Times New Roman" w:hAnsi="Times New Roman"/>
        </w:rPr>
        <w:t xml:space="preserve"> of </w:t>
      </w:r>
      <w:r w:rsidR="00064B4F" w:rsidRPr="00417282">
        <w:rPr>
          <w:rFonts w:ascii="Times New Roman" w:hAnsi="Times New Roman"/>
        </w:rPr>
        <w:t xml:space="preserve">tri-saturated TAGs present in the sample. </w:t>
      </w:r>
      <w:r w:rsidR="003B5342" w:rsidRPr="00417282">
        <w:rPr>
          <w:rFonts w:ascii="Times New Roman" w:hAnsi="Times New Roman"/>
        </w:rPr>
        <w:t xml:space="preserve">The incorporation of these molecules in the β’(2L) phase of S10 might increase the melting point for this polymorph. </w:t>
      </w:r>
      <w:r w:rsidR="00064B4F" w:rsidRPr="00417282">
        <w:rPr>
          <w:rFonts w:ascii="Times New Roman" w:hAnsi="Times New Roman"/>
        </w:rPr>
        <w:t xml:space="preserve">The </w:t>
      </w:r>
      <w:r w:rsidR="000B5015" w:rsidRPr="00417282">
        <w:rPr>
          <w:rFonts w:ascii="Times New Roman" w:hAnsi="Times New Roman"/>
        </w:rPr>
        <w:t>high percentage (</w:t>
      </w:r>
      <w:r w:rsidR="008D1CD4" w:rsidRPr="00417282">
        <w:rPr>
          <w:rFonts w:ascii="Times New Roman" w:hAnsi="Times New Roman"/>
        </w:rPr>
        <w:t>&gt;14%</w:t>
      </w:r>
      <w:r w:rsidR="000B5015" w:rsidRPr="00417282">
        <w:rPr>
          <w:rFonts w:ascii="Times New Roman" w:hAnsi="Times New Roman"/>
        </w:rPr>
        <w:t>)</w:t>
      </w:r>
      <w:r w:rsidR="008D1CD4" w:rsidRPr="00417282">
        <w:rPr>
          <w:rFonts w:ascii="Times New Roman" w:hAnsi="Times New Roman"/>
        </w:rPr>
        <w:t xml:space="preserve"> of di</w:t>
      </w:r>
      <w:r w:rsidR="003A0A30" w:rsidRPr="00417282">
        <w:rPr>
          <w:rFonts w:ascii="Times New Roman" w:hAnsi="Times New Roman"/>
        </w:rPr>
        <w:t>-</w:t>
      </w:r>
      <w:r w:rsidR="008D1CD4" w:rsidRPr="00417282">
        <w:rPr>
          <w:rFonts w:ascii="Times New Roman" w:hAnsi="Times New Roman"/>
        </w:rPr>
        <w:t xml:space="preserve"> and tri-unsaturated TAGs</w:t>
      </w:r>
      <w:r w:rsidR="00064B4F" w:rsidRPr="00417282">
        <w:rPr>
          <w:rFonts w:ascii="Times New Roman" w:hAnsi="Times New Roman"/>
        </w:rPr>
        <w:t xml:space="preserve"> might </w:t>
      </w:r>
      <w:r w:rsidR="000B5015" w:rsidRPr="00417282">
        <w:rPr>
          <w:rFonts w:ascii="Times New Roman" w:hAnsi="Times New Roman"/>
        </w:rPr>
        <w:t xml:space="preserve">also </w:t>
      </w:r>
      <w:r w:rsidR="00064B4F" w:rsidRPr="00417282">
        <w:rPr>
          <w:rFonts w:ascii="Times New Roman" w:hAnsi="Times New Roman"/>
        </w:rPr>
        <w:t xml:space="preserve">explain </w:t>
      </w:r>
      <w:r w:rsidR="00064B4F" w:rsidRPr="00417282">
        <w:rPr>
          <w:rFonts w:ascii="Times New Roman" w:hAnsi="Times New Roman"/>
        </w:rPr>
        <w:lastRenderedPageBreak/>
        <w:t xml:space="preserve">the presence of a shoulder in the </w:t>
      </w:r>
      <w:r w:rsidR="000B5015" w:rsidRPr="00417282">
        <w:rPr>
          <w:rFonts w:ascii="Times New Roman" w:hAnsi="Times New Roman"/>
        </w:rPr>
        <w:t xml:space="preserve">main </w:t>
      </w:r>
      <w:r w:rsidR="00064B4F" w:rsidRPr="00417282">
        <w:rPr>
          <w:rFonts w:ascii="Times New Roman" w:hAnsi="Times New Roman"/>
        </w:rPr>
        <w:t>endothermic peak</w:t>
      </w:r>
      <w:r w:rsidR="000B5015" w:rsidRPr="00417282">
        <w:rPr>
          <w:rFonts w:ascii="Times New Roman" w:hAnsi="Times New Roman"/>
        </w:rPr>
        <w:t xml:space="preserve"> during heating (which appears as two separated peaks in the standard DSC measurements</w:t>
      </w:r>
      <w:r w:rsidR="00545CFC" w:rsidRPr="00417282">
        <w:rPr>
          <w:rFonts w:ascii="Times New Roman" w:hAnsi="Times New Roman"/>
        </w:rPr>
        <w:t>, as shown in Supporting Information S</w:t>
      </w:r>
      <w:r w:rsidR="00E94114" w:rsidRPr="00417282">
        <w:rPr>
          <w:rFonts w:ascii="Times New Roman" w:hAnsi="Times New Roman"/>
        </w:rPr>
        <w:t>6</w:t>
      </w:r>
      <w:r w:rsidR="000B5015" w:rsidRPr="00417282">
        <w:rPr>
          <w:rFonts w:ascii="Times New Roman" w:hAnsi="Times New Roman"/>
        </w:rPr>
        <w:t>)</w:t>
      </w:r>
      <w:r w:rsidR="00064B4F" w:rsidRPr="00417282">
        <w:rPr>
          <w:rFonts w:ascii="Times New Roman" w:hAnsi="Times New Roman"/>
        </w:rPr>
        <w:t>.</w:t>
      </w:r>
    </w:p>
    <w:bookmarkEnd w:id="10"/>
    <w:p w14:paraId="6632AF7E" w14:textId="213C7521" w:rsidR="007A2FBF" w:rsidRPr="00417282" w:rsidRDefault="007A2FBF" w:rsidP="00076D1C">
      <w:pPr>
        <w:spacing w:line="480" w:lineRule="auto"/>
        <w:rPr>
          <w:rFonts w:ascii="Times New Roman" w:hAnsi="Times New Roman"/>
        </w:rPr>
      </w:pPr>
      <w:r w:rsidRPr="00417282">
        <w:rPr>
          <w:rFonts w:ascii="Times New Roman" w:hAnsi="Times New Roman"/>
        </w:rPr>
        <w:fldChar w:fldCharType="begin"/>
      </w:r>
      <w:r w:rsidRPr="00417282">
        <w:rPr>
          <w:rFonts w:ascii="Times New Roman" w:hAnsi="Times New Roman"/>
        </w:rPr>
        <w:instrText xml:space="preserve"> REF _Ref140665446 \h </w:instrText>
      </w:r>
      <w:r w:rsidR="00076D1C" w:rsidRPr="00417282">
        <w:rPr>
          <w:rFonts w:ascii="Times New Roman" w:hAnsi="Times New Roman"/>
        </w:rPr>
        <w:instrText xml:space="preserve"> \* MERGEFORMAT </w:instrText>
      </w:r>
      <w:r w:rsidRPr="00417282">
        <w:rPr>
          <w:rFonts w:ascii="Times New Roman" w:hAnsi="Times New Roman"/>
        </w:rPr>
      </w:r>
      <w:r w:rsidRPr="00417282">
        <w:rPr>
          <w:rFonts w:ascii="Times New Roman" w:hAnsi="Times New Roman"/>
        </w:rPr>
        <w:fldChar w:fldCharType="separate"/>
      </w:r>
      <w:r w:rsidRPr="00417282">
        <w:t xml:space="preserve">Figure </w:t>
      </w:r>
      <w:r w:rsidRPr="00417282">
        <w:rPr>
          <w:noProof/>
        </w:rPr>
        <w:t>6</w:t>
      </w:r>
      <w:r w:rsidRPr="00417282">
        <w:rPr>
          <w:rFonts w:ascii="Times New Roman" w:hAnsi="Times New Roman"/>
        </w:rPr>
        <w:fldChar w:fldCharType="end"/>
      </w:r>
      <w:r w:rsidRPr="00417282">
        <w:rPr>
          <w:rFonts w:ascii="Times New Roman" w:hAnsi="Times New Roman"/>
        </w:rPr>
        <w:t xml:space="preserve"> shows the electron density profiles (EDPs) of the different polymorphs detected for CB, S1 and S10. The CB displays the well-known α(2L), β’(2L) and β(3L) stacking. Clearly, the phases condense as observed in the decaying thickness of the bilayer thickness from 49 over 44 to 42 Å. </w:t>
      </w:r>
      <w:r w:rsidR="00B50A19" w:rsidRPr="00417282">
        <w:rPr>
          <w:rFonts w:ascii="Times New Roman" w:hAnsi="Times New Roman"/>
        </w:rPr>
        <w:t>Note, for the β(3L) stacking</w:t>
      </w:r>
      <w:r w:rsidR="008C7444" w:rsidRPr="00417282">
        <w:rPr>
          <w:rFonts w:ascii="Times New Roman" w:hAnsi="Times New Roman"/>
        </w:rPr>
        <w:t>,</w:t>
      </w:r>
      <w:r w:rsidR="00B50A19" w:rsidRPr="00417282">
        <w:rPr>
          <w:rFonts w:ascii="Times New Roman" w:hAnsi="Times New Roman"/>
        </w:rPr>
        <w:t xml:space="preserve"> additionally to the bilayer </w:t>
      </w:r>
      <w:r w:rsidR="008C7444" w:rsidRPr="00417282">
        <w:rPr>
          <w:rFonts w:ascii="Times New Roman" w:hAnsi="Times New Roman"/>
        </w:rPr>
        <w:t>thickness</w:t>
      </w:r>
      <w:r w:rsidR="00B50A19" w:rsidRPr="00417282">
        <w:rPr>
          <w:rFonts w:ascii="Times New Roman" w:hAnsi="Times New Roman"/>
        </w:rPr>
        <w:t>, d</w:t>
      </w:r>
      <w:r w:rsidR="00B50A19" w:rsidRPr="00417282">
        <w:rPr>
          <w:rFonts w:ascii="Times New Roman" w:hAnsi="Times New Roman"/>
          <w:vertAlign w:val="subscript"/>
        </w:rPr>
        <w:t>B</w:t>
      </w:r>
      <w:r w:rsidR="00B50A19" w:rsidRPr="00417282">
        <w:rPr>
          <w:rFonts w:ascii="Times New Roman" w:hAnsi="Times New Roman"/>
        </w:rPr>
        <w:t xml:space="preserve">, the oleic-rich </w:t>
      </w:r>
      <w:r w:rsidR="000E44CD" w:rsidRPr="00417282">
        <w:rPr>
          <w:rFonts w:ascii="Times New Roman" w:hAnsi="Times New Roman"/>
        </w:rPr>
        <w:t>region</w:t>
      </w:r>
      <w:r w:rsidR="00B50A19" w:rsidRPr="00417282">
        <w:rPr>
          <w:rFonts w:ascii="Times New Roman" w:hAnsi="Times New Roman"/>
        </w:rPr>
        <w:t xml:space="preserve">, </w:t>
      </w:r>
      <w:proofErr w:type="spellStart"/>
      <w:r w:rsidR="008C7444" w:rsidRPr="00417282">
        <w:rPr>
          <w:rFonts w:ascii="Times New Roman" w:hAnsi="Times New Roman"/>
        </w:rPr>
        <w:t>d</w:t>
      </w:r>
      <w:r w:rsidR="00B50A19" w:rsidRPr="00417282">
        <w:rPr>
          <w:rFonts w:ascii="Times New Roman" w:hAnsi="Times New Roman"/>
          <w:vertAlign w:val="subscript"/>
        </w:rPr>
        <w:t>M</w:t>
      </w:r>
      <w:proofErr w:type="spellEnd"/>
      <w:r w:rsidR="00B50A19" w:rsidRPr="00417282">
        <w:rPr>
          <w:rFonts w:ascii="Times New Roman" w:hAnsi="Times New Roman"/>
        </w:rPr>
        <w:t xml:space="preserve"> is defined </w:t>
      </w:r>
      <w:r w:rsidR="008C7444" w:rsidRPr="00417282">
        <w:rPr>
          <w:rFonts w:ascii="Times New Roman" w:hAnsi="Times New Roman"/>
        </w:rPr>
        <w:t>as</w:t>
      </w:r>
      <w:r w:rsidR="00B50A19" w:rsidRPr="00417282">
        <w:rPr>
          <w:rFonts w:ascii="Times New Roman" w:hAnsi="Times New Roman"/>
        </w:rPr>
        <w:t xml:space="preserve"> </w:t>
      </w:r>
      <w:proofErr w:type="spellStart"/>
      <w:r w:rsidR="00B50A19" w:rsidRPr="00417282">
        <w:rPr>
          <w:rFonts w:ascii="Times New Roman" w:hAnsi="Times New Roman"/>
        </w:rPr>
        <w:t>d</w:t>
      </w:r>
      <w:r w:rsidR="00B50A19" w:rsidRPr="00417282">
        <w:rPr>
          <w:rFonts w:ascii="Times New Roman" w:hAnsi="Times New Roman"/>
          <w:vertAlign w:val="subscript"/>
        </w:rPr>
        <w:t>M</w:t>
      </w:r>
      <w:proofErr w:type="spellEnd"/>
      <w:r w:rsidR="00B50A19" w:rsidRPr="00417282">
        <w:rPr>
          <w:rFonts w:ascii="Times New Roman" w:hAnsi="Times New Roman"/>
        </w:rPr>
        <w:t xml:space="preserve"> = d – d</w:t>
      </w:r>
      <w:r w:rsidR="00B50A19" w:rsidRPr="00417282">
        <w:rPr>
          <w:rFonts w:ascii="Times New Roman" w:hAnsi="Times New Roman"/>
          <w:vertAlign w:val="subscript"/>
        </w:rPr>
        <w:t>B</w:t>
      </w:r>
      <w:r w:rsidR="008C7444" w:rsidRPr="00417282">
        <w:rPr>
          <w:rFonts w:ascii="Times New Roman" w:hAnsi="Times New Roman"/>
        </w:rPr>
        <w:t xml:space="preserve"> =</w:t>
      </w:r>
      <w:r w:rsidR="00E553E3" w:rsidRPr="00417282">
        <w:rPr>
          <w:rFonts w:ascii="Times New Roman" w:hAnsi="Times New Roman"/>
        </w:rPr>
        <w:t xml:space="preserve"> </w:t>
      </w:r>
      <w:r w:rsidR="008C7444" w:rsidRPr="00417282">
        <w:rPr>
          <w:rFonts w:ascii="Times New Roman" w:hAnsi="Times New Roman"/>
        </w:rPr>
        <w:t>22 Å</w:t>
      </w:r>
      <w:r w:rsidR="00B50A19" w:rsidRPr="00417282">
        <w:rPr>
          <w:rFonts w:ascii="Times New Roman" w:hAnsi="Times New Roman"/>
        </w:rPr>
        <w:t xml:space="preserve">. </w:t>
      </w:r>
      <w:r w:rsidR="008C7444" w:rsidRPr="00417282">
        <w:rPr>
          <w:rFonts w:ascii="Times New Roman" w:hAnsi="Times New Roman"/>
        </w:rPr>
        <w:t>The thinning of d</w:t>
      </w:r>
      <w:r w:rsidR="008C7444" w:rsidRPr="00417282">
        <w:rPr>
          <w:rFonts w:ascii="Times New Roman" w:hAnsi="Times New Roman"/>
          <w:vertAlign w:val="subscript"/>
        </w:rPr>
        <w:t>B</w:t>
      </w:r>
      <w:r w:rsidR="008C7444" w:rsidRPr="00417282">
        <w:rPr>
          <w:rFonts w:ascii="Times New Roman" w:hAnsi="Times New Roman"/>
        </w:rPr>
        <w:t xml:space="preserve"> </w:t>
      </w:r>
      <w:r w:rsidRPr="00417282">
        <w:rPr>
          <w:rFonts w:ascii="Times New Roman" w:hAnsi="Times New Roman"/>
        </w:rPr>
        <w:t xml:space="preserve">is reflected by a zero chain-tilt in the hexagonal chain packing of the α(2L) phase, an about 28° chain tilt in the rectangular packing of the β’(2L) phase and an about 32° chain tilt in the oblique chain packing of the β’(2L) phase. Note, in our chain tilt estimations, we are assuming the glycerol backbone extension to occupy about 4 Å </w:t>
      </w:r>
      <w:r w:rsidR="00DD7DAD" w:rsidRPr="00417282">
        <w:rPr>
          <w:rFonts w:ascii="Times New Roman" w:hAnsi="Times New Roman"/>
        </w:rPr>
        <w:fldChar w:fldCharType="begin" w:fldLock="1"/>
      </w:r>
      <w:r w:rsidR="0092260F" w:rsidRPr="00417282">
        <w:rPr>
          <w:rFonts w:ascii="Times New Roman" w:hAnsi="Times New Roman"/>
        </w:rPr>
        <w:instrText>ADDIN CSL_CITATION {"citationItems":[{"id":"ITEM-1","itemData":{"DOI":"10.1021/acs.jpcb.8b06708","ISSN":"15205207","PMID":"30351126","abstract":"The early-stage crystallization behavior in a triacylglycerol mixture has been investigated on the nanoscale with a novel global small-angle X-ray scattering analysis technique. This method has been tailored for the determination of the electron density profiles (EDPs) replicating both (i) the nanostructural texture of molten triacylglycerols (TAGs) (refer to \"Global Small-Angle X-ray Scattering Data Analysis of Triacylglycerols in the Molten State (Part I)\" of this publication series) and (ii) the lamellar structure of the metastable α-polymorph. In a first stage, the α-phase scattering contribution alone was examined by classical Fourier analysis as well as by globally fitting the data, leading to practically identical EDPs. On the basis of these findings, we extended our analysis to the entire X-ray scattering contribution arising from molten TAGs and the solid α-phase fraction. Remarkably, the experimental and theoretical data agree very well, providing for the first time a detailed nanostructural understanding about the coexisting molecular assemblies. This, in turn, also allowed us to quantitatively determine the solid fat content (SFC) with X-ray scattering data. Our new theoretical approach for measurement of SFC is based on the global analysis of small-angle scattering/diffraction patterns, and the SFC results are in good agreement with values obtained from other techniques such as NMR spectroscopy.","author":[{"dropping-particle":"","family":"Ladd Parada","given":"Marjorie","non-dropping-particle":"","parse-names":false,"suffix":""},{"dropping-particle":"","family":"Sadeghpour","given":"Amin","non-dropping-particle":"","parse-names":false,"suffix":""},{"dropping-particle":"","family":"Vieira","given":"Josélio","non-dropping-particle":"","parse-names":false,"suffix":""},{"dropping-particle":"","family":"Povey","given":"Megan","non-dropping-particle":"","parse-names":false,"suffix":""},{"dropping-particle":"","family":"Rappolt","given":"Michael","non-dropping-particle":"","parse-names":false,"suffix":""}],"container-title":"Journal of Physical Chemistry B","id":"ITEM-1","issue":"45","issued":{"date-parts":[["2018"]]},"page":"10330-10336","title":"Global Small-Angle X-ray Scattering Data Analysis of Triacylglycerols in the α-Phase (Part II)","type":"article-journal","volume":"122"},"uris":["http://www.mendeley.com/documents/?uuid=230990be-528a-4ac1-bac0-9af4fbe0c831"]}],"mendeley":{"formattedCitation":"(Ladd Parada et al., 2018)","plainTextFormattedCitation":"(Ladd Parada et al., 2018)","previouslyFormattedCitation":"(18)"},"properties":{"noteIndex":0},"schema":"https://github.com/citation-style-language/schema/raw/master/csl-citation.json"}</w:instrText>
      </w:r>
      <w:r w:rsidR="00DD7DAD" w:rsidRPr="00417282">
        <w:rPr>
          <w:rFonts w:ascii="Times New Roman" w:hAnsi="Times New Roman"/>
        </w:rPr>
        <w:fldChar w:fldCharType="separate"/>
      </w:r>
      <w:r w:rsidR="0092260F" w:rsidRPr="00417282">
        <w:rPr>
          <w:rFonts w:ascii="Times New Roman" w:hAnsi="Times New Roman"/>
          <w:noProof/>
        </w:rPr>
        <w:t>(Ladd Parada et al., 2018)</w:t>
      </w:r>
      <w:r w:rsidR="00DD7DAD" w:rsidRPr="00417282">
        <w:rPr>
          <w:rFonts w:ascii="Times New Roman" w:hAnsi="Times New Roman"/>
        </w:rPr>
        <w:fldChar w:fldCharType="end"/>
      </w:r>
      <w:r w:rsidRPr="00417282">
        <w:rPr>
          <w:rFonts w:ascii="Times New Roman" w:hAnsi="Times New Roman"/>
        </w:rPr>
        <w:t xml:space="preserve"> and secondly, that the chain composition in bilayer region is practically the same for all three phases. The given 2L-ph</w:t>
      </w:r>
      <w:r w:rsidR="00584A89" w:rsidRPr="00417282">
        <w:rPr>
          <w:rFonts w:ascii="Times New Roman" w:hAnsi="Times New Roman"/>
        </w:rPr>
        <w:t>a</w:t>
      </w:r>
      <w:r w:rsidRPr="00417282">
        <w:rPr>
          <w:rFonts w:ascii="Times New Roman" w:hAnsi="Times New Roman"/>
        </w:rPr>
        <w:t>ses for S10 and S1 display the same structural behavior as CB: due to the chain tilt given in the β’(2L) phase, the bilayer thickness is smaller as compared to the α(2L) phase. Interestingly, the S1 sample is the only one displaying three different 3L-phases, namely, γ(3L), the β’(3L) and the β(3L). Again, in order of stability the bilayer thicknesses</w:t>
      </w:r>
      <w:r w:rsidR="00584A89" w:rsidRPr="00417282">
        <w:rPr>
          <w:rFonts w:ascii="Times New Roman" w:hAnsi="Times New Roman"/>
        </w:rPr>
        <w:t>, d</w:t>
      </w:r>
      <w:r w:rsidR="00584A89" w:rsidRPr="00417282">
        <w:rPr>
          <w:rFonts w:ascii="Times New Roman" w:hAnsi="Times New Roman"/>
          <w:vertAlign w:val="subscript"/>
        </w:rPr>
        <w:t>B</w:t>
      </w:r>
      <w:r w:rsidR="00584A89" w:rsidRPr="00417282">
        <w:rPr>
          <w:rFonts w:ascii="Times New Roman" w:hAnsi="Times New Roman"/>
        </w:rPr>
        <w:t>,</w:t>
      </w:r>
      <w:r w:rsidRPr="00417282">
        <w:rPr>
          <w:rFonts w:ascii="Times New Roman" w:hAnsi="Times New Roman"/>
        </w:rPr>
        <w:t xml:space="preserve"> are 45, 41 and 40 Å, respectively. While in the bilayer region mostly saturated fatty acid are apparent, the monolayer region host</w:t>
      </w:r>
      <w:r w:rsidR="00584A89" w:rsidRPr="00417282">
        <w:rPr>
          <w:rFonts w:ascii="Times New Roman" w:hAnsi="Times New Roman"/>
        </w:rPr>
        <w:t>s</w:t>
      </w:r>
      <w:r w:rsidRPr="00417282">
        <w:rPr>
          <w:rFonts w:ascii="Times New Roman" w:hAnsi="Times New Roman"/>
        </w:rPr>
        <w:t xml:space="preserve"> </w:t>
      </w:r>
      <w:r w:rsidR="00584A89" w:rsidRPr="00417282">
        <w:rPr>
          <w:rFonts w:ascii="Times New Roman" w:hAnsi="Times New Roman"/>
        </w:rPr>
        <w:t xml:space="preserve">mainly </w:t>
      </w:r>
      <w:r w:rsidRPr="00417282">
        <w:rPr>
          <w:rFonts w:ascii="Times New Roman" w:hAnsi="Times New Roman"/>
        </w:rPr>
        <w:t>the monounsaturated oleic acid chains. In the β(3L) the fatty acid perfectly interdigitate and display the same electron density as the CH</w:t>
      </w:r>
      <w:r w:rsidRPr="00417282">
        <w:rPr>
          <w:rFonts w:ascii="Times New Roman" w:hAnsi="Times New Roman"/>
          <w:vertAlign w:val="subscript"/>
        </w:rPr>
        <w:t>2</w:t>
      </w:r>
      <w:r w:rsidRPr="00417282">
        <w:rPr>
          <w:rFonts w:ascii="Times New Roman" w:hAnsi="Times New Roman"/>
        </w:rPr>
        <w:t xml:space="preserve"> regions in the bilayer. Notably, the perfect interdigitation of chains is not realized in the monolayer regions of the β’(3L) and the γ(3L) phase. Clearly, the monounsaturated oleic acid chains are more loosely packed, since both, the monolayer thickness</w:t>
      </w:r>
      <w:r w:rsidR="00584A89" w:rsidRPr="00417282">
        <w:rPr>
          <w:rFonts w:ascii="Times New Roman" w:hAnsi="Times New Roman"/>
        </w:rPr>
        <w:t xml:space="preserve">, </w:t>
      </w:r>
      <w:proofErr w:type="spellStart"/>
      <w:r w:rsidR="00584A89" w:rsidRPr="00417282">
        <w:rPr>
          <w:rFonts w:ascii="Times New Roman" w:hAnsi="Times New Roman"/>
        </w:rPr>
        <w:t>d</w:t>
      </w:r>
      <w:r w:rsidR="00584A89" w:rsidRPr="00417282">
        <w:rPr>
          <w:rFonts w:ascii="Times New Roman" w:hAnsi="Times New Roman"/>
          <w:vertAlign w:val="subscript"/>
        </w:rPr>
        <w:t>M</w:t>
      </w:r>
      <w:proofErr w:type="spellEnd"/>
      <w:r w:rsidR="00584A89" w:rsidRPr="00417282">
        <w:rPr>
          <w:rFonts w:ascii="Times New Roman" w:hAnsi="Times New Roman"/>
        </w:rPr>
        <w:t>,</w:t>
      </w:r>
      <w:r w:rsidRPr="00417282">
        <w:rPr>
          <w:rFonts w:ascii="Times New Roman" w:hAnsi="Times New Roman"/>
        </w:rPr>
        <w:t xml:space="preserve"> increases from ideally 25 Å to 30 Å for the β’(3L) phase to 35 Å for the γ(3L) phase and the electron density i</w:t>
      </w:r>
      <w:r w:rsidR="00584A89" w:rsidRPr="00417282">
        <w:rPr>
          <w:rFonts w:ascii="Times New Roman" w:hAnsi="Times New Roman"/>
        </w:rPr>
        <w:t>n</w:t>
      </w:r>
      <w:r w:rsidRPr="00417282">
        <w:rPr>
          <w:rFonts w:ascii="Times New Roman" w:hAnsi="Times New Roman"/>
        </w:rPr>
        <w:t xml:space="preserve"> th</w:t>
      </w:r>
      <w:r w:rsidR="00584A89" w:rsidRPr="00417282">
        <w:rPr>
          <w:rFonts w:ascii="Times New Roman" w:hAnsi="Times New Roman"/>
        </w:rPr>
        <w:t>e</w:t>
      </w:r>
      <w:r w:rsidRPr="00417282">
        <w:rPr>
          <w:rFonts w:ascii="Times New Roman" w:hAnsi="Times New Roman"/>
        </w:rPr>
        <w:t xml:space="preserve"> monolayer region is clearly below the density CH</w:t>
      </w:r>
      <w:r w:rsidRPr="00417282">
        <w:rPr>
          <w:rFonts w:ascii="Times New Roman" w:hAnsi="Times New Roman"/>
          <w:vertAlign w:val="subscript"/>
        </w:rPr>
        <w:t>2</w:t>
      </w:r>
      <w:r w:rsidRPr="00417282">
        <w:rPr>
          <w:rFonts w:ascii="Times New Roman" w:hAnsi="Times New Roman"/>
        </w:rPr>
        <w:t xml:space="preserve">. While this electron density increase in monolayer region from the γ(3L) to the </w:t>
      </w:r>
      <w:r w:rsidRPr="00417282">
        <w:rPr>
          <w:rFonts w:ascii="Times New Roman" w:hAnsi="Times New Roman"/>
        </w:rPr>
        <w:lastRenderedPageBreak/>
        <w:t xml:space="preserve">β’(3L) and the β(3L) phase has been observed also for pure SOS </w:t>
      </w:r>
      <w:r w:rsidR="00DD7DAD" w:rsidRPr="00417282">
        <w:rPr>
          <w:rFonts w:ascii="Times New Roman" w:hAnsi="Times New Roman"/>
        </w:rPr>
        <w:fldChar w:fldCharType="begin" w:fldLock="1"/>
      </w:r>
      <w:r w:rsidR="0092260F" w:rsidRPr="00417282">
        <w:rPr>
          <w:rFonts w:ascii="Times New Roman" w:hAnsi="Times New Roman"/>
        </w:rPr>
        <w:instrText xml:space="preserve">ADDIN CSL_CITATION {"citationItems":[{"id":"ITEM-1","itemData":{"DOI":"10.1002/ejlt.200300926","ISSN":"14387697","abstract":"Polymorphic transformations of 1,3-distearoyl-2-oleoyl glycerol (SOS) at low temperatures (10°C-30°C) have been studied by time-resolved synchrotron X-ray diffraction (XRD) measurements at small and wide angles. Three structures have been identified: α-phase structure forms by quenching to 10°C from the liquid state, a metastable structure formed simultaneously with α-phase and γ-phase formed at 30°C during α-melt-mediated crystallisation as well as at the pre-melting temperature (22.5°C) of the α-phase when the coexistence of two phases (α and γ) is observed. The metastable structure produces three broad peaks in XRD patterns at small angles (one strong and two weak peaks corresponding to d-spacings of </w:instrText>
      </w:r>
      <w:r w:rsidR="0092260F" w:rsidRPr="00417282">
        <w:rPr>
          <w:rFonts w:ascii="Cambria Math" w:hAnsi="Cambria Math" w:cs="Cambria Math"/>
        </w:rPr>
        <w:instrText>∼</w:instrText>
      </w:r>
      <w:r w:rsidR="0092260F" w:rsidRPr="00417282">
        <w:rPr>
          <w:rFonts w:ascii="Times New Roman" w:hAnsi="Times New Roman"/>
        </w:rPr>
        <w:instrText xml:space="preserve">4 nm, </w:instrText>
      </w:r>
      <w:r w:rsidR="0092260F" w:rsidRPr="00417282">
        <w:rPr>
          <w:rFonts w:ascii="Cambria Math" w:hAnsi="Cambria Math" w:cs="Cambria Math"/>
        </w:rPr>
        <w:instrText>∼</w:instrText>
      </w:r>
      <w:r w:rsidR="0092260F" w:rsidRPr="00417282">
        <w:rPr>
          <w:rFonts w:ascii="Times New Roman" w:hAnsi="Times New Roman"/>
        </w:rPr>
        <w:instrText xml:space="preserve">12 nm and </w:instrText>
      </w:r>
      <w:r w:rsidR="0092260F" w:rsidRPr="00417282">
        <w:rPr>
          <w:rFonts w:ascii="Cambria Math" w:hAnsi="Cambria Math" w:cs="Cambria Math"/>
        </w:rPr>
        <w:instrText>∼</w:instrText>
      </w:r>
      <w:r w:rsidR="0092260F" w:rsidRPr="00417282">
        <w:rPr>
          <w:rFonts w:ascii="Times New Roman" w:hAnsi="Times New Roman"/>
        </w:rPr>
        <w:instrText>1.5 nm respectively) and a peak in X-ray diffraction patterns at wide angles (0.42 nm). A model is proposed for the metastable structure based on a combination of double- and triple-chain packing of SOS molecules due to the similar length of alkyl chains (stearoyl and oleoyl) in the molecules.","author":[{"dropping-particle":"","family":"Mykhaylyk","given":"Oleksandr O.","non-dropping-particle":"","parse-names":false,"suffix":""},{"dropping-particle":"","family":"Castelletto","given":"Valeria","non-dropping-particle":"","parse-names":false,"suffix":""},{"dropping-particle":"","family":"Hamley","given":"Ian W.","non-dropping-particle":"","parse-names":false,"suffix":""},{"dropping-particle":"","family":"Povey","given":"Malcolm J.W.","non-dropping-particle":"","parse-names":false,"suffix":""}],"container-title":"European Journal of Lipid Science and Technology","id":"ITEM-1","issue":"5","issued":{"date-parts":[["2004"]]},"page":"319-324","title":"Structure and transformation of low-temperature phases of 1,3-distearoyl-2-oleoyl glycerol","type":"article-journal","volume":"106"},"uris":["http://www.mendeley.com/documents/?uuid=e46c1d18-7202-4ae4-89d2-2329c49ba182"]}],"mendeley":{"formattedCitation":"(Mykhaylyk et al., 2004)","plainTextFormattedCitation":"(Mykhaylyk et al., 2004)","previouslyFormattedCitation":"(38)"},"properties":{"noteIndex":0},"schema":"https://github.com/citation-style-language/schema/raw/master/csl-citation.json"}</w:instrText>
      </w:r>
      <w:r w:rsidR="00DD7DAD" w:rsidRPr="00417282">
        <w:rPr>
          <w:rFonts w:ascii="Times New Roman" w:hAnsi="Times New Roman"/>
        </w:rPr>
        <w:fldChar w:fldCharType="separate"/>
      </w:r>
      <w:r w:rsidR="0092260F" w:rsidRPr="00417282">
        <w:rPr>
          <w:rFonts w:ascii="Times New Roman" w:hAnsi="Times New Roman"/>
          <w:noProof/>
        </w:rPr>
        <w:t>(Mykhaylyk et al., 2004)</w:t>
      </w:r>
      <w:r w:rsidR="00DD7DAD" w:rsidRPr="00417282">
        <w:rPr>
          <w:rFonts w:ascii="Times New Roman" w:hAnsi="Times New Roman"/>
        </w:rPr>
        <w:fldChar w:fldCharType="end"/>
      </w:r>
      <w:r w:rsidR="00584A89" w:rsidRPr="00417282">
        <w:rPr>
          <w:rFonts w:ascii="Times New Roman" w:hAnsi="Times New Roman"/>
        </w:rPr>
        <w:t>,</w:t>
      </w:r>
      <w:r w:rsidRPr="00417282">
        <w:rPr>
          <w:rFonts w:ascii="Times New Roman" w:hAnsi="Times New Roman"/>
        </w:rPr>
        <w:t xml:space="preserve"> the underlying molecular </w:t>
      </w:r>
      <w:r w:rsidR="00BB7BFE" w:rsidRPr="00417282">
        <w:rPr>
          <w:rFonts w:ascii="Times New Roman" w:hAnsi="Times New Roman"/>
        </w:rPr>
        <w:t xml:space="preserve">conformation and </w:t>
      </w:r>
      <w:r w:rsidR="00584A89" w:rsidRPr="00417282">
        <w:rPr>
          <w:rFonts w:ascii="Times New Roman" w:hAnsi="Times New Roman"/>
        </w:rPr>
        <w:t xml:space="preserve">structures </w:t>
      </w:r>
      <w:r w:rsidRPr="00417282">
        <w:rPr>
          <w:rFonts w:ascii="Times New Roman" w:hAnsi="Times New Roman"/>
        </w:rPr>
        <w:t>are not fully understood yet. Partially fluid oleic chains and/or traces of saturated chains in the monolayer region could both explain a relative lower chain packing density for the γ(3L) and β’(3L) phase.</w:t>
      </w:r>
    </w:p>
    <w:p w14:paraId="1827B571" w14:textId="1655168C" w:rsidR="00C478E0" w:rsidRPr="00417282" w:rsidRDefault="007A2FBF" w:rsidP="00076D1C">
      <w:pPr>
        <w:spacing w:line="480" w:lineRule="auto"/>
        <w:rPr>
          <w:rFonts w:ascii="Times New Roman" w:hAnsi="Times New Roman"/>
        </w:rPr>
      </w:pPr>
      <w:r w:rsidRPr="00417282">
        <w:rPr>
          <w:rFonts w:ascii="Times New Roman" w:hAnsi="Times New Roman"/>
        </w:rPr>
        <w:t>Samples S2 to S4, S7 to S9 and S11 to S14 have similar amounts of SOS, POP and POS with some differences in the percentage of tri-saturated TAGs, as well as di- and tri-unsaturated TAGs. Despite the differences in chemical composition, all these samples presented a similar polymorphic behavior, as shown in Figure 7</w:t>
      </w:r>
      <w:r w:rsidR="00EA77FE" w:rsidRPr="00417282">
        <w:rPr>
          <w:rFonts w:ascii="Times New Roman" w:hAnsi="Times New Roman"/>
        </w:rPr>
        <w:t xml:space="preserve"> and Supporting Information </w:t>
      </w:r>
      <w:r w:rsidR="008439A9" w:rsidRPr="00417282">
        <w:rPr>
          <w:rFonts w:ascii="Times New Roman" w:hAnsi="Times New Roman"/>
        </w:rPr>
        <w:t xml:space="preserve">Figure </w:t>
      </w:r>
      <w:r w:rsidR="00EA77FE" w:rsidRPr="00417282">
        <w:rPr>
          <w:rFonts w:ascii="Times New Roman" w:hAnsi="Times New Roman"/>
        </w:rPr>
        <w:t>S7</w:t>
      </w:r>
      <w:r w:rsidRPr="00417282">
        <w:rPr>
          <w:rFonts w:ascii="Times New Roman" w:hAnsi="Times New Roman"/>
        </w:rPr>
        <w:t xml:space="preserve">. </w:t>
      </w:r>
      <w:r w:rsidR="00EC65CE" w:rsidRPr="00417282">
        <w:t>The α polymorph appear</w:t>
      </w:r>
      <w:r w:rsidR="00E96ACD" w:rsidRPr="00417282">
        <w:t>ed</w:t>
      </w:r>
      <w:r w:rsidR="00EC65CE" w:rsidRPr="00417282">
        <w:t xml:space="preserve"> first, followed by a </w:t>
      </w:r>
      <w:r w:rsidR="00EC65CE" w:rsidRPr="00417282">
        <w:rPr>
          <w:rFonts w:ascii="Times New Roman" w:hAnsi="Times New Roman"/>
        </w:rPr>
        <w:t>β’(2L) phase with d-spacing similar to those of the SOS rich samples</w:t>
      </w:r>
      <w:r w:rsidR="00687DF6" w:rsidRPr="00417282">
        <w:rPr>
          <w:rFonts w:ascii="Times New Roman" w:hAnsi="Times New Roman"/>
        </w:rPr>
        <w:t xml:space="preserve"> (S1, S5)</w:t>
      </w:r>
      <w:r w:rsidR="00EC65CE" w:rsidRPr="00417282">
        <w:rPr>
          <w:rFonts w:ascii="Times New Roman" w:hAnsi="Times New Roman"/>
        </w:rPr>
        <w:t xml:space="preserve"> and the two CB samples (</w:t>
      </w:r>
      <w:r w:rsidR="003D66CE" w:rsidRPr="00417282">
        <w:rPr>
          <w:rFonts w:ascii="Times New Roman" w:hAnsi="Times New Roman"/>
        </w:rPr>
        <w:t xml:space="preserve">around </w:t>
      </w:r>
      <w:r w:rsidR="00EC65CE" w:rsidRPr="00417282">
        <w:rPr>
          <w:rFonts w:ascii="Times New Roman" w:hAnsi="Times New Roman"/>
        </w:rPr>
        <w:t>44</w:t>
      </w:r>
      <w:r w:rsidR="00CB1987" w:rsidRPr="00417282">
        <w:rPr>
          <w:rFonts w:ascii="Times New Roman" w:hAnsi="Times New Roman"/>
        </w:rPr>
        <w:t>-</w:t>
      </w:r>
      <w:r w:rsidR="00EC65CE" w:rsidRPr="00417282">
        <w:rPr>
          <w:rFonts w:ascii="Times New Roman" w:hAnsi="Times New Roman"/>
        </w:rPr>
        <w:t xml:space="preserve">45 </w:t>
      </w:r>
      <w:r w:rsidR="00944DEB" w:rsidRPr="00417282">
        <w:rPr>
          <w:rFonts w:ascii="Times New Roman" w:hAnsi="Times New Roman"/>
        </w:rPr>
        <w:t>Å</w:t>
      </w:r>
      <w:r w:rsidR="00EC65CE" w:rsidRPr="00417282">
        <w:rPr>
          <w:rFonts w:ascii="Times New Roman" w:hAnsi="Times New Roman"/>
        </w:rPr>
        <w:t xml:space="preserve">). </w:t>
      </w:r>
      <w:r w:rsidR="00C478E0" w:rsidRPr="00417282">
        <w:rPr>
          <w:rFonts w:ascii="Times New Roman" w:hAnsi="Times New Roman"/>
        </w:rPr>
        <w:t>A β(3L) is observed within the first 500 min of experiment in all experiments apart from S8 and S14. This might be due to the l</w:t>
      </w:r>
      <w:r w:rsidR="009A72A7" w:rsidRPr="00417282">
        <w:rPr>
          <w:rFonts w:ascii="Times New Roman" w:hAnsi="Times New Roman"/>
        </w:rPr>
        <w:t xml:space="preserve">ower ratio of SOS to POP contents of these two </w:t>
      </w:r>
      <w:r w:rsidR="00BB7BFE" w:rsidRPr="00417282">
        <w:rPr>
          <w:rFonts w:ascii="Times New Roman" w:hAnsi="Times New Roman"/>
        </w:rPr>
        <w:t xml:space="preserve">latter </w:t>
      </w:r>
      <w:r w:rsidR="009A72A7" w:rsidRPr="00417282">
        <w:rPr>
          <w:rFonts w:ascii="Times New Roman" w:hAnsi="Times New Roman"/>
        </w:rPr>
        <w:t>samples</w:t>
      </w:r>
      <w:r w:rsidR="00BB7BFE" w:rsidRPr="00417282">
        <w:rPr>
          <w:rFonts w:ascii="Times New Roman" w:hAnsi="Times New Roman"/>
        </w:rPr>
        <w:t>,</w:t>
      </w:r>
      <w:r w:rsidR="009A72A7" w:rsidRPr="00417282">
        <w:rPr>
          <w:rFonts w:ascii="Times New Roman" w:hAnsi="Times New Roman"/>
        </w:rPr>
        <w:t xml:space="preserve"> </w:t>
      </w:r>
      <w:r w:rsidR="00CB1987" w:rsidRPr="00417282">
        <w:rPr>
          <w:rFonts w:ascii="Times New Roman" w:hAnsi="Times New Roman"/>
        </w:rPr>
        <w:t xml:space="preserve">when </w:t>
      </w:r>
      <w:r w:rsidR="009A72A7" w:rsidRPr="00417282">
        <w:rPr>
          <w:rFonts w:ascii="Times New Roman" w:hAnsi="Times New Roman"/>
        </w:rPr>
        <w:t xml:space="preserve">compared to the others. </w:t>
      </w:r>
      <w:r w:rsidR="003D66CE" w:rsidRPr="00417282">
        <w:rPr>
          <w:rFonts w:ascii="Times New Roman" w:hAnsi="Times New Roman"/>
        </w:rPr>
        <w:t>In fact, a</w:t>
      </w:r>
      <w:r w:rsidR="009A72A7" w:rsidRPr="00417282">
        <w:rPr>
          <w:rFonts w:ascii="Times New Roman" w:hAnsi="Times New Roman"/>
        </w:rPr>
        <w:t xml:space="preserve">s shown earlier in samples rich in SOS (such as S1 and S5) the stable β(3L) appears within the first 250 min of </w:t>
      </w:r>
      <w:r w:rsidR="00BB7BFE" w:rsidRPr="00417282">
        <w:rPr>
          <w:rFonts w:ascii="Times New Roman" w:hAnsi="Times New Roman"/>
        </w:rPr>
        <w:t>the ex</w:t>
      </w:r>
      <w:r w:rsidR="009A72A7" w:rsidRPr="00417282">
        <w:rPr>
          <w:rFonts w:ascii="Times New Roman" w:hAnsi="Times New Roman"/>
        </w:rPr>
        <w:t>periments; whereas for the POP</w:t>
      </w:r>
      <w:r w:rsidR="00CB1987" w:rsidRPr="00417282">
        <w:rPr>
          <w:rFonts w:ascii="Times New Roman" w:hAnsi="Times New Roman"/>
        </w:rPr>
        <w:t>-</w:t>
      </w:r>
      <w:r w:rsidR="009A72A7" w:rsidRPr="00417282">
        <w:rPr>
          <w:rFonts w:ascii="Times New Roman" w:hAnsi="Times New Roman"/>
        </w:rPr>
        <w:t>rich sample S10</w:t>
      </w:r>
      <w:r w:rsidR="00CB1987" w:rsidRPr="00417282">
        <w:rPr>
          <w:rFonts w:ascii="Times New Roman" w:hAnsi="Times New Roman"/>
        </w:rPr>
        <w:t>,</w:t>
      </w:r>
      <w:r w:rsidR="009A72A7" w:rsidRPr="00417282">
        <w:rPr>
          <w:rFonts w:ascii="Times New Roman" w:hAnsi="Times New Roman"/>
        </w:rPr>
        <w:t xml:space="preserve"> this stable polymorph is not observed for several </w:t>
      </w:r>
      <w:r w:rsidR="003D66CE" w:rsidRPr="00417282">
        <w:rPr>
          <w:rFonts w:ascii="Times New Roman" w:hAnsi="Times New Roman"/>
        </w:rPr>
        <w:t>months</w:t>
      </w:r>
      <w:r w:rsidR="009A72A7" w:rsidRPr="00417282">
        <w:rPr>
          <w:rFonts w:ascii="Times New Roman" w:hAnsi="Times New Roman"/>
        </w:rPr>
        <w:t>.</w:t>
      </w:r>
    </w:p>
    <w:p w14:paraId="7497B30F" w14:textId="1420C57B" w:rsidR="00687DF6" w:rsidRPr="00417282" w:rsidRDefault="00A653B2" w:rsidP="00076D1C">
      <w:pPr>
        <w:spacing w:line="480" w:lineRule="auto"/>
        <w:rPr>
          <w:rFonts w:ascii="Times New Roman" w:hAnsi="Times New Roman"/>
        </w:rPr>
      </w:pPr>
      <w:r w:rsidRPr="00417282">
        <w:rPr>
          <w:rFonts w:ascii="Times New Roman" w:hAnsi="Times New Roman"/>
        </w:rPr>
        <w:t xml:space="preserve">For all the samples shown in </w:t>
      </w:r>
      <w:r w:rsidR="00CB1987" w:rsidRPr="00417282">
        <w:rPr>
          <w:rFonts w:ascii="Times New Roman" w:hAnsi="Times New Roman"/>
        </w:rPr>
        <w:fldChar w:fldCharType="begin"/>
      </w:r>
      <w:r w:rsidR="00CB1987" w:rsidRPr="00417282">
        <w:rPr>
          <w:rFonts w:ascii="Times New Roman" w:hAnsi="Times New Roman"/>
        </w:rPr>
        <w:instrText xml:space="preserve"> REF _Ref110951700 \h </w:instrText>
      </w:r>
      <w:r w:rsidR="00076D1C" w:rsidRPr="00417282">
        <w:rPr>
          <w:rFonts w:ascii="Times New Roman" w:hAnsi="Times New Roman"/>
        </w:rPr>
        <w:instrText xml:space="preserve"> \* MERGEFORMAT </w:instrText>
      </w:r>
      <w:r w:rsidR="00CB1987" w:rsidRPr="00417282">
        <w:rPr>
          <w:rFonts w:ascii="Times New Roman" w:hAnsi="Times New Roman"/>
        </w:rPr>
      </w:r>
      <w:r w:rsidR="00CB1987" w:rsidRPr="00417282">
        <w:rPr>
          <w:rFonts w:ascii="Times New Roman" w:hAnsi="Times New Roman"/>
        </w:rPr>
        <w:fldChar w:fldCharType="separate"/>
      </w:r>
      <w:r w:rsidR="00CB1987" w:rsidRPr="00417282">
        <w:t xml:space="preserve">Figure </w:t>
      </w:r>
      <w:r w:rsidR="00CB1987" w:rsidRPr="00417282">
        <w:rPr>
          <w:noProof/>
        </w:rPr>
        <w:t>7</w:t>
      </w:r>
      <w:r w:rsidR="00CB1987" w:rsidRPr="00417282">
        <w:rPr>
          <w:rFonts w:ascii="Times New Roman" w:hAnsi="Times New Roman"/>
        </w:rPr>
        <w:fldChar w:fldCharType="end"/>
      </w:r>
      <w:r w:rsidR="008439A9" w:rsidRPr="00417282">
        <w:rPr>
          <w:rFonts w:ascii="Times New Roman" w:hAnsi="Times New Roman"/>
        </w:rPr>
        <w:t xml:space="preserve"> and Supporting Information Figure S7</w:t>
      </w:r>
      <w:r w:rsidRPr="00417282">
        <w:rPr>
          <w:rFonts w:ascii="Times New Roman" w:hAnsi="Times New Roman"/>
        </w:rPr>
        <w:t>, apart from S2, a</w:t>
      </w:r>
      <w:r w:rsidR="00EC65CE" w:rsidRPr="00417282">
        <w:rPr>
          <w:rFonts w:ascii="Times New Roman" w:hAnsi="Times New Roman"/>
        </w:rPr>
        <w:t xml:space="preserve">fter about 300 min from the start of the cooling profile </w:t>
      </w:r>
      <w:r w:rsidRPr="00417282">
        <w:rPr>
          <w:rFonts w:ascii="Times New Roman" w:hAnsi="Times New Roman"/>
        </w:rPr>
        <w:t>another solid</w:t>
      </w:r>
      <w:r w:rsidR="00EC65CE" w:rsidRPr="00417282">
        <w:rPr>
          <w:rFonts w:ascii="Times New Roman" w:hAnsi="Times New Roman"/>
        </w:rPr>
        <w:t xml:space="preserve"> phase</w:t>
      </w:r>
      <w:r w:rsidRPr="00417282">
        <w:rPr>
          <w:rFonts w:ascii="Times New Roman" w:hAnsi="Times New Roman"/>
        </w:rPr>
        <w:t xml:space="preserve"> with 2L </w:t>
      </w:r>
      <w:r w:rsidR="003817DE" w:rsidRPr="00417282">
        <w:rPr>
          <w:rFonts w:ascii="Times New Roman" w:hAnsi="Times New Roman"/>
        </w:rPr>
        <w:t>stacking type</w:t>
      </w:r>
      <w:r w:rsidR="00EC65CE" w:rsidRPr="00417282">
        <w:rPr>
          <w:rFonts w:ascii="Times New Roman" w:hAnsi="Times New Roman"/>
        </w:rPr>
        <w:t xml:space="preserve"> appears, which is only detectable in the SAXS region and </w:t>
      </w:r>
      <w:r w:rsidR="003817DE" w:rsidRPr="00417282">
        <w:rPr>
          <w:rFonts w:ascii="Times New Roman" w:hAnsi="Times New Roman"/>
        </w:rPr>
        <w:t>that</w:t>
      </w:r>
      <w:r w:rsidR="00EC65CE" w:rsidRPr="00417282">
        <w:rPr>
          <w:rFonts w:ascii="Times New Roman" w:hAnsi="Times New Roman"/>
        </w:rPr>
        <w:t xml:space="preserve"> has a d-spacing of around 43 </w:t>
      </w:r>
      <w:r w:rsidR="00944DEB" w:rsidRPr="00417282">
        <w:rPr>
          <w:rFonts w:ascii="Times New Roman" w:hAnsi="Times New Roman"/>
        </w:rPr>
        <w:t>Å</w:t>
      </w:r>
      <w:r w:rsidR="00EC65CE" w:rsidRPr="00417282">
        <w:rPr>
          <w:rFonts w:ascii="Times New Roman" w:hAnsi="Times New Roman"/>
        </w:rPr>
        <w:t xml:space="preserve">. </w:t>
      </w:r>
      <w:r w:rsidR="00687DF6" w:rsidRPr="00417282">
        <w:rPr>
          <w:rFonts w:ascii="Times New Roman" w:hAnsi="Times New Roman"/>
        </w:rPr>
        <w:t xml:space="preserve">The presence of two distinct </w:t>
      </w:r>
      <w:r w:rsidRPr="00417282">
        <w:rPr>
          <w:rFonts w:ascii="Times New Roman" w:hAnsi="Times New Roman"/>
        </w:rPr>
        <w:t xml:space="preserve">2L </w:t>
      </w:r>
      <w:r w:rsidR="00687DF6" w:rsidRPr="00417282">
        <w:rPr>
          <w:rFonts w:ascii="Times New Roman" w:hAnsi="Times New Roman"/>
        </w:rPr>
        <w:t>phases is evident</w:t>
      </w:r>
      <w:r w:rsidR="00CB429C" w:rsidRPr="00417282">
        <w:rPr>
          <w:rFonts w:ascii="Times New Roman" w:hAnsi="Times New Roman"/>
        </w:rPr>
        <w:t>,</w:t>
      </w:r>
      <w:r w:rsidR="00687DF6" w:rsidRPr="00417282">
        <w:rPr>
          <w:rFonts w:ascii="Times New Roman" w:hAnsi="Times New Roman"/>
        </w:rPr>
        <w:t xml:space="preserve"> especially when looking at their second order Bragg peaks in the region of q between 0.35 and 0.5 Å</w:t>
      </w:r>
      <w:r w:rsidR="003817DE" w:rsidRPr="00417282">
        <w:rPr>
          <w:rFonts w:ascii="Times New Roman" w:hAnsi="Times New Roman"/>
          <w:vertAlign w:val="superscript"/>
        </w:rPr>
        <w:t>-1</w:t>
      </w:r>
      <w:r w:rsidR="00687DF6" w:rsidRPr="00417282">
        <w:rPr>
          <w:rFonts w:ascii="Times New Roman" w:hAnsi="Times New Roman"/>
        </w:rPr>
        <w:t xml:space="preserve">, </w:t>
      </w:r>
      <w:r w:rsidR="003A5834" w:rsidRPr="00417282">
        <w:rPr>
          <w:rFonts w:ascii="Times New Roman" w:hAnsi="Times New Roman"/>
        </w:rPr>
        <w:t>w</w:t>
      </w:r>
      <w:r w:rsidR="003D66CE" w:rsidRPr="00417282">
        <w:rPr>
          <w:rFonts w:ascii="Times New Roman" w:hAnsi="Times New Roman"/>
        </w:rPr>
        <w:t>here they</w:t>
      </w:r>
      <w:r w:rsidR="003A5834" w:rsidRPr="00417282">
        <w:rPr>
          <w:rFonts w:ascii="Times New Roman" w:hAnsi="Times New Roman"/>
        </w:rPr>
        <w:t xml:space="preserve"> do not overlap as opposed to the first order ones</w:t>
      </w:r>
      <w:r w:rsidR="00687DF6" w:rsidRPr="00417282">
        <w:rPr>
          <w:rFonts w:ascii="Times New Roman" w:hAnsi="Times New Roman"/>
        </w:rPr>
        <w:t>.</w:t>
      </w:r>
    </w:p>
    <w:p w14:paraId="5EA85055" w14:textId="3763D690" w:rsidR="00D03F33" w:rsidRPr="00417282" w:rsidRDefault="00EC65CE" w:rsidP="00945C8A">
      <w:pPr>
        <w:spacing w:line="480" w:lineRule="auto"/>
        <w:rPr>
          <w:szCs w:val="24"/>
        </w:rPr>
      </w:pPr>
      <w:r w:rsidRPr="00417282">
        <w:rPr>
          <w:rFonts w:ascii="Times New Roman" w:hAnsi="Times New Roman"/>
        </w:rPr>
        <w:lastRenderedPageBreak/>
        <w:t>Th</w:t>
      </w:r>
      <w:r w:rsidR="003817DE" w:rsidRPr="00417282">
        <w:rPr>
          <w:rFonts w:ascii="Times New Roman" w:hAnsi="Times New Roman"/>
        </w:rPr>
        <w:t>e</w:t>
      </w:r>
      <w:r w:rsidRPr="00417282">
        <w:rPr>
          <w:rFonts w:ascii="Times New Roman" w:hAnsi="Times New Roman"/>
        </w:rPr>
        <w:t xml:space="preserve"> </w:t>
      </w:r>
      <w:r w:rsidR="003A5834" w:rsidRPr="00417282">
        <w:rPr>
          <w:rFonts w:ascii="Times New Roman" w:hAnsi="Times New Roman"/>
        </w:rPr>
        <w:t>d-spacing of this lat</w:t>
      </w:r>
      <w:r w:rsidR="00297DC7" w:rsidRPr="00417282">
        <w:rPr>
          <w:rFonts w:ascii="Times New Roman" w:hAnsi="Times New Roman"/>
        </w:rPr>
        <w:t>t</w:t>
      </w:r>
      <w:r w:rsidR="003A5834" w:rsidRPr="00417282">
        <w:rPr>
          <w:rFonts w:ascii="Times New Roman" w:hAnsi="Times New Roman"/>
        </w:rPr>
        <w:t xml:space="preserve">er </w:t>
      </w:r>
      <w:r w:rsidR="003D66CE" w:rsidRPr="00417282">
        <w:rPr>
          <w:rFonts w:ascii="Times New Roman" w:hAnsi="Times New Roman"/>
        </w:rPr>
        <w:t>polymorph</w:t>
      </w:r>
      <w:r w:rsidRPr="00417282">
        <w:rPr>
          <w:rFonts w:ascii="Times New Roman" w:hAnsi="Times New Roman"/>
        </w:rPr>
        <w:t xml:space="preserve"> </w:t>
      </w:r>
      <w:r w:rsidR="00641A93" w:rsidRPr="00417282">
        <w:rPr>
          <w:rFonts w:ascii="Times New Roman" w:hAnsi="Times New Roman"/>
        </w:rPr>
        <w:t>is consistent with a 2L structure</w:t>
      </w:r>
      <w:r w:rsidR="00CB429C" w:rsidRPr="00417282">
        <w:rPr>
          <w:rFonts w:ascii="Times New Roman" w:hAnsi="Times New Roman"/>
        </w:rPr>
        <w:t>.</w:t>
      </w:r>
      <w:r w:rsidR="00687DF6" w:rsidRPr="00417282">
        <w:rPr>
          <w:rFonts w:ascii="Times New Roman" w:hAnsi="Times New Roman"/>
        </w:rPr>
        <w:t xml:space="preserve"> </w:t>
      </w:r>
      <w:r w:rsidR="007D4498" w:rsidRPr="00417282">
        <w:rPr>
          <w:rFonts w:ascii="Times New Roman" w:hAnsi="Times New Roman"/>
        </w:rPr>
        <w:t>This structure has a high melting point</w:t>
      </w:r>
      <w:r w:rsidR="00A653B2" w:rsidRPr="00417282">
        <w:rPr>
          <w:rFonts w:ascii="Times New Roman" w:hAnsi="Times New Roman"/>
        </w:rPr>
        <w:t>, above 30</w:t>
      </w:r>
      <w:r w:rsidR="00CB1987" w:rsidRPr="00417282">
        <w:rPr>
          <w:rFonts w:ascii="Times New Roman" w:hAnsi="Times New Roman"/>
        </w:rPr>
        <w:t xml:space="preserve"> </w:t>
      </w:r>
      <w:r w:rsidR="00A653B2" w:rsidRPr="00417282">
        <w:rPr>
          <w:rFonts w:ascii="Times New Roman" w:hAnsi="Times New Roman"/>
        </w:rPr>
        <w:t>°C</w:t>
      </w:r>
      <w:r w:rsidR="00537EF8" w:rsidRPr="00417282">
        <w:rPr>
          <w:rFonts w:ascii="Times New Roman" w:hAnsi="Times New Roman"/>
        </w:rPr>
        <w:t xml:space="preserve">, </w:t>
      </w:r>
      <w:r w:rsidR="00CB429C" w:rsidRPr="00417282">
        <w:rPr>
          <w:rFonts w:ascii="Times New Roman" w:hAnsi="Times New Roman"/>
        </w:rPr>
        <w:t xml:space="preserve">detected </w:t>
      </w:r>
      <w:r w:rsidR="00537EF8" w:rsidRPr="00417282">
        <w:rPr>
          <w:rFonts w:ascii="Times New Roman" w:hAnsi="Times New Roman"/>
        </w:rPr>
        <w:t xml:space="preserve">for all the samples </w:t>
      </w:r>
      <w:r w:rsidR="003D66CE" w:rsidRPr="00417282">
        <w:rPr>
          <w:rFonts w:ascii="Times New Roman" w:hAnsi="Times New Roman"/>
        </w:rPr>
        <w:t xml:space="preserve">and </w:t>
      </w:r>
      <w:r w:rsidR="00CB429C" w:rsidRPr="00417282">
        <w:rPr>
          <w:rFonts w:ascii="Times New Roman" w:hAnsi="Times New Roman"/>
        </w:rPr>
        <w:t>always melted</w:t>
      </w:r>
      <w:r w:rsidR="003D66CE" w:rsidRPr="00417282">
        <w:rPr>
          <w:rFonts w:ascii="Times New Roman" w:hAnsi="Times New Roman"/>
        </w:rPr>
        <w:t xml:space="preserve"> aft</w:t>
      </w:r>
      <w:r w:rsidR="007D4498" w:rsidRPr="00417282">
        <w:rPr>
          <w:rFonts w:ascii="Times New Roman" w:hAnsi="Times New Roman"/>
        </w:rPr>
        <w:t xml:space="preserve">er the stable β(3L). </w:t>
      </w:r>
      <w:r w:rsidR="000A3AF8" w:rsidRPr="00417282">
        <w:rPr>
          <w:rFonts w:ascii="Times New Roman" w:hAnsi="Times New Roman"/>
        </w:rPr>
        <w:t xml:space="preserve">This behavior is consistent with </w:t>
      </w:r>
      <w:r w:rsidR="00CB429C" w:rsidRPr="00417282">
        <w:rPr>
          <w:rFonts w:ascii="Times New Roman" w:hAnsi="Times New Roman"/>
        </w:rPr>
        <w:t>the</w:t>
      </w:r>
      <w:r w:rsidR="000A3AF8" w:rsidRPr="00417282">
        <w:rPr>
          <w:rFonts w:ascii="Times New Roman" w:hAnsi="Times New Roman"/>
        </w:rPr>
        <w:t xml:space="preserve"> samples, where multiple β(2L)</w:t>
      </w:r>
      <w:r w:rsidR="00056D14" w:rsidRPr="00417282">
        <w:rPr>
          <w:rFonts w:ascii="Times New Roman" w:hAnsi="Times New Roman"/>
        </w:rPr>
        <w:t xml:space="preserve"> polymorphs</w:t>
      </w:r>
      <w:r w:rsidR="000A3AF8" w:rsidRPr="00417282">
        <w:rPr>
          <w:rFonts w:ascii="Times New Roman" w:hAnsi="Times New Roman"/>
        </w:rPr>
        <w:t xml:space="preserve"> where observed</w:t>
      </w:r>
      <w:r w:rsidR="003D66CE" w:rsidRPr="00417282">
        <w:rPr>
          <w:rFonts w:ascii="Times New Roman" w:hAnsi="Times New Roman"/>
        </w:rPr>
        <w:t xml:space="preserve"> </w:t>
      </w:r>
      <w:r w:rsidR="003D66CE" w:rsidRPr="00417282">
        <w:rPr>
          <w:rFonts w:ascii="Times New Roman" w:hAnsi="Times New Roman"/>
        </w:rPr>
        <w:fldChar w:fldCharType="begin" w:fldLock="1"/>
      </w:r>
      <w:r w:rsidR="0092260F" w:rsidRPr="00417282">
        <w:rPr>
          <w:rFonts w:ascii="Times New Roman" w:hAnsi="Times New Roman"/>
        </w:rPr>
        <w:instrText>ADDIN CSL_CITATION {"citationItems":[{"id":"ITEM-1","itemData":{"DOI":"10.3390/MOLECULES26010220","ISSN":"14203049","PMID":"33406709","abstract":"The crystallization behavior of the metastable α form of triacylglycerols (TAGs) plays a critical role as a precursor for the crystallization of more stable β′ and β forms for various applications in food and pharmaceutical products. However, precise analysis of the crystallization kinetics of α has not been performed, likely due to its rapid and complex behavior. This paper presents the observation results of the initial stages of the isothermal crystallization kinetics of α forms of 1,3-dipalmitoyl-2-oleoyl-glycerol (POP), 1,2-dipalmitoyl-3-oleoyl-rac-glycerol (rac-PPO), and molecular compound (MC) crystals of a POP/rac-PPO (1/1) mixture (MCPOP/PPO) using synchrotron radiation time-resolved X-ray diffraction and polarized optical microscopy. In all the TAGs, α crystals with a worm-like morphology started to grow rapidly in the first stage. Then, the α crystals slowly transformed into more stable forms in different manners for different TAG samples. In POP, the conversion was simple, as the α-2 form transformed into γ-3, whereas in rac-PPO, the lamellar distance values of the α-2 form continuously decreased with time and changed into the α-3 form. In the MCPOP/PPO crystals, in contrast, separate crystallization of α-2 of a rac-PPO fraction initially occurred, followed by the crystallization of α-2 of POP, and the two α forms merged into α-2 of MCPOP/PPO. This separate crystallization was caused by large differences in the crystallization kinetics of the α forms of POP and rac-PPO.","author":[{"dropping-particle":"","family":"Taguchi","given":"Ken","non-dropping-particle":"","parse-names":false,"suffix":""},{"dropping-particle":"","family":"Toda","given":"Akihiko","non-dropping-particle":"","parse-names":false,"suffix":""},{"dropping-particle":"","family":"Hondoh","given":"Hironori","non-dropping-particle":"","parse-names":false,"suffix":""},{"dropping-particle":"","family":"Ueno","given":"Satoru","non-dropping-particle":"","parse-names":false,"suffix":""},{"dropping-particle":"","family":"Sato","given":"Kiyotaka","non-dropping-particle":"","parse-names":false,"suffix":""}],"container-title":"Molecules","id":"ITEM-1","issue":"1","issued":{"date-parts":[["2021"]]},"page":"1-13","title":"Kinetic Study on Alpha-Form Crystallization of Mixed-Acid Triacylglycerols POP, PPO, and Their Mixture","type":"article-journal","volume":"26"},"uris":["http://www.mendeley.com/documents/?uuid=7477fc00-e677-4135-8a73-2db86e6c1a4c"]},{"id":"ITEM-2","itemData":{"DOI":"10.1016/j.lwt.2020.109490","ISSN":"00236438","abstract":"Dynamic changes in triacylglycerol composition during complete crystallization were investigated by separating crystals from molten cocoa butter (CB) over different lengths of crystallization time. The dynamic crystallization behavior of CB was described by solid fat content (SFC), crystal morphology, and microstructure. The crystallization process was divided into stages, based on the growth mode of crystals: the induction, primary crystallization, and secondary crystallization stages. As crystallization progressed, the relative content of 1,3-dipalmitoyl-2-oleoylglycerol (POP) increased from 12.1% to 29.8%; that of 1,3-distearoyl-2-oleoylglycerol (StOSt) decreased from 37.1% to 20.2%; and that of tristearin (StStSt) decreased from 4.9% to 0.2%. Circular crystals were formed at the induction and primary crystallization stages, and β′-III form and β′-IV form polymorphisms were exhibited. When crystallization entered the secondary crystallization stage, the crystal morphology changed from circular to acicular, and polymorphic transformation from the β′-III form and β′-IV form to the β-form was observed.","author":[{"dropping-particle":"","family":"Yao","given":"Yunping","non-dropping-particle":"","parse-names":false,"suffix":""},{"dropping-particle":"","family":"Liu","given":"Wentao","non-dropping-particle":"","parse-names":false,"suffix":""},{"dropping-particle":"","family":"Zhang","given":"Di","non-dropping-particle":"","parse-names":false,"suffix":""},{"dropping-particle":"","family":"Li","given":"Ruiting","non-dropping-particle":"","parse-names":false,"suffix":""},{"dropping-particle":"","family":"Zhou","given":"Hang","non-dropping-particle":"","parse-names":false,"suffix":""},{"dropping-particle":"","family":"Li","given":"Changmo","non-dropping-particle":"","parse-names":false,"suffix":""},{"dropping-particle":"","family":"Wang","given":"Shuo","non-dropping-particle":"","parse-names":false,"suffix":""}],"container-title":"Lwt","id":"ITEM-2","issue":"March","issued":{"date-parts":[["2020"]]},"page":"109490","publisher":"Elsevier","title":"Dynamic changes in the triacylglycerol composition and crystallization behavior of cocoa butter","type":"article-journal","volume":"129"},"uris":["http://www.mendeley.com/documents/?uuid=4bd9390d-0dd9-425f-b7cf-7aeac3c831f3"]},{"id":"ITEM-3","itemData":{"DOI":"10.1002/047167849x.bio020","abstract":"This chapter reviews the polymorphism of principal triacylglycerols in single and binary mixture states. First, basic concepts of fat polymorphism, namely, thermal stability, subcell structure and chain length structure are explained together with phase equilibria of binary mixture systems. Then, polymorphic behavior of principal triacylglycerols are described. The phase behavior of the mixture systems of the principal TAGs is discussed with an emphasis of the influence of the polymorphism.","author":[{"dropping-particle":"","family":"Sato","given":"Kiyotaka","non-dropping-particle":"","parse-names":false,"suffix":""},{"dropping-particle":"","family":"Ueno","given":"Satoru","non-dropping-particle":"","parse-names":false,"suffix":""}],"container-title":"Bailey's Industrial Oil and Fat Products","id":"ITEM-3","issued":{"date-parts":[["2005"]]},"page":"77-120","title":"Polymorphism in Fats and Oils","type":"article-journal"},"uris":["http://www.mendeley.com/documents/?uuid=032105db-8c44-440f-997c-e7e564b9fe24"]}],"mendeley":{"formattedCitation":"(Sato &amp; Ueno, 2005; Taguchi et al., 2021; Yao et al., 2020)","plainTextFormattedCitation":"(Sato &amp; Ueno, 2005; Taguchi et al., 2021; Yao et al., 2020)","previouslyFormattedCitation":"(13,36,37)"},"properties":{"noteIndex":0},"schema":"https://github.com/citation-style-language/schema/raw/master/csl-citation.json"}</w:instrText>
      </w:r>
      <w:r w:rsidR="003D66CE" w:rsidRPr="00417282">
        <w:rPr>
          <w:rFonts w:ascii="Times New Roman" w:hAnsi="Times New Roman"/>
        </w:rPr>
        <w:fldChar w:fldCharType="separate"/>
      </w:r>
      <w:r w:rsidR="0092260F" w:rsidRPr="00417282">
        <w:rPr>
          <w:rFonts w:ascii="Times New Roman" w:hAnsi="Times New Roman"/>
          <w:noProof/>
        </w:rPr>
        <w:t>(Sato &amp; Ueno, 2005; Taguchi et al., 2021; Yao et al., 2020)</w:t>
      </w:r>
      <w:r w:rsidR="003D66CE" w:rsidRPr="00417282">
        <w:rPr>
          <w:rFonts w:ascii="Times New Roman" w:hAnsi="Times New Roman"/>
        </w:rPr>
        <w:fldChar w:fldCharType="end"/>
      </w:r>
      <w:r w:rsidR="002D1F78" w:rsidRPr="00417282">
        <w:rPr>
          <w:rFonts w:ascii="Times New Roman" w:hAnsi="Times New Roman"/>
        </w:rPr>
        <w:t>. Samples S3, S7, S8, S11, S12 and S14 all contain over 1% of tri-saturated TAGs</w:t>
      </w:r>
      <w:r w:rsidR="00C66D5C" w:rsidRPr="00417282">
        <w:rPr>
          <w:rFonts w:ascii="Times New Roman" w:hAnsi="Times New Roman"/>
        </w:rPr>
        <w:t xml:space="preserve"> and over 1% of PPO</w:t>
      </w:r>
      <w:r w:rsidR="002D1F78" w:rsidRPr="00417282">
        <w:rPr>
          <w:rFonts w:ascii="Times New Roman" w:hAnsi="Times New Roman"/>
        </w:rPr>
        <w:t>, which might</w:t>
      </w:r>
      <w:r w:rsidR="00C66D5C" w:rsidRPr="00417282">
        <w:rPr>
          <w:rFonts w:ascii="Times New Roman" w:hAnsi="Times New Roman"/>
        </w:rPr>
        <w:t xml:space="preserve"> both</w:t>
      </w:r>
      <w:r w:rsidR="002D1F78" w:rsidRPr="00417282">
        <w:rPr>
          <w:rFonts w:ascii="Times New Roman" w:hAnsi="Times New Roman"/>
        </w:rPr>
        <w:t xml:space="preserve"> form a β(2L) phase </w:t>
      </w:r>
      <w:r w:rsidR="00CB429C" w:rsidRPr="00417282">
        <w:rPr>
          <w:rFonts w:ascii="Times New Roman" w:hAnsi="Times New Roman"/>
        </w:rPr>
        <w:t>being</w:t>
      </w:r>
      <w:r w:rsidR="002D1F78" w:rsidRPr="00417282">
        <w:rPr>
          <w:rFonts w:ascii="Times New Roman" w:hAnsi="Times New Roman"/>
        </w:rPr>
        <w:t xml:space="preserve"> immiscible with the more abundant β(3L). </w:t>
      </w:r>
      <w:r w:rsidR="00C66D5C" w:rsidRPr="00417282">
        <w:rPr>
          <w:rFonts w:ascii="Times New Roman" w:hAnsi="Times New Roman"/>
        </w:rPr>
        <w:t xml:space="preserve">The β(2L) phase is also visible for samples </w:t>
      </w:r>
      <w:r w:rsidR="00D8357C" w:rsidRPr="00417282">
        <w:rPr>
          <w:rFonts w:ascii="Times New Roman" w:hAnsi="Times New Roman"/>
        </w:rPr>
        <w:t>containing</w:t>
      </w:r>
      <w:r w:rsidR="00C66D5C" w:rsidRPr="00417282">
        <w:rPr>
          <w:rFonts w:ascii="Times New Roman" w:hAnsi="Times New Roman"/>
        </w:rPr>
        <w:t xml:space="preserve"> less than 1% of tri-saturated TAGs, particularly S4, S9 and S13. It is worth notic</w:t>
      </w:r>
      <w:r w:rsidR="00D8357C" w:rsidRPr="00417282">
        <w:rPr>
          <w:rFonts w:ascii="Times New Roman" w:hAnsi="Times New Roman"/>
        </w:rPr>
        <w:t>ing</w:t>
      </w:r>
      <w:r w:rsidR="00E546F8" w:rsidRPr="00417282">
        <w:rPr>
          <w:rFonts w:ascii="Times New Roman" w:hAnsi="Times New Roman"/>
        </w:rPr>
        <w:t>,</w:t>
      </w:r>
      <w:r w:rsidR="00C66D5C" w:rsidRPr="00417282">
        <w:rPr>
          <w:rFonts w:ascii="Times New Roman" w:hAnsi="Times New Roman"/>
        </w:rPr>
        <w:t xml:space="preserve"> that S9 has also a low content of PPO (&lt;1%)</w:t>
      </w:r>
      <w:r w:rsidR="00E546F8" w:rsidRPr="00417282">
        <w:rPr>
          <w:rFonts w:ascii="Times New Roman" w:hAnsi="Times New Roman"/>
        </w:rPr>
        <w:t>,</w:t>
      </w:r>
      <w:r w:rsidR="00C66D5C" w:rsidRPr="00417282">
        <w:rPr>
          <w:rFonts w:ascii="Times New Roman" w:hAnsi="Times New Roman"/>
        </w:rPr>
        <w:t xml:space="preserve"> indicating that such a small amount of TAGs is enough to generate a visible</w:t>
      </w:r>
      <w:r w:rsidR="00CB429C" w:rsidRPr="00417282">
        <w:rPr>
          <w:rFonts w:ascii="Times New Roman" w:hAnsi="Times New Roman"/>
        </w:rPr>
        <w:t xml:space="preserve"> trace of the</w:t>
      </w:r>
      <w:r w:rsidR="00C66D5C" w:rsidRPr="00417282">
        <w:rPr>
          <w:rFonts w:ascii="Times New Roman" w:hAnsi="Times New Roman"/>
        </w:rPr>
        <w:t xml:space="preserve"> β</w:t>
      </w:r>
      <w:r w:rsidR="00D8357C" w:rsidRPr="00417282">
        <w:rPr>
          <w:rFonts w:ascii="Times New Roman" w:hAnsi="Times New Roman"/>
        </w:rPr>
        <w:t>(2L)</w:t>
      </w:r>
      <w:r w:rsidR="00C66D5C" w:rsidRPr="00417282">
        <w:rPr>
          <w:rFonts w:ascii="Times New Roman" w:hAnsi="Times New Roman"/>
        </w:rPr>
        <w:t xml:space="preserve"> phase. </w:t>
      </w:r>
      <w:r w:rsidR="00E546F8" w:rsidRPr="00417282">
        <w:rPr>
          <w:rFonts w:ascii="Times New Roman" w:hAnsi="Times New Roman"/>
        </w:rPr>
        <w:fldChar w:fldCharType="begin"/>
      </w:r>
      <w:r w:rsidR="00E546F8" w:rsidRPr="00417282">
        <w:rPr>
          <w:rFonts w:ascii="Times New Roman" w:hAnsi="Times New Roman"/>
        </w:rPr>
        <w:instrText xml:space="preserve"> REF _Ref112252322 \h </w:instrText>
      </w:r>
      <w:r w:rsidR="00076D1C" w:rsidRPr="00417282">
        <w:rPr>
          <w:rFonts w:ascii="Times New Roman" w:hAnsi="Times New Roman"/>
        </w:rPr>
        <w:instrText xml:space="preserve"> \* MERGEFORMAT </w:instrText>
      </w:r>
      <w:r w:rsidR="00E546F8" w:rsidRPr="00417282">
        <w:rPr>
          <w:rFonts w:ascii="Times New Roman" w:hAnsi="Times New Roman"/>
        </w:rPr>
      </w:r>
      <w:r w:rsidR="00E546F8" w:rsidRPr="00417282">
        <w:rPr>
          <w:rFonts w:ascii="Times New Roman" w:hAnsi="Times New Roman"/>
        </w:rPr>
        <w:fldChar w:fldCharType="separate"/>
      </w:r>
      <w:r w:rsidR="00E546F8" w:rsidRPr="00417282">
        <w:t xml:space="preserve">Figure </w:t>
      </w:r>
      <w:r w:rsidR="00E546F8" w:rsidRPr="00417282">
        <w:rPr>
          <w:noProof/>
        </w:rPr>
        <w:t>8</w:t>
      </w:r>
      <w:r w:rsidR="00E546F8" w:rsidRPr="00417282">
        <w:rPr>
          <w:rFonts w:ascii="Times New Roman" w:hAnsi="Times New Roman"/>
        </w:rPr>
        <w:fldChar w:fldCharType="end"/>
      </w:r>
      <w:r w:rsidR="00E546F8" w:rsidRPr="00417282">
        <w:rPr>
          <w:rFonts w:ascii="Times New Roman" w:hAnsi="Times New Roman"/>
        </w:rPr>
        <w:t xml:space="preserve"> </w:t>
      </w:r>
      <w:r w:rsidR="00950151" w:rsidRPr="00417282">
        <w:rPr>
          <w:rFonts w:ascii="Times New Roman" w:hAnsi="Times New Roman"/>
        </w:rPr>
        <w:t xml:space="preserve">shows the intensity of the first order Bragg peak of the main phases observed in samples S4, S7, S11 and S13. </w:t>
      </w:r>
      <w:r w:rsidR="007A3D0A" w:rsidRPr="00417282">
        <w:rPr>
          <w:rFonts w:ascii="Times New Roman" w:hAnsi="Times New Roman"/>
        </w:rPr>
        <w:t>I</w:t>
      </w:r>
      <w:r w:rsidR="00C97568" w:rsidRPr="00417282">
        <w:rPr>
          <w:rFonts w:ascii="Times New Roman" w:hAnsi="Times New Roman"/>
        </w:rPr>
        <w:t>t appears</w:t>
      </w:r>
      <w:r w:rsidR="00F929A9" w:rsidRPr="00417282">
        <w:rPr>
          <w:rFonts w:ascii="Times New Roman" w:hAnsi="Times New Roman"/>
        </w:rPr>
        <w:t xml:space="preserve"> that </w:t>
      </w:r>
      <w:r w:rsidR="00815008" w:rsidRPr="00417282">
        <w:rPr>
          <w:rFonts w:ascii="Times New Roman" w:hAnsi="Times New Roman"/>
        </w:rPr>
        <w:t xml:space="preserve">the </w:t>
      </w:r>
      <w:r w:rsidR="00F929A9" w:rsidRPr="00417282">
        <w:rPr>
          <w:rFonts w:ascii="Times New Roman" w:hAnsi="Times New Roman"/>
        </w:rPr>
        <w:t>β(3L)</w:t>
      </w:r>
      <w:r w:rsidR="007A3D0A" w:rsidRPr="00417282">
        <w:rPr>
          <w:rFonts w:ascii="Times New Roman" w:hAnsi="Times New Roman"/>
        </w:rPr>
        <w:t xml:space="preserve"> and the β(2L) </w:t>
      </w:r>
      <w:r w:rsidR="00F929A9" w:rsidRPr="00417282">
        <w:rPr>
          <w:rFonts w:ascii="Times New Roman" w:hAnsi="Times New Roman"/>
        </w:rPr>
        <w:t>form</w:t>
      </w:r>
      <w:r w:rsidR="007A3D0A" w:rsidRPr="00417282">
        <w:rPr>
          <w:rFonts w:ascii="Times New Roman" w:hAnsi="Times New Roman"/>
        </w:rPr>
        <w:t>s</w:t>
      </w:r>
      <w:r w:rsidR="00F929A9" w:rsidRPr="00417282">
        <w:rPr>
          <w:rFonts w:ascii="Times New Roman" w:hAnsi="Times New Roman"/>
        </w:rPr>
        <w:t xml:space="preserve"> </w:t>
      </w:r>
      <w:r w:rsidR="00C97568" w:rsidRPr="00417282">
        <w:rPr>
          <w:rFonts w:ascii="Times New Roman" w:hAnsi="Times New Roman"/>
        </w:rPr>
        <w:t>grow</w:t>
      </w:r>
      <w:r w:rsidR="00F929A9" w:rsidRPr="00417282">
        <w:rPr>
          <w:rFonts w:ascii="Times New Roman" w:hAnsi="Times New Roman"/>
        </w:rPr>
        <w:t xml:space="preserve"> at the expense of the β’(2L), whose peaks</w:t>
      </w:r>
      <w:r w:rsidR="00056D14" w:rsidRPr="00417282">
        <w:rPr>
          <w:rFonts w:ascii="Times New Roman" w:hAnsi="Times New Roman"/>
        </w:rPr>
        <w:t>’</w:t>
      </w:r>
      <w:r w:rsidR="00F929A9" w:rsidRPr="00417282">
        <w:rPr>
          <w:rFonts w:ascii="Times New Roman" w:hAnsi="Times New Roman"/>
        </w:rPr>
        <w:t xml:space="preserve"> intensity decreases</w:t>
      </w:r>
    </w:p>
    <w:p w14:paraId="588DB975" w14:textId="54813CF0" w:rsidR="007A2FBF" w:rsidRPr="00417282" w:rsidRDefault="007A2FBF" w:rsidP="00076D1C">
      <w:pPr>
        <w:pStyle w:val="BGKeywords"/>
        <w:rPr>
          <w:rFonts w:ascii="Times New Roman" w:hAnsi="Times New Roman"/>
        </w:rPr>
      </w:pPr>
      <w:r w:rsidRPr="00417282">
        <w:t xml:space="preserve">It is clear that a phase separation between TAGs happens as the tri-saturated </w:t>
      </w:r>
      <w:r w:rsidRPr="00417282">
        <w:rPr>
          <w:rFonts w:ascii="Times New Roman" w:hAnsi="Times New Roman"/>
        </w:rPr>
        <w:t>β(2L) phase</w:t>
      </w:r>
      <w:r w:rsidRPr="00417282">
        <w:t xml:space="preserve"> and the aforementioned molecular compounds of a 2L stack</w:t>
      </w:r>
      <w:r w:rsidR="001D16E0" w:rsidRPr="00417282">
        <w:t>ed phase</w:t>
      </w:r>
      <w:r w:rsidRPr="00417282">
        <w:t xml:space="preserve"> are not miscible with </w:t>
      </w:r>
      <w:r w:rsidRPr="00417282">
        <w:rPr>
          <w:rFonts w:ascii="Times New Roman" w:hAnsi="Times New Roman"/>
        </w:rPr>
        <w:t xml:space="preserve">β(3L) structures. A β(2L) </w:t>
      </w:r>
      <w:r w:rsidR="001D16E0" w:rsidRPr="00417282">
        <w:rPr>
          <w:rFonts w:ascii="Times New Roman" w:hAnsi="Times New Roman"/>
        </w:rPr>
        <w:t xml:space="preserve">form </w:t>
      </w:r>
      <w:r w:rsidRPr="00417282">
        <w:rPr>
          <w:rFonts w:ascii="Times New Roman" w:hAnsi="Times New Roman"/>
        </w:rPr>
        <w:t xml:space="preserve">was not observed in 500 min long experiments for S1, S2, S5, S6 and CB. However, as previously shown even these samples displayed high melting 2L solid phases (with </w:t>
      </w:r>
      <w:r w:rsidR="00FB0DE0" w:rsidRPr="00417282">
        <w:rPr>
          <w:rFonts w:ascii="Times New Roman" w:hAnsi="Times New Roman"/>
        </w:rPr>
        <w:t>melting point</w:t>
      </w:r>
      <w:r w:rsidRPr="00417282">
        <w:rPr>
          <w:rFonts w:ascii="Times New Roman" w:hAnsi="Times New Roman"/>
        </w:rPr>
        <w:t xml:space="preserve"> higher than the </w:t>
      </w:r>
      <w:r w:rsidR="00FB0DE0" w:rsidRPr="00417282">
        <w:rPr>
          <w:rFonts w:ascii="Times New Roman" w:hAnsi="Times New Roman"/>
        </w:rPr>
        <w:t>β(3L)</w:t>
      </w:r>
      <w:r w:rsidRPr="00417282">
        <w:rPr>
          <w:rFonts w:ascii="Times New Roman" w:hAnsi="Times New Roman"/>
        </w:rPr>
        <w:t xml:space="preserve"> polymorph), when stored for over 6 months in capillaries, as shown in </w:t>
      </w:r>
      <w:r w:rsidR="00E546F8" w:rsidRPr="00417282">
        <w:rPr>
          <w:rFonts w:ascii="Times New Roman" w:hAnsi="Times New Roman"/>
        </w:rPr>
        <w:fldChar w:fldCharType="begin"/>
      </w:r>
      <w:r w:rsidR="00E546F8" w:rsidRPr="00417282">
        <w:rPr>
          <w:rFonts w:ascii="Times New Roman" w:hAnsi="Times New Roman"/>
        </w:rPr>
        <w:instrText xml:space="preserve"> REF _Ref127962414 \h </w:instrText>
      </w:r>
      <w:r w:rsidR="00076D1C" w:rsidRPr="00417282">
        <w:rPr>
          <w:rFonts w:ascii="Times New Roman" w:hAnsi="Times New Roman"/>
        </w:rPr>
        <w:instrText xml:space="preserve"> \* MERGEFORMAT </w:instrText>
      </w:r>
      <w:r w:rsidR="00E546F8" w:rsidRPr="00417282">
        <w:rPr>
          <w:rFonts w:ascii="Times New Roman" w:hAnsi="Times New Roman"/>
        </w:rPr>
      </w:r>
      <w:r w:rsidR="00E546F8" w:rsidRPr="00417282">
        <w:rPr>
          <w:rFonts w:ascii="Times New Roman" w:hAnsi="Times New Roman"/>
        </w:rPr>
        <w:fldChar w:fldCharType="separate"/>
      </w:r>
      <w:r w:rsidR="00E546F8" w:rsidRPr="00417282">
        <w:t xml:space="preserve">Figure </w:t>
      </w:r>
      <w:r w:rsidR="00E546F8" w:rsidRPr="00417282">
        <w:rPr>
          <w:noProof/>
        </w:rPr>
        <w:t>9</w:t>
      </w:r>
      <w:r w:rsidR="00E546F8" w:rsidRPr="00417282">
        <w:rPr>
          <w:rFonts w:ascii="Times New Roman" w:hAnsi="Times New Roman"/>
        </w:rPr>
        <w:fldChar w:fldCharType="end"/>
      </w:r>
      <w:r w:rsidR="008439A9" w:rsidRPr="00417282">
        <w:rPr>
          <w:rFonts w:ascii="Times New Roman" w:hAnsi="Times New Roman"/>
        </w:rPr>
        <w:t xml:space="preserve"> and Supporting Information Figure S8</w:t>
      </w:r>
      <w:r w:rsidRPr="00417282">
        <w:rPr>
          <w:rFonts w:ascii="Times New Roman" w:hAnsi="Times New Roman"/>
        </w:rPr>
        <w:t xml:space="preserve">. The </w:t>
      </w:r>
      <w:r w:rsidR="00E546F8" w:rsidRPr="00417282">
        <w:rPr>
          <w:rFonts w:ascii="Times New Roman" w:hAnsi="Times New Roman"/>
        </w:rPr>
        <w:t>a</w:t>
      </w:r>
      <w:r w:rsidR="00BF788C" w:rsidRPr="00417282">
        <w:rPr>
          <w:rFonts w:ascii="Times New Roman" w:hAnsi="Times New Roman"/>
        </w:rPr>
        <w:t>ged</w:t>
      </w:r>
      <w:r w:rsidRPr="00417282">
        <w:rPr>
          <w:rFonts w:ascii="Times New Roman" w:hAnsi="Times New Roman"/>
        </w:rPr>
        <w:t xml:space="preserve"> sample S2 presented two high melting peaks at 48 and 43 Å, similarly to S7 (47 and 43 Å), S1 (50 and 44.5 Å) and S13 (49 and 43 Å). These values are different from the d-spacings reported in literature for the β polymorphs of SSS and PPP (45 and around 41 Å, respectively</w:t>
      </w:r>
      <w:r w:rsidR="00E546F8" w:rsidRPr="00417282">
        <w:rPr>
          <w:rFonts w:ascii="Times New Roman" w:hAnsi="Times New Roman"/>
        </w:rPr>
        <w:t>;</w:t>
      </w:r>
      <w:r w:rsidRPr="00417282">
        <w:rPr>
          <w:rFonts w:ascii="Times New Roman" w:hAnsi="Times New Roman"/>
        </w:rPr>
        <w:t xml:space="preserve"> both with a melting point above 65 °C). The PPO/POP stoichiometric mixture (long spacing of 41 Å with a melting point of 31°C), is the only molecular compound that can form considering the TAGs composition of all the CBE samples </w:t>
      </w:r>
      <w:r w:rsidRPr="00417282">
        <w:rPr>
          <w:rFonts w:ascii="Times New Roman" w:hAnsi="Times New Roman"/>
        </w:rPr>
        <w:fldChar w:fldCharType="begin" w:fldLock="1"/>
      </w:r>
      <w:r w:rsidR="0092260F" w:rsidRPr="00417282">
        <w:rPr>
          <w:rFonts w:ascii="Times New Roman" w:hAnsi="Times New Roman"/>
        </w:rPr>
        <w:instrText>ADDIN CSL_CITATION {"citationItems":[{"id":"ITEM-1","itemData":{"DOI":"10.1021/acs.cgd.2c01334","ISSN":"1528-7483","author":[{"dropping-particle":"","family":"Ghazani","given":"Saeed M","non-dropping-particle":"","parse-names":false,"suffix":""},{"dropping-particle":"","family":"Marangoni","given":"Alejandro G","non-dropping-particle":"","parse-names":false,"suffix":""}],"container-title":"Crystal Growth &amp; Design","id":"ITEM-1","issued":{"date-parts":[["2023"]]},"title":"New Triclinic Polymorph of Tristearin","type":"article-journal"},"uris":["http://www.mendeley.com/documents/?uuid=ef2a5dd7-c4cf-42db-ae25-d60c131703e2"]},{"id":"ITEM-2","itemData":{"DOI":"10.1016/j.jcis.2022.10.005","ISSN":"10957103","abstract":"The crystallization behavior of lipids is relevant in many fields such as adipose tissue formation and regeneration, forensic investigations and food production. Using a lipid model system composed of triacylglycerols, we study the formation of crystalline structures under laminar shear flows across various length scales by polarized light-, scanning electron-, and atomic force microscopy, as well as laser diffraction spectroscopy. The shear rate during crystallization γ̇cryst influences the acyl-chain length structure and promotes domain growth into the flow direction thereby transforming the crystallites from oblate into prolate particles. Concentration dependent aggregation of crystallites into clusters is the rate limiting step for floc and floc network formation. At high γ̇cryst, fast crystallite cluster formation at smaller equilibrium diameters is promoted. The high crystallite cluster concentration induces their aggregation into flocs which form weak networks. At low γ̇cryst, floc generation is limited by the low amount of crystallite clusters leading to slow growth of larger flocs and forming of strong networks. The findings in this work have potential implications ranging from the design of injectable soft tissue fillers for adipose tissue regeneration, to the crystalline network formation in microorganism derived lipids, up to a more energy-efficient production of chocolate confectionery.","author":[{"dropping-particle":"","family":"Mishra","given":"Kim","non-dropping-particle":"","parse-names":false,"suffix":""},{"dropping-particle":"","family":"Kummer","given":"Nico","non-dropping-particle":"","parse-names":false,"suffix":""},{"dropping-particle":"","family":"Bergfreund","given":"Jotam","non-dropping-particle":"","parse-names":false,"suffix":""},{"dropping-particle":"","family":"Kämpf","given":"Fabian","non-dropping-particle":"","parse-names":false,"suffix":""},{"dropping-particle":"","family":"Bertsch","given":"Pascal","non-dropping-particle":"","parse-names":false,"suffix":""},{"dropping-particle":"","family":"Pauer","given":"Robin","non-dropping-particle":"","parse-names":false,"suffix":""},{"dropping-particle":"","family":"Nyström","given":"Gustav","non-dropping-particle":"","parse-names":false,"suffix":""},{"dropping-particle":"","family":"Fischer","given":"Peter","non-dropping-particle":"","parse-names":false,"suffix":""},{"dropping-particle":"","family":"Windhab","given":"Erich J.","non-dropping-particle":"","parse-names":false,"suffix":""}],"container-title":"Journal of Colloid and Interface Science","id":"ITEM-2","issued":{"date-parts":[["2023"]]},"page":"731-741","publisher":"Elsevier Inc.","title":"Controlling lipid crystallization across multiple length scales by directed shear flow","type":"article-journal","volume":"630"},"uris":["http://www.mendeley.com/documents/?uuid=fb649804-ca8e-4c2f-9deb-18d8487aa98a"]}],"mendeley":{"formattedCitation":"(Ghazani &amp; Marangoni, 2023; Mishra et al., 2023)","plainTextFormattedCitation":"(Ghazani &amp; Marangoni, 2023; Mishra et al., 2023)","previouslyFormattedCitation":"(25,39)"},"properties":{"noteIndex":0},"schema":"https://github.com/citation-style-language/schema/raw/master/csl-citation.json"}</w:instrText>
      </w:r>
      <w:r w:rsidRPr="00417282">
        <w:rPr>
          <w:rFonts w:ascii="Times New Roman" w:hAnsi="Times New Roman"/>
        </w:rPr>
        <w:fldChar w:fldCharType="separate"/>
      </w:r>
      <w:r w:rsidR="0092260F" w:rsidRPr="00417282">
        <w:rPr>
          <w:rFonts w:ascii="Times New Roman" w:hAnsi="Times New Roman"/>
          <w:noProof/>
        </w:rPr>
        <w:t>(Ghazani &amp; Marangoni, 2023; Mishra et al., 2023)</w:t>
      </w:r>
      <w:r w:rsidRPr="00417282">
        <w:rPr>
          <w:rFonts w:ascii="Times New Roman" w:hAnsi="Times New Roman"/>
        </w:rPr>
        <w:fldChar w:fldCharType="end"/>
      </w:r>
      <w:r w:rsidRPr="00417282">
        <w:rPr>
          <w:rFonts w:ascii="Times New Roman" w:hAnsi="Times New Roman"/>
        </w:rPr>
        <w:t xml:space="preserve">. The differences in long spacing among </w:t>
      </w:r>
      <w:r w:rsidRPr="00417282">
        <w:rPr>
          <w:rFonts w:ascii="Times New Roman" w:hAnsi="Times New Roman"/>
        </w:rPr>
        <w:lastRenderedPageBreak/>
        <w:t xml:space="preserve">samples might be due to the fact, that these solid phase are not pure SSS, PPP and PPO/POP but they </w:t>
      </w:r>
      <w:r w:rsidR="001D16E0" w:rsidRPr="00417282">
        <w:rPr>
          <w:rFonts w:ascii="Times New Roman" w:hAnsi="Times New Roman"/>
        </w:rPr>
        <w:t xml:space="preserve">certainly </w:t>
      </w:r>
      <w:r w:rsidRPr="00417282">
        <w:rPr>
          <w:rFonts w:ascii="Times New Roman" w:hAnsi="Times New Roman"/>
        </w:rPr>
        <w:t xml:space="preserve">have incorporated </w:t>
      </w:r>
      <w:r w:rsidR="001D16E0" w:rsidRPr="00417282">
        <w:rPr>
          <w:rFonts w:ascii="Times New Roman" w:hAnsi="Times New Roman"/>
        </w:rPr>
        <w:t xml:space="preserve">traces of </w:t>
      </w:r>
      <w:r w:rsidRPr="00417282">
        <w:rPr>
          <w:rFonts w:ascii="Times New Roman" w:hAnsi="Times New Roman"/>
        </w:rPr>
        <w:t>other TAGs</w:t>
      </w:r>
      <w:r w:rsidR="001D16E0" w:rsidRPr="00417282">
        <w:rPr>
          <w:rFonts w:ascii="Times New Roman" w:hAnsi="Times New Roman"/>
        </w:rPr>
        <w:t>,</w:t>
      </w:r>
      <w:r w:rsidRPr="00417282">
        <w:rPr>
          <w:rFonts w:ascii="Times New Roman" w:hAnsi="Times New Roman"/>
        </w:rPr>
        <w:t xml:space="preserve"> contain</w:t>
      </w:r>
      <w:r w:rsidR="001D16E0" w:rsidRPr="00417282">
        <w:rPr>
          <w:rFonts w:ascii="Times New Roman" w:hAnsi="Times New Roman"/>
        </w:rPr>
        <w:t>ing them</w:t>
      </w:r>
      <w:r w:rsidRPr="00417282">
        <w:rPr>
          <w:rFonts w:ascii="Times New Roman" w:hAnsi="Times New Roman"/>
        </w:rPr>
        <w:t xml:space="preserve"> up to their miscibility limits with these 2L structures.</w:t>
      </w:r>
    </w:p>
    <w:p w14:paraId="5C8A61EC" w14:textId="19B9B094" w:rsidR="00D8357C" w:rsidRPr="00417282" w:rsidRDefault="00BF788C" w:rsidP="00076D1C">
      <w:pPr>
        <w:pStyle w:val="BGKeywords"/>
        <w:rPr>
          <w:rFonts w:ascii="Times New Roman" w:hAnsi="Times New Roman"/>
        </w:rPr>
      </w:pPr>
      <w:r w:rsidRPr="00417282">
        <w:rPr>
          <w:rFonts w:ascii="Times New Roman" w:hAnsi="Times New Roman"/>
        </w:rPr>
        <w:t>F</w:t>
      </w:r>
      <w:r w:rsidR="00D8357C" w:rsidRPr="00417282">
        <w:rPr>
          <w:rFonts w:ascii="Times New Roman" w:hAnsi="Times New Roman"/>
        </w:rPr>
        <w:t xml:space="preserve">or the two </w:t>
      </w:r>
      <w:r w:rsidR="001D16E0" w:rsidRPr="00417282">
        <w:rPr>
          <w:rFonts w:ascii="Times New Roman" w:hAnsi="Times New Roman"/>
        </w:rPr>
        <w:t xml:space="preserve">aged </w:t>
      </w:r>
      <w:r w:rsidR="00D8357C" w:rsidRPr="00417282">
        <w:rPr>
          <w:rFonts w:ascii="Times New Roman" w:hAnsi="Times New Roman"/>
        </w:rPr>
        <w:t xml:space="preserve">cocoa butter samples (CB and S6) three different peaks were identified in the </w:t>
      </w:r>
      <w:r w:rsidR="00123BA5" w:rsidRPr="00417282">
        <w:rPr>
          <w:rFonts w:ascii="Times New Roman" w:hAnsi="Times New Roman"/>
        </w:rPr>
        <w:t>long spacing region between 5</w:t>
      </w:r>
      <w:r w:rsidR="00944DEB" w:rsidRPr="00417282">
        <w:rPr>
          <w:rFonts w:ascii="Times New Roman" w:hAnsi="Times New Roman"/>
        </w:rPr>
        <w:t>0</w:t>
      </w:r>
      <w:r w:rsidR="00123BA5" w:rsidRPr="00417282">
        <w:rPr>
          <w:rFonts w:ascii="Times New Roman" w:hAnsi="Times New Roman"/>
        </w:rPr>
        <w:t xml:space="preserve"> and 4</w:t>
      </w:r>
      <w:r w:rsidR="00944DEB" w:rsidRPr="00417282">
        <w:rPr>
          <w:rFonts w:ascii="Times New Roman" w:hAnsi="Times New Roman"/>
        </w:rPr>
        <w:t>0</w:t>
      </w:r>
      <w:r w:rsidR="00123BA5" w:rsidRPr="00417282">
        <w:rPr>
          <w:rFonts w:ascii="Times New Roman" w:hAnsi="Times New Roman"/>
        </w:rPr>
        <w:t xml:space="preserve"> </w:t>
      </w:r>
      <w:r w:rsidR="00944DEB" w:rsidRPr="00417282">
        <w:rPr>
          <w:rFonts w:ascii="Times New Roman" w:hAnsi="Times New Roman"/>
        </w:rPr>
        <w:t>Å</w:t>
      </w:r>
      <w:r w:rsidR="001D16E0" w:rsidRPr="00417282">
        <w:rPr>
          <w:rFonts w:ascii="Times New Roman" w:hAnsi="Times New Roman"/>
        </w:rPr>
        <w:t xml:space="preserve"> (Figure 9)</w:t>
      </w:r>
      <w:r w:rsidR="00123BA5" w:rsidRPr="00417282">
        <w:rPr>
          <w:rFonts w:ascii="Times New Roman" w:hAnsi="Times New Roman"/>
        </w:rPr>
        <w:t xml:space="preserve">, which correspond to the position of first Bragg peaks of 2L stacking type of structures (considering the average length of the FAs contained in these samples). </w:t>
      </w:r>
      <w:r w:rsidR="005F0015" w:rsidRPr="00417282">
        <w:rPr>
          <w:rFonts w:ascii="Times New Roman" w:hAnsi="Times New Roman"/>
        </w:rPr>
        <w:t xml:space="preserve">The positions of the peaks are almost identical for CB and S6 and correspond to long spacing values of 49, 44 and 43 </w:t>
      </w:r>
      <w:r w:rsidR="00944DEB" w:rsidRPr="00417282">
        <w:rPr>
          <w:rFonts w:ascii="Times New Roman" w:hAnsi="Times New Roman"/>
        </w:rPr>
        <w:t>Å</w:t>
      </w:r>
      <w:r w:rsidR="005F0015" w:rsidRPr="00417282">
        <w:rPr>
          <w:rFonts w:ascii="Times New Roman" w:hAnsi="Times New Roman"/>
        </w:rPr>
        <w:t>. Upon heating the last one to melt (highest melting point) was the structure with d</w:t>
      </w:r>
      <w:r w:rsidR="00F747B6" w:rsidRPr="00417282">
        <w:rPr>
          <w:rFonts w:ascii="Times New Roman" w:hAnsi="Times New Roman"/>
        </w:rPr>
        <w:t xml:space="preserve"> </w:t>
      </w:r>
      <w:r w:rsidR="005F0015" w:rsidRPr="00417282">
        <w:rPr>
          <w:rFonts w:ascii="Times New Roman" w:hAnsi="Times New Roman"/>
        </w:rPr>
        <w:t>=</w:t>
      </w:r>
      <w:r w:rsidR="00F747B6" w:rsidRPr="00417282">
        <w:rPr>
          <w:rFonts w:ascii="Times New Roman" w:hAnsi="Times New Roman"/>
        </w:rPr>
        <w:t xml:space="preserve"> </w:t>
      </w:r>
      <w:r w:rsidR="005F0015" w:rsidRPr="00417282">
        <w:rPr>
          <w:rFonts w:ascii="Times New Roman" w:hAnsi="Times New Roman"/>
        </w:rPr>
        <w:t xml:space="preserve">44 </w:t>
      </w:r>
      <w:r w:rsidR="00944DEB" w:rsidRPr="00417282">
        <w:rPr>
          <w:rFonts w:ascii="Times New Roman" w:hAnsi="Times New Roman"/>
        </w:rPr>
        <w:t>Å</w:t>
      </w:r>
      <w:r w:rsidR="005F0015" w:rsidRPr="00417282">
        <w:rPr>
          <w:rFonts w:ascii="Times New Roman" w:hAnsi="Times New Roman"/>
        </w:rPr>
        <w:t>. The d</w:t>
      </w:r>
      <w:r w:rsidR="00F747B6" w:rsidRPr="00417282">
        <w:rPr>
          <w:rFonts w:ascii="Times New Roman" w:hAnsi="Times New Roman"/>
        </w:rPr>
        <w:t xml:space="preserve"> </w:t>
      </w:r>
      <w:r w:rsidR="005F0015" w:rsidRPr="00417282">
        <w:rPr>
          <w:rFonts w:ascii="Times New Roman" w:hAnsi="Times New Roman"/>
        </w:rPr>
        <w:t>=</w:t>
      </w:r>
      <w:r w:rsidR="00F747B6" w:rsidRPr="00417282">
        <w:rPr>
          <w:rFonts w:ascii="Times New Roman" w:hAnsi="Times New Roman"/>
        </w:rPr>
        <w:t xml:space="preserve"> </w:t>
      </w:r>
      <w:r w:rsidR="005F0015" w:rsidRPr="00417282">
        <w:rPr>
          <w:rFonts w:ascii="Times New Roman" w:hAnsi="Times New Roman"/>
        </w:rPr>
        <w:t xml:space="preserve">43 </w:t>
      </w:r>
      <w:r w:rsidR="00944DEB" w:rsidRPr="00417282">
        <w:rPr>
          <w:rFonts w:ascii="Times New Roman" w:hAnsi="Times New Roman"/>
        </w:rPr>
        <w:t>Å</w:t>
      </w:r>
      <w:r w:rsidR="005F0015" w:rsidRPr="00417282">
        <w:rPr>
          <w:rFonts w:ascii="Times New Roman" w:hAnsi="Times New Roman"/>
        </w:rPr>
        <w:t xml:space="preserve"> phase melted just before the β(3L), followed by the d</w:t>
      </w:r>
      <w:r w:rsidR="00F747B6" w:rsidRPr="00417282">
        <w:rPr>
          <w:rFonts w:ascii="Times New Roman" w:hAnsi="Times New Roman"/>
        </w:rPr>
        <w:t xml:space="preserve"> </w:t>
      </w:r>
      <w:r w:rsidR="005F0015" w:rsidRPr="00417282">
        <w:rPr>
          <w:rFonts w:ascii="Times New Roman" w:hAnsi="Times New Roman"/>
        </w:rPr>
        <w:t>=</w:t>
      </w:r>
      <w:r w:rsidR="00F747B6" w:rsidRPr="00417282">
        <w:rPr>
          <w:rFonts w:ascii="Times New Roman" w:hAnsi="Times New Roman"/>
        </w:rPr>
        <w:t xml:space="preserve"> </w:t>
      </w:r>
      <w:r w:rsidR="005F0015" w:rsidRPr="00417282">
        <w:rPr>
          <w:rFonts w:ascii="Times New Roman" w:hAnsi="Times New Roman"/>
        </w:rPr>
        <w:t xml:space="preserve">49 </w:t>
      </w:r>
      <w:r w:rsidR="00944DEB" w:rsidRPr="00417282">
        <w:rPr>
          <w:rFonts w:ascii="Times New Roman" w:hAnsi="Times New Roman"/>
        </w:rPr>
        <w:t>Å</w:t>
      </w:r>
      <w:r w:rsidR="005F0015" w:rsidRPr="00417282">
        <w:rPr>
          <w:rFonts w:ascii="Times New Roman" w:hAnsi="Times New Roman"/>
        </w:rPr>
        <w:t xml:space="preserve"> crystals. </w:t>
      </w:r>
      <w:r w:rsidR="004E4DA0" w:rsidRPr="00417282">
        <w:rPr>
          <w:rFonts w:ascii="Times New Roman" w:hAnsi="Times New Roman"/>
        </w:rPr>
        <w:t xml:space="preserve">While </w:t>
      </w:r>
      <w:r w:rsidR="00C535E2" w:rsidRPr="00417282">
        <w:rPr>
          <w:rFonts w:ascii="Times New Roman" w:hAnsi="Times New Roman"/>
        </w:rPr>
        <w:t xml:space="preserve">it makes great sense to identify </w:t>
      </w:r>
      <w:r w:rsidR="004E4DA0" w:rsidRPr="00417282">
        <w:rPr>
          <w:rFonts w:ascii="Times New Roman" w:hAnsi="Times New Roman"/>
        </w:rPr>
        <w:t>the highe</w:t>
      </w:r>
      <w:r w:rsidR="00C535E2" w:rsidRPr="00417282">
        <w:rPr>
          <w:rFonts w:ascii="Times New Roman" w:hAnsi="Times New Roman"/>
        </w:rPr>
        <w:t>st</w:t>
      </w:r>
      <w:r w:rsidR="004E4DA0" w:rsidRPr="00417282">
        <w:rPr>
          <w:rFonts w:ascii="Times New Roman" w:hAnsi="Times New Roman"/>
        </w:rPr>
        <w:t xml:space="preserve"> melting phase </w:t>
      </w:r>
      <w:r w:rsidR="00C535E2" w:rsidRPr="00417282">
        <w:rPr>
          <w:rFonts w:ascii="Times New Roman" w:hAnsi="Times New Roman"/>
        </w:rPr>
        <w:t>to</w:t>
      </w:r>
      <w:r w:rsidR="004E4DA0" w:rsidRPr="00417282">
        <w:rPr>
          <w:rFonts w:ascii="Times New Roman" w:hAnsi="Times New Roman"/>
        </w:rPr>
        <w:t xml:space="preserve"> </w:t>
      </w:r>
      <w:r w:rsidR="00C535E2" w:rsidRPr="00417282">
        <w:rPr>
          <w:rFonts w:ascii="Times New Roman" w:hAnsi="Times New Roman"/>
        </w:rPr>
        <w:t xml:space="preserve">be </w:t>
      </w:r>
      <w:r w:rsidRPr="00417282">
        <w:rPr>
          <w:rFonts w:ascii="Times New Roman" w:hAnsi="Times New Roman"/>
        </w:rPr>
        <w:t>SSS</w:t>
      </w:r>
      <w:r w:rsidR="00C535E2" w:rsidRPr="00417282">
        <w:rPr>
          <w:rFonts w:ascii="Times New Roman" w:hAnsi="Times New Roman"/>
        </w:rPr>
        <w:t>-rich</w:t>
      </w:r>
      <w:r w:rsidRPr="00417282">
        <w:rPr>
          <w:rFonts w:ascii="Times New Roman" w:hAnsi="Times New Roman"/>
        </w:rPr>
        <w:t xml:space="preserve">, considering its d-spacing and the high melting point </w:t>
      </w:r>
      <w:r w:rsidRPr="00417282">
        <w:rPr>
          <w:rFonts w:ascii="Times New Roman" w:hAnsi="Times New Roman"/>
        </w:rPr>
        <w:fldChar w:fldCharType="begin" w:fldLock="1"/>
      </w:r>
      <w:r w:rsidR="0092260F" w:rsidRPr="00417282">
        <w:rPr>
          <w:rFonts w:ascii="Times New Roman" w:hAnsi="Times New Roman"/>
        </w:rPr>
        <w:instrText>ADDIN CSL_CITATION {"citationItems":[{"id":"ITEM-1","itemData":{"DOI":"10.1021/acs.cgd.2c01334","ISSN":"1528-7483","author":[{"dropping-particle":"","family":"Ghazani","given":"Saeed M","non-dropping-particle":"","parse-names":false,"suffix":""},{"dropping-particle":"","family":"Marangoni","given":"Alejandro G","non-dropping-particle":"","parse-names":false,"suffix":""}],"container-title":"Crystal Growth &amp; Design","id":"ITEM-1","issued":{"date-parts":[["2023"]]},"title":"New Triclinic Polymorph of Tristearin","type":"article-journal"},"uris":["http://www.mendeley.com/documents/?uuid=ef2a5dd7-c4cf-42db-ae25-d60c131703e2"]}],"mendeley":{"formattedCitation":"(Ghazani &amp; Marangoni, 2023)","plainTextFormattedCitation":"(Ghazani &amp; Marangoni, 2023)","previouslyFormattedCitation":"(25)"},"properties":{"noteIndex":0},"schema":"https://github.com/citation-style-language/schema/raw/master/csl-citation.json"}</w:instrText>
      </w:r>
      <w:r w:rsidRPr="00417282">
        <w:rPr>
          <w:rFonts w:ascii="Times New Roman" w:hAnsi="Times New Roman"/>
        </w:rPr>
        <w:fldChar w:fldCharType="separate"/>
      </w:r>
      <w:r w:rsidR="0092260F" w:rsidRPr="00417282">
        <w:rPr>
          <w:rFonts w:ascii="Times New Roman" w:hAnsi="Times New Roman"/>
          <w:noProof/>
        </w:rPr>
        <w:t>(Ghazani &amp; Marangoni, 2023)</w:t>
      </w:r>
      <w:r w:rsidRPr="00417282">
        <w:rPr>
          <w:rFonts w:ascii="Times New Roman" w:hAnsi="Times New Roman"/>
        </w:rPr>
        <w:fldChar w:fldCharType="end"/>
      </w:r>
      <w:r w:rsidRPr="00417282">
        <w:rPr>
          <w:rFonts w:ascii="Times New Roman" w:hAnsi="Times New Roman"/>
        </w:rPr>
        <w:t xml:space="preserve">, it is unclear what the other two phases correspond to. In fact, CB and S6 do not contain detectable levels of TAGs that can form molecular compounds and the melting point of PPP should be </w:t>
      </w:r>
      <w:r w:rsidR="00C535E2" w:rsidRPr="00417282">
        <w:rPr>
          <w:rFonts w:ascii="Times New Roman" w:hAnsi="Times New Roman"/>
        </w:rPr>
        <w:t xml:space="preserve">actually </w:t>
      </w:r>
      <w:r w:rsidRPr="00417282">
        <w:rPr>
          <w:rFonts w:ascii="Times New Roman" w:hAnsi="Times New Roman"/>
        </w:rPr>
        <w:t xml:space="preserve">higher than that of the β(3L) form. </w:t>
      </w:r>
      <w:r w:rsidR="008E7999" w:rsidRPr="00417282">
        <w:rPr>
          <w:rFonts w:ascii="Times New Roman" w:hAnsi="Times New Roman"/>
        </w:rPr>
        <w:t xml:space="preserve">Even for these two </w:t>
      </w:r>
      <w:r w:rsidR="00C535E2" w:rsidRPr="00417282">
        <w:rPr>
          <w:rFonts w:ascii="Times New Roman" w:hAnsi="Times New Roman"/>
        </w:rPr>
        <w:t xml:space="preserve">crystal types </w:t>
      </w:r>
      <w:r w:rsidR="008E7999" w:rsidRPr="00417282">
        <w:rPr>
          <w:rFonts w:ascii="Times New Roman" w:hAnsi="Times New Roman"/>
        </w:rPr>
        <w:t xml:space="preserve">it is likely that the β(2L) polymorphs observed are TAGs </w:t>
      </w:r>
      <w:r w:rsidR="00863A4B" w:rsidRPr="00417282">
        <w:rPr>
          <w:rFonts w:ascii="Times New Roman" w:hAnsi="Times New Roman"/>
        </w:rPr>
        <w:t>mixtures including</w:t>
      </w:r>
      <w:r w:rsidR="008E7999" w:rsidRPr="00417282">
        <w:rPr>
          <w:rFonts w:ascii="Times New Roman" w:hAnsi="Times New Roman"/>
        </w:rPr>
        <w:t xml:space="preserve"> high melting SSS and PPP</w:t>
      </w:r>
      <w:r w:rsidR="00C535E2" w:rsidRPr="00417282">
        <w:rPr>
          <w:rFonts w:ascii="Times New Roman" w:hAnsi="Times New Roman"/>
        </w:rPr>
        <w:t xml:space="preserve"> as well as traces over other miscible TAGs that would explain deviating melting points, when compared to pure SSS, PPP or SSS/PPP crystals.</w:t>
      </w:r>
      <w:r w:rsidR="008E7999" w:rsidRPr="00417282">
        <w:rPr>
          <w:rFonts w:ascii="Times New Roman" w:hAnsi="Times New Roman"/>
        </w:rPr>
        <w:t xml:space="preserve"> </w:t>
      </w:r>
    </w:p>
    <w:p w14:paraId="1D973B0A" w14:textId="0040BD7A" w:rsidR="00CC3ED4" w:rsidRPr="00417282" w:rsidRDefault="0092260F" w:rsidP="00076D1C">
      <w:pPr>
        <w:pStyle w:val="BGKeywords"/>
        <w:rPr>
          <w:rFonts w:cs="Times"/>
        </w:rPr>
      </w:pPr>
      <w:r w:rsidRPr="00417282">
        <w:rPr>
          <w:b/>
          <w:bCs/>
        </w:rPr>
        <w:t xml:space="preserve">3.3 </w:t>
      </w:r>
      <w:r w:rsidR="006243D5" w:rsidRPr="00417282">
        <w:rPr>
          <w:b/>
          <w:bCs/>
        </w:rPr>
        <w:t>Effect of shear on CBE crystallization</w:t>
      </w:r>
      <w:r w:rsidR="006243D5" w:rsidRPr="00417282">
        <w:t xml:space="preserve">: </w:t>
      </w:r>
      <w:r w:rsidR="00E96ACD" w:rsidRPr="00417282">
        <w:t xml:space="preserve">the effect of shear on the crystallization behavior of the </w:t>
      </w:r>
      <w:r w:rsidR="00E96ACD" w:rsidRPr="00417282">
        <w:rPr>
          <w:rFonts w:cs="Times"/>
        </w:rPr>
        <w:t xml:space="preserve">CBE and CB samples was investigated with the SAXS/rheometer setup </w:t>
      </w:r>
      <w:r w:rsidR="00C535E2" w:rsidRPr="00417282">
        <w:rPr>
          <w:rFonts w:cs="Times"/>
        </w:rPr>
        <w:t>at the</w:t>
      </w:r>
      <w:r w:rsidR="00E96ACD" w:rsidRPr="00417282">
        <w:rPr>
          <w:rFonts w:cs="Times"/>
        </w:rPr>
        <w:t xml:space="preserve"> ESRF</w:t>
      </w:r>
      <w:r w:rsidR="00DB4116" w:rsidRPr="00417282">
        <w:rPr>
          <w:rFonts w:cs="Times"/>
        </w:rPr>
        <w:t xml:space="preserve"> </w:t>
      </w:r>
      <w:r w:rsidR="00C535E2" w:rsidRPr="00417282">
        <w:rPr>
          <w:rFonts w:cs="Times"/>
        </w:rPr>
        <w:t xml:space="preserve">SAXS beamline </w:t>
      </w:r>
      <w:r w:rsidR="00DB4116" w:rsidRPr="00417282">
        <w:rPr>
          <w:rFonts w:cs="Times"/>
        </w:rPr>
        <w:t>and with PLM</w:t>
      </w:r>
      <w:r w:rsidR="00E96ACD" w:rsidRPr="00417282">
        <w:rPr>
          <w:rFonts w:cs="Times"/>
        </w:rPr>
        <w:t>.</w:t>
      </w:r>
      <w:r w:rsidR="00C47347" w:rsidRPr="00417282">
        <w:rPr>
          <w:rFonts w:cs="Times"/>
        </w:rPr>
        <w:t xml:space="preserve"> It is worth noticing that, for sheared experiments, the shear was applied during the whole cooling profile.</w:t>
      </w:r>
      <w:r w:rsidR="00E96ACD" w:rsidRPr="00417282">
        <w:rPr>
          <w:rFonts w:cs="Times"/>
        </w:rPr>
        <w:t xml:space="preserve"> </w:t>
      </w:r>
      <w:r w:rsidR="00F747B6" w:rsidRPr="00417282">
        <w:rPr>
          <w:rFonts w:cs="Times"/>
        </w:rPr>
        <w:fldChar w:fldCharType="begin"/>
      </w:r>
      <w:r w:rsidR="00F747B6" w:rsidRPr="00417282">
        <w:rPr>
          <w:rFonts w:cs="Times"/>
        </w:rPr>
        <w:instrText xml:space="preserve"> REF _Ref131758379 \h  \* MERGEFORMAT </w:instrText>
      </w:r>
      <w:r w:rsidR="00F747B6" w:rsidRPr="00417282">
        <w:rPr>
          <w:rFonts w:cs="Times"/>
        </w:rPr>
      </w:r>
      <w:r w:rsidR="00F747B6" w:rsidRPr="00417282">
        <w:rPr>
          <w:rFonts w:cs="Times"/>
        </w:rPr>
        <w:fldChar w:fldCharType="separate"/>
      </w:r>
      <w:r w:rsidR="00F747B6" w:rsidRPr="00417282">
        <w:rPr>
          <w:rFonts w:cs="Times"/>
        </w:rPr>
        <w:t xml:space="preserve">Figure </w:t>
      </w:r>
      <w:r w:rsidR="00F747B6" w:rsidRPr="00417282">
        <w:rPr>
          <w:rFonts w:cs="Times"/>
          <w:noProof/>
        </w:rPr>
        <w:t>10</w:t>
      </w:r>
      <w:r w:rsidR="00F747B6" w:rsidRPr="00417282">
        <w:rPr>
          <w:rFonts w:cs="Times"/>
        </w:rPr>
        <w:fldChar w:fldCharType="end"/>
      </w:r>
      <w:r w:rsidR="00F747B6" w:rsidRPr="00417282">
        <w:rPr>
          <w:rFonts w:cs="Times"/>
        </w:rPr>
        <w:t xml:space="preserve"> </w:t>
      </w:r>
      <w:r w:rsidR="00DB4116" w:rsidRPr="00417282">
        <w:rPr>
          <w:rFonts w:cs="Times"/>
        </w:rPr>
        <w:t xml:space="preserve">and </w:t>
      </w:r>
      <w:r w:rsidR="00F747B6" w:rsidRPr="00417282">
        <w:rPr>
          <w:rFonts w:cs="Times"/>
        </w:rPr>
        <w:fldChar w:fldCharType="begin"/>
      </w:r>
      <w:r w:rsidR="00F747B6" w:rsidRPr="00417282">
        <w:rPr>
          <w:rFonts w:cs="Times"/>
        </w:rPr>
        <w:instrText xml:space="preserve"> REF _Ref131758611 \h  \* MERGEFORMAT </w:instrText>
      </w:r>
      <w:r w:rsidR="00F747B6" w:rsidRPr="00417282">
        <w:rPr>
          <w:rFonts w:cs="Times"/>
        </w:rPr>
      </w:r>
      <w:r w:rsidR="00F747B6" w:rsidRPr="00417282">
        <w:rPr>
          <w:rFonts w:cs="Times"/>
        </w:rPr>
        <w:fldChar w:fldCharType="separate"/>
      </w:r>
      <w:r w:rsidR="00F747B6" w:rsidRPr="00417282">
        <w:rPr>
          <w:rFonts w:cs="Times"/>
        </w:rPr>
        <w:t xml:space="preserve">Figure </w:t>
      </w:r>
      <w:r w:rsidR="00F747B6" w:rsidRPr="00417282">
        <w:rPr>
          <w:rFonts w:cs="Times"/>
          <w:noProof/>
        </w:rPr>
        <w:t>11</w:t>
      </w:r>
      <w:r w:rsidR="00F747B6" w:rsidRPr="00417282">
        <w:rPr>
          <w:rFonts w:cs="Times"/>
        </w:rPr>
        <w:fldChar w:fldCharType="end"/>
      </w:r>
      <w:r w:rsidR="00F747B6" w:rsidRPr="00417282">
        <w:rPr>
          <w:rFonts w:cs="Times"/>
        </w:rPr>
        <w:t xml:space="preserve"> </w:t>
      </w:r>
      <w:r w:rsidR="00DB4116" w:rsidRPr="00417282">
        <w:rPr>
          <w:rFonts w:cs="Times"/>
        </w:rPr>
        <w:t>show the effect of shear on sample CB</w:t>
      </w:r>
      <w:r w:rsidR="00B35816" w:rsidRPr="00417282">
        <w:rPr>
          <w:rFonts w:cs="Times"/>
        </w:rPr>
        <w:t>.</w:t>
      </w:r>
      <w:r w:rsidR="00DB4116" w:rsidRPr="00417282">
        <w:rPr>
          <w:rFonts w:cs="Times"/>
        </w:rPr>
        <w:t xml:space="preserve"> </w:t>
      </w:r>
      <w:r w:rsidR="00B35816" w:rsidRPr="00417282">
        <w:rPr>
          <w:rFonts w:cs="Times"/>
        </w:rPr>
        <w:t>A</w:t>
      </w:r>
      <w:r w:rsidR="00DB4116" w:rsidRPr="00417282">
        <w:rPr>
          <w:rFonts w:cs="Times"/>
        </w:rPr>
        <w:t xml:space="preserve">s expected based on previous literature data </w:t>
      </w:r>
      <w:r w:rsidR="00DB4116" w:rsidRPr="00417282">
        <w:rPr>
          <w:rFonts w:cs="Times"/>
        </w:rPr>
        <w:fldChar w:fldCharType="begin" w:fldLock="1"/>
      </w:r>
      <w:r w:rsidRPr="00417282">
        <w:rPr>
          <w:rFonts w:cs="Times"/>
        </w:rPr>
        <w:instrText>ADDIN CSL_CITATION {"citationItems":[{"id":"ITEM-1","itemData":{"DOI":"10.1007/s11746-006-1243-6","ISSN":"0003021X","author":[{"dropping-particle":"","family":"Sonwai","given":"S","non-dropping-particle":"","parse-names":false,"suffix":""},{"dropping-particle":"","family":"Mackley","given":"M R","non-dropping-particle":"","parse-names":false,"suffix":""}],"container-title":"JAOCS, Journal of the American Oil Chemists' Society","id":"ITEM-1","issue":"7","issued":{"date-parts":[["2006"]]},"page":"583-596","title":"The effect of shear on the crystallization of cocoa butter","type":"article-journal","volume":"83"},"uris":["http://www.mendeley.com/documents/?uuid=edec391b-7324-46a3-9f36-fa60a5c29db7"]},{"id":"ITEM-2","itemData":{"DOI":"10.1021/cg0155649","ISSN":"15287483","abstract":"A novel variable temperature range, variable shear range in-situ processing cell is used to examine crystallization and polymorphic phase transformations in cocoa butter fat. Under static conditions, polymorphs III and IV are observed, while under sheared conditions polymorphs III and V are present at a specified range of temperatures. Increased shearing rate significantly raises the temperature at which the polymorphs are observed resulting in an associated reduction in induction times. Also, as the base holding temperature is lowered the induction times for forms IV and V decrease (depending on whether the sample is sheared).","author":[{"dropping-particle":"","family":"MacMillan","given":"S. D.","non-dropping-particle":"","parse-names":false,"suffix":""},{"dropping-particle":"","family":"Roberts","given":"K. J.","non-dropping-particle":"","parse-names":false,"suffix":""},{"dropping-particle":"","family":"Rossi","given":"A.","non-dropping-particle":"","parse-names":false,"suffix":""},{"dropping-particle":"","family":"Wells","given":"M. A.","non-dropping-particle":"","parse-names":false,"suffix":""},{"dropping-particle":"","family":"Polgreen","given":"M. C.","non-dropping-particle":"","parse-names":false,"suffix":""},{"dropping-particle":"","family":"Smith","given":"I. H.","non-dropping-particle":"","parse-names":false,"suffix":""}],"container-title":"Crystal Growth and Design","id":"ITEM-2","issue":"3","issued":{"date-parts":[["2002"]]},"page":"221-226","title":"In Situ Small Angle X-ray Scattering (SAXS) Studies of Polymorphism with the Associated Crystallization of Cocoa Butter Fat Using Shearing Conditions","type":"article-journal","volume":"2"},"uris":["http://www.mendeley.com/documents/?uuid=b83cd9e4-2ff0-4324-909b-0086383e5dea"]}],"mendeley":{"formattedCitation":"(MacMillan et al., 2002; Sonwai &amp; Mackley, 2006)","plainTextFormattedCitation":"(MacMillan et al., 2002; Sonwai &amp; Mackley, 2006)","previouslyFormattedCitation":"(40,41)"},"properties":{"noteIndex":0},"schema":"https://github.com/citation-style-language/schema/raw/master/csl-citation.json"}</w:instrText>
      </w:r>
      <w:r w:rsidR="00DB4116" w:rsidRPr="00417282">
        <w:rPr>
          <w:rFonts w:cs="Times"/>
        </w:rPr>
        <w:fldChar w:fldCharType="separate"/>
      </w:r>
      <w:r w:rsidRPr="00417282">
        <w:rPr>
          <w:rFonts w:cs="Times"/>
          <w:noProof/>
        </w:rPr>
        <w:t>(MacMillan et al., 2002; Sonwai &amp; Mackley, 2006)</w:t>
      </w:r>
      <w:r w:rsidR="00DB4116" w:rsidRPr="00417282">
        <w:rPr>
          <w:rFonts w:cs="Times"/>
        </w:rPr>
        <w:fldChar w:fldCharType="end"/>
      </w:r>
      <w:r w:rsidR="00DB4116" w:rsidRPr="00417282">
        <w:rPr>
          <w:rFonts w:cs="Times"/>
        </w:rPr>
        <w:t xml:space="preserve">, the presence of shear induced nucleation of cocoa butter at lower undercooling compared to the </w:t>
      </w:r>
      <w:r w:rsidR="00DB4116" w:rsidRPr="00417282">
        <w:rPr>
          <w:rFonts w:cs="Times"/>
        </w:rPr>
        <w:lastRenderedPageBreak/>
        <w:t>unstirred conditions</w:t>
      </w:r>
      <w:r w:rsidR="00441EC0" w:rsidRPr="00417282">
        <w:rPr>
          <w:rFonts w:cs="Times"/>
        </w:rPr>
        <w:t xml:space="preserve"> (</w:t>
      </w:r>
      <w:r w:rsidR="00441EC0" w:rsidRPr="00417282">
        <w:rPr>
          <w:rFonts w:cs="Times"/>
        </w:rPr>
        <w:fldChar w:fldCharType="begin"/>
      </w:r>
      <w:r w:rsidR="00441EC0" w:rsidRPr="00417282">
        <w:rPr>
          <w:rFonts w:cs="Times"/>
        </w:rPr>
        <w:instrText xml:space="preserve"> REF _Ref131758611 \h  \* MERGEFORMAT </w:instrText>
      </w:r>
      <w:r w:rsidR="00441EC0" w:rsidRPr="00417282">
        <w:rPr>
          <w:rFonts w:cs="Times"/>
        </w:rPr>
      </w:r>
      <w:r w:rsidR="00441EC0" w:rsidRPr="00417282">
        <w:rPr>
          <w:rFonts w:cs="Times"/>
        </w:rPr>
        <w:fldChar w:fldCharType="separate"/>
      </w:r>
      <w:r w:rsidR="00441EC0" w:rsidRPr="00417282">
        <w:rPr>
          <w:rFonts w:cs="Times"/>
        </w:rPr>
        <w:t xml:space="preserve">Figure </w:t>
      </w:r>
      <w:r w:rsidR="00441EC0" w:rsidRPr="00417282">
        <w:rPr>
          <w:rFonts w:cs="Times"/>
          <w:noProof/>
        </w:rPr>
        <w:t>11</w:t>
      </w:r>
      <w:r w:rsidR="00441EC0" w:rsidRPr="00417282">
        <w:rPr>
          <w:rFonts w:cs="Times"/>
        </w:rPr>
        <w:fldChar w:fldCharType="end"/>
      </w:r>
      <w:r w:rsidR="00441EC0" w:rsidRPr="00417282">
        <w:rPr>
          <w:rFonts w:cs="Times"/>
        </w:rPr>
        <w:t>)</w:t>
      </w:r>
      <w:r w:rsidR="00DB4116" w:rsidRPr="00417282">
        <w:rPr>
          <w:rFonts w:cs="Times"/>
        </w:rPr>
        <w:t xml:space="preserve">. Additionally, the formation of the β(3L) polymorph was observed much earlier than in the case of no shear, and this structure nucleated and grew at the expenses of the α form, without the formation of the β’(2L). </w:t>
      </w:r>
      <w:r w:rsidR="00D517D2" w:rsidRPr="00417282">
        <w:rPr>
          <w:rFonts w:cs="Times"/>
        </w:rPr>
        <w:t xml:space="preserve">This behavior is in agreement with previous literature </w:t>
      </w:r>
      <w:r w:rsidR="00D517D2" w:rsidRPr="00417282">
        <w:rPr>
          <w:rFonts w:cs="Times"/>
        </w:rPr>
        <w:fldChar w:fldCharType="begin" w:fldLock="1"/>
      </w:r>
      <w:r w:rsidRPr="00417282">
        <w:rPr>
          <w:rFonts w:cs="Times"/>
        </w:rPr>
        <w:instrText>ADDIN CSL_CITATION {"citationItems":[{"id":"ITEM-1","itemData":{"DOI":"10.1021/cg0155649","ISSN":"15287483","abstract":"A novel variable temperature range, variable shear range in-situ processing cell is used to examine crystallization and polymorphic phase transformations in cocoa butter fat. Under static conditions, polymorphs III and IV are observed, while under sheared conditions polymorphs III and V are present at a specified range of temperatures. Increased shearing rate significantly raises the temperature at which the polymorphs are observed resulting in an associated reduction in induction times. Also, as the base holding temperature is lowered the induction times for forms IV and V decrease (depending on whether the sample is sheared).","author":[{"dropping-particle":"","family":"MacMillan","given":"S. D.","non-dropping-particle":"","parse-names":false,"suffix":""},{"dropping-particle":"","family":"Roberts","given":"K. J.","non-dropping-particle":"","parse-names":false,"suffix":""},{"dropping-particle":"","family":"Rossi","given":"A.","non-dropping-particle":"","parse-names":false,"suffix":""},{"dropping-particle":"","family":"Wells","given":"M. A.","non-dropping-particle":"","parse-names":false,"suffix":""},{"dropping-particle":"","family":"Polgreen","given":"M. C.","non-dropping-particle":"","parse-names":false,"suffix":""},{"dropping-particle":"","family":"Smith","given":"I. H.","non-dropping-particle":"","parse-names":false,"suffix":""}],"container-title":"Crystal Growth and Design","id":"ITEM-1","issue":"3","issued":{"date-parts":[["2002"]]},"page":"221-226","title":"In Situ Small Angle X-ray Scattering (SAXS) Studies of Polymorphism with the Associated Crystallization of Cocoa Butter Fat Using Shearing Conditions","type":"article-journal","volume":"2"},"uris":["http://www.mendeley.com/documents/?uuid=b83cd9e4-2ff0-4324-909b-0086383e5dea"]}],"mendeley":{"formattedCitation":"(MacMillan et al., 2002)","plainTextFormattedCitation":"(MacMillan et al., 2002)","previouslyFormattedCitation":"(41)"},"properties":{"noteIndex":0},"schema":"https://github.com/citation-style-language/schema/raw/master/csl-citation.json"}</w:instrText>
      </w:r>
      <w:r w:rsidR="00D517D2" w:rsidRPr="00417282">
        <w:rPr>
          <w:rFonts w:cs="Times"/>
        </w:rPr>
        <w:fldChar w:fldCharType="separate"/>
      </w:r>
      <w:r w:rsidRPr="00417282">
        <w:rPr>
          <w:rFonts w:cs="Times"/>
          <w:noProof/>
        </w:rPr>
        <w:t>(MacMillan et al., 2002)</w:t>
      </w:r>
      <w:r w:rsidR="00D517D2" w:rsidRPr="00417282">
        <w:rPr>
          <w:rFonts w:cs="Times"/>
        </w:rPr>
        <w:fldChar w:fldCharType="end"/>
      </w:r>
      <w:r w:rsidR="00CC3ED4" w:rsidRPr="00417282">
        <w:rPr>
          <w:rFonts w:cs="Times"/>
        </w:rPr>
        <w:t>,</w:t>
      </w:r>
      <w:r w:rsidR="00D517D2" w:rsidRPr="00417282">
        <w:rPr>
          <w:rFonts w:cs="Times"/>
        </w:rPr>
        <w:t xml:space="preserve"> where shear was found to promote the formation of 3L packing structure</w:t>
      </w:r>
      <w:r w:rsidR="00CC3ED4" w:rsidRPr="00417282">
        <w:rPr>
          <w:rFonts w:cs="Times"/>
        </w:rPr>
        <w:t xml:space="preserve">s and where a correlation between the level of shear and the rate of polymorphic transformation towards the β(3L) was observed. There are two possible reasons for this behavior; firstly, </w:t>
      </w:r>
      <w:r w:rsidR="00A97CCB" w:rsidRPr="00417282">
        <w:rPr>
          <w:rFonts w:cs="Times"/>
        </w:rPr>
        <w:t>the directionality of the flow impose</w:t>
      </w:r>
      <w:r w:rsidR="00802D77" w:rsidRPr="00417282">
        <w:rPr>
          <w:rFonts w:cs="Times"/>
        </w:rPr>
        <w:t>d</w:t>
      </w:r>
      <w:r w:rsidR="00A97CCB" w:rsidRPr="00417282">
        <w:rPr>
          <w:rFonts w:cs="Times"/>
        </w:rPr>
        <w:t xml:space="preserve"> by shear </w:t>
      </w:r>
      <w:r w:rsidR="00802D77" w:rsidRPr="00417282">
        <w:rPr>
          <w:rFonts w:cs="Times"/>
        </w:rPr>
        <w:t xml:space="preserve">may </w:t>
      </w:r>
      <w:r w:rsidR="009426EB" w:rsidRPr="00417282">
        <w:rPr>
          <w:rFonts w:cs="Times"/>
        </w:rPr>
        <w:t>force the rearrangement of TAG molecules into 3L packing</w:t>
      </w:r>
      <w:r w:rsidR="00802D77" w:rsidRPr="00417282">
        <w:rPr>
          <w:rFonts w:cs="Times"/>
        </w:rPr>
        <w:t xml:space="preserve"> types, starting</w:t>
      </w:r>
      <w:r w:rsidR="009426EB" w:rsidRPr="00417282">
        <w:rPr>
          <w:rFonts w:cs="Times"/>
        </w:rPr>
        <w:t xml:space="preserve"> from the liquid crystalline </w:t>
      </w:r>
      <w:r w:rsidR="009426EB" w:rsidRPr="00417282">
        <w:rPr>
          <w:rFonts w:ascii="Calibri" w:hAnsi="Calibri" w:cs="Calibri"/>
        </w:rPr>
        <w:t>α</w:t>
      </w:r>
      <w:r w:rsidR="009426EB" w:rsidRPr="00417282">
        <w:rPr>
          <w:rFonts w:cs="Times"/>
        </w:rPr>
        <w:t>(2L)</w:t>
      </w:r>
      <w:r w:rsidR="00802D77" w:rsidRPr="00417282">
        <w:rPr>
          <w:rFonts w:cs="Times"/>
        </w:rPr>
        <w:t>. Secondly, the shear enhanced mass transfer phenomena (convection, diffusion) might speed up polymorphic transformation into the more stable forms.</w:t>
      </w:r>
    </w:p>
    <w:p w14:paraId="106CF144" w14:textId="3C93CF1D" w:rsidR="00B71332" w:rsidRPr="00417282" w:rsidRDefault="003625FB" w:rsidP="00076D1C">
      <w:pPr>
        <w:pStyle w:val="BGKeywords"/>
        <w:rPr>
          <w:rFonts w:cs="Times"/>
        </w:rPr>
      </w:pPr>
      <w:r w:rsidRPr="00417282">
        <w:rPr>
          <w:rFonts w:cs="Times"/>
        </w:rPr>
        <w:t>The nucleation of the two CB polymorphs is also detected in the rheometer signal (Supporting Information Figure S</w:t>
      </w:r>
      <w:r w:rsidR="008439A9" w:rsidRPr="00417282">
        <w:rPr>
          <w:rFonts w:cs="Times"/>
        </w:rPr>
        <w:t>9</w:t>
      </w:r>
      <w:r w:rsidRPr="00417282">
        <w:rPr>
          <w:rFonts w:cs="Times"/>
        </w:rPr>
        <w:t xml:space="preserve">); in fact, a small increase in the viscosity value (from around 0.027 to 0.04 </w:t>
      </w:r>
      <w:proofErr w:type="spellStart"/>
      <w:r w:rsidRPr="00417282">
        <w:rPr>
          <w:rFonts w:cs="Times"/>
        </w:rPr>
        <w:t>Pa</w:t>
      </w:r>
      <w:r w:rsidR="00F747B6" w:rsidRPr="00417282">
        <w:rPr>
          <w:rFonts w:cs="Times"/>
        </w:rPr>
        <w:t>·</w:t>
      </w:r>
      <w:r w:rsidRPr="00417282">
        <w:rPr>
          <w:rFonts w:cs="Times"/>
        </w:rPr>
        <w:t>s</w:t>
      </w:r>
      <w:proofErr w:type="spellEnd"/>
      <w:r w:rsidRPr="00417282">
        <w:rPr>
          <w:rFonts w:cs="Times"/>
        </w:rPr>
        <w:t xml:space="preserve">) can be observed </w:t>
      </w:r>
      <w:r w:rsidR="00DF1701" w:rsidRPr="00417282">
        <w:rPr>
          <w:rFonts w:cs="Times"/>
        </w:rPr>
        <w:t xml:space="preserve">during nucleation of the α polymorph, while a larger increase (from around 0.047 to 0.2 </w:t>
      </w:r>
      <w:proofErr w:type="spellStart"/>
      <w:r w:rsidR="00DF1701" w:rsidRPr="00417282">
        <w:rPr>
          <w:rFonts w:cs="Times"/>
        </w:rPr>
        <w:t>Pa</w:t>
      </w:r>
      <w:r w:rsidR="00F747B6" w:rsidRPr="00417282">
        <w:rPr>
          <w:rFonts w:cs="Times"/>
        </w:rPr>
        <w:t>·</w:t>
      </w:r>
      <w:r w:rsidR="00DF1701" w:rsidRPr="00417282">
        <w:rPr>
          <w:rFonts w:cs="Times"/>
        </w:rPr>
        <w:t>s</w:t>
      </w:r>
      <w:proofErr w:type="spellEnd"/>
      <w:r w:rsidR="00DF1701" w:rsidRPr="00417282">
        <w:rPr>
          <w:rFonts w:cs="Times"/>
        </w:rPr>
        <w:t>) was detected</w:t>
      </w:r>
      <w:r w:rsidR="00F747B6" w:rsidRPr="00417282">
        <w:rPr>
          <w:rFonts w:cs="Times"/>
        </w:rPr>
        <w:t>,</w:t>
      </w:r>
      <w:r w:rsidR="00DF1701" w:rsidRPr="00417282">
        <w:rPr>
          <w:rFonts w:cs="Times"/>
        </w:rPr>
        <w:t xml:space="preserve"> when the β(3L) form appeared. Such difference might be related either to the liquid crystalline nature of the α polymorph, </w:t>
      </w:r>
      <w:r w:rsidR="001A219E" w:rsidRPr="00417282">
        <w:rPr>
          <w:rFonts w:cs="Times"/>
        </w:rPr>
        <w:t>which might have a less significant effect on viscosity compared to the solid β(3L)</w:t>
      </w:r>
      <w:r w:rsidR="00F747B6" w:rsidRPr="00417282">
        <w:rPr>
          <w:rFonts w:cs="Times"/>
        </w:rPr>
        <w:t xml:space="preserve"> polymorph</w:t>
      </w:r>
      <w:r w:rsidR="001A219E" w:rsidRPr="00417282">
        <w:rPr>
          <w:rFonts w:cs="Times"/>
        </w:rPr>
        <w:t>,</w:t>
      </w:r>
      <w:r w:rsidR="00DF1701" w:rsidRPr="00417282">
        <w:rPr>
          <w:rFonts w:cs="Times"/>
        </w:rPr>
        <w:t xml:space="preserve"> </w:t>
      </w:r>
      <w:r w:rsidR="0033665B" w:rsidRPr="00417282">
        <w:rPr>
          <w:rFonts w:cs="Times"/>
        </w:rPr>
        <w:t>and/</w:t>
      </w:r>
      <w:r w:rsidR="00DF1701" w:rsidRPr="00417282">
        <w:rPr>
          <w:rFonts w:cs="Times"/>
        </w:rPr>
        <w:t>or t</w:t>
      </w:r>
      <w:r w:rsidR="001A219E" w:rsidRPr="00417282">
        <w:rPr>
          <w:rFonts w:cs="Times"/>
        </w:rPr>
        <w:t xml:space="preserve">o the different amount of crystals nucleated </w:t>
      </w:r>
      <w:r w:rsidR="00B35816" w:rsidRPr="00417282">
        <w:rPr>
          <w:rFonts w:cs="Times"/>
        </w:rPr>
        <w:t xml:space="preserve">in the two events </w:t>
      </w:r>
      <w:r w:rsidR="001A219E" w:rsidRPr="00417282">
        <w:rPr>
          <w:rFonts w:cs="Times"/>
        </w:rPr>
        <w:t>(more crystals of</w:t>
      </w:r>
      <w:r w:rsidR="00DF1701" w:rsidRPr="00417282">
        <w:rPr>
          <w:rFonts w:cs="Times"/>
        </w:rPr>
        <w:t xml:space="preserve"> β(3L)</w:t>
      </w:r>
      <w:r w:rsidR="001A219E" w:rsidRPr="00417282">
        <w:rPr>
          <w:rFonts w:cs="Times"/>
        </w:rPr>
        <w:t xml:space="preserve"> </w:t>
      </w:r>
      <w:r w:rsidR="0033665B" w:rsidRPr="00417282">
        <w:rPr>
          <w:rFonts w:cs="Times"/>
        </w:rPr>
        <w:t xml:space="preserve">type as </w:t>
      </w:r>
      <w:r w:rsidR="001A219E" w:rsidRPr="00417282">
        <w:rPr>
          <w:rFonts w:cs="Times"/>
        </w:rPr>
        <w:t>compared to the α</w:t>
      </w:r>
      <w:r w:rsidR="0033665B" w:rsidRPr="00417282">
        <w:rPr>
          <w:rFonts w:cs="Times"/>
        </w:rPr>
        <w:t xml:space="preserve"> phase</w:t>
      </w:r>
      <w:r w:rsidR="001A219E" w:rsidRPr="00417282">
        <w:rPr>
          <w:rFonts w:cs="Times"/>
        </w:rPr>
        <w:t>).</w:t>
      </w:r>
    </w:p>
    <w:p w14:paraId="6F277CFD" w14:textId="420DE98F" w:rsidR="001A219E" w:rsidRPr="00417282" w:rsidRDefault="00C15151" w:rsidP="00076D1C">
      <w:pPr>
        <w:spacing w:line="480" w:lineRule="auto"/>
        <w:rPr>
          <w:rFonts w:cs="Times"/>
        </w:rPr>
      </w:pPr>
      <w:r w:rsidRPr="00417282">
        <w:rPr>
          <w:rFonts w:cs="Times"/>
        </w:rPr>
        <w:fldChar w:fldCharType="begin"/>
      </w:r>
      <w:r w:rsidRPr="00417282">
        <w:rPr>
          <w:rFonts w:cs="Times"/>
        </w:rPr>
        <w:instrText xml:space="preserve"> REF _Ref131759353 \h </w:instrText>
      </w:r>
      <w:r w:rsidR="003D2D94" w:rsidRPr="00417282">
        <w:rPr>
          <w:rFonts w:cs="Times"/>
        </w:rPr>
        <w:instrText xml:space="preserve"> \* MERGEFORMAT </w:instrText>
      </w:r>
      <w:r w:rsidRPr="00417282">
        <w:rPr>
          <w:rFonts w:cs="Times"/>
        </w:rPr>
      </w:r>
      <w:r w:rsidRPr="00417282">
        <w:rPr>
          <w:rFonts w:cs="Times"/>
        </w:rPr>
        <w:fldChar w:fldCharType="separate"/>
      </w:r>
      <w:r w:rsidR="00304FCA" w:rsidRPr="00417282">
        <w:rPr>
          <w:rFonts w:cs="Times"/>
        </w:rPr>
        <w:t xml:space="preserve">Figure </w:t>
      </w:r>
      <w:r w:rsidR="00304FCA" w:rsidRPr="00417282">
        <w:rPr>
          <w:rFonts w:cs="Times"/>
          <w:noProof/>
        </w:rPr>
        <w:t>12</w:t>
      </w:r>
      <w:r w:rsidRPr="00417282">
        <w:rPr>
          <w:rFonts w:cs="Times"/>
        </w:rPr>
        <w:fldChar w:fldCharType="end"/>
      </w:r>
      <w:r w:rsidRPr="00417282">
        <w:rPr>
          <w:rFonts w:cs="Times"/>
        </w:rPr>
        <w:t xml:space="preserve"> </w:t>
      </w:r>
      <w:r w:rsidR="00D836EC" w:rsidRPr="00417282">
        <w:rPr>
          <w:rFonts w:cs="Times"/>
        </w:rPr>
        <w:t xml:space="preserve">and </w:t>
      </w:r>
      <w:r w:rsidR="001D07A7" w:rsidRPr="00417282">
        <w:rPr>
          <w:rFonts w:cs="Times"/>
        </w:rPr>
        <w:t>Figure 13</w:t>
      </w:r>
      <w:r w:rsidR="00D836EC" w:rsidRPr="00417282">
        <w:rPr>
          <w:rFonts w:cs="Times"/>
        </w:rPr>
        <w:t xml:space="preserve"> </w:t>
      </w:r>
      <w:r w:rsidR="003D2D94" w:rsidRPr="00417282">
        <w:rPr>
          <w:rFonts w:cs="Times"/>
        </w:rPr>
        <w:t>show the effect of shear on sample S1</w:t>
      </w:r>
      <w:r w:rsidR="00D836EC" w:rsidRPr="00417282">
        <w:rPr>
          <w:rFonts w:cs="Times"/>
        </w:rPr>
        <w:t>, studied with SAXS and PLM</w:t>
      </w:r>
      <w:r w:rsidR="003D2D94" w:rsidRPr="00417282">
        <w:rPr>
          <w:rFonts w:cs="Times"/>
        </w:rPr>
        <w:t xml:space="preserve">. </w:t>
      </w:r>
      <w:r w:rsidR="001A219E" w:rsidRPr="00417282">
        <w:rPr>
          <w:rFonts w:cs="Times"/>
        </w:rPr>
        <w:t>For</w:t>
      </w:r>
      <w:r w:rsidR="003D2D94" w:rsidRPr="00417282">
        <w:rPr>
          <w:rFonts w:cs="Times"/>
        </w:rPr>
        <w:t xml:space="preserve"> this sample the β’(2L) polymorph </w:t>
      </w:r>
      <w:r w:rsidR="006317B5" w:rsidRPr="00417282">
        <w:rPr>
          <w:rFonts w:cs="Times"/>
        </w:rPr>
        <w:t>was</w:t>
      </w:r>
      <w:r w:rsidR="003D2D94" w:rsidRPr="00417282">
        <w:rPr>
          <w:rFonts w:cs="Times"/>
        </w:rPr>
        <w:t xml:space="preserve"> observed</w:t>
      </w:r>
      <w:r w:rsidR="001A219E" w:rsidRPr="00417282">
        <w:rPr>
          <w:rFonts w:cs="Times"/>
        </w:rPr>
        <w:t xml:space="preserve"> at around 40 min from the start of the cooling profile</w:t>
      </w:r>
      <w:r w:rsidR="006317B5" w:rsidRPr="00417282">
        <w:rPr>
          <w:rFonts w:cs="Times"/>
        </w:rPr>
        <w:t xml:space="preserve"> and</w:t>
      </w:r>
      <w:r w:rsidR="001A219E" w:rsidRPr="00417282">
        <w:rPr>
          <w:rFonts w:cs="Times"/>
        </w:rPr>
        <w:t xml:space="preserve"> the β(3L) polymorph </w:t>
      </w:r>
      <w:r w:rsidR="006317B5" w:rsidRPr="00417282">
        <w:rPr>
          <w:rFonts w:cs="Times"/>
        </w:rPr>
        <w:t>was</w:t>
      </w:r>
      <w:r w:rsidR="001A219E" w:rsidRPr="00417282">
        <w:rPr>
          <w:rFonts w:cs="Times"/>
        </w:rPr>
        <w:t xml:space="preserve"> detected</w:t>
      </w:r>
      <w:r w:rsidR="006317B5" w:rsidRPr="00417282">
        <w:rPr>
          <w:rFonts w:cs="Times"/>
        </w:rPr>
        <w:t xml:space="preserve"> immediately after (41 min), and much earlier compared to the experiments</w:t>
      </w:r>
      <w:r w:rsidR="00257DF1" w:rsidRPr="00417282">
        <w:rPr>
          <w:rFonts w:cs="Times"/>
        </w:rPr>
        <w:t xml:space="preserve"> without shearing</w:t>
      </w:r>
      <w:r w:rsidR="00B35816" w:rsidRPr="00417282">
        <w:rPr>
          <w:rFonts w:cs="Times"/>
        </w:rPr>
        <w:t>,</w:t>
      </w:r>
      <w:r w:rsidR="006317B5" w:rsidRPr="00417282">
        <w:rPr>
          <w:rFonts w:cs="Times"/>
        </w:rPr>
        <w:t xml:space="preserve"> where this stable structure is detectable after over two hours. </w:t>
      </w:r>
      <w:r w:rsidR="00257DF1" w:rsidRPr="00417282">
        <w:rPr>
          <w:rFonts w:cs="Times"/>
        </w:rPr>
        <w:t>Remarkably</w:t>
      </w:r>
      <w:r w:rsidR="006317B5" w:rsidRPr="00417282">
        <w:rPr>
          <w:rFonts w:cs="Times"/>
        </w:rPr>
        <w:t>, in the presence of shear the metastable β’(3L) and γ</w:t>
      </w:r>
      <w:r w:rsidR="00257DF1" w:rsidRPr="00417282">
        <w:rPr>
          <w:rFonts w:cs="Times"/>
        </w:rPr>
        <w:t>(3L)</w:t>
      </w:r>
      <w:r w:rsidR="006317B5" w:rsidRPr="00417282">
        <w:rPr>
          <w:rFonts w:cs="Times"/>
        </w:rPr>
        <w:t xml:space="preserve"> forms, which are visible after 40-42 min from the start of the cooling profile</w:t>
      </w:r>
      <w:r w:rsidR="00B35816" w:rsidRPr="00417282">
        <w:rPr>
          <w:rFonts w:cs="Times"/>
        </w:rPr>
        <w:t xml:space="preserve"> in the experiment</w:t>
      </w:r>
      <w:r w:rsidR="00257DF1" w:rsidRPr="00417282">
        <w:rPr>
          <w:rFonts w:cs="Times"/>
        </w:rPr>
        <w:t xml:space="preserve"> without shearing</w:t>
      </w:r>
      <w:r w:rsidR="006317B5" w:rsidRPr="00417282">
        <w:rPr>
          <w:rFonts w:cs="Times"/>
        </w:rPr>
        <w:t xml:space="preserve">, did </w:t>
      </w:r>
      <w:r w:rsidR="006317B5" w:rsidRPr="00417282">
        <w:rPr>
          <w:rFonts w:cs="Times"/>
        </w:rPr>
        <w:lastRenderedPageBreak/>
        <w:t>not nucleate at all. Hence, even for this sample the shear promoted the formation of the β(3L) polymorph over the other more metastable structures.</w:t>
      </w:r>
    </w:p>
    <w:p w14:paraId="1F308060" w14:textId="6F6C8387" w:rsidR="00C15151" w:rsidRPr="00417282" w:rsidRDefault="006317B5" w:rsidP="00076D1C">
      <w:pPr>
        <w:spacing w:line="480" w:lineRule="auto"/>
        <w:rPr>
          <w:rFonts w:cs="Times"/>
        </w:rPr>
      </w:pPr>
      <w:r w:rsidRPr="00417282">
        <w:rPr>
          <w:rFonts w:cs="Times"/>
        </w:rPr>
        <w:t>S</w:t>
      </w:r>
      <w:r w:rsidR="00D836EC" w:rsidRPr="00417282">
        <w:rPr>
          <w:rFonts w:cs="Times"/>
        </w:rPr>
        <w:t xml:space="preserve">imilarly to what </w:t>
      </w:r>
      <w:r w:rsidR="00257DF1" w:rsidRPr="00417282">
        <w:rPr>
          <w:rFonts w:cs="Times"/>
        </w:rPr>
        <w:t xml:space="preserve">was </w:t>
      </w:r>
      <w:r w:rsidR="00D836EC" w:rsidRPr="00417282">
        <w:rPr>
          <w:rFonts w:cs="Times"/>
        </w:rPr>
        <w:t>observed for CB</w:t>
      </w:r>
      <w:r w:rsidR="00257DF1" w:rsidRPr="00417282">
        <w:rPr>
          <w:rFonts w:cs="Times"/>
        </w:rPr>
        <w:t xml:space="preserve">, </w:t>
      </w:r>
      <w:r w:rsidR="00D836EC" w:rsidRPr="00417282">
        <w:rPr>
          <w:rFonts w:cs="Times"/>
        </w:rPr>
        <w:t>the PLM images showed an earlier nucleation point and smaller crystal agglomerates in the presence of shear (for comparison Supporting Information Figure S3 shows the PLM images in the absence of shear for sample S1).</w:t>
      </w:r>
    </w:p>
    <w:p w14:paraId="48C07EB7" w14:textId="401ACDCB" w:rsidR="00C15151" w:rsidRPr="00417282" w:rsidRDefault="00257DF1" w:rsidP="00076D1C">
      <w:pPr>
        <w:spacing w:line="480" w:lineRule="auto"/>
        <w:rPr>
          <w:rFonts w:cs="Times"/>
        </w:rPr>
      </w:pPr>
      <w:r w:rsidRPr="00417282">
        <w:rPr>
          <w:rFonts w:cs="Times"/>
        </w:rPr>
        <w:t>C</w:t>
      </w:r>
      <w:r w:rsidR="00D836EC" w:rsidRPr="00417282">
        <w:rPr>
          <w:rFonts w:cs="Times"/>
        </w:rPr>
        <w:t xml:space="preserve">rystallization experiments </w:t>
      </w:r>
      <w:r w:rsidRPr="00417282">
        <w:rPr>
          <w:rFonts w:cs="Times"/>
        </w:rPr>
        <w:t xml:space="preserve">with shear </w:t>
      </w:r>
      <w:r w:rsidR="00D836EC" w:rsidRPr="00417282">
        <w:rPr>
          <w:rFonts w:cs="Times"/>
        </w:rPr>
        <w:t>were carried out also for samples S9 and S13 (</w:t>
      </w:r>
      <w:r w:rsidR="00441EC0" w:rsidRPr="00417282">
        <w:rPr>
          <w:rFonts w:cs="Times"/>
        </w:rPr>
        <w:t>Figure 14</w:t>
      </w:r>
      <w:r w:rsidR="00D836EC" w:rsidRPr="00417282">
        <w:rPr>
          <w:rFonts w:cs="Times"/>
        </w:rPr>
        <w:t>)</w:t>
      </w:r>
      <w:r w:rsidR="003625FB" w:rsidRPr="00417282">
        <w:rPr>
          <w:rFonts w:cs="Times"/>
        </w:rPr>
        <w:t>,</w:t>
      </w:r>
      <w:r w:rsidR="00D836EC" w:rsidRPr="00417282">
        <w:rPr>
          <w:rFonts w:cs="Times"/>
        </w:rPr>
        <w:t xml:space="preserve"> and samples S2, S7, S8 and S10</w:t>
      </w:r>
      <w:r w:rsidR="00E94114" w:rsidRPr="00417282">
        <w:rPr>
          <w:rFonts w:cs="Times"/>
        </w:rPr>
        <w:t xml:space="preserve"> (Supporting Information Figures S</w:t>
      </w:r>
      <w:r w:rsidR="008439A9" w:rsidRPr="00417282">
        <w:rPr>
          <w:rFonts w:cs="Times"/>
        </w:rPr>
        <w:t>10</w:t>
      </w:r>
      <w:r w:rsidR="00E94114" w:rsidRPr="00417282">
        <w:rPr>
          <w:rFonts w:cs="Times"/>
        </w:rPr>
        <w:t xml:space="preserve"> and S</w:t>
      </w:r>
      <w:r w:rsidR="008439A9" w:rsidRPr="00417282">
        <w:rPr>
          <w:rFonts w:cs="Times"/>
        </w:rPr>
        <w:t>11</w:t>
      </w:r>
      <w:r w:rsidR="00E94114" w:rsidRPr="00417282">
        <w:rPr>
          <w:rFonts w:cs="Times"/>
        </w:rPr>
        <w:t>)</w:t>
      </w:r>
      <w:r w:rsidR="00D836EC" w:rsidRPr="00417282">
        <w:rPr>
          <w:rFonts w:cs="Times"/>
        </w:rPr>
        <w:t>.</w:t>
      </w:r>
    </w:p>
    <w:p w14:paraId="626C1DB9" w14:textId="0FF7AEA3" w:rsidR="005601BA" w:rsidRPr="00417282" w:rsidRDefault="00E94114" w:rsidP="00076D1C">
      <w:pPr>
        <w:pStyle w:val="BGKeywords"/>
        <w:rPr>
          <w:rFonts w:cs="Times"/>
        </w:rPr>
      </w:pPr>
      <w:r w:rsidRPr="00417282">
        <w:rPr>
          <w:rFonts w:ascii="Times New Roman" w:hAnsi="Times New Roman"/>
        </w:rPr>
        <w:t xml:space="preserve">Samples S2 and S9 showed a behavior similar to CB, with the formation of the α polymorph and then its transformation into the β(3L), without </w:t>
      </w:r>
      <w:r w:rsidR="00D77FA8" w:rsidRPr="00417282">
        <w:rPr>
          <w:rFonts w:ascii="Times New Roman" w:hAnsi="Times New Roman"/>
        </w:rPr>
        <w:t xml:space="preserve">detection </w:t>
      </w:r>
      <w:r w:rsidRPr="00417282">
        <w:rPr>
          <w:rFonts w:ascii="Times New Roman" w:hAnsi="Times New Roman"/>
        </w:rPr>
        <w:t>of</w:t>
      </w:r>
      <w:r w:rsidR="00D77FA8" w:rsidRPr="00417282">
        <w:rPr>
          <w:rFonts w:ascii="Times New Roman" w:hAnsi="Times New Roman"/>
        </w:rPr>
        <w:t xml:space="preserve"> the metastable</w:t>
      </w:r>
      <w:r w:rsidRPr="00417282">
        <w:rPr>
          <w:rFonts w:ascii="Times New Roman" w:hAnsi="Times New Roman"/>
        </w:rPr>
        <w:t xml:space="preserve"> β’(2L).</w:t>
      </w:r>
      <w:r w:rsidR="00D77FA8" w:rsidRPr="00417282">
        <w:rPr>
          <w:rFonts w:ascii="Times New Roman" w:hAnsi="Times New Roman"/>
        </w:rPr>
        <w:t xml:space="preserve"> In sample S13, at around 50 min from the start of the cooling profile, the β’(2L) starts nucleating. The more </w:t>
      </w:r>
      <w:r w:rsidR="00D77FA8" w:rsidRPr="00417282">
        <w:rPr>
          <w:rFonts w:cs="Times"/>
        </w:rPr>
        <w:t>stable β(3L) is instead detected at 65 min</w:t>
      </w:r>
      <w:r w:rsidR="005601BA" w:rsidRPr="00417282">
        <w:rPr>
          <w:rFonts w:cs="Times"/>
        </w:rPr>
        <w:t xml:space="preserve">, and grew during the experiment at expenses of both the β’(2L) and the α </w:t>
      </w:r>
      <w:r w:rsidR="00B35816" w:rsidRPr="00417282">
        <w:rPr>
          <w:rFonts w:cs="Times"/>
        </w:rPr>
        <w:t>polymorph</w:t>
      </w:r>
      <w:r w:rsidR="005601BA" w:rsidRPr="00417282">
        <w:rPr>
          <w:rFonts w:cs="Times"/>
        </w:rPr>
        <w:t>. It is worth noticing a shift in the peak position of the β’(2L) polymorph from q</w:t>
      </w:r>
      <w:r w:rsidR="00875E51" w:rsidRPr="00417282">
        <w:rPr>
          <w:rFonts w:cs="Times"/>
        </w:rPr>
        <w:t xml:space="preserve"> </w:t>
      </w:r>
      <w:r w:rsidR="005601BA" w:rsidRPr="00417282">
        <w:rPr>
          <w:rFonts w:cs="Times"/>
        </w:rPr>
        <w:t>=</w:t>
      </w:r>
      <w:r w:rsidR="00875E51" w:rsidRPr="00417282">
        <w:rPr>
          <w:rFonts w:cs="Times"/>
        </w:rPr>
        <w:t xml:space="preserve"> </w:t>
      </w:r>
      <w:r w:rsidR="00246FA1" w:rsidRPr="00417282">
        <w:rPr>
          <w:rFonts w:cs="Times"/>
        </w:rPr>
        <w:t>0.140</w:t>
      </w:r>
      <w:r w:rsidR="005601BA" w:rsidRPr="00417282">
        <w:rPr>
          <w:rFonts w:cs="Times"/>
        </w:rPr>
        <w:t xml:space="preserve"> </w:t>
      </w:r>
      <w:r w:rsidR="00246FA1" w:rsidRPr="00417282">
        <w:rPr>
          <w:rFonts w:cs="Times"/>
        </w:rPr>
        <w:t>Å</w:t>
      </w:r>
      <w:r w:rsidR="00246FA1" w:rsidRPr="00417282">
        <w:rPr>
          <w:rFonts w:cs="Times"/>
          <w:vertAlign w:val="superscript"/>
        </w:rPr>
        <w:t>-1</w:t>
      </w:r>
      <w:r w:rsidR="005601BA" w:rsidRPr="00417282">
        <w:rPr>
          <w:rFonts w:cs="Times"/>
        </w:rPr>
        <w:t xml:space="preserve"> to around </w:t>
      </w:r>
      <w:r w:rsidR="00246FA1" w:rsidRPr="00417282">
        <w:rPr>
          <w:rFonts w:cs="Times"/>
        </w:rPr>
        <w:t>0.142</w:t>
      </w:r>
      <w:r w:rsidR="005601BA" w:rsidRPr="00417282">
        <w:rPr>
          <w:rFonts w:cs="Times"/>
        </w:rPr>
        <w:t xml:space="preserve"> </w:t>
      </w:r>
      <w:r w:rsidR="00246FA1" w:rsidRPr="00417282">
        <w:rPr>
          <w:rFonts w:cs="Times"/>
        </w:rPr>
        <w:t>Å</w:t>
      </w:r>
      <w:r w:rsidR="00246FA1" w:rsidRPr="00417282">
        <w:rPr>
          <w:rFonts w:cs="Times"/>
          <w:vertAlign w:val="superscript"/>
        </w:rPr>
        <w:t>-1</w:t>
      </w:r>
      <w:r w:rsidR="005601BA" w:rsidRPr="00417282">
        <w:rPr>
          <w:rFonts w:cs="Times"/>
        </w:rPr>
        <w:t>, which might be related to the formation of the β(2L) polymorph observed in the experiments</w:t>
      </w:r>
      <w:r w:rsidR="00257DF1" w:rsidRPr="00417282">
        <w:rPr>
          <w:rFonts w:cs="Times"/>
        </w:rPr>
        <w:t xml:space="preserve"> without shearing</w:t>
      </w:r>
      <w:r w:rsidR="005601BA" w:rsidRPr="00417282">
        <w:rPr>
          <w:rFonts w:cs="Times"/>
        </w:rPr>
        <w:t>. A similar behavior to S13 was observed in sample</w:t>
      </w:r>
      <w:r w:rsidR="00B35816" w:rsidRPr="00417282">
        <w:rPr>
          <w:rFonts w:cs="Times"/>
        </w:rPr>
        <w:t>s</w:t>
      </w:r>
      <w:r w:rsidR="005601BA" w:rsidRPr="00417282">
        <w:rPr>
          <w:rFonts w:cs="Times"/>
        </w:rPr>
        <w:t xml:space="preserve"> S7 and S8 (Supporting Information Figure S</w:t>
      </w:r>
      <w:r w:rsidR="008439A9" w:rsidRPr="00417282">
        <w:rPr>
          <w:rFonts w:cs="Times"/>
        </w:rPr>
        <w:t>10</w:t>
      </w:r>
      <w:r w:rsidR="005601BA" w:rsidRPr="00417282">
        <w:rPr>
          <w:rFonts w:cs="Times"/>
        </w:rPr>
        <w:t xml:space="preserve">), with the β’(2L) appearing before the β polymorph. The </w:t>
      </w:r>
      <w:r w:rsidR="00A00CA8" w:rsidRPr="00417282">
        <w:rPr>
          <w:rFonts w:cs="Times"/>
        </w:rPr>
        <w:t xml:space="preserve">additional </w:t>
      </w:r>
      <w:r w:rsidR="005601BA" w:rsidRPr="00417282">
        <w:rPr>
          <w:rFonts w:cs="Times"/>
        </w:rPr>
        <w:t xml:space="preserve">presence of </w:t>
      </w:r>
      <w:r w:rsidR="00A00CA8" w:rsidRPr="00417282">
        <w:rPr>
          <w:rFonts w:cs="Times"/>
        </w:rPr>
        <w:t>a</w:t>
      </w:r>
      <w:r w:rsidR="005601BA" w:rsidRPr="00417282">
        <w:rPr>
          <w:rFonts w:cs="Times"/>
        </w:rPr>
        <w:t xml:space="preserve"> β(2L) polymorph for sample S7 was </w:t>
      </w:r>
      <w:r w:rsidR="00A00CA8" w:rsidRPr="00417282">
        <w:rPr>
          <w:rFonts w:cs="Times"/>
        </w:rPr>
        <w:t xml:space="preserve">also observed and </w:t>
      </w:r>
      <w:r w:rsidR="005601BA" w:rsidRPr="00417282">
        <w:rPr>
          <w:rFonts w:cs="Times"/>
        </w:rPr>
        <w:t>confirmed by heating up the sample after the cooling profile</w:t>
      </w:r>
      <w:r w:rsidR="00A00CA8" w:rsidRPr="00417282">
        <w:rPr>
          <w:rFonts w:cs="Times"/>
        </w:rPr>
        <w:t>.</w:t>
      </w:r>
      <w:r w:rsidR="005601BA" w:rsidRPr="00417282">
        <w:rPr>
          <w:rFonts w:cs="Times"/>
        </w:rPr>
        <w:t xml:space="preserve"> </w:t>
      </w:r>
      <w:r w:rsidR="00A00CA8" w:rsidRPr="00417282">
        <w:rPr>
          <w:rFonts w:cs="Times"/>
        </w:rPr>
        <w:t>I</w:t>
      </w:r>
      <w:r w:rsidR="005601BA" w:rsidRPr="00417282">
        <w:rPr>
          <w:rFonts w:cs="Times"/>
        </w:rPr>
        <w:t>n fact, the peak at q</w:t>
      </w:r>
      <w:r w:rsidR="00875E51" w:rsidRPr="00417282">
        <w:rPr>
          <w:rFonts w:cs="Times"/>
        </w:rPr>
        <w:t xml:space="preserve"> </w:t>
      </w:r>
      <w:r w:rsidR="005601BA" w:rsidRPr="00417282">
        <w:rPr>
          <w:rFonts w:cs="Times"/>
        </w:rPr>
        <w:t>=</w:t>
      </w:r>
      <w:r w:rsidR="00875E51" w:rsidRPr="00417282">
        <w:rPr>
          <w:rFonts w:cs="Times"/>
        </w:rPr>
        <w:t xml:space="preserve"> </w:t>
      </w:r>
      <w:r w:rsidR="00246FA1" w:rsidRPr="00417282">
        <w:rPr>
          <w:rFonts w:cs="Times"/>
        </w:rPr>
        <w:t>0.1</w:t>
      </w:r>
      <w:r w:rsidR="005601BA" w:rsidRPr="00417282">
        <w:rPr>
          <w:rFonts w:cs="Times"/>
        </w:rPr>
        <w:t xml:space="preserve">42 </w:t>
      </w:r>
      <w:r w:rsidR="00246FA1" w:rsidRPr="00417282">
        <w:rPr>
          <w:rFonts w:cs="Times"/>
        </w:rPr>
        <w:t>Å</w:t>
      </w:r>
      <w:r w:rsidR="00246FA1" w:rsidRPr="00417282">
        <w:rPr>
          <w:rFonts w:cs="Times"/>
          <w:vertAlign w:val="superscript"/>
        </w:rPr>
        <w:t>-1</w:t>
      </w:r>
      <w:r w:rsidR="00875E51" w:rsidRPr="00417282">
        <w:rPr>
          <w:rFonts w:cs="Times"/>
        </w:rPr>
        <w:t xml:space="preserve"> </w:t>
      </w:r>
      <w:r w:rsidR="005601BA" w:rsidRPr="00417282">
        <w:rPr>
          <w:rFonts w:cs="Times"/>
        </w:rPr>
        <w:t>disappeared at higher temperature than the β(3L) peaks, similarly to the behavior observed in the absence of shear</w:t>
      </w:r>
      <w:r w:rsidR="00CD6D5D" w:rsidRPr="00417282">
        <w:rPr>
          <w:rFonts w:cs="Times"/>
        </w:rPr>
        <w:t xml:space="preserve"> (shown in Supporting Information Figure </w:t>
      </w:r>
      <w:r w:rsidR="008439A9" w:rsidRPr="00417282">
        <w:rPr>
          <w:rFonts w:cs="Times"/>
        </w:rPr>
        <w:t>S11</w:t>
      </w:r>
      <w:r w:rsidR="00CD6D5D" w:rsidRPr="00417282">
        <w:rPr>
          <w:rFonts w:cs="Times"/>
        </w:rPr>
        <w:t>)</w:t>
      </w:r>
      <w:r w:rsidR="005601BA" w:rsidRPr="00417282">
        <w:rPr>
          <w:rFonts w:cs="Times"/>
        </w:rPr>
        <w:t>.</w:t>
      </w:r>
    </w:p>
    <w:p w14:paraId="03DB0D05" w14:textId="15EC94EC" w:rsidR="00C05B8E" w:rsidRPr="00417282" w:rsidRDefault="00C05B8E" w:rsidP="00076D1C">
      <w:pPr>
        <w:pStyle w:val="BGKeywords"/>
        <w:rPr>
          <w:rFonts w:ascii="Times New Roman" w:hAnsi="Times New Roman"/>
        </w:rPr>
      </w:pPr>
      <w:r w:rsidRPr="00417282">
        <w:rPr>
          <w:rFonts w:ascii="Times New Roman" w:hAnsi="Times New Roman"/>
        </w:rPr>
        <w:t xml:space="preserve">Finally, as shown in Supporting Information Figure </w:t>
      </w:r>
      <w:r w:rsidR="008439A9" w:rsidRPr="00417282">
        <w:rPr>
          <w:rFonts w:ascii="Times New Roman" w:hAnsi="Times New Roman"/>
        </w:rPr>
        <w:t>S10</w:t>
      </w:r>
      <w:r w:rsidR="00A00CA8" w:rsidRPr="00417282">
        <w:rPr>
          <w:rFonts w:ascii="Times New Roman" w:hAnsi="Times New Roman"/>
        </w:rPr>
        <w:t>,</w:t>
      </w:r>
      <w:r w:rsidRPr="00417282">
        <w:rPr>
          <w:rFonts w:ascii="Times New Roman" w:hAnsi="Times New Roman"/>
        </w:rPr>
        <w:t xml:space="preserve"> sample S10 </w:t>
      </w:r>
      <w:r w:rsidR="00E06E55" w:rsidRPr="00417282">
        <w:rPr>
          <w:rFonts w:ascii="Times New Roman" w:hAnsi="Times New Roman"/>
        </w:rPr>
        <w:t>was the only one not showing a β(3L) polymorph during the shear</w:t>
      </w:r>
      <w:r w:rsidR="00257DF1" w:rsidRPr="00417282">
        <w:rPr>
          <w:rFonts w:ascii="Times New Roman" w:hAnsi="Times New Roman"/>
        </w:rPr>
        <w:t>ing</w:t>
      </w:r>
      <w:r w:rsidR="00E06E55" w:rsidRPr="00417282">
        <w:rPr>
          <w:rFonts w:ascii="Times New Roman" w:hAnsi="Times New Roman"/>
        </w:rPr>
        <w:t xml:space="preserve"> experiment. Considering the very slow kinetic</w:t>
      </w:r>
      <w:r w:rsidR="0029656A" w:rsidRPr="00417282">
        <w:rPr>
          <w:rFonts w:ascii="Times New Roman" w:hAnsi="Times New Roman"/>
        </w:rPr>
        <w:t>s</w:t>
      </w:r>
      <w:r w:rsidR="00E06E55" w:rsidRPr="00417282">
        <w:rPr>
          <w:rFonts w:ascii="Times New Roman" w:hAnsi="Times New Roman"/>
        </w:rPr>
        <w:t xml:space="preserve"> of polymorphic transformation from β’(2L) to β(3L) shown in the previous sections, it is likely that </w:t>
      </w:r>
      <w:r w:rsidR="00E06E55" w:rsidRPr="00417282">
        <w:rPr>
          <w:rFonts w:ascii="Times New Roman" w:hAnsi="Times New Roman"/>
        </w:rPr>
        <w:lastRenderedPageBreak/>
        <w:t>the experiment was not carried out for long enough to promote the formation of the β(3L)</w:t>
      </w:r>
      <w:r w:rsidR="00A00CA8" w:rsidRPr="00417282">
        <w:rPr>
          <w:rFonts w:ascii="Times New Roman" w:hAnsi="Times New Roman"/>
        </w:rPr>
        <w:t xml:space="preserve"> for this CBE</w:t>
      </w:r>
      <w:r w:rsidR="00E06E55" w:rsidRPr="00417282">
        <w:rPr>
          <w:rFonts w:ascii="Times New Roman" w:hAnsi="Times New Roman"/>
        </w:rPr>
        <w:t xml:space="preserve">. </w:t>
      </w:r>
      <w:r w:rsidR="00390705" w:rsidRPr="00417282">
        <w:rPr>
          <w:rFonts w:ascii="Times New Roman" w:hAnsi="Times New Roman"/>
        </w:rPr>
        <w:t>Supporting Information Figure S1</w:t>
      </w:r>
      <w:r w:rsidR="008439A9" w:rsidRPr="00417282">
        <w:rPr>
          <w:rFonts w:ascii="Times New Roman" w:hAnsi="Times New Roman"/>
        </w:rPr>
        <w:t>2</w:t>
      </w:r>
      <w:r w:rsidR="00390705" w:rsidRPr="00417282">
        <w:rPr>
          <w:rFonts w:ascii="Times New Roman" w:hAnsi="Times New Roman"/>
        </w:rPr>
        <w:t xml:space="preserve"> shows the PLM experiments carried out on sample 10 at different shear levels</w:t>
      </w:r>
      <w:r w:rsidR="00397A19" w:rsidRPr="00417282">
        <w:rPr>
          <w:rFonts w:ascii="Times New Roman" w:hAnsi="Times New Roman"/>
        </w:rPr>
        <w:t>; in this case, no significant difference</w:t>
      </w:r>
      <w:r w:rsidR="0029656A" w:rsidRPr="00417282">
        <w:rPr>
          <w:rFonts w:ascii="Times New Roman" w:hAnsi="Times New Roman"/>
        </w:rPr>
        <w:t>s</w:t>
      </w:r>
      <w:r w:rsidR="00397A19" w:rsidRPr="00417282">
        <w:rPr>
          <w:rFonts w:ascii="Times New Roman" w:hAnsi="Times New Roman"/>
        </w:rPr>
        <w:t xml:space="preserve"> </w:t>
      </w:r>
      <w:r w:rsidR="0029656A" w:rsidRPr="00417282">
        <w:rPr>
          <w:rFonts w:ascii="Times New Roman" w:hAnsi="Times New Roman"/>
        </w:rPr>
        <w:t>are</w:t>
      </w:r>
      <w:r w:rsidR="00397A19" w:rsidRPr="00417282">
        <w:rPr>
          <w:rFonts w:ascii="Times New Roman" w:hAnsi="Times New Roman"/>
        </w:rPr>
        <w:t xml:space="preserve"> observed in the morphology or amount of the crystals</w:t>
      </w:r>
      <w:r w:rsidR="0029656A" w:rsidRPr="00417282">
        <w:rPr>
          <w:rFonts w:ascii="Times New Roman" w:hAnsi="Times New Roman"/>
        </w:rPr>
        <w:t>,</w:t>
      </w:r>
      <w:r w:rsidR="00397A19" w:rsidRPr="00417282">
        <w:rPr>
          <w:rFonts w:ascii="Times New Roman" w:hAnsi="Times New Roman"/>
        </w:rPr>
        <w:t xml:space="preserve"> when increasing the shear. </w:t>
      </w:r>
    </w:p>
    <w:p w14:paraId="349E151E" w14:textId="77777777" w:rsidR="00875E51" w:rsidRPr="00417282" w:rsidRDefault="00875E51" w:rsidP="00076D1C">
      <w:pPr>
        <w:pStyle w:val="BGKeywords"/>
      </w:pPr>
    </w:p>
    <w:p w14:paraId="06BCFB8A" w14:textId="0487936E" w:rsidR="00F53091" w:rsidRPr="00417282" w:rsidRDefault="00CE0D64" w:rsidP="00D91AE0">
      <w:pPr>
        <w:pStyle w:val="BGKeywords"/>
        <w:numPr>
          <w:ilvl w:val="0"/>
          <w:numId w:val="10"/>
        </w:numPr>
      </w:pPr>
      <w:r w:rsidRPr="00417282">
        <w:t>C</w:t>
      </w:r>
      <w:r w:rsidR="00F53091" w:rsidRPr="00417282">
        <w:t>ONCLUSIONS</w:t>
      </w:r>
    </w:p>
    <w:p w14:paraId="40256E84" w14:textId="1E397FF3" w:rsidR="00512B45" w:rsidRPr="00417282" w:rsidRDefault="00E06E55" w:rsidP="00076D1C">
      <w:pPr>
        <w:spacing w:line="480" w:lineRule="auto"/>
      </w:pPr>
      <w:r w:rsidRPr="00417282">
        <w:t>This work investigated the crystallization behavior of cocoa butter and 13 cocoa butter equivalent</w:t>
      </w:r>
      <w:r w:rsidR="00A00CA8" w:rsidRPr="00417282">
        <w:t>s</w:t>
      </w:r>
      <w:r w:rsidRPr="00417282">
        <w:t xml:space="preserve"> of different origin. </w:t>
      </w:r>
      <w:r w:rsidR="00512B45" w:rsidRPr="00417282">
        <w:t xml:space="preserve">Despite </w:t>
      </w:r>
      <w:r w:rsidR="005F546C" w:rsidRPr="00417282">
        <w:t>some</w:t>
      </w:r>
      <w:r w:rsidR="00512B45" w:rsidRPr="00417282">
        <w:t xml:space="preserve"> similarities in composition</w:t>
      </w:r>
      <w:r w:rsidR="005F546C" w:rsidRPr="00417282">
        <w:t xml:space="preserve"> between CB and</w:t>
      </w:r>
      <w:r w:rsidR="00512B45" w:rsidRPr="00417282">
        <w:t xml:space="preserve"> CBEs</w:t>
      </w:r>
      <w:r w:rsidR="005F546C" w:rsidRPr="00417282">
        <w:t>,</w:t>
      </w:r>
      <w:r w:rsidR="00512B45" w:rsidRPr="00417282">
        <w:t xml:space="preserve"> </w:t>
      </w:r>
      <w:r w:rsidR="005F546C" w:rsidRPr="00417282">
        <w:t xml:space="preserve">these samples presented distinct crystallization behaviors. </w:t>
      </w:r>
      <w:r w:rsidR="00433583" w:rsidRPr="00417282">
        <w:t>High concentration of SOS</w:t>
      </w:r>
      <w:r w:rsidR="005F546C" w:rsidRPr="00417282">
        <w:t xml:space="preserve"> were found to form more metastable crystal structures than cocoa butter</w:t>
      </w:r>
      <w:r w:rsidR="00433583" w:rsidRPr="00417282">
        <w:rPr>
          <w:rFonts w:ascii="Times New Roman" w:hAnsi="Times New Roman"/>
        </w:rPr>
        <w:t>: β’(3L) and γ(3L) polymorphs were identified in the first stages of crystallization for CBEs with SOS concentration above 40%</w:t>
      </w:r>
      <w:r w:rsidR="005F546C" w:rsidRPr="00417282">
        <w:rPr>
          <w:rFonts w:ascii="Times New Roman" w:hAnsi="Times New Roman"/>
        </w:rPr>
        <w:t>. W</w:t>
      </w:r>
      <w:r w:rsidR="005F546C" w:rsidRPr="00417282">
        <w:t xml:space="preserve">hereas, </w:t>
      </w:r>
      <w:r w:rsidR="007A2FBF" w:rsidRPr="00417282">
        <w:t xml:space="preserve">the </w:t>
      </w:r>
      <w:r w:rsidR="00CC0BF0" w:rsidRPr="00417282">
        <w:t>samples rich in POP</w:t>
      </w:r>
      <w:r w:rsidR="005F546C" w:rsidRPr="00417282">
        <w:t xml:space="preserve"> presented a very slow kinetic</w:t>
      </w:r>
      <w:r w:rsidR="0029656A" w:rsidRPr="00417282">
        <w:t>s</w:t>
      </w:r>
      <w:r w:rsidR="005F546C" w:rsidRPr="00417282">
        <w:t xml:space="preserve"> of polymorphic transition </w:t>
      </w:r>
      <w:r w:rsidR="00A00CA8" w:rsidRPr="00417282">
        <w:t>from</w:t>
      </w:r>
      <w:r w:rsidR="005F546C" w:rsidRPr="00417282">
        <w:t xml:space="preserve"> </w:t>
      </w:r>
      <w:r w:rsidR="005F546C" w:rsidRPr="00417282">
        <w:rPr>
          <w:rFonts w:ascii="Times New Roman" w:hAnsi="Times New Roman"/>
        </w:rPr>
        <w:t>β</w:t>
      </w:r>
      <w:r w:rsidR="005F546C" w:rsidRPr="00417282">
        <w:rPr>
          <w:rFonts w:ascii="Calibri" w:hAnsi="Calibri" w:cs="Calibri"/>
        </w:rPr>
        <w:t>’</w:t>
      </w:r>
      <w:r w:rsidR="005F546C" w:rsidRPr="00417282">
        <w:t xml:space="preserve">(2L) to </w:t>
      </w:r>
      <w:r w:rsidR="005F546C" w:rsidRPr="00417282">
        <w:rPr>
          <w:rFonts w:ascii="Times New Roman" w:hAnsi="Times New Roman"/>
        </w:rPr>
        <w:t>β</w:t>
      </w:r>
      <w:r w:rsidR="00CC0BF0" w:rsidRPr="00417282">
        <w:t xml:space="preserve"> polymorphs (either 2 or 3L)</w:t>
      </w:r>
      <w:r w:rsidR="005F546C" w:rsidRPr="00417282">
        <w:t>.</w:t>
      </w:r>
    </w:p>
    <w:p w14:paraId="7E2E9E4E" w14:textId="3B6A8475" w:rsidR="008F2E5F" w:rsidRPr="00417282" w:rsidRDefault="005F546C" w:rsidP="00CC0BF0">
      <w:pPr>
        <w:spacing w:line="480" w:lineRule="auto"/>
      </w:pPr>
      <w:r w:rsidRPr="00417282">
        <w:t xml:space="preserve">Tri-saturated (SSS, PPP) and </w:t>
      </w:r>
      <w:r w:rsidR="00C503AF" w:rsidRPr="00417282">
        <w:t xml:space="preserve">pairs of TAGs forming </w:t>
      </w:r>
      <w:r w:rsidRPr="00417282">
        <w:t>molecular compound</w:t>
      </w:r>
      <w:r w:rsidR="00C503AF" w:rsidRPr="00417282">
        <w:t>s</w:t>
      </w:r>
      <w:r w:rsidRPr="00417282">
        <w:t xml:space="preserve"> (e.g., </w:t>
      </w:r>
      <w:r w:rsidRPr="00417282">
        <w:rPr>
          <w:rFonts w:ascii="Times New Roman" w:hAnsi="Times New Roman"/>
        </w:rPr>
        <w:t xml:space="preserve">SOS/SSO, POP/PPO) </w:t>
      </w:r>
      <w:r w:rsidR="00C503AF" w:rsidRPr="00417282">
        <w:rPr>
          <w:rFonts w:ascii="Times New Roman" w:hAnsi="Times New Roman"/>
        </w:rPr>
        <w:t xml:space="preserve">were found to </w:t>
      </w:r>
      <w:r w:rsidR="00A00CA8" w:rsidRPr="00417282">
        <w:rPr>
          <w:rFonts w:ascii="Times New Roman" w:hAnsi="Times New Roman"/>
        </w:rPr>
        <w:t>induce the formation of multiple</w:t>
      </w:r>
      <w:r w:rsidR="00C503AF" w:rsidRPr="00417282">
        <w:rPr>
          <w:rFonts w:ascii="Times New Roman" w:hAnsi="Times New Roman"/>
        </w:rPr>
        <w:t xml:space="preserve"> </w:t>
      </w:r>
      <w:r w:rsidR="003D6A19" w:rsidRPr="00417282">
        <w:rPr>
          <w:rFonts w:ascii="Times New Roman" w:hAnsi="Times New Roman"/>
        </w:rPr>
        <w:t xml:space="preserve">stable </w:t>
      </w:r>
      <w:r w:rsidR="00C503AF" w:rsidRPr="00417282">
        <w:rPr>
          <w:rFonts w:ascii="Times New Roman" w:hAnsi="Times New Roman"/>
        </w:rPr>
        <w:t>β</w:t>
      </w:r>
      <w:r w:rsidR="00C503AF" w:rsidRPr="00417282">
        <w:t>(2L) structure</w:t>
      </w:r>
      <w:r w:rsidR="00A00CA8" w:rsidRPr="00417282">
        <w:t>s</w:t>
      </w:r>
      <w:r w:rsidR="00C503AF" w:rsidRPr="00417282">
        <w:t xml:space="preserve"> with high melting point</w:t>
      </w:r>
      <w:r w:rsidR="00CC0BF0" w:rsidRPr="00417282">
        <w:t xml:space="preserve"> (about 40°C)</w:t>
      </w:r>
      <w:r w:rsidR="00C503AF" w:rsidRPr="00417282">
        <w:t xml:space="preserve">, easily detectable </w:t>
      </w:r>
      <w:r w:rsidR="00CC0BF0" w:rsidRPr="00417282">
        <w:t xml:space="preserve">with SAXS </w:t>
      </w:r>
      <w:r w:rsidR="00C503AF" w:rsidRPr="00417282">
        <w:t>even at concentrations below 1%.</w:t>
      </w:r>
      <w:r w:rsidR="00CC0BF0" w:rsidRPr="00417282">
        <w:t xml:space="preserve"> The d-spacing of these polymorphs, 45 to 50 </w:t>
      </w:r>
      <w:r w:rsidR="00CC0BF0" w:rsidRPr="00417282">
        <w:rPr>
          <w:rFonts w:cs="Times"/>
        </w:rPr>
        <w:t>Å</w:t>
      </w:r>
      <w:r w:rsidR="00CC0BF0" w:rsidRPr="00417282">
        <w:t xml:space="preserve">, is typical of a 2L type of stacking of C chains with the length of the TAGs present in CBEs. </w:t>
      </w:r>
      <w:r w:rsidR="00C503AF" w:rsidRPr="00417282">
        <w:t>Finally, the effect of shear was investigated; shearing during cooling induced nucleation at lower level of undercooling and shear</w:t>
      </w:r>
      <w:r w:rsidR="00A00CA8" w:rsidRPr="00417282">
        <w:t>-</w:t>
      </w:r>
      <w:r w:rsidR="00C503AF" w:rsidRPr="00417282">
        <w:t xml:space="preserve">induced secondary nucleation led to smaller crystalline aggregates at the end of the cooling profile. Shearing also had a significant effect on the polymorphs nucleated, with a significantly earlier formation of </w:t>
      </w:r>
      <w:r w:rsidR="00C503AF" w:rsidRPr="00417282">
        <w:rPr>
          <w:rFonts w:ascii="Times New Roman" w:hAnsi="Times New Roman"/>
        </w:rPr>
        <w:t>β</w:t>
      </w:r>
      <w:r w:rsidR="00C503AF" w:rsidRPr="00417282">
        <w:t xml:space="preserve"> </w:t>
      </w:r>
      <w:r w:rsidR="00C503AF" w:rsidRPr="00417282">
        <w:lastRenderedPageBreak/>
        <w:t xml:space="preserve">polymorphs (both 2L and 3L) </w:t>
      </w:r>
      <w:r w:rsidR="00A00CA8" w:rsidRPr="00417282">
        <w:t xml:space="preserve">compared to the experiments </w:t>
      </w:r>
      <w:r w:rsidR="00257DF1" w:rsidRPr="00417282">
        <w:t xml:space="preserve">without shearing </w:t>
      </w:r>
      <w:r w:rsidR="00C503AF" w:rsidRPr="00417282">
        <w:t>and</w:t>
      </w:r>
      <w:r w:rsidR="0074099A" w:rsidRPr="00417282">
        <w:t>, in s</w:t>
      </w:r>
      <w:r w:rsidR="00E9143C" w:rsidRPr="00417282">
        <w:t>o</w:t>
      </w:r>
      <w:r w:rsidR="0074099A" w:rsidRPr="00417282">
        <w:t>me cases</w:t>
      </w:r>
      <w:r w:rsidR="00C503AF" w:rsidRPr="00417282">
        <w:t xml:space="preserve"> </w:t>
      </w:r>
      <w:r w:rsidR="00875E51" w:rsidRPr="00417282">
        <w:t xml:space="preserve">leading to </w:t>
      </w:r>
      <w:r w:rsidR="00C503AF" w:rsidRPr="00417282">
        <w:t xml:space="preserve">the absence of </w:t>
      </w:r>
      <w:r w:rsidR="00C503AF" w:rsidRPr="00417282">
        <w:rPr>
          <w:rFonts w:cs="Times"/>
        </w:rPr>
        <w:t>β’(2L)</w:t>
      </w:r>
      <w:r w:rsidR="00875E51" w:rsidRPr="00417282">
        <w:rPr>
          <w:rFonts w:cs="Times"/>
        </w:rPr>
        <w:t xml:space="preserve"> phase</w:t>
      </w:r>
      <w:r w:rsidR="00C503AF" w:rsidRPr="00417282">
        <w:rPr>
          <w:rFonts w:cs="Times"/>
        </w:rPr>
        <w:t>.</w:t>
      </w:r>
      <w:r w:rsidR="00C503AF" w:rsidRPr="00417282">
        <w:t xml:space="preserve"> </w:t>
      </w:r>
    </w:p>
    <w:p w14:paraId="33983234" w14:textId="77777777" w:rsidR="00875E51" w:rsidRPr="00417282" w:rsidRDefault="001026DC" w:rsidP="00076D1C">
      <w:pPr>
        <w:pStyle w:val="TESupportingInformation"/>
        <w:spacing w:after="240"/>
        <w:ind w:firstLine="0"/>
      </w:pPr>
      <w:r w:rsidRPr="00417282">
        <w:t>This work highlights the strong relationship between TAGs composition and crystallization behavior in terms of both solid form landscape and kinetics.</w:t>
      </w:r>
      <w:r w:rsidR="00830563" w:rsidRPr="00417282">
        <w:t xml:space="preserve"> </w:t>
      </w:r>
      <w:r w:rsidRPr="00417282">
        <w:t>This information is of key importance for chocolate manufacturers</w:t>
      </w:r>
      <w:r w:rsidR="00875E51" w:rsidRPr="00417282">
        <w:t>,</w:t>
      </w:r>
      <w:r w:rsidRPr="00417282">
        <w:t xml:space="preserve"> who are aiming at partly replacing cocoa butter with CBEs in their formulations.</w:t>
      </w:r>
    </w:p>
    <w:p w14:paraId="6538B4CA" w14:textId="77777777" w:rsidR="00F6132F" w:rsidRPr="00417282" w:rsidRDefault="00F6132F" w:rsidP="00076D1C">
      <w:pPr>
        <w:pStyle w:val="BGKeywords"/>
      </w:pPr>
    </w:p>
    <w:p w14:paraId="7B0919DD" w14:textId="0BB8DCF0" w:rsidR="00DD6DBB" w:rsidRPr="00417282" w:rsidRDefault="00DD6DBB" w:rsidP="0092260F">
      <w:pPr>
        <w:pStyle w:val="TDAcknowledgments"/>
        <w:numPr>
          <w:ilvl w:val="0"/>
          <w:numId w:val="10"/>
        </w:numPr>
        <w:spacing w:before="0" w:after="0"/>
        <w:jc w:val="left"/>
      </w:pPr>
      <w:r w:rsidRPr="00417282">
        <w:t>ACKNOWLEDGMENT</w:t>
      </w:r>
    </w:p>
    <w:p w14:paraId="27323536" w14:textId="40F11FF0" w:rsidR="009246AD" w:rsidRPr="00417282" w:rsidRDefault="001F30CD" w:rsidP="00076D1C">
      <w:pPr>
        <w:pStyle w:val="TDAcknowledgments"/>
        <w:spacing w:before="0" w:after="240"/>
        <w:ind w:firstLine="0"/>
      </w:pPr>
      <w:r w:rsidRPr="00417282">
        <w:t>This project received funding from the European Research Council (ERC) under the European Union’s Horizon 2020 research and innovation programme (grant agreement no. 949229)</w:t>
      </w:r>
      <w:r w:rsidR="00D36D20" w:rsidRPr="00417282">
        <w:t>,</w:t>
      </w:r>
      <w:r w:rsidRPr="00417282">
        <w:t xml:space="preserve"> and from Royal Society (grant ref. no. INF\R2\192018). We acknowledge Diamond Light Source</w:t>
      </w:r>
      <w:r w:rsidR="007D1869" w:rsidRPr="00417282">
        <w:t xml:space="preserve"> (DLS)</w:t>
      </w:r>
      <w:r w:rsidRPr="00417282">
        <w:t>, CERIC and ESRF for beamtime on beamlines I22, SAXS and ID02 under proposals SM26769 (D</w:t>
      </w:r>
      <w:r w:rsidR="007D1869" w:rsidRPr="00417282">
        <w:t>LS</w:t>
      </w:r>
      <w:r w:rsidRPr="00417282">
        <w:t>), 20217007, 20217066 and 20222033 (CERIC), and SC 5324 (ESRF). Finally, we are grateful to beamline scientists Prof. Nick Terrill</w:t>
      </w:r>
      <w:r w:rsidR="007D1869" w:rsidRPr="00417282">
        <w:t xml:space="preserve"> and </w:t>
      </w:r>
      <w:r w:rsidRPr="00417282">
        <w:t>Dr Andrew Smith</w:t>
      </w:r>
      <w:r w:rsidR="007D1869" w:rsidRPr="00417282">
        <w:t xml:space="preserve"> (DLS)</w:t>
      </w:r>
      <w:r w:rsidRPr="00417282">
        <w:t xml:space="preserve">, Dr William </w:t>
      </w:r>
      <w:proofErr w:type="spellStart"/>
      <w:r w:rsidRPr="00417282">
        <w:t>Chevremont</w:t>
      </w:r>
      <w:proofErr w:type="spellEnd"/>
      <w:r w:rsidR="007D1869" w:rsidRPr="00417282">
        <w:t xml:space="preserve"> (ESRF)</w:t>
      </w:r>
      <w:r w:rsidR="00B229F2" w:rsidRPr="00417282">
        <w:t>, Dr Barbara Sartori</w:t>
      </w:r>
      <w:r w:rsidRPr="00417282">
        <w:t xml:space="preserve"> and Dr Sigrid </w:t>
      </w:r>
      <w:r w:rsidR="00B229F2" w:rsidRPr="00417282">
        <w:t xml:space="preserve">Bernstorff </w:t>
      </w:r>
      <w:r w:rsidR="007D1869" w:rsidRPr="00417282">
        <w:t xml:space="preserve">(CERIC, Elettra </w:t>
      </w:r>
      <w:proofErr w:type="spellStart"/>
      <w:r w:rsidR="007D1869" w:rsidRPr="00417282">
        <w:t>Sincrostrone</w:t>
      </w:r>
      <w:proofErr w:type="spellEnd"/>
      <w:r w:rsidR="007D1869" w:rsidRPr="00417282">
        <w:t xml:space="preserve"> Trieste) </w:t>
      </w:r>
      <w:r w:rsidR="00B229F2" w:rsidRPr="00417282">
        <w:t xml:space="preserve">for the help and support with the three SAXS beamlines and </w:t>
      </w:r>
      <w:r w:rsidR="007D1869" w:rsidRPr="00417282">
        <w:t xml:space="preserve">special </w:t>
      </w:r>
      <w:r w:rsidR="00B229F2" w:rsidRPr="00417282">
        <w:t>setup</w:t>
      </w:r>
      <w:r w:rsidR="007D1869" w:rsidRPr="00417282">
        <w:t>s</w:t>
      </w:r>
      <w:r w:rsidR="00B229F2" w:rsidRPr="00417282">
        <w:t xml:space="preserve"> used for the work. </w:t>
      </w:r>
      <w:r w:rsidR="00105951" w:rsidRPr="00417282">
        <w:t xml:space="preserve">Raw data collected on beamline ID02 at ESRF can be accessed at  </w:t>
      </w:r>
      <w:hyperlink r:id="rId9" w:anchor="state=d1c63728-8ed5-4542-8273-353cc302cf24&amp;session_state=1ca75602-5f06-4bc5-ac65-53cdb0fb0b22&amp;code=da5193fd-4987-4971-827a-b1417c1f1e8c.1ca75602-5f06-4bc5-ac65-53cdb0fb0b22.7e4e6e2c-9100-45c4-bf77-6775e0685a94" w:history="1">
        <w:r w:rsidR="00105951" w:rsidRPr="00417282">
          <w:rPr>
            <w:rStyle w:val="Collegamentoipertestuale"/>
          </w:rPr>
          <w:t>doi.org/10.15151/ESRF-ES-886331097</w:t>
        </w:r>
      </w:hyperlink>
      <w:r w:rsidR="00105951" w:rsidRPr="00417282">
        <w:t>.</w:t>
      </w:r>
    </w:p>
    <w:p w14:paraId="4DD7604B" w14:textId="77777777" w:rsidR="00342D77" w:rsidRPr="00417282" w:rsidRDefault="00342D77" w:rsidP="00CC0BF0"/>
    <w:p w14:paraId="10A5AC96" w14:textId="7BB02E28" w:rsidR="0092260F" w:rsidRPr="00417282" w:rsidRDefault="0092260F" w:rsidP="00CC0BF0">
      <w:pPr>
        <w:pStyle w:val="FAAuthorInfoSubtitle"/>
      </w:pPr>
      <w:r w:rsidRPr="00417282">
        <w:t>6. FORMATTING OF FUNDING SOURCES</w:t>
      </w:r>
    </w:p>
    <w:p w14:paraId="3EDABE93" w14:textId="77777777" w:rsidR="0092260F" w:rsidRPr="00417282" w:rsidRDefault="0092260F" w:rsidP="0092260F">
      <w:pPr>
        <w:pStyle w:val="StyleFACorrespondingAuthorFootnote7pt"/>
        <w:rPr>
          <w:rFonts w:ascii="Times New Roman" w:hAnsi="Times New Roman"/>
          <w:sz w:val="24"/>
          <w:szCs w:val="24"/>
        </w:rPr>
      </w:pPr>
      <w:r w:rsidRPr="00417282">
        <w:rPr>
          <w:rFonts w:ascii="Times New Roman" w:hAnsi="Times New Roman"/>
          <w:sz w:val="24"/>
          <w:szCs w:val="24"/>
        </w:rPr>
        <w:t>Royal Society grant INF\R2\192018.</w:t>
      </w:r>
    </w:p>
    <w:p w14:paraId="68CDDD33" w14:textId="77777777" w:rsidR="0092260F" w:rsidRPr="00417282" w:rsidRDefault="0092260F" w:rsidP="0092260F">
      <w:pPr>
        <w:pStyle w:val="BGKeywords"/>
      </w:pPr>
      <w:r w:rsidRPr="00417282">
        <w:lastRenderedPageBreak/>
        <w:t>ERC Starting Grant 949229.</w:t>
      </w:r>
    </w:p>
    <w:p w14:paraId="3CABD887" w14:textId="77777777" w:rsidR="0092260F" w:rsidRPr="00417282" w:rsidRDefault="0092260F" w:rsidP="0092260F">
      <w:pPr>
        <w:pStyle w:val="BGKeywords"/>
      </w:pPr>
      <w:r w:rsidRPr="00417282">
        <w:t>Diamond Light Source (UK) standard peer-reviewed access.</w:t>
      </w:r>
    </w:p>
    <w:p w14:paraId="279E7535" w14:textId="77777777" w:rsidR="0092260F" w:rsidRPr="00417282" w:rsidRDefault="0092260F" w:rsidP="0092260F">
      <w:pPr>
        <w:pStyle w:val="BGKeywords"/>
      </w:pPr>
      <w:r w:rsidRPr="00417282">
        <w:t>ESRF (France) standard peer-reviewed access.</w:t>
      </w:r>
    </w:p>
    <w:p w14:paraId="050334A5" w14:textId="77777777" w:rsidR="0092260F" w:rsidRPr="00417282" w:rsidRDefault="0092260F" w:rsidP="0092260F">
      <w:pPr>
        <w:pStyle w:val="BGKeywords"/>
      </w:pPr>
      <w:r w:rsidRPr="00417282">
        <w:t>Elettra Sincrotrone Trieste (Italy) standard CERIC peer-reviewed access.</w:t>
      </w:r>
    </w:p>
    <w:p w14:paraId="369BA1B9" w14:textId="77777777" w:rsidR="00B87FE8" w:rsidRPr="00417282" w:rsidRDefault="00B87FE8" w:rsidP="0092260F">
      <w:pPr>
        <w:pStyle w:val="TESupportingInformation"/>
        <w:spacing w:after="240"/>
        <w:ind w:firstLine="0"/>
        <w:jc w:val="left"/>
      </w:pPr>
    </w:p>
    <w:p w14:paraId="1972566B" w14:textId="27E92776" w:rsidR="0092260F" w:rsidRPr="00417282" w:rsidRDefault="0092260F" w:rsidP="0092260F">
      <w:pPr>
        <w:pStyle w:val="TESupportingInformation"/>
        <w:spacing w:after="240"/>
        <w:ind w:firstLine="0"/>
        <w:jc w:val="left"/>
      </w:pPr>
      <w:r w:rsidRPr="00417282">
        <w:t>7. SUPPLEMENTARY MATERIAL</w:t>
      </w:r>
    </w:p>
    <w:p w14:paraId="5269F4F4" w14:textId="4D162D98" w:rsidR="0092260F" w:rsidRPr="00417282" w:rsidRDefault="0092260F" w:rsidP="0092260F">
      <w:pPr>
        <w:pStyle w:val="TESupportingInformation"/>
        <w:spacing w:after="240"/>
        <w:ind w:firstLine="0"/>
      </w:pPr>
      <w:r w:rsidRPr="00417282">
        <w:t xml:space="preserve">The attached Supplementary Material contains an image of the modified SAXS/rheometer setup used at ESRF, PLM images collected with a shear controlled cell for samples CB, S1 and S10 (with shear of 0, 0.05, 0.15 and 0.25 rad/s), benchtop DSC data for samples S1 and S10 and SAXS data (both X-ray patterns and viscosity trends) collected with the SAXS rheometer setup for samples S2, S7, S8 and S10. </w:t>
      </w:r>
    </w:p>
    <w:p w14:paraId="45E70351" w14:textId="77777777" w:rsidR="0092260F" w:rsidRPr="00417282" w:rsidRDefault="0092260F" w:rsidP="0092260F">
      <w:pPr>
        <w:spacing w:line="480" w:lineRule="auto"/>
      </w:pPr>
    </w:p>
    <w:p w14:paraId="46D0ED7D" w14:textId="77777777" w:rsidR="00DD6DBB" w:rsidRPr="00417282" w:rsidRDefault="00DD6DBB" w:rsidP="00076D1C">
      <w:pPr>
        <w:pStyle w:val="TFReferencesSection"/>
        <w:spacing w:after="0"/>
        <w:ind w:firstLine="0"/>
      </w:pPr>
      <w:r w:rsidRPr="00417282">
        <w:t>REFERENCES</w:t>
      </w:r>
    </w:p>
    <w:p w14:paraId="65627979" w14:textId="20E2E06F" w:rsidR="0092260F" w:rsidRPr="00417282" w:rsidRDefault="00F23294" w:rsidP="0092260F">
      <w:pPr>
        <w:widowControl w:val="0"/>
        <w:autoSpaceDE w:val="0"/>
        <w:autoSpaceDN w:val="0"/>
        <w:adjustRightInd w:val="0"/>
        <w:spacing w:after="0" w:line="480" w:lineRule="auto"/>
        <w:ind w:left="480" w:hanging="480"/>
        <w:rPr>
          <w:rFonts w:cs="Times"/>
          <w:noProof/>
          <w:szCs w:val="24"/>
        </w:rPr>
      </w:pPr>
      <w:r w:rsidRPr="00417282">
        <w:fldChar w:fldCharType="begin" w:fldLock="1"/>
      </w:r>
      <w:r w:rsidRPr="00417282">
        <w:instrText xml:space="preserve">ADDIN Mendeley Bibliography CSL_BIBLIOGRAPHY </w:instrText>
      </w:r>
      <w:r w:rsidRPr="00417282">
        <w:fldChar w:fldCharType="separate"/>
      </w:r>
      <w:r w:rsidR="0092260F" w:rsidRPr="00417282">
        <w:rPr>
          <w:rFonts w:cs="Times"/>
          <w:noProof/>
          <w:szCs w:val="24"/>
        </w:rPr>
        <w:t xml:space="preserve">Abrahamsson, S., Dahlen, B., Löfgren, H., &amp; Pascher, I. (1978). Lateral packing of hydrocarbon chains. </w:t>
      </w:r>
      <w:r w:rsidR="0092260F" w:rsidRPr="00417282">
        <w:rPr>
          <w:rFonts w:cs="Times"/>
          <w:i/>
          <w:iCs/>
          <w:noProof/>
          <w:szCs w:val="24"/>
        </w:rPr>
        <w:t>Progress in the Chemistry of Fats and Other Lipids</w:t>
      </w:r>
      <w:r w:rsidR="0092260F" w:rsidRPr="00417282">
        <w:rPr>
          <w:rFonts w:cs="Times"/>
          <w:noProof/>
          <w:szCs w:val="24"/>
        </w:rPr>
        <w:t xml:space="preserve">, </w:t>
      </w:r>
      <w:r w:rsidR="0092260F" w:rsidRPr="00417282">
        <w:rPr>
          <w:rFonts w:cs="Times"/>
          <w:i/>
          <w:iCs/>
          <w:noProof/>
          <w:szCs w:val="24"/>
        </w:rPr>
        <w:t>16</w:t>
      </w:r>
      <w:r w:rsidR="0092260F" w:rsidRPr="00417282">
        <w:rPr>
          <w:rFonts w:cs="Times"/>
          <w:noProof/>
          <w:szCs w:val="24"/>
        </w:rPr>
        <w:t>(C), 125–143. https://doi.org/10.1016/0079-6832(78)90039-3</w:t>
      </w:r>
    </w:p>
    <w:p w14:paraId="0DDAF66B"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it-IT"/>
        </w:rPr>
        <w:t xml:space="preserve">ARISHIMA, T., SAGI, N., MORI, H., &amp; SATO, K. (1995). </w:t>
      </w:r>
      <w:r w:rsidRPr="00417282">
        <w:rPr>
          <w:rFonts w:cs="Times"/>
          <w:noProof/>
          <w:szCs w:val="24"/>
        </w:rPr>
        <w:t xml:space="preserve">Density Measurement of the Polymorphic Forms of POP, POS and SOS. </w:t>
      </w:r>
      <w:r w:rsidRPr="00417282">
        <w:rPr>
          <w:rFonts w:cs="Times"/>
          <w:i/>
          <w:iCs/>
          <w:noProof/>
          <w:szCs w:val="24"/>
        </w:rPr>
        <w:t>Journal of Japan Oil Chemists’ Society</w:t>
      </w:r>
      <w:r w:rsidRPr="00417282">
        <w:rPr>
          <w:rFonts w:cs="Times"/>
          <w:noProof/>
          <w:szCs w:val="24"/>
        </w:rPr>
        <w:t xml:space="preserve">, </w:t>
      </w:r>
      <w:r w:rsidRPr="00417282">
        <w:rPr>
          <w:rFonts w:cs="Times"/>
          <w:i/>
          <w:iCs/>
          <w:noProof/>
          <w:szCs w:val="24"/>
        </w:rPr>
        <w:t>44</w:t>
      </w:r>
      <w:r w:rsidRPr="00417282">
        <w:rPr>
          <w:rFonts w:cs="Times"/>
          <w:noProof/>
          <w:szCs w:val="24"/>
        </w:rPr>
        <w:t>(6), 431–437. https://doi.org/10.5650/jos1956.44.431</w:t>
      </w:r>
    </w:p>
    <w:p w14:paraId="242C2A15"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it-IT"/>
        </w:rPr>
        <w:t xml:space="preserve">Bahari, A., &amp; Akoh, C. C. (2018). </w:t>
      </w:r>
      <w:r w:rsidRPr="00417282">
        <w:rPr>
          <w:rFonts w:cs="Times"/>
          <w:noProof/>
          <w:szCs w:val="24"/>
        </w:rPr>
        <w:t xml:space="preserve">Texture, rheology and fat bloom study of ‘chocolates’ made </w:t>
      </w:r>
      <w:r w:rsidRPr="00417282">
        <w:rPr>
          <w:rFonts w:cs="Times"/>
          <w:noProof/>
          <w:szCs w:val="24"/>
        </w:rPr>
        <w:lastRenderedPageBreak/>
        <w:t xml:space="preserve">from cocoa butter equivalent synthesized from illipe butter and palm mid-fraction. </w:t>
      </w:r>
      <w:r w:rsidRPr="00417282">
        <w:rPr>
          <w:rFonts w:cs="Times"/>
          <w:i/>
          <w:iCs/>
          <w:noProof/>
          <w:szCs w:val="24"/>
        </w:rPr>
        <w:t>Lwt</w:t>
      </w:r>
      <w:r w:rsidRPr="00417282">
        <w:rPr>
          <w:rFonts w:cs="Times"/>
          <w:noProof/>
          <w:szCs w:val="24"/>
        </w:rPr>
        <w:t xml:space="preserve">, </w:t>
      </w:r>
      <w:r w:rsidRPr="00417282">
        <w:rPr>
          <w:rFonts w:cs="Times"/>
          <w:i/>
          <w:iCs/>
          <w:noProof/>
          <w:szCs w:val="24"/>
        </w:rPr>
        <w:t>97</w:t>
      </w:r>
      <w:r w:rsidRPr="00417282">
        <w:rPr>
          <w:rFonts w:cs="Times"/>
          <w:noProof/>
          <w:szCs w:val="24"/>
        </w:rPr>
        <w:t>(June), 349–354. https://doi.org/10.1016/j.lwt.2018.07.013</w:t>
      </w:r>
    </w:p>
    <w:p w14:paraId="4D573ED8"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Bouzidi, L., &amp; Narine, S. S. (2012). Phase Behavior of Saturated Triacylglycerides-Influence of Symmetry and Chain Length Mismatch. In </w:t>
      </w:r>
      <w:r w:rsidRPr="00417282">
        <w:rPr>
          <w:rFonts w:cs="Times"/>
          <w:i/>
          <w:iCs/>
          <w:noProof/>
          <w:szCs w:val="24"/>
        </w:rPr>
        <w:t>Cocoa Butter and Related Compounds</w:t>
      </w:r>
      <w:r w:rsidRPr="00417282">
        <w:rPr>
          <w:rFonts w:cs="Times"/>
          <w:noProof/>
          <w:szCs w:val="24"/>
        </w:rPr>
        <w:t>. AOCS Press. https://doi.org/10.1016/B978-0-9830791-2-5.50007-4</w:t>
      </w:r>
    </w:p>
    <w:p w14:paraId="2712CECB"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Bresson, S., Lecuelle, A., Bougrioua, F., Hadri, M. El, Baeten, V., Courty, M., Pilard, S., Rigaud, S., &amp; Faivre, V. (2021). Comparative structural and vibrational investigations between cocoa butter ( CB ) and cocoa butter equivalent ( CBE ) by ESI / MALDI-HRMS , XRD , DSC , MIR and Raman spectroscopy. </w:t>
      </w:r>
      <w:r w:rsidRPr="00417282">
        <w:rPr>
          <w:rFonts w:cs="Times"/>
          <w:i/>
          <w:iCs/>
          <w:noProof/>
          <w:szCs w:val="24"/>
        </w:rPr>
        <w:t>Food Chemistry</w:t>
      </w:r>
      <w:r w:rsidRPr="00417282">
        <w:rPr>
          <w:rFonts w:cs="Times"/>
          <w:noProof/>
          <w:szCs w:val="24"/>
        </w:rPr>
        <w:t xml:space="preserve">, </w:t>
      </w:r>
      <w:r w:rsidRPr="00417282">
        <w:rPr>
          <w:rFonts w:cs="Times"/>
          <w:i/>
          <w:iCs/>
          <w:noProof/>
          <w:szCs w:val="24"/>
        </w:rPr>
        <w:t>363</w:t>
      </w:r>
      <w:r w:rsidRPr="00417282">
        <w:rPr>
          <w:rFonts w:cs="Times"/>
          <w:noProof/>
          <w:szCs w:val="24"/>
        </w:rPr>
        <w:t>(June), 130319. https://doi.org/10.1016/j.foodchem.2021.130319</w:t>
      </w:r>
    </w:p>
    <w:p w14:paraId="179411EC"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lang w:val="it-IT"/>
        </w:rPr>
      </w:pPr>
      <w:r w:rsidRPr="00417282">
        <w:rPr>
          <w:rFonts w:cs="Times"/>
          <w:noProof/>
          <w:szCs w:val="24"/>
        </w:rPr>
        <w:t xml:space="preserve">Burian, M., Meisenbichler, C., Naumenko, D., &amp; Amenitsch, H. (2022). </w:t>
      </w:r>
      <w:r w:rsidRPr="00417282">
        <w:rPr>
          <w:rFonts w:cs="Times"/>
          <w:i/>
          <w:iCs/>
          <w:noProof/>
          <w:szCs w:val="24"/>
        </w:rPr>
        <w:t>computer programs SAXSDOG : open software for real-time azimuthal integration of 2D scattering images</w:t>
      </w:r>
      <w:r w:rsidRPr="00417282">
        <w:rPr>
          <w:rFonts w:cs="Times"/>
          <w:noProof/>
          <w:szCs w:val="24"/>
        </w:rPr>
        <w:t xml:space="preserve">. </w:t>
      </w:r>
      <w:r w:rsidRPr="00417282">
        <w:rPr>
          <w:rFonts w:cs="Times"/>
          <w:noProof/>
          <w:szCs w:val="24"/>
          <w:lang w:val="it-IT"/>
        </w:rPr>
        <w:t>677–685. https://doi.org/10.1107/S1600576722003685</w:t>
      </w:r>
    </w:p>
    <w:p w14:paraId="26804BD9"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lang w:val="it-IT"/>
        </w:rPr>
      </w:pPr>
      <w:r w:rsidRPr="00417282">
        <w:rPr>
          <w:rFonts w:cs="Times"/>
          <w:noProof/>
          <w:szCs w:val="24"/>
          <w:lang w:val="it-IT"/>
        </w:rPr>
        <w:t xml:space="preserve">Campos, R., Ollivon, M., &amp; Marangoni, A. G. (2010). </w:t>
      </w:r>
      <w:r w:rsidRPr="00417282">
        <w:rPr>
          <w:rFonts w:cs="Times"/>
          <w:i/>
          <w:iCs/>
          <w:noProof/>
          <w:szCs w:val="24"/>
        </w:rPr>
        <w:t>Molecular Composition Dynamics and Structure of Cocoa Butter</w:t>
      </w:r>
      <w:r w:rsidRPr="00417282">
        <w:rPr>
          <w:rFonts w:cs="Times"/>
          <w:noProof/>
          <w:szCs w:val="24"/>
        </w:rPr>
        <w:t xml:space="preserve">. </w:t>
      </w:r>
      <w:r w:rsidRPr="00417282">
        <w:rPr>
          <w:rFonts w:cs="Times"/>
          <w:i/>
          <w:iCs/>
          <w:noProof/>
          <w:szCs w:val="24"/>
          <w:lang w:val="it-IT"/>
        </w:rPr>
        <w:t>10</w:t>
      </w:r>
      <w:r w:rsidRPr="00417282">
        <w:rPr>
          <w:rFonts w:cs="Times"/>
          <w:noProof/>
          <w:szCs w:val="24"/>
          <w:lang w:val="it-IT"/>
        </w:rPr>
        <w:t>(Lll). https://doi.org/10.1021/cg900853e</w:t>
      </w:r>
    </w:p>
    <w:p w14:paraId="22EA97C1"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it-IT"/>
        </w:rPr>
        <w:t xml:space="preserve">Castro-Alayo, E. M., Balcázar-Zumaeta, C. R., Torrejón-Valqui, L., Medina-Mendoza, M., Cayo-Colca, I. S., &amp; Cárdenas-Toro, F. P. (2023). </w:t>
      </w:r>
      <w:r w:rsidRPr="00417282">
        <w:rPr>
          <w:rFonts w:cs="Times"/>
          <w:noProof/>
          <w:szCs w:val="24"/>
        </w:rPr>
        <w:t xml:space="preserve">Effect of tempering and cocoa butter equivalents on crystallization kinetics, polymorphism, melting, and physical properties of dark chocolates. </w:t>
      </w:r>
      <w:r w:rsidRPr="00417282">
        <w:rPr>
          <w:rFonts w:cs="Times"/>
          <w:i/>
          <w:iCs/>
          <w:noProof/>
          <w:szCs w:val="24"/>
        </w:rPr>
        <w:t>Lwt</w:t>
      </w:r>
      <w:r w:rsidRPr="00417282">
        <w:rPr>
          <w:rFonts w:cs="Times"/>
          <w:noProof/>
          <w:szCs w:val="24"/>
        </w:rPr>
        <w:t xml:space="preserve">, </w:t>
      </w:r>
      <w:r w:rsidRPr="00417282">
        <w:rPr>
          <w:rFonts w:cs="Times"/>
          <w:i/>
          <w:iCs/>
          <w:noProof/>
          <w:szCs w:val="24"/>
        </w:rPr>
        <w:t>173</w:t>
      </w:r>
      <w:r w:rsidRPr="00417282">
        <w:rPr>
          <w:rFonts w:cs="Times"/>
          <w:noProof/>
          <w:szCs w:val="24"/>
        </w:rPr>
        <w:t>(December 2022). https://doi.org/10.1016/j.lwt.2022.114402</w:t>
      </w:r>
    </w:p>
    <w:p w14:paraId="1CCC8B60"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Ewens, H., Metilli, L., &amp; Simone, E. (2021). Analysis of the effect of recent reformulation strategies on the crystallization behaviour of cocoa butter and the structural properties of chocolate. </w:t>
      </w:r>
      <w:r w:rsidRPr="00417282">
        <w:rPr>
          <w:rFonts w:cs="Times"/>
          <w:i/>
          <w:iCs/>
          <w:noProof/>
          <w:szCs w:val="24"/>
        </w:rPr>
        <w:t>Current Research in Food Science</w:t>
      </w:r>
      <w:r w:rsidRPr="00417282">
        <w:rPr>
          <w:rFonts w:cs="Times"/>
          <w:noProof/>
          <w:szCs w:val="24"/>
        </w:rPr>
        <w:t xml:space="preserve">, </w:t>
      </w:r>
      <w:r w:rsidRPr="00417282">
        <w:rPr>
          <w:rFonts w:cs="Times"/>
          <w:i/>
          <w:iCs/>
          <w:noProof/>
          <w:szCs w:val="24"/>
        </w:rPr>
        <w:t>4</w:t>
      </w:r>
      <w:r w:rsidRPr="00417282">
        <w:rPr>
          <w:rFonts w:cs="Times"/>
          <w:noProof/>
          <w:szCs w:val="24"/>
        </w:rPr>
        <w:t>(November 2020), 105–114. https://doi.org/10.1016/j.crfs.2021.02.009</w:t>
      </w:r>
    </w:p>
    <w:p w14:paraId="6E0BA78E"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lastRenderedPageBreak/>
        <w:t xml:space="preserve">Filik, J., Ashton, A. W., Chang, P. C. Y., Chater, P. A., Day, S. J., Drakopoulos, M., Gerring, M. W., Hart, M. L., Magdysyuk, V. O., Michalik, S., Smith, A., Tang, C. C., Terrill, N. J., Wharmby, M. T., &amp; Wilhelm, H. (2017). Processing two-dimensional X-ray diffraction and small-angle scattering data in DAWN 2. </w:t>
      </w:r>
      <w:r w:rsidRPr="00417282">
        <w:rPr>
          <w:rFonts w:cs="Times"/>
          <w:i/>
          <w:iCs/>
          <w:noProof/>
          <w:szCs w:val="24"/>
        </w:rPr>
        <w:t>Journal of Applied Crystallography</w:t>
      </w:r>
      <w:r w:rsidRPr="00417282">
        <w:rPr>
          <w:rFonts w:cs="Times"/>
          <w:noProof/>
          <w:szCs w:val="24"/>
        </w:rPr>
        <w:t xml:space="preserve">, </w:t>
      </w:r>
      <w:r w:rsidRPr="00417282">
        <w:rPr>
          <w:rFonts w:cs="Times"/>
          <w:i/>
          <w:iCs/>
          <w:noProof/>
          <w:szCs w:val="24"/>
        </w:rPr>
        <w:t>50</w:t>
      </w:r>
      <w:r w:rsidRPr="00417282">
        <w:rPr>
          <w:rFonts w:cs="Times"/>
          <w:noProof/>
          <w:szCs w:val="24"/>
        </w:rPr>
        <w:t>(3), 959–966. https://doi.org/10.1107/S1600576717004708</w:t>
      </w:r>
    </w:p>
    <w:p w14:paraId="5027EFF1"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Ghazani, S. M., &amp; Marangoni, A. G. (2019). The Ternary Solid State Phase Behavior of Triclinic POP, POS, and SOS and Its Relationship to CB and CBE Properties. </w:t>
      </w:r>
      <w:r w:rsidRPr="00417282">
        <w:rPr>
          <w:rFonts w:cs="Times"/>
          <w:i/>
          <w:iCs/>
          <w:noProof/>
          <w:szCs w:val="24"/>
        </w:rPr>
        <w:t>Crystal Growth and Design</w:t>
      </w:r>
      <w:r w:rsidRPr="00417282">
        <w:rPr>
          <w:rFonts w:cs="Times"/>
          <w:noProof/>
          <w:szCs w:val="24"/>
        </w:rPr>
        <w:t xml:space="preserve">, </w:t>
      </w:r>
      <w:r w:rsidRPr="00417282">
        <w:rPr>
          <w:rFonts w:cs="Times"/>
          <w:i/>
          <w:iCs/>
          <w:noProof/>
          <w:szCs w:val="24"/>
        </w:rPr>
        <w:t>19</w:t>
      </w:r>
      <w:r w:rsidRPr="00417282">
        <w:rPr>
          <w:rFonts w:cs="Times"/>
          <w:noProof/>
          <w:szCs w:val="24"/>
        </w:rPr>
        <w:t>(2), 704–713. https://doi.org/10.1021/acs.cgd.8b01273</w:t>
      </w:r>
    </w:p>
    <w:p w14:paraId="272CC60C"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Ghazani, S. M., &amp; Marangoni, A. G. (2021). Molecular Origins of Polymorphism in Cocoa Butter. </w:t>
      </w:r>
      <w:r w:rsidRPr="00417282">
        <w:rPr>
          <w:rFonts w:cs="Times"/>
          <w:i/>
          <w:iCs/>
          <w:noProof/>
          <w:szCs w:val="24"/>
        </w:rPr>
        <w:t>Annual Review of Food Science and Technology</w:t>
      </w:r>
      <w:r w:rsidRPr="00417282">
        <w:rPr>
          <w:rFonts w:cs="Times"/>
          <w:noProof/>
          <w:szCs w:val="24"/>
        </w:rPr>
        <w:t xml:space="preserve">, </w:t>
      </w:r>
      <w:r w:rsidRPr="00417282">
        <w:rPr>
          <w:rFonts w:cs="Times"/>
          <w:i/>
          <w:iCs/>
          <w:noProof/>
          <w:szCs w:val="24"/>
        </w:rPr>
        <w:t>12</w:t>
      </w:r>
      <w:r w:rsidRPr="00417282">
        <w:rPr>
          <w:rFonts w:cs="Times"/>
          <w:noProof/>
          <w:szCs w:val="24"/>
        </w:rPr>
        <w:t>, 567–590. https://doi.org/10.1146/annurev-food-070620-022551</w:t>
      </w:r>
    </w:p>
    <w:p w14:paraId="7BB6777F"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it-IT"/>
        </w:rPr>
        <w:t xml:space="preserve">Ghazani, S. M., &amp; Marangoni, A. G. (2023). </w:t>
      </w:r>
      <w:r w:rsidRPr="00417282">
        <w:rPr>
          <w:rFonts w:cs="Times"/>
          <w:noProof/>
          <w:szCs w:val="24"/>
        </w:rPr>
        <w:t xml:space="preserve">New Triclinic Polymorph of Tristearin. </w:t>
      </w:r>
      <w:r w:rsidRPr="00417282">
        <w:rPr>
          <w:rFonts w:cs="Times"/>
          <w:i/>
          <w:iCs/>
          <w:noProof/>
          <w:szCs w:val="24"/>
        </w:rPr>
        <w:t>Crystal Growth &amp; Design</w:t>
      </w:r>
      <w:r w:rsidRPr="00417282">
        <w:rPr>
          <w:rFonts w:cs="Times"/>
          <w:noProof/>
          <w:szCs w:val="24"/>
        </w:rPr>
        <w:t>. https://doi.org/10.1021/acs.cgd.2c01334</w:t>
      </w:r>
    </w:p>
    <w:p w14:paraId="22134BBC"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Hadri, M. El, Bresson, S., Lecuelle, A., Bougrioua, F., Baeten, V., Nguyen, V. H., Faivre, V., &amp; Courty, M. (2022). </w:t>
      </w:r>
      <w:r w:rsidRPr="00417282">
        <w:rPr>
          <w:rFonts w:cs="Times"/>
          <w:i/>
          <w:iCs/>
          <w:noProof/>
          <w:szCs w:val="24"/>
        </w:rPr>
        <w:t>applied sciences Structural and Vibrational Investigations of Mixtures of Cocoa Butter ( CB ), Cocoa Butter Equivalent ( CBE ) and Anhydrous Milk Fat ( AMF ) to Understand Fat Bloom Process</w:t>
      </w:r>
      <w:r w:rsidRPr="00417282">
        <w:rPr>
          <w:rFonts w:cs="Times"/>
          <w:noProof/>
          <w:szCs w:val="24"/>
        </w:rPr>
        <w:t>.</w:t>
      </w:r>
    </w:p>
    <w:p w14:paraId="594D23DE"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lang w:val="fr-FR"/>
        </w:rPr>
      </w:pPr>
      <w:r w:rsidRPr="00417282">
        <w:rPr>
          <w:rFonts w:cs="Times"/>
          <w:noProof/>
          <w:szCs w:val="24"/>
          <w:lang w:val="it-IT"/>
        </w:rPr>
        <w:t xml:space="preserve">Ladd-Parada, M., Povey, M. J., Vieira, J., &amp; Ries, M. E. (2019). </w:t>
      </w:r>
      <w:r w:rsidRPr="00417282">
        <w:rPr>
          <w:rFonts w:cs="Times"/>
          <w:noProof/>
          <w:szCs w:val="24"/>
        </w:rPr>
        <w:t xml:space="preserve">Fast field cycling NMR relaxometry studies of molten and cooled cocoa butter. </w:t>
      </w:r>
      <w:r w:rsidRPr="00417282">
        <w:rPr>
          <w:rFonts w:cs="Times"/>
          <w:i/>
          <w:iCs/>
          <w:noProof/>
          <w:szCs w:val="24"/>
          <w:lang w:val="fr-FR"/>
        </w:rPr>
        <w:t>Molecular Physics</w:t>
      </w:r>
      <w:r w:rsidRPr="00417282">
        <w:rPr>
          <w:rFonts w:cs="Times"/>
          <w:noProof/>
          <w:szCs w:val="24"/>
          <w:lang w:val="fr-FR"/>
        </w:rPr>
        <w:t xml:space="preserve">, </w:t>
      </w:r>
      <w:r w:rsidRPr="00417282">
        <w:rPr>
          <w:rFonts w:cs="Times"/>
          <w:i/>
          <w:iCs/>
          <w:noProof/>
          <w:szCs w:val="24"/>
          <w:lang w:val="fr-FR"/>
        </w:rPr>
        <w:t>117</w:t>
      </w:r>
      <w:r w:rsidRPr="00417282">
        <w:rPr>
          <w:rFonts w:cs="Times"/>
          <w:noProof/>
          <w:szCs w:val="24"/>
          <w:lang w:val="fr-FR"/>
        </w:rPr>
        <w:t>(7–8), 1020–1027. https://doi.org/10.1080/00268976.2018.1508784</w:t>
      </w:r>
    </w:p>
    <w:p w14:paraId="7F65DACE"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fr-FR"/>
        </w:rPr>
        <w:t xml:space="preserve">Ladd Parada, M., Sadeghpour, A., Vieira, J., Povey, M., &amp; Rappolt, M. (2018). </w:t>
      </w:r>
      <w:r w:rsidRPr="00417282">
        <w:rPr>
          <w:rFonts w:cs="Times"/>
          <w:noProof/>
          <w:szCs w:val="24"/>
        </w:rPr>
        <w:t xml:space="preserve">Global Small-Angle X-ray Scattering Data Analysis of Triacylglycerols in the α-Phase (Part II). </w:t>
      </w:r>
      <w:r w:rsidRPr="00417282">
        <w:rPr>
          <w:rFonts w:cs="Times"/>
          <w:i/>
          <w:iCs/>
          <w:noProof/>
          <w:szCs w:val="24"/>
        </w:rPr>
        <w:t>Journal of Physical Chemistry B</w:t>
      </w:r>
      <w:r w:rsidRPr="00417282">
        <w:rPr>
          <w:rFonts w:cs="Times"/>
          <w:noProof/>
          <w:szCs w:val="24"/>
        </w:rPr>
        <w:t xml:space="preserve">, </w:t>
      </w:r>
      <w:r w:rsidRPr="00417282">
        <w:rPr>
          <w:rFonts w:cs="Times"/>
          <w:i/>
          <w:iCs/>
          <w:noProof/>
          <w:szCs w:val="24"/>
        </w:rPr>
        <w:t>122</w:t>
      </w:r>
      <w:r w:rsidRPr="00417282">
        <w:rPr>
          <w:rFonts w:cs="Times"/>
          <w:noProof/>
          <w:szCs w:val="24"/>
        </w:rPr>
        <w:t>(45), 10330–10336. https://doi.org/10.1021/acs.jpcb.8b06708</w:t>
      </w:r>
    </w:p>
    <w:p w14:paraId="018804E7"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lastRenderedPageBreak/>
        <w:t xml:space="preserve">Lipp, M., Simoneau, C., Ulberth, F., Anklam, E., Crews, C., Brereton, P., De Greyt, W., Schwack, W., &amp; Wiedmaier, C. (2001). Composition of genuine cocoa butter and cocoa butter equivalents. </w:t>
      </w:r>
      <w:r w:rsidRPr="00417282">
        <w:rPr>
          <w:rFonts w:cs="Times"/>
          <w:i/>
          <w:iCs/>
          <w:noProof/>
          <w:szCs w:val="24"/>
        </w:rPr>
        <w:t>Journal of Food Composition and Analysis</w:t>
      </w:r>
      <w:r w:rsidRPr="00417282">
        <w:rPr>
          <w:rFonts w:cs="Times"/>
          <w:noProof/>
          <w:szCs w:val="24"/>
        </w:rPr>
        <w:t xml:space="preserve">, </w:t>
      </w:r>
      <w:r w:rsidRPr="00417282">
        <w:rPr>
          <w:rFonts w:cs="Times"/>
          <w:i/>
          <w:iCs/>
          <w:noProof/>
          <w:szCs w:val="24"/>
        </w:rPr>
        <w:t>14</w:t>
      </w:r>
      <w:r w:rsidRPr="00417282">
        <w:rPr>
          <w:rFonts w:cs="Times"/>
          <w:noProof/>
          <w:szCs w:val="24"/>
        </w:rPr>
        <w:t>(4), 399–408. https://doi.org/10.1006/jfca.2000.0984</w:t>
      </w:r>
    </w:p>
    <w:p w14:paraId="5A30D354"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MacMillan, S. D., Roberts, K. J., Rossi, A., Wells, M. A., Polgreen, M. C., &amp; Smith, I. H. (2002). In Situ Small Angle X-ray Scattering (SAXS) Studies of Polymorphism with the Associated Crystallization of Cocoa Butter Fat Using Shearing Conditions. </w:t>
      </w:r>
      <w:r w:rsidRPr="00417282">
        <w:rPr>
          <w:rFonts w:cs="Times"/>
          <w:i/>
          <w:iCs/>
          <w:noProof/>
          <w:szCs w:val="24"/>
        </w:rPr>
        <w:t>Crystal Growth and Design</w:t>
      </w:r>
      <w:r w:rsidRPr="00417282">
        <w:rPr>
          <w:rFonts w:cs="Times"/>
          <w:noProof/>
          <w:szCs w:val="24"/>
        </w:rPr>
        <w:t xml:space="preserve">, </w:t>
      </w:r>
      <w:r w:rsidRPr="00417282">
        <w:rPr>
          <w:rFonts w:cs="Times"/>
          <w:i/>
          <w:iCs/>
          <w:noProof/>
          <w:szCs w:val="24"/>
        </w:rPr>
        <w:t>2</w:t>
      </w:r>
      <w:r w:rsidRPr="00417282">
        <w:rPr>
          <w:rFonts w:cs="Times"/>
          <w:noProof/>
          <w:szCs w:val="24"/>
        </w:rPr>
        <w:t>(3), 221–226. https://doi.org/10.1021/cg0155649</w:t>
      </w:r>
    </w:p>
    <w:p w14:paraId="1E282D50"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Marty-Terrade, S., &amp; Marangoni, A. G. (2012). Impact of Cocoa Butter Origin on Crystal Behavior. </w:t>
      </w:r>
      <w:r w:rsidRPr="00417282">
        <w:rPr>
          <w:rFonts w:cs="Times"/>
          <w:i/>
          <w:iCs/>
          <w:noProof/>
          <w:szCs w:val="24"/>
        </w:rPr>
        <w:t>Cocoa Butter and Related Compounds</w:t>
      </w:r>
      <w:r w:rsidRPr="00417282">
        <w:rPr>
          <w:rFonts w:cs="Times"/>
          <w:noProof/>
          <w:szCs w:val="24"/>
        </w:rPr>
        <w:t>, 245–274. https://doi.org/10.1016/B978-0-9830791-2-5.50014-1</w:t>
      </w:r>
    </w:p>
    <w:p w14:paraId="065F154E"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Metilli, L., Lazidis, A., Francis, M., Marty-Terrade, S., Ray, J., &amp; Simone, E. (2021). The Effect of Crystallization Conditions on the Structural Properties of Oleofoams Made of Cocoa Butter Crystals and High Oleic Sunflower Oil. </w:t>
      </w:r>
      <w:r w:rsidRPr="00417282">
        <w:rPr>
          <w:rFonts w:cs="Times"/>
          <w:i/>
          <w:iCs/>
          <w:noProof/>
          <w:szCs w:val="24"/>
        </w:rPr>
        <w:t>Crystal Growth and Design</w:t>
      </w:r>
      <w:r w:rsidRPr="00417282">
        <w:rPr>
          <w:rFonts w:cs="Times"/>
          <w:noProof/>
          <w:szCs w:val="24"/>
        </w:rPr>
        <w:t xml:space="preserve">, </w:t>
      </w:r>
      <w:r w:rsidRPr="00417282">
        <w:rPr>
          <w:rFonts w:cs="Times"/>
          <w:i/>
          <w:iCs/>
          <w:noProof/>
          <w:szCs w:val="24"/>
        </w:rPr>
        <w:t>21</w:t>
      </w:r>
      <w:r w:rsidRPr="00417282">
        <w:rPr>
          <w:rFonts w:cs="Times"/>
          <w:noProof/>
          <w:szCs w:val="24"/>
        </w:rPr>
        <w:t>(3), 1562–1575. https://doi.org/10.1021/acs.cgd.0c01361</w:t>
      </w:r>
    </w:p>
    <w:p w14:paraId="08C11081"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Metilli, L., Storm, M., Marathe, S., Lazidis, A., Marty-Terrade, S., &amp; Simone, E. (2022). Application of X-ray Microcomputed Tomography for the Static and Dynamic Characterization of the Microstructure of Oleofoams. </w:t>
      </w:r>
      <w:r w:rsidRPr="00417282">
        <w:rPr>
          <w:rFonts w:cs="Times"/>
          <w:i/>
          <w:iCs/>
          <w:noProof/>
          <w:szCs w:val="24"/>
        </w:rPr>
        <w:t>Langmuir</w:t>
      </w:r>
      <w:r w:rsidRPr="00417282">
        <w:rPr>
          <w:rFonts w:cs="Times"/>
          <w:noProof/>
          <w:szCs w:val="24"/>
        </w:rPr>
        <w:t xml:space="preserve">, </w:t>
      </w:r>
      <w:r w:rsidRPr="00417282">
        <w:rPr>
          <w:rFonts w:cs="Times"/>
          <w:i/>
          <w:iCs/>
          <w:noProof/>
          <w:szCs w:val="24"/>
        </w:rPr>
        <w:t>38</w:t>
      </w:r>
      <w:r w:rsidRPr="00417282">
        <w:rPr>
          <w:rFonts w:cs="Times"/>
          <w:noProof/>
          <w:szCs w:val="24"/>
        </w:rPr>
        <w:t>(4), 1638–1650. https://doi.org/10.1021/acs.langmuir.1c03318</w:t>
      </w:r>
    </w:p>
    <w:p w14:paraId="71A2DD0F"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Mishra, K., Kummer, N., Bergfreund, J., Kämpf, F., Bertsch, P., Pauer, R., Nyström, G., Fischer, P., &amp; Windhab, E. J. (2023). Controlling lipid crystallization across multiple length scales by directed shear flow. </w:t>
      </w:r>
      <w:r w:rsidRPr="00417282">
        <w:rPr>
          <w:rFonts w:cs="Times"/>
          <w:i/>
          <w:iCs/>
          <w:noProof/>
          <w:szCs w:val="24"/>
        </w:rPr>
        <w:t>Journal of Colloid and Interface Science</w:t>
      </w:r>
      <w:r w:rsidRPr="00417282">
        <w:rPr>
          <w:rFonts w:cs="Times"/>
          <w:noProof/>
          <w:szCs w:val="24"/>
        </w:rPr>
        <w:t xml:space="preserve">, </w:t>
      </w:r>
      <w:r w:rsidRPr="00417282">
        <w:rPr>
          <w:rFonts w:cs="Times"/>
          <w:i/>
          <w:iCs/>
          <w:noProof/>
          <w:szCs w:val="24"/>
        </w:rPr>
        <w:t>630</w:t>
      </w:r>
      <w:r w:rsidRPr="00417282">
        <w:rPr>
          <w:rFonts w:cs="Times"/>
          <w:noProof/>
          <w:szCs w:val="24"/>
        </w:rPr>
        <w:t>, 731–741. https://doi.org/10.1016/j.jcis.2022.10.005</w:t>
      </w:r>
    </w:p>
    <w:p w14:paraId="10076B22"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lastRenderedPageBreak/>
        <w:t xml:space="preserve">Mykhaylyk, O. O., Castelletto, V., Hamley, I. W., &amp; Povey, M. J. W. (2004). Structure and transformation of low-temperature phases of 1,3-distearoyl-2-oleoyl glycerol. </w:t>
      </w:r>
      <w:r w:rsidRPr="00417282">
        <w:rPr>
          <w:rFonts w:cs="Times"/>
          <w:i/>
          <w:iCs/>
          <w:noProof/>
          <w:szCs w:val="24"/>
        </w:rPr>
        <w:t>European Journal of Lipid Science and Technology</w:t>
      </w:r>
      <w:r w:rsidRPr="00417282">
        <w:rPr>
          <w:rFonts w:cs="Times"/>
          <w:noProof/>
          <w:szCs w:val="24"/>
        </w:rPr>
        <w:t xml:space="preserve">, </w:t>
      </w:r>
      <w:r w:rsidRPr="00417282">
        <w:rPr>
          <w:rFonts w:cs="Times"/>
          <w:i/>
          <w:iCs/>
          <w:noProof/>
          <w:szCs w:val="24"/>
        </w:rPr>
        <w:t>106</w:t>
      </w:r>
      <w:r w:rsidRPr="00417282">
        <w:rPr>
          <w:rFonts w:cs="Times"/>
          <w:noProof/>
          <w:szCs w:val="24"/>
        </w:rPr>
        <w:t>(5), 319–324. https://doi.org/10.1002/ejlt.200300926</w:t>
      </w:r>
    </w:p>
    <w:p w14:paraId="07A5B35F"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Mykhaylyk, O. O., &amp; Hamley, I. W. (2004). The packing of triacylglycerols from SAXS measurements: Application to the structure of 1,3-distearoyl-2-oleoyl-sn-glycerol crystal phases. </w:t>
      </w:r>
      <w:r w:rsidRPr="00417282">
        <w:rPr>
          <w:rFonts w:cs="Times"/>
          <w:i/>
          <w:iCs/>
          <w:noProof/>
          <w:szCs w:val="24"/>
        </w:rPr>
        <w:t>Journal of Physical Chemistry B</w:t>
      </w:r>
      <w:r w:rsidRPr="00417282">
        <w:rPr>
          <w:rFonts w:cs="Times"/>
          <w:noProof/>
          <w:szCs w:val="24"/>
        </w:rPr>
        <w:t xml:space="preserve">, </w:t>
      </w:r>
      <w:r w:rsidRPr="00417282">
        <w:rPr>
          <w:rFonts w:cs="Times"/>
          <w:i/>
          <w:iCs/>
          <w:noProof/>
          <w:szCs w:val="24"/>
        </w:rPr>
        <w:t>108</w:t>
      </w:r>
      <w:r w:rsidRPr="00417282">
        <w:rPr>
          <w:rFonts w:cs="Times"/>
          <w:noProof/>
          <w:szCs w:val="24"/>
        </w:rPr>
        <w:t>(23), 8069–8083. https://doi.org/10.1021/jp0379704</w:t>
      </w:r>
    </w:p>
    <w:p w14:paraId="7ADF09F1"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Nagy, K., Sandoz, L., Destaillats, F., &amp; Schafer, O. (2013). Mapping the regioisomeric distribution of fatty acids in triacylglycerols by hybrid mass spectrometry. </w:t>
      </w:r>
      <w:r w:rsidRPr="00417282">
        <w:rPr>
          <w:rFonts w:cs="Times"/>
          <w:i/>
          <w:iCs/>
          <w:noProof/>
          <w:szCs w:val="24"/>
        </w:rPr>
        <w:t>Journal of Lipid Research</w:t>
      </w:r>
      <w:r w:rsidRPr="00417282">
        <w:rPr>
          <w:rFonts w:cs="Times"/>
          <w:noProof/>
          <w:szCs w:val="24"/>
        </w:rPr>
        <w:t xml:space="preserve">, </w:t>
      </w:r>
      <w:r w:rsidRPr="00417282">
        <w:rPr>
          <w:rFonts w:cs="Times"/>
          <w:i/>
          <w:iCs/>
          <w:noProof/>
          <w:szCs w:val="24"/>
        </w:rPr>
        <w:t>54</w:t>
      </w:r>
      <w:r w:rsidRPr="00417282">
        <w:rPr>
          <w:rFonts w:cs="Times"/>
          <w:noProof/>
          <w:szCs w:val="24"/>
        </w:rPr>
        <w:t>. https://doi.org/10.1194/jlr.D031484</w:t>
      </w:r>
    </w:p>
    <w:p w14:paraId="598D58DC"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Narayanan, T., Sztucki, M., Vaerenbergh, P. Van, Gorini, J., Claustre, L., Sever, F., &amp; Morse, J. (2018). </w:t>
      </w:r>
      <w:r w:rsidRPr="00417282">
        <w:rPr>
          <w:rFonts w:cs="Times"/>
          <w:i/>
          <w:iCs/>
          <w:noProof/>
          <w:szCs w:val="24"/>
        </w:rPr>
        <w:t>A multipurpose instrument for time-resolved ultra- small-angle and coherent X-ray scattering research papers</w:t>
      </w:r>
      <w:r w:rsidRPr="00417282">
        <w:rPr>
          <w:rFonts w:cs="Times"/>
          <w:noProof/>
          <w:szCs w:val="24"/>
        </w:rPr>
        <w:t>. 1511–1524. https://doi.org/10.1107/S1600576718012748</w:t>
      </w:r>
    </w:p>
    <w:p w14:paraId="1E96E8EF"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Norazlina, M. R., Jahurul, M. H. A., Hasmadi, M., Mansoor, A. H., Norliza, J., Patricia, M., Ramlah George, M. R., Noorakmar, A. W., Lee, J. S., &amp; Fan, H. Y. (2021). Trends in blending vegetable fats and oils for cocoa butter alternative application: A review. </w:t>
      </w:r>
      <w:r w:rsidRPr="00417282">
        <w:rPr>
          <w:rFonts w:cs="Times"/>
          <w:i/>
          <w:iCs/>
          <w:noProof/>
          <w:szCs w:val="24"/>
        </w:rPr>
        <w:t>Trends in Food Science and Technology</w:t>
      </w:r>
      <w:r w:rsidRPr="00417282">
        <w:rPr>
          <w:rFonts w:cs="Times"/>
          <w:noProof/>
          <w:szCs w:val="24"/>
        </w:rPr>
        <w:t xml:space="preserve">, </w:t>
      </w:r>
      <w:r w:rsidRPr="00417282">
        <w:rPr>
          <w:rFonts w:cs="Times"/>
          <w:i/>
          <w:iCs/>
          <w:noProof/>
          <w:szCs w:val="24"/>
        </w:rPr>
        <w:t>116</w:t>
      </w:r>
      <w:r w:rsidRPr="00417282">
        <w:rPr>
          <w:rFonts w:cs="Times"/>
          <w:noProof/>
          <w:szCs w:val="24"/>
        </w:rPr>
        <w:t>(March), 102–114. https://doi.org/10.1016/j.tifs.2021.07.016</w:t>
      </w:r>
    </w:p>
    <w:p w14:paraId="1E72D9B7"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fr-FR"/>
        </w:rPr>
        <w:t xml:space="preserve">Ollivon, M., Keller, G., Bourgaux, C., Kalnin, D., Villeneuve, P., &amp; Lesieur, P. (2006). </w:t>
      </w:r>
      <w:r w:rsidRPr="00417282">
        <w:rPr>
          <w:rFonts w:cs="Times"/>
          <w:noProof/>
          <w:szCs w:val="24"/>
        </w:rPr>
        <w:t xml:space="preserve">DSC and high resolution X-ray diffraction coupling. </w:t>
      </w:r>
      <w:r w:rsidRPr="00417282">
        <w:rPr>
          <w:rFonts w:cs="Times"/>
          <w:i/>
          <w:iCs/>
          <w:noProof/>
          <w:szCs w:val="24"/>
        </w:rPr>
        <w:t>Journal of Thermal Analysis and Calorimetry</w:t>
      </w:r>
      <w:r w:rsidRPr="00417282">
        <w:rPr>
          <w:rFonts w:cs="Times"/>
          <w:noProof/>
          <w:szCs w:val="24"/>
        </w:rPr>
        <w:t xml:space="preserve">, </w:t>
      </w:r>
      <w:r w:rsidRPr="00417282">
        <w:rPr>
          <w:rFonts w:cs="Times"/>
          <w:i/>
          <w:iCs/>
          <w:noProof/>
          <w:szCs w:val="24"/>
        </w:rPr>
        <w:t>85</w:t>
      </w:r>
      <w:r w:rsidRPr="00417282">
        <w:rPr>
          <w:rFonts w:cs="Times"/>
          <w:noProof/>
          <w:szCs w:val="24"/>
        </w:rPr>
        <w:t>(1), 219–224. https://doi.org/10.1007/s10973-005-7351-y</w:t>
      </w:r>
    </w:p>
    <w:p w14:paraId="3717007F"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Pirouzian, H. R., Konar, N., Palabiyik, I., Oba, S., &amp; Toker, O. S. (2020). Pre-crystallization process in chocolate: Mechanism, importance and novel aspects. </w:t>
      </w:r>
      <w:r w:rsidRPr="00417282">
        <w:rPr>
          <w:rFonts w:cs="Times"/>
          <w:i/>
          <w:iCs/>
          <w:noProof/>
          <w:szCs w:val="24"/>
        </w:rPr>
        <w:t>Food Chemistry</w:t>
      </w:r>
      <w:r w:rsidRPr="00417282">
        <w:rPr>
          <w:rFonts w:cs="Times"/>
          <w:noProof/>
          <w:szCs w:val="24"/>
        </w:rPr>
        <w:t xml:space="preserve">, </w:t>
      </w:r>
      <w:r w:rsidRPr="00417282">
        <w:rPr>
          <w:rFonts w:cs="Times"/>
          <w:i/>
          <w:iCs/>
          <w:noProof/>
          <w:szCs w:val="24"/>
        </w:rPr>
        <w:lastRenderedPageBreak/>
        <w:t>321</w:t>
      </w:r>
      <w:r w:rsidRPr="00417282">
        <w:rPr>
          <w:rFonts w:cs="Times"/>
          <w:noProof/>
          <w:szCs w:val="24"/>
        </w:rPr>
        <w:t>(March), 126718. https://doi.org/10.1016/j.foodchem.2020.126718</w:t>
      </w:r>
    </w:p>
    <w:p w14:paraId="087AD8C3"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Pratama, Y., Burholt, S., Baker, D. L., Sadeghpour, A., Simone, E., &amp; Rappolt, M. (2022). Polymorphism of a Highly Asymmetrical Triacylglycerol in Milk Fat: 1-Butyryl 2-Stearoyl 3-Palmitoyl-glycerol. </w:t>
      </w:r>
      <w:r w:rsidRPr="00417282">
        <w:rPr>
          <w:rFonts w:cs="Times"/>
          <w:i/>
          <w:iCs/>
          <w:noProof/>
          <w:szCs w:val="24"/>
        </w:rPr>
        <w:t>Crystal Growth and Design</w:t>
      </w:r>
      <w:r w:rsidRPr="00417282">
        <w:rPr>
          <w:rFonts w:cs="Times"/>
          <w:noProof/>
          <w:szCs w:val="24"/>
        </w:rPr>
        <w:t xml:space="preserve">, </w:t>
      </w:r>
      <w:r w:rsidRPr="00417282">
        <w:rPr>
          <w:rFonts w:cs="Times"/>
          <w:i/>
          <w:iCs/>
          <w:noProof/>
          <w:szCs w:val="24"/>
        </w:rPr>
        <w:t>22</w:t>
      </w:r>
      <w:r w:rsidRPr="00417282">
        <w:rPr>
          <w:rFonts w:cs="Times"/>
          <w:noProof/>
          <w:szCs w:val="24"/>
        </w:rPr>
        <w:t>(10), 6120–6130. https://doi.org/10.1021/acs.cgd.2c00713</w:t>
      </w:r>
    </w:p>
    <w:p w14:paraId="6BDA7566"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Ramos-de-la-Peña, A. M., Aguilar, O., &amp; González-Valdez, J. (2021). Progress in nanostructure understanding of edible crystalline fats and their application in nano-delivery systems: Cocoa butter as a model. </w:t>
      </w:r>
      <w:r w:rsidRPr="00417282">
        <w:rPr>
          <w:rFonts w:cs="Times"/>
          <w:i/>
          <w:iCs/>
          <w:noProof/>
          <w:szCs w:val="24"/>
        </w:rPr>
        <w:t>Food Research International</w:t>
      </w:r>
      <w:r w:rsidRPr="00417282">
        <w:rPr>
          <w:rFonts w:cs="Times"/>
          <w:noProof/>
          <w:szCs w:val="24"/>
        </w:rPr>
        <w:t xml:space="preserve">, </w:t>
      </w:r>
      <w:r w:rsidRPr="00417282">
        <w:rPr>
          <w:rFonts w:cs="Times"/>
          <w:i/>
          <w:iCs/>
          <w:noProof/>
          <w:szCs w:val="24"/>
        </w:rPr>
        <w:t>147</w:t>
      </w:r>
      <w:r w:rsidRPr="00417282">
        <w:rPr>
          <w:rFonts w:cs="Times"/>
          <w:noProof/>
          <w:szCs w:val="24"/>
        </w:rPr>
        <w:t>(December 2020). https://doi.org/10.1016/j.foodres.2021.110561</w:t>
      </w:r>
    </w:p>
    <w:p w14:paraId="36D6AB9D"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Rappolt, M.; Laggner, P.; Pabst, G. (2004). Structure and elasticity of phospholipid bilayers in the La phase: A comparison of phosphatidylcholine and phosphatidylethanolamine membranes. </w:t>
      </w:r>
      <w:r w:rsidRPr="00417282">
        <w:rPr>
          <w:rFonts w:cs="Times"/>
          <w:i/>
          <w:iCs/>
          <w:noProof/>
          <w:szCs w:val="24"/>
        </w:rPr>
        <w:t>Recent Research Developments in Biophysics</w:t>
      </w:r>
      <w:r w:rsidRPr="00417282">
        <w:rPr>
          <w:rFonts w:cs="Times"/>
          <w:noProof/>
          <w:szCs w:val="24"/>
        </w:rPr>
        <w:t xml:space="preserve">, </w:t>
      </w:r>
      <w:r w:rsidRPr="00417282">
        <w:rPr>
          <w:rFonts w:cs="Times"/>
          <w:i/>
          <w:iCs/>
          <w:noProof/>
          <w:szCs w:val="24"/>
        </w:rPr>
        <w:t>Trivandrum: Transworld Research Network</w:t>
      </w:r>
      <w:r w:rsidRPr="00417282">
        <w:rPr>
          <w:rFonts w:cs="Times"/>
          <w:noProof/>
          <w:szCs w:val="24"/>
        </w:rPr>
        <w:t>, 365–394.</w:t>
      </w:r>
    </w:p>
    <w:p w14:paraId="64826CB1"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Sasaki, M., Ueno, S., &amp; Sato, K. (2012). Polymorphism and Mixing Phase Behavior of Major Triacylglycerols of Cocoa Butter. </w:t>
      </w:r>
      <w:r w:rsidRPr="00417282">
        <w:rPr>
          <w:rFonts w:cs="Times"/>
          <w:i/>
          <w:iCs/>
          <w:noProof/>
          <w:szCs w:val="24"/>
        </w:rPr>
        <w:t>Cocoa Butter and Related Compounds</w:t>
      </w:r>
      <w:r w:rsidRPr="00417282">
        <w:rPr>
          <w:rFonts w:cs="Times"/>
          <w:noProof/>
          <w:szCs w:val="24"/>
        </w:rPr>
        <w:t>, 151–172. https://doi.org/10.1016/B978-0-9830791-2-5.50009-8</w:t>
      </w:r>
    </w:p>
    <w:p w14:paraId="7A90A727"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Sato, K., &amp; Ueno, S. (2005). Polymorphism in Fats and Oils. </w:t>
      </w:r>
      <w:r w:rsidRPr="00417282">
        <w:rPr>
          <w:rFonts w:cs="Times"/>
          <w:i/>
          <w:iCs/>
          <w:noProof/>
          <w:szCs w:val="24"/>
        </w:rPr>
        <w:t>Bailey’s Industrial Oil and Fat Products</w:t>
      </w:r>
      <w:r w:rsidRPr="00417282">
        <w:rPr>
          <w:rFonts w:cs="Times"/>
          <w:noProof/>
          <w:szCs w:val="24"/>
        </w:rPr>
        <w:t>, 77–120. https://doi.org/10.1002/047167849x.bio020</w:t>
      </w:r>
    </w:p>
    <w:p w14:paraId="1A696FBE"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Sivakanthan, S., &amp; Madhujith, T. (2020). Current trends in applications of enzymatic interesterification of fats and oils: A review. </w:t>
      </w:r>
      <w:r w:rsidRPr="00417282">
        <w:rPr>
          <w:rFonts w:cs="Times"/>
          <w:i/>
          <w:iCs/>
          <w:noProof/>
          <w:szCs w:val="24"/>
        </w:rPr>
        <w:t>Lwt</w:t>
      </w:r>
      <w:r w:rsidRPr="00417282">
        <w:rPr>
          <w:rFonts w:cs="Times"/>
          <w:noProof/>
          <w:szCs w:val="24"/>
        </w:rPr>
        <w:t xml:space="preserve">, </w:t>
      </w:r>
      <w:r w:rsidRPr="00417282">
        <w:rPr>
          <w:rFonts w:cs="Times"/>
          <w:i/>
          <w:iCs/>
          <w:noProof/>
          <w:szCs w:val="24"/>
        </w:rPr>
        <w:t>132</w:t>
      </w:r>
      <w:r w:rsidRPr="00417282">
        <w:rPr>
          <w:rFonts w:cs="Times"/>
          <w:noProof/>
          <w:szCs w:val="24"/>
        </w:rPr>
        <w:t>(July), 109880. https://doi.org/10.1016/j.lwt.2020.109880</w:t>
      </w:r>
    </w:p>
    <w:p w14:paraId="59F08724"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Small, D. M. (1984). Lateral chain packing in lipids and membranes. </w:t>
      </w:r>
      <w:r w:rsidRPr="00417282">
        <w:rPr>
          <w:rFonts w:cs="Times"/>
          <w:i/>
          <w:iCs/>
          <w:noProof/>
          <w:szCs w:val="24"/>
        </w:rPr>
        <w:t>Journal of Lipid Research</w:t>
      </w:r>
      <w:r w:rsidRPr="00417282">
        <w:rPr>
          <w:rFonts w:cs="Times"/>
          <w:noProof/>
          <w:szCs w:val="24"/>
        </w:rPr>
        <w:t xml:space="preserve">, </w:t>
      </w:r>
      <w:r w:rsidRPr="00417282">
        <w:rPr>
          <w:rFonts w:cs="Times"/>
          <w:i/>
          <w:iCs/>
          <w:noProof/>
          <w:szCs w:val="24"/>
        </w:rPr>
        <w:t>25</w:t>
      </w:r>
      <w:r w:rsidRPr="00417282">
        <w:rPr>
          <w:rFonts w:cs="Times"/>
          <w:noProof/>
          <w:szCs w:val="24"/>
        </w:rPr>
        <w:t>(13), 1490–1500. https://doi.org/10.1016/s0022-2275(20)34422-9</w:t>
      </w:r>
    </w:p>
    <w:p w14:paraId="7B7D55FA"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lastRenderedPageBreak/>
        <w:t xml:space="preserve">Sonwai, S., &amp; Mackley, M. R. (2006). The effect of shear on the crystallization of cocoa butter. </w:t>
      </w:r>
      <w:r w:rsidRPr="00417282">
        <w:rPr>
          <w:rFonts w:cs="Times"/>
          <w:i/>
          <w:iCs/>
          <w:noProof/>
          <w:szCs w:val="24"/>
        </w:rPr>
        <w:t>JAOCS, Journal of the American Oil Chemists’ Society</w:t>
      </w:r>
      <w:r w:rsidRPr="00417282">
        <w:rPr>
          <w:rFonts w:cs="Times"/>
          <w:noProof/>
          <w:szCs w:val="24"/>
        </w:rPr>
        <w:t xml:space="preserve">, </w:t>
      </w:r>
      <w:r w:rsidRPr="00417282">
        <w:rPr>
          <w:rFonts w:cs="Times"/>
          <w:i/>
          <w:iCs/>
          <w:noProof/>
          <w:szCs w:val="24"/>
        </w:rPr>
        <w:t>83</w:t>
      </w:r>
      <w:r w:rsidRPr="00417282">
        <w:rPr>
          <w:rFonts w:cs="Times"/>
          <w:noProof/>
          <w:szCs w:val="24"/>
        </w:rPr>
        <w:t>(7), 583–596. https://doi.org/10.1007/s11746-006-1243-6</w:t>
      </w:r>
    </w:p>
    <w:p w14:paraId="12585939"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lang w:val="it-IT"/>
        </w:rPr>
        <w:t xml:space="preserve">Taguchi, K., Toda, A., Hondoh, H., Ueno, S., &amp; Sato, K. (2021). </w:t>
      </w:r>
      <w:r w:rsidRPr="00417282">
        <w:rPr>
          <w:rFonts w:cs="Times"/>
          <w:noProof/>
          <w:szCs w:val="24"/>
        </w:rPr>
        <w:t xml:space="preserve">Kinetic Study on Alpha-Form Crystallization of Mixed-Acid Triacylglycerols POP, PPO, and Their Mixture. </w:t>
      </w:r>
      <w:r w:rsidRPr="00417282">
        <w:rPr>
          <w:rFonts w:cs="Times"/>
          <w:i/>
          <w:iCs/>
          <w:noProof/>
          <w:szCs w:val="24"/>
        </w:rPr>
        <w:t>Molecules</w:t>
      </w:r>
      <w:r w:rsidRPr="00417282">
        <w:rPr>
          <w:rFonts w:cs="Times"/>
          <w:noProof/>
          <w:szCs w:val="24"/>
        </w:rPr>
        <w:t xml:space="preserve">, </w:t>
      </w:r>
      <w:r w:rsidRPr="00417282">
        <w:rPr>
          <w:rFonts w:cs="Times"/>
          <w:i/>
          <w:iCs/>
          <w:noProof/>
          <w:szCs w:val="24"/>
        </w:rPr>
        <w:t>26</w:t>
      </w:r>
      <w:r w:rsidRPr="00417282">
        <w:rPr>
          <w:rFonts w:cs="Times"/>
          <w:noProof/>
          <w:szCs w:val="24"/>
        </w:rPr>
        <w:t>(1), 1–13. https://doi.org/10.3390/MOLECULES26010220</w:t>
      </w:r>
    </w:p>
    <w:p w14:paraId="6263ADDB"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Timms, R. E. (1984). Phase behaviour of fats and their mixtures. </w:t>
      </w:r>
      <w:r w:rsidRPr="00417282">
        <w:rPr>
          <w:rFonts w:cs="Times"/>
          <w:i/>
          <w:iCs/>
          <w:noProof/>
          <w:szCs w:val="24"/>
        </w:rPr>
        <w:t>Progress in Lipid Research</w:t>
      </w:r>
      <w:r w:rsidRPr="00417282">
        <w:rPr>
          <w:rFonts w:cs="Times"/>
          <w:noProof/>
          <w:szCs w:val="24"/>
        </w:rPr>
        <w:t xml:space="preserve">, </w:t>
      </w:r>
      <w:r w:rsidRPr="00417282">
        <w:rPr>
          <w:rFonts w:cs="Times"/>
          <w:i/>
          <w:iCs/>
          <w:noProof/>
          <w:szCs w:val="24"/>
        </w:rPr>
        <w:t>23</w:t>
      </w:r>
      <w:r w:rsidRPr="00417282">
        <w:rPr>
          <w:rFonts w:cs="Times"/>
          <w:noProof/>
          <w:szCs w:val="24"/>
        </w:rPr>
        <w:t>(1), 1–38. https://doi.org/10.1016/0163-7827(84)90004-3</w:t>
      </w:r>
    </w:p>
    <w:p w14:paraId="251195B5" w14:textId="77777777" w:rsidR="0092260F" w:rsidRPr="00417282" w:rsidRDefault="0092260F" w:rsidP="0092260F">
      <w:pPr>
        <w:widowControl w:val="0"/>
        <w:autoSpaceDE w:val="0"/>
        <w:autoSpaceDN w:val="0"/>
        <w:adjustRightInd w:val="0"/>
        <w:spacing w:after="0" w:line="480" w:lineRule="auto"/>
        <w:ind w:left="480" w:hanging="480"/>
        <w:rPr>
          <w:rFonts w:cs="Times"/>
          <w:noProof/>
          <w:szCs w:val="24"/>
        </w:rPr>
      </w:pPr>
      <w:r w:rsidRPr="00417282">
        <w:rPr>
          <w:rFonts w:cs="Times"/>
          <w:noProof/>
          <w:szCs w:val="24"/>
        </w:rPr>
        <w:t xml:space="preserve">Toro-Vazquez, J. F., Charó-Alonso, M. A., Morales-Rueda, J. A., &amp; Pérez-Martínez, J. D. (2012). Molecular Interactions of Triacylglycerides in Blends of Cocoa Butter with trans-free Vegetable Oils. </w:t>
      </w:r>
      <w:r w:rsidRPr="00417282">
        <w:rPr>
          <w:rFonts w:cs="Times"/>
          <w:i/>
          <w:iCs/>
          <w:noProof/>
          <w:szCs w:val="24"/>
        </w:rPr>
        <w:t>Cocoa Butter and Related Compounds</w:t>
      </w:r>
      <w:r w:rsidRPr="00417282">
        <w:rPr>
          <w:rFonts w:cs="Times"/>
          <w:noProof/>
          <w:szCs w:val="24"/>
        </w:rPr>
        <w:t>, 393–416. https://doi.org/10.1016/B978-0-9830791-2-5.50019-0</w:t>
      </w:r>
    </w:p>
    <w:p w14:paraId="2EA910DB" w14:textId="77777777" w:rsidR="0092260F" w:rsidRPr="00417282" w:rsidRDefault="0092260F" w:rsidP="0092260F">
      <w:pPr>
        <w:widowControl w:val="0"/>
        <w:autoSpaceDE w:val="0"/>
        <w:autoSpaceDN w:val="0"/>
        <w:adjustRightInd w:val="0"/>
        <w:spacing w:after="0" w:line="480" w:lineRule="auto"/>
        <w:ind w:left="480" w:hanging="480"/>
        <w:rPr>
          <w:rFonts w:cs="Times"/>
          <w:noProof/>
        </w:rPr>
      </w:pPr>
      <w:r w:rsidRPr="00417282">
        <w:rPr>
          <w:rFonts w:cs="Times"/>
          <w:noProof/>
          <w:szCs w:val="24"/>
        </w:rPr>
        <w:t xml:space="preserve">Yao, Y., Liu, W., Zhang, D., Li, R., Zhou, H., Li, C., &amp; Wang, S. (2020). Dynamic changes in the triacylglycerol composition and crystallization behavior of cocoa butter. </w:t>
      </w:r>
      <w:r w:rsidRPr="00417282">
        <w:rPr>
          <w:rFonts w:cs="Times"/>
          <w:i/>
          <w:iCs/>
          <w:noProof/>
          <w:szCs w:val="24"/>
        </w:rPr>
        <w:t>Lwt</w:t>
      </w:r>
      <w:r w:rsidRPr="00417282">
        <w:rPr>
          <w:rFonts w:cs="Times"/>
          <w:noProof/>
          <w:szCs w:val="24"/>
        </w:rPr>
        <w:t xml:space="preserve">, </w:t>
      </w:r>
      <w:r w:rsidRPr="00417282">
        <w:rPr>
          <w:rFonts w:cs="Times"/>
          <w:i/>
          <w:iCs/>
          <w:noProof/>
          <w:szCs w:val="24"/>
        </w:rPr>
        <w:t>129</w:t>
      </w:r>
      <w:r w:rsidRPr="00417282">
        <w:rPr>
          <w:rFonts w:cs="Times"/>
          <w:noProof/>
          <w:szCs w:val="24"/>
        </w:rPr>
        <w:t>(March), 109490. https://doi.org/10.1016/j.lwt.2020.109490</w:t>
      </w:r>
    </w:p>
    <w:p w14:paraId="3DEEC0C8" w14:textId="6A625910" w:rsidR="00076D1C" w:rsidRPr="00417282" w:rsidRDefault="00F23294" w:rsidP="00076D1C">
      <w:pPr>
        <w:widowControl w:val="0"/>
        <w:autoSpaceDE w:val="0"/>
        <w:autoSpaceDN w:val="0"/>
        <w:adjustRightInd w:val="0"/>
        <w:spacing w:after="0" w:line="480" w:lineRule="auto"/>
        <w:ind w:left="640" w:hanging="640"/>
      </w:pPr>
      <w:r w:rsidRPr="00417282">
        <w:fldChar w:fldCharType="end"/>
      </w:r>
    </w:p>
    <w:p w14:paraId="043E06D4" w14:textId="77777777" w:rsidR="00076D1C" w:rsidRPr="00417282" w:rsidRDefault="00076D1C">
      <w:pPr>
        <w:spacing w:after="0"/>
        <w:jc w:val="left"/>
        <w:sectPr w:rsidR="00076D1C" w:rsidRPr="00417282" w:rsidSect="004B4EB9">
          <w:footerReference w:type="even" r:id="rId10"/>
          <w:footerReference w:type="default" r:id="rId11"/>
          <w:pgSz w:w="12240" w:h="15840"/>
          <w:pgMar w:top="1440" w:right="1440" w:bottom="1440" w:left="1440" w:header="0" w:footer="0" w:gutter="0"/>
          <w:lnNumType w:countBy="1" w:restart="continuous"/>
          <w:cols w:space="475"/>
          <w:docGrid w:linePitch="326"/>
        </w:sectPr>
      </w:pPr>
    </w:p>
    <w:p w14:paraId="5A989D20" w14:textId="49F1B21E" w:rsidR="00076D1C" w:rsidRPr="00417282" w:rsidRDefault="00076D1C" w:rsidP="00076D1C">
      <w:pPr>
        <w:pStyle w:val="Didascalia"/>
        <w:keepNext/>
        <w:spacing w:line="480" w:lineRule="auto"/>
        <w:rPr>
          <w:sz w:val="24"/>
          <w:szCs w:val="24"/>
        </w:rPr>
      </w:pPr>
      <w:bookmarkStart w:id="11" w:name="_Ref110773875"/>
      <w:r w:rsidRPr="00417282">
        <w:rPr>
          <w:b/>
          <w:sz w:val="24"/>
          <w:szCs w:val="24"/>
        </w:rPr>
        <w:lastRenderedPageBreak/>
        <w:t xml:space="preserve">Table </w:t>
      </w:r>
      <w:r w:rsidRPr="00417282">
        <w:rPr>
          <w:b/>
          <w:sz w:val="24"/>
          <w:szCs w:val="24"/>
        </w:rPr>
        <w:fldChar w:fldCharType="begin"/>
      </w:r>
      <w:r w:rsidRPr="00417282">
        <w:rPr>
          <w:b/>
          <w:sz w:val="24"/>
          <w:szCs w:val="24"/>
        </w:rPr>
        <w:instrText xml:space="preserve"> SEQ Table \* ARABIC </w:instrText>
      </w:r>
      <w:r w:rsidRPr="00417282">
        <w:rPr>
          <w:b/>
          <w:sz w:val="24"/>
          <w:szCs w:val="24"/>
        </w:rPr>
        <w:fldChar w:fldCharType="separate"/>
      </w:r>
      <w:r w:rsidR="00E61EF6" w:rsidRPr="00417282">
        <w:rPr>
          <w:b/>
          <w:noProof/>
          <w:sz w:val="24"/>
          <w:szCs w:val="24"/>
        </w:rPr>
        <w:t>1</w:t>
      </w:r>
      <w:r w:rsidRPr="00417282">
        <w:rPr>
          <w:b/>
          <w:noProof/>
          <w:sz w:val="24"/>
          <w:szCs w:val="24"/>
        </w:rPr>
        <w:fldChar w:fldCharType="end"/>
      </w:r>
      <w:bookmarkEnd w:id="11"/>
      <w:r w:rsidRPr="00417282">
        <w:rPr>
          <w:b/>
          <w:sz w:val="24"/>
          <w:szCs w:val="24"/>
        </w:rPr>
        <w:t>:</w:t>
      </w:r>
      <w:r w:rsidRPr="00417282">
        <w:rPr>
          <w:sz w:val="24"/>
          <w:szCs w:val="24"/>
        </w:rPr>
        <w:t xml:space="preserve"> Fatty acid composition for all the analyzed samples.</w:t>
      </w:r>
    </w:p>
    <w:tbl>
      <w:tblPr>
        <w:tblStyle w:val="Tabellasemplice-2"/>
        <w:tblW w:w="13720" w:type="dxa"/>
        <w:tblLayout w:type="fixed"/>
        <w:tblLook w:val="04A0" w:firstRow="1" w:lastRow="0" w:firstColumn="1" w:lastColumn="0" w:noHBand="0" w:noVBand="1"/>
      </w:tblPr>
      <w:tblGrid>
        <w:gridCol w:w="2665"/>
        <w:gridCol w:w="737"/>
        <w:gridCol w:w="737"/>
        <w:gridCol w:w="737"/>
        <w:gridCol w:w="737"/>
        <w:gridCol w:w="737"/>
        <w:gridCol w:w="737"/>
        <w:gridCol w:w="737"/>
        <w:gridCol w:w="737"/>
        <w:gridCol w:w="737"/>
        <w:gridCol w:w="737"/>
        <w:gridCol w:w="737"/>
        <w:gridCol w:w="737"/>
        <w:gridCol w:w="737"/>
        <w:gridCol w:w="737"/>
        <w:gridCol w:w="737"/>
      </w:tblGrid>
      <w:tr w:rsidR="00CC4349" w:rsidRPr="00417282" w14:paraId="4DD2A7B2" w14:textId="77777777" w:rsidTr="00D91AE0">
        <w:trPr>
          <w:cnfStyle w:val="100000000000" w:firstRow="1" w:lastRow="0" w:firstColumn="0" w:lastColumn="0" w:oddVBand="0" w:evenVBand="0" w:oddHBand="0" w:evenHBand="0" w:firstRowFirstColumn="0" w:firstRowLastColumn="0" w:lastRowFirstColumn="0" w:lastRowLastColumn="0"/>
          <w:trHeight w:val="570"/>
        </w:trPr>
        <w:tc>
          <w:tcPr>
            <w:cnfStyle w:val="001000000000" w:firstRow="0" w:lastRow="0" w:firstColumn="1" w:lastColumn="0" w:oddVBand="0" w:evenVBand="0" w:oddHBand="0" w:evenHBand="0" w:firstRowFirstColumn="0" w:firstRowLastColumn="0" w:lastRowFirstColumn="0" w:lastRowLastColumn="0"/>
            <w:tcW w:w="2665" w:type="dxa"/>
            <w:tcBorders>
              <w:bottom w:val="single" w:sz="4" w:space="0" w:color="auto"/>
            </w:tcBorders>
            <w:hideMark/>
          </w:tcPr>
          <w:p w14:paraId="2BD0B19D" w14:textId="77777777" w:rsidR="00076D1C" w:rsidRPr="00417282" w:rsidRDefault="00076D1C" w:rsidP="00594AC5">
            <w:pPr>
              <w:pStyle w:val="BGKeywords"/>
              <w:jc w:val="left"/>
              <w:rPr>
                <w:sz w:val="20"/>
              </w:rPr>
            </w:pPr>
            <w:r w:rsidRPr="00417282">
              <w:rPr>
                <w:sz w:val="20"/>
              </w:rPr>
              <w:t>Fatty acid</w:t>
            </w:r>
          </w:p>
        </w:tc>
        <w:tc>
          <w:tcPr>
            <w:tcW w:w="737" w:type="dxa"/>
            <w:tcBorders>
              <w:bottom w:val="single" w:sz="4" w:space="0" w:color="auto"/>
            </w:tcBorders>
            <w:hideMark/>
          </w:tcPr>
          <w:p w14:paraId="003A977A"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w:t>
            </w:r>
          </w:p>
        </w:tc>
        <w:tc>
          <w:tcPr>
            <w:tcW w:w="737" w:type="dxa"/>
            <w:tcBorders>
              <w:bottom w:val="single" w:sz="4" w:space="0" w:color="auto"/>
            </w:tcBorders>
            <w:hideMark/>
          </w:tcPr>
          <w:p w14:paraId="62D1C2B7"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S2</w:t>
            </w:r>
          </w:p>
        </w:tc>
        <w:tc>
          <w:tcPr>
            <w:tcW w:w="737" w:type="dxa"/>
            <w:tcBorders>
              <w:bottom w:val="single" w:sz="4" w:space="0" w:color="auto"/>
            </w:tcBorders>
            <w:hideMark/>
          </w:tcPr>
          <w:p w14:paraId="2427C472"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S3</w:t>
            </w:r>
          </w:p>
        </w:tc>
        <w:tc>
          <w:tcPr>
            <w:tcW w:w="737" w:type="dxa"/>
            <w:tcBorders>
              <w:bottom w:val="single" w:sz="4" w:space="0" w:color="auto"/>
            </w:tcBorders>
            <w:hideMark/>
          </w:tcPr>
          <w:p w14:paraId="24A802BC"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S4</w:t>
            </w:r>
          </w:p>
        </w:tc>
        <w:tc>
          <w:tcPr>
            <w:tcW w:w="737" w:type="dxa"/>
            <w:tcBorders>
              <w:bottom w:val="single" w:sz="4" w:space="0" w:color="auto"/>
            </w:tcBorders>
            <w:hideMark/>
          </w:tcPr>
          <w:p w14:paraId="5C7DBE69"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S5</w:t>
            </w:r>
          </w:p>
        </w:tc>
        <w:tc>
          <w:tcPr>
            <w:tcW w:w="737" w:type="dxa"/>
            <w:tcBorders>
              <w:bottom w:val="single" w:sz="4" w:space="0" w:color="auto"/>
            </w:tcBorders>
            <w:hideMark/>
          </w:tcPr>
          <w:p w14:paraId="5EFEB35C"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S6</w:t>
            </w:r>
          </w:p>
        </w:tc>
        <w:tc>
          <w:tcPr>
            <w:tcW w:w="737" w:type="dxa"/>
            <w:tcBorders>
              <w:bottom w:val="single" w:sz="4" w:space="0" w:color="auto"/>
            </w:tcBorders>
            <w:hideMark/>
          </w:tcPr>
          <w:p w14:paraId="6C33BBDE"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S7</w:t>
            </w:r>
          </w:p>
        </w:tc>
        <w:tc>
          <w:tcPr>
            <w:tcW w:w="737" w:type="dxa"/>
            <w:tcBorders>
              <w:bottom w:val="single" w:sz="4" w:space="0" w:color="auto"/>
            </w:tcBorders>
            <w:hideMark/>
          </w:tcPr>
          <w:p w14:paraId="17BB1F9F"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S8</w:t>
            </w:r>
          </w:p>
        </w:tc>
        <w:tc>
          <w:tcPr>
            <w:tcW w:w="737" w:type="dxa"/>
            <w:tcBorders>
              <w:bottom w:val="single" w:sz="4" w:space="0" w:color="auto"/>
            </w:tcBorders>
            <w:hideMark/>
          </w:tcPr>
          <w:p w14:paraId="00B8E6DD"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S9</w:t>
            </w:r>
          </w:p>
        </w:tc>
        <w:tc>
          <w:tcPr>
            <w:tcW w:w="737" w:type="dxa"/>
            <w:tcBorders>
              <w:bottom w:val="single" w:sz="4" w:space="0" w:color="auto"/>
            </w:tcBorders>
            <w:hideMark/>
          </w:tcPr>
          <w:p w14:paraId="507D666E"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S10</w:t>
            </w:r>
          </w:p>
        </w:tc>
        <w:tc>
          <w:tcPr>
            <w:tcW w:w="737" w:type="dxa"/>
            <w:tcBorders>
              <w:bottom w:val="single" w:sz="4" w:space="0" w:color="auto"/>
            </w:tcBorders>
            <w:hideMark/>
          </w:tcPr>
          <w:p w14:paraId="75CF6200"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S11</w:t>
            </w:r>
          </w:p>
        </w:tc>
        <w:tc>
          <w:tcPr>
            <w:tcW w:w="737" w:type="dxa"/>
            <w:tcBorders>
              <w:bottom w:val="single" w:sz="4" w:space="0" w:color="auto"/>
            </w:tcBorders>
            <w:hideMark/>
          </w:tcPr>
          <w:p w14:paraId="2FEF8FB7"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S12</w:t>
            </w:r>
          </w:p>
        </w:tc>
        <w:tc>
          <w:tcPr>
            <w:tcW w:w="737" w:type="dxa"/>
            <w:tcBorders>
              <w:bottom w:val="single" w:sz="4" w:space="0" w:color="auto"/>
            </w:tcBorders>
            <w:hideMark/>
          </w:tcPr>
          <w:p w14:paraId="146920BF"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S13</w:t>
            </w:r>
          </w:p>
        </w:tc>
        <w:tc>
          <w:tcPr>
            <w:tcW w:w="737" w:type="dxa"/>
            <w:tcBorders>
              <w:bottom w:val="single" w:sz="4" w:space="0" w:color="auto"/>
            </w:tcBorders>
            <w:hideMark/>
          </w:tcPr>
          <w:p w14:paraId="2019FAE2"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S14</w:t>
            </w:r>
          </w:p>
        </w:tc>
        <w:tc>
          <w:tcPr>
            <w:tcW w:w="737" w:type="dxa"/>
            <w:tcBorders>
              <w:bottom w:val="single" w:sz="4" w:space="0" w:color="auto"/>
            </w:tcBorders>
            <w:hideMark/>
          </w:tcPr>
          <w:p w14:paraId="1FBA6C1F"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CB</w:t>
            </w:r>
          </w:p>
        </w:tc>
      </w:tr>
      <w:tr w:rsidR="00CC4349" w:rsidRPr="00417282" w14:paraId="2249501B" w14:textId="77777777" w:rsidTr="00D91AE0">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665" w:type="dxa"/>
            <w:tcBorders>
              <w:top w:val="single" w:sz="4" w:space="0" w:color="auto"/>
              <w:bottom w:val="nil"/>
            </w:tcBorders>
            <w:hideMark/>
          </w:tcPr>
          <w:p w14:paraId="2578279D" w14:textId="77777777" w:rsidR="00076D1C" w:rsidRPr="00417282" w:rsidRDefault="00076D1C" w:rsidP="00594AC5">
            <w:pPr>
              <w:pStyle w:val="BGKeywords"/>
              <w:jc w:val="left"/>
              <w:rPr>
                <w:sz w:val="20"/>
              </w:rPr>
            </w:pPr>
            <w:r w:rsidRPr="00417282">
              <w:rPr>
                <w:sz w:val="20"/>
              </w:rPr>
              <w:t>Palmitic</w:t>
            </w:r>
          </w:p>
        </w:tc>
        <w:tc>
          <w:tcPr>
            <w:tcW w:w="737" w:type="dxa"/>
            <w:tcBorders>
              <w:top w:val="single" w:sz="4" w:space="0" w:color="auto"/>
              <w:bottom w:val="nil"/>
            </w:tcBorders>
            <w:hideMark/>
          </w:tcPr>
          <w:p w14:paraId="0D94849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737" w:type="dxa"/>
            <w:tcBorders>
              <w:top w:val="single" w:sz="4" w:space="0" w:color="auto"/>
              <w:bottom w:val="nil"/>
            </w:tcBorders>
            <w:hideMark/>
          </w:tcPr>
          <w:p w14:paraId="15B00E9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25.6</w:t>
            </w:r>
          </w:p>
        </w:tc>
        <w:tc>
          <w:tcPr>
            <w:tcW w:w="737" w:type="dxa"/>
            <w:tcBorders>
              <w:top w:val="single" w:sz="4" w:space="0" w:color="auto"/>
              <w:bottom w:val="nil"/>
            </w:tcBorders>
            <w:hideMark/>
          </w:tcPr>
          <w:p w14:paraId="1E2CA05B"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31.7</w:t>
            </w:r>
          </w:p>
        </w:tc>
        <w:tc>
          <w:tcPr>
            <w:tcW w:w="737" w:type="dxa"/>
            <w:tcBorders>
              <w:top w:val="single" w:sz="4" w:space="0" w:color="auto"/>
              <w:bottom w:val="nil"/>
            </w:tcBorders>
            <w:hideMark/>
          </w:tcPr>
          <w:p w14:paraId="3110934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28.6</w:t>
            </w:r>
          </w:p>
        </w:tc>
        <w:tc>
          <w:tcPr>
            <w:tcW w:w="737" w:type="dxa"/>
            <w:tcBorders>
              <w:top w:val="single" w:sz="4" w:space="0" w:color="auto"/>
              <w:bottom w:val="nil"/>
            </w:tcBorders>
            <w:hideMark/>
          </w:tcPr>
          <w:p w14:paraId="63F005C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5.7</w:t>
            </w:r>
          </w:p>
        </w:tc>
        <w:tc>
          <w:tcPr>
            <w:tcW w:w="737" w:type="dxa"/>
            <w:tcBorders>
              <w:top w:val="single" w:sz="4" w:space="0" w:color="auto"/>
              <w:bottom w:val="nil"/>
            </w:tcBorders>
            <w:hideMark/>
          </w:tcPr>
          <w:p w14:paraId="0A1A997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26.1</w:t>
            </w:r>
          </w:p>
        </w:tc>
        <w:tc>
          <w:tcPr>
            <w:tcW w:w="737" w:type="dxa"/>
            <w:tcBorders>
              <w:top w:val="single" w:sz="4" w:space="0" w:color="auto"/>
              <w:bottom w:val="nil"/>
            </w:tcBorders>
            <w:hideMark/>
          </w:tcPr>
          <w:p w14:paraId="397DE22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33.9</w:t>
            </w:r>
          </w:p>
        </w:tc>
        <w:tc>
          <w:tcPr>
            <w:tcW w:w="737" w:type="dxa"/>
            <w:tcBorders>
              <w:top w:val="single" w:sz="4" w:space="0" w:color="auto"/>
              <w:bottom w:val="nil"/>
            </w:tcBorders>
            <w:hideMark/>
          </w:tcPr>
          <w:p w14:paraId="2D59413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37</w:t>
            </w:r>
          </w:p>
        </w:tc>
        <w:tc>
          <w:tcPr>
            <w:tcW w:w="737" w:type="dxa"/>
            <w:tcBorders>
              <w:top w:val="single" w:sz="4" w:space="0" w:color="auto"/>
              <w:bottom w:val="nil"/>
            </w:tcBorders>
            <w:hideMark/>
          </w:tcPr>
          <w:p w14:paraId="5428A9E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30.1</w:t>
            </w:r>
          </w:p>
        </w:tc>
        <w:tc>
          <w:tcPr>
            <w:tcW w:w="737" w:type="dxa"/>
            <w:tcBorders>
              <w:top w:val="single" w:sz="4" w:space="0" w:color="auto"/>
              <w:bottom w:val="nil"/>
            </w:tcBorders>
            <w:hideMark/>
          </w:tcPr>
          <w:p w14:paraId="370B26F0"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47.4</w:t>
            </w:r>
          </w:p>
        </w:tc>
        <w:tc>
          <w:tcPr>
            <w:tcW w:w="737" w:type="dxa"/>
            <w:tcBorders>
              <w:top w:val="single" w:sz="4" w:space="0" w:color="auto"/>
              <w:bottom w:val="nil"/>
            </w:tcBorders>
            <w:hideMark/>
          </w:tcPr>
          <w:p w14:paraId="41E1901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34</w:t>
            </w:r>
          </w:p>
        </w:tc>
        <w:tc>
          <w:tcPr>
            <w:tcW w:w="737" w:type="dxa"/>
            <w:tcBorders>
              <w:top w:val="single" w:sz="4" w:space="0" w:color="auto"/>
              <w:bottom w:val="nil"/>
            </w:tcBorders>
            <w:hideMark/>
          </w:tcPr>
          <w:p w14:paraId="05629AF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35.3</w:t>
            </w:r>
          </w:p>
        </w:tc>
        <w:tc>
          <w:tcPr>
            <w:tcW w:w="737" w:type="dxa"/>
            <w:tcBorders>
              <w:top w:val="single" w:sz="4" w:space="0" w:color="auto"/>
              <w:bottom w:val="nil"/>
            </w:tcBorders>
            <w:hideMark/>
          </w:tcPr>
          <w:p w14:paraId="32DF442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31.8</w:t>
            </w:r>
          </w:p>
        </w:tc>
        <w:tc>
          <w:tcPr>
            <w:tcW w:w="737" w:type="dxa"/>
            <w:tcBorders>
              <w:top w:val="single" w:sz="4" w:space="0" w:color="auto"/>
              <w:bottom w:val="nil"/>
            </w:tcBorders>
            <w:hideMark/>
          </w:tcPr>
          <w:p w14:paraId="3A45766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36</w:t>
            </w:r>
          </w:p>
        </w:tc>
        <w:tc>
          <w:tcPr>
            <w:tcW w:w="737" w:type="dxa"/>
            <w:tcBorders>
              <w:top w:val="single" w:sz="4" w:space="0" w:color="auto"/>
              <w:bottom w:val="nil"/>
            </w:tcBorders>
            <w:hideMark/>
          </w:tcPr>
          <w:p w14:paraId="15DB89F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25.2</w:t>
            </w:r>
          </w:p>
        </w:tc>
      </w:tr>
      <w:tr w:rsidR="00CC4349" w:rsidRPr="00417282" w14:paraId="3130502F" w14:textId="77777777" w:rsidTr="00D91AE0">
        <w:trPr>
          <w:trHeight w:val="30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nil"/>
            </w:tcBorders>
            <w:hideMark/>
          </w:tcPr>
          <w:p w14:paraId="7192E131" w14:textId="77777777" w:rsidR="00076D1C" w:rsidRPr="00417282" w:rsidRDefault="00076D1C" w:rsidP="00594AC5">
            <w:pPr>
              <w:pStyle w:val="BGKeywords"/>
              <w:jc w:val="left"/>
              <w:rPr>
                <w:sz w:val="20"/>
              </w:rPr>
            </w:pPr>
            <w:r w:rsidRPr="00417282">
              <w:rPr>
                <w:sz w:val="20"/>
              </w:rPr>
              <w:t>Oleic</w:t>
            </w:r>
          </w:p>
        </w:tc>
        <w:tc>
          <w:tcPr>
            <w:tcW w:w="737" w:type="dxa"/>
            <w:tcBorders>
              <w:top w:val="nil"/>
              <w:bottom w:val="nil"/>
            </w:tcBorders>
            <w:hideMark/>
          </w:tcPr>
          <w:p w14:paraId="2AD5F64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40.6</w:t>
            </w:r>
          </w:p>
        </w:tc>
        <w:tc>
          <w:tcPr>
            <w:tcW w:w="737" w:type="dxa"/>
            <w:tcBorders>
              <w:top w:val="nil"/>
              <w:bottom w:val="nil"/>
            </w:tcBorders>
            <w:hideMark/>
          </w:tcPr>
          <w:p w14:paraId="6D560E2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32.9</w:t>
            </w:r>
          </w:p>
        </w:tc>
        <w:tc>
          <w:tcPr>
            <w:tcW w:w="737" w:type="dxa"/>
            <w:tcBorders>
              <w:top w:val="nil"/>
              <w:bottom w:val="nil"/>
            </w:tcBorders>
            <w:hideMark/>
          </w:tcPr>
          <w:p w14:paraId="1969105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31.7</w:t>
            </w:r>
          </w:p>
        </w:tc>
        <w:tc>
          <w:tcPr>
            <w:tcW w:w="737" w:type="dxa"/>
            <w:tcBorders>
              <w:top w:val="nil"/>
              <w:bottom w:val="nil"/>
            </w:tcBorders>
            <w:hideMark/>
          </w:tcPr>
          <w:p w14:paraId="6EA56360"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33</w:t>
            </w:r>
          </w:p>
        </w:tc>
        <w:tc>
          <w:tcPr>
            <w:tcW w:w="737" w:type="dxa"/>
            <w:tcBorders>
              <w:top w:val="nil"/>
              <w:bottom w:val="nil"/>
            </w:tcBorders>
            <w:hideMark/>
          </w:tcPr>
          <w:p w14:paraId="59E23E6D"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41.1</w:t>
            </w:r>
          </w:p>
        </w:tc>
        <w:tc>
          <w:tcPr>
            <w:tcW w:w="737" w:type="dxa"/>
            <w:tcBorders>
              <w:top w:val="nil"/>
              <w:bottom w:val="nil"/>
            </w:tcBorders>
            <w:hideMark/>
          </w:tcPr>
          <w:p w14:paraId="5781D2C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32</w:t>
            </w:r>
          </w:p>
        </w:tc>
        <w:tc>
          <w:tcPr>
            <w:tcW w:w="737" w:type="dxa"/>
            <w:tcBorders>
              <w:top w:val="nil"/>
              <w:bottom w:val="nil"/>
            </w:tcBorders>
            <w:hideMark/>
          </w:tcPr>
          <w:p w14:paraId="2A8128AA"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32.4</w:t>
            </w:r>
          </w:p>
        </w:tc>
        <w:tc>
          <w:tcPr>
            <w:tcW w:w="737" w:type="dxa"/>
            <w:tcBorders>
              <w:top w:val="nil"/>
              <w:bottom w:val="nil"/>
            </w:tcBorders>
            <w:hideMark/>
          </w:tcPr>
          <w:p w14:paraId="3801D6F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31.8</w:t>
            </w:r>
          </w:p>
        </w:tc>
        <w:tc>
          <w:tcPr>
            <w:tcW w:w="737" w:type="dxa"/>
            <w:tcBorders>
              <w:top w:val="nil"/>
              <w:bottom w:val="nil"/>
            </w:tcBorders>
            <w:hideMark/>
          </w:tcPr>
          <w:p w14:paraId="39A0164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32.6</w:t>
            </w:r>
          </w:p>
        </w:tc>
        <w:tc>
          <w:tcPr>
            <w:tcW w:w="737" w:type="dxa"/>
            <w:tcBorders>
              <w:top w:val="nil"/>
              <w:bottom w:val="nil"/>
            </w:tcBorders>
            <w:hideMark/>
          </w:tcPr>
          <w:p w14:paraId="4D8347C8"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31.6</w:t>
            </w:r>
          </w:p>
        </w:tc>
        <w:tc>
          <w:tcPr>
            <w:tcW w:w="737" w:type="dxa"/>
            <w:tcBorders>
              <w:top w:val="nil"/>
              <w:bottom w:val="nil"/>
            </w:tcBorders>
            <w:hideMark/>
          </w:tcPr>
          <w:p w14:paraId="4065A10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30.9</w:t>
            </w:r>
          </w:p>
        </w:tc>
        <w:tc>
          <w:tcPr>
            <w:tcW w:w="737" w:type="dxa"/>
            <w:tcBorders>
              <w:top w:val="nil"/>
              <w:bottom w:val="nil"/>
            </w:tcBorders>
            <w:hideMark/>
          </w:tcPr>
          <w:p w14:paraId="15DEFCB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30.6</w:t>
            </w:r>
          </w:p>
        </w:tc>
        <w:tc>
          <w:tcPr>
            <w:tcW w:w="737" w:type="dxa"/>
            <w:tcBorders>
              <w:top w:val="nil"/>
              <w:bottom w:val="nil"/>
            </w:tcBorders>
            <w:hideMark/>
          </w:tcPr>
          <w:p w14:paraId="2692697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32.1</w:t>
            </w:r>
          </w:p>
        </w:tc>
        <w:tc>
          <w:tcPr>
            <w:tcW w:w="737" w:type="dxa"/>
            <w:tcBorders>
              <w:top w:val="nil"/>
              <w:bottom w:val="nil"/>
            </w:tcBorders>
            <w:hideMark/>
          </w:tcPr>
          <w:p w14:paraId="59E4409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30.9</w:t>
            </w:r>
          </w:p>
        </w:tc>
        <w:tc>
          <w:tcPr>
            <w:tcW w:w="737" w:type="dxa"/>
            <w:tcBorders>
              <w:top w:val="nil"/>
              <w:bottom w:val="nil"/>
            </w:tcBorders>
            <w:hideMark/>
          </w:tcPr>
          <w:p w14:paraId="248F86BA"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31.4</w:t>
            </w:r>
          </w:p>
        </w:tc>
      </w:tr>
      <w:tr w:rsidR="00CC4349" w:rsidRPr="00417282" w14:paraId="6518CB05" w14:textId="77777777" w:rsidTr="00D91AE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nil"/>
            </w:tcBorders>
            <w:hideMark/>
          </w:tcPr>
          <w:p w14:paraId="2580E0E9" w14:textId="77777777" w:rsidR="00076D1C" w:rsidRPr="00417282" w:rsidRDefault="00076D1C" w:rsidP="00594AC5">
            <w:pPr>
              <w:pStyle w:val="BGKeywords"/>
              <w:jc w:val="left"/>
              <w:rPr>
                <w:sz w:val="20"/>
              </w:rPr>
            </w:pPr>
            <w:r w:rsidRPr="00417282">
              <w:rPr>
                <w:sz w:val="20"/>
              </w:rPr>
              <w:t>Stearic</w:t>
            </w:r>
          </w:p>
        </w:tc>
        <w:tc>
          <w:tcPr>
            <w:tcW w:w="737" w:type="dxa"/>
            <w:tcBorders>
              <w:top w:val="nil"/>
              <w:bottom w:val="nil"/>
            </w:tcBorders>
            <w:hideMark/>
          </w:tcPr>
          <w:p w14:paraId="5C41093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43.8</w:t>
            </w:r>
          </w:p>
        </w:tc>
        <w:tc>
          <w:tcPr>
            <w:tcW w:w="737" w:type="dxa"/>
            <w:tcBorders>
              <w:top w:val="nil"/>
              <w:bottom w:val="nil"/>
            </w:tcBorders>
            <w:hideMark/>
          </w:tcPr>
          <w:p w14:paraId="460B29CB"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29.9</w:t>
            </w:r>
          </w:p>
        </w:tc>
        <w:tc>
          <w:tcPr>
            <w:tcW w:w="737" w:type="dxa"/>
            <w:tcBorders>
              <w:top w:val="nil"/>
              <w:bottom w:val="nil"/>
            </w:tcBorders>
            <w:hideMark/>
          </w:tcPr>
          <w:p w14:paraId="354F2E0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27.8</w:t>
            </w:r>
          </w:p>
        </w:tc>
        <w:tc>
          <w:tcPr>
            <w:tcW w:w="737" w:type="dxa"/>
            <w:tcBorders>
              <w:top w:val="nil"/>
              <w:bottom w:val="nil"/>
            </w:tcBorders>
            <w:hideMark/>
          </w:tcPr>
          <w:p w14:paraId="39A5C83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30.1</w:t>
            </w:r>
          </w:p>
        </w:tc>
        <w:tc>
          <w:tcPr>
            <w:tcW w:w="737" w:type="dxa"/>
            <w:tcBorders>
              <w:top w:val="nil"/>
              <w:bottom w:val="nil"/>
            </w:tcBorders>
            <w:hideMark/>
          </w:tcPr>
          <w:p w14:paraId="27FEC19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44.5</w:t>
            </w:r>
          </w:p>
        </w:tc>
        <w:tc>
          <w:tcPr>
            <w:tcW w:w="737" w:type="dxa"/>
            <w:tcBorders>
              <w:top w:val="nil"/>
              <w:bottom w:val="nil"/>
            </w:tcBorders>
            <w:hideMark/>
          </w:tcPr>
          <w:p w14:paraId="7356A9DB"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33.5</w:t>
            </w:r>
          </w:p>
        </w:tc>
        <w:tc>
          <w:tcPr>
            <w:tcW w:w="737" w:type="dxa"/>
            <w:tcBorders>
              <w:top w:val="nil"/>
              <w:bottom w:val="nil"/>
            </w:tcBorders>
            <w:hideMark/>
          </w:tcPr>
          <w:p w14:paraId="5EBF202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25.3</w:t>
            </w:r>
          </w:p>
        </w:tc>
        <w:tc>
          <w:tcPr>
            <w:tcW w:w="737" w:type="dxa"/>
            <w:tcBorders>
              <w:top w:val="nil"/>
              <w:bottom w:val="nil"/>
            </w:tcBorders>
            <w:hideMark/>
          </w:tcPr>
          <w:p w14:paraId="65408FA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21.9</w:t>
            </w:r>
          </w:p>
        </w:tc>
        <w:tc>
          <w:tcPr>
            <w:tcW w:w="737" w:type="dxa"/>
            <w:tcBorders>
              <w:top w:val="nil"/>
              <w:bottom w:val="nil"/>
            </w:tcBorders>
            <w:hideMark/>
          </w:tcPr>
          <w:p w14:paraId="78D377D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26.1</w:t>
            </w:r>
          </w:p>
        </w:tc>
        <w:tc>
          <w:tcPr>
            <w:tcW w:w="737" w:type="dxa"/>
            <w:tcBorders>
              <w:top w:val="nil"/>
              <w:bottom w:val="nil"/>
            </w:tcBorders>
            <w:hideMark/>
          </w:tcPr>
          <w:p w14:paraId="63AA7210"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10.9</w:t>
            </w:r>
          </w:p>
        </w:tc>
        <w:tc>
          <w:tcPr>
            <w:tcW w:w="737" w:type="dxa"/>
            <w:tcBorders>
              <w:top w:val="nil"/>
              <w:bottom w:val="nil"/>
            </w:tcBorders>
            <w:hideMark/>
          </w:tcPr>
          <w:p w14:paraId="1CE6B7B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25.9</w:t>
            </w:r>
          </w:p>
        </w:tc>
        <w:tc>
          <w:tcPr>
            <w:tcW w:w="737" w:type="dxa"/>
            <w:tcBorders>
              <w:top w:val="nil"/>
              <w:bottom w:val="nil"/>
            </w:tcBorders>
            <w:hideMark/>
          </w:tcPr>
          <w:p w14:paraId="5A23A50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25.3</w:t>
            </w:r>
          </w:p>
        </w:tc>
        <w:tc>
          <w:tcPr>
            <w:tcW w:w="737" w:type="dxa"/>
            <w:tcBorders>
              <w:top w:val="nil"/>
              <w:bottom w:val="nil"/>
            </w:tcBorders>
            <w:hideMark/>
          </w:tcPr>
          <w:p w14:paraId="247ECF7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27.4</w:t>
            </w:r>
          </w:p>
        </w:tc>
        <w:tc>
          <w:tcPr>
            <w:tcW w:w="737" w:type="dxa"/>
            <w:tcBorders>
              <w:top w:val="nil"/>
              <w:bottom w:val="nil"/>
            </w:tcBorders>
            <w:hideMark/>
          </w:tcPr>
          <w:p w14:paraId="2FE8E9F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24.2</w:t>
            </w:r>
          </w:p>
        </w:tc>
        <w:tc>
          <w:tcPr>
            <w:tcW w:w="737" w:type="dxa"/>
            <w:tcBorders>
              <w:top w:val="nil"/>
              <w:bottom w:val="nil"/>
            </w:tcBorders>
            <w:hideMark/>
          </w:tcPr>
          <w:p w14:paraId="15652A6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34.9</w:t>
            </w:r>
          </w:p>
        </w:tc>
      </w:tr>
      <w:tr w:rsidR="00CC4349" w:rsidRPr="00417282" w14:paraId="522695CE" w14:textId="77777777" w:rsidTr="00D91AE0">
        <w:trPr>
          <w:trHeight w:val="46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nil"/>
            </w:tcBorders>
            <w:hideMark/>
          </w:tcPr>
          <w:p w14:paraId="03316699" w14:textId="77777777" w:rsidR="00076D1C" w:rsidRPr="00417282" w:rsidRDefault="00076D1C" w:rsidP="00594AC5">
            <w:pPr>
              <w:pStyle w:val="BGKeywords"/>
              <w:jc w:val="left"/>
              <w:rPr>
                <w:sz w:val="20"/>
              </w:rPr>
            </w:pPr>
            <w:r w:rsidRPr="00417282">
              <w:rPr>
                <w:sz w:val="20"/>
              </w:rPr>
              <w:t>Other</w:t>
            </w:r>
          </w:p>
        </w:tc>
        <w:tc>
          <w:tcPr>
            <w:tcW w:w="737" w:type="dxa"/>
            <w:tcBorders>
              <w:top w:val="nil"/>
              <w:bottom w:val="nil"/>
            </w:tcBorders>
            <w:hideMark/>
          </w:tcPr>
          <w:p w14:paraId="19399EA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4.7</w:t>
            </w:r>
          </w:p>
        </w:tc>
        <w:tc>
          <w:tcPr>
            <w:tcW w:w="737" w:type="dxa"/>
            <w:tcBorders>
              <w:top w:val="nil"/>
              <w:bottom w:val="nil"/>
            </w:tcBorders>
            <w:hideMark/>
          </w:tcPr>
          <w:p w14:paraId="5288207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6.9</w:t>
            </w:r>
          </w:p>
        </w:tc>
        <w:tc>
          <w:tcPr>
            <w:tcW w:w="737" w:type="dxa"/>
            <w:tcBorders>
              <w:top w:val="nil"/>
              <w:bottom w:val="nil"/>
            </w:tcBorders>
            <w:hideMark/>
          </w:tcPr>
          <w:p w14:paraId="4B51939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4.2</w:t>
            </w:r>
          </w:p>
        </w:tc>
        <w:tc>
          <w:tcPr>
            <w:tcW w:w="737" w:type="dxa"/>
            <w:tcBorders>
              <w:top w:val="nil"/>
              <w:bottom w:val="nil"/>
            </w:tcBorders>
            <w:hideMark/>
          </w:tcPr>
          <w:p w14:paraId="13983ACA"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3.7</w:t>
            </w:r>
          </w:p>
        </w:tc>
        <w:tc>
          <w:tcPr>
            <w:tcW w:w="737" w:type="dxa"/>
            <w:tcBorders>
              <w:top w:val="nil"/>
              <w:bottom w:val="nil"/>
            </w:tcBorders>
            <w:hideMark/>
          </w:tcPr>
          <w:p w14:paraId="5214019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p>
        </w:tc>
        <w:tc>
          <w:tcPr>
            <w:tcW w:w="737" w:type="dxa"/>
            <w:tcBorders>
              <w:top w:val="nil"/>
              <w:bottom w:val="nil"/>
            </w:tcBorders>
            <w:hideMark/>
          </w:tcPr>
          <w:p w14:paraId="648CFBA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3.8</w:t>
            </w:r>
          </w:p>
        </w:tc>
        <w:tc>
          <w:tcPr>
            <w:tcW w:w="737" w:type="dxa"/>
            <w:tcBorders>
              <w:top w:val="nil"/>
              <w:bottom w:val="nil"/>
            </w:tcBorders>
            <w:hideMark/>
          </w:tcPr>
          <w:p w14:paraId="0F9E352B"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3.7</w:t>
            </w:r>
          </w:p>
        </w:tc>
        <w:tc>
          <w:tcPr>
            <w:tcW w:w="737" w:type="dxa"/>
            <w:tcBorders>
              <w:top w:val="nil"/>
              <w:bottom w:val="nil"/>
            </w:tcBorders>
            <w:hideMark/>
          </w:tcPr>
          <w:p w14:paraId="436A78C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4.6</w:t>
            </w:r>
          </w:p>
        </w:tc>
        <w:tc>
          <w:tcPr>
            <w:tcW w:w="737" w:type="dxa"/>
            <w:tcBorders>
              <w:top w:val="nil"/>
              <w:bottom w:val="nil"/>
            </w:tcBorders>
            <w:hideMark/>
          </w:tcPr>
          <w:p w14:paraId="66A75E8D"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6.4</w:t>
            </w:r>
          </w:p>
        </w:tc>
        <w:tc>
          <w:tcPr>
            <w:tcW w:w="737" w:type="dxa"/>
            <w:tcBorders>
              <w:top w:val="nil"/>
              <w:bottom w:val="nil"/>
            </w:tcBorders>
            <w:hideMark/>
          </w:tcPr>
          <w:p w14:paraId="3DE32A4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5.4</w:t>
            </w:r>
          </w:p>
        </w:tc>
        <w:tc>
          <w:tcPr>
            <w:tcW w:w="737" w:type="dxa"/>
            <w:tcBorders>
              <w:top w:val="nil"/>
              <w:bottom w:val="nil"/>
            </w:tcBorders>
            <w:hideMark/>
          </w:tcPr>
          <w:p w14:paraId="4ED9C49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4.7</w:t>
            </w:r>
          </w:p>
        </w:tc>
        <w:tc>
          <w:tcPr>
            <w:tcW w:w="737" w:type="dxa"/>
            <w:tcBorders>
              <w:top w:val="nil"/>
              <w:bottom w:val="nil"/>
            </w:tcBorders>
            <w:hideMark/>
          </w:tcPr>
          <w:p w14:paraId="135732FE"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737" w:type="dxa"/>
            <w:tcBorders>
              <w:top w:val="nil"/>
              <w:bottom w:val="nil"/>
            </w:tcBorders>
            <w:hideMark/>
          </w:tcPr>
          <w:p w14:paraId="134BE9DB"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3.7</w:t>
            </w:r>
          </w:p>
        </w:tc>
        <w:tc>
          <w:tcPr>
            <w:tcW w:w="737" w:type="dxa"/>
            <w:tcBorders>
              <w:top w:val="nil"/>
              <w:bottom w:val="nil"/>
            </w:tcBorders>
            <w:hideMark/>
          </w:tcPr>
          <w:p w14:paraId="6257372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p>
        </w:tc>
        <w:tc>
          <w:tcPr>
            <w:tcW w:w="737" w:type="dxa"/>
            <w:tcBorders>
              <w:top w:val="nil"/>
              <w:bottom w:val="nil"/>
            </w:tcBorders>
            <w:hideMark/>
          </w:tcPr>
          <w:p w14:paraId="46EB764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3.6</w:t>
            </w:r>
          </w:p>
        </w:tc>
      </w:tr>
      <w:tr w:rsidR="00CC4349" w:rsidRPr="00417282" w14:paraId="3498181B" w14:textId="77777777" w:rsidTr="00D91AE0">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nil"/>
            </w:tcBorders>
            <w:hideMark/>
          </w:tcPr>
          <w:p w14:paraId="2D4DE943" w14:textId="77777777" w:rsidR="00076D1C" w:rsidRPr="00417282" w:rsidRDefault="00076D1C" w:rsidP="00594AC5">
            <w:pPr>
              <w:pStyle w:val="BGKeywords"/>
              <w:jc w:val="left"/>
              <w:rPr>
                <w:sz w:val="20"/>
              </w:rPr>
            </w:pPr>
            <w:r w:rsidRPr="00417282">
              <w:rPr>
                <w:sz w:val="20"/>
              </w:rPr>
              <w:t>Saturated (%)</w:t>
            </w:r>
          </w:p>
        </w:tc>
        <w:tc>
          <w:tcPr>
            <w:tcW w:w="737" w:type="dxa"/>
            <w:tcBorders>
              <w:top w:val="nil"/>
              <w:bottom w:val="nil"/>
            </w:tcBorders>
          </w:tcPr>
          <w:p w14:paraId="20FA789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51.7</w:t>
            </w:r>
          </w:p>
        </w:tc>
        <w:tc>
          <w:tcPr>
            <w:tcW w:w="737" w:type="dxa"/>
            <w:tcBorders>
              <w:top w:val="nil"/>
              <w:bottom w:val="nil"/>
            </w:tcBorders>
          </w:tcPr>
          <w:p w14:paraId="43F237F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60.4</w:t>
            </w:r>
          </w:p>
        </w:tc>
        <w:tc>
          <w:tcPr>
            <w:tcW w:w="737" w:type="dxa"/>
            <w:tcBorders>
              <w:top w:val="nil"/>
              <w:bottom w:val="nil"/>
            </w:tcBorders>
          </w:tcPr>
          <w:p w14:paraId="3E59CE2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60.8</w:t>
            </w:r>
          </w:p>
        </w:tc>
        <w:tc>
          <w:tcPr>
            <w:tcW w:w="737" w:type="dxa"/>
            <w:tcBorders>
              <w:top w:val="nil"/>
              <w:bottom w:val="nil"/>
            </w:tcBorders>
          </w:tcPr>
          <w:p w14:paraId="16469CB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59.7</w:t>
            </w:r>
          </w:p>
        </w:tc>
        <w:tc>
          <w:tcPr>
            <w:tcW w:w="737" w:type="dxa"/>
            <w:tcBorders>
              <w:top w:val="nil"/>
              <w:bottom w:val="nil"/>
            </w:tcBorders>
          </w:tcPr>
          <w:p w14:paraId="2DF5E2B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51.7</w:t>
            </w:r>
          </w:p>
        </w:tc>
        <w:tc>
          <w:tcPr>
            <w:tcW w:w="737" w:type="dxa"/>
            <w:tcBorders>
              <w:top w:val="nil"/>
              <w:bottom w:val="nil"/>
            </w:tcBorders>
          </w:tcPr>
          <w:p w14:paraId="4D06FA4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60.6</w:t>
            </w:r>
          </w:p>
        </w:tc>
        <w:tc>
          <w:tcPr>
            <w:tcW w:w="737" w:type="dxa"/>
            <w:tcBorders>
              <w:top w:val="nil"/>
              <w:bottom w:val="nil"/>
            </w:tcBorders>
          </w:tcPr>
          <w:p w14:paraId="1FBBEB9B"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60.2</w:t>
            </w:r>
          </w:p>
        </w:tc>
        <w:tc>
          <w:tcPr>
            <w:tcW w:w="737" w:type="dxa"/>
            <w:tcBorders>
              <w:top w:val="nil"/>
              <w:bottom w:val="nil"/>
            </w:tcBorders>
          </w:tcPr>
          <w:p w14:paraId="074A582D"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60.1</w:t>
            </w:r>
          </w:p>
        </w:tc>
        <w:tc>
          <w:tcPr>
            <w:tcW w:w="737" w:type="dxa"/>
            <w:tcBorders>
              <w:top w:val="nil"/>
              <w:bottom w:val="nil"/>
            </w:tcBorders>
          </w:tcPr>
          <w:p w14:paraId="4A25790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60.5</w:t>
            </w:r>
          </w:p>
        </w:tc>
        <w:tc>
          <w:tcPr>
            <w:tcW w:w="737" w:type="dxa"/>
            <w:tcBorders>
              <w:top w:val="nil"/>
              <w:bottom w:val="nil"/>
            </w:tcBorders>
          </w:tcPr>
          <w:p w14:paraId="1AA11B1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59.6</w:t>
            </w:r>
          </w:p>
        </w:tc>
        <w:tc>
          <w:tcPr>
            <w:tcW w:w="737" w:type="dxa"/>
            <w:tcBorders>
              <w:top w:val="nil"/>
              <w:bottom w:val="nil"/>
            </w:tcBorders>
          </w:tcPr>
          <w:p w14:paraId="3198625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61.4</w:t>
            </w:r>
          </w:p>
        </w:tc>
        <w:tc>
          <w:tcPr>
            <w:tcW w:w="737" w:type="dxa"/>
            <w:tcBorders>
              <w:top w:val="nil"/>
              <w:bottom w:val="nil"/>
            </w:tcBorders>
          </w:tcPr>
          <w:p w14:paraId="3E01BDE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62.1</w:t>
            </w:r>
          </w:p>
        </w:tc>
        <w:tc>
          <w:tcPr>
            <w:tcW w:w="737" w:type="dxa"/>
            <w:tcBorders>
              <w:top w:val="nil"/>
              <w:bottom w:val="nil"/>
            </w:tcBorders>
          </w:tcPr>
          <w:p w14:paraId="63DE60DD"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60.3</w:t>
            </w:r>
          </w:p>
        </w:tc>
        <w:tc>
          <w:tcPr>
            <w:tcW w:w="737" w:type="dxa"/>
            <w:tcBorders>
              <w:top w:val="nil"/>
              <w:bottom w:val="nil"/>
            </w:tcBorders>
          </w:tcPr>
          <w:p w14:paraId="6536EF5A"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61.5</w:t>
            </w:r>
          </w:p>
        </w:tc>
        <w:tc>
          <w:tcPr>
            <w:tcW w:w="737" w:type="dxa"/>
            <w:tcBorders>
              <w:top w:val="nil"/>
              <w:bottom w:val="nil"/>
            </w:tcBorders>
          </w:tcPr>
          <w:p w14:paraId="07892D3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61</w:t>
            </w:r>
          </w:p>
        </w:tc>
      </w:tr>
      <w:tr w:rsidR="00CC4349" w:rsidRPr="00417282" w14:paraId="71F9BCC8" w14:textId="77777777" w:rsidTr="00D91AE0">
        <w:trPr>
          <w:trHeight w:val="46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nil"/>
            </w:tcBorders>
            <w:hideMark/>
          </w:tcPr>
          <w:p w14:paraId="49E19315" w14:textId="77777777" w:rsidR="00076D1C" w:rsidRPr="00417282" w:rsidRDefault="00076D1C" w:rsidP="00594AC5">
            <w:pPr>
              <w:pStyle w:val="BGKeywords"/>
              <w:jc w:val="left"/>
              <w:rPr>
                <w:sz w:val="20"/>
              </w:rPr>
            </w:pPr>
            <w:r w:rsidRPr="00417282">
              <w:rPr>
                <w:sz w:val="20"/>
              </w:rPr>
              <w:t>Unsaturated (%)</w:t>
            </w:r>
          </w:p>
        </w:tc>
        <w:tc>
          <w:tcPr>
            <w:tcW w:w="737" w:type="dxa"/>
            <w:tcBorders>
              <w:top w:val="nil"/>
              <w:bottom w:val="nil"/>
            </w:tcBorders>
          </w:tcPr>
          <w:p w14:paraId="6DD46D3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43.9</w:t>
            </w:r>
          </w:p>
        </w:tc>
        <w:tc>
          <w:tcPr>
            <w:tcW w:w="737" w:type="dxa"/>
            <w:tcBorders>
              <w:top w:val="nil"/>
              <w:bottom w:val="nil"/>
            </w:tcBorders>
          </w:tcPr>
          <w:p w14:paraId="096E8FA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34.9</w:t>
            </w:r>
          </w:p>
        </w:tc>
        <w:tc>
          <w:tcPr>
            <w:tcW w:w="737" w:type="dxa"/>
            <w:tcBorders>
              <w:top w:val="nil"/>
              <w:bottom w:val="nil"/>
            </w:tcBorders>
          </w:tcPr>
          <w:p w14:paraId="7188D340"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34.6</w:t>
            </w:r>
          </w:p>
        </w:tc>
        <w:tc>
          <w:tcPr>
            <w:tcW w:w="737" w:type="dxa"/>
            <w:tcBorders>
              <w:top w:val="nil"/>
              <w:bottom w:val="nil"/>
            </w:tcBorders>
          </w:tcPr>
          <w:p w14:paraId="291D2E3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35.7</w:t>
            </w:r>
          </w:p>
        </w:tc>
        <w:tc>
          <w:tcPr>
            <w:tcW w:w="737" w:type="dxa"/>
            <w:tcBorders>
              <w:top w:val="nil"/>
              <w:bottom w:val="nil"/>
            </w:tcBorders>
          </w:tcPr>
          <w:p w14:paraId="5F81F60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43.9</w:t>
            </w:r>
          </w:p>
        </w:tc>
        <w:tc>
          <w:tcPr>
            <w:tcW w:w="737" w:type="dxa"/>
            <w:tcBorders>
              <w:top w:val="nil"/>
              <w:bottom w:val="nil"/>
            </w:tcBorders>
          </w:tcPr>
          <w:p w14:paraId="17C8376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34.8</w:t>
            </w:r>
          </w:p>
        </w:tc>
        <w:tc>
          <w:tcPr>
            <w:tcW w:w="737" w:type="dxa"/>
            <w:tcBorders>
              <w:top w:val="nil"/>
              <w:bottom w:val="nil"/>
            </w:tcBorders>
          </w:tcPr>
          <w:p w14:paraId="7702EBA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35.1</w:t>
            </w:r>
          </w:p>
        </w:tc>
        <w:tc>
          <w:tcPr>
            <w:tcW w:w="737" w:type="dxa"/>
            <w:tcBorders>
              <w:top w:val="nil"/>
              <w:bottom w:val="nil"/>
            </w:tcBorders>
          </w:tcPr>
          <w:p w14:paraId="461708B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35.2</w:t>
            </w:r>
          </w:p>
        </w:tc>
        <w:tc>
          <w:tcPr>
            <w:tcW w:w="737" w:type="dxa"/>
            <w:tcBorders>
              <w:top w:val="nil"/>
              <w:bottom w:val="nil"/>
            </w:tcBorders>
          </w:tcPr>
          <w:p w14:paraId="7CB6EE6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34.7</w:t>
            </w:r>
          </w:p>
        </w:tc>
        <w:tc>
          <w:tcPr>
            <w:tcW w:w="737" w:type="dxa"/>
            <w:tcBorders>
              <w:top w:val="nil"/>
              <w:bottom w:val="nil"/>
            </w:tcBorders>
          </w:tcPr>
          <w:p w14:paraId="10E605D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35.7</w:t>
            </w:r>
          </w:p>
        </w:tc>
        <w:tc>
          <w:tcPr>
            <w:tcW w:w="737" w:type="dxa"/>
            <w:tcBorders>
              <w:top w:val="nil"/>
              <w:bottom w:val="nil"/>
            </w:tcBorders>
          </w:tcPr>
          <w:p w14:paraId="637C051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34.1</w:t>
            </w:r>
          </w:p>
        </w:tc>
        <w:tc>
          <w:tcPr>
            <w:tcW w:w="737" w:type="dxa"/>
            <w:tcBorders>
              <w:top w:val="nil"/>
              <w:bottom w:val="nil"/>
            </w:tcBorders>
          </w:tcPr>
          <w:p w14:paraId="27DB3AD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33.5</w:t>
            </w:r>
          </w:p>
        </w:tc>
        <w:tc>
          <w:tcPr>
            <w:tcW w:w="737" w:type="dxa"/>
            <w:tcBorders>
              <w:top w:val="nil"/>
              <w:bottom w:val="nil"/>
            </w:tcBorders>
          </w:tcPr>
          <w:p w14:paraId="206CFF88"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34.7</w:t>
            </w:r>
          </w:p>
        </w:tc>
        <w:tc>
          <w:tcPr>
            <w:tcW w:w="737" w:type="dxa"/>
            <w:tcBorders>
              <w:top w:val="nil"/>
              <w:bottom w:val="nil"/>
            </w:tcBorders>
          </w:tcPr>
          <w:p w14:paraId="1093CB7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33.9</w:t>
            </w:r>
          </w:p>
        </w:tc>
        <w:tc>
          <w:tcPr>
            <w:tcW w:w="737" w:type="dxa"/>
            <w:tcBorders>
              <w:top w:val="nil"/>
              <w:bottom w:val="nil"/>
            </w:tcBorders>
          </w:tcPr>
          <w:p w14:paraId="10F0690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34.1</w:t>
            </w:r>
          </w:p>
        </w:tc>
      </w:tr>
      <w:tr w:rsidR="00CC4349" w:rsidRPr="00417282" w14:paraId="02AB545F" w14:textId="77777777" w:rsidTr="00D91AE0">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2665" w:type="dxa"/>
            <w:tcBorders>
              <w:top w:val="nil"/>
              <w:bottom w:val="single" w:sz="4" w:space="0" w:color="auto"/>
            </w:tcBorders>
            <w:hideMark/>
          </w:tcPr>
          <w:p w14:paraId="14CC27F0" w14:textId="77777777" w:rsidR="00076D1C" w:rsidRPr="00417282" w:rsidRDefault="00076D1C" w:rsidP="00594AC5">
            <w:pPr>
              <w:pStyle w:val="BGKeywords"/>
              <w:jc w:val="left"/>
              <w:rPr>
                <w:sz w:val="20"/>
              </w:rPr>
            </w:pPr>
            <w:r w:rsidRPr="00417282">
              <w:rPr>
                <w:sz w:val="20"/>
              </w:rPr>
              <w:t>Average FA chain length (number of C)</w:t>
            </w:r>
          </w:p>
        </w:tc>
        <w:tc>
          <w:tcPr>
            <w:tcW w:w="737" w:type="dxa"/>
            <w:tcBorders>
              <w:top w:val="nil"/>
              <w:bottom w:val="single" w:sz="4" w:space="0" w:color="auto"/>
            </w:tcBorders>
            <w:hideMark/>
          </w:tcPr>
          <w:p w14:paraId="7724EF9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17.9</w:t>
            </w:r>
          </w:p>
        </w:tc>
        <w:tc>
          <w:tcPr>
            <w:tcW w:w="737" w:type="dxa"/>
            <w:tcBorders>
              <w:top w:val="nil"/>
              <w:bottom w:val="single" w:sz="4" w:space="0" w:color="auto"/>
            </w:tcBorders>
            <w:hideMark/>
          </w:tcPr>
          <w:p w14:paraId="5F083FA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17.6</w:t>
            </w:r>
          </w:p>
        </w:tc>
        <w:tc>
          <w:tcPr>
            <w:tcW w:w="737" w:type="dxa"/>
            <w:tcBorders>
              <w:top w:val="nil"/>
              <w:bottom w:val="single" w:sz="4" w:space="0" w:color="auto"/>
            </w:tcBorders>
            <w:hideMark/>
          </w:tcPr>
          <w:p w14:paraId="5A7FEF8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17.4</w:t>
            </w:r>
          </w:p>
        </w:tc>
        <w:tc>
          <w:tcPr>
            <w:tcW w:w="737" w:type="dxa"/>
            <w:tcBorders>
              <w:top w:val="nil"/>
              <w:bottom w:val="single" w:sz="4" w:space="0" w:color="auto"/>
            </w:tcBorders>
            <w:hideMark/>
          </w:tcPr>
          <w:p w14:paraId="79149E1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17.4</w:t>
            </w:r>
          </w:p>
        </w:tc>
        <w:tc>
          <w:tcPr>
            <w:tcW w:w="737" w:type="dxa"/>
            <w:tcBorders>
              <w:top w:val="nil"/>
              <w:bottom w:val="single" w:sz="4" w:space="0" w:color="auto"/>
            </w:tcBorders>
            <w:hideMark/>
          </w:tcPr>
          <w:p w14:paraId="27013A2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17.9</w:t>
            </w:r>
          </w:p>
        </w:tc>
        <w:tc>
          <w:tcPr>
            <w:tcW w:w="737" w:type="dxa"/>
            <w:tcBorders>
              <w:top w:val="nil"/>
              <w:bottom w:val="single" w:sz="4" w:space="0" w:color="auto"/>
            </w:tcBorders>
            <w:hideMark/>
          </w:tcPr>
          <w:p w14:paraId="7521091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17.5</w:t>
            </w:r>
          </w:p>
        </w:tc>
        <w:tc>
          <w:tcPr>
            <w:tcW w:w="737" w:type="dxa"/>
            <w:tcBorders>
              <w:top w:val="nil"/>
              <w:bottom w:val="single" w:sz="4" w:space="0" w:color="auto"/>
            </w:tcBorders>
            <w:hideMark/>
          </w:tcPr>
          <w:p w14:paraId="0F669B2A"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17.3</w:t>
            </w:r>
          </w:p>
        </w:tc>
        <w:tc>
          <w:tcPr>
            <w:tcW w:w="737" w:type="dxa"/>
            <w:tcBorders>
              <w:top w:val="nil"/>
              <w:bottom w:val="single" w:sz="4" w:space="0" w:color="auto"/>
            </w:tcBorders>
            <w:hideMark/>
          </w:tcPr>
          <w:p w14:paraId="6E5B4BA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17.2</w:t>
            </w:r>
          </w:p>
        </w:tc>
        <w:tc>
          <w:tcPr>
            <w:tcW w:w="737" w:type="dxa"/>
            <w:tcBorders>
              <w:top w:val="nil"/>
              <w:bottom w:val="single" w:sz="4" w:space="0" w:color="auto"/>
            </w:tcBorders>
          </w:tcPr>
          <w:p w14:paraId="3F717A9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17.5</w:t>
            </w:r>
          </w:p>
        </w:tc>
        <w:tc>
          <w:tcPr>
            <w:tcW w:w="737" w:type="dxa"/>
            <w:tcBorders>
              <w:top w:val="nil"/>
              <w:bottom w:val="single" w:sz="4" w:space="0" w:color="auto"/>
            </w:tcBorders>
          </w:tcPr>
          <w:p w14:paraId="7F78CCB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17.0</w:t>
            </w:r>
          </w:p>
        </w:tc>
        <w:tc>
          <w:tcPr>
            <w:tcW w:w="737" w:type="dxa"/>
            <w:tcBorders>
              <w:top w:val="nil"/>
              <w:bottom w:val="single" w:sz="4" w:space="0" w:color="auto"/>
            </w:tcBorders>
          </w:tcPr>
          <w:p w14:paraId="58519A5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17.3</w:t>
            </w:r>
          </w:p>
        </w:tc>
        <w:tc>
          <w:tcPr>
            <w:tcW w:w="737" w:type="dxa"/>
            <w:tcBorders>
              <w:top w:val="nil"/>
              <w:bottom w:val="single" w:sz="4" w:space="0" w:color="auto"/>
            </w:tcBorders>
          </w:tcPr>
          <w:p w14:paraId="4D9AAEC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17.3</w:t>
            </w:r>
          </w:p>
        </w:tc>
        <w:tc>
          <w:tcPr>
            <w:tcW w:w="737" w:type="dxa"/>
            <w:tcBorders>
              <w:top w:val="nil"/>
              <w:bottom w:val="single" w:sz="4" w:space="0" w:color="auto"/>
            </w:tcBorders>
          </w:tcPr>
          <w:p w14:paraId="42300AD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17.3</w:t>
            </w:r>
          </w:p>
        </w:tc>
        <w:tc>
          <w:tcPr>
            <w:tcW w:w="737" w:type="dxa"/>
            <w:tcBorders>
              <w:top w:val="nil"/>
              <w:bottom w:val="single" w:sz="4" w:space="0" w:color="auto"/>
            </w:tcBorders>
          </w:tcPr>
          <w:p w14:paraId="481BDDCD"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17.3</w:t>
            </w:r>
          </w:p>
        </w:tc>
        <w:tc>
          <w:tcPr>
            <w:tcW w:w="737" w:type="dxa"/>
            <w:tcBorders>
              <w:top w:val="nil"/>
              <w:bottom w:val="single" w:sz="4" w:space="0" w:color="auto"/>
            </w:tcBorders>
          </w:tcPr>
          <w:p w14:paraId="7018CE3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17.5</w:t>
            </w:r>
          </w:p>
        </w:tc>
      </w:tr>
    </w:tbl>
    <w:p w14:paraId="738BF05A" w14:textId="581D882F" w:rsidR="00E65593" w:rsidRPr="00417282" w:rsidRDefault="00E65593" w:rsidP="00076D1C">
      <w:pPr>
        <w:pStyle w:val="Didascalia"/>
        <w:keepNext/>
        <w:spacing w:line="480" w:lineRule="auto"/>
        <w:rPr>
          <w:b/>
          <w:sz w:val="24"/>
          <w:szCs w:val="24"/>
        </w:rPr>
      </w:pPr>
      <w:bookmarkStart w:id="12" w:name="_Ref110773887"/>
    </w:p>
    <w:p w14:paraId="7FFE5D8B" w14:textId="77777777" w:rsidR="00E65593" w:rsidRPr="00417282" w:rsidRDefault="00E65593">
      <w:pPr>
        <w:spacing w:after="0"/>
        <w:jc w:val="left"/>
        <w:rPr>
          <w:b/>
          <w:i/>
          <w:iCs/>
          <w:color w:val="1F497D" w:themeColor="text2"/>
          <w:szCs w:val="24"/>
        </w:rPr>
      </w:pPr>
      <w:r w:rsidRPr="00417282">
        <w:rPr>
          <w:b/>
          <w:szCs w:val="24"/>
        </w:rPr>
        <w:br w:type="page"/>
      </w:r>
    </w:p>
    <w:p w14:paraId="33C8108D" w14:textId="6C769B6D" w:rsidR="00076D1C" w:rsidRPr="00417282" w:rsidRDefault="00076D1C" w:rsidP="00076D1C">
      <w:pPr>
        <w:pStyle w:val="Didascalia"/>
        <w:keepNext/>
        <w:spacing w:line="480" w:lineRule="auto"/>
        <w:rPr>
          <w:sz w:val="24"/>
          <w:szCs w:val="24"/>
        </w:rPr>
      </w:pPr>
      <w:r w:rsidRPr="00417282">
        <w:rPr>
          <w:b/>
          <w:sz w:val="24"/>
          <w:szCs w:val="24"/>
        </w:rPr>
        <w:lastRenderedPageBreak/>
        <w:t xml:space="preserve">Table </w:t>
      </w:r>
      <w:r w:rsidRPr="00417282">
        <w:rPr>
          <w:b/>
          <w:sz w:val="24"/>
          <w:szCs w:val="24"/>
        </w:rPr>
        <w:fldChar w:fldCharType="begin"/>
      </w:r>
      <w:r w:rsidRPr="00417282">
        <w:rPr>
          <w:b/>
          <w:sz w:val="24"/>
          <w:szCs w:val="24"/>
        </w:rPr>
        <w:instrText xml:space="preserve"> SEQ Table \* ARABIC </w:instrText>
      </w:r>
      <w:r w:rsidRPr="00417282">
        <w:rPr>
          <w:b/>
          <w:sz w:val="24"/>
          <w:szCs w:val="24"/>
        </w:rPr>
        <w:fldChar w:fldCharType="separate"/>
      </w:r>
      <w:r w:rsidR="00E61EF6" w:rsidRPr="00417282">
        <w:rPr>
          <w:b/>
          <w:noProof/>
          <w:sz w:val="24"/>
          <w:szCs w:val="24"/>
        </w:rPr>
        <w:t>2</w:t>
      </w:r>
      <w:r w:rsidRPr="00417282">
        <w:rPr>
          <w:b/>
          <w:noProof/>
          <w:sz w:val="24"/>
          <w:szCs w:val="24"/>
        </w:rPr>
        <w:fldChar w:fldCharType="end"/>
      </w:r>
      <w:bookmarkEnd w:id="12"/>
      <w:r w:rsidRPr="00417282">
        <w:rPr>
          <w:b/>
          <w:sz w:val="24"/>
          <w:szCs w:val="24"/>
        </w:rPr>
        <w:t>:</w:t>
      </w:r>
      <w:r w:rsidRPr="00417282">
        <w:rPr>
          <w:sz w:val="24"/>
          <w:szCs w:val="24"/>
        </w:rPr>
        <w:t xml:space="preserve"> Triacylglyceride (TAG) composition of each sample.</w:t>
      </w:r>
    </w:p>
    <w:tbl>
      <w:tblPr>
        <w:tblStyle w:val="Tabellasemplice-2"/>
        <w:tblW w:w="0" w:type="auto"/>
        <w:tblLook w:val="04A0" w:firstRow="1" w:lastRow="0" w:firstColumn="1" w:lastColumn="0" w:noHBand="0" w:noVBand="1"/>
      </w:tblPr>
      <w:tblGrid>
        <w:gridCol w:w="1505"/>
        <w:gridCol w:w="742"/>
        <w:gridCol w:w="742"/>
        <w:gridCol w:w="743"/>
        <w:gridCol w:w="742"/>
        <w:gridCol w:w="743"/>
        <w:gridCol w:w="742"/>
        <w:gridCol w:w="742"/>
        <w:gridCol w:w="743"/>
        <w:gridCol w:w="742"/>
        <w:gridCol w:w="743"/>
        <w:gridCol w:w="742"/>
        <w:gridCol w:w="742"/>
        <w:gridCol w:w="743"/>
        <w:gridCol w:w="742"/>
        <w:gridCol w:w="743"/>
      </w:tblGrid>
      <w:tr w:rsidR="00076D1C" w:rsidRPr="00417282" w14:paraId="369A260C" w14:textId="77777777" w:rsidTr="00D91AE0">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0" w:type="dxa"/>
            <w:hideMark/>
          </w:tcPr>
          <w:p w14:paraId="1D2FD254" w14:textId="77777777" w:rsidR="00076D1C" w:rsidRPr="00417282" w:rsidRDefault="00076D1C" w:rsidP="00594AC5">
            <w:pPr>
              <w:pStyle w:val="BGKeywords"/>
              <w:jc w:val="left"/>
              <w:rPr>
                <w:sz w:val="20"/>
              </w:rPr>
            </w:pPr>
            <w:r w:rsidRPr="00417282">
              <w:rPr>
                <w:sz w:val="20"/>
              </w:rPr>
              <w:t>TAG type</w:t>
            </w:r>
          </w:p>
        </w:tc>
        <w:tc>
          <w:tcPr>
            <w:tcW w:w="742" w:type="dxa"/>
            <w:hideMark/>
          </w:tcPr>
          <w:p w14:paraId="4EA49BEF"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w:t>
            </w:r>
          </w:p>
        </w:tc>
        <w:tc>
          <w:tcPr>
            <w:tcW w:w="742" w:type="dxa"/>
            <w:hideMark/>
          </w:tcPr>
          <w:p w14:paraId="1BFEFB3D"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S2</w:t>
            </w:r>
          </w:p>
        </w:tc>
        <w:tc>
          <w:tcPr>
            <w:tcW w:w="743" w:type="dxa"/>
            <w:hideMark/>
          </w:tcPr>
          <w:p w14:paraId="1FF91DB7"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S3</w:t>
            </w:r>
          </w:p>
        </w:tc>
        <w:tc>
          <w:tcPr>
            <w:tcW w:w="742" w:type="dxa"/>
            <w:hideMark/>
          </w:tcPr>
          <w:p w14:paraId="32F5C50E"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S4</w:t>
            </w:r>
          </w:p>
        </w:tc>
        <w:tc>
          <w:tcPr>
            <w:tcW w:w="743" w:type="dxa"/>
            <w:hideMark/>
          </w:tcPr>
          <w:p w14:paraId="1995802E"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S5</w:t>
            </w:r>
          </w:p>
        </w:tc>
        <w:tc>
          <w:tcPr>
            <w:tcW w:w="742" w:type="dxa"/>
            <w:hideMark/>
          </w:tcPr>
          <w:p w14:paraId="1763333D"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S6</w:t>
            </w:r>
          </w:p>
        </w:tc>
        <w:tc>
          <w:tcPr>
            <w:tcW w:w="742" w:type="dxa"/>
            <w:hideMark/>
          </w:tcPr>
          <w:p w14:paraId="53B16C6C"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S7</w:t>
            </w:r>
          </w:p>
        </w:tc>
        <w:tc>
          <w:tcPr>
            <w:tcW w:w="743" w:type="dxa"/>
            <w:hideMark/>
          </w:tcPr>
          <w:p w14:paraId="58994D17"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S8</w:t>
            </w:r>
          </w:p>
        </w:tc>
        <w:tc>
          <w:tcPr>
            <w:tcW w:w="742" w:type="dxa"/>
            <w:hideMark/>
          </w:tcPr>
          <w:p w14:paraId="0C2F4DBD"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S9</w:t>
            </w:r>
          </w:p>
        </w:tc>
        <w:tc>
          <w:tcPr>
            <w:tcW w:w="743" w:type="dxa"/>
            <w:hideMark/>
          </w:tcPr>
          <w:p w14:paraId="0DC61219"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S10</w:t>
            </w:r>
          </w:p>
        </w:tc>
        <w:tc>
          <w:tcPr>
            <w:tcW w:w="742" w:type="dxa"/>
            <w:hideMark/>
          </w:tcPr>
          <w:p w14:paraId="02B0F2AC"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S11</w:t>
            </w:r>
          </w:p>
        </w:tc>
        <w:tc>
          <w:tcPr>
            <w:tcW w:w="742" w:type="dxa"/>
            <w:hideMark/>
          </w:tcPr>
          <w:p w14:paraId="595A5CB1"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S12</w:t>
            </w:r>
          </w:p>
        </w:tc>
        <w:tc>
          <w:tcPr>
            <w:tcW w:w="743" w:type="dxa"/>
            <w:hideMark/>
          </w:tcPr>
          <w:p w14:paraId="7AA2D295"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S13</w:t>
            </w:r>
          </w:p>
        </w:tc>
        <w:tc>
          <w:tcPr>
            <w:tcW w:w="742" w:type="dxa"/>
            <w:hideMark/>
          </w:tcPr>
          <w:p w14:paraId="53759EA1"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S14</w:t>
            </w:r>
          </w:p>
        </w:tc>
        <w:tc>
          <w:tcPr>
            <w:tcW w:w="743" w:type="dxa"/>
            <w:hideMark/>
          </w:tcPr>
          <w:p w14:paraId="6253741B" w14:textId="77777777" w:rsidR="00076D1C" w:rsidRPr="00417282" w:rsidRDefault="00076D1C"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CB</w:t>
            </w:r>
          </w:p>
        </w:tc>
      </w:tr>
      <w:tr w:rsidR="00076D1C" w:rsidRPr="00417282" w14:paraId="7F048E55" w14:textId="77777777" w:rsidTr="00D91AE0">
        <w:trPr>
          <w:cnfStyle w:val="000000100000" w:firstRow="0" w:lastRow="0" w:firstColumn="0" w:lastColumn="0" w:oddVBand="0" w:evenVBand="0" w:oddHBand="1" w:evenHBand="0" w:firstRowFirstColumn="0" w:firstRowLastColumn="0" w:lastRowFirstColumn="0" w:lastRowLastColumn="0"/>
          <w:trHeight w:val="880"/>
        </w:trPr>
        <w:tc>
          <w:tcPr>
            <w:cnfStyle w:val="001000000000" w:firstRow="0" w:lastRow="0" w:firstColumn="1" w:lastColumn="0" w:oddVBand="0" w:evenVBand="0" w:oddHBand="0" w:evenHBand="0" w:firstRowFirstColumn="0" w:firstRowLastColumn="0" w:lastRowFirstColumn="0" w:lastRowLastColumn="0"/>
            <w:tcW w:w="0" w:type="dxa"/>
            <w:tcBorders>
              <w:bottom w:val="nil"/>
            </w:tcBorders>
            <w:hideMark/>
          </w:tcPr>
          <w:p w14:paraId="52B265F6" w14:textId="77777777" w:rsidR="00076D1C" w:rsidRPr="00417282" w:rsidRDefault="00076D1C" w:rsidP="00594AC5">
            <w:pPr>
              <w:pStyle w:val="BGKeywords"/>
              <w:jc w:val="left"/>
              <w:rPr>
                <w:sz w:val="20"/>
              </w:rPr>
            </w:pPr>
            <w:r w:rsidRPr="00417282">
              <w:rPr>
                <w:sz w:val="20"/>
              </w:rPr>
              <w:t>POP</w:t>
            </w:r>
          </w:p>
        </w:tc>
        <w:tc>
          <w:tcPr>
            <w:tcW w:w="742" w:type="dxa"/>
            <w:tcBorders>
              <w:bottom w:val="nil"/>
            </w:tcBorders>
            <w:hideMark/>
          </w:tcPr>
          <w:p w14:paraId="20FE72C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2.4</w:t>
            </w:r>
          </w:p>
        </w:tc>
        <w:tc>
          <w:tcPr>
            <w:tcW w:w="742" w:type="dxa"/>
            <w:tcBorders>
              <w:bottom w:val="nil"/>
            </w:tcBorders>
            <w:hideMark/>
          </w:tcPr>
          <w:p w14:paraId="5C85D8B0"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28.2</w:t>
            </w:r>
          </w:p>
        </w:tc>
        <w:tc>
          <w:tcPr>
            <w:tcW w:w="743" w:type="dxa"/>
            <w:tcBorders>
              <w:bottom w:val="nil"/>
            </w:tcBorders>
            <w:hideMark/>
          </w:tcPr>
          <w:p w14:paraId="15D6D21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35.3</w:t>
            </w:r>
          </w:p>
        </w:tc>
        <w:tc>
          <w:tcPr>
            <w:tcW w:w="742" w:type="dxa"/>
            <w:tcBorders>
              <w:bottom w:val="nil"/>
            </w:tcBorders>
            <w:hideMark/>
          </w:tcPr>
          <w:p w14:paraId="6D45D93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31.3</w:t>
            </w:r>
          </w:p>
        </w:tc>
        <w:tc>
          <w:tcPr>
            <w:tcW w:w="743" w:type="dxa"/>
            <w:tcBorders>
              <w:bottom w:val="nil"/>
            </w:tcBorders>
            <w:hideMark/>
          </w:tcPr>
          <w:p w14:paraId="2BAB53F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1.8</w:t>
            </w:r>
          </w:p>
        </w:tc>
        <w:tc>
          <w:tcPr>
            <w:tcW w:w="742" w:type="dxa"/>
            <w:tcBorders>
              <w:bottom w:val="nil"/>
            </w:tcBorders>
            <w:hideMark/>
          </w:tcPr>
          <w:p w14:paraId="66C233E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18.2</w:t>
            </w:r>
          </w:p>
        </w:tc>
        <w:tc>
          <w:tcPr>
            <w:tcW w:w="742" w:type="dxa"/>
            <w:tcBorders>
              <w:bottom w:val="nil"/>
            </w:tcBorders>
            <w:hideMark/>
          </w:tcPr>
          <w:p w14:paraId="434D1B3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41.3</w:t>
            </w:r>
          </w:p>
        </w:tc>
        <w:tc>
          <w:tcPr>
            <w:tcW w:w="743" w:type="dxa"/>
            <w:tcBorders>
              <w:bottom w:val="nil"/>
            </w:tcBorders>
            <w:hideMark/>
          </w:tcPr>
          <w:p w14:paraId="001952EA"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40.3</w:t>
            </w:r>
          </w:p>
        </w:tc>
        <w:tc>
          <w:tcPr>
            <w:tcW w:w="742" w:type="dxa"/>
            <w:tcBorders>
              <w:bottom w:val="nil"/>
            </w:tcBorders>
            <w:hideMark/>
          </w:tcPr>
          <w:p w14:paraId="668E9740"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34.5</w:t>
            </w:r>
          </w:p>
        </w:tc>
        <w:tc>
          <w:tcPr>
            <w:tcW w:w="743" w:type="dxa"/>
            <w:tcBorders>
              <w:bottom w:val="nil"/>
            </w:tcBorders>
            <w:hideMark/>
          </w:tcPr>
          <w:p w14:paraId="074D4D9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49.4</w:t>
            </w:r>
          </w:p>
        </w:tc>
        <w:tc>
          <w:tcPr>
            <w:tcW w:w="742" w:type="dxa"/>
            <w:tcBorders>
              <w:bottom w:val="nil"/>
            </w:tcBorders>
            <w:hideMark/>
          </w:tcPr>
          <w:p w14:paraId="3BA66B1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37.3</w:t>
            </w:r>
          </w:p>
        </w:tc>
        <w:tc>
          <w:tcPr>
            <w:tcW w:w="742" w:type="dxa"/>
            <w:tcBorders>
              <w:bottom w:val="nil"/>
            </w:tcBorders>
            <w:hideMark/>
          </w:tcPr>
          <w:p w14:paraId="7A66B43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40.2</w:t>
            </w:r>
          </w:p>
        </w:tc>
        <w:tc>
          <w:tcPr>
            <w:tcW w:w="743" w:type="dxa"/>
            <w:tcBorders>
              <w:bottom w:val="nil"/>
            </w:tcBorders>
            <w:hideMark/>
          </w:tcPr>
          <w:p w14:paraId="511C3C34"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35.2</w:t>
            </w:r>
          </w:p>
        </w:tc>
        <w:tc>
          <w:tcPr>
            <w:tcW w:w="742" w:type="dxa"/>
            <w:tcBorders>
              <w:bottom w:val="nil"/>
            </w:tcBorders>
            <w:hideMark/>
          </w:tcPr>
          <w:p w14:paraId="433E86E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39</w:t>
            </w:r>
          </w:p>
        </w:tc>
        <w:tc>
          <w:tcPr>
            <w:tcW w:w="743" w:type="dxa"/>
            <w:tcBorders>
              <w:bottom w:val="nil"/>
            </w:tcBorders>
            <w:hideMark/>
          </w:tcPr>
          <w:p w14:paraId="50CA6153"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16.9</w:t>
            </w:r>
          </w:p>
        </w:tc>
      </w:tr>
      <w:tr w:rsidR="00076D1C" w:rsidRPr="00417282" w14:paraId="1F295AF3" w14:textId="77777777" w:rsidTr="00D91AE0">
        <w:trPr>
          <w:trHeight w:val="81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hideMark/>
          </w:tcPr>
          <w:p w14:paraId="6CD54345" w14:textId="77777777" w:rsidR="00076D1C" w:rsidRPr="00417282" w:rsidRDefault="00076D1C" w:rsidP="00594AC5">
            <w:pPr>
              <w:pStyle w:val="BGKeywords"/>
              <w:jc w:val="left"/>
              <w:rPr>
                <w:sz w:val="20"/>
              </w:rPr>
            </w:pPr>
            <w:r w:rsidRPr="00417282">
              <w:rPr>
                <w:sz w:val="20"/>
              </w:rPr>
              <w:t>SOS</w:t>
            </w:r>
          </w:p>
        </w:tc>
        <w:tc>
          <w:tcPr>
            <w:tcW w:w="742" w:type="dxa"/>
            <w:tcBorders>
              <w:top w:val="nil"/>
              <w:bottom w:val="nil"/>
            </w:tcBorders>
            <w:hideMark/>
          </w:tcPr>
          <w:p w14:paraId="4C82999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41.2</w:t>
            </w:r>
          </w:p>
        </w:tc>
        <w:tc>
          <w:tcPr>
            <w:tcW w:w="742" w:type="dxa"/>
            <w:tcBorders>
              <w:top w:val="nil"/>
              <w:bottom w:val="nil"/>
            </w:tcBorders>
            <w:hideMark/>
          </w:tcPr>
          <w:p w14:paraId="494B028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31.3</w:t>
            </w:r>
          </w:p>
        </w:tc>
        <w:tc>
          <w:tcPr>
            <w:tcW w:w="743" w:type="dxa"/>
            <w:tcBorders>
              <w:top w:val="nil"/>
              <w:bottom w:val="nil"/>
            </w:tcBorders>
            <w:hideMark/>
          </w:tcPr>
          <w:p w14:paraId="5DAC081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29.9</w:t>
            </w:r>
          </w:p>
        </w:tc>
        <w:tc>
          <w:tcPr>
            <w:tcW w:w="742" w:type="dxa"/>
            <w:tcBorders>
              <w:top w:val="nil"/>
              <w:bottom w:val="nil"/>
            </w:tcBorders>
            <w:hideMark/>
          </w:tcPr>
          <w:p w14:paraId="2BBF7CE0"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34.1</w:t>
            </w:r>
          </w:p>
        </w:tc>
        <w:tc>
          <w:tcPr>
            <w:tcW w:w="743" w:type="dxa"/>
            <w:tcBorders>
              <w:top w:val="nil"/>
              <w:bottom w:val="nil"/>
            </w:tcBorders>
            <w:hideMark/>
          </w:tcPr>
          <w:p w14:paraId="6C267663"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42.9</w:t>
            </w:r>
          </w:p>
        </w:tc>
        <w:tc>
          <w:tcPr>
            <w:tcW w:w="742" w:type="dxa"/>
            <w:tcBorders>
              <w:top w:val="nil"/>
              <w:bottom w:val="nil"/>
            </w:tcBorders>
            <w:hideMark/>
          </w:tcPr>
          <w:p w14:paraId="1A98AC1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25</w:t>
            </w:r>
          </w:p>
        </w:tc>
        <w:tc>
          <w:tcPr>
            <w:tcW w:w="742" w:type="dxa"/>
            <w:tcBorders>
              <w:top w:val="nil"/>
              <w:bottom w:val="nil"/>
            </w:tcBorders>
            <w:hideMark/>
          </w:tcPr>
          <w:p w14:paraId="6E0E355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28.5</w:t>
            </w:r>
          </w:p>
        </w:tc>
        <w:tc>
          <w:tcPr>
            <w:tcW w:w="743" w:type="dxa"/>
            <w:tcBorders>
              <w:top w:val="nil"/>
              <w:bottom w:val="nil"/>
            </w:tcBorders>
            <w:hideMark/>
          </w:tcPr>
          <w:p w14:paraId="3220F55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23.8</w:t>
            </w:r>
          </w:p>
        </w:tc>
        <w:tc>
          <w:tcPr>
            <w:tcW w:w="742" w:type="dxa"/>
            <w:tcBorders>
              <w:top w:val="nil"/>
              <w:bottom w:val="nil"/>
            </w:tcBorders>
            <w:hideMark/>
          </w:tcPr>
          <w:p w14:paraId="356FEC9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26.6</w:t>
            </w:r>
          </w:p>
        </w:tc>
        <w:tc>
          <w:tcPr>
            <w:tcW w:w="743" w:type="dxa"/>
            <w:tcBorders>
              <w:top w:val="nil"/>
              <w:bottom w:val="nil"/>
            </w:tcBorders>
            <w:hideMark/>
          </w:tcPr>
          <w:p w14:paraId="21D3E6E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7.8</w:t>
            </w:r>
          </w:p>
        </w:tc>
        <w:tc>
          <w:tcPr>
            <w:tcW w:w="742" w:type="dxa"/>
            <w:tcBorders>
              <w:top w:val="nil"/>
              <w:bottom w:val="nil"/>
            </w:tcBorders>
            <w:hideMark/>
          </w:tcPr>
          <w:p w14:paraId="594DC61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27.3</w:t>
            </w:r>
          </w:p>
        </w:tc>
        <w:tc>
          <w:tcPr>
            <w:tcW w:w="742" w:type="dxa"/>
            <w:tcBorders>
              <w:top w:val="nil"/>
              <w:bottom w:val="nil"/>
            </w:tcBorders>
            <w:hideMark/>
          </w:tcPr>
          <w:p w14:paraId="17B4631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28.6</w:t>
            </w:r>
          </w:p>
        </w:tc>
        <w:tc>
          <w:tcPr>
            <w:tcW w:w="743" w:type="dxa"/>
            <w:tcBorders>
              <w:top w:val="nil"/>
              <w:bottom w:val="nil"/>
            </w:tcBorders>
            <w:hideMark/>
          </w:tcPr>
          <w:p w14:paraId="7E49B52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29.6</w:t>
            </w:r>
          </w:p>
        </w:tc>
        <w:tc>
          <w:tcPr>
            <w:tcW w:w="742" w:type="dxa"/>
            <w:tcBorders>
              <w:top w:val="nil"/>
              <w:bottom w:val="nil"/>
            </w:tcBorders>
            <w:hideMark/>
          </w:tcPr>
          <w:p w14:paraId="6CB69C0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23.8</w:t>
            </w:r>
          </w:p>
        </w:tc>
        <w:tc>
          <w:tcPr>
            <w:tcW w:w="743" w:type="dxa"/>
            <w:tcBorders>
              <w:top w:val="nil"/>
              <w:bottom w:val="nil"/>
            </w:tcBorders>
            <w:hideMark/>
          </w:tcPr>
          <w:p w14:paraId="348CF89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27</w:t>
            </w:r>
          </w:p>
        </w:tc>
      </w:tr>
      <w:tr w:rsidR="00076D1C" w:rsidRPr="00417282" w14:paraId="4EF1E0FE" w14:textId="77777777" w:rsidTr="00D91AE0">
        <w:trPr>
          <w:cnfStyle w:val="000000100000" w:firstRow="0" w:lastRow="0" w:firstColumn="0" w:lastColumn="0" w:oddVBand="0" w:evenVBand="0" w:oddHBand="1"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hideMark/>
          </w:tcPr>
          <w:p w14:paraId="1092E88F" w14:textId="77777777" w:rsidR="00076D1C" w:rsidRPr="00417282" w:rsidRDefault="00076D1C" w:rsidP="00594AC5">
            <w:pPr>
              <w:pStyle w:val="BGKeywords"/>
              <w:jc w:val="left"/>
              <w:rPr>
                <w:sz w:val="20"/>
              </w:rPr>
            </w:pPr>
            <w:r w:rsidRPr="00417282">
              <w:rPr>
                <w:sz w:val="20"/>
              </w:rPr>
              <w:t>POS</w:t>
            </w:r>
          </w:p>
        </w:tc>
        <w:tc>
          <w:tcPr>
            <w:tcW w:w="742" w:type="dxa"/>
            <w:tcBorders>
              <w:top w:val="nil"/>
              <w:bottom w:val="nil"/>
            </w:tcBorders>
            <w:hideMark/>
          </w:tcPr>
          <w:p w14:paraId="6EF065FA"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10.5</w:t>
            </w:r>
          </w:p>
        </w:tc>
        <w:tc>
          <w:tcPr>
            <w:tcW w:w="742" w:type="dxa"/>
            <w:tcBorders>
              <w:top w:val="nil"/>
              <w:bottom w:val="nil"/>
            </w:tcBorders>
            <w:hideMark/>
          </w:tcPr>
          <w:p w14:paraId="1785123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12.3</w:t>
            </w:r>
          </w:p>
        </w:tc>
        <w:tc>
          <w:tcPr>
            <w:tcW w:w="743" w:type="dxa"/>
            <w:tcBorders>
              <w:top w:val="nil"/>
              <w:bottom w:val="nil"/>
            </w:tcBorders>
            <w:hideMark/>
          </w:tcPr>
          <w:p w14:paraId="6718C57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11.4</w:t>
            </w:r>
          </w:p>
        </w:tc>
        <w:tc>
          <w:tcPr>
            <w:tcW w:w="742" w:type="dxa"/>
            <w:tcBorders>
              <w:top w:val="nil"/>
              <w:bottom w:val="nil"/>
            </w:tcBorders>
            <w:hideMark/>
          </w:tcPr>
          <w:p w14:paraId="3C5D096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w:t>
            </w:r>
          </w:p>
        </w:tc>
        <w:tc>
          <w:tcPr>
            <w:tcW w:w="743" w:type="dxa"/>
            <w:tcBorders>
              <w:top w:val="nil"/>
              <w:bottom w:val="nil"/>
            </w:tcBorders>
            <w:hideMark/>
          </w:tcPr>
          <w:p w14:paraId="583E88B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9.3</w:t>
            </w:r>
          </w:p>
        </w:tc>
        <w:tc>
          <w:tcPr>
            <w:tcW w:w="742" w:type="dxa"/>
            <w:tcBorders>
              <w:top w:val="nil"/>
              <w:bottom w:val="nil"/>
            </w:tcBorders>
            <w:hideMark/>
          </w:tcPr>
          <w:p w14:paraId="720F953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37</w:t>
            </w:r>
          </w:p>
        </w:tc>
        <w:tc>
          <w:tcPr>
            <w:tcW w:w="742" w:type="dxa"/>
            <w:tcBorders>
              <w:top w:val="nil"/>
              <w:bottom w:val="nil"/>
            </w:tcBorders>
            <w:hideMark/>
          </w:tcPr>
          <w:p w14:paraId="5ADC5CC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w:t>
            </w:r>
          </w:p>
        </w:tc>
        <w:tc>
          <w:tcPr>
            <w:tcW w:w="743" w:type="dxa"/>
            <w:tcBorders>
              <w:top w:val="nil"/>
              <w:bottom w:val="nil"/>
            </w:tcBorders>
            <w:hideMark/>
          </w:tcPr>
          <w:p w14:paraId="52E063F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10.4</w:t>
            </w:r>
          </w:p>
        </w:tc>
        <w:tc>
          <w:tcPr>
            <w:tcW w:w="742" w:type="dxa"/>
            <w:tcBorders>
              <w:top w:val="nil"/>
              <w:bottom w:val="nil"/>
            </w:tcBorders>
            <w:hideMark/>
          </w:tcPr>
          <w:p w14:paraId="05679F2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12.1</w:t>
            </w:r>
          </w:p>
        </w:tc>
        <w:tc>
          <w:tcPr>
            <w:tcW w:w="743" w:type="dxa"/>
            <w:tcBorders>
              <w:top w:val="nil"/>
              <w:bottom w:val="nil"/>
            </w:tcBorders>
            <w:hideMark/>
          </w:tcPr>
          <w:p w14:paraId="735132EB"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11.1</w:t>
            </w:r>
          </w:p>
        </w:tc>
        <w:tc>
          <w:tcPr>
            <w:tcW w:w="742" w:type="dxa"/>
            <w:tcBorders>
              <w:top w:val="nil"/>
              <w:bottom w:val="nil"/>
            </w:tcBorders>
            <w:hideMark/>
          </w:tcPr>
          <w:p w14:paraId="0D1B517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11.1</w:t>
            </w:r>
          </w:p>
        </w:tc>
        <w:tc>
          <w:tcPr>
            <w:tcW w:w="742" w:type="dxa"/>
            <w:tcBorders>
              <w:top w:val="nil"/>
              <w:bottom w:val="nil"/>
            </w:tcBorders>
            <w:hideMark/>
          </w:tcPr>
          <w:p w14:paraId="6C1111E0"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10.6</w:t>
            </w:r>
          </w:p>
        </w:tc>
        <w:tc>
          <w:tcPr>
            <w:tcW w:w="743" w:type="dxa"/>
            <w:tcBorders>
              <w:top w:val="nil"/>
              <w:bottom w:val="nil"/>
            </w:tcBorders>
            <w:hideMark/>
          </w:tcPr>
          <w:p w14:paraId="65E7C1C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14.6</w:t>
            </w:r>
          </w:p>
        </w:tc>
        <w:tc>
          <w:tcPr>
            <w:tcW w:w="742" w:type="dxa"/>
            <w:tcBorders>
              <w:top w:val="nil"/>
              <w:bottom w:val="nil"/>
            </w:tcBorders>
            <w:hideMark/>
          </w:tcPr>
          <w:p w14:paraId="0702A008"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13.8</w:t>
            </w:r>
          </w:p>
        </w:tc>
        <w:tc>
          <w:tcPr>
            <w:tcW w:w="743" w:type="dxa"/>
            <w:tcBorders>
              <w:top w:val="nil"/>
              <w:bottom w:val="nil"/>
            </w:tcBorders>
            <w:hideMark/>
          </w:tcPr>
          <w:p w14:paraId="0AC1FC1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37.3</w:t>
            </w:r>
          </w:p>
        </w:tc>
      </w:tr>
      <w:tr w:rsidR="00076D1C" w:rsidRPr="00417282" w14:paraId="6814B87F" w14:textId="77777777" w:rsidTr="00D91AE0">
        <w:trPr>
          <w:trHeight w:val="88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hideMark/>
          </w:tcPr>
          <w:p w14:paraId="30513ECD" w14:textId="77777777" w:rsidR="00076D1C" w:rsidRPr="00417282" w:rsidRDefault="00076D1C" w:rsidP="00594AC5">
            <w:pPr>
              <w:pStyle w:val="BGKeywords"/>
              <w:jc w:val="left"/>
              <w:rPr>
                <w:sz w:val="20"/>
              </w:rPr>
            </w:pPr>
            <w:r w:rsidRPr="00417282">
              <w:rPr>
                <w:sz w:val="20"/>
              </w:rPr>
              <w:t xml:space="preserve">Tri-saturated </w:t>
            </w:r>
          </w:p>
        </w:tc>
        <w:tc>
          <w:tcPr>
            <w:tcW w:w="742" w:type="dxa"/>
            <w:tcBorders>
              <w:top w:val="nil"/>
              <w:bottom w:val="nil"/>
            </w:tcBorders>
            <w:noWrap/>
            <w:hideMark/>
          </w:tcPr>
          <w:p w14:paraId="37E2FFB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1.5</w:t>
            </w:r>
          </w:p>
        </w:tc>
        <w:tc>
          <w:tcPr>
            <w:tcW w:w="742" w:type="dxa"/>
            <w:tcBorders>
              <w:top w:val="nil"/>
              <w:bottom w:val="nil"/>
            </w:tcBorders>
            <w:noWrap/>
            <w:hideMark/>
          </w:tcPr>
          <w:p w14:paraId="1A79B128"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c>
          <w:tcPr>
            <w:tcW w:w="743" w:type="dxa"/>
            <w:tcBorders>
              <w:top w:val="nil"/>
              <w:bottom w:val="nil"/>
            </w:tcBorders>
            <w:noWrap/>
            <w:hideMark/>
          </w:tcPr>
          <w:p w14:paraId="498E078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1.4</w:t>
            </w:r>
          </w:p>
        </w:tc>
        <w:tc>
          <w:tcPr>
            <w:tcW w:w="742" w:type="dxa"/>
            <w:tcBorders>
              <w:top w:val="nil"/>
              <w:bottom w:val="nil"/>
            </w:tcBorders>
            <w:noWrap/>
            <w:hideMark/>
          </w:tcPr>
          <w:p w14:paraId="68C472A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c>
          <w:tcPr>
            <w:tcW w:w="743" w:type="dxa"/>
            <w:tcBorders>
              <w:top w:val="nil"/>
              <w:bottom w:val="nil"/>
            </w:tcBorders>
            <w:noWrap/>
            <w:hideMark/>
          </w:tcPr>
          <w:p w14:paraId="536F66FB"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1.6</w:t>
            </w:r>
          </w:p>
        </w:tc>
        <w:tc>
          <w:tcPr>
            <w:tcW w:w="742" w:type="dxa"/>
            <w:tcBorders>
              <w:top w:val="nil"/>
              <w:bottom w:val="nil"/>
            </w:tcBorders>
            <w:noWrap/>
            <w:hideMark/>
          </w:tcPr>
          <w:p w14:paraId="73CE7DC0"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c>
          <w:tcPr>
            <w:tcW w:w="742" w:type="dxa"/>
            <w:tcBorders>
              <w:top w:val="nil"/>
              <w:bottom w:val="nil"/>
            </w:tcBorders>
            <w:noWrap/>
            <w:hideMark/>
          </w:tcPr>
          <w:p w14:paraId="53BB356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w:t>
            </w:r>
          </w:p>
        </w:tc>
        <w:tc>
          <w:tcPr>
            <w:tcW w:w="743" w:type="dxa"/>
            <w:tcBorders>
              <w:top w:val="nil"/>
              <w:bottom w:val="nil"/>
            </w:tcBorders>
            <w:noWrap/>
            <w:hideMark/>
          </w:tcPr>
          <w:p w14:paraId="4FFC4D44"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1.5</w:t>
            </w:r>
          </w:p>
        </w:tc>
        <w:tc>
          <w:tcPr>
            <w:tcW w:w="742" w:type="dxa"/>
            <w:tcBorders>
              <w:top w:val="nil"/>
              <w:bottom w:val="nil"/>
            </w:tcBorders>
            <w:noWrap/>
            <w:hideMark/>
          </w:tcPr>
          <w:p w14:paraId="1D2D00E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c>
          <w:tcPr>
            <w:tcW w:w="743" w:type="dxa"/>
            <w:tcBorders>
              <w:top w:val="nil"/>
              <w:bottom w:val="nil"/>
            </w:tcBorders>
            <w:noWrap/>
            <w:hideMark/>
          </w:tcPr>
          <w:p w14:paraId="628921B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w:t>
            </w:r>
          </w:p>
        </w:tc>
        <w:tc>
          <w:tcPr>
            <w:tcW w:w="742" w:type="dxa"/>
            <w:tcBorders>
              <w:top w:val="nil"/>
              <w:bottom w:val="nil"/>
            </w:tcBorders>
            <w:noWrap/>
            <w:hideMark/>
          </w:tcPr>
          <w:p w14:paraId="41DE79D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1.6</w:t>
            </w:r>
          </w:p>
        </w:tc>
        <w:tc>
          <w:tcPr>
            <w:tcW w:w="742" w:type="dxa"/>
            <w:tcBorders>
              <w:top w:val="nil"/>
              <w:bottom w:val="nil"/>
            </w:tcBorders>
            <w:noWrap/>
            <w:hideMark/>
          </w:tcPr>
          <w:p w14:paraId="0EF4EE3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1.6</w:t>
            </w:r>
          </w:p>
        </w:tc>
        <w:tc>
          <w:tcPr>
            <w:tcW w:w="743" w:type="dxa"/>
            <w:tcBorders>
              <w:top w:val="nil"/>
              <w:bottom w:val="nil"/>
            </w:tcBorders>
            <w:noWrap/>
            <w:hideMark/>
          </w:tcPr>
          <w:p w14:paraId="6563AE43"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c>
          <w:tcPr>
            <w:tcW w:w="742" w:type="dxa"/>
            <w:tcBorders>
              <w:top w:val="nil"/>
              <w:bottom w:val="nil"/>
            </w:tcBorders>
            <w:noWrap/>
            <w:hideMark/>
          </w:tcPr>
          <w:p w14:paraId="3C212AF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1.5</w:t>
            </w:r>
          </w:p>
        </w:tc>
        <w:tc>
          <w:tcPr>
            <w:tcW w:w="743" w:type="dxa"/>
            <w:tcBorders>
              <w:top w:val="nil"/>
              <w:bottom w:val="nil"/>
            </w:tcBorders>
            <w:noWrap/>
            <w:hideMark/>
          </w:tcPr>
          <w:p w14:paraId="5F7A0B6A"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&lt;1</w:t>
            </w:r>
          </w:p>
        </w:tc>
      </w:tr>
      <w:tr w:rsidR="00076D1C" w:rsidRPr="00417282" w14:paraId="08A24649" w14:textId="77777777" w:rsidTr="00D91AE0">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0" w:type="dxa"/>
            <w:tcBorders>
              <w:top w:val="nil"/>
              <w:bottom w:val="nil"/>
            </w:tcBorders>
            <w:hideMark/>
          </w:tcPr>
          <w:p w14:paraId="7DF6DBEA" w14:textId="77777777" w:rsidR="00076D1C" w:rsidRPr="00417282" w:rsidRDefault="00076D1C" w:rsidP="00594AC5">
            <w:pPr>
              <w:pStyle w:val="BGKeywords"/>
              <w:jc w:val="left"/>
              <w:rPr>
                <w:sz w:val="20"/>
              </w:rPr>
            </w:pPr>
            <w:r w:rsidRPr="00417282">
              <w:rPr>
                <w:sz w:val="20"/>
              </w:rPr>
              <w:t xml:space="preserve">Tri- and di-unsaturated </w:t>
            </w:r>
          </w:p>
        </w:tc>
        <w:tc>
          <w:tcPr>
            <w:tcW w:w="742" w:type="dxa"/>
            <w:tcBorders>
              <w:top w:val="nil"/>
              <w:bottom w:val="nil"/>
            </w:tcBorders>
            <w:noWrap/>
            <w:hideMark/>
          </w:tcPr>
          <w:p w14:paraId="025FA2E9"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36.1</w:t>
            </w:r>
          </w:p>
        </w:tc>
        <w:tc>
          <w:tcPr>
            <w:tcW w:w="742" w:type="dxa"/>
            <w:tcBorders>
              <w:top w:val="nil"/>
              <w:bottom w:val="nil"/>
            </w:tcBorders>
            <w:noWrap/>
            <w:hideMark/>
          </w:tcPr>
          <w:p w14:paraId="29F984B6"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8.2</w:t>
            </w:r>
          </w:p>
        </w:tc>
        <w:tc>
          <w:tcPr>
            <w:tcW w:w="743" w:type="dxa"/>
            <w:tcBorders>
              <w:top w:val="nil"/>
              <w:bottom w:val="nil"/>
            </w:tcBorders>
            <w:noWrap/>
            <w:hideMark/>
          </w:tcPr>
          <w:p w14:paraId="6464F93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11.1</w:t>
            </w:r>
          </w:p>
        </w:tc>
        <w:tc>
          <w:tcPr>
            <w:tcW w:w="742" w:type="dxa"/>
            <w:tcBorders>
              <w:top w:val="nil"/>
              <w:bottom w:val="nil"/>
            </w:tcBorders>
            <w:noWrap/>
            <w:hideMark/>
          </w:tcPr>
          <w:p w14:paraId="10B954DA"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12.1</w:t>
            </w:r>
          </w:p>
        </w:tc>
        <w:tc>
          <w:tcPr>
            <w:tcW w:w="743" w:type="dxa"/>
            <w:tcBorders>
              <w:top w:val="nil"/>
              <w:bottom w:val="nil"/>
            </w:tcBorders>
            <w:noWrap/>
            <w:hideMark/>
          </w:tcPr>
          <w:p w14:paraId="30F8E69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35.6</w:t>
            </w:r>
          </w:p>
        </w:tc>
        <w:tc>
          <w:tcPr>
            <w:tcW w:w="742" w:type="dxa"/>
            <w:tcBorders>
              <w:top w:val="nil"/>
              <w:bottom w:val="nil"/>
            </w:tcBorders>
            <w:noWrap/>
            <w:hideMark/>
          </w:tcPr>
          <w:p w14:paraId="57B22B6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12.7</w:t>
            </w:r>
          </w:p>
        </w:tc>
        <w:tc>
          <w:tcPr>
            <w:tcW w:w="742" w:type="dxa"/>
            <w:tcBorders>
              <w:top w:val="nil"/>
              <w:bottom w:val="nil"/>
            </w:tcBorders>
            <w:noWrap/>
            <w:hideMark/>
          </w:tcPr>
          <w:p w14:paraId="6939043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9.8</w:t>
            </w:r>
          </w:p>
        </w:tc>
        <w:tc>
          <w:tcPr>
            <w:tcW w:w="743" w:type="dxa"/>
            <w:tcBorders>
              <w:top w:val="nil"/>
              <w:bottom w:val="nil"/>
            </w:tcBorders>
            <w:noWrap/>
            <w:hideMark/>
          </w:tcPr>
          <w:p w14:paraId="4B645381"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11.6</w:t>
            </w:r>
          </w:p>
        </w:tc>
        <w:tc>
          <w:tcPr>
            <w:tcW w:w="742" w:type="dxa"/>
            <w:tcBorders>
              <w:top w:val="nil"/>
              <w:bottom w:val="nil"/>
            </w:tcBorders>
            <w:noWrap/>
            <w:hideMark/>
          </w:tcPr>
          <w:p w14:paraId="62E4504E"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8.5</w:t>
            </w:r>
          </w:p>
        </w:tc>
        <w:tc>
          <w:tcPr>
            <w:tcW w:w="743" w:type="dxa"/>
            <w:tcBorders>
              <w:top w:val="nil"/>
              <w:bottom w:val="nil"/>
            </w:tcBorders>
            <w:noWrap/>
            <w:hideMark/>
          </w:tcPr>
          <w:p w14:paraId="6BE9B55F"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14.7</w:t>
            </w:r>
          </w:p>
        </w:tc>
        <w:tc>
          <w:tcPr>
            <w:tcW w:w="742" w:type="dxa"/>
            <w:tcBorders>
              <w:top w:val="nil"/>
              <w:bottom w:val="nil"/>
            </w:tcBorders>
            <w:noWrap/>
            <w:hideMark/>
          </w:tcPr>
          <w:p w14:paraId="7FDFF312"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12.5</w:t>
            </w:r>
          </w:p>
        </w:tc>
        <w:tc>
          <w:tcPr>
            <w:tcW w:w="742" w:type="dxa"/>
            <w:tcBorders>
              <w:top w:val="nil"/>
              <w:bottom w:val="nil"/>
            </w:tcBorders>
            <w:noWrap/>
            <w:hideMark/>
          </w:tcPr>
          <w:p w14:paraId="4D7CF99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9.7</w:t>
            </w:r>
          </w:p>
        </w:tc>
        <w:tc>
          <w:tcPr>
            <w:tcW w:w="743" w:type="dxa"/>
            <w:tcBorders>
              <w:top w:val="nil"/>
              <w:bottom w:val="nil"/>
            </w:tcBorders>
            <w:noWrap/>
            <w:hideMark/>
          </w:tcPr>
          <w:p w14:paraId="4E800007"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10.1</w:t>
            </w:r>
          </w:p>
        </w:tc>
        <w:tc>
          <w:tcPr>
            <w:tcW w:w="742" w:type="dxa"/>
            <w:tcBorders>
              <w:top w:val="nil"/>
              <w:bottom w:val="nil"/>
            </w:tcBorders>
            <w:noWrap/>
            <w:hideMark/>
          </w:tcPr>
          <w:p w14:paraId="1F8DF525"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11.2</w:t>
            </w:r>
          </w:p>
        </w:tc>
        <w:tc>
          <w:tcPr>
            <w:tcW w:w="743" w:type="dxa"/>
            <w:tcBorders>
              <w:top w:val="nil"/>
              <w:bottom w:val="nil"/>
            </w:tcBorders>
            <w:noWrap/>
            <w:hideMark/>
          </w:tcPr>
          <w:p w14:paraId="240255CC" w14:textId="77777777" w:rsidR="00076D1C" w:rsidRPr="00417282" w:rsidRDefault="00076D1C" w:rsidP="00594AC5">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11.8</w:t>
            </w:r>
          </w:p>
        </w:tc>
      </w:tr>
      <w:tr w:rsidR="00076D1C" w:rsidRPr="00417282" w14:paraId="68EAD5BB" w14:textId="77777777" w:rsidTr="00D91AE0">
        <w:trPr>
          <w:trHeight w:val="970"/>
        </w:trPr>
        <w:tc>
          <w:tcPr>
            <w:cnfStyle w:val="001000000000" w:firstRow="0" w:lastRow="0" w:firstColumn="1" w:lastColumn="0" w:oddVBand="0" w:evenVBand="0" w:oddHBand="0" w:evenHBand="0" w:firstRowFirstColumn="0" w:firstRowLastColumn="0" w:lastRowFirstColumn="0" w:lastRowLastColumn="0"/>
            <w:tcW w:w="0" w:type="dxa"/>
            <w:tcBorders>
              <w:top w:val="nil"/>
            </w:tcBorders>
            <w:hideMark/>
          </w:tcPr>
          <w:p w14:paraId="546F0375" w14:textId="77777777" w:rsidR="00076D1C" w:rsidRPr="00417282" w:rsidRDefault="00076D1C" w:rsidP="00594AC5">
            <w:pPr>
              <w:pStyle w:val="BGKeywords"/>
              <w:jc w:val="left"/>
              <w:rPr>
                <w:sz w:val="20"/>
              </w:rPr>
            </w:pPr>
            <w:r w:rsidRPr="00417282">
              <w:rPr>
                <w:sz w:val="20"/>
              </w:rPr>
              <w:t>Other monosaturated</w:t>
            </w:r>
          </w:p>
        </w:tc>
        <w:tc>
          <w:tcPr>
            <w:tcW w:w="742" w:type="dxa"/>
            <w:tcBorders>
              <w:top w:val="nil"/>
            </w:tcBorders>
            <w:noWrap/>
            <w:hideMark/>
          </w:tcPr>
          <w:p w14:paraId="41E48E66"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1.3</w:t>
            </w:r>
          </w:p>
        </w:tc>
        <w:tc>
          <w:tcPr>
            <w:tcW w:w="742" w:type="dxa"/>
            <w:tcBorders>
              <w:top w:val="nil"/>
            </w:tcBorders>
            <w:noWrap/>
            <w:hideMark/>
          </w:tcPr>
          <w:p w14:paraId="7837B24C"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9.7</w:t>
            </w:r>
          </w:p>
        </w:tc>
        <w:tc>
          <w:tcPr>
            <w:tcW w:w="743" w:type="dxa"/>
            <w:tcBorders>
              <w:top w:val="nil"/>
            </w:tcBorders>
            <w:noWrap/>
            <w:hideMark/>
          </w:tcPr>
          <w:p w14:paraId="0BC0063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3.4</w:t>
            </w:r>
          </w:p>
        </w:tc>
        <w:tc>
          <w:tcPr>
            <w:tcW w:w="742" w:type="dxa"/>
            <w:tcBorders>
              <w:top w:val="nil"/>
            </w:tcBorders>
            <w:noWrap/>
            <w:hideMark/>
          </w:tcPr>
          <w:p w14:paraId="60BC637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1.5</w:t>
            </w:r>
          </w:p>
        </w:tc>
        <w:tc>
          <w:tcPr>
            <w:tcW w:w="743" w:type="dxa"/>
            <w:tcBorders>
              <w:top w:val="nil"/>
            </w:tcBorders>
            <w:noWrap/>
            <w:hideMark/>
          </w:tcPr>
          <w:p w14:paraId="363FEDF9"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1.1</w:t>
            </w:r>
          </w:p>
        </w:tc>
        <w:tc>
          <w:tcPr>
            <w:tcW w:w="742" w:type="dxa"/>
            <w:tcBorders>
              <w:top w:val="nil"/>
            </w:tcBorders>
            <w:noWrap/>
            <w:hideMark/>
          </w:tcPr>
          <w:p w14:paraId="4D992FF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1.4</w:t>
            </w:r>
          </w:p>
        </w:tc>
        <w:tc>
          <w:tcPr>
            <w:tcW w:w="742" w:type="dxa"/>
            <w:tcBorders>
              <w:top w:val="nil"/>
            </w:tcBorders>
            <w:noWrap/>
            <w:hideMark/>
          </w:tcPr>
          <w:p w14:paraId="08D1EDA7"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2.5</w:t>
            </w:r>
          </w:p>
        </w:tc>
        <w:tc>
          <w:tcPr>
            <w:tcW w:w="743" w:type="dxa"/>
            <w:tcBorders>
              <w:top w:val="nil"/>
            </w:tcBorders>
            <w:noWrap/>
            <w:hideMark/>
          </w:tcPr>
          <w:p w14:paraId="7896C7C0"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p>
        </w:tc>
        <w:tc>
          <w:tcPr>
            <w:tcW w:w="742" w:type="dxa"/>
            <w:tcBorders>
              <w:top w:val="nil"/>
            </w:tcBorders>
            <w:noWrap/>
            <w:hideMark/>
          </w:tcPr>
          <w:p w14:paraId="4B7A17C5"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8</w:t>
            </w:r>
          </w:p>
        </w:tc>
        <w:tc>
          <w:tcPr>
            <w:tcW w:w="743" w:type="dxa"/>
            <w:tcBorders>
              <w:top w:val="nil"/>
            </w:tcBorders>
            <w:noWrap/>
            <w:hideMark/>
          </w:tcPr>
          <w:p w14:paraId="25EEC6B2"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3.7</w:t>
            </w:r>
          </w:p>
        </w:tc>
        <w:tc>
          <w:tcPr>
            <w:tcW w:w="742" w:type="dxa"/>
            <w:tcBorders>
              <w:top w:val="nil"/>
            </w:tcBorders>
            <w:noWrap/>
            <w:hideMark/>
          </w:tcPr>
          <w:p w14:paraId="5449643E"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3.5</w:t>
            </w:r>
          </w:p>
        </w:tc>
        <w:tc>
          <w:tcPr>
            <w:tcW w:w="742" w:type="dxa"/>
            <w:tcBorders>
              <w:top w:val="nil"/>
            </w:tcBorders>
            <w:noWrap/>
            <w:hideMark/>
          </w:tcPr>
          <w:p w14:paraId="1E97869A"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2.7</w:t>
            </w:r>
          </w:p>
        </w:tc>
        <w:tc>
          <w:tcPr>
            <w:tcW w:w="743" w:type="dxa"/>
            <w:tcBorders>
              <w:top w:val="nil"/>
            </w:tcBorders>
            <w:noWrap/>
            <w:hideMark/>
          </w:tcPr>
          <w:p w14:paraId="361380E3"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1.6</w:t>
            </w:r>
          </w:p>
        </w:tc>
        <w:tc>
          <w:tcPr>
            <w:tcW w:w="742" w:type="dxa"/>
            <w:tcBorders>
              <w:top w:val="nil"/>
            </w:tcBorders>
            <w:noWrap/>
            <w:hideMark/>
          </w:tcPr>
          <w:p w14:paraId="25444E1F"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3.9</w:t>
            </w:r>
          </w:p>
        </w:tc>
        <w:tc>
          <w:tcPr>
            <w:tcW w:w="743" w:type="dxa"/>
            <w:tcBorders>
              <w:top w:val="nil"/>
            </w:tcBorders>
            <w:noWrap/>
            <w:hideMark/>
          </w:tcPr>
          <w:p w14:paraId="4875C3F1" w14:textId="77777777" w:rsidR="00076D1C" w:rsidRPr="00417282" w:rsidRDefault="00076D1C" w:rsidP="00594AC5">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1.3</w:t>
            </w:r>
          </w:p>
        </w:tc>
      </w:tr>
    </w:tbl>
    <w:p w14:paraId="47E5BE2C" w14:textId="77777777" w:rsidR="00275124" w:rsidRPr="00417282" w:rsidRDefault="00076D1C" w:rsidP="00275124">
      <w:pPr>
        <w:pStyle w:val="Didascalia"/>
        <w:keepNext/>
        <w:spacing w:line="480" w:lineRule="auto"/>
        <w:rPr>
          <w:sz w:val="24"/>
          <w:szCs w:val="24"/>
        </w:rPr>
      </w:pPr>
      <w:r w:rsidRPr="00417282">
        <w:rPr>
          <w:sz w:val="24"/>
          <w:szCs w:val="24"/>
        </w:rPr>
        <w:t>P stands for palmitic, O for oleic and S for stearic acid. Tri-saturated TAGs include SSS and PPP. Tri and di-unsaturated TAGs include OOS, OOP, OOO together with TAGs containing linoleic acid (18:2). Other mono-saturated TAGs include ones containing oleic acid and other saturated FAs with chain length ranging from 14 to 22 C atoms.</w:t>
      </w:r>
    </w:p>
    <w:p w14:paraId="720E1C98" w14:textId="77777777" w:rsidR="00BA680F" w:rsidRPr="00417282" w:rsidRDefault="00BA680F" w:rsidP="00BA680F"/>
    <w:p w14:paraId="23138FF4" w14:textId="1C59A2D1" w:rsidR="00E61EF6" w:rsidRPr="00417282" w:rsidRDefault="00E61EF6" w:rsidP="00342D77">
      <w:pPr>
        <w:pStyle w:val="Didascalia"/>
        <w:keepNext/>
        <w:rPr>
          <w:sz w:val="24"/>
          <w:szCs w:val="24"/>
        </w:rPr>
      </w:pPr>
      <w:r w:rsidRPr="00417282">
        <w:rPr>
          <w:b/>
          <w:bCs/>
          <w:sz w:val="24"/>
          <w:szCs w:val="24"/>
        </w:rPr>
        <w:lastRenderedPageBreak/>
        <w:t xml:space="preserve">Table </w:t>
      </w:r>
      <w:r w:rsidRPr="00417282">
        <w:rPr>
          <w:b/>
          <w:bCs/>
          <w:sz w:val="24"/>
          <w:szCs w:val="24"/>
        </w:rPr>
        <w:fldChar w:fldCharType="begin"/>
      </w:r>
      <w:r w:rsidRPr="00417282">
        <w:rPr>
          <w:b/>
          <w:bCs/>
          <w:sz w:val="24"/>
          <w:szCs w:val="24"/>
        </w:rPr>
        <w:instrText xml:space="preserve"> SEQ Table \* ARABIC </w:instrText>
      </w:r>
      <w:r w:rsidRPr="00417282">
        <w:rPr>
          <w:b/>
          <w:bCs/>
          <w:sz w:val="24"/>
          <w:szCs w:val="24"/>
        </w:rPr>
        <w:fldChar w:fldCharType="separate"/>
      </w:r>
      <w:r w:rsidRPr="00417282">
        <w:rPr>
          <w:b/>
          <w:bCs/>
          <w:sz w:val="24"/>
          <w:szCs w:val="24"/>
        </w:rPr>
        <w:t>3</w:t>
      </w:r>
      <w:r w:rsidRPr="00417282">
        <w:rPr>
          <w:b/>
          <w:bCs/>
          <w:sz w:val="24"/>
          <w:szCs w:val="24"/>
        </w:rPr>
        <w:fldChar w:fldCharType="end"/>
      </w:r>
      <w:r w:rsidRPr="00417282">
        <w:rPr>
          <w:sz w:val="24"/>
          <w:szCs w:val="24"/>
        </w:rPr>
        <w:t xml:space="preserve">: d-spacings in Å for all polymorphs detected in each sample. N.d.= not detected. *=sample after long storage was not measured at synchrotron. </w:t>
      </w:r>
    </w:p>
    <w:tbl>
      <w:tblPr>
        <w:tblStyle w:val="Tabellasemplice-2"/>
        <w:tblW w:w="13922" w:type="dxa"/>
        <w:tblLayout w:type="fixed"/>
        <w:tblLook w:val="04A0" w:firstRow="1" w:lastRow="0" w:firstColumn="1" w:lastColumn="0" w:noHBand="0" w:noVBand="1"/>
      </w:tblPr>
      <w:tblGrid>
        <w:gridCol w:w="1172"/>
        <w:gridCol w:w="850"/>
        <w:gridCol w:w="850"/>
        <w:gridCol w:w="850"/>
        <w:gridCol w:w="850"/>
        <w:gridCol w:w="850"/>
        <w:gridCol w:w="850"/>
        <w:gridCol w:w="850"/>
        <w:gridCol w:w="850"/>
        <w:gridCol w:w="850"/>
        <w:gridCol w:w="850"/>
        <w:gridCol w:w="850"/>
        <w:gridCol w:w="850"/>
        <w:gridCol w:w="850"/>
        <w:gridCol w:w="850"/>
        <w:gridCol w:w="850"/>
      </w:tblGrid>
      <w:tr w:rsidR="00FB6C0F" w:rsidRPr="00417282" w14:paraId="0DBDB604" w14:textId="77777777" w:rsidTr="00342D77">
        <w:trPr>
          <w:cnfStyle w:val="100000000000" w:firstRow="1" w:lastRow="0" w:firstColumn="0" w:lastColumn="0" w:oddVBand="0" w:evenVBand="0" w:oddHBand="0" w:evenHBand="0" w:firstRowFirstColumn="0" w:firstRowLastColumn="0" w:lastRowFirstColumn="0" w:lastRowLastColumn="0"/>
          <w:trHeight w:val="690"/>
        </w:trPr>
        <w:tc>
          <w:tcPr>
            <w:cnfStyle w:val="001000000000" w:firstRow="0" w:lastRow="0" w:firstColumn="1" w:lastColumn="0" w:oddVBand="0" w:evenVBand="0" w:oddHBand="0" w:evenHBand="0" w:firstRowFirstColumn="0" w:firstRowLastColumn="0" w:lastRowFirstColumn="0" w:lastRowLastColumn="0"/>
            <w:tcW w:w="1172" w:type="dxa"/>
            <w:hideMark/>
          </w:tcPr>
          <w:p w14:paraId="0DE9641E" w14:textId="043AA5BF" w:rsidR="00BA680F" w:rsidRPr="00417282" w:rsidRDefault="00BA680F" w:rsidP="00594AC5">
            <w:pPr>
              <w:pStyle w:val="BGKeywords"/>
              <w:jc w:val="left"/>
              <w:rPr>
                <w:sz w:val="20"/>
              </w:rPr>
            </w:pPr>
            <w:r w:rsidRPr="00417282">
              <w:rPr>
                <w:sz w:val="20"/>
              </w:rPr>
              <w:t>Polymorph</w:t>
            </w:r>
          </w:p>
        </w:tc>
        <w:tc>
          <w:tcPr>
            <w:tcW w:w="850" w:type="dxa"/>
            <w:hideMark/>
          </w:tcPr>
          <w:p w14:paraId="4DB28061"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w:t>
            </w:r>
          </w:p>
        </w:tc>
        <w:tc>
          <w:tcPr>
            <w:tcW w:w="850" w:type="dxa"/>
            <w:hideMark/>
          </w:tcPr>
          <w:p w14:paraId="53F3ECE4"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S2</w:t>
            </w:r>
          </w:p>
        </w:tc>
        <w:tc>
          <w:tcPr>
            <w:tcW w:w="850" w:type="dxa"/>
            <w:hideMark/>
          </w:tcPr>
          <w:p w14:paraId="4FD3D6FF"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S3</w:t>
            </w:r>
          </w:p>
        </w:tc>
        <w:tc>
          <w:tcPr>
            <w:tcW w:w="850" w:type="dxa"/>
            <w:hideMark/>
          </w:tcPr>
          <w:p w14:paraId="0CEBCB42"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S4</w:t>
            </w:r>
          </w:p>
        </w:tc>
        <w:tc>
          <w:tcPr>
            <w:tcW w:w="850" w:type="dxa"/>
            <w:hideMark/>
          </w:tcPr>
          <w:p w14:paraId="4CE1558D"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S5</w:t>
            </w:r>
          </w:p>
        </w:tc>
        <w:tc>
          <w:tcPr>
            <w:tcW w:w="850" w:type="dxa"/>
            <w:hideMark/>
          </w:tcPr>
          <w:p w14:paraId="7B9BF35C"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S6</w:t>
            </w:r>
          </w:p>
        </w:tc>
        <w:tc>
          <w:tcPr>
            <w:tcW w:w="850" w:type="dxa"/>
            <w:hideMark/>
          </w:tcPr>
          <w:p w14:paraId="28D41B44"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S7</w:t>
            </w:r>
          </w:p>
        </w:tc>
        <w:tc>
          <w:tcPr>
            <w:tcW w:w="850" w:type="dxa"/>
            <w:hideMark/>
          </w:tcPr>
          <w:p w14:paraId="6C26C981"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S8</w:t>
            </w:r>
          </w:p>
        </w:tc>
        <w:tc>
          <w:tcPr>
            <w:tcW w:w="850" w:type="dxa"/>
            <w:hideMark/>
          </w:tcPr>
          <w:p w14:paraId="270D56D8"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S9</w:t>
            </w:r>
          </w:p>
        </w:tc>
        <w:tc>
          <w:tcPr>
            <w:tcW w:w="850" w:type="dxa"/>
            <w:hideMark/>
          </w:tcPr>
          <w:p w14:paraId="45C97569"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S10</w:t>
            </w:r>
          </w:p>
        </w:tc>
        <w:tc>
          <w:tcPr>
            <w:tcW w:w="850" w:type="dxa"/>
            <w:hideMark/>
          </w:tcPr>
          <w:p w14:paraId="5CAA07EC"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S11</w:t>
            </w:r>
          </w:p>
        </w:tc>
        <w:tc>
          <w:tcPr>
            <w:tcW w:w="850" w:type="dxa"/>
            <w:hideMark/>
          </w:tcPr>
          <w:p w14:paraId="01FECD38"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S12</w:t>
            </w:r>
          </w:p>
        </w:tc>
        <w:tc>
          <w:tcPr>
            <w:tcW w:w="850" w:type="dxa"/>
            <w:hideMark/>
          </w:tcPr>
          <w:p w14:paraId="271380B6"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S13</w:t>
            </w:r>
          </w:p>
        </w:tc>
        <w:tc>
          <w:tcPr>
            <w:tcW w:w="850" w:type="dxa"/>
            <w:hideMark/>
          </w:tcPr>
          <w:p w14:paraId="323D95C5"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S14</w:t>
            </w:r>
          </w:p>
        </w:tc>
        <w:tc>
          <w:tcPr>
            <w:tcW w:w="850" w:type="dxa"/>
            <w:hideMark/>
          </w:tcPr>
          <w:p w14:paraId="7FA77443" w14:textId="77777777" w:rsidR="00BA680F" w:rsidRPr="00417282" w:rsidRDefault="00BA680F" w:rsidP="00594AC5">
            <w:pPr>
              <w:pStyle w:val="BGKeywords"/>
              <w:cnfStyle w:val="100000000000" w:firstRow="1" w:lastRow="0" w:firstColumn="0" w:lastColumn="0" w:oddVBand="0" w:evenVBand="0" w:oddHBand="0" w:evenHBand="0" w:firstRowFirstColumn="0" w:firstRowLastColumn="0" w:lastRowFirstColumn="0" w:lastRowLastColumn="0"/>
              <w:rPr>
                <w:sz w:val="20"/>
              </w:rPr>
            </w:pPr>
            <w:r w:rsidRPr="00417282">
              <w:rPr>
                <w:sz w:val="20"/>
              </w:rPr>
              <w:t>CB</w:t>
            </w:r>
          </w:p>
        </w:tc>
      </w:tr>
      <w:tr w:rsidR="00DA3243" w:rsidRPr="00417282" w14:paraId="6DC4B6C7" w14:textId="77777777" w:rsidTr="00342D77">
        <w:trPr>
          <w:cnfStyle w:val="000000100000" w:firstRow="0" w:lastRow="0" w:firstColumn="0" w:lastColumn="0" w:oddVBand="0" w:evenVBand="0" w:oddHBand="1" w:evenHBand="0" w:firstRowFirstColumn="0" w:firstRowLastColumn="0" w:lastRowFirstColumn="0" w:lastRowLastColumn="0"/>
          <w:trHeight w:val="880"/>
        </w:trPr>
        <w:tc>
          <w:tcPr>
            <w:cnfStyle w:val="001000000000" w:firstRow="0" w:lastRow="0" w:firstColumn="1" w:lastColumn="0" w:oddVBand="0" w:evenVBand="0" w:oddHBand="0" w:evenHBand="0" w:firstRowFirstColumn="0" w:firstRowLastColumn="0" w:lastRowFirstColumn="0" w:lastRowLastColumn="0"/>
            <w:tcW w:w="1172" w:type="dxa"/>
            <w:tcBorders>
              <w:bottom w:val="nil"/>
            </w:tcBorders>
          </w:tcPr>
          <w:p w14:paraId="472E243E" w14:textId="738C3943" w:rsidR="00DA3243" w:rsidRPr="00417282" w:rsidRDefault="00DA3243" w:rsidP="00DA3243">
            <w:pPr>
              <w:pStyle w:val="BGKeywords"/>
              <w:jc w:val="left"/>
              <w:rPr>
                <w:sz w:val="20"/>
              </w:rPr>
            </w:pPr>
            <w:r w:rsidRPr="00417282">
              <w:rPr>
                <w:rFonts w:ascii="Calibri" w:hAnsi="Calibri" w:cs="Calibri"/>
                <w:sz w:val="20"/>
              </w:rPr>
              <w:t>α</w:t>
            </w:r>
            <w:r w:rsidRPr="00417282">
              <w:rPr>
                <w:sz w:val="20"/>
              </w:rPr>
              <w:t>(2L)</w:t>
            </w:r>
          </w:p>
        </w:tc>
        <w:tc>
          <w:tcPr>
            <w:tcW w:w="850" w:type="dxa"/>
            <w:tcBorders>
              <w:bottom w:val="nil"/>
            </w:tcBorders>
          </w:tcPr>
          <w:p w14:paraId="50313CC8" w14:textId="3650A85A"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51</w:t>
            </w:r>
          </w:p>
        </w:tc>
        <w:tc>
          <w:tcPr>
            <w:tcW w:w="850" w:type="dxa"/>
            <w:tcBorders>
              <w:bottom w:val="nil"/>
            </w:tcBorders>
          </w:tcPr>
          <w:p w14:paraId="0BF5B1D5" w14:textId="2BE832CC"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50</w:t>
            </w:r>
          </w:p>
        </w:tc>
        <w:tc>
          <w:tcPr>
            <w:tcW w:w="850" w:type="dxa"/>
            <w:tcBorders>
              <w:bottom w:val="nil"/>
            </w:tcBorders>
          </w:tcPr>
          <w:p w14:paraId="6BB3DE71" w14:textId="55AC03CE"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6E697961" w14:textId="5FA62A27"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50</w:t>
            </w:r>
          </w:p>
        </w:tc>
        <w:tc>
          <w:tcPr>
            <w:tcW w:w="850" w:type="dxa"/>
            <w:tcBorders>
              <w:bottom w:val="nil"/>
            </w:tcBorders>
          </w:tcPr>
          <w:p w14:paraId="5F626078" w14:textId="1E8549B8"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51</w:t>
            </w:r>
          </w:p>
        </w:tc>
        <w:tc>
          <w:tcPr>
            <w:tcW w:w="850" w:type="dxa"/>
            <w:tcBorders>
              <w:bottom w:val="nil"/>
            </w:tcBorders>
          </w:tcPr>
          <w:p w14:paraId="5C1BBA87" w14:textId="0747C62E"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2ECFAC34" w14:textId="15B5330A"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p>
        </w:tc>
        <w:tc>
          <w:tcPr>
            <w:tcW w:w="850" w:type="dxa"/>
            <w:tcBorders>
              <w:bottom w:val="nil"/>
            </w:tcBorders>
          </w:tcPr>
          <w:p w14:paraId="700E1497" w14:textId="0D2295BB"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6738CC8E" w14:textId="2FA57B00"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50</w:t>
            </w:r>
          </w:p>
        </w:tc>
        <w:tc>
          <w:tcPr>
            <w:tcW w:w="850" w:type="dxa"/>
            <w:tcBorders>
              <w:bottom w:val="nil"/>
            </w:tcBorders>
          </w:tcPr>
          <w:p w14:paraId="090C4C6A" w14:textId="04979885"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w:t>
            </w:r>
            <w:r w:rsidR="007D1BB2" w:rsidRPr="00417282">
              <w:rPr>
                <w:sz w:val="20"/>
              </w:rPr>
              <w:t>8</w:t>
            </w:r>
          </w:p>
        </w:tc>
        <w:tc>
          <w:tcPr>
            <w:tcW w:w="850" w:type="dxa"/>
            <w:tcBorders>
              <w:bottom w:val="nil"/>
            </w:tcBorders>
          </w:tcPr>
          <w:p w14:paraId="37DC3668" w14:textId="794D35F5"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161FFA97" w14:textId="45D6A6C3"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63DD3F48" w14:textId="6DFB6B04"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50</w:t>
            </w:r>
          </w:p>
        </w:tc>
        <w:tc>
          <w:tcPr>
            <w:tcW w:w="850" w:type="dxa"/>
            <w:tcBorders>
              <w:bottom w:val="nil"/>
            </w:tcBorders>
          </w:tcPr>
          <w:p w14:paraId="39D1917C" w14:textId="3542A90A" w:rsidR="00DA3243" w:rsidRPr="00417282" w:rsidRDefault="007D1BB2"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c>
          <w:tcPr>
            <w:tcW w:w="850" w:type="dxa"/>
            <w:tcBorders>
              <w:bottom w:val="nil"/>
            </w:tcBorders>
          </w:tcPr>
          <w:p w14:paraId="37C72434" w14:textId="52CC7ED1"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49</w:t>
            </w:r>
          </w:p>
        </w:tc>
      </w:tr>
      <w:tr w:rsidR="00DA3243" w:rsidRPr="00417282" w14:paraId="487C6991" w14:textId="77777777" w:rsidTr="00342D77">
        <w:trPr>
          <w:trHeight w:val="810"/>
        </w:trPr>
        <w:tc>
          <w:tcPr>
            <w:cnfStyle w:val="001000000000" w:firstRow="0" w:lastRow="0" w:firstColumn="1" w:lastColumn="0" w:oddVBand="0" w:evenVBand="0" w:oddHBand="0" w:evenHBand="0" w:firstRowFirstColumn="0" w:firstRowLastColumn="0" w:lastRowFirstColumn="0" w:lastRowLastColumn="0"/>
            <w:tcW w:w="1172" w:type="dxa"/>
            <w:tcBorders>
              <w:top w:val="nil"/>
              <w:bottom w:val="nil"/>
            </w:tcBorders>
          </w:tcPr>
          <w:p w14:paraId="2EA4F2F8" w14:textId="68279229" w:rsidR="00DA3243" w:rsidRPr="00417282" w:rsidRDefault="00DA3243" w:rsidP="00DA3243">
            <w:pPr>
              <w:pStyle w:val="BGKeywords"/>
              <w:jc w:val="left"/>
              <w:rPr>
                <w:sz w:val="20"/>
              </w:rPr>
            </w:pPr>
            <w:r w:rsidRPr="00417282">
              <w:rPr>
                <w:rFonts w:ascii="Calibri" w:hAnsi="Calibri" w:cs="Calibri"/>
                <w:sz w:val="20"/>
              </w:rPr>
              <w:t>β</w:t>
            </w:r>
            <w:r w:rsidRPr="00417282">
              <w:rPr>
                <w:sz w:val="20"/>
              </w:rPr>
              <w:t>'(2L)</w:t>
            </w:r>
          </w:p>
        </w:tc>
        <w:tc>
          <w:tcPr>
            <w:tcW w:w="850" w:type="dxa"/>
            <w:tcBorders>
              <w:top w:val="nil"/>
              <w:bottom w:val="nil"/>
            </w:tcBorders>
          </w:tcPr>
          <w:p w14:paraId="0909E58B" w14:textId="535F0E60"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5BB7C9FB" w14:textId="1097180F"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34CC7CC6" w14:textId="2C8163EE"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23DB828F" w14:textId="54B32864"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372C7E7E" w14:textId="7A69CC11"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40FD79BF" w14:textId="678A90D3"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57346349" w14:textId="57D4068E"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0FD1CBA1" w14:textId="56AC00C5"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7E7D865F" w14:textId="76412007"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3098F521" w14:textId="395AD523"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42</w:t>
            </w:r>
          </w:p>
        </w:tc>
        <w:tc>
          <w:tcPr>
            <w:tcW w:w="850" w:type="dxa"/>
            <w:tcBorders>
              <w:top w:val="nil"/>
              <w:bottom w:val="nil"/>
            </w:tcBorders>
          </w:tcPr>
          <w:p w14:paraId="7700CE53" w14:textId="0F489002"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74F83019" w14:textId="08F1BD1F"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705A294A" w14:textId="748194AD"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w:t>
            </w:r>
          </w:p>
        </w:tc>
        <w:tc>
          <w:tcPr>
            <w:tcW w:w="850" w:type="dxa"/>
            <w:tcBorders>
              <w:top w:val="nil"/>
              <w:bottom w:val="nil"/>
            </w:tcBorders>
          </w:tcPr>
          <w:p w14:paraId="4DEEDF9D" w14:textId="36DEC1D4"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c>
          <w:tcPr>
            <w:tcW w:w="850" w:type="dxa"/>
            <w:tcBorders>
              <w:top w:val="nil"/>
              <w:bottom w:val="nil"/>
            </w:tcBorders>
          </w:tcPr>
          <w:p w14:paraId="60055AE2" w14:textId="79383D29"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44</w:t>
            </w:r>
          </w:p>
        </w:tc>
      </w:tr>
      <w:tr w:rsidR="00DA3243" w:rsidRPr="00417282" w14:paraId="3C921609" w14:textId="77777777" w:rsidTr="00342D77">
        <w:trPr>
          <w:cnfStyle w:val="000000100000" w:firstRow="0" w:lastRow="0" w:firstColumn="0" w:lastColumn="0" w:oddVBand="0" w:evenVBand="0" w:oddHBand="1"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1172" w:type="dxa"/>
            <w:tcBorders>
              <w:top w:val="nil"/>
              <w:bottom w:val="nil"/>
            </w:tcBorders>
          </w:tcPr>
          <w:p w14:paraId="67EAB4DE" w14:textId="6B8FDA23" w:rsidR="00DA3243" w:rsidRPr="00417282" w:rsidRDefault="00DA3243" w:rsidP="00DA3243">
            <w:pPr>
              <w:pStyle w:val="BGKeywords"/>
              <w:jc w:val="left"/>
              <w:rPr>
                <w:sz w:val="20"/>
              </w:rPr>
            </w:pPr>
            <w:r w:rsidRPr="00417282">
              <w:rPr>
                <w:rFonts w:ascii="Calibri" w:hAnsi="Calibri" w:cs="Calibri"/>
                <w:sz w:val="20"/>
              </w:rPr>
              <w:t>β</w:t>
            </w:r>
            <w:r w:rsidRPr="00417282">
              <w:rPr>
                <w:sz w:val="20"/>
              </w:rPr>
              <w:t>'(3L)</w:t>
            </w:r>
          </w:p>
        </w:tc>
        <w:tc>
          <w:tcPr>
            <w:tcW w:w="850" w:type="dxa"/>
            <w:tcBorders>
              <w:top w:val="nil"/>
              <w:bottom w:val="nil"/>
            </w:tcBorders>
          </w:tcPr>
          <w:p w14:paraId="322996A5" w14:textId="7A7B27F1"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80</w:t>
            </w:r>
          </w:p>
        </w:tc>
        <w:tc>
          <w:tcPr>
            <w:tcW w:w="850" w:type="dxa"/>
            <w:tcBorders>
              <w:top w:val="nil"/>
              <w:bottom w:val="nil"/>
            </w:tcBorders>
          </w:tcPr>
          <w:p w14:paraId="0085044C" w14:textId="256EF6B6"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0A028E9C" w14:textId="522453E0"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1F25B697" w14:textId="71004C0C"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04DA7B84" w14:textId="69EE3DB2" w:rsidR="00DA3243" w:rsidRPr="00417282" w:rsidRDefault="008969AA"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78</w:t>
            </w:r>
          </w:p>
        </w:tc>
        <w:tc>
          <w:tcPr>
            <w:tcW w:w="850" w:type="dxa"/>
            <w:tcBorders>
              <w:top w:val="nil"/>
              <w:bottom w:val="nil"/>
            </w:tcBorders>
          </w:tcPr>
          <w:p w14:paraId="4CC118B5" w14:textId="49E2DEBF"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26DDBE38" w14:textId="0C08547A"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23D74010" w14:textId="716E362D"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13C177DD" w14:textId="1040C0E0"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002008CB" w14:textId="4CE52A25"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67FE0D5D" w14:textId="734703B1"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18539CC7" w14:textId="1CAB4B8D"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5AB2470C" w14:textId="720C9D08"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045C7F83" w14:textId="6A5D243B"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c>
          <w:tcPr>
            <w:tcW w:w="850" w:type="dxa"/>
            <w:tcBorders>
              <w:top w:val="nil"/>
              <w:bottom w:val="nil"/>
            </w:tcBorders>
          </w:tcPr>
          <w:p w14:paraId="6B948A7F" w14:textId="042AAD5F"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n.d.</w:t>
            </w:r>
          </w:p>
        </w:tc>
      </w:tr>
      <w:tr w:rsidR="00DA3243" w:rsidRPr="00417282" w14:paraId="7D664482" w14:textId="77777777" w:rsidTr="00342D77">
        <w:trPr>
          <w:trHeight w:val="880"/>
        </w:trPr>
        <w:tc>
          <w:tcPr>
            <w:cnfStyle w:val="001000000000" w:firstRow="0" w:lastRow="0" w:firstColumn="1" w:lastColumn="0" w:oddVBand="0" w:evenVBand="0" w:oddHBand="0" w:evenHBand="0" w:firstRowFirstColumn="0" w:firstRowLastColumn="0" w:lastRowFirstColumn="0" w:lastRowLastColumn="0"/>
            <w:tcW w:w="1172" w:type="dxa"/>
            <w:tcBorders>
              <w:top w:val="nil"/>
              <w:bottom w:val="nil"/>
            </w:tcBorders>
          </w:tcPr>
          <w:p w14:paraId="4B642053" w14:textId="49F12B6D" w:rsidR="00DA3243" w:rsidRPr="00417282" w:rsidRDefault="00DA3243" w:rsidP="00DA3243">
            <w:pPr>
              <w:pStyle w:val="BGKeywords"/>
              <w:jc w:val="left"/>
              <w:rPr>
                <w:sz w:val="20"/>
              </w:rPr>
            </w:pPr>
            <w:r w:rsidRPr="00417282">
              <w:rPr>
                <w:rFonts w:ascii="Calibri" w:hAnsi="Calibri" w:cs="Calibri"/>
                <w:sz w:val="20"/>
              </w:rPr>
              <w:t>γ</w:t>
            </w:r>
            <w:r w:rsidRPr="00417282">
              <w:rPr>
                <w:sz w:val="20"/>
              </w:rPr>
              <w:t>(3L)</w:t>
            </w:r>
          </w:p>
        </w:tc>
        <w:tc>
          <w:tcPr>
            <w:tcW w:w="850" w:type="dxa"/>
            <w:tcBorders>
              <w:top w:val="nil"/>
              <w:bottom w:val="nil"/>
            </w:tcBorders>
            <w:noWrap/>
          </w:tcPr>
          <w:p w14:paraId="5B38EDD0" w14:textId="6C6DFF08"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71</w:t>
            </w:r>
          </w:p>
        </w:tc>
        <w:tc>
          <w:tcPr>
            <w:tcW w:w="850" w:type="dxa"/>
            <w:tcBorders>
              <w:top w:val="nil"/>
              <w:bottom w:val="nil"/>
            </w:tcBorders>
            <w:noWrap/>
          </w:tcPr>
          <w:p w14:paraId="3208205A" w14:textId="2CFB61C9"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7CCDE3B9" w14:textId="56B2A458"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01A637E8" w14:textId="33726F02"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60BB70F5" w14:textId="2A2A7452" w:rsidR="00DA3243" w:rsidRPr="00417282" w:rsidRDefault="008969AA"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70</w:t>
            </w:r>
          </w:p>
        </w:tc>
        <w:tc>
          <w:tcPr>
            <w:tcW w:w="850" w:type="dxa"/>
            <w:tcBorders>
              <w:top w:val="nil"/>
              <w:bottom w:val="nil"/>
            </w:tcBorders>
            <w:noWrap/>
          </w:tcPr>
          <w:p w14:paraId="11E95142" w14:textId="1F88150A"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3EDEFF48" w14:textId="369D81D2"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0BF450BD" w14:textId="2C216013"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36CA257F" w14:textId="1F341483"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040D53E1" w14:textId="31AD1256"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0E5790F2" w14:textId="066591D1"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50603BDA" w14:textId="727E0FE0"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16E4ECEB" w14:textId="68F12747"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6761BB3A" w14:textId="1243DB28"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bottom w:val="nil"/>
            </w:tcBorders>
            <w:noWrap/>
          </w:tcPr>
          <w:p w14:paraId="2B588154" w14:textId="210EF9B8"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r>
      <w:tr w:rsidR="00DA3243" w:rsidRPr="00417282" w14:paraId="1B5E1539" w14:textId="77777777" w:rsidTr="00342D77">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1172" w:type="dxa"/>
            <w:tcBorders>
              <w:top w:val="nil"/>
              <w:bottom w:val="nil"/>
            </w:tcBorders>
          </w:tcPr>
          <w:p w14:paraId="575F3CFD" w14:textId="0203E8ED" w:rsidR="00DA3243" w:rsidRPr="00417282" w:rsidRDefault="00DA3243" w:rsidP="00DA3243">
            <w:pPr>
              <w:pStyle w:val="BGKeywords"/>
              <w:jc w:val="left"/>
              <w:rPr>
                <w:sz w:val="20"/>
              </w:rPr>
            </w:pPr>
            <w:r w:rsidRPr="00417282">
              <w:rPr>
                <w:rFonts w:ascii="Calibri" w:hAnsi="Calibri" w:cs="Calibri"/>
                <w:sz w:val="20"/>
              </w:rPr>
              <w:t>β</w:t>
            </w:r>
            <w:r w:rsidRPr="00417282">
              <w:rPr>
                <w:sz w:val="20"/>
              </w:rPr>
              <w:t>(3L)</w:t>
            </w:r>
          </w:p>
        </w:tc>
        <w:tc>
          <w:tcPr>
            <w:tcW w:w="850" w:type="dxa"/>
            <w:tcBorders>
              <w:top w:val="nil"/>
              <w:bottom w:val="nil"/>
            </w:tcBorders>
            <w:noWrap/>
          </w:tcPr>
          <w:p w14:paraId="7BB3A939" w14:textId="00FA69CB"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366FDE74" w14:textId="5348F7B5"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66</w:t>
            </w:r>
          </w:p>
        </w:tc>
        <w:tc>
          <w:tcPr>
            <w:tcW w:w="850" w:type="dxa"/>
            <w:tcBorders>
              <w:top w:val="nil"/>
              <w:bottom w:val="nil"/>
            </w:tcBorders>
            <w:noWrap/>
          </w:tcPr>
          <w:p w14:paraId="7CB5CD99" w14:textId="3A265AFF"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63</w:t>
            </w:r>
          </w:p>
        </w:tc>
        <w:tc>
          <w:tcPr>
            <w:tcW w:w="850" w:type="dxa"/>
            <w:tcBorders>
              <w:top w:val="nil"/>
              <w:bottom w:val="nil"/>
            </w:tcBorders>
            <w:noWrap/>
          </w:tcPr>
          <w:p w14:paraId="659D4F08" w14:textId="1A46B320"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c>
          <w:tcPr>
            <w:tcW w:w="850" w:type="dxa"/>
            <w:tcBorders>
              <w:top w:val="nil"/>
              <w:bottom w:val="nil"/>
            </w:tcBorders>
            <w:noWrap/>
          </w:tcPr>
          <w:p w14:paraId="5EEDC7D6" w14:textId="0FD178C7" w:rsidR="00DA3243" w:rsidRPr="00417282" w:rsidRDefault="008969AA"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63184617" w14:textId="429BD755"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c>
          <w:tcPr>
            <w:tcW w:w="850" w:type="dxa"/>
            <w:tcBorders>
              <w:top w:val="nil"/>
              <w:bottom w:val="nil"/>
            </w:tcBorders>
            <w:noWrap/>
          </w:tcPr>
          <w:p w14:paraId="3545C908" w14:textId="6F55B279"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c>
          <w:tcPr>
            <w:tcW w:w="850" w:type="dxa"/>
            <w:tcBorders>
              <w:top w:val="nil"/>
              <w:bottom w:val="nil"/>
            </w:tcBorders>
            <w:noWrap/>
          </w:tcPr>
          <w:p w14:paraId="513E083B" w14:textId="32C3D682"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53CE8E7B" w14:textId="3DB0DD1B"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66</w:t>
            </w:r>
          </w:p>
        </w:tc>
        <w:tc>
          <w:tcPr>
            <w:tcW w:w="850" w:type="dxa"/>
            <w:tcBorders>
              <w:top w:val="nil"/>
              <w:bottom w:val="nil"/>
            </w:tcBorders>
            <w:noWrap/>
          </w:tcPr>
          <w:p w14:paraId="363CF6BA" w14:textId="0A428BE7"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5BD20294" w14:textId="1E3028A7"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c>
          <w:tcPr>
            <w:tcW w:w="850" w:type="dxa"/>
            <w:tcBorders>
              <w:top w:val="nil"/>
              <w:bottom w:val="nil"/>
            </w:tcBorders>
            <w:noWrap/>
          </w:tcPr>
          <w:p w14:paraId="22B9CCC5" w14:textId="319EFE19"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c>
          <w:tcPr>
            <w:tcW w:w="850" w:type="dxa"/>
            <w:tcBorders>
              <w:top w:val="nil"/>
              <w:bottom w:val="nil"/>
            </w:tcBorders>
            <w:noWrap/>
          </w:tcPr>
          <w:p w14:paraId="4CF175B6" w14:textId="493CA118"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663DA048" w14:textId="1F33D8DF"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65</w:t>
            </w:r>
          </w:p>
        </w:tc>
        <w:tc>
          <w:tcPr>
            <w:tcW w:w="850" w:type="dxa"/>
            <w:tcBorders>
              <w:top w:val="nil"/>
              <w:bottom w:val="nil"/>
            </w:tcBorders>
            <w:noWrap/>
          </w:tcPr>
          <w:p w14:paraId="653AC9D6" w14:textId="518BEECD" w:rsidR="00DA3243" w:rsidRPr="00417282" w:rsidRDefault="00DA3243" w:rsidP="00DA3243">
            <w:pPr>
              <w:pStyle w:val="BGKeywords"/>
              <w:cnfStyle w:val="000000100000" w:firstRow="0" w:lastRow="0" w:firstColumn="0" w:lastColumn="0" w:oddVBand="0" w:evenVBand="0" w:oddHBand="1" w:evenHBand="0" w:firstRowFirstColumn="0" w:firstRowLastColumn="0" w:lastRowFirstColumn="0" w:lastRowLastColumn="0"/>
              <w:rPr>
                <w:sz w:val="20"/>
              </w:rPr>
            </w:pPr>
            <w:r w:rsidRPr="00417282">
              <w:rPr>
                <w:sz w:val="20"/>
              </w:rPr>
              <w:t>64</w:t>
            </w:r>
          </w:p>
        </w:tc>
      </w:tr>
      <w:tr w:rsidR="00DA3243" w:rsidRPr="00417282" w14:paraId="15B4E1B2" w14:textId="77777777" w:rsidTr="00342D77">
        <w:trPr>
          <w:trHeight w:val="970"/>
        </w:trPr>
        <w:tc>
          <w:tcPr>
            <w:cnfStyle w:val="001000000000" w:firstRow="0" w:lastRow="0" w:firstColumn="1" w:lastColumn="0" w:oddVBand="0" w:evenVBand="0" w:oddHBand="0" w:evenHBand="0" w:firstRowFirstColumn="0" w:firstRowLastColumn="0" w:lastRowFirstColumn="0" w:lastRowLastColumn="0"/>
            <w:tcW w:w="1172" w:type="dxa"/>
            <w:tcBorders>
              <w:top w:val="nil"/>
            </w:tcBorders>
          </w:tcPr>
          <w:p w14:paraId="0360F690" w14:textId="1554FA99" w:rsidR="00DA3243" w:rsidRPr="00417282" w:rsidRDefault="00DA3243" w:rsidP="00DA3243">
            <w:pPr>
              <w:pStyle w:val="BGKeywords"/>
              <w:jc w:val="left"/>
              <w:rPr>
                <w:sz w:val="20"/>
              </w:rPr>
            </w:pPr>
            <w:r w:rsidRPr="00417282">
              <w:rPr>
                <w:rFonts w:ascii="Calibri" w:hAnsi="Calibri" w:cs="Calibri"/>
                <w:sz w:val="20"/>
              </w:rPr>
              <w:t>β</w:t>
            </w:r>
            <w:r w:rsidRPr="00417282">
              <w:rPr>
                <w:sz w:val="20"/>
              </w:rPr>
              <w:t>(2L)</w:t>
            </w:r>
          </w:p>
        </w:tc>
        <w:tc>
          <w:tcPr>
            <w:tcW w:w="850" w:type="dxa"/>
            <w:tcBorders>
              <w:top w:val="nil"/>
            </w:tcBorders>
            <w:noWrap/>
          </w:tcPr>
          <w:p w14:paraId="39DFB766" w14:textId="35823395"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45, 50</w:t>
            </w:r>
          </w:p>
        </w:tc>
        <w:tc>
          <w:tcPr>
            <w:tcW w:w="850" w:type="dxa"/>
            <w:tcBorders>
              <w:top w:val="nil"/>
            </w:tcBorders>
            <w:noWrap/>
          </w:tcPr>
          <w:p w14:paraId="568B89A9" w14:textId="5ADB2FB9"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43, 48</w:t>
            </w:r>
          </w:p>
        </w:tc>
        <w:tc>
          <w:tcPr>
            <w:tcW w:w="850" w:type="dxa"/>
            <w:tcBorders>
              <w:top w:val="nil"/>
            </w:tcBorders>
            <w:noWrap/>
          </w:tcPr>
          <w:p w14:paraId="422D0EC8" w14:textId="468C81E8"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559CE832" w14:textId="0BB2481E"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7F84A253" w14:textId="644F5C8D" w:rsidR="00DA3243" w:rsidRPr="00417282" w:rsidRDefault="00E61EF6"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w:t>
            </w:r>
          </w:p>
        </w:tc>
        <w:tc>
          <w:tcPr>
            <w:tcW w:w="850" w:type="dxa"/>
            <w:tcBorders>
              <w:top w:val="nil"/>
            </w:tcBorders>
            <w:noWrap/>
          </w:tcPr>
          <w:p w14:paraId="1E543407" w14:textId="1CC170C6"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43, 44, 50</w:t>
            </w:r>
          </w:p>
        </w:tc>
        <w:tc>
          <w:tcPr>
            <w:tcW w:w="850" w:type="dxa"/>
            <w:tcBorders>
              <w:top w:val="nil"/>
            </w:tcBorders>
            <w:noWrap/>
          </w:tcPr>
          <w:p w14:paraId="1F5CBD59" w14:textId="2D3EE5CC"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7D1BB2" w:rsidRPr="00417282">
              <w:rPr>
                <w:sz w:val="20"/>
              </w:rPr>
              <w:t>, 48</w:t>
            </w:r>
          </w:p>
        </w:tc>
        <w:tc>
          <w:tcPr>
            <w:tcW w:w="850" w:type="dxa"/>
            <w:tcBorders>
              <w:top w:val="nil"/>
            </w:tcBorders>
            <w:noWrap/>
          </w:tcPr>
          <w:p w14:paraId="43D8B9C7" w14:textId="0313B8C7"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6C5BD4D7" w14:textId="548FEFC2"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1A013C3C" w14:textId="019B10AE"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n.d.</w:t>
            </w:r>
          </w:p>
        </w:tc>
        <w:tc>
          <w:tcPr>
            <w:tcW w:w="850" w:type="dxa"/>
            <w:tcBorders>
              <w:top w:val="nil"/>
            </w:tcBorders>
            <w:noWrap/>
          </w:tcPr>
          <w:p w14:paraId="3C7094A7" w14:textId="7DAAC1CA"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46038FC0" w14:textId="7AEF65FB"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11AEA4BA" w14:textId="7822F370"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43, 49</w:t>
            </w:r>
          </w:p>
        </w:tc>
        <w:tc>
          <w:tcPr>
            <w:tcW w:w="850" w:type="dxa"/>
            <w:tcBorders>
              <w:top w:val="nil"/>
            </w:tcBorders>
            <w:noWrap/>
          </w:tcPr>
          <w:p w14:paraId="73F21D3A" w14:textId="26122117" w:rsidR="00DA3243" w:rsidRPr="00417282" w:rsidRDefault="007D1BB2"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w:t>
            </w:r>
            <w:r w:rsidR="00E61EF6" w:rsidRPr="00417282">
              <w:rPr>
                <w:sz w:val="20"/>
              </w:rPr>
              <w:t>, *</w:t>
            </w:r>
          </w:p>
        </w:tc>
        <w:tc>
          <w:tcPr>
            <w:tcW w:w="850" w:type="dxa"/>
            <w:tcBorders>
              <w:top w:val="nil"/>
            </w:tcBorders>
            <w:noWrap/>
          </w:tcPr>
          <w:p w14:paraId="2A5839F9" w14:textId="4CAD0099" w:rsidR="00DA3243" w:rsidRPr="00417282" w:rsidRDefault="00DA3243" w:rsidP="00DA3243">
            <w:pPr>
              <w:pStyle w:val="BGKeywords"/>
              <w:cnfStyle w:val="000000000000" w:firstRow="0" w:lastRow="0" w:firstColumn="0" w:lastColumn="0" w:oddVBand="0" w:evenVBand="0" w:oddHBand="0" w:evenHBand="0" w:firstRowFirstColumn="0" w:firstRowLastColumn="0" w:lastRowFirstColumn="0" w:lastRowLastColumn="0"/>
              <w:rPr>
                <w:sz w:val="20"/>
              </w:rPr>
            </w:pPr>
            <w:r w:rsidRPr="00417282">
              <w:rPr>
                <w:sz w:val="20"/>
              </w:rPr>
              <w:t>43, 44, 50</w:t>
            </w:r>
          </w:p>
        </w:tc>
      </w:tr>
    </w:tbl>
    <w:p w14:paraId="70CAA3BA" w14:textId="77777777" w:rsidR="00BA680F" w:rsidRPr="00417282" w:rsidRDefault="00BA680F" w:rsidP="00BA680F"/>
    <w:p w14:paraId="491C004D" w14:textId="77777777" w:rsidR="00BA680F" w:rsidRPr="00417282" w:rsidRDefault="00BA680F" w:rsidP="00BA680F"/>
    <w:p w14:paraId="21C5E081" w14:textId="77777777" w:rsidR="00BA680F" w:rsidRPr="00417282" w:rsidRDefault="00BA680F" w:rsidP="00BA680F"/>
    <w:p w14:paraId="63A4176C" w14:textId="09D14884" w:rsidR="00BA680F" w:rsidRPr="00417282" w:rsidRDefault="00BA680F" w:rsidP="00342D77">
      <w:pPr>
        <w:sectPr w:rsidR="00BA680F" w:rsidRPr="00417282" w:rsidSect="00076D1C">
          <w:pgSz w:w="15840" w:h="12240" w:orient="landscape"/>
          <w:pgMar w:top="1440" w:right="1440" w:bottom="1440" w:left="1440" w:header="0" w:footer="0" w:gutter="0"/>
          <w:cols w:space="475"/>
          <w:docGrid w:linePitch="326"/>
        </w:sectPr>
      </w:pPr>
    </w:p>
    <w:p w14:paraId="520ACB38" w14:textId="322C8B06" w:rsidR="00076D1C" w:rsidRPr="00417282" w:rsidRDefault="007B443C" w:rsidP="00076D1C">
      <w:pPr>
        <w:pStyle w:val="Didascalia"/>
        <w:rPr>
          <w:rFonts w:ascii="Times New Roman" w:hAnsi="Times New Roman"/>
        </w:rPr>
      </w:pPr>
      <w:r w:rsidRPr="00417282">
        <w:rPr>
          <w:noProof/>
          <w:lang w:val="en-GB" w:eastAsia="en-GB"/>
        </w:rPr>
        <w:lastRenderedPageBreak/>
        <mc:AlternateContent>
          <mc:Choice Requires="wps">
            <w:drawing>
              <wp:anchor distT="0" distB="0" distL="114300" distR="114300" simplePos="0" relativeHeight="251734016" behindDoc="0" locked="0" layoutInCell="1" allowOverlap="1" wp14:anchorId="4F330D38" wp14:editId="3A832EB6">
                <wp:simplePos x="0" y="0"/>
                <wp:positionH relativeFrom="column">
                  <wp:posOffset>4320056</wp:posOffset>
                </wp:positionH>
                <wp:positionV relativeFrom="paragraph">
                  <wp:posOffset>3032940</wp:posOffset>
                </wp:positionV>
                <wp:extent cx="621665" cy="481330"/>
                <wp:effectExtent l="0" t="0" r="0" b="0"/>
                <wp:wrapNone/>
                <wp:docPr id="1986521591" name="Text Box 19865215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1665" cy="481330"/>
                        </a:xfrm>
                        <a:prstGeom prst="rect">
                          <a:avLst/>
                        </a:prstGeom>
                        <a:noFill/>
                      </wps:spPr>
                      <wps:txbx>
                        <w:txbxContent>
                          <w:p w14:paraId="11AC0A0B" w14:textId="77777777" w:rsidR="00594AC5" w:rsidRPr="003A19D8"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γ</w:t>
                            </w:r>
                            <w:r>
                              <w:rPr>
                                <w:rFonts w:ascii="Arial" w:hAnsi="Arial" w:cs="Arial"/>
                                <w:b/>
                                <w:bCs/>
                                <w:color w:val="000000" w:themeColor="text1"/>
                                <w:kern w:val="24"/>
                                <w:sz w:val="18"/>
                                <w:szCs w:val="18"/>
                                <w:lang w:val="it-IT"/>
                              </w:rPr>
                              <w:t xml:space="preserve"> 2</w:t>
                            </w:r>
                            <w:r w:rsidRPr="003A19D8">
                              <w:rPr>
                                <w:rFonts w:ascii="Arial" w:hAnsi="Arial" w:cs="Arial"/>
                                <w:b/>
                                <w:bCs/>
                                <w:color w:val="000000" w:themeColor="text1"/>
                                <w:kern w:val="24"/>
                                <w:sz w:val="18"/>
                                <w:szCs w:val="18"/>
                                <w:vertAlign w:val="superscript"/>
                                <w:lang w:val="it-IT"/>
                              </w:rPr>
                              <w:t>nd</w:t>
                            </w:r>
                            <w:r>
                              <w:rPr>
                                <w:rFonts w:ascii="Arial" w:hAnsi="Arial" w:cs="Arial"/>
                                <w:b/>
                                <w:bCs/>
                                <w:color w:val="000000" w:themeColor="text1"/>
                                <w:kern w:val="24"/>
                                <w:sz w:val="18"/>
                                <w:szCs w:val="18"/>
                                <w:lang w:val="it-IT"/>
                              </w:rPr>
                              <w:t xml:space="preserve"> </w:t>
                            </w:r>
                            <w:proofErr w:type="spellStart"/>
                            <w:r>
                              <w:rPr>
                                <w:rFonts w:ascii="Arial" w:hAnsi="Arial" w:cs="Arial"/>
                                <w:b/>
                                <w:bCs/>
                                <w:color w:val="000000" w:themeColor="text1"/>
                                <w:kern w:val="24"/>
                                <w:sz w:val="18"/>
                                <w:szCs w:val="18"/>
                                <w:lang w:val="it-IT"/>
                              </w:rPr>
                              <w:t>order</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type w14:anchorId="4F330D38" id="_x0000_t202" coordsize="21600,21600" o:spt="202" path="m,l,21600r21600,l21600,xe">
                <v:stroke joinstyle="miter"/>
                <v:path gradientshapeok="t" o:connecttype="rect"/>
              </v:shapetype>
              <v:shape id="Text Box 1986521591" o:spid="_x0000_s1026" type="#_x0000_t202" style="position:absolute;left:0;text-align:left;margin-left:340.15pt;margin-top:238.8pt;width:48.95pt;height:37.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" filled="f" stroked="f">
                <v:path arrowok="t"/>
                <v:textbox style="mso-fit-shape-to-text:t">
                  <w:txbxContent>
                    <w:p w14:paraId="11AC0A0B" w14:textId="77777777" w:rsidR="00594AC5" w:rsidRPr="003A19D8"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γ</w:t>
                      </w:r>
                      <w:r>
                        <w:rPr>
                          <w:rFonts w:ascii="Arial" w:hAnsi="Arial" w:cs="Arial"/>
                          <w:b/>
                          <w:bCs/>
                          <w:color w:val="000000" w:themeColor="text1"/>
                          <w:kern w:val="24"/>
                          <w:sz w:val="18"/>
                          <w:szCs w:val="18"/>
                          <w:lang w:val="it-IT"/>
                        </w:rPr>
                        <w:t xml:space="preserve"> 2</w:t>
                      </w:r>
                      <w:r w:rsidRPr="003A19D8">
                        <w:rPr>
                          <w:rFonts w:ascii="Arial" w:hAnsi="Arial" w:cs="Arial"/>
                          <w:b/>
                          <w:bCs/>
                          <w:color w:val="000000" w:themeColor="text1"/>
                          <w:kern w:val="24"/>
                          <w:sz w:val="18"/>
                          <w:szCs w:val="18"/>
                          <w:vertAlign w:val="superscript"/>
                          <w:lang w:val="it-IT"/>
                        </w:rPr>
                        <w:t>nd</w:t>
                      </w:r>
                      <w:r>
                        <w:rPr>
                          <w:rFonts w:ascii="Arial" w:hAnsi="Arial" w:cs="Arial"/>
                          <w:b/>
                          <w:bCs/>
                          <w:color w:val="000000" w:themeColor="text1"/>
                          <w:kern w:val="24"/>
                          <w:sz w:val="18"/>
                          <w:szCs w:val="18"/>
                          <w:lang w:val="it-IT"/>
                        </w:rPr>
                        <w:t xml:space="preserve"> order</w:t>
                      </w:r>
                    </w:p>
                  </w:txbxContent>
                </v:textbox>
              </v:shape>
            </w:pict>
          </mc:Fallback>
        </mc:AlternateContent>
      </w:r>
      <w:r w:rsidRPr="00417282">
        <w:rPr>
          <w:noProof/>
          <w:lang w:val="en-GB" w:eastAsia="en-GB"/>
        </w:rPr>
        <mc:AlternateContent>
          <mc:Choice Requires="wps">
            <w:drawing>
              <wp:anchor distT="0" distB="0" distL="114300" distR="114300" simplePos="0" relativeHeight="251736064" behindDoc="0" locked="0" layoutInCell="1" allowOverlap="1" wp14:anchorId="2EB2D4F5" wp14:editId="2B99CE53">
                <wp:simplePos x="0" y="0"/>
                <wp:positionH relativeFrom="column">
                  <wp:posOffset>4268147</wp:posOffset>
                </wp:positionH>
                <wp:positionV relativeFrom="paragraph">
                  <wp:posOffset>3219630</wp:posOffset>
                </wp:positionV>
                <wp:extent cx="255905" cy="80645"/>
                <wp:effectExtent l="15240" t="10795" r="5080" b="60960"/>
                <wp:wrapNone/>
                <wp:docPr id="1986521592" name="Connettore 2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55905" cy="80645"/>
                        </a:xfrm>
                        <a:prstGeom prst="bentConnector3">
                          <a:avLst>
                            <a:gd name="adj1" fmla="val 49875"/>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1240E7AE" id="_x0000_t34" coordsize="21600,21600" o:spt="34" o:oned="t" adj="10800" path="m,l@0,0@0,21600,21600,21600e" filled="f">
                <v:stroke joinstyle="miter"/>
                <v:formulas>
                  <v:f eqn="val #0"/>
                </v:formulas>
                <v:path arrowok="t" fillok="f" o:connecttype="none"/>
                <v:handles>
                  <v:h position="#0,center"/>
                </v:handles>
                <o:lock v:ext="edit" shapetype="t"/>
              </v:shapetype>
              <v:shape id="Connettore 2 39" o:spid="_x0000_s1026" type="#_x0000_t34" style="position:absolute;margin-left:336.05pt;margin-top:253.5pt;width:20.15pt;height:6.35pt;rotation:180;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" adj="10773" strokecolor="black [3040]">
                <v:stroke endarrow="block"/>
              </v:shape>
            </w:pict>
          </mc:Fallback>
        </mc:AlternateContent>
      </w:r>
      <w:r w:rsidRPr="00417282">
        <w:rPr>
          <w:noProof/>
          <w:lang w:val="en-GB" w:eastAsia="en-GB"/>
        </w:rPr>
        <mc:AlternateContent>
          <mc:Choice Requires="wps">
            <w:drawing>
              <wp:anchor distT="0" distB="0" distL="114300" distR="114300" simplePos="0" relativeHeight="251735040" behindDoc="0" locked="0" layoutInCell="1" allowOverlap="1" wp14:anchorId="5CFE3971" wp14:editId="0A9F421D">
                <wp:simplePos x="0" y="0"/>
                <wp:positionH relativeFrom="column">
                  <wp:posOffset>4338016</wp:posOffset>
                </wp:positionH>
                <wp:positionV relativeFrom="paragraph">
                  <wp:posOffset>2781097</wp:posOffset>
                </wp:positionV>
                <wp:extent cx="187310" cy="526316"/>
                <wp:effectExtent l="40005" t="0" r="24765" b="62865"/>
                <wp:wrapNone/>
                <wp:docPr id="1986521593" name="Connettore 2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87310" cy="526316"/>
                        </a:xfrm>
                        <a:prstGeom prst="bentConnector3">
                          <a:avLst>
                            <a:gd name="adj1" fmla="val 49847"/>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01BE30F9" id="Connettore 2 38" o:spid="_x0000_s1026" type="#_x0000_t34" style="position:absolute;margin-left:341.6pt;margin-top:219pt;width:14.75pt;height:41.45pt;rotation:90;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" adj="10767" strokecolor="black [3040]">
                <v:stroke endarrow="block"/>
              </v:shape>
            </w:pict>
          </mc:Fallback>
        </mc:AlternateContent>
      </w:r>
      <w:r w:rsidRPr="00417282">
        <w:rPr>
          <w:noProof/>
          <w:lang w:val="en-GB" w:eastAsia="en-GB"/>
        </w:rPr>
        <mc:AlternateContent>
          <mc:Choice Requires="wps">
            <w:drawing>
              <wp:anchor distT="0" distB="0" distL="114300" distR="114300" simplePos="0" relativeHeight="251732992" behindDoc="0" locked="0" layoutInCell="1" allowOverlap="1" wp14:anchorId="6D01372C" wp14:editId="063C744E">
                <wp:simplePos x="0" y="0"/>
                <wp:positionH relativeFrom="column">
                  <wp:posOffset>4018915</wp:posOffset>
                </wp:positionH>
                <wp:positionV relativeFrom="paragraph">
                  <wp:posOffset>2696182</wp:posOffset>
                </wp:positionV>
                <wp:extent cx="979805" cy="481330"/>
                <wp:effectExtent l="0" t="0" r="0" b="0"/>
                <wp:wrapNone/>
                <wp:docPr id="1986521596" name="Text Box 1986521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9805" cy="481330"/>
                        </a:xfrm>
                        <a:prstGeom prst="rect">
                          <a:avLst/>
                        </a:prstGeom>
                        <a:noFill/>
                      </wps:spPr>
                      <wps:txbx>
                        <w:txbxContent>
                          <w:p w14:paraId="0AF936D0"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’(3L)</w:t>
                            </w:r>
                            <w:r>
                              <w:rPr>
                                <w:rFonts w:ascii="Arial" w:hAnsi="Arial" w:cs="Arial"/>
                                <w:b/>
                                <w:bCs/>
                                <w:color w:val="000000" w:themeColor="text1"/>
                                <w:kern w:val="24"/>
                                <w:sz w:val="18"/>
                                <w:szCs w:val="18"/>
                              </w:rPr>
                              <w:t xml:space="preserve"> 2</w:t>
                            </w:r>
                            <w:r w:rsidRPr="003A19D8">
                              <w:rPr>
                                <w:rFonts w:ascii="Arial" w:hAnsi="Arial" w:cs="Arial"/>
                                <w:b/>
                                <w:bCs/>
                                <w:color w:val="000000" w:themeColor="text1"/>
                                <w:kern w:val="24"/>
                                <w:sz w:val="18"/>
                                <w:szCs w:val="18"/>
                                <w:vertAlign w:val="superscript"/>
                              </w:rPr>
                              <w:t>nd</w:t>
                            </w:r>
                            <w:r>
                              <w:rPr>
                                <w:rFonts w:ascii="Arial" w:hAnsi="Arial" w:cs="Arial"/>
                                <w:b/>
                                <w:bCs/>
                                <w:color w:val="000000" w:themeColor="text1"/>
                                <w:kern w:val="24"/>
                                <w:sz w:val="18"/>
                                <w:szCs w:val="18"/>
                              </w:rPr>
                              <w:t xml:space="preserve"> order</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6D01372C" id="Text Box 1986521596" o:spid="_x0000_s1027" type="#_x0000_t202" style="position:absolute;left:0;text-align:left;margin-left:316.45pt;margin-top:212.3pt;width:77.15pt;height:37.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" filled="f" stroked="f">
                <v:path arrowok="t"/>
                <v:textbox style="mso-fit-shape-to-text:t">
                  <w:txbxContent>
                    <w:p w14:paraId="0AF936D0"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’(3L)</w:t>
                      </w:r>
                      <w:r>
                        <w:rPr>
                          <w:rFonts w:ascii="Arial" w:hAnsi="Arial" w:cs="Arial"/>
                          <w:b/>
                          <w:bCs/>
                          <w:color w:val="000000" w:themeColor="text1"/>
                          <w:kern w:val="24"/>
                          <w:sz w:val="18"/>
                          <w:szCs w:val="18"/>
                        </w:rPr>
                        <w:t xml:space="preserve"> 2</w:t>
                      </w:r>
                      <w:r w:rsidRPr="003A19D8">
                        <w:rPr>
                          <w:rFonts w:ascii="Arial" w:hAnsi="Arial" w:cs="Arial"/>
                          <w:b/>
                          <w:bCs/>
                          <w:color w:val="000000" w:themeColor="text1"/>
                          <w:kern w:val="24"/>
                          <w:sz w:val="18"/>
                          <w:szCs w:val="18"/>
                          <w:vertAlign w:val="superscript"/>
                        </w:rPr>
                        <w:t>nd</w:t>
                      </w:r>
                      <w:r>
                        <w:rPr>
                          <w:rFonts w:ascii="Arial" w:hAnsi="Arial" w:cs="Arial"/>
                          <w:b/>
                          <w:bCs/>
                          <w:color w:val="000000" w:themeColor="text1"/>
                          <w:kern w:val="24"/>
                          <w:sz w:val="18"/>
                          <w:szCs w:val="18"/>
                        </w:rPr>
                        <w:t xml:space="preserve"> order</w:t>
                      </w:r>
                    </w:p>
                  </w:txbxContent>
                </v:textbox>
              </v:shape>
            </w:pict>
          </mc:Fallback>
        </mc:AlternateContent>
      </w:r>
      <w:r w:rsidRPr="00417282">
        <w:rPr>
          <w:noProof/>
          <w:lang w:val="en-GB" w:eastAsia="en-GB"/>
        </w:rPr>
        <mc:AlternateContent>
          <mc:Choice Requires="wps">
            <w:drawing>
              <wp:anchor distT="0" distB="0" distL="114300" distR="114300" simplePos="0" relativeHeight="251742208" behindDoc="0" locked="0" layoutInCell="1" allowOverlap="1" wp14:anchorId="4E50EC7B" wp14:editId="71D62C52">
                <wp:simplePos x="0" y="0"/>
                <wp:positionH relativeFrom="column">
                  <wp:posOffset>3485041</wp:posOffset>
                </wp:positionH>
                <wp:positionV relativeFrom="paragraph">
                  <wp:posOffset>2814253</wp:posOffset>
                </wp:positionV>
                <wp:extent cx="862330" cy="349885"/>
                <wp:effectExtent l="0" t="0" r="0" b="0"/>
                <wp:wrapNone/>
                <wp:docPr id="1986521594" name="Text Box 19865215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0543895C"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r w:rsidRPr="00014359">
                              <w:rPr>
                                <w:rFonts w:ascii="Arial" w:hAnsi="Arial" w:cs="Arial"/>
                                <w:b/>
                                <w:bCs/>
                                <w:color w:val="000000" w:themeColor="text1"/>
                                <w:kern w:val="24"/>
                                <w:sz w:val="18"/>
                                <w:szCs w:val="18"/>
                              </w:rPr>
                              <w:t>’(2L)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E50EC7B" id="Text Box 1986521594" o:spid="_x0000_s1028" type="#_x0000_t202" style="position:absolute;left:0;text-align:left;margin-left:274.4pt;margin-top:221.6pt;width:67.9pt;height:27.5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" filled="f" stroked="f">
                <v:path arrowok="t"/>
                <v:textbox style="mso-fit-shape-to-text:t">
                  <w:txbxContent>
                    <w:p w14:paraId="0543895C"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r w:rsidRPr="00014359">
                        <w:rPr>
                          <w:rFonts w:ascii="Arial" w:hAnsi="Arial" w:cs="Arial"/>
                          <w:b/>
                          <w:bCs/>
                          <w:color w:val="000000" w:themeColor="text1"/>
                          <w:kern w:val="24"/>
                          <w:sz w:val="18"/>
                          <w:szCs w:val="18"/>
                        </w:rPr>
                        <w:t>’(2L)</w:t>
                      </w:r>
                    </w:p>
                  </w:txbxContent>
                </v:textbox>
              </v:shape>
            </w:pict>
          </mc:Fallback>
        </mc:AlternateContent>
      </w:r>
      <w:r w:rsidRPr="00417282">
        <w:rPr>
          <w:noProof/>
          <w:lang w:val="en-GB" w:eastAsia="en-GB"/>
        </w:rPr>
        <mc:AlternateContent>
          <mc:Choice Requires="wps">
            <w:drawing>
              <wp:anchor distT="0" distB="0" distL="114300" distR="114300" simplePos="0" relativeHeight="251748352" behindDoc="0" locked="0" layoutInCell="1" allowOverlap="1" wp14:anchorId="7C358C83" wp14:editId="6AA1DA1C">
                <wp:simplePos x="0" y="0"/>
                <wp:positionH relativeFrom="column">
                  <wp:posOffset>3134834</wp:posOffset>
                </wp:positionH>
                <wp:positionV relativeFrom="paragraph">
                  <wp:posOffset>4960203</wp:posOffset>
                </wp:positionV>
                <wp:extent cx="390525" cy="276225"/>
                <wp:effectExtent l="0" t="0" r="3810" b="0"/>
                <wp:wrapNone/>
                <wp:docPr id="51"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7FCF20"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f</w:t>
                            </w:r>
                            <w:r w:rsidRPr="00623D00">
                              <w:rPr>
                                <w:rFonts w:ascii="Arial" w:hAnsi="Arial" w:cs="Arial"/>
                                <w:b/>
                                <w:bCs/>
                                <w:sz w:val="20"/>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358C83" id="Text Box 90" o:spid="_x0000_s1029" type="#_x0000_t202" style="position:absolute;left:0;text-align:left;margin-left:246.85pt;margin-top:390.55pt;width:30.75pt;height:21.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" stroked="f">
                <v:textbox>
                  <w:txbxContent>
                    <w:p w14:paraId="187FCF20"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f</w:t>
                      </w:r>
                      <w:r w:rsidRPr="00623D00">
                        <w:rPr>
                          <w:rFonts w:ascii="Arial" w:hAnsi="Arial" w:cs="Arial"/>
                          <w:b/>
                          <w:bCs/>
                          <w:sz w:val="20"/>
                          <w:szCs w:val="16"/>
                        </w:rPr>
                        <w:t>)</w:t>
                      </w:r>
                    </w:p>
                  </w:txbxContent>
                </v:textbox>
              </v:shape>
            </w:pict>
          </mc:Fallback>
        </mc:AlternateContent>
      </w:r>
      <w:r w:rsidRPr="00417282">
        <w:rPr>
          <w:noProof/>
          <w:lang w:val="en-GB" w:eastAsia="en-GB"/>
        </w:rPr>
        <mc:AlternateContent>
          <mc:Choice Requires="wps">
            <w:drawing>
              <wp:anchor distT="0" distB="0" distL="114300" distR="114300" simplePos="0" relativeHeight="251747328" behindDoc="0" locked="0" layoutInCell="1" allowOverlap="1" wp14:anchorId="51CE156C" wp14:editId="05BE7B88">
                <wp:simplePos x="0" y="0"/>
                <wp:positionH relativeFrom="column">
                  <wp:posOffset>266965</wp:posOffset>
                </wp:positionH>
                <wp:positionV relativeFrom="paragraph">
                  <wp:posOffset>4956544</wp:posOffset>
                </wp:positionV>
                <wp:extent cx="390525" cy="276225"/>
                <wp:effectExtent l="0" t="0" r="0" b="0"/>
                <wp:wrapNone/>
                <wp:docPr id="50"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39ACED"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e</w:t>
                            </w:r>
                            <w:r w:rsidRPr="00623D00">
                              <w:rPr>
                                <w:rFonts w:ascii="Arial" w:hAnsi="Arial" w:cs="Arial"/>
                                <w:b/>
                                <w:bCs/>
                                <w:sz w:val="20"/>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CE156C" id="Text Box 89" o:spid="_x0000_s1030" type="#_x0000_t202" style="position:absolute;left:0;text-align:left;margin-left:21pt;margin-top:390.3pt;width:30.75pt;height:21.7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NUiggIAABc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" stroked="f">
                <v:textbox>
                  <w:txbxContent>
                    <w:p w14:paraId="7A39ACED"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e</w:t>
                      </w:r>
                      <w:r w:rsidRPr="00623D00">
                        <w:rPr>
                          <w:rFonts w:ascii="Arial" w:hAnsi="Arial" w:cs="Arial"/>
                          <w:b/>
                          <w:bCs/>
                          <w:sz w:val="20"/>
                          <w:szCs w:val="16"/>
                        </w:rPr>
                        <w:t>)</w:t>
                      </w:r>
                    </w:p>
                  </w:txbxContent>
                </v:textbox>
              </v:shape>
            </w:pict>
          </mc:Fallback>
        </mc:AlternateContent>
      </w:r>
      <w:r w:rsidRPr="00417282">
        <w:rPr>
          <w:noProof/>
          <w:lang w:val="en-GB" w:eastAsia="en-GB"/>
        </w:rPr>
        <mc:AlternateContent>
          <mc:Choice Requires="wps">
            <w:drawing>
              <wp:anchor distT="0" distB="0" distL="114300" distR="114300" simplePos="0" relativeHeight="251745280" behindDoc="0" locked="0" layoutInCell="1" allowOverlap="1" wp14:anchorId="403F83C6" wp14:editId="1653DF9F">
                <wp:simplePos x="0" y="0"/>
                <wp:positionH relativeFrom="column">
                  <wp:posOffset>177469</wp:posOffset>
                </wp:positionH>
                <wp:positionV relativeFrom="paragraph">
                  <wp:posOffset>2551079</wp:posOffset>
                </wp:positionV>
                <wp:extent cx="390525" cy="276225"/>
                <wp:effectExtent l="3810" t="0" r="0" b="0"/>
                <wp:wrapNone/>
                <wp:docPr id="48"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DBE97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c</w:t>
                            </w:r>
                            <w:r w:rsidRPr="00623D00">
                              <w:rPr>
                                <w:rFonts w:ascii="Arial" w:hAnsi="Arial" w:cs="Arial"/>
                                <w:b/>
                                <w:bCs/>
                                <w:sz w:val="20"/>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3F83C6" id="Text Box 87" o:spid="_x0000_s1031" type="#_x0000_t202" style="position:absolute;left:0;text-align:left;margin-left:13.95pt;margin-top:200.85pt;width:30.75pt;height:21.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BDmggIAABc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" stroked="f">
                <v:textbox>
                  <w:txbxContent>
                    <w:p w14:paraId="48DBE97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c</w:t>
                      </w:r>
                      <w:r w:rsidRPr="00623D00">
                        <w:rPr>
                          <w:rFonts w:ascii="Arial" w:hAnsi="Arial" w:cs="Arial"/>
                          <w:b/>
                          <w:bCs/>
                          <w:sz w:val="20"/>
                          <w:szCs w:val="16"/>
                        </w:rPr>
                        <w:t>)</w:t>
                      </w:r>
                    </w:p>
                  </w:txbxContent>
                </v:textbox>
              </v:shape>
            </w:pict>
          </mc:Fallback>
        </mc:AlternateContent>
      </w:r>
      <w:r w:rsidRPr="00417282">
        <w:rPr>
          <w:noProof/>
          <w:lang w:val="en-GB" w:eastAsia="en-GB"/>
        </w:rPr>
        <mc:AlternateContent>
          <mc:Choice Requires="wps">
            <w:drawing>
              <wp:anchor distT="0" distB="0" distL="114300" distR="114300" simplePos="0" relativeHeight="251746304" behindDoc="0" locked="0" layoutInCell="1" allowOverlap="1" wp14:anchorId="59C79C11" wp14:editId="584EB4C4">
                <wp:simplePos x="0" y="0"/>
                <wp:positionH relativeFrom="column">
                  <wp:posOffset>3276411</wp:posOffset>
                </wp:positionH>
                <wp:positionV relativeFrom="paragraph">
                  <wp:posOffset>2638274</wp:posOffset>
                </wp:positionV>
                <wp:extent cx="390525" cy="276225"/>
                <wp:effectExtent l="0" t="0" r="0" b="0"/>
                <wp:wrapNone/>
                <wp:docPr id="49"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998B3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d</w:t>
                            </w:r>
                            <w:r w:rsidRPr="00623D00">
                              <w:rPr>
                                <w:rFonts w:ascii="Arial" w:hAnsi="Arial" w:cs="Arial"/>
                                <w:b/>
                                <w:bCs/>
                                <w:sz w:val="20"/>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C79C11" id="Text Box 88" o:spid="_x0000_s1032" type="#_x0000_t202" style="position:absolute;left:0;text-align:left;margin-left:258pt;margin-top:207.75pt;width:30.75pt;height:21.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sdcgwIAABc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" stroked="f">
                <v:textbox>
                  <w:txbxContent>
                    <w:p w14:paraId="37998B3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d</w:t>
                      </w:r>
                      <w:r w:rsidRPr="00623D00">
                        <w:rPr>
                          <w:rFonts w:ascii="Arial" w:hAnsi="Arial" w:cs="Arial"/>
                          <w:b/>
                          <w:bCs/>
                          <w:sz w:val="20"/>
                          <w:szCs w:val="16"/>
                        </w:rPr>
                        <w:t>)</w:t>
                      </w:r>
                    </w:p>
                  </w:txbxContent>
                </v:textbox>
              </v:shape>
            </w:pict>
          </mc:Fallback>
        </mc:AlternateContent>
      </w:r>
      <w:r w:rsidRPr="00417282">
        <w:rPr>
          <w:noProof/>
          <w:lang w:val="en-GB" w:eastAsia="en-GB"/>
        </w:rPr>
        <mc:AlternateContent>
          <mc:Choice Requires="wps">
            <w:drawing>
              <wp:anchor distT="0" distB="0" distL="114300" distR="114300" simplePos="0" relativeHeight="251741184" behindDoc="0" locked="0" layoutInCell="1" allowOverlap="1" wp14:anchorId="4AEFED8D" wp14:editId="3F299E03">
                <wp:simplePos x="0" y="0"/>
                <wp:positionH relativeFrom="column">
                  <wp:posOffset>3661552</wp:posOffset>
                </wp:positionH>
                <wp:positionV relativeFrom="paragraph">
                  <wp:posOffset>4265143</wp:posOffset>
                </wp:positionV>
                <wp:extent cx="367665" cy="349885"/>
                <wp:effectExtent l="0" t="0" r="0" b="0"/>
                <wp:wrapNone/>
                <wp:docPr id="1986521598" name="Text Box 19865215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 cy="349885"/>
                        </a:xfrm>
                        <a:prstGeom prst="rect">
                          <a:avLst/>
                        </a:prstGeom>
                        <a:noFill/>
                      </wps:spPr>
                      <wps:txbx>
                        <w:txbxContent>
                          <w:p w14:paraId="6C5147FC"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α</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AEFED8D" id="Text Box 1986521598" o:spid="_x0000_s1033" type="#_x0000_t202" style="position:absolute;left:0;text-align:left;margin-left:288.3pt;margin-top:335.85pt;width:28.95pt;height:27.5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" filled="f" stroked="f">
                <v:path arrowok="t"/>
                <v:textbox style="mso-fit-shape-to-text:t">
                  <w:txbxContent>
                    <w:p w14:paraId="6C5147FC"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α</w:t>
                      </w:r>
                    </w:p>
                  </w:txbxContent>
                </v:textbox>
              </v:shape>
            </w:pict>
          </mc:Fallback>
        </mc:AlternateContent>
      </w:r>
      <w:r w:rsidRPr="00417282">
        <w:rPr>
          <w:noProof/>
          <w:lang w:val="en-GB" w:eastAsia="en-GB"/>
        </w:rPr>
        <mc:AlternateContent>
          <mc:Choice Requires="wps">
            <w:drawing>
              <wp:anchor distT="0" distB="0" distL="114300" distR="114300" simplePos="0" relativeHeight="251740160" behindDoc="0" locked="0" layoutInCell="1" allowOverlap="1" wp14:anchorId="3504EDEF" wp14:editId="2876C38C">
                <wp:simplePos x="0" y="0"/>
                <wp:positionH relativeFrom="column">
                  <wp:posOffset>3528846</wp:posOffset>
                </wp:positionH>
                <wp:positionV relativeFrom="paragraph">
                  <wp:posOffset>3583987</wp:posOffset>
                </wp:positionV>
                <wp:extent cx="368300" cy="349885"/>
                <wp:effectExtent l="0" t="0" r="0" b="0"/>
                <wp:wrapNone/>
                <wp:docPr id="1986521597" name="Text Box 1986521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349885"/>
                        </a:xfrm>
                        <a:prstGeom prst="rect">
                          <a:avLst/>
                        </a:prstGeom>
                        <a:noFill/>
                      </wps:spPr>
                      <wps:txbx>
                        <w:txbxContent>
                          <w:p w14:paraId="100A0AE9"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3504EDEF" id="Text Box 1986521597" o:spid="_x0000_s1034" type="#_x0000_t202" style="position:absolute;left:0;text-align:left;margin-left:277.85pt;margin-top:282.2pt;width:29pt;height:27.5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" filled="f" stroked="f">
                <v:path arrowok="t"/>
                <v:textbox style="mso-fit-shape-to-text:t">
                  <w:txbxContent>
                    <w:p w14:paraId="100A0AE9"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p>
                  </w:txbxContent>
                </v:textbox>
              </v:shape>
            </w:pict>
          </mc:Fallback>
        </mc:AlternateContent>
      </w:r>
      <w:r w:rsidRPr="00417282">
        <w:rPr>
          <w:noProof/>
          <w:lang w:val="en-GB" w:eastAsia="en-GB"/>
        </w:rPr>
        <mc:AlternateContent>
          <mc:Choice Requires="wps">
            <w:drawing>
              <wp:anchor distT="0" distB="0" distL="114300" distR="114300" simplePos="0" relativeHeight="251728896" behindDoc="0" locked="0" layoutInCell="1" allowOverlap="1" wp14:anchorId="4F2F78DA" wp14:editId="086A2818">
                <wp:simplePos x="0" y="0"/>
                <wp:positionH relativeFrom="column">
                  <wp:posOffset>1191335</wp:posOffset>
                </wp:positionH>
                <wp:positionV relativeFrom="paragraph">
                  <wp:posOffset>3126475</wp:posOffset>
                </wp:positionV>
                <wp:extent cx="316742" cy="114868"/>
                <wp:effectExtent l="38100" t="76200" r="26670" b="19050"/>
                <wp:wrapNone/>
                <wp:docPr id="1986521588" name="Connettore 2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316742" cy="114868"/>
                        </a:xfrm>
                        <a:prstGeom prst="bentConnector3">
                          <a:avLst>
                            <a:gd name="adj1" fmla="val 49875"/>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B9215FA" id="Connettore 2 31" o:spid="_x0000_s1026" type="#_x0000_t34" style="position:absolute;margin-left:93.8pt;margin-top:246.2pt;width:24.95pt;height:9.05pt;rotation:18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" adj="10773" strokecolor="black [3040]">
                <v:stroke endarrow="block"/>
              </v:shape>
            </w:pict>
          </mc:Fallback>
        </mc:AlternateContent>
      </w:r>
      <w:r w:rsidRPr="00417282">
        <w:rPr>
          <w:noProof/>
          <w:lang w:val="en-GB" w:eastAsia="en-GB"/>
        </w:rPr>
        <mc:AlternateContent>
          <mc:Choice Requires="wps">
            <w:drawing>
              <wp:anchor distT="0" distB="0" distL="114300" distR="114300" simplePos="0" relativeHeight="251726848" behindDoc="0" locked="0" layoutInCell="1" allowOverlap="1" wp14:anchorId="203D0D81" wp14:editId="7A2A9AAD">
                <wp:simplePos x="0" y="0"/>
                <wp:positionH relativeFrom="column">
                  <wp:posOffset>1200965</wp:posOffset>
                </wp:positionH>
                <wp:positionV relativeFrom="paragraph">
                  <wp:posOffset>3036266</wp:posOffset>
                </wp:positionV>
                <wp:extent cx="655092" cy="481330"/>
                <wp:effectExtent l="0" t="0" r="0" b="0"/>
                <wp:wrapNone/>
                <wp:docPr id="1986521586" name="Text Box 19865215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092" cy="481330"/>
                        </a:xfrm>
                        <a:prstGeom prst="rect">
                          <a:avLst/>
                        </a:prstGeom>
                        <a:noFill/>
                      </wps:spPr>
                      <wps:txbx>
                        <w:txbxContent>
                          <w:p w14:paraId="15B8795F" w14:textId="77777777" w:rsidR="00594AC5" w:rsidRPr="003A19D8"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γ</w:t>
                            </w:r>
                            <w:r>
                              <w:rPr>
                                <w:rFonts w:ascii="Arial" w:hAnsi="Arial" w:cs="Arial"/>
                                <w:b/>
                                <w:bCs/>
                                <w:color w:val="000000" w:themeColor="text1"/>
                                <w:kern w:val="24"/>
                                <w:sz w:val="18"/>
                                <w:szCs w:val="18"/>
                                <w:lang w:val="it-IT"/>
                              </w:rPr>
                              <w:t xml:space="preserve"> 2</w:t>
                            </w:r>
                            <w:r w:rsidRPr="003A19D8">
                              <w:rPr>
                                <w:rFonts w:ascii="Arial" w:hAnsi="Arial" w:cs="Arial"/>
                                <w:b/>
                                <w:bCs/>
                                <w:color w:val="000000" w:themeColor="text1"/>
                                <w:kern w:val="24"/>
                                <w:sz w:val="18"/>
                                <w:szCs w:val="18"/>
                                <w:vertAlign w:val="superscript"/>
                                <w:lang w:val="it-IT"/>
                              </w:rPr>
                              <w:t>nd</w:t>
                            </w:r>
                            <w:r>
                              <w:rPr>
                                <w:rFonts w:ascii="Arial" w:hAnsi="Arial" w:cs="Arial"/>
                                <w:b/>
                                <w:bCs/>
                                <w:color w:val="000000" w:themeColor="text1"/>
                                <w:kern w:val="24"/>
                                <w:sz w:val="18"/>
                                <w:szCs w:val="18"/>
                                <w:lang w:val="it-IT"/>
                              </w:rPr>
                              <w:t xml:space="preserve"> </w:t>
                            </w:r>
                            <w:proofErr w:type="spellStart"/>
                            <w:r>
                              <w:rPr>
                                <w:rFonts w:ascii="Arial" w:hAnsi="Arial" w:cs="Arial"/>
                                <w:b/>
                                <w:bCs/>
                                <w:color w:val="000000" w:themeColor="text1"/>
                                <w:kern w:val="24"/>
                                <w:sz w:val="18"/>
                                <w:szCs w:val="18"/>
                                <w:lang w:val="it-IT"/>
                              </w:rPr>
                              <w:t>order</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203D0D81" id="Text Box 1986521586" o:spid="_x0000_s1035" type="#_x0000_t202" style="position:absolute;left:0;text-align:left;margin-left:94.55pt;margin-top:239.1pt;width:51.6pt;height:37.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" filled="f" stroked="f">
                <v:path arrowok="t"/>
                <v:textbox style="mso-fit-shape-to-text:t">
                  <w:txbxContent>
                    <w:p w14:paraId="15B8795F" w14:textId="77777777" w:rsidR="00594AC5" w:rsidRPr="003A19D8"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γ</w:t>
                      </w:r>
                      <w:r>
                        <w:rPr>
                          <w:rFonts w:ascii="Arial" w:hAnsi="Arial" w:cs="Arial"/>
                          <w:b/>
                          <w:bCs/>
                          <w:color w:val="000000" w:themeColor="text1"/>
                          <w:kern w:val="24"/>
                          <w:sz w:val="18"/>
                          <w:szCs w:val="18"/>
                          <w:lang w:val="it-IT"/>
                        </w:rPr>
                        <w:t xml:space="preserve"> 2</w:t>
                      </w:r>
                      <w:r w:rsidRPr="003A19D8">
                        <w:rPr>
                          <w:rFonts w:ascii="Arial" w:hAnsi="Arial" w:cs="Arial"/>
                          <w:b/>
                          <w:bCs/>
                          <w:color w:val="000000" w:themeColor="text1"/>
                          <w:kern w:val="24"/>
                          <w:sz w:val="18"/>
                          <w:szCs w:val="18"/>
                          <w:vertAlign w:val="superscript"/>
                          <w:lang w:val="it-IT"/>
                        </w:rPr>
                        <w:t>nd</w:t>
                      </w:r>
                      <w:r>
                        <w:rPr>
                          <w:rFonts w:ascii="Arial" w:hAnsi="Arial" w:cs="Arial"/>
                          <w:b/>
                          <w:bCs/>
                          <w:color w:val="000000" w:themeColor="text1"/>
                          <w:kern w:val="24"/>
                          <w:sz w:val="18"/>
                          <w:szCs w:val="18"/>
                          <w:lang w:val="it-IT"/>
                        </w:rPr>
                        <w:t xml:space="preserve"> order</w:t>
                      </w:r>
                    </w:p>
                  </w:txbxContent>
                </v:textbox>
              </v:shape>
            </w:pict>
          </mc:Fallback>
        </mc:AlternateContent>
      </w:r>
      <w:r w:rsidRPr="00417282">
        <w:rPr>
          <w:noProof/>
          <w:lang w:val="en-GB" w:eastAsia="en-GB"/>
        </w:rPr>
        <mc:AlternateContent>
          <mc:Choice Requires="wps">
            <w:drawing>
              <wp:anchor distT="0" distB="0" distL="114300" distR="114300" simplePos="0" relativeHeight="251722752" behindDoc="0" locked="0" layoutInCell="1" allowOverlap="1" wp14:anchorId="5296D5D6" wp14:editId="04A115D8">
                <wp:simplePos x="0" y="0"/>
                <wp:positionH relativeFrom="column">
                  <wp:posOffset>468147</wp:posOffset>
                </wp:positionH>
                <wp:positionV relativeFrom="paragraph">
                  <wp:posOffset>3496670</wp:posOffset>
                </wp:positionV>
                <wp:extent cx="441325" cy="349885"/>
                <wp:effectExtent l="0" t="0" r="0" b="0"/>
                <wp:wrapNone/>
                <wp:docPr id="1986521582" name="Text Box 19865215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325" cy="349885"/>
                        </a:xfrm>
                        <a:prstGeom prst="rect">
                          <a:avLst/>
                        </a:prstGeom>
                        <a:noFill/>
                      </wps:spPr>
                      <wps:txbx>
                        <w:txbxContent>
                          <w:p w14:paraId="67B830DB" w14:textId="77777777" w:rsidR="00594AC5" w:rsidRPr="009A1732"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β</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5296D5D6" id="Text Box 1986521582" o:spid="_x0000_s1036" type="#_x0000_t202" style="position:absolute;left:0;text-align:left;margin-left:36.85pt;margin-top:275.35pt;width:34.75pt;height:27.5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" filled="f" stroked="f">
                <v:path arrowok="t"/>
                <v:textbox style="mso-fit-shape-to-text:t">
                  <w:txbxContent>
                    <w:p w14:paraId="67B830DB" w14:textId="77777777" w:rsidR="00594AC5" w:rsidRPr="009A1732" w:rsidRDefault="00594AC5" w:rsidP="00076D1C">
                      <w:pPr>
                        <w:jc w:val="center"/>
                        <w:rPr>
                          <w:rFonts w:ascii="Arial" w:hAnsi="Arial" w:cs="Arial"/>
                          <w:b/>
                          <w:bCs/>
                          <w:color w:val="000000" w:themeColor="text1"/>
                          <w:kern w:val="24"/>
                          <w:sz w:val="18"/>
                          <w:szCs w:val="18"/>
                          <w:lang w:val="it-IT"/>
                        </w:rPr>
                      </w:pPr>
                      <w:r w:rsidRPr="003A19D8">
                        <w:rPr>
                          <w:rFonts w:ascii="Arial" w:hAnsi="Arial" w:cs="Arial"/>
                          <w:b/>
                          <w:bCs/>
                          <w:color w:val="000000" w:themeColor="text1"/>
                          <w:kern w:val="24"/>
                          <w:sz w:val="18"/>
                          <w:szCs w:val="18"/>
                          <w:lang w:val="el-GR"/>
                        </w:rPr>
                        <w:t>β</w:t>
                      </w:r>
                    </w:p>
                  </w:txbxContent>
                </v:textbox>
              </v:shape>
            </w:pict>
          </mc:Fallback>
        </mc:AlternateContent>
      </w:r>
      <w:r w:rsidRPr="00417282">
        <w:rPr>
          <w:noProof/>
          <w:lang w:val="en-GB" w:eastAsia="en-GB"/>
        </w:rPr>
        <mc:AlternateContent>
          <mc:Choice Requires="wps">
            <w:drawing>
              <wp:anchor distT="0" distB="0" distL="114300" distR="114300" simplePos="0" relativeHeight="251739136" behindDoc="0" locked="0" layoutInCell="1" allowOverlap="1" wp14:anchorId="074B69BE" wp14:editId="287C5FE2">
                <wp:simplePos x="0" y="0"/>
                <wp:positionH relativeFrom="column">
                  <wp:posOffset>449656</wp:posOffset>
                </wp:positionH>
                <wp:positionV relativeFrom="paragraph">
                  <wp:posOffset>2835246</wp:posOffset>
                </wp:positionV>
                <wp:extent cx="862330" cy="349885"/>
                <wp:effectExtent l="0" t="0" r="0" b="0"/>
                <wp:wrapNone/>
                <wp:docPr id="1986521584" name="Text Box 19865215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4A1A22DC" w14:textId="77777777" w:rsidR="00594AC5" w:rsidRPr="002C7223" w:rsidRDefault="00594AC5" w:rsidP="00076D1C">
                            <w:pPr>
                              <w:jc w:val="center"/>
                              <w:rPr>
                                <w:rFonts w:ascii="Arial" w:hAnsi="Arial" w:cs="Arial"/>
                                <w:b/>
                                <w:bCs/>
                                <w:color w:val="000000" w:themeColor="text1"/>
                                <w:kern w:val="24"/>
                                <w:sz w:val="16"/>
                                <w:szCs w:val="16"/>
                                <w:lang w:val="el-GR"/>
                              </w:rPr>
                            </w:pPr>
                            <w:r w:rsidRPr="002C7223">
                              <w:rPr>
                                <w:rFonts w:ascii="Arial" w:hAnsi="Arial" w:cs="Arial"/>
                                <w:b/>
                                <w:bCs/>
                                <w:color w:val="000000" w:themeColor="text1"/>
                                <w:kern w:val="24"/>
                                <w:sz w:val="16"/>
                                <w:szCs w:val="16"/>
                                <w:lang w:val="el-GR"/>
                              </w:rPr>
                              <w:t>β</w:t>
                            </w:r>
                            <w:r w:rsidRPr="002C7223">
                              <w:rPr>
                                <w:rFonts w:ascii="Arial" w:hAnsi="Arial" w:cs="Arial"/>
                                <w:b/>
                                <w:bCs/>
                                <w:color w:val="000000" w:themeColor="text1"/>
                                <w:kern w:val="24"/>
                                <w:sz w:val="16"/>
                                <w:szCs w:val="16"/>
                              </w:rPr>
                              <w:t>’(2L)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074B69BE" id="Text Box 1986521584" o:spid="_x0000_s1037" type="#_x0000_t202" style="position:absolute;left:0;text-align:left;margin-left:35.4pt;margin-top:223.25pt;width:67.9pt;height:27.5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" filled="f" stroked="f">
                <v:path arrowok="t"/>
                <v:textbox style="mso-fit-shape-to-text:t">
                  <w:txbxContent>
                    <w:p w14:paraId="4A1A22DC" w14:textId="77777777" w:rsidR="00594AC5" w:rsidRPr="002C7223" w:rsidRDefault="00594AC5" w:rsidP="00076D1C">
                      <w:pPr>
                        <w:jc w:val="center"/>
                        <w:rPr>
                          <w:rFonts w:ascii="Arial" w:hAnsi="Arial" w:cs="Arial"/>
                          <w:b/>
                          <w:bCs/>
                          <w:color w:val="000000" w:themeColor="text1"/>
                          <w:kern w:val="24"/>
                          <w:sz w:val="16"/>
                          <w:szCs w:val="16"/>
                          <w:lang w:val="el-GR"/>
                        </w:rPr>
                      </w:pPr>
                      <w:r w:rsidRPr="002C7223">
                        <w:rPr>
                          <w:rFonts w:ascii="Arial" w:hAnsi="Arial" w:cs="Arial"/>
                          <w:b/>
                          <w:bCs/>
                          <w:color w:val="000000" w:themeColor="text1"/>
                          <w:kern w:val="24"/>
                          <w:sz w:val="16"/>
                          <w:szCs w:val="16"/>
                          <w:lang w:val="el-GR"/>
                        </w:rPr>
                        <w:t>β</w:t>
                      </w:r>
                      <w:r w:rsidRPr="002C7223">
                        <w:rPr>
                          <w:rFonts w:ascii="Arial" w:hAnsi="Arial" w:cs="Arial"/>
                          <w:b/>
                          <w:bCs/>
                          <w:color w:val="000000" w:themeColor="text1"/>
                          <w:kern w:val="24"/>
                          <w:sz w:val="16"/>
                          <w:szCs w:val="16"/>
                        </w:rPr>
                        <w:t>’(2L)</w:t>
                      </w:r>
                    </w:p>
                  </w:txbxContent>
                </v:textbox>
              </v:shape>
            </w:pict>
          </mc:Fallback>
        </mc:AlternateContent>
      </w:r>
      <w:r w:rsidRPr="00417282">
        <w:rPr>
          <w:noProof/>
          <w:lang w:val="en-GB" w:eastAsia="en-GB"/>
        </w:rPr>
        <mc:AlternateContent>
          <mc:Choice Requires="wps">
            <w:drawing>
              <wp:anchor distT="0" distB="0" distL="114300" distR="114300" simplePos="0" relativeHeight="251727872" behindDoc="0" locked="0" layoutInCell="1" allowOverlap="1" wp14:anchorId="7B891B91" wp14:editId="02731EAD">
                <wp:simplePos x="0" y="0"/>
                <wp:positionH relativeFrom="column">
                  <wp:posOffset>1257926</wp:posOffset>
                </wp:positionH>
                <wp:positionV relativeFrom="paragraph">
                  <wp:posOffset>2803458</wp:posOffset>
                </wp:positionV>
                <wp:extent cx="169422" cy="460688"/>
                <wp:effectExtent l="82867" t="31433" r="28258" b="66357"/>
                <wp:wrapNone/>
                <wp:docPr id="1986521587" name="Connettore 2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69422" cy="460688"/>
                        </a:xfrm>
                        <a:prstGeom prst="bentConnector3">
                          <a:avLst>
                            <a:gd name="adj1" fmla="val -14806"/>
                          </a:avLst>
                        </a:prstGeom>
                        <a:noFill/>
                        <a:ln w="9525">
                          <a:solidFill>
                            <a:schemeClr val="dk1">
                              <a:lumMod val="95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2FCE662" id="Connettore 2 30" o:spid="_x0000_s1026" type="#_x0000_t34" style="position:absolute;margin-left:99.05pt;margin-top:220.75pt;width:13.35pt;height:36.25pt;rotation:9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" adj="-3198" strokecolor="black [3040]">
                <v:stroke endarrow="block"/>
              </v:shape>
            </w:pict>
          </mc:Fallback>
        </mc:AlternateContent>
      </w:r>
      <w:r w:rsidRPr="00417282">
        <w:rPr>
          <w:noProof/>
          <w:lang w:val="en-GB" w:eastAsia="en-GB"/>
        </w:rPr>
        <mc:AlternateContent>
          <mc:Choice Requires="wps">
            <w:drawing>
              <wp:anchor distT="0" distB="0" distL="114300" distR="114300" simplePos="0" relativeHeight="251725824" behindDoc="0" locked="0" layoutInCell="1" allowOverlap="1" wp14:anchorId="7CE038C1" wp14:editId="65BC5CDD">
                <wp:simplePos x="0" y="0"/>
                <wp:positionH relativeFrom="column">
                  <wp:posOffset>1004589</wp:posOffset>
                </wp:positionH>
                <wp:positionV relativeFrom="paragraph">
                  <wp:posOffset>2725477</wp:posOffset>
                </wp:positionV>
                <wp:extent cx="980440" cy="481330"/>
                <wp:effectExtent l="0" t="0" r="0" b="0"/>
                <wp:wrapNone/>
                <wp:docPr id="1986521585" name="Text Box 1986521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80440" cy="481330"/>
                        </a:xfrm>
                        <a:prstGeom prst="rect">
                          <a:avLst/>
                        </a:prstGeom>
                        <a:noFill/>
                      </wps:spPr>
                      <wps:txbx>
                        <w:txbxContent>
                          <w:p w14:paraId="6114E0A4"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’(3L)</w:t>
                            </w:r>
                            <w:r>
                              <w:rPr>
                                <w:rFonts w:ascii="Arial" w:hAnsi="Arial" w:cs="Arial"/>
                                <w:b/>
                                <w:bCs/>
                                <w:color w:val="000000" w:themeColor="text1"/>
                                <w:kern w:val="24"/>
                                <w:sz w:val="18"/>
                                <w:szCs w:val="18"/>
                              </w:rPr>
                              <w:t xml:space="preserve"> 2</w:t>
                            </w:r>
                            <w:r w:rsidRPr="003A19D8">
                              <w:rPr>
                                <w:rFonts w:ascii="Arial" w:hAnsi="Arial" w:cs="Arial"/>
                                <w:b/>
                                <w:bCs/>
                                <w:color w:val="000000" w:themeColor="text1"/>
                                <w:kern w:val="24"/>
                                <w:sz w:val="18"/>
                                <w:szCs w:val="18"/>
                                <w:vertAlign w:val="superscript"/>
                              </w:rPr>
                              <w:t>nd</w:t>
                            </w:r>
                            <w:r>
                              <w:rPr>
                                <w:rFonts w:ascii="Arial" w:hAnsi="Arial" w:cs="Arial"/>
                                <w:b/>
                                <w:bCs/>
                                <w:color w:val="000000" w:themeColor="text1"/>
                                <w:kern w:val="24"/>
                                <w:sz w:val="18"/>
                                <w:szCs w:val="18"/>
                              </w:rPr>
                              <w:t xml:space="preserve"> order</w:t>
                            </w:r>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7CE038C1" id="Text Box 1986521585" o:spid="_x0000_s1038" type="#_x0000_t202" style="position:absolute;left:0;text-align:left;margin-left:79.1pt;margin-top:214.6pt;width:77.2pt;height:37.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" filled="f" stroked="f">
                <v:path arrowok="t"/>
                <v:textbox style="mso-fit-shape-to-text:t">
                  <w:txbxContent>
                    <w:p w14:paraId="6114E0A4"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’(3L)</w:t>
                      </w:r>
                      <w:r>
                        <w:rPr>
                          <w:rFonts w:ascii="Arial" w:hAnsi="Arial" w:cs="Arial"/>
                          <w:b/>
                          <w:bCs/>
                          <w:color w:val="000000" w:themeColor="text1"/>
                          <w:kern w:val="24"/>
                          <w:sz w:val="18"/>
                          <w:szCs w:val="18"/>
                        </w:rPr>
                        <w:t xml:space="preserve"> 2</w:t>
                      </w:r>
                      <w:r w:rsidRPr="003A19D8">
                        <w:rPr>
                          <w:rFonts w:ascii="Arial" w:hAnsi="Arial" w:cs="Arial"/>
                          <w:b/>
                          <w:bCs/>
                          <w:color w:val="000000" w:themeColor="text1"/>
                          <w:kern w:val="24"/>
                          <w:sz w:val="18"/>
                          <w:szCs w:val="18"/>
                          <w:vertAlign w:val="superscript"/>
                        </w:rPr>
                        <w:t>nd</w:t>
                      </w:r>
                      <w:r>
                        <w:rPr>
                          <w:rFonts w:ascii="Arial" w:hAnsi="Arial" w:cs="Arial"/>
                          <w:b/>
                          <w:bCs/>
                          <w:color w:val="000000" w:themeColor="text1"/>
                          <w:kern w:val="24"/>
                          <w:sz w:val="18"/>
                          <w:szCs w:val="18"/>
                        </w:rPr>
                        <w:t xml:space="preserve"> order</w:t>
                      </w:r>
                    </w:p>
                  </w:txbxContent>
                </v:textbox>
              </v:shape>
            </w:pict>
          </mc:Fallback>
        </mc:AlternateContent>
      </w:r>
      <w:r w:rsidRPr="00417282">
        <w:rPr>
          <w:noProof/>
          <w:lang w:val="en-GB" w:eastAsia="en-GB"/>
        </w:rPr>
        <mc:AlternateContent>
          <mc:Choice Requires="wps">
            <w:drawing>
              <wp:anchor distT="0" distB="0" distL="114300" distR="114300" simplePos="0" relativeHeight="251738112" behindDoc="0" locked="0" layoutInCell="1" allowOverlap="1" wp14:anchorId="1074C11A" wp14:editId="1AB67D0C">
                <wp:simplePos x="0" y="0"/>
                <wp:positionH relativeFrom="column">
                  <wp:posOffset>755252</wp:posOffset>
                </wp:positionH>
                <wp:positionV relativeFrom="paragraph">
                  <wp:posOffset>4186592</wp:posOffset>
                </wp:positionV>
                <wp:extent cx="368300" cy="349885"/>
                <wp:effectExtent l="0" t="0" r="0" b="0"/>
                <wp:wrapNone/>
                <wp:docPr id="1986521583" name="Text Box 19865215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349885"/>
                        </a:xfrm>
                        <a:prstGeom prst="rect">
                          <a:avLst/>
                        </a:prstGeom>
                        <a:noFill/>
                      </wps:spPr>
                      <wps:txbx>
                        <w:txbxContent>
                          <w:p w14:paraId="78FAD714"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α</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074C11A" id="Text Box 1986521583" o:spid="_x0000_s1039" type="#_x0000_t202" style="position:absolute;left:0;text-align:left;margin-left:59.45pt;margin-top:329.65pt;width:29pt;height:27.5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" filled="f" stroked="f">
                <v:path arrowok="t"/>
                <v:textbox style="mso-fit-shape-to-text:t">
                  <w:txbxContent>
                    <w:p w14:paraId="78FAD714"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α</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23776" behindDoc="0" locked="0" layoutInCell="1" allowOverlap="1" wp14:anchorId="1113CF23" wp14:editId="2CACF4A4">
                <wp:simplePos x="0" y="0"/>
                <wp:positionH relativeFrom="column">
                  <wp:posOffset>803275</wp:posOffset>
                </wp:positionH>
                <wp:positionV relativeFrom="paragraph">
                  <wp:posOffset>1323975</wp:posOffset>
                </wp:positionV>
                <wp:extent cx="367665" cy="349885"/>
                <wp:effectExtent l="0" t="0" r="0" b="0"/>
                <wp:wrapNone/>
                <wp:docPr id="1986521590" name="Text Box 1986521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 cy="349885"/>
                        </a:xfrm>
                        <a:prstGeom prst="rect">
                          <a:avLst/>
                        </a:prstGeom>
                        <a:noFill/>
                      </wps:spPr>
                      <wps:txbx>
                        <w:txbxContent>
                          <w:p w14:paraId="4BE4B2FD"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113CF23" id="Text Box 1986521590" o:spid="_x0000_s1040" type="#_x0000_t202" style="position:absolute;left:0;text-align:left;margin-left:63.25pt;margin-top:104.25pt;width:28.95pt;height:27.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" filled="f" stroked="f">
                <v:path arrowok="t"/>
                <v:textbox style="mso-fit-shape-to-text:t">
                  <w:txbxContent>
                    <w:p w14:paraId="4BE4B2FD"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37088" behindDoc="0" locked="0" layoutInCell="1" allowOverlap="1" wp14:anchorId="756EE2DD" wp14:editId="3805B9A8">
                <wp:simplePos x="0" y="0"/>
                <wp:positionH relativeFrom="column">
                  <wp:posOffset>480060</wp:posOffset>
                </wp:positionH>
                <wp:positionV relativeFrom="paragraph">
                  <wp:posOffset>650240</wp:posOffset>
                </wp:positionV>
                <wp:extent cx="368300" cy="349885"/>
                <wp:effectExtent l="0" t="0" r="0" b="0"/>
                <wp:wrapNone/>
                <wp:docPr id="1986521581" name="Text Box 19865215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349885"/>
                        </a:xfrm>
                        <a:prstGeom prst="rect">
                          <a:avLst/>
                        </a:prstGeom>
                        <a:noFill/>
                      </wps:spPr>
                      <wps:txbx>
                        <w:txbxContent>
                          <w:p w14:paraId="422FC8CB"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756EE2DD" id="Text Box 1986521581" o:spid="_x0000_s1041" type="#_x0000_t202" style="position:absolute;left:0;text-align:left;margin-left:37.8pt;margin-top:51.2pt;width:29pt;height:27.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" filled="f" stroked="f">
                <v:path arrowok="t"/>
                <v:textbox style="mso-fit-shape-to-text:t">
                  <w:txbxContent>
                    <w:p w14:paraId="422FC8CB" w14:textId="77777777" w:rsidR="00594AC5" w:rsidRPr="00014359" w:rsidRDefault="00594AC5" w:rsidP="00076D1C">
                      <w:pPr>
                        <w:jc w:val="center"/>
                        <w:rPr>
                          <w:rFonts w:ascii="Arial" w:hAnsi="Arial" w:cs="Arial"/>
                          <w:b/>
                          <w:bCs/>
                          <w:color w:val="000000" w:themeColor="text1"/>
                          <w:kern w:val="24"/>
                          <w:sz w:val="18"/>
                          <w:szCs w:val="18"/>
                          <w:lang w:val="el-GR"/>
                        </w:rPr>
                      </w:pPr>
                      <w:r w:rsidRPr="00014359">
                        <w:rPr>
                          <w:rFonts w:ascii="Arial" w:hAnsi="Arial" w:cs="Arial"/>
                          <w:b/>
                          <w:bCs/>
                          <w:color w:val="000000" w:themeColor="text1"/>
                          <w:kern w:val="24"/>
                          <w:sz w:val="18"/>
                          <w:szCs w:val="18"/>
                          <w:lang w:val="el-GR"/>
                        </w:rPr>
                        <w:t>β</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24800" behindDoc="0" locked="0" layoutInCell="1" allowOverlap="1" wp14:anchorId="15F682AE" wp14:editId="02D8094F">
                <wp:simplePos x="0" y="0"/>
                <wp:positionH relativeFrom="column">
                  <wp:posOffset>848995</wp:posOffset>
                </wp:positionH>
                <wp:positionV relativeFrom="paragraph">
                  <wp:posOffset>1014095</wp:posOffset>
                </wp:positionV>
                <wp:extent cx="862330" cy="349885"/>
                <wp:effectExtent l="0" t="0" r="0" b="0"/>
                <wp:wrapNone/>
                <wp:docPr id="1986521589" name="Text Box 19865215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1FB3722C"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15F682AE" id="Text Box 1986521589" o:spid="_x0000_s1042" type="#_x0000_t202" style="position:absolute;left:0;text-align:left;margin-left:66.85pt;margin-top:79.85pt;width:67.9pt;height:27.5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" filled="f" stroked="f">
                <v:path arrowok="t"/>
                <v:textbox style="mso-fit-shape-to-text:t">
                  <w:txbxContent>
                    <w:p w14:paraId="1FB3722C"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30944" behindDoc="0" locked="0" layoutInCell="1" allowOverlap="1" wp14:anchorId="1763F5B8" wp14:editId="2F96753A">
                <wp:simplePos x="0" y="0"/>
                <wp:positionH relativeFrom="column">
                  <wp:posOffset>3630930</wp:posOffset>
                </wp:positionH>
                <wp:positionV relativeFrom="paragraph">
                  <wp:posOffset>1586865</wp:posOffset>
                </wp:positionV>
                <wp:extent cx="380365" cy="313055"/>
                <wp:effectExtent l="0" t="0" r="0" b="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0365" cy="313055"/>
                        </a:xfrm>
                        <a:prstGeom prst="rect">
                          <a:avLst/>
                        </a:prstGeom>
                        <a:noFill/>
                      </wps:spPr>
                      <wps:txbx>
                        <w:txbxContent>
                          <w:p w14:paraId="7DEF008A"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763F5B8" id="Text Box 32" o:spid="_x0000_s1043" type="#_x0000_t202" style="position:absolute;left:0;text-align:left;margin-left:285.9pt;margin-top:124.95pt;width:29.95pt;height:24.6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" filled="f" stroked="f">
                <v:path arrowok="t"/>
                <v:textbox>
                  <w:txbxContent>
                    <w:p w14:paraId="7DEF008A"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29920" behindDoc="0" locked="0" layoutInCell="1" allowOverlap="1" wp14:anchorId="6AF5FE5E" wp14:editId="5694370B">
                <wp:simplePos x="0" y="0"/>
                <wp:positionH relativeFrom="column">
                  <wp:posOffset>3528695</wp:posOffset>
                </wp:positionH>
                <wp:positionV relativeFrom="paragraph">
                  <wp:posOffset>857885</wp:posOffset>
                </wp:positionV>
                <wp:extent cx="367665" cy="349885"/>
                <wp:effectExtent l="0" t="0" r="0" b="0"/>
                <wp:wrapNone/>
                <wp:docPr id="1986521599" name="Text Box 19865215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7665" cy="349885"/>
                        </a:xfrm>
                        <a:prstGeom prst="rect">
                          <a:avLst/>
                        </a:prstGeom>
                        <a:noFill/>
                      </wps:spPr>
                      <wps:txbx>
                        <w:txbxContent>
                          <w:p w14:paraId="54F4BC32"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6AF5FE5E" id="Text Box 1986521599" o:spid="_x0000_s1044" type="#_x0000_t202" style="position:absolute;left:0;text-align:left;margin-left:277.85pt;margin-top:67.55pt;width:28.95pt;height:27.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" filled="f" stroked="f">
                <v:path arrowok="t"/>
                <v:textbox style="mso-fit-shape-to-text:t">
                  <w:txbxContent>
                    <w:p w14:paraId="54F4BC32"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31968" behindDoc="0" locked="0" layoutInCell="1" allowOverlap="1" wp14:anchorId="4518B563" wp14:editId="4D47B595">
                <wp:simplePos x="0" y="0"/>
                <wp:positionH relativeFrom="column">
                  <wp:posOffset>3876675</wp:posOffset>
                </wp:positionH>
                <wp:positionV relativeFrom="paragraph">
                  <wp:posOffset>1319530</wp:posOffset>
                </wp:positionV>
                <wp:extent cx="862330" cy="349885"/>
                <wp:effectExtent l="0" t="0" r="0" b="0"/>
                <wp:wrapNone/>
                <wp:docPr id="3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203720B8"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518B563" id="Text Box 33" o:spid="_x0000_s1045" type="#_x0000_t202" style="position:absolute;left:0;text-align:left;margin-left:305.25pt;margin-top:103.9pt;width:67.9pt;height:27.5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" filled="f" stroked="f">
                <v:path arrowok="t"/>
                <v:textbox style="mso-fit-shape-to-text:t">
                  <w:txbxContent>
                    <w:p w14:paraId="203720B8"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v:textbox>
              </v:shape>
            </w:pict>
          </mc:Fallback>
        </mc:AlternateContent>
      </w:r>
      <w:r w:rsidR="0065559A" w:rsidRPr="00417282">
        <w:rPr>
          <w:noProof/>
          <w:lang w:val="en-GB" w:eastAsia="en-GB"/>
        </w:rPr>
        <mc:AlternateContent>
          <mc:Choice Requires="wps">
            <w:drawing>
              <wp:anchor distT="0" distB="0" distL="114300" distR="114300" simplePos="0" relativeHeight="251744256" behindDoc="0" locked="0" layoutInCell="1" allowOverlap="1" wp14:anchorId="0322FB3D" wp14:editId="7420F99B">
                <wp:simplePos x="0" y="0"/>
                <wp:positionH relativeFrom="margin">
                  <wp:posOffset>3200400</wp:posOffset>
                </wp:positionH>
                <wp:positionV relativeFrom="paragraph">
                  <wp:posOffset>20320</wp:posOffset>
                </wp:positionV>
                <wp:extent cx="390525" cy="180304"/>
                <wp:effectExtent l="0" t="0" r="9525" b="0"/>
                <wp:wrapNone/>
                <wp:docPr id="4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1803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748111"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b</w:t>
                            </w:r>
                            <w:r w:rsidRPr="00623D00">
                              <w:rPr>
                                <w:rFonts w:ascii="Arial" w:hAnsi="Arial" w:cs="Arial"/>
                                <w:b/>
                                <w:bCs/>
                                <w:sz w:val="20"/>
                                <w:szCs w:val="16"/>
                              </w:rPr>
                              <w:t>)</w:t>
                            </w:r>
                          </w:p>
                        </w:txbxContent>
                      </wps:txbx>
                      <wps:bodyPr rot="0" vert="horz" wrap="square" lIns="3600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22FB3D" id="Text Box 86" o:spid="_x0000_s1046" type="#_x0000_t202" style="position:absolute;left:0;text-align:left;margin-left:252pt;margin-top:1.6pt;width:30.75pt;height:14.2pt;z-index:251744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" stroked="f">
                <v:textbox inset="1mm,0,,0">
                  <w:txbxContent>
                    <w:p w14:paraId="5B748111"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w:t>
                      </w:r>
                      <w:r>
                        <w:rPr>
                          <w:rFonts w:ascii="Arial" w:hAnsi="Arial" w:cs="Arial"/>
                          <w:b/>
                          <w:bCs/>
                          <w:sz w:val="20"/>
                          <w:szCs w:val="16"/>
                        </w:rPr>
                        <w:t>b</w:t>
                      </w:r>
                      <w:r w:rsidRPr="00623D00">
                        <w:rPr>
                          <w:rFonts w:ascii="Arial" w:hAnsi="Arial" w:cs="Arial"/>
                          <w:b/>
                          <w:bCs/>
                          <w:sz w:val="20"/>
                          <w:szCs w:val="16"/>
                        </w:rPr>
                        <w:t>)</w:t>
                      </w:r>
                    </w:p>
                  </w:txbxContent>
                </v:textbox>
                <w10:wrap anchorx="margin"/>
              </v:shape>
            </w:pict>
          </mc:Fallback>
        </mc:AlternateContent>
      </w:r>
      <w:r w:rsidR="00CC4349" w:rsidRPr="00417282">
        <w:rPr>
          <w:noProof/>
          <w:lang w:val="en-GB" w:eastAsia="en-GB"/>
        </w:rPr>
        <mc:AlternateContent>
          <mc:Choice Requires="wps">
            <w:drawing>
              <wp:anchor distT="0" distB="0" distL="114300" distR="114300" simplePos="0" relativeHeight="251743232" behindDoc="0" locked="0" layoutInCell="1" allowOverlap="1" wp14:anchorId="3F23489F" wp14:editId="7FF13608">
                <wp:simplePos x="0" y="0"/>
                <wp:positionH relativeFrom="column">
                  <wp:posOffset>234315</wp:posOffset>
                </wp:positionH>
                <wp:positionV relativeFrom="paragraph">
                  <wp:posOffset>52705</wp:posOffset>
                </wp:positionV>
                <wp:extent cx="390525" cy="160986"/>
                <wp:effectExtent l="0" t="0" r="9525" b="0"/>
                <wp:wrapNone/>
                <wp:docPr id="34"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16098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883EB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(a)</w:t>
                            </w:r>
                          </w:p>
                        </w:txbxContent>
                      </wps:txbx>
                      <wps:bodyPr rot="0" vert="horz" wrap="square" lIns="3600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23489F" id="Text Box 85" o:spid="_x0000_s1047" type="#_x0000_t202" style="position:absolute;left:0;text-align:left;margin-left:18.45pt;margin-top:4.15pt;width:30.75pt;height:12.7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" stroked="f">
                <v:textbox inset="1mm,0,,0">
                  <w:txbxContent>
                    <w:p w14:paraId="1F883EBF" w14:textId="77777777" w:rsidR="00594AC5" w:rsidRPr="00623D00" w:rsidRDefault="00594AC5" w:rsidP="00076D1C">
                      <w:pPr>
                        <w:rPr>
                          <w:rFonts w:ascii="Arial" w:hAnsi="Arial" w:cs="Arial"/>
                          <w:b/>
                          <w:bCs/>
                          <w:sz w:val="20"/>
                          <w:szCs w:val="16"/>
                        </w:rPr>
                      </w:pPr>
                      <w:r w:rsidRPr="00623D00">
                        <w:rPr>
                          <w:rFonts w:ascii="Arial" w:hAnsi="Arial" w:cs="Arial"/>
                          <w:b/>
                          <w:bCs/>
                          <w:sz w:val="20"/>
                          <w:szCs w:val="16"/>
                        </w:rPr>
                        <w:t>(a)</w:t>
                      </w:r>
                    </w:p>
                  </w:txbxContent>
                </v:textbox>
              </v:shape>
            </w:pict>
          </mc:Fallback>
        </mc:AlternateContent>
      </w:r>
      <w:r w:rsidR="00076D1C" w:rsidRPr="00417282">
        <w:rPr>
          <w:rFonts w:ascii="Times New Roman" w:hAnsi="Times New Roman"/>
          <w:noProof/>
        </w:rPr>
        <w:t xml:space="preserve">  </w:t>
      </w:r>
      <w:r w:rsidR="0065559A" w:rsidRPr="00417282">
        <w:rPr>
          <w:rFonts w:ascii="Times New Roman" w:hAnsi="Times New Roman"/>
          <w:noProof/>
          <w:lang w:val="en-GB" w:eastAsia="en-GB"/>
        </w:rPr>
        <w:drawing>
          <wp:inline distT="0" distB="0" distL="0" distR="0" wp14:anchorId="2048F5FC" wp14:editId="5D87DCE4">
            <wp:extent cx="2885427" cy="2637155"/>
            <wp:effectExtent l="0" t="0" r="0" b="0"/>
            <wp:docPr id="11927533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l="4722" r="11093"/>
                    <a:stretch/>
                  </pic:blipFill>
                  <pic:spPr bwMode="auto">
                    <a:xfrm>
                      <a:off x="0" y="0"/>
                      <a:ext cx="2892865" cy="2643953"/>
                    </a:xfrm>
                    <a:prstGeom prst="rect">
                      <a:avLst/>
                    </a:prstGeom>
                    <a:noFill/>
                    <a:ln>
                      <a:noFill/>
                    </a:ln>
                    <a:extLst>
                      <a:ext uri="{53640926-AAD7-44D8-BBD7-CCE9431645EC}">
                        <a14:shadowObscured xmlns:a14="http://schemas.microsoft.com/office/drawing/2010/main"/>
                      </a:ext>
                    </a:extLst>
                  </pic:spPr>
                </pic:pic>
              </a:graphicData>
            </a:graphic>
          </wp:inline>
        </w:drawing>
      </w:r>
      <w:r w:rsidR="0065559A" w:rsidRPr="00417282">
        <w:rPr>
          <w:rFonts w:ascii="Times New Roman" w:hAnsi="Times New Roman"/>
          <w:i w:val="0"/>
          <w:iCs w:val="0"/>
          <w:noProof/>
        </w:rPr>
        <w:t xml:space="preserve"> </w:t>
      </w:r>
      <w:r w:rsidR="0065559A" w:rsidRPr="00417282">
        <w:rPr>
          <w:rFonts w:ascii="Times New Roman" w:hAnsi="Times New Roman"/>
          <w:noProof/>
          <w:lang w:val="en-GB" w:eastAsia="en-GB"/>
        </w:rPr>
        <w:drawing>
          <wp:inline distT="0" distB="0" distL="0" distR="0" wp14:anchorId="58AD34A3" wp14:editId="434AC27D">
            <wp:extent cx="2962275" cy="2630805"/>
            <wp:effectExtent l="0" t="0" r="9525" b="0"/>
            <wp:docPr id="165958731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l="1950" r="11416"/>
                    <a:stretch/>
                  </pic:blipFill>
                  <pic:spPr bwMode="auto">
                    <a:xfrm>
                      <a:off x="0" y="0"/>
                      <a:ext cx="2966981" cy="2634984"/>
                    </a:xfrm>
                    <a:prstGeom prst="rect">
                      <a:avLst/>
                    </a:prstGeom>
                    <a:noFill/>
                    <a:ln>
                      <a:noFill/>
                    </a:ln>
                    <a:extLst>
                      <a:ext uri="{53640926-AAD7-44D8-BBD7-CCE9431645EC}">
                        <a14:shadowObscured xmlns:a14="http://schemas.microsoft.com/office/drawing/2010/main"/>
                      </a:ext>
                    </a:extLst>
                  </pic:spPr>
                </pic:pic>
              </a:graphicData>
            </a:graphic>
          </wp:inline>
        </w:drawing>
      </w:r>
      <w:r w:rsidR="00076D1C" w:rsidRPr="00417282">
        <w:t xml:space="preserve"> </w:t>
      </w:r>
      <w:r w:rsidR="008A4AEB" w:rsidRPr="00417282">
        <w:rPr>
          <w:i w:val="0"/>
          <w:iCs w:val="0"/>
        </w:rPr>
        <w:t xml:space="preserve"> </w:t>
      </w:r>
      <w:r w:rsidR="008A4AEB" w:rsidRPr="00417282">
        <w:rPr>
          <w:noProof/>
          <w:lang w:val="en-GB" w:eastAsia="en-GB"/>
        </w:rPr>
        <w:drawing>
          <wp:inline distT="0" distB="0" distL="0" distR="0" wp14:anchorId="6AB875AA" wp14:editId="7186C5A0">
            <wp:extent cx="2838450" cy="2520950"/>
            <wp:effectExtent l="0" t="0" r="0" b="0"/>
            <wp:docPr id="155635356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4">
                      <a:extLst>
                        <a:ext uri="{28A0092B-C50C-407E-A947-70E740481C1C}">
                          <a14:useLocalDpi xmlns:a14="http://schemas.microsoft.com/office/drawing/2010/main" val="0"/>
                        </a:ext>
                      </a:extLst>
                    </a:blip>
                    <a:srcRect l="2326" r="11044"/>
                    <a:stretch/>
                  </pic:blipFill>
                  <pic:spPr bwMode="auto">
                    <a:xfrm>
                      <a:off x="0" y="0"/>
                      <a:ext cx="2840161" cy="2522470"/>
                    </a:xfrm>
                    <a:prstGeom prst="rect">
                      <a:avLst/>
                    </a:prstGeom>
                    <a:noFill/>
                    <a:ln>
                      <a:noFill/>
                    </a:ln>
                    <a:extLst>
                      <a:ext uri="{53640926-AAD7-44D8-BBD7-CCE9431645EC}">
                        <a14:shadowObscured xmlns:a14="http://schemas.microsoft.com/office/drawing/2010/main"/>
                      </a:ext>
                    </a:extLst>
                  </pic:spPr>
                </pic:pic>
              </a:graphicData>
            </a:graphic>
          </wp:inline>
        </w:drawing>
      </w:r>
      <w:r w:rsidR="00076D1C" w:rsidRPr="00417282">
        <w:t xml:space="preserve"> </w:t>
      </w:r>
      <w:r w:rsidR="008A4AEB" w:rsidRPr="00417282">
        <w:rPr>
          <w:noProof/>
          <w:lang w:val="en-GB" w:eastAsia="en-GB"/>
        </w:rPr>
        <w:drawing>
          <wp:inline distT="0" distB="0" distL="0" distR="0" wp14:anchorId="517C7856" wp14:editId="691F68C4">
            <wp:extent cx="2838450" cy="2527858"/>
            <wp:effectExtent l="0" t="0" r="0" b="0"/>
            <wp:docPr id="1345814364"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a:extLst>
                        <a:ext uri="{28A0092B-C50C-407E-A947-70E740481C1C}">
                          <a14:useLocalDpi xmlns:a14="http://schemas.microsoft.com/office/drawing/2010/main" val="0"/>
                        </a:ext>
                      </a:extLst>
                    </a:blip>
                    <a:srcRect l="4174" r="9432"/>
                    <a:stretch/>
                  </pic:blipFill>
                  <pic:spPr bwMode="auto">
                    <a:xfrm>
                      <a:off x="0" y="0"/>
                      <a:ext cx="2842485" cy="2531451"/>
                    </a:xfrm>
                    <a:prstGeom prst="rect">
                      <a:avLst/>
                    </a:prstGeom>
                    <a:noFill/>
                    <a:ln>
                      <a:noFill/>
                    </a:ln>
                    <a:extLst>
                      <a:ext uri="{53640926-AAD7-44D8-BBD7-CCE9431645EC}">
                        <a14:shadowObscured xmlns:a14="http://schemas.microsoft.com/office/drawing/2010/main"/>
                      </a:ext>
                    </a:extLst>
                  </pic:spPr>
                </pic:pic>
              </a:graphicData>
            </a:graphic>
          </wp:inline>
        </w:drawing>
      </w:r>
      <w:r w:rsidR="00076D1C" w:rsidRPr="00417282">
        <w:rPr>
          <w:noProof/>
          <w:lang w:val="en-GB" w:eastAsia="en-GB"/>
        </w:rPr>
        <w:drawing>
          <wp:inline distT="0" distB="0" distL="0" distR="0" wp14:anchorId="53029570" wp14:editId="252BDC68">
            <wp:extent cx="2962275" cy="2038350"/>
            <wp:effectExtent l="0" t="0" r="0" b="0"/>
            <wp:docPr id="1" name="Grafico 1">
              <a:extLst xmlns:a="http://schemas.openxmlformats.org/drawingml/2006/main">
                <a:ext uri="{FF2B5EF4-FFF2-40B4-BE49-F238E27FC236}">
                  <a16:creationId xmlns:a16="http://schemas.microsoft.com/office/drawing/2014/main" id="{991CE868-EB4E-4E38-A7CA-45CC127503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076D1C" w:rsidRPr="00417282">
        <w:rPr>
          <w:noProof/>
          <w:lang w:val="en-GB" w:eastAsia="en-GB"/>
        </w:rPr>
        <w:drawing>
          <wp:inline distT="0" distB="0" distL="0" distR="0" wp14:anchorId="1EB338C8" wp14:editId="5C961092">
            <wp:extent cx="2933700" cy="2047875"/>
            <wp:effectExtent l="0" t="0" r="0" b="0"/>
            <wp:docPr id="3" name="Grafico 3">
              <a:extLst xmlns:a="http://schemas.openxmlformats.org/drawingml/2006/main">
                <a:ext uri="{FF2B5EF4-FFF2-40B4-BE49-F238E27FC236}">
                  <a16:creationId xmlns:a16="http://schemas.microsoft.com/office/drawing/2014/main" id="{2D90C410-A1B1-4392-A4C8-6FD7031671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bookmarkStart w:id="13" w:name="_Ref140669591"/>
      <w:r w:rsidR="00076D1C" w:rsidRPr="00417282">
        <w:rPr>
          <w:bCs/>
        </w:rPr>
        <w:t xml:space="preserve">Figure </w:t>
      </w:r>
      <w:r w:rsidR="00076D1C" w:rsidRPr="00417282">
        <w:rPr>
          <w:bCs/>
        </w:rPr>
        <w:fldChar w:fldCharType="begin"/>
      </w:r>
      <w:r w:rsidR="00076D1C" w:rsidRPr="00417282">
        <w:rPr>
          <w:bCs/>
        </w:rPr>
        <w:instrText xml:space="preserve"> SEQ Figure \* ARABIC </w:instrText>
      </w:r>
      <w:r w:rsidR="00076D1C" w:rsidRPr="00417282">
        <w:rPr>
          <w:bCs/>
        </w:rPr>
        <w:fldChar w:fldCharType="separate"/>
      </w:r>
      <w:r w:rsidR="00076D1C" w:rsidRPr="00417282">
        <w:rPr>
          <w:bCs/>
          <w:noProof/>
        </w:rPr>
        <w:t>1</w:t>
      </w:r>
      <w:r w:rsidR="00076D1C" w:rsidRPr="00417282">
        <w:rPr>
          <w:bCs/>
          <w:noProof/>
        </w:rPr>
        <w:fldChar w:fldCharType="end"/>
      </w:r>
      <w:bookmarkEnd w:id="13"/>
      <w:r w:rsidR="00076D1C" w:rsidRPr="00417282">
        <w:rPr>
          <w:bCs/>
        </w:rPr>
        <w:t>: SAXS</w:t>
      </w:r>
      <w:r w:rsidR="00076D1C" w:rsidRPr="00417282">
        <w:t xml:space="preserve"> pattern the CB and handpicked CBE samples. The SAXS pattern of CB (a), S6 (b), S1 (c) and S5 (d) during isothermal crystallization experiments in the multi-capillary holder are presented. The indexing of sample S1 and S5 are shown in panel (d) and (e), respectively.</w:t>
      </w:r>
      <w:r w:rsidR="00CB6BA2" w:rsidRPr="00417282">
        <w:t xml:space="preserve"> The time=0 is set at the start of the cooling profile. </w:t>
      </w:r>
    </w:p>
    <w:p w14:paraId="509B2189" w14:textId="03FA4C08" w:rsidR="00076D1C" w:rsidRPr="00417282" w:rsidRDefault="00076D1C">
      <w:pPr>
        <w:spacing w:after="0"/>
        <w:jc w:val="left"/>
      </w:pPr>
      <w:r w:rsidRPr="00417282">
        <w:br w:type="page"/>
      </w:r>
    </w:p>
    <w:p w14:paraId="401023D8" w14:textId="3BAF32DE" w:rsidR="00076D1C" w:rsidRPr="00417282" w:rsidRDefault="00D226B7" w:rsidP="00076D1C">
      <w:pPr>
        <w:pStyle w:val="BGKeywords"/>
        <w:rPr>
          <w:rFonts w:ascii="Times New Roman" w:hAnsi="Times New Roman"/>
        </w:rPr>
      </w:pPr>
      <w:r w:rsidRPr="00417282">
        <w:rPr>
          <w:rFonts w:ascii="Times New Roman" w:hAnsi="Times New Roman"/>
        </w:rPr>
        <w:lastRenderedPageBreak/>
        <w:t xml:space="preserve"> </w:t>
      </w:r>
      <w:r w:rsidR="00FA186B" w:rsidRPr="00417282">
        <w:rPr>
          <w:rFonts w:ascii="Times New Roman" w:hAnsi="Times New Roman"/>
          <w:noProof/>
          <w:lang w:val="en-GB" w:eastAsia="en-GB"/>
        </w:rPr>
        <w:drawing>
          <wp:inline distT="0" distB="0" distL="0" distR="0" wp14:anchorId="606CE589" wp14:editId="5D1A5F32">
            <wp:extent cx="3028619" cy="2533123"/>
            <wp:effectExtent l="0" t="0" r="0" b="0"/>
            <wp:docPr id="133213639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a:extLst>
                        <a:ext uri="{28A0092B-C50C-407E-A947-70E740481C1C}">
                          <a14:useLocalDpi xmlns:a14="http://schemas.microsoft.com/office/drawing/2010/main" val="0"/>
                        </a:ext>
                      </a:extLst>
                    </a:blip>
                    <a:srcRect l="3186" r="10080" b="5631"/>
                    <a:stretch/>
                  </pic:blipFill>
                  <pic:spPr bwMode="auto">
                    <a:xfrm>
                      <a:off x="0" y="0"/>
                      <a:ext cx="3040646" cy="2543183"/>
                    </a:xfrm>
                    <a:prstGeom prst="rect">
                      <a:avLst/>
                    </a:prstGeom>
                    <a:noFill/>
                    <a:ln>
                      <a:noFill/>
                    </a:ln>
                    <a:extLst>
                      <a:ext uri="{53640926-AAD7-44D8-BBD7-CCE9431645EC}">
                        <a14:shadowObscured xmlns:a14="http://schemas.microsoft.com/office/drawing/2010/main"/>
                      </a:ext>
                    </a:extLst>
                  </pic:spPr>
                </pic:pic>
              </a:graphicData>
            </a:graphic>
          </wp:inline>
        </w:drawing>
      </w:r>
      <w:r w:rsidR="00076D1C" w:rsidRPr="00417282">
        <w:rPr>
          <w:rFonts w:ascii="Times New Roman" w:hAnsi="Times New Roman"/>
        </w:rPr>
        <w:t xml:space="preserve"> </w:t>
      </w:r>
      <w:r w:rsidR="00853F31" w:rsidRPr="00417282">
        <w:rPr>
          <w:noProof/>
        </w:rPr>
        <w:t xml:space="preserve"> </w:t>
      </w:r>
      <w:r w:rsidR="00497E41" w:rsidRPr="00417282">
        <w:rPr>
          <w:noProof/>
          <w:lang w:val="en-GB" w:eastAsia="en-GB"/>
        </w:rPr>
        <w:drawing>
          <wp:inline distT="0" distB="0" distL="0" distR="0" wp14:anchorId="578E69AF" wp14:editId="6B434AE1">
            <wp:extent cx="2819400" cy="2552700"/>
            <wp:effectExtent l="0" t="0" r="0" b="0"/>
            <wp:docPr id="717107345" name="Grafico 1">
              <a:extLst xmlns:a="http://schemas.openxmlformats.org/drawingml/2006/main">
                <a:ext uri="{FF2B5EF4-FFF2-40B4-BE49-F238E27FC236}">
                  <a16:creationId xmlns:a16="http://schemas.microsoft.com/office/drawing/2014/main" id="{6D067217-E55D-7E65-D0D9-A07F743200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63BE6EA" w14:textId="77777777" w:rsidR="00076D1C" w:rsidRPr="00417282" w:rsidRDefault="00076D1C" w:rsidP="00076D1C">
      <w:pPr>
        <w:pStyle w:val="Didascalia"/>
      </w:pPr>
      <w:bookmarkStart w:id="14" w:name="_Ref110938101"/>
      <w:r w:rsidRPr="00417282">
        <w:t xml:space="preserve">Figure </w:t>
      </w:r>
      <w:fldSimple w:instr=" SEQ Figure \* ARABIC ">
        <w:r w:rsidRPr="00417282">
          <w:t>2</w:t>
        </w:r>
      </w:fldSimple>
      <w:bookmarkEnd w:id="14"/>
      <w:r w:rsidRPr="00417282">
        <w:t xml:space="preserve">: DSC/SAXS data for the melting of different solid phases nucleated in samples S1. On the left the SAXS patterns at different temperatures, on the right the corresponding calorimetric signal. </w:t>
      </w:r>
    </w:p>
    <w:p w14:paraId="34438023" w14:textId="663863C4" w:rsidR="00076D1C" w:rsidRPr="00417282" w:rsidRDefault="00076D1C">
      <w:pPr>
        <w:spacing w:after="0"/>
        <w:jc w:val="left"/>
      </w:pPr>
      <w:r w:rsidRPr="00417282">
        <w:br w:type="page"/>
      </w:r>
    </w:p>
    <w:p w14:paraId="1D57665A" w14:textId="77777777" w:rsidR="00076D1C" w:rsidRPr="00417282" w:rsidRDefault="00076D1C" w:rsidP="00076D1C">
      <w:pPr>
        <w:pStyle w:val="BGKeywords"/>
        <w:rPr>
          <w:rFonts w:ascii="Times New Roman" w:hAnsi="Times New Roman"/>
        </w:rPr>
      </w:pPr>
    </w:p>
    <w:p w14:paraId="6BD41ABA" w14:textId="21681197" w:rsidR="00185DA0" w:rsidRPr="00417282" w:rsidRDefault="00076D1C" w:rsidP="00076D1C">
      <w:pPr>
        <w:pStyle w:val="BGKeywords"/>
        <w:keepNext/>
        <w:rPr>
          <w:rFonts w:ascii="Times New Roman" w:hAnsi="Times New Roman"/>
          <w:noProof/>
        </w:rPr>
      </w:pPr>
      <w:r w:rsidRPr="00417282">
        <w:rPr>
          <w:rFonts w:ascii="Times New Roman" w:hAnsi="Times New Roman"/>
        </w:rPr>
        <w:t xml:space="preserve"> </w:t>
      </w:r>
      <w:r w:rsidR="00185DA0" w:rsidRPr="00417282">
        <w:rPr>
          <w:rFonts w:ascii="Times New Roman" w:hAnsi="Times New Roman"/>
          <w:noProof/>
          <w:lang w:val="en-GB" w:eastAsia="en-GB"/>
        </w:rPr>
        <w:drawing>
          <wp:inline distT="0" distB="0" distL="0" distR="0" wp14:anchorId="0603AC57" wp14:editId="6C885B28">
            <wp:extent cx="2900343" cy="2524125"/>
            <wp:effectExtent l="0" t="0" r="0" b="0"/>
            <wp:docPr id="131769946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l="1175" r="10417"/>
                    <a:stretch/>
                  </pic:blipFill>
                  <pic:spPr bwMode="auto">
                    <a:xfrm>
                      <a:off x="0" y="0"/>
                      <a:ext cx="2902567" cy="2526061"/>
                    </a:xfrm>
                    <a:prstGeom prst="rect">
                      <a:avLst/>
                    </a:prstGeom>
                    <a:noFill/>
                    <a:ln>
                      <a:noFill/>
                    </a:ln>
                    <a:extLst>
                      <a:ext uri="{53640926-AAD7-44D8-BBD7-CCE9431645EC}">
                        <a14:shadowObscured xmlns:a14="http://schemas.microsoft.com/office/drawing/2010/main"/>
                      </a:ext>
                    </a:extLst>
                  </pic:spPr>
                </pic:pic>
              </a:graphicData>
            </a:graphic>
          </wp:inline>
        </w:drawing>
      </w:r>
      <w:r w:rsidR="009563F2" w:rsidRPr="00417282">
        <w:rPr>
          <w:rFonts w:ascii="Times New Roman" w:hAnsi="Times New Roman"/>
          <w:noProof/>
          <w:lang w:val="en-GB" w:eastAsia="en-GB"/>
        </w:rPr>
        <w:drawing>
          <wp:inline distT="0" distB="0" distL="0" distR="0" wp14:anchorId="30779C28" wp14:editId="40CE507A">
            <wp:extent cx="2833988" cy="2533650"/>
            <wp:effectExtent l="0" t="0" r="0" b="0"/>
            <wp:docPr id="11599965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a:extLst>
                        <a:ext uri="{28A0092B-C50C-407E-A947-70E740481C1C}">
                          <a14:useLocalDpi xmlns:a14="http://schemas.microsoft.com/office/drawing/2010/main" val="0"/>
                        </a:ext>
                      </a:extLst>
                    </a:blip>
                    <a:srcRect l="2077" r="11862"/>
                    <a:stretch/>
                  </pic:blipFill>
                  <pic:spPr bwMode="auto">
                    <a:xfrm>
                      <a:off x="0" y="0"/>
                      <a:ext cx="2843885" cy="2542498"/>
                    </a:xfrm>
                    <a:prstGeom prst="rect">
                      <a:avLst/>
                    </a:prstGeom>
                    <a:noFill/>
                    <a:ln>
                      <a:noFill/>
                    </a:ln>
                    <a:extLst>
                      <a:ext uri="{53640926-AAD7-44D8-BBD7-CCE9431645EC}">
                        <a14:shadowObscured xmlns:a14="http://schemas.microsoft.com/office/drawing/2010/main"/>
                      </a:ext>
                    </a:extLst>
                  </pic:spPr>
                </pic:pic>
              </a:graphicData>
            </a:graphic>
          </wp:inline>
        </w:drawing>
      </w:r>
    </w:p>
    <w:p w14:paraId="02AF181F" w14:textId="6C198D2C" w:rsidR="00076D1C" w:rsidRPr="00417282" w:rsidRDefault="00076D1C" w:rsidP="00076D1C">
      <w:pPr>
        <w:pStyle w:val="Didascalia"/>
      </w:pPr>
      <w:bookmarkStart w:id="15" w:name="_Ref126662186"/>
      <w:r w:rsidRPr="00417282">
        <w:t xml:space="preserve">Figure </w:t>
      </w:r>
      <w:fldSimple w:instr=" SEQ Figure \* ARABIC ">
        <w:r w:rsidRPr="00417282">
          <w:t>3</w:t>
        </w:r>
      </w:fldSimple>
      <w:bookmarkEnd w:id="15"/>
      <w:r w:rsidRPr="00417282">
        <w:t xml:space="preserve">: Sample S1 after 6 months storage in a capillary. SAXS (left) and WAXS (right) data. </w:t>
      </w:r>
      <w:r w:rsidR="00CE2072" w:rsidRPr="00417282">
        <w:t xml:space="preserve"> </w:t>
      </w:r>
      <w:bookmarkStart w:id="16" w:name="_Hlk152259699"/>
      <w:r w:rsidR="00CE2072" w:rsidRPr="00417282">
        <w:t>The sample temperature</w:t>
      </w:r>
      <w:r w:rsidR="00F81B8C" w:rsidRPr="00417282">
        <w:t xml:space="preserve"> (reported in the legend)</w:t>
      </w:r>
      <w:r w:rsidR="00CE2072" w:rsidRPr="00417282">
        <w:t xml:space="preserve"> </w:t>
      </w:r>
      <w:r w:rsidR="00F81B8C" w:rsidRPr="00417282">
        <w:t>is</w:t>
      </w:r>
      <w:r w:rsidR="00CE2072" w:rsidRPr="00417282">
        <w:t xml:space="preserve"> higher tha</w:t>
      </w:r>
      <w:r w:rsidR="00F81B8C" w:rsidRPr="00417282">
        <w:t>n</w:t>
      </w:r>
      <w:r w:rsidR="00CE2072" w:rsidRPr="00417282">
        <w:t xml:space="preserve"> the actual melting temperature </w:t>
      </w:r>
      <w:r w:rsidR="00F81B8C" w:rsidRPr="00417282">
        <w:t xml:space="preserve">(e.g., from DSC) </w:t>
      </w:r>
      <w:r w:rsidR="00CE2072" w:rsidRPr="00417282">
        <w:t>as the heating rate was faster than the melting one</w:t>
      </w:r>
      <w:r w:rsidR="00F81B8C" w:rsidRPr="00417282">
        <w:t xml:space="preserve">, especially for the high melting </w:t>
      </w:r>
      <w:r w:rsidR="00F81B8C" w:rsidRPr="00417282">
        <w:rPr>
          <w:rFonts w:ascii="Calibri" w:hAnsi="Calibri" w:cs="Calibri"/>
        </w:rPr>
        <w:t>β</w:t>
      </w:r>
      <w:r w:rsidR="00F81B8C" w:rsidRPr="00417282">
        <w:t>(2L) structures</w:t>
      </w:r>
      <w:r w:rsidR="00CE2072" w:rsidRPr="00417282">
        <w:t xml:space="preserve">. </w:t>
      </w:r>
    </w:p>
    <w:bookmarkEnd w:id="16"/>
    <w:p w14:paraId="1C583A62" w14:textId="5331E61A" w:rsidR="00076D1C" w:rsidRPr="00417282" w:rsidRDefault="00076D1C">
      <w:pPr>
        <w:spacing w:after="0"/>
        <w:jc w:val="left"/>
      </w:pPr>
      <w:r w:rsidRPr="00417282">
        <w:br w:type="page"/>
      </w:r>
    </w:p>
    <w:p w14:paraId="669F7646" w14:textId="2BF5E1AF" w:rsidR="00076D1C" w:rsidRPr="00417282" w:rsidRDefault="009563F2" w:rsidP="00076D1C">
      <w:pPr>
        <w:pStyle w:val="BGKeywords"/>
      </w:pPr>
      <w:r w:rsidRPr="00417282">
        <w:rPr>
          <w:noProof/>
          <w:lang w:val="en-GB" w:eastAsia="en-GB"/>
        </w:rPr>
        <w:lastRenderedPageBreak/>
        <mc:AlternateContent>
          <mc:Choice Requires="wps">
            <w:drawing>
              <wp:anchor distT="0" distB="0" distL="114300" distR="114300" simplePos="0" relativeHeight="251753472" behindDoc="0" locked="0" layoutInCell="1" allowOverlap="1" wp14:anchorId="2A117FC7" wp14:editId="2C32F34F">
                <wp:simplePos x="0" y="0"/>
                <wp:positionH relativeFrom="column">
                  <wp:posOffset>742950</wp:posOffset>
                </wp:positionH>
                <wp:positionV relativeFrom="paragraph">
                  <wp:posOffset>428625</wp:posOffset>
                </wp:positionV>
                <wp:extent cx="862330" cy="349885"/>
                <wp:effectExtent l="0" t="0" r="0" b="0"/>
                <wp:wrapNone/>
                <wp:docPr id="1986521578" name="Text Box 19865215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453D958F"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2A117FC7" id="Text Box 1986521578" o:spid="_x0000_s1048" type="#_x0000_t202" style="position:absolute;left:0;text-align:left;margin-left:58.5pt;margin-top:33.75pt;width:67.9pt;height:27.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" filled="f" stroked="f">
                <v:path arrowok="t"/>
                <v:textbox style="mso-fit-shape-to-text:t">
                  <w:txbxContent>
                    <w:p w14:paraId="453D958F"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’(2L)</w:t>
                      </w:r>
                    </w:p>
                  </w:txbxContent>
                </v:textbox>
              </v:shape>
            </w:pict>
          </mc:Fallback>
        </mc:AlternateContent>
      </w:r>
      <w:r w:rsidRPr="00417282">
        <w:rPr>
          <w:noProof/>
          <w:lang w:val="en-GB" w:eastAsia="en-GB"/>
        </w:rPr>
        <mc:AlternateContent>
          <mc:Choice Requires="wps">
            <w:drawing>
              <wp:anchor distT="0" distB="0" distL="114300" distR="114300" simplePos="0" relativeHeight="251752448" behindDoc="0" locked="0" layoutInCell="1" allowOverlap="1" wp14:anchorId="22F99008" wp14:editId="384DA392">
                <wp:simplePos x="0" y="0"/>
                <wp:positionH relativeFrom="column">
                  <wp:posOffset>823595</wp:posOffset>
                </wp:positionH>
                <wp:positionV relativeFrom="paragraph">
                  <wp:posOffset>1761490</wp:posOffset>
                </wp:positionV>
                <wp:extent cx="380365" cy="313055"/>
                <wp:effectExtent l="0" t="0" r="0" b="0"/>
                <wp:wrapNone/>
                <wp:docPr id="1986521579" name="Text Box 19865215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0365" cy="313055"/>
                        </a:xfrm>
                        <a:prstGeom prst="rect">
                          <a:avLst/>
                        </a:prstGeom>
                        <a:noFill/>
                      </wps:spPr>
                      <wps:txbx>
                        <w:txbxContent>
                          <w:p w14:paraId="49C27CE1"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2F99008" id="Text Box 1986521579" o:spid="_x0000_s1049" type="#_x0000_t202" style="position:absolute;left:0;text-align:left;margin-left:64.85pt;margin-top:138.7pt;width:29.95pt;height:24.6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" filled="f" stroked="f">
                <v:path arrowok="t"/>
                <v:textbox>
                  <w:txbxContent>
                    <w:p w14:paraId="49C27CE1"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α</w:t>
                      </w:r>
                    </w:p>
                  </w:txbxContent>
                </v:textbox>
              </v:shape>
            </w:pict>
          </mc:Fallback>
        </mc:AlternateContent>
      </w:r>
      <w:r w:rsidRPr="00417282">
        <w:rPr>
          <w:noProof/>
          <w:lang w:val="en-GB" w:eastAsia="en-GB"/>
        </w:rPr>
        <mc:AlternateContent>
          <mc:Choice Requires="wps">
            <w:drawing>
              <wp:anchor distT="0" distB="0" distL="114300" distR="114300" simplePos="0" relativeHeight="251751424" behindDoc="0" locked="0" layoutInCell="1" allowOverlap="1" wp14:anchorId="728A78BD" wp14:editId="1448F341">
                <wp:simplePos x="0" y="0"/>
                <wp:positionH relativeFrom="column">
                  <wp:posOffset>3733800</wp:posOffset>
                </wp:positionH>
                <wp:positionV relativeFrom="paragraph">
                  <wp:posOffset>1590675</wp:posOffset>
                </wp:positionV>
                <wp:extent cx="200025" cy="438150"/>
                <wp:effectExtent l="38100" t="0" r="28575" b="57150"/>
                <wp:wrapNone/>
                <wp:docPr id="198652157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0025" cy="438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3C7498F" id="_x0000_t32" coordsize="21600,21600" o:spt="32" o:oned="t" path="m,l21600,21600e" filled="f">
                <v:path arrowok="t" fillok="f" o:connecttype="none"/>
                <o:lock v:ext="edit" shapetype="t"/>
              </v:shapetype>
              <v:shape id="AutoShape 44" o:spid="_x0000_s1026" type="#_x0000_t32" style="position:absolute;margin-left:294pt;margin-top:125.25pt;width:15.75pt;height:34.5p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">
                <v:stroke endarrow="block"/>
              </v:shape>
            </w:pict>
          </mc:Fallback>
        </mc:AlternateContent>
      </w:r>
      <w:r w:rsidRPr="00417282">
        <w:rPr>
          <w:noProof/>
          <w:lang w:val="en-GB" w:eastAsia="en-GB"/>
        </w:rPr>
        <mc:AlternateContent>
          <mc:Choice Requires="wps">
            <w:drawing>
              <wp:anchor distT="0" distB="0" distL="114300" distR="114300" simplePos="0" relativeHeight="251750400" behindDoc="0" locked="0" layoutInCell="1" allowOverlap="1" wp14:anchorId="7E41AF12" wp14:editId="51DDD2EF">
                <wp:simplePos x="0" y="0"/>
                <wp:positionH relativeFrom="column">
                  <wp:posOffset>4067810</wp:posOffset>
                </wp:positionH>
                <wp:positionV relativeFrom="paragraph">
                  <wp:posOffset>1731010</wp:posOffset>
                </wp:positionV>
                <wp:extent cx="247650" cy="323850"/>
                <wp:effectExtent l="57785" t="6985" r="8890" b="50165"/>
                <wp:wrapNone/>
                <wp:docPr id="1986521577"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765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2336E7" id="AutoShape 37" o:spid="_x0000_s1026" type="#_x0000_t32" style="position:absolute;margin-left:320.3pt;margin-top:136.3pt;width:19.5pt;height:25.5pt;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">
                <v:stroke endarrow="block"/>
              </v:shape>
            </w:pict>
          </mc:Fallback>
        </mc:AlternateContent>
      </w:r>
      <w:r w:rsidRPr="00417282">
        <w:rPr>
          <w:noProof/>
          <w:lang w:val="en-GB" w:eastAsia="en-GB"/>
        </w:rPr>
        <mc:AlternateContent>
          <mc:Choice Requires="wps">
            <w:drawing>
              <wp:anchor distT="0" distB="0" distL="114300" distR="114300" simplePos="0" relativeHeight="251754496" behindDoc="0" locked="0" layoutInCell="1" allowOverlap="1" wp14:anchorId="439369CB" wp14:editId="105FFAD5">
                <wp:simplePos x="0" y="0"/>
                <wp:positionH relativeFrom="column">
                  <wp:posOffset>3894455</wp:posOffset>
                </wp:positionH>
                <wp:positionV relativeFrom="paragraph">
                  <wp:posOffset>1527175</wp:posOffset>
                </wp:positionV>
                <wp:extent cx="862330" cy="349885"/>
                <wp:effectExtent l="0" t="0" r="0" b="0"/>
                <wp:wrapNone/>
                <wp:docPr id="1986521580" name="Text Box 19865215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2330" cy="349885"/>
                        </a:xfrm>
                        <a:prstGeom prst="rect">
                          <a:avLst/>
                        </a:prstGeom>
                        <a:noFill/>
                      </wps:spPr>
                      <wps:txbx>
                        <w:txbxContent>
                          <w:p w14:paraId="51B28C70"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w:t>
                            </w:r>
                            <w:r>
                              <w:rPr>
                                <w:rFonts w:ascii="Arial" w:hAnsi="Arial" w:cs="Arial"/>
                                <w:b/>
                                <w:bCs/>
                                <w:color w:val="000000" w:themeColor="text1"/>
                                <w:kern w:val="24"/>
                                <w:sz w:val="18"/>
                                <w:szCs w:val="18"/>
                              </w:rPr>
                              <w:t>3</w:t>
                            </w:r>
                            <w:r w:rsidRPr="003A19D8">
                              <w:rPr>
                                <w:rFonts w:ascii="Arial" w:hAnsi="Arial" w:cs="Arial"/>
                                <w:b/>
                                <w:bCs/>
                                <w:color w:val="000000" w:themeColor="text1"/>
                                <w:kern w:val="24"/>
                                <w:sz w:val="18"/>
                                <w:szCs w:val="18"/>
                              </w:rPr>
                              <w:t>L)</w:t>
                            </w:r>
                          </w:p>
                        </w:txbxContent>
                      </wps:txbx>
                      <wps:bodyPr wrap="square" rtlCol="0">
                        <a:spAutoFit/>
                      </wps:bodyPr>
                    </wps:wsp>
                  </a:graphicData>
                </a:graphic>
                <wp14:sizeRelH relativeFrom="page">
                  <wp14:pctWidth>0</wp14:pctWidth>
                </wp14:sizeRelH>
                <wp14:sizeRelV relativeFrom="page">
                  <wp14:pctHeight>0</wp14:pctHeight>
                </wp14:sizeRelV>
              </wp:anchor>
            </w:drawing>
          </mc:Choice>
          <mc:Fallback>
            <w:pict>
              <v:shape w14:anchorId="439369CB" id="Text Box 1986521580" o:spid="_x0000_s1050" type="#_x0000_t202" style="position:absolute;left:0;text-align:left;margin-left:306.65pt;margin-top:120.25pt;width:67.9pt;height:27.5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" filled="f" stroked="f">
                <v:path arrowok="t"/>
                <v:textbox style="mso-fit-shape-to-text:t">
                  <w:txbxContent>
                    <w:p w14:paraId="51B28C70" w14:textId="77777777" w:rsidR="00594AC5" w:rsidRPr="003A19D8" w:rsidRDefault="00594AC5" w:rsidP="00076D1C">
                      <w:pPr>
                        <w:jc w:val="center"/>
                        <w:rPr>
                          <w:rFonts w:ascii="Arial" w:hAnsi="Arial" w:cs="Arial"/>
                          <w:b/>
                          <w:bCs/>
                          <w:color w:val="000000" w:themeColor="text1"/>
                          <w:kern w:val="24"/>
                          <w:sz w:val="18"/>
                          <w:szCs w:val="18"/>
                          <w:lang w:val="el-GR"/>
                        </w:rPr>
                      </w:pPr>
                      <w:r w:rsidRPr="003A19D8">
                        <w:rPr>
                          <w:rFonts w:ascii="Arial" w:hAnsi="Arial" w:cs="Arial"/>
                          <w:b/>
                          <w:bCs/>
                          <w:color w:val="000000" w:themeColor="text1"/>
                          <w:kern w:val="24"/>
                          <w:sz w:val="18"/>
                          <w:szCs w:val="18"/>
                          <w:lang w:val="el-GR"/>
                        </w:rPr>
                        <w:t>β</w:t>
                      </w:r>
                      <w:r w:rsidRPr="003A19D8">
                        <w:rPr>
                          <w:rFonts w:ascii="Arial" w:hAnsi="Arial" w:cs="Arial"/>
                          <w:b/>
                          <w:bCs/>
                          <w:color w:val="000000" w:themeColor="text1"/>
                          <w:kern w:val="24"/>
                          <w:sz w:val="18"/>
                          <w:szCs w:val="18"/>
                        </w:rPr>
                        <w:t>(</w:t>
                      </w:r>
                      <w:r>
                        <w:rPr>
                          <w:rFonts w:ascii="Arial" w:hAnsi="Arial" w:cs="Arial"/>
                          <w:b/>
                          <w:bCs/>
                          <w:color w:val="000000" w:themeColor="text1"/>
                          <w:kern w:val="24"/>
                          <w:sz w:val="18"/>
                          <w:szCs w:val="18"/>
                        </w:rPr>
                        <w:t>3</w:t>
                      </w:r>
                      <w:r w:rsidRPr="003A19D8">
                        <w:rPr>
                          <w:rFonts w:ascii="Arial" w:hAnsi="Arial" w:cs="Arial"/>
                          <w:b/>
                          <w:bCs/>
                          <w:color w:val="000000" w:themeColor="text1"/>
                          <w:kern w:val="24"/>
                          <w:sz w:val="18"/>
                          <w:szCs w:val="18"/>
                        </w:rPr>
                        <w:t>L)</w:t>
                      </w:r>
                    </w:p>
                  </w:txbxContent>
                </v:textbox>
              </v:shape>
            </w:pict>
          </mc:Fallback>
        </mc:AlternateContent>
      </w:r>
      <w:r w:rsidRPr="00417282">
        <w:rPr>
          <w:noProof/>
          <w:lang w:val="en-GB" w:eastAsia="en-GB"/>
        </w:rPr>
        <w:drawing>
          <wp:inline distT="0" distB="0" distL="0" distR="0" wp14:anchorId="4527D19B" wp14:editId="3AAFD43D">
            <wp:extent cx="2895600" cy="2572725"/>
            <wp:effectExtent l="0" t="0" r="0" b="0"/>
            <wp:docPr id="29462164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a:extLst>
                        <a:ext uri="{28A0092B-C50C-407E-A947-70E740481C1C}">
                          <a14:useLocalDpi xmlns:a14="http://schemas.microsoft.com/office/drawing/2010/main" val="0"/>
                        </a:ext>
                      </a:extLst>
                    </a:blip>
                    <a:srcRect l="3863" r="9542"/>
                    <a:stretch/>
                  </pic:blipFill>
                  <pic:spPr bwMode="auto">
                    <a:xfrm>
                      <a:off x="0" y="0"/>
                      <a:ext cx="2921417" cy="2595663"/>
                    </a:xfrm>
                    <a:prstGeom prst="rect">
                      <a:avLst/>
                    </a:prstGeom>
                    <a:noFill/>
                    <a:ln>
                      <a:noFill/>
                    </a:ln>
                    <a:extLst>
                      <a:ext uri="{53640926-AAD7-44D8-BBD7-CCE9431645EC}">
                        <a14:shadowObscured xmlns:a14="http://schemas.microsoft.com/office/drawing/2010/main"/>
                      </a:ext>
                    </a:extLst>
                  </pic:spPr>
                </pic:pic>
              </a:graphicData>
            </a:graphic>
          </wp:inline>
        </w:drawing>
      </w:r>
      <w:r w:rsidR="00076D1C" w:rsidRPr="00417282">
        <w:rPr>
          <w:noProof/>
          <w:lang w:val="en-GB" w:eastAsia="en-GB"/>
        </w:rPr>
        <mc:AlternateContent>
          <mc:Choice Requires="wps">
            <w:drawing>
              <wp:anchor distT="0" distB="0" distL="114300" distR="114300" simplePos="0" relativeHeight="251755520" behindDoc="0" locked="0" layoutInCell="1" allowOverlap="1" wp14:anchorId="54992E02" wp14:editId="1386F884">
                <wp:simplePos x="0" y="0"/>
                <wp:positionH relativeFrom="column">
                  <wp:posOffset>4914900</wp:posOffset>
                </wp:positionH>
                <wp:positionV relativeFrom="paragraph">
                  <wp:posOffset>1521460</wp:posOffset>
                </wp:positionV>
                <wp:extent cx="209550" cy="323850"/>
                <wp:effectExtent l="9525" t="6985" r="57150" b="40640"/>
                <wp:wrapNone/>
                <wp:docPr id="1986521575"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C5610D9" id="AutoShape 36" o:spid="_x0000_s1026" type="#_x0000_t32" style="position:absolute;margin-left:387pt;margin-top:119.8pt;width:16.5pt;height:2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">
                <v:stroke endarrow="block"/>
              </v:shape>
            </w:pict>
          </mc:Fallback>
        </mc:AlternateContent>
      </w:r>
      <w:r w:rsidR="00076D1C" w:rsidRPr="00417282">
        <w:rPr>
          <w:noProof/>
        </w:rPr>
        <w:t xml:space="preserve">  </w:t>
      </w:r>
      <w:r w:rsidR="00076D1C" w:rsidRPr="00417282">
        <w:rPr>
          <w:noProof/>
          <w:lang w:val="en-GB" w:eastAsia="en-GB"/>
        </w:rPr>
        <w:drawing>
          <wp:inline distT="0" distB="0" distL="0" distR="0" wp14:anchorId="3BF8A81C" wp14:editId="2068FB76">
            <wp:extent cx="2948026" cy="2409825"/>
            <wp:effectExtent l="0" t="0" r="0" b="0"/>
            <wp:docPr id="2" name="Grafico 2">
              <a:extLst xmlns:a="http://schemas.openxmlformats.org/drawingml/2006/main">
                <a:ext uri="{FF2B5EF4-FFF2-40B4-BE49-F238E27FC236}">
                  <a16:creationId xmlns:a16="http://schemas.microsoft.com/office/drawing/2014/main" id="{760761B5-9405-42D9-BB77-993C67764C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E8947C8" w14:textId="58964162" w:rsidR="00076D1C" w:rsidRPr="00417282" w:rsidRDefault="00076D1C" w:rsidP="00076D1C">
      <w:pPr>
        <w:pStyle w:val="Didascalia"/>
      </w:pPr>
      <w:bookmarkStart w:id="17" w:name="_Ref110946395"/>
      <w:r w:rsidRPr="00417282">
        <w:t xml:space="preserve">Figure </w:t>
      </w:r>
      <w:fldSimple w:instr=" SEQ Figure \* ARABIC ">
        <w:r w:rsidRPr="00417282">
          <w:t>4</w:t>
        </w:r>
      </w:fldSimple>
      <w:bookmarkEnd w:id="17"/>
      <w:r w:rsidRPr="00417282">
        <w:t xml:space="preserve">: </w:t>
      </w:r>
      <w:bookmarkStart w:id="18" w:name="_Hlk152272075"/>
      <w:r w:rsidRPr="00417282">
        <w:t>sample S10 during the isothermal crystallization (left</w:t>
      </w:r>
      <w:r w:rsidR="00AD6BB5" w:rsidRPr="00417282">
        <w:t>, collected at Diamond Light Source</w:t>
      </w:r>
      <w:r w:rsidRPr="00417282">
        <w:t>) and after several days and months after crystallization (right</w:t>
      </w:r>
      <w:r w:rsidR="00AD6BB5" w:rsidRPr="00417282">
        <w:t>, collected with benchtop SAXS</w:t>
      </w:r>
      <w:r w:rsidRPr="00417282">
        <w:t xml:space="preserve">). </w:t>
      </w:r>
      <w:bookmarkEnd w:id="18"/>
      <w:r w:rsidRPr="00417282">
        <w:t>Black arrows are pointing at the characteristic peaks of the β(3L) form. After six months of storage sample S10 is still a mixture of β(2L) and β’(2L) polymorphs.</w:t>
      </w:r>
    </w:p>
    <w:p w14:paraId="3C554F02" w14:textId="17AC9229" w:rsidR="00076D1C" w:rsidRPr="00417282" w:rsidRDefault="00076D1C">
      <w:pPr>
        <w:spacing w:after="0"/>
        <w:jc w:val="left"/>
      </w:pPr>
      <w:r w:rsidRPr="00417282">
        <w:br w:type="page"/>
      </w:r>
    </w:p>
    <w:p w14:paraId="374B3F27" w14:textId="3C4688C9" w:rsidR="00076D1C" w:rsidRPr="00417282" w:rsidRDefault="00FA186B" w:rsidP="00076D1C">
      <w:pPr>
        <w:spacing w:line="480" w:lineRule="auto"/>
      </w:pPr>
      <w:r w:rsidRPr="00417282">
        <w:rPr>
          <w:noProof/>
        </w:rPr>
        <w:lastRenderedPageBreak/>
        <w:t xml:space="preserve"> </w:t>
      </w:r>
      <w:r w:rsidRPr="00417282">
        <w:rPr>
          <w:noProof/>
          <w:lang w:val="en-GB" w:eastAsia="en-GB"/>
        </w:rPr>
        <w:drawing>
          <wp:inline distT="0" distB="0" distL="0" distR="0" wp14:anchorId="48FB46BE" wp14:editId="6F9AF08B">
            <wp:extent cx="2922905" cy="2520849"/>
            <wp:effectExtent l="0" t="0" r="0" b="0"/>
            <wp:docPr id="1324560717"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4">
                      <a:extLst>
                        <a:ext uri="{28A0092B-C50C-407E-A947-70E740481C1C}">
                          <a14:useLocalDpi xmlns:a14="http://schemas.microsoft.com/office/drawing/2010/main" val="0"/>
                        </a:ext>
                      </a:extLst>
                    </a:blip>
                    <a:srcRect l="2916" r="11318" b="3778"/>
                    <a:stretch/>
                  </pic:blipFill>
                  <pic:spPr bwMode="auto">
                    <a:xfrm>
                      <a:off x="0" y="0"/>
                      <a:ext cx="2936832" cy="2532861"/>
                    </a:xfrm>
                    <a:prstGeom prst="rect">
                      <a:avLst/>
                    </a:prstGeom>
                    <a:noFill/>
                    <a:ln>
                      <a:noFill/>
                    </a:ln>
                    <a:extLst>
                      <a:ext uri="{53640926-AAD7-44D8-BBD7-CCE9431645EC}">
                        <a14:shadowObscured xmlns:a14="http://schemas.microsoft.com/office/drawing/2010/main"/>
                      </a:ext>
                    </a:extLst>
                  </pic:spPr>
                </pic:pic>
              </a:graphicData>
            </a:graphic>
          </wp:inline>
        </w:drawing>
      </w:r>
      <w:r w:rsidR="00CD31F8" w:rsidRPr="00417282">
        <w:rPr>
          <w:noProof/>
        </w:rPr>
        <w:t xml:space="preserve"> </w:t>
      </w:r>
      <w:r w:rsidR="00CD31F8" w:rsidRPr="00417282">
        <w:rPr>
          <w:noProof/>
          <w:lang w:val="en-GB" w:eastAsia="en-GB"/>
        </w:rPr>
        <w:drawing>
          <wp:inline distT="0" distB="0" distL="0" distR="0" wp14:anchorId="7872EB9F" wp14:editId="0A5718F7">
            <wp:extent cx="2943225" cy="2465268"/>
            <wp:effectExtent l="0" t="0" r="0" b="0"/>
            <wp:docPr id="957688079" name="Grafico 1">
              <a:extLst xmlns:a="http://schemas.openxmlformats.org/drawingml/2006/main">
                <a:ext uri="{FF2B5EF4-FFF2-40B4-BE49-F238E27FC236}">
                  <a16:creationId xmlns:a16="http://schemas.microsoft.com/office/drawing/2014/main" id="{D13E5983-9077-3CD7-4919-0554A58E2B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076D1C" w:rsidRPr="00417282">
        <w:rPr>
          <w:noProof/>
        </w:rPr>
        <w:t xml:space="preserve">  </w:t>
      </w:r>
    </w:p>
    <w:p w14:paraId="5CC29B26" w14:textId="77777777" w:rsidR="00076D1C" w:rsidRPr="00417282" w:rsidRDefault="00076D1C" w:rsidP="00076D1C">
      <w:pPr>
        <w:pStyle w:val="Didascalia"/>
      </w:pPr>
      <w:bookmarkStart w:id="19" w:name="_Ref110948294"/>
      <w:r w:rsidRPr="00417282">
        <w:t xml:space="preserve">Figure </w:t>
      </w:r>
      <w:fldSimple w:instr=" SEQ Figure \* ARABIC ">
        <w:r w:rsidRPr="00417282">
          <w:t>5</w:t>
        </w:r>
      </w:fldSimple>
      <w:bookmarkEnd w:id="19"/>
      <w:r w:rsidRPr="00417282">
        <w:t>: DSC/SAXS data of the melting of sample S10 after the crystallization thermal profile. SAXS pattern on the left and calorimetric signal on the right.</w:t>
      </w:r>
    </w:p>
    <w:p w14:paraId="526FDDF3" w14:textId="11D4BDF9" w:rsidR="00076D1C" w:rsidRPr="00417282" w:rsidRDefault="00076D1C">
      <w:pPr>
        <w:spacing w:after="0"/>
        <w:jc w:val="left"/>
      </w:pPr>
      <w:r w:rsidRPr="00417282">
        <w:br w:type="page"/>
      </w:r>
    </w:p>
    <w:p w14:paraId="7FDF08B4" w14:textId="41BC44E9" w:rsidR="00076D1C" w:rsidRPr="00417282" w:rsidRDefault="00F078C6" w:rsidP="00076D1C">
      <w:pPr>
        <w:pStyle w:val="Didascalia"/>
        <w:spacing w:line="480" w:lineRule="auto"/>
        <w:rPr>
          <w:rFonts w:ascii="Times New Roman" w:hAnsi="Times New Roman"/>
        </w:rPr>
      </w:pPr>
      <w:r w:rsidRPr="00417282">
        <w:rPr>
          <w:rFonts w:ascii="Times New Roman" w:hAnsi="Times New Roman"/>
          <w:noProof/>
        </w:rPr>
        <w:lastRenderedPageBreak/>
        <w:drawing>
          <wp:inline distT="0" distB="0" distL="0" distR="0" wp14:anchorId="15C654E3" wp14:editId="52D8AB2F">
            <wp:extent cx="5970956" cy="5607050"/>
            <wp:effectExtent l="0" t="0" r="0" b="0"/>
            <wp:docPr id="28299398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79277" cy="5614864"/>
                    </a:xfrm>
                    <a:prstGeom prst="rect">
                      <a:avLst/>
                    </a:prstGeom>
                    <a:noFill/>
                  </pic:spPr>
                </pic:pic>
              </a:graphicData>
            </a:graphic>
          </wp:inline>
        </w:drawing>
      </w:r>
    </w:p>
    <w:p w14:paraId="2A5DECD5" w14:textId="77777777" w:rsidR="00076D1C" w:rsidRPr="00417282" w:rsidRDefault="00076D1C" w:rsidP="00076D1C">
      <w:pPr>
        <w:pStyle w:val="Didascalia"/>
      </w:pPr>
      <w:bookmarkStart w:id="20" w:name="_Ref140665446"/>
      <w:r w:rsidRPr="00417282">
        <w:t xml:space="preserve">Figure </w:t>
      </w:r>
      <w:fldSimple w:instr=" SEQ Figure \* ARABIC ">
        <w:r w:rsidRPr="00417282">
          <w:t>6</w:t>
        </w:r>
      </w:fldSimple>
      <w:bookmarkEnd w:id="20"/>
      <w:r w:rsidRPr="00417282">
        <w:t>: Electron density profiles for the main polymorphs detected for CB, S10 and S1. The bilayer thickness, d</w:t>
      </w:r>
      <w:r w:rsidRPr="00417282">
        <w:rPr>
          <w:vertAlign w:val="subscript"/>
        </w:rPr>
        <w:t>B</w:t>
      </w:r>
      <w:r w:rsidRPr="00417282">
        <w:t xml:space="preserve">, and the monolayer thickness, </w:t>
      </w:r>
      <w:proofErr w:type="spellStart"/>
      <w:r w:rsidRPr="00417282">
        <w:t>d</w:t>
      </w:r>
      <w:r w:rsidRPr="00417282">
        <w:rPr>
          <w:vertAlign w:val="subscript"/>
        </w:rPr>
        <w:t>M</w:t>
      </w:r>
      <w:proofErr w:type="spellEnd"/>
      <w:r w:rsidRPr="00417282">
        <w:t>, are defined for the 3L stacking forms.</w:t>
      </w:r>
    </w:p>
    <w:p w14:paraId="2988B04E" w14:textId="697C0DAC" w:rsidR="00076D1C" w:rsidRPr="00417282" w:rsidRDefault="00076D1C">
      <w:pPr>
        <w:spacing w:after="0"/>
        <w:jc w:val="left"/>
        <w:rPr>
          <w:i/>
          <w:iCs/>
          <w:color w:val="1F497D" w:themeColor="text2"/>
          <w:sz w:val="18"/>
          <w:szCs w:val="18"/>
        </w:rPr>
      </w:pPr>
      <w:r w:rsidRPr="00417282">
        <w:br w:type="page"/>
      </w:r>
      <w:bookmarkStart w:id="21" w:name="_Hlk152248579"/>
    </w:p>
    <w:p w14:paraId="45629ED4" w14:textId="299BAB28" w:rsidR="00076D1C" w:rsidRPr="00417282" w:rsidRDefault="002C7223" w:rsidP="00076D1C">
      <w:pPr>
        <w:keepNext/>
        <w:spacing w:line="480" w:lineRule="auto"/>
      </w:pPr>
      <w:r w:rsidRPr="00417282">
        <w:rPr>
          <w:noProof/>
          <w:lang w:val="en-GB" w:eastAsia="en-GB"/>
        </w:rPr>
        <w:lastRenderedPageBreak/>
        <mc:AlternateContent>
          <mc:Choice Requires="wps">
            <w:drawing>
              <wp:anchor distT="0" distB="0" distL="114300" distR="114300" simplePos="0" relativeHeight="251765760" behindDoc="0" locked="0" layoutInCell="1" allowOverlap="1" wp14:anchorId="25898806" wp14:editId="496515C9">
                <wp:simplePos x="0" y="0"/>
                <wp:positionH relativeFrom="column">
                  <wp:posOffset>4413250</wp:posOffset>
                </wp:positionH>
                <wp:positionV relativeFrom="paragraph">
                  <wp:posOffset>2966085</wp:posOffset>
                </wp:positionV>
                <wp:extent cx="571500" cy="352425"/>
                <wp:effectExtent l="3175" t="635" r="0" b="0"/>
                <wp:wrapNone/>
                <wp:docPr id="23"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B7F80C" w14:textId="77777777" w:rsidR="00594AC5" w:rsidRPr="007A5F4A" w:rsidRDefault="00594AC5" w:rsidP="00076D1C">
                            <w:pPr>
                              <w:rPr>
                                <w:b/>
                                <w:bCs/>
                                <w:u w:val="single"/>
                              </w:rPr>
                            </w:pPr>
                            <w:r w:rsidRPr="007A5F4A">
                              <w:rPr>
                                <w:b/>
                                <w:bCs/>
                                <w:u w:val="single"/>
                              </w:rPr>
                              <w:t>S</w:t>
                            </w:r>
                            <w:r>
                              <w:rPr>
                                <w:b/>
                                <w:bCs/>
                                <w:u w:val="single"/>
                              </w:rPr>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98806" id="_x0000_s1051" type="#_x0000_t202" style="position:absolute;left:0;text-align:left;margin-left:347.5pt;margin-top:233.55pt;width:45pt;height:27.7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" stroked="f">
                <v:textbox>
                  <w:txbxContent>
                    <w:p w14:paraId="42B7F80C" w14:textId="77777777" w:rsidR="00594AC5" w:rsidRPr="007A5F4A" w:rsidRDefault="00594AC5" w:rsidP="00076D1C">
                      <w:pPr>
                        <w:rPr>
                          <w:b/>
                          <w:bCs/>
                          <w:u w:val="single"/>
                        </w:rPr>
                      </w:pPr>
                      <w:r w:rsidRPr="007A5F4A">
                        <w:rPr>
                          <w:b/>
                          <w:bCs/>
                          <w:u w:val="single"/>
                        </w:rPr>
                        <w:t>S</w:t>
                      </w:r>
                      <w:r>
                        <w:rPr>
                          <w:b/>
                          <w:bCs/>
                          <w:u w:val="single"/>
                        </w:rPr>
                        <w:t>13</w:t>
                      </w:r>
                    </w:p>
                  </w:txbxContent>
                </v:textbox>
              </v:shape>
            </w:pict>
          </mc:Fallback>
        </mc:AlternateContent>
      </w:r>
      <w:r w:rsidRPr="00417282">
        <w:rPr>
          <w:noProof/>
          <w:lang w:val="en-GB" w:eastAsia="en-GB"/>
        </w:rPr>
        <mc:AlternateContent>
          <mc:Choice Requires="wps">
            <w:drawing>
              <wp:anchor distT="0" distB="0" distL="114300" distR="114300" simplePos="0" relativeHeight="251763712" behindDoc="0" locked="0" layoutInCell="1" allowOverlap="1" wp14:anchorId="09070CDC" wp14:editId="0FBF65DC">
                <wp:simplePos x="0" y="0"/>
                <wp:positionH relativeFrom="column">
                  <wp:posOffset>1412875</wp:posOffset>
                </wp:positionH>
                <wp:positionV relativeFrom="paragraph">
                  <wp:posOffset>2962910</wp:posOffset>
                </wp:positionV>
                <wp:extent cx="571500" cy="352425"/>
                <wp:effectExtent l="3175" t="0" r="0" b="0"/>
                <wp:wrapNone/>
                <wp:docPr id="2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E4204C" w14:textId="77777777" w:rsidR="00594AC5" w:rsidRPr="007A5F4A" w:rsidRDefault="00594AC5" w:rsidP="00076D1C">
                            <w:pPr>
                              <w:rPr>
                                <w:b/>
                                <w:bCs/>
                                <w:u w:val="single"/>
                              </w:rPr>
                            </w:pPr>
                            <w:r w:rsidRPr="007A5F4A">
                              <w:rPr>
                                <w:b/>
                                <w:bCs/>
                                <w:u w:val="single"/>
                              </w:rPr>
                              <w:t>S</w:t>
                            </w:r>
                            <w:r>
                              <w:rPr>
                                <w:b/>
                                <w:bCs/>
                                <w:u w:val="single"/>
                              </w:rPr>
                              <w:t>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070CDC" id="Text Box 31" o:spid="_x0000_s1052" type="#_x0000_t202" style="position:absolute;left:0;text-align:left;margin-left:111.25pt;margin-top:233.3pt;width:45pt;height:27.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" stroked="f">
                <v:textbox>
                  <w:txbxContent>
                    <w:p w14:paraId="58E4204C" w14:textId="77777777" w:rsidR="00594AC5" w:rsidRPr="007A5F4A" w:rsidRDefault="00594AC5" w:rsidP="00076D1C">
                      <w:pPr>
                        <w:rPr>
                          <w:b/>
                          <w:bCs/>
                          <w:u w:val="single"/>
                        </w:rPr>
                      </w:pPr>
                      <w:r w:rsidRPr="007A5F4A">
                        <w:rPr>
                          <w:b/>
                          <w:bCs/>
                          <w:u w:val="single"/>
                        </w:rPr>
                        <w:t>S</w:t>
                      </w:r>
                      <w:r>
                        <w:rPr>
                          <w:b/>
                          <w:bCs/>
                          <w:u w:val="single"/>
                        </w:rPr>
                        <w:t>11</w:t>
                      </w:r>
                    </w:p>
                  </w:txbxContent>
                </v:textbox>
              </v:shape>
            </w:pict>
          </mc:Fallback>
        </mc:AlternateContent>
      </w:r>
      <w:r w:rsidR="00D7155D" w:rsidRPr="00417282">
        <w:rPr>
          <w:noProof/>
          <w:lang w:val="en-GB" w:eastAsia="en-GB"/>
        </w:rPr>
        <mc:AlternateContent>
          <mc:Choice Requires="wps">
            <w:drawing>
              <wp:anchor distT="0" distB="0" distL="114300" distR="114300" simplePos="0" relativeHeight="251760640" behindDoc="0" locked="0" layoutInCell="1" allowOverlap="1" wp14:anchorId="111EC778" wp14:editId="3DACF39D">
                <wp:simplePos x="0" y="0"/>
                <wp:positionH relativeFrom="column">
                  <wp:posOffset>4394200</wp:posOffset>
                </wp:positionH>
                <wp:positionV relativeFrom="paragraph">
                  <wp:posOffset>85725</wp:posOffset>
                </wp:positionV>
                <wp:extent cx="571500" cy="352425"/>
                <wp:effectExtent l="0" t="0" r="0" b="4445"/>
                <wp:wrapNone/>
                <wp:docPr id="2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526221" w14:textId="77777777" w:rsidR="00594AC5" w:rsidRPr="007A5F4A" w:rsidRDefault="00594AC5" w:rsidP="00076D1C">
                            <w:pPr>
                              <w:rPr>
                                <w:b/>
                                <w:bCs/>
                                <w:u w:val="single"/>
                              </w:rPr>
                            </w:pPr>
                            <w:r w:rsidRPr="007A5F4A">
                              <w:rPr>
                                <w:b/>
                                <w:bCs/>
                                <w:u w:val="single"/>
                              </w:rPr>
                              <w:t>S</w:t>
                            </w:r>
                            <w:r>
                              <w:rPr>
                                <w:b/>
                                <w:bCs/>
                                <w:u w:val="single"/>
                              </w:rPr>
                              <w:t>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1EC778" id="Text Box 28" o:spid="_x0000_s1053" type="#_x0000_t202" style="position:absolute;left:0;text-align:left;margin-left:346pt;margin-top:6.75pt;width:45pt;height:27.7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" stroked="f">
                <v:textbox>
                  <w:txbxContent>
                    <w:p w14:paraId="02526221" w14:textId="77777777" w:rsidR="00594AC5" w:rsidRPr="007A5F4A" w:rsidRDefault="00594AC5" w:rsidP="00076D1C">
                      <w:pPr>
                        <w:rPr>
                          <w:b/>
                          <w:bCs/>
                          <w:u w:val="single"/>
                        </w:rPr>
                      </w:pPr>
                      <w:r w:rsidRPr="007A5F4A">
                        <w:rPr>
                          <w:b/>
                          <w:bCs/>
                          <w:u w:val="single"/>
                        </w:rPr>
                        <w:t>S</w:t>
                      </w:r>
                      <w:r>
                        <w:rPr>
                          <w:b/>
                          <w:bCs/>
                          <w:u w:val="single"/>
                        </w:rPr>
                        <w:t>7</w:t>
                      </w:r>
                    </w:p>
                  </w:txbxContent>
                </v:textbox>
              </v:shape>
            </w:pict>
          </mc:Fallback>
        </mc:AlternateContent>
      </w:r>
      <w:r w:rsidR="00D7155D" w:rsidRPr="00417282">
        <w:rPr>
          <w:noProof/>
          <w:lang w:val="en-GB" w:eastAsia="en-GB"/>
        </w:rPr>
        <mc:AlternateContent>
          <mc:Choice Requires="wps">
            <w:drawing>
              <wp:anchor distT="0" distB="0" distL="114300" distR="114300" simplePos="0" relativeHeight="251759616" behindDoc="0" locked="0" layoutInCell="1" allowOverlap="1" wp14:anchorId="2742F483" wp14:editId="2F0AA447">
                <wp:simplePos x="0" y="0"/>
                <wp:positionH relativeFrom="column">
                  <wp:posOffset>1647825</wp:posOffset>
                </wp:positionH>
                <wp:positionV relativeFrom="paragraph">
                  <wp:posOffset>90170</wp:posOffset>
                </wp:positionV>
                <wp:extent cx="571500" cy="352425"/>
                <wp:effectExtent l="0" t="4445" r="0" b="0"/>
                <wp:wrapNone/>
                <wp:docPr id="3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DBDAC" w14:textId="77777777" w:rsidR="00594AC5" w:rsidRPr="007A5F4A" w:rsidRDefault="00594AC5" w:rsidP="00076D1C">
                            <w:pPr>
                              <w:rPr>
                                <w:b/>
                                <w:bCs/>
                                <w:u w:val="single"/>
                              </w:rPr>
                            </w:pPr>
                            <w:r w:rsidRPr="007A5F4A">
                              <w:rPr>
                                <w:b/>
                                <w:bCs/>
                                <w:u w:val="single"/>
                              </w:rPr>
                              <w:t>S</w:t>
                            </w:r>
                            <w:r>
                              <w:rPr>
                                <w:b/>
                                <w:bCs/>
                                <w:u w:val="single"/>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42F483" id="Text Box 27" o:spid="_x0000_s1054" type="#_x0000_t202" style="position:absolute;left:0;text-align:left;margin-left:129.75pt;margin-top:7.1pt;width:45pt;height:27.7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" stroked="f">
                <v:textbox>
                  <w:txbxContent>
                    <w:p w14:paraId="76ADBDAC" w14:textId="77777777" w:rsidR="00594AC5" w:rsidRPr="007A5F4A" w:rsidRDefault="00594AC5" w:rsidP="00076D1C">
                      <w:pPr>
                        <w:rPr>
                          <w:b/>
                          <w:bCs/>
                          <w:u w:val="single"/>
                        </w:rPr>
                      </w:pPr>
                      <w:r w:rsidRPr="007A5F4A">
                        <w:rPr>
                          <w:b/>
                          <w:bCs/>
                          <w:u w:val="single"/>
                        </w:rPr>
                        <w:t>S</w:t>
                      </w:r>
                      <w:r>
                        <w:rPr>
                          <w:b/>
                          <w:bCs/>
                          <w:u w:val="single"/>
                        </w:rPr>
                        <w:t>4</w:t>
                      </w:r>
                    </w:p>
                  </w:txbxContent>
                </v:textbox>
              </v:shape>
            </w:pict>
          </mc:Fallback>
        </mc:AlternateContent>
      </w:r>
      <w:r w:rsidRPr="00417282">
        <w:rPr>
          <w:noProof/>
          <w:lang w:val="en-GB" w:eastAsia="en-GB"/>
        </w:rPr>
        <w:drawing>
          <wp:inline distT="0" distB="0" distL="0" distR="0" wp14:anchorId="26A17A8A" wp14:editId="464D1441">
            <wp:extent cx="3009900" cy="2656799"/>
            <wp:effectExtent l="0" t="0" r="0" b="0"/>
            <wp:docPr id="202340191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7">
                      <a:extLst>
                        <a:ext uri="{28A0092B-C50C-407E-A947-70E740481C1C}">
                          <a14:useLocalDpi xmlns:a14="http://schemas.microsoft.com/office/drawing/2010/main" val="0"/>
                        </a:ext>
                      </a:extLst>
                    </a:blip>
                    <a:srcRect l="2840" r="9994"/>
                    <a:stretch/>
                  </pic:blipFill>
                  <pic:spPr bwMode="auto">
                    <a:xfrm>
                      <a:off x="0" y="0"/>
                      <a:ext cx="3025615" cy="2670670"/>
                    </a:xfrm>
                    <a:prstGeom prst="rect">
                      <a:avLst/>
                    </a:prstGeom>
                    <a:noFill/>
                    <a:ln>
                      <a:noFill/>
                    </a:ln>
                    <a:extLst>
                      <a:ext uri="{53640926-AAD7-44D8-BBD7-CCE9431645EC}">
                        <a14:shadowObscured xmlns:a14="http://schemas.microsoft.com/office/drawing/2010/main"/>
                      </a:ext>
                    </a:extLst>
                  </pic:spPr>
                </pic:pic>
              </a:graphicData>
            </a:graphic>
          </wp:inline>
        </w:drawing>
      </w:r>
      <w:r w:rsidRPr="00417282">
        <w:rPr>
          <w:noProof/>
          <w:lang w:val="en-GB" w:eastAsia="en-GB"/>
        </w:rPr>
        <w:drawing>
          <wp:inline distT="0" distB="0" distL="0" distR="0" wp14:anchorId="52C1A27F" wp14:editId="160EE100">
            <wp:extent cx="2933700" cy="2610317"/>
            <wp:effectExtent l="0" t="0" r="0" b="0"/>
            <wp:docPr id="47225303"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8">
                      <a:extLst>
                        <a:ext uri="{28A0092B-C50C-407E-A947-70E740481C1C}">
                          <a14:useLocalDpi xmlns:a14="http://schemas.microsoft.com/office/drawing/2010/main" val="0"/>
                        </a:ext>
                      </a:extLst>
                    </a:blip>
                    <a:srcRect l="5477" r="8052"/>
                    <a:stretch/>
                  </pic:blipFill>
                  <pic:spPr bwMode="auto">
                    <a:xfrm>
                      <a:off x="0" y="0"/>
                      <a:ext cx="2958977" cy="2632808"/>
                    </a:xfrm>
                    <a:prstGeom prst="rect">
                      <a:avLst/>
                    </a:prstGeom>
                    <a:noFill/>
                    <a:ln>
                      <a:noFill/>
                    </a:ln>
                    <a:extLst>
                      <a:ext uri="{53640926-AAD7-44D8-BBD7-CCE9431645EC}">
                        <a14:shadowObscured xmlns:a14="http://schemas.microsoft.com/office/drawing/2010/main"/>
                      </a:ext>
                    </a:extLst>
                  </pic:spPr>
                </pic:pic>
              </a:graphicData>
            </a:graphic>
          </wp:inline>
        </w:drawing>
      </w:r>
      <w:r w:rsidRPr="00417282">
        <w:rPr>
          <w:noProof/>
          <w:lang w:val="en-GB" w:eastAsia="en-GB"/>
        </w:rPr>
        <w:drawing>
          <wp:inline distT="0" distB="0" distL="0" distR="0" wp14:anchorId="3846A883" wp14:editId="53DA793E">
            <wp:extent cx="2924175" cy="2582856"/>
            <wp:effectExtent l="0" t="0" r="0" b="0"/>
            <wp:docPr id="1481903802"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9">
                      <a:extLst>
                        <a:ext uri="{28A0092B-C50C-407E-A947-70E740481C1C}">
                          <a14:useLocalDpi xmlns:a14="http://schemas.microsoft.com/office/drawing/2010/main" val="0"/>
                        </a:ext>
                      </a:extLst>
                    </a:blip>
                    <a:srcRect l="2932" r="9960"/>
                    <a:stretch/>
                  </pic:blipFill>
                  <pic:spPr bwMode="auto">
                    <a:xfrm>
                      <a:off x="0" y="0"/>
                      <a:ext cx="2933428" cy="2591029"/>
                    </a:xfrm>
                    <a:prstGeom prst="rect">
                      <a:avLst/>
                    </a:prstGeom>
                    <a:noFill/>
                    <a:ln>
                      <a:noFill/>
                    </a:ln>
                    <a:extLst>
                      <a:ext uri="{53640926-AAD7-44D8-BBD7-CCE9431645EC}">
                        <a14:shadowObscured xmlns:a14="http://schemas.microsoft.com/office/drawing/2010/main"/>
                      </a:ext>
                    </a:extLst>
                  </pic:spPr>
                </pic:pic>
              </a:graphicData>
            </a:graphic>
          </wp:inline>
        </w:drawing>
      </w:r>
      <w:r w:rsidRPr="00417282">
        <w:rPr>
          <w:noProof/>
          <w:lang w:val="en-GB" w:eastAsia="en-GB"/>
        </w:rPr>
        <w:drawing>
          <wp:inline distT="0" distB="0" distL="0" distR="0" wp14:anchorId="7B66FA4C" wp14:editId="7F6A1ADC">
            <wp:extent cx="2976082" cy="2609850"/>
            <wp:effectExtent l="0" t="0" r="0" b="0"/>
            <wp:docPr id="32406819"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0">
                      <a:extLst>
                        <a:ext uri="{28A0092B-C50C-407E-A947-70E740481C1C}">
                          <a14:useLocalDpi xmlns:a14="http://schemas.microsoft.com/office/drawing/2010/main" val="0"/>
                        </a:ext>
                      </a:extLst>
                    </a:blip>
                    <a:srcRect l="2924" r="9339"/>
                    <a:stretch/>
                  </pic:blipFill>
                  <pic:spPr bwMode="auto">
                    <a:xfrm>
                      <a:off x="0" y="0"/>
                      <a:ext cx="2979449" cy="2612802"/>
                    </a:xfrm>
                    <a:prstGeom prst="rect">
                      <a:avLst/>
                    </a:prstGeom>
                    <a:noFill/>
                    <a:ln>
                      <a:noFill/>
                    </a:ln>
                    <a:extLst>
                      <a:ext uri="{53640926-AAD7-44D8-BBD7-CCE9431645EC}">
                        <a14:shadowObscured xmlns:a14="http://schemas.microsoft.com/office/drawing/2010/main"/>
                      </a:ext>
                    </a:extLst>
                  </pic:spPr>
                </pic:pic>
              </a:graphicData>
            </a:graphic>
          </wp:inline>
        </w:drawing>
      </w:r>
    </w:p>
    <w:p w14:paraId="452D3442" w14:textId="54D0221F" w:rsidR="00076D1C" w:rsidRPr="00417282" w:rsidRDefault="00076D1C" w:rsidP="00076D1C">
      <w:pPr>
        <w:keepNext/>
        <w:spacing w:line="480" w:lineRule="auto"/>
      </w:pPr>
    </w:p>
    <w:p w14:paraId="723A8F61" w14:textId="1E3D3ACC" w:rsidR="00076D1C" w:rsidRPr="00417282" w:rsidRDefault="00076D1C" w:rsidP="00076D1C">
      <w:pPr>
        <w:pStyle w:val="Didascalia"/>
      </w:pPr>
      <w:bookmarkStart w:id="22" w:name="_Ref110951700"/>
      <w:bookmarkEnd w:id="21"/>
      <w:r w:rsidRPr="00417282">
        <w:t xml:space="preserve">Figure </w:t>
      </w:r>
      <w:fldSimple w:instr=" SEQ Figure \* ARABIC ">
        <w:r w:rsidRPr="00417282">
          <w:t>7</w:t>
        </w:r>
      </w:fldSimple>
      <w:bookmarkEnd w:id="22"/>
      <w:r w:rsidRPr="00417282">
        <w:t xml:space="preserve">: </w:t>
      </w:r>
      <w:bookmarkStart w:id="23" w:name="_Hlk152257601"/>
      <w:r w:rsidRPr="00417282">
        <w:t>SAXS pattern recorded during the crystallization experiments for samples S</w:t>
      </w:r>
      <w:r w:rsidR="00D7155D" w:rsidRPr="00417282">
        <w:t>4</w:t>
      </w:r>
      <w:r w:rsidRPr="00417282">
        <w:t>, S7, S11</w:t>
      </w:r>
      <w:r w:rsidR="00D7155D" w:rsidRPr="00417282">
        <w:t xml:space="preserve"> and</w:t>
      </w:r>
      <w:r w:rsidRPr="00417282">
        <w:t xml:space="preserve"> </w:t>
      </w:r>
      <w:r w:rsidR="00D7155D" w:rsidRPr="00417282">
        <w:t>S13</w:t>
      </w:r>
      <w:r w:rsidRPr="00417282">
        <w:t>.</w:t>
      </w:r>
    </w:p>
    <w:bookmarkEnd w:id="23"/>
    <w:p w14:paraId="57256A55" w14:textId="458A6937" w:rsidR="00076D1C" w:rsidRPr="00417282" w:rsidRDefault="00076D1C">
      <w:pPr>
        <w:spacing w:after="0"/>
        <w:jc w:val="left"/>
        <w:rPr>
          <w:i/>
          <w:iCs/>
          <w:color w:val="1F497D" w:themeColor="text2"/>
          <w:sz w:val="18"/>
          <w:szCs w:val="18"/>
        </w:rPr>
      </w:pPr>
      <w:r w:rsidRPr="00417282">
        <w:br w:type="page"/>
      </w:r>
    </w:p>
    <w:p w14:paraId="35C82E6C" w14:textId="4962CD8A" w:rsidR="00945C8A" w:rsidRPr="00417282" w:rsidRDefault="00317E35" w:rsidP="00945C8A">
      <w:pPr>
        <w:spacing w:line="480" w:lineRule="auto"/>
        <w:rPr>
          <w:rFonts w:ascii="Times New Roman" w:hAnsi="Times New Roman"/>
        </w:rPr>
      </w:pPr>
      <w:r w:rsidRPr="00417282">
        <w:lastRenderedPageBreak/>
        <w:drawing>
          <wp:inline distT="0" distB="0" distL="0" distR="0" wp14:anchorId="3E248383" wp14:editId="470C0457">
            <wp:extent cx="5943600" cy="5911850"/>
            <wp:effectExtent l="0" t="0" r="0" b="0"/>
            <wp:docPr id="7065158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a:extLst>
                        <a:ext uri="{28A0092B-C50C-407E-A947-70E740481C1C}">
                          <a14:useLocalDpi xmlns:a14="http://schemas.microsoft.com/office/drawing/2010/main" val="0"/>
                        </a:ext>
                      </a:extLst>
                    </a:blip>
                    <a:srcRect t="7924" b="4246"/>
                    <a:stretch/>
                  </pic:blipFill>
                  <pic:spPr bwMode="auto">
                    <a:xfrm>
                      <a:off x="0" y="0"/>
                      <a:ext cx="5943600" cy="5911850"/>
                    </a:xfrm>
                    <a:prstGeom prst="rect">
                      <a:avLst/>
                    </a:prstGeom>
                    <a:noFill/>
                    <a:ln>
                      <a:noFill/>
                    </a:ln>
                    <a:extLst>
                      <a:ext uri="{53640926-AAD7-44D8-BBD7-CCE9431645EC}">
                        <a14:shadowObscured xmlns:a14="http://schemas.microsoft.com/office/drawing/2010/main"/>
                      </a:ext>
                    </a:extLst>
                  </pic:spPr>
                </pic:pic>
              </a:graphicData>
            </a:graphic>
          </wp:inline>
        </w:drawing>
      </w:r>
    </w:p>
    <w:p w14:paraId="5BA9AD04" w14:textId="77777777" w:rsidR="00945C8A" w:rsidRPr="00417282" w:rsidRDefault="00945C8A" w:rsidP="00945C8A">
      <w:pPr>
        <w:pStyle w:val="Didascalia"/>
      </w:pPr>
      <w:bookmarkStart w:id="24" w:name="_Ref112252322"/>
      <w:r w:rsidRPr="00417282">
        <w:t xml:space="preserve">Figure </w:t>
      </w:r>
      <w:fldSimple w:instr=" SEQ Figure \* ARABIC ">
        <w:r w:rsidRPr="00417282">
          <w:t>8</w:t>
        </w:r>
      </w:fldSimple>
      <w:bookmarkEnd w:id="24"/>
      <w:r w:rsidRPr="00417282">
        <w:t>: Intensity of second derivative (multiplied by -1) of the pattern in correspondence with the values of the first order Bragg peak over time for samples S4, S7, S11 and S13. Evolution of the crystallization of the different polymorphs.</w:t>
      </w:r>
    </w:p>
    <w:p w14:paraId="69F344E9" w14:textId="3AC97140" w:rsidR="00945C8A" w:rsidRPr="00417282" w:rsidRDefault="00945C8A">
      <w:pPr>
        <w:spacing w:after="0"/>
        <w:jc w:val="left"/>
        <w:rPr>
          <w:i/>
          <w:iCs/>
          <w:color w:val="1F497D" w:themeColor="text2"/>
          <w:sz w:val="18"/>
          <w:szCs w:val="18"/>
        </w:rPr>
      </w:pPr>
      <w:r w:rsidRPr="00417282">
        <w:br w:type="page"/>
      </w:r>
      <w:bookmarkStart w:id="25" w:name="_Hlk152257855"/>
    </w:p>
    <w:p w14:paraId="6B70F9EB" w14:textId="33402639" w:rsidR="00945C8A" w:rsidRPr="00417282" w:rsidRDefault="00E13185" w:rsidP="00945C8A">
      <w:pPr>
        <w:pStyle w:val="BGKeywords"/>
      </w:pPr>
      <w:r w:rsidRPr="00417282">
        <w:rPr>
          <w:b/>
          <w:bCs/>
          <w:noProof/>
          <w:lang w:val="en-GB" w:eastAsia="en-GB"/>
        </w:rPr>
        <w:lastRenderedPageBreak/>
        <mc:AlternateContent>
          <mc:Choice Requires="wps">
            <w:drawing>
              <wp:anchor distT="0" distB="0" distL="114300" distR="114300" simplePos="0" relativeHeight="251772928" behindDoc="0" locked="0" layoutInCell="1" allowOverlap="1" wp14:anchorId="30433C81" wp14:editId="0FDB390E">
                <wp:simplePos x="0" y="0"/>
                <wp:positionH relativeFrom="column">
                  <wp:posOffset>4448175</wp:posOffset>
                </wp:positionH>
                <wp:positionV relativeFrom="paragraph">
                  <wp:posOffset>2762250</wp:posOffset>
                </wp:positionV>
                <wp:extent cx="419100" cy="352425"/>
                <wp:effectExtent l="0" t="0" r="0" b="0"/>
                <wp:wrapNone/>
                <wp:docPr id="19"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8CCA1B" w14:textId="77777777" w:rsidR="00594AC5" w:rsidRPr="007A5F4A" w:rsidRDefault="00594AC5" w:rsidP="00945C8A">
                            <w:pPr>
                              <w:rPr>
                                <w:b/>
                                <w:bCs/>
                                <w:u w:val="single"/>
                              </w:rPr>
                            </w:pPr>
                            <w:r>
                              <w:rPr>
                                <w:b/>
                                <w:bCs/>
                                <w:u w:val="single"/>
                              </w:rPr>
                              <w:t>S2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433C81" id="Text Box 53" o:spid="_x0000_s1055" type="#_x0000_t202" style="position:absolute;left:0;text-align:left;margin-left:350.25pt;margin-top:217.5pt;width:33pt;height:27.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" stroked="f">
                <v:textbox>
                  <w:txbxContent>
                    <w:p w14:paraId="538CCA1B" w14:textId="77777777" w:rsidR="00594AC5" w:rsidRPr="007A5F4A" w:rsidRDefault="00594AC5" w:rsidP="00945C8A">
                      <w:pPr>
                        <w:rPr>
                          <w:b/>
                          <w:bCs/>
                          <w:u w:val="single"/>
                        </w:rPr>
                      </w:pPr>
                      <w:r>
                        <w:rPr>
                          <w:b/>
                          <w:bCs/>
                          <w:u w:val="single"/>
                        </w:rPr>
                        <w:t>S2</w:t>
                      </w:r>
                    </w:p>
                  </w:txbxContent>
                </v:textbox>
              </v:shape>
            </w:pict>
          </mc:Fallback>
        </mc:AlternateContent>
      </w:r>
      <w:r w:rsidRPr="00417282">
        <w:rPr>
          <w:b/>
          <w:bCs/>
          <w:noProof/>
          <w:lang w:val="en-GB" w:eastAsia="en-GB"/>
        </w:rPr>
        <mc:AlternateContent>
          <mc:Choice Requires="wps">
            <w:drawing>
              <wp:anchor distT="0" distB="0" distL="114300" distR="114300" simplePos="0" relativeHeight="251769856" behindDoc="0" locked="0" layoutInCell="1" allowOverlap="1" wp14:anchorId="2B8215F2" wp14:editId="002CE128">
                <wp:simplePos x="0" y="0"/>
                <wp:positionH relativeFrom="column">
                  <wp:posOffset>1428750</wp:posOffset>
                </wp:positionH>
                <wp:positionV relativeFrom="paragraph">
                  <wp:posOffset>2800350</wp:posOffset>
                </wp:positionV>
                <wp:extent cx="571500" cy="352425"/>
                <wp:effectExtent l="0" t="3810" r="0" b="0"/>
                <wp:wrapNone/>
                <wp:docPr id="21"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75C209" w14:textId="77777777" w:rsidR="00594AC5" w:rsidRPr="007A5F4A" w:rsidRDefault="00594AC5" w:rsidP="00945C8A">
                            <w:pPr>
                              <w:rPr>
                                <w:b/>
                                <w:bCs/>
                                <w:u w:val="single"/>
                              </w:rPr>
                            </w:pPr>
                            <w:r>
                              <w:rPr>
                                <w:b/>
                                <w:bCs/>
                                <w:u w:val="single"/>
                              </w:rPr>
                              <w:t>S13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8215F2" id="Text Box 52" o:spid="_x0000_s1056" type="#_x0000_t202" style="position:absolute;left:0;text-align:left;margin-left:112.5pt;margin-top:220.5pt;width:45pt;height:27.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" stroked="f">
                <v:textbox>
                  <w:txbxContent>
                    <w:p w14:paraId="3275C209" w14:textId="77777777" w:rsidR="00594AC5" w:rsidRPr="007A5F4A" w:rsidRDefault="00594AC5" w:rsidP="00945C8A">
                      <w:pPr>
                        <w:rPr>
                          <w:b/>
                          <w:bCs/>
                          <w:u w:val="single"/>
                        </w:rPr>
                      </w:pPr>
                      <w:r>
                        <w:rPr>
                          <w:b/>
                          <w:bCs/>
                          <w:u w:val="single"/>
                        </w:rPr>
                        <w:t>S13</w:t>
                      </w:r>
                    </w:p>
                  </w:txbxContent>
                </v:textbox>
              </v:shape>
            </w:pict>
          </mc:Fallback>
        </mc:AlternateContent>
      </w:r>
      <w:r w:rsidR="00EE3A56" w:rsidRPr="00417282">
        <w:rPr>
          <w:b/>
          <w:bCs/>
          <w:noProof/>
          <w:lang w:val="en-GB" w:eastAsia="en-GB"/>
        </w:rPr>
        <mc:AlternateContent>
          <mc:Choice Requires="wps">
            <w:drawing>
              <wp:anchor distT="0" distB="0" distL="114300" distR="114300" simplePos="0" relativeHeight="251768832" behindDoc="0" locked="0" layoutInCell="1" allowOverlap="1" wp14:anchorId="213E02F4" wp14:editId="67DE3EA7">
                <wp:simplePos x="0" y="0"/>
                <wp:positionH relativeFrom="column">
                  <wp:posOffset>4381500</wp:posOffset>
                </wp:positionH>
                <wp:positionV relativeFrom="paragraph">
                  <wp:posOffset>34290</wp:posOffset>
                </wp:positionV>
                <wp:extent cx="571500" cy="352425"/>
                <wp:effectExtent l="0" t="3810" r="0" b="0"/>
                <wp:wrapNone/>
                <wp:docPr id="20"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A192E2" w14:textId="77777777" w:rsidR="00594AC5" w:rsidRPr="007A5F4A" w:rsidRDefault="00594AC5" w:rsidP="00945C8A">
                            <w:pPr>
                              <w:rPr>
                                <w:b/>
                                <w:bCs/>
                                <w:u w:val="single"/>
                              </w:rPr>
                            </w:pPr>
                            <w:r>
                              <w:rPr>
                                <w:b/>
                                <w:bCs/>
                                <w:u w:val="single"/>
                              </w:rPr>
                              <w:t>S7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13E02F4" id="Text Box 51" o:spid="_x0000_s1057" type="#_x0000_t202" style="position:absolute;left:0;text-align:left;margin-left:345pt;margin-top:2.7pt;width:45pt;height:27.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" stroked="f">
                <v:textbox>
                  <w:txbxContent>
                    <w:p w14:paraId="6AA192E2" w14:textId="77777777" w:rsidR="00594AC5" w:rsidRPr="007A5F4A" w:rsidRDefault="00594AC5" w:rsidP="00945C8A">
                      <w:pPr>
                        <w:rPr>
                          <w:b/>
                          <w:bCs/>
                          <w:u w:val="single"/>
                        </w:rPr>
                      </w:pPr>
                      <w:r>
                        <w:rPr>
                          <w:b/>
                          <w:bCs/>
                          <w:u w:val="single"/>
                        </w:rPr>
                        <w:t>S7</w:t>
                      </w:r>
                    </w:p>
                  </w:txbxContent>
                </v:textbox>
              </v:shape>
            </w:pict>
          </mc:Fallback>
        </mc:AlternateContent>
      </w:r>
      <w:r w:rsidR="00EE3A56" w:rsidRPr="00417282">
        <w:rPr>
          <w:b/>
          <w:bCs/>
          <w:noProof/>
          <w:lang w:val="en-GB" w:eastAsia="en-GB"/>
        </w:rPr>
        <mc:AlternateContent>
          <mc:Choice Requires="wps">
            <w:drawing>
              <wp:anchor distT="0" distB="0" distL="114300" distR="114300" simplePos="0" relativeHeight="251770880" behindDoc="0" locked="0" layoutInCell="1" allowOverlap="1" wp14:anchorId="075B4D3B" wp14:editId="3A5C7C8E">
                <wp:simplePos x="0" y="0"/>
                <wp:positionH relativeFrom="column">
                  <wp:posOffset>1362075</wp:posOffset>
                </wp:positionH>
                <wp:positionV relativeFrom="paragraph">
                  <wp:posOffset>0</wp:posOffset>
                </wp:positionV>
                <wp:extent cx="571500" cy="276225"/>
                <wp:effectExtent l="0" t="0" r="0" b="9525"/>
                <wp:wrapNone/>
                <wp:docPr id="18"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276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325E20" w14:textId="77777777" w:rsidR="00594AC5" w:rsidRPr="007A5F4A" w:rsidRDefault="00594AC5" w:rsidP="00945C8A">
                            <w:pPr>
                              <w:rPr>
                                <w:b/>
                                <w:bCs/>
                                <w:u w:val="single"/>
                              </w:rPr>
                            </w:pPr>
                            <w:r>
                              <w:rPr>
                                <w:b/>
                                <w:bCs/>
                                <w:u w:val="single"/>
                              </w:rPr>
                              <w:t>CB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5B4D3B" id="Text Box 49" o:spid="_x0000_s1058" type="#_x0000_t202" style="position:absolute;left:0;text-align:left;margin-left:107.25pt;margin-top:0;width:45pt;height:21.7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" stroked="f">
                <v:textbox>
                  <w:txbxContent>
                    <w:p w14:paraId="5B325E20" w14:textId="77777777" w:rsidR="00594AC5" w:rsidRPr="007A5F4A" w:rsidRDefault="00594AC5" w:rsidP="00945C8A">
                      <w:pPr>
                        <w:rPr>
                          <w:b/>
                          <w:bCs/>
                          <w:u w:val="single"/>
                        </w:rPr>
                      </w:pPr>
                      <w:r>
                        <w:rPr>
                          <w:b/>
                          <w:bCs/>
                          <w:u w:val="single"/>
                        </w:rPr>
                        <w:t>CB</w:t>
                      </w:r>
                    </w:p>
                  </w:txbxContent>
                </v:textbox>
              </v:shape>
            </w:pict>
          </mc:Fallback>
        </mc:AlternateContent>
      </w:r>
      <w:r w:rsidR="00EE3A56" w:rsidRPr="00417282">
        <w:rPr>
          <w:b/>
          <w:bCs/>
          <w:noProof/>
          <w:lang w:val="en-GB" w:eastAsia="en-GB"/>
        </w:rPr>
        <w:drawing>
          <wp:inline distT="0" distB="0" distL="0" distR="0" wp14:anchorId="00480283" wp14:editId="5439037F">
            <wp:extent cx="2867025" cy="2585594"/>
            <wp:effectExtent l="0" t="0" r="0" b="0"/>
            <wp:docPr id="1739272508"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2">
                      <a:extLst>
                        <a:ext uri="{28A0092B-C50C-407E-A947-70E740481C1C}">
                          <a14:useLocalDpi xmlns:a14="http://schemas.microsoft.com/office/drawing/2010/main" val="0"/>
                        </a:ext>
                      </a:extLst>
                    </a:blip>
                    <a:srcRect l="3530" r="11154"/>
                    <a:stretch/>
                  </pic:blipFill>
                  <pic:spPr bwMode="auto">
                    <a:xfrm>
                      <a:off x="0" y="0"/>
                      <a:ext cx="2880334" cy="2597596"/>
                    </a:xfrm>
                    <a:prstGeom prst="rect">
                      <a:avLst/>
                    </a:prstGeom>
                    <a:noFill/>
                    <a:ln>
                      <a:noFill/>
                    </a:ln>
                    <a:extLst>
                      <a:ext uri="{53640926-AAD7-44D8-BBD7-CCE9431645EC}">
                        <a14:shadowObscured xmlns:a14="http://schemas.microsoft.com/office/drawing/2010/main"/>
                      </a:ext>
                    </a:extLst>
                  </pic:spPr>
                </pic:pic>
              </a:graphicData>
            </a:graphic>
          </wp:inline>
        </w:drawing>
      </w:r>
      <w:r w:rsidR="00EE3A56" w:rsidRPr="00417282">
        <w:rPr>
          <w:b/>
          <w:bCs/>
          <w:noProof/>
          <w:lang w:val="en-GB" w:eastAsia="en-GB"/>
        </w:rPr>
        <w:drawing>
          <wp:inline distT="0" distB="0" distL="0" distR="0" wp14:anchorId="22B6827D" wp14:editId="2FD86518">
            <wp:extent cx="3000375" cy="2663663"/>
            <wp:effectExtent l="0" t="0" r="0" b="0"/>
            <wp:docPr id="615828516"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3">
                      <a:extLst>
                        <a:ext uri="{28A0092B-C50C-407E-A947-70E740481C1C}">
                          <a14:useLocalDpi xmlns:a14="http://schemas.microsoft.com/office/drawing/2010/main" val="0"/>
                        </a:ext>
                      </a:extLst>
                    </a:blip>
                    <a:srcRect l="3055" r="10278"/>
                    <a:stretch/>
                  </pic:blipFill>
                  <pic:spPr bwMode="auto">
                    <a:xfrm>
                      <a:off x="0" y="0"/>
                      <a:ext cx="3004478" cy="2667306"/>
                    </a:xfrm>
                    <a:prstGeom prst="rect">
                      <a:avLst/>
                    </a:prstGeom>
                    <a:noFill/>
                    <a:ln>
                      <a:noFill/>
                    </a:ln>
                    <a:extLst>
                      <a:ext uri="{53640926-AAD7-44D8-BBD7-CCE9431645EC}">
                        <a14:shadowObscured xmlns:a14="http://schemas.microsoft.com/office/drawing/2010/main"/>
                      </a:ext>
                    </a:extLst>
                  </pic:spPr>
                </pic:pic>
              </a:graphicData>
            </a:graphic>
          </wp:inline>
        </w:drawing>
      </w:r>
      <w:r w:rsidR="00EE3A56" w:rsidRPr="00417282">
        <w:rPr>
          <w:b/>
          <w:bCs/>
          <w:noProof/>
          <w:lang w:val="en-GB" w:eastAsia="en-GB"/>
        </w:rPr>
        <w:drawing>
          <wp:inline distT="0" distB="0" distL="0" distR="0" wp14:anchorId="4E172DA1" wp14:editId="792F3F75">
            <wp:extent cx="2952750" cy="2632706"/>
            <wp:effectExtent l="0" t="0" r="0" b="0"/>
            <wp:docPr id="302411405"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34">
                      <a:extLst>
                        <a:ext uri="{28A0092B-C50C-407E-A947-70E740481C1C}">
                          <a14:useLocalDpi xmlns:a14="http://schemas.microsoft.com/office/drawing/2010/main" val="0"/>
                        </a:ext>
                      </a:extLst>
                    </a:blip>
                    <a:srcRect l="2857" r="10850"/>
                    <a:stretch/>
                  </pic:blipFill>
                  <pic:spPr bwMode="auto">
                    <a:xfrm>
                      <a:off x="0" y="0"/>
                      <a:ext cx="2965666" cy="2644222"/>
                    </a:xfrm>
                    <a:prstGeom prst="rect">
                      <a:avLst/>
                    </a:prstGeom>
                    <a:noFill/>
                    <a:ln>
                      <a:noFill/>
                    </a:ln>
                    <a:extLst>
                      <a:ext uri="{53640926-AAD7-44D8-BBD7-CCE9431645EC}">
                        <a14:shadowObscured xmlns:a14="http://schemas.microsoft.com/office/drawing/2010/main"/>
                      </a:ext>
                    </a:extLst>
                  </pic:spPr>
                </pic:pic>
              </a:graphicData>
            </a:graphic>
          </wp:inline>
        </w:drawing>
      </w:r>
      <w:r w:rsidRPr="00417282">
        <w:rPr>
          <w:b/>
          <w:bCs/>
          <w:noProof/>
          <w:lang w:val="en-GB" w:eastAsia="en-GB"/>
        </w:rPr>
        <w:drawing>
          <wp:inline distT="0" distB="0" distL="0" distR="0" wp14:anchorId="6B8B6DF0" wp14:editId="79F516E2">
            <wp:extent cx="2990850" cy="2691636"/>
            <wp:effectExtent l="0" t="0" r="0" b="0"/>
            <wp:docPr id="5790848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5">
                      <a:extLst>
                        <a:ext uri="{28A0092B-C50C-407E-A947-70E740481C1C}">
                          <a14:useLocalDpi xmlns:a14="http://schemas.microsoft.com/office/drawing/2010/main" val="0"/>
                        </a:ext>
                      </a:extLst>
                    </a:blip>
                    <a:srcRect l="2758" r="11749"/>
                    <a:stretch/>
                  </pic:blipFill>
                  <pic:spPr bwMode="auto">
                    <a:xfrm>
                      <a:off x="0" y="0"/>
                      <a:ext cx="2994877" cy="2695260"/>
                    </a:xfrm>
                    <a:prstGeom prst="rect">
                      <a:avLst/>
                    </a:prstGeom>
                    <a:noFill/>
                    <a:ln>
                      <a:noFill/>
                    </a:ln>
                    <a:extLst>
                      <a:ext uri="{53640926-AAD7-44D8-BBD7-CCE9431645EC}">
                        <a14:shadowObscured xmlns:a14="http://schemas.microsoft.com/office/drawing/2010/main"/>
                      </a:ext>
                    </a:extLst>
                  </pic:spPr>
                </pic:pic>
              </a:graphicData>
            </a:graphic>
          </wp:inline>
        </w:drawing>
      </w:r>
      <w:r w:rsidR="00945C8A" w:rsidRPr="00417282">
        <w:rPr>
          <w:b/>
          <w:bCs/>
        </w:rPr>
        <w:t xml:space="preserve"> </w:t>
      </w:r>
    </w:p>
    <w:p w14:paraId="6830999D" w14:textId="77777777" w:rsidR="00945C8A" w:rsidRPr="00417282" w:rsidRDefault="00945C8A" w:rsidP="00945C8A">
      <w:pPr>
        <w:pStyle w:val="Didascalia"/>
      </w:pPr>
      <w:bookmarkStart w:id="26" w:name="_Ref127962414"/>
      <w:bookmarkEnd w:id="25"/>
      <w:r w:rsidRPr="00417282">
        <w:t xml:space="preserve">Figure </w:t>
      </w:r>
      <w:fldSimple w:instr=" SEQ Figure \* ARABIC ">
        <w:r w:rsidRPr="00417282">
          <w:t>9</w:t>
        </w:r>
      </w:fldSimple>
      <w:bookmarkEnd w:id="26"/>
      <w:r w:rsidRPr="00417282">
        <w:t xml:space="preserve">: Cocoa butter and CBE samples aged in capillaries after the thermal profile for over 6 months. </w:t>
      </w:r>
    </w:p>
    <w:p w14:paraId="5D0A7745" w14:textId="209EDEC6" w:rsidR="00945C8A" w:rsidRPr="00417282" w:rsidRDefault="00945C8A">
      <w:pPr>
        <w:spacing w:after="0"/>
        <w:jc w:val="left"/>
        <w:rPr>
          <w:i/>
          <w:iCs/>
          <w:color w:val="1F497D" w:themeColor="text2"/>
          <w:sz w:val="18"/>
          <w:szCs w:val="18"/>
        </w:rPr>
      </w:pPr>
      <w:r w:rsidRPr="00417282">
        <w:br w:type="page"/>
      </w:r>
    </w:p>
    <w:p w14:paraId="5CAEA2D8" w14:textId="12D5B467" w:rsidR="00945C8A" w:rsidRPr="00417282" w:rsidRDefault="00945C8A" w:rsidP="00945C8A">
      <w:pPr>
        <w:pStyle w:val="BGKeywords"/>
        <w:keepNext/>
      </w:pPr>
      <w:r w:rsidRPr="00417282">
        <w:rPr>
          <w:noProof/>
          <w:lang w:val="en-GB" w:eastAsia="en-GB"/>
        </w:rPr>
        <w:lastRenderedPageBreak/>
        <mc:AlternateContent>
          <mc:Choice Requires="wps">
            <w:drawing>
              <wp:anchor distT="0" distB="0" distL="114300" distR="114300" simplePos="0" relativeHeight="251776000" behindDoc="0" locked="0" layoutInCell="1" allowOverlap="1" wp14:anchorId="4425347F" wp14:editId="625BCCA5">
                <wp:simplePos x="0" y="0"/>
                <wp:positionH relativeFrom="column">
                  <wp:posOffset>3418205</wp:posOffset>
                </wp:positionH>
                <wp:positionV relativeFrom="paragraph">
                  <wp:posOffset>273050</wp:posOffset>
                </wp:positionV>
                <wp:extent cx="483235" cy="289560"/>
                <wp:effectExtent l="0" t="0" r="3810" b="0"/>
                <wp:wrapNone/>
                <wp:docPr id="16"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A04E80"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w:t>
                            </w:r>
                            <w:r>
                              <w:rPr>
                                <w:rFonts w:ascii="Arial" w:hAnsi="Arial" w:cs="Arial"/>
                                <w:b/>
                                <w:bCs/>
                                <w:sz w:val="18"/>
                                <w:szCs w:val="14"/>
                              </w:rPr>
                              <w:t>b</w:t>
                            </w:r>
                            <w:r w:rsidRPr="00E94625">
                              <w:rPr>
                                <w:rFonts w:ascii="Arial" w:hAnsi="Arial" w:cs="Arial"/>
                                <w:b/>
                                <w:bCs/>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25347F" id="Text Box 57" o:spid="_x0000_s1059" type="#_x0000_t202" style="position:absolute;left:0;text-align:left;margin-left:269.15pt;margin-top:21.5pt;width:38.05pt;height:22.8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" filled="f" stroked="f">
                <v:textbox>
                  <w:txbxContent>
                    <w:p w14:paraId="12A04E80"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w:t>
                      </w:r>
                      <w:r>
                        <w:rPr>
                          <w:rFonts w:ascii="Arial" w:hAnsi="Arial" w:cs="Arial"/>
                          <w:b/>
                          <w:bCs/>
                          <w:sz w:val="18"/>
                          <w:szCs w:val="14"/>
                        </w:rPr>
                        <w:t>b</w:t>
                      </w:r>
                      <w:r w:rsidRPr="00E94625">
                        <w:rPr>
                          <w:rFonts w:ascii="Arial" w:hAnsi="Arial" w:cs="Arial"/>
                          <w:b/>
                          <w:bCs/>
                          <w:sz w:val="18"/>
                          <w:szCs w:val="14"/>
                        </w:rPr>
                        <w:t>)</w:t>
                      </w:r>
                    </w:p>
                  </w:txbxContent>
                </v:textbox>
              </v:shape>
            </w:pict>
          </mc:Fallback>
        </mc:AlternateContent>
      </w:r>
      <w:r w:rsidRPr="00417282">
        <w:rPr>
          <w:noProof/>
          <w:lang w:val="en-GB" w:eastAsia="en-GB"/>
        </w:rPr>
        <mc:AlternateContent>
          <mc:Choice Requires="wps">
            <w:drawing>
              <wp:anchor distT="0" distB="0" distL="114300" distR="114300" simplePos="0" relativeHeight="251774976" behindDoc="0" locked="0" layoutInCell="1" allowOverlap="1" wp14:anchorId="76C6ADFB" wp14:editId="3F0D606F">
                <wp:simplePos x="0" y="0"/>
                <wp:positionH relativeFrom="column">
                  <wp:posOffset>492760</wp:posOffset>
                </wp:positionH>
                <wp:positionV relativeFrom="paragraph">
                  <wp:posOffset>273050</wp:posOffset>
                </wp:positionV>
                <wp:extent cx="483235" cy="289560"/>
                <wp:effectExtent l="0" t="0" r="0" b="0"/>
                <wp:wrapNone/>
                <wp:docPr id="14"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0385A"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C6ADFB" id="Text Box 56" o:spid="_x0000_s1060" type="#_x0000_t202" style="position:absolute;left:0;text-align:left;margin-left:38.8pt;margin-top:21.5pt;width:38.05pt;height:22.8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" filled="f" stroked="f">
                <v:textbox>
                  <w:txbxContent>
                    <w:p w14:paraId="2AF0385A"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(a)</w:t>
                      </w:r>
                    </w:p>
                  </w:txbxContent>
                </v:textbox>
              </v:shape>
            </w:pict>
          </mc:Fallback>
        </mc:AlternateContent>
      </w:r>
      <w:r w:rsidRPr="00417282">
        <w:t xml:space="preserve"> </w:t>
      </w:r>
      <w:r w:rsidR="00283EC6" w:rsidRPr="00417282">
        <w:rPr>
          <w:noProof/>
          <w:lang w:val="en-GB" w:eastAsia="en-GB"/>
        </w:rPr>
        <w:drawing>
          <wp:inline distT="0" distB="0" distL="0" distR="0" wp14:anchorId="58799A3E" wp14:editId="05FB4E01">
            <wp:extent cx="2943225" cy="2609215"/>
            <wp:effectExtent l="0" t="0" r="0" b="0"/>
            <wp:docPr id="111019520"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6">
                      <a:extLst>
                        <a:ext uri="{28A0092B-C50C-407E-A947-70E740481C1C}">
                          <a14:useLocalDpi xmlns:a14="http://schemas.microsoft.com/office/drawing/2010/main" val="0"/>
                        </a:ext>
                      </a:extLst>
                    </a:blip>
                    <a:srcRect l="2808" r="10403"/>
                    <a:stretch/>
                  </pic:blipFill>
                  <pic:spPr bwMode="auto">
                    <a:xfrm>
                      <a:off x="0" y="0"/>
                      <a:ext cx="2950035" cy="2615252"/>
                    </a:xfrm>
                    <a:prstGeom prst="rect">
                      <a:avLst/>
                    </a:prstGeom>
                    <a:noFill/>
                    <a:ln>
                      <a:noFill/>
                    </a:ln>
                    <a:extLst>
                      <a:ext uri="{53640926-AAD7-44D8-BBD7-CCE9431645EC}">
                        <a14:shadowObscured xmlns:a14="http://schemas.microsoft.com/office/drawing/2010/main"/>
                      </a:ext>
                    </a:extLst>
                  </pic:spPr>
                </pic:pic>
              </a:graphicData>
            </a:graphic>
          </wp:inline>
        </w:drawing>
      </w:r>
      <w:r w:rsidR="00487F4B" w:rsidRPr="00417282">
        <w:rPr>
          <w:noProof/>
          <w:lang w:val="en-GB" w:eastAsia="en-GB"/>
        </w:rPr>
        <w:drawing>
          <wp:inline distT="0" distB="0" distL="0" distR="0" wp14:anchorId="3C7BFBBA" wp14:editId="14AFABC9">
            <wp:extent cx="2905125" cy="2652395"/>
            <wp:effectExtent l="0" t="0" r="0" b="0"/>
            <wp:docPr id="768056202"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7">
                      <a:extLst>
                        <a:ext uri="{28A0092B-C50C-407E-A947-70E740481C1C}">
                          <a14:useLocalDpi xmlns:a14="http://schemas.microsoft.com/office/drawing/2010/main" val="0"/>
                        </a:ext>
                      </a:extLst>
                    </a:blip>
                    <a:srcRect l="3315" r="12413"/>
                    <a:stretch/>
                  </pic:blipFill>
                  <pic:spPr bwMode="auto">
                    <a:xfrm>
                      <a:off x="0" y="0"/>
                      <a:ext cx="2905125" cy="2652395"/>
                    </a:xfrm>
                    <a:prstGeom prst="rect">
                      <a:avLst/>
                    </a:prstGeom>
                    <a:noFill/>
                    <a:ln>
                      <a:noFill/>
                    </a:ln>
                    <a:extLst>
                      <a:ext uri="{53640926-AAD7-44D8-BBD7-CCE9431645EC}">
                        <a14:shadowObscured xmlns:a14="http://schemas.microsoft.com/office/drawing/2010/main"/>
                      </a:ext>
                    </a:extLst>
                  </pic:spPr>
                </pic:pic>
              </a:graphicData>
            </a:graphic>
          </wp:inline>
        </w:drawing>
      </w:r>
      <w:r w:rsidRPr="00417282">
        <w:t xml:space="preserve"> </w:t>
      </w:r>
    </w:p>
    <w:p w14:paraId="32AA239E" w14:textId="77777777" w:rsidR="00945C8A" w:rsidRPr="00417282" w:rsidRDefault="00945C8A" w:rsidP="00945C8A">
      <w:pPr>
        <w:pStyle w:val="Didascalia"/>
      </w:pPr>
      <w:bookmarkStart w:id="27" w:name="_Ref131758379"/>
      <w:r w:rsidRPr="00417282">
        <w:t xml:space="preserve">Figure </w:t>
      </w:r>
      <w:fldSimple w:instr=" SEQ Figure \* ARABIC ">
        <w:r w:rsidRPr="00417282">
          <w:t>10</w:t>
        </w:r>
      </w:fldSimple>
      <w:bookmarkEnd w:id="27"/>
      <w:r w:rsidRPr="00417282">
        <w:t>: (a) SAXS pattern of CB crystallized in the absence of shear at -2 °C/min from 65 °C. (b) SAXS patterns of the same samples subjected to the same temperature profile in the presence of shear (1000 s</w:t>
      </w:r>
      <w:r w:rsidRPr="00417282">
        <w:rPr>
          <w:vertAlign w:val="superscript"/>
        </w:rPr>
        <w:t>-1</w:t>
      </w:r>
      <w:r w:rsidRPr="00417282">
        <w:t>).</w:t>
      </w:r>
    </w:p>
    <w:p w14:paraId="09D52568" w14:textId="23DA7A1A" w:rsidR="00945C8A" w:rsidRPr="00417282" w:rsidRDefault="00945C8A">
      <w:pPr>
        <w:spacing w:after="0"/>
        <w:jc w:val="left"/>
        <w:rPr>
          <w:i/>
          <w:iCs/>
          <w:color w:val="1F497D" w:themeColor="text2"/>
          <w:sz w:val="18"/>
          <w:szCs w:val="18"/>
        </w:rPr>
      </w:pPr>
      <w:r w:rsidRPr="00417282">
        <w:br w:type="page"/>
      </w:r>
    </w:p>
    <w:p w14:paraId="2BC6F260" w14:textId="77777777" w:rsidR="00945C8A" w:rsidRPr="00417282" w:rsidRDefault="00945C8A" w:rsidP="00945C8A">
      <w:pPr>
        <w:pStyle w:val="BGKeywords"/>
        <w:keepNext/>
        <w:jc w:val="center"/>
      </w:pPr>
      <w:r w:rsidRPr="00417282">
        <w:rPr>
          <w:noProof/>
          <w:lang w:val="en-GB" w:eastAsia="en-GB"/>
        </w:rPr>
        <w:lastRenderedPageBreak/>
        <w:drawing>
          <wp:inline distT="0" distB="0" distL="0" distR="0" wp14:anchorId="4AFE813B" wp14:editId="20B0A162">
            <wp:extent cx="5797468" cy="2828925"/>
            <wp:effectExtent l="0" t="0" r="0" b="0"/>
            <wp:docPr id="52" name="Immagin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99932" cy="2830127"/>
                    </a:xfrm>
                    <a:prstGeom prst="rect">
                      <a:avLst/>
                    </a:prstGeom>
                    <a:noFill/>
                  </pic:spPr>
                </pic:pic>
              </a:graphicData>
            </a:graphic>
          </wp:inline>
        </w:drawing>
      </w:r>
    </w:p>
    <w:p w14:paraId="0A4D1A81" w14:textId="77777777" w:rsidR="00945C8A" w:rsidRPr="00417282" w:rsidRDefault="00945C8A" w:rsidP="00945C8A">
      <w:pPr>
        <w:pStyle w:val="Didascalia"/>
      </w:pPr>
      <w:bookmarkStart w:id="28" w:name="_Ref131758611"/>
      <w:r w:rsidRPr="00417282">
        <w:t xml:space="preserve">Figure </w:t>
      </w:r>
      <w:fldSimple w:instr=" SEQ Figure \* ARABIC ">
        <w:r w:rsidRPr="00417282">
          <w:t>11</w:t>
        </w:r>
      </w:fldSimple>
      <w:bookmarkEnd w:id="28"/>
      <w:r w:rsidRPr="00417282">
        <w:t>: CB crystallized with three levels of shear: 0.05, 0.15 and 0.25 rad/s. Images in the first row were collected at 21 °C during cooling, while those on the second row show the samples 6 min after reaching the final cooling temperature of 20 °C.</w:t>
      </w:r>
    </w:p>
    <w:p w14:paraId="0F8AFB09" w14:textId="2D45A937" w:rsidR="00945C8A" w:rsidRPr="00417282" w:rsidRDefault="00945C8A">
      <w:pPr>
        <w:spacing w:after="0"/>
        <w:jc w:val="left"/>
        <w:rPr>
          <w:i/>
          <w:iCs/>
          <w:color w:val="1F497D" w:themeColor="text2"/>
          <w:sz w:val="18"/>
          <w:szCs w:val="18"/>
        </w:rPr>
      </w:pPr>
      <w:r w:rsidRPr="00417282">
        <w:br w:type="page"/>
      </w:r>
    </w:p>
    <w:p w14:paraId="453E50E0" w14:textId="7BB33B13" w:rsidR="00945C8A" w:rsidRPr="00417282" w:rsidRDefault="00945C8A" w:rsidP="00945C8A">
      <w:pPr>
        <w:keepNext/>
        <w:spacing w:line="480" w:lineRule="auto"/>
      </w:pPr>
      <w:r w:rsidRPr="00417282">
        <w:rPr>
          <w:noProof/>
          <w:lang w:val="en-GB" w:eastAsia="en-GB"/>
        </w:rPr>
        <w:lastRenderedPageBreak/>
        <mc:AlternateContent>
          <mc:Choice Requires="wps">
            <w:drawing>
              <wp:anchor distT="0" distB="0" distL="114300" distR="114300" simplePos="0" relativeHeight="251778048" behindDoc="0" locked="0" layoutInCell="1" allowOverlap="1" wp14:anchorId="6F82CB1F" wp14:editId="07B75B8E">
                <wp:simplePos x="0" y="0"/>
                <wp:positionH relativeFrom="column">
                  <wp:posOffset>473710</wp:posOffset>
                </wp:positionH>
                <wp:positionV relativeFrom="paragraph">
                  <wp:posOffset>348615</wp:posOffset>
                </wp:positionV>
                <wp:extent cx="483235" cy="289560"/>
                <wp:effectExtent l="0" t="0" r="0" b="0"/>
                <wp:wrapNone/>
                <wp:docPr id="1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58D975"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82CB1F" id="Text Box 62" o:spid="_x0000_s1061" type="#_x0000_t202" style="position:absolute;left:0;text-align:left;margin-left:37.3pt;margin-top:27.45pt;width:38.05pt;height:22.8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" filled="f" stroked="f">
                <v:textbox>
                  <w:txbxContent>
                    <w:p w14:paraId="7258D975"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(a)</w:t>
                      </w:r>
                    </w:p>
                  </w:txbxContent>
                </v:textbox>
              </v:shape>
            </w:pict>
          </mc:Fallback>
        </mc:AlternateContent>
      </w:r>
      <w:r w:rsidRPr="00417282">
        <w:rPr>
          <w:noProof/>
          <w:lang w:val="en-GB" w:eastAsia="en-GB"/>
        </w:rPr>
        <mc:AlternateContent>
          <mc:Choice Requires="wps">
            <w:drawing>
              <wp:anchor distT="0" distB="0" distL="114300" distR="114300" simplePos="0" relativeHeight="251779072" behindDoc="0" locked="0" layoutInCell="1" allowOverlap="1" wp14:anchorId="2040015F" wp14:editId="5281687C">
                <wp:simplePos x="0" y="0"/>
                <wp:positionH relativeFrom="column">
                  <wp:posOffset>3394075</wp:posOffset>
                </wp:positionH>
                <wp:positionV relativeFrom="paragraph">
                  <wp:posOffset>200025</wp:posOffset>
                </wp:positionV>
                <wp:extent cx="483235" cy="289560"/>
                <wp:effectExtent l="3175" t="0" r="0" b="0"/>
                <wp:wrapNone/>
                <wp:docPr id="7"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289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9B6353"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w:t>
                            </w:r>
                            <w:r>
                              <w:rPr>
                                <w:rFonts w:ascii="Arial" w:hAnsi="Arial" w:cs="Arial"/>
                                <w:b/>
                                <w:bCs/>
                                <w:sz w:val="18"/>
                                <w:szCs w:val="14"/>
                              </w:rPr>
                              <w:t>b</w:t>
                            </w:r>
                            <w:r w:rsidRPr="00E94625">
                              <w:rPr>
                                <w:rFonts w:ascii="Arial" w:hAnsi="Arial" w:cs="Arial"/>
                                <w:b/>
                                <w:bCs/>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40015F" id="Text Box 63" o:spid="_x0000_s1062" type="#_x0000_t202" style="position:absolute;left:0;text-align:left;margin-left:267.25pt;margin-top:15.75pt;width:38.05pt;height:22.8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" filled="f" stroked="f">
                <v:textbox>
                  <w:txbxContent>
                    <w:p w14:paraId="559B6353" w14:textId="77777777" w:rsidR="00594AC5" w:rsidRPr="00E94625" w:rsidRDefault="00594AC5" w:rsidP="00945C8A">
                      <w:pPr>
                        <w:rPr>
                          <w:rFonts w:ascii="Arial" w:hAnsi="Arial" w:cs="Arial"/>
                          <w:b/>
                          <w:bCs/>
                          <w:sz w:val="18"/>
                          <w:szCs w:val="14"/>
                        </w:rPr>
                      </w:pPr>
                      <w:r w:rsidRPr="00E94625">
                        <w:rPr>
                          <w:rFonts w:ascii="Arial" w:hAnsi="Arial" w:cs="Arial"/>
                          <w:b/>
                          <w:bCs/>
                          <w:sz w:val="18"/>
                          <w:szCs w:val="14"/>
                        </w:rPr>
                        <w:t>(</w:t>
                      </w:r>
                      <w:r>
                        <w:rPr>
                          <w:rFonts w:ascii="Arial" w:hAnsi="Arial" w:cs="Arial"/>
                          <w:b/>
                          <w:bCs/>
                          <w:sz w:val="18"/>
                          <w:szCs w:val="14"/>
                        </w:rPr>
                        <w:t>b</w:t>
                      </w:r>
                      <w:r w:rsidRPr="00E94625">
                        <w:rPr>
                          <w:rFonts w:ascii="Arial" w:hAnsi="Arial" w:cs="Arial"/>
                          <w:b/>
                          <w:bCs/>
                          <w:sz w:val="18"/>
                          <w:szCs w:val="14"/>
                        </w:rPr>
                        <w:t>)</w:t>
                      </w:r>
                    </w:p>
                  </w:txbxContent>
                </v:textbox>
              </v:shape>
            </w:pict>
          </mc:Fallback>
        </mc:AlternateContent>
      </w:r>
      <w:r w:rsidRPr="00417282">
        <w:t xml:space="preserve"> </w:t>
      </w:r>
      <w:r w:rsidR="00487F4B" w:rsidRPr="00417282">
        <w:rPr>
          <w:noProof/>
          <w:lang w:val="en-GB" w:eastAsia="en-GB"/>
        </w:rPr>
        <w:drawing>
          <wp:inline distT="0" distB="0" distL="0" distR="0" wp14:anchorId="1A0834B3" wp14:editId="5910C10A">
            <wp:extent cx="2905125" cy="2485390"/>
            <wp:effectExtent l="0" t="0" r="0" b="0"/>
            <wp:docPr id="56159013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9">
                      <a:extLst>
                        <a:ext uri="{28A0092B-C50C-407E-A947-70E740481C1C}">
                          <a14:useLocalDpi xmlns:a14="http://schemas.microsoft.com/office/drawing/2010/main" val="0"/>
                        </a:ext>
                      </a:extLst>
                    </a:blip>
                    <a:srcRect l="2948" r="7118"/>
                    <a:stretch/>
                  </pic:blipFill>
                  <pic:spPr bwMode="auto">
                    <a:xfrm>
                      <a:off x="0" y="0"/>
                      <a:ext cx="2916558" cy="2495171"/>
                    </a:xfrm>
                    <a:prstGeom prst="rect">
                      <a:avLst/>
                    </a:prstGeom>
                    <a:noFill/>
                    <a:ln>
                      <a:noFill/>
                    </a:ln>
                    <a:extLst>
                      <a:ext uri="{53640926-AAD7-44D8-BBD7-CCE9431645EC}">
                        <a14:shadowObscured xmlns:a14="http://schemas.microsoft.com/office/drawing/2010/main"/>
                      </a:ext>
                    </a:extLst>
                  </pic:spPr>
                </pic:pic>
              </a:graphicData>
            </a:graphic>
          </wp:inline>
        </w:drawing>
      </w:r>
      <w:r w:rsidRPr="00417282">
        <w:t xml:space="preserve"> </w:t>
      </w:r>
      <w:r w:rsidR="00487F4B" w:rsidRPr="00417282">
        <w:rPr>
          <w:noProof/>
          <w:lang w:val="en-GB" w:eastAsia="en-GB"/>
        </w:rPr>
        <w:drawing>
          <wp:inline distT="0" distB="0" distL="0" distR="0" wp14:anchorId="0B74EA0A" wp14:editId="3B5B24FF">
            <wp:extent cx="2905125" cy="2556668"/>
            <wp:effectExtent l="0" t="0" r="0" b="0"/>
            <wp:docPr id="1047725993"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40">
                      <a:extLst>
                        <a:ext uri="{28A0092B-C50C-407E-A947-70E740481C1C}">
                          <a14:useLocalDpi xmlns:a14="http://schemas.microsoft.com/office/drawing/2010/main" val="0"/>
                        </a:ext>
                      </a:extLst>
                    </a:blip>
                    <a:srcRect l="3726" r="8848"/>
                    <a:stretch/>
                  </pic:blipFill>
                  <pic:spPr bwMode="auto">
                    <a:xfrm>
                      <a:off x="0" y="0"/>
                      <a:ext cx="2913511" cy="2564048"/>
                    </a:xfrm>
                    <a:prstGeom prst="rect">
                      <a:avLst/>
                    </a:prstGeom>
                    <a:noFill/>
                    <a:ln>
                      <a:noFill/>
                    </a:ln>
                    <a:extLst>
                      <a:ext uri="{53640926-AAD7-44D8-BBD7-CCE9431645EC}">
                        <a14:shadowObscured xmlns:a14="http://schemas.microsoft.com/office/drawing/2010/main"/>
                      </a:ext>
                    </a:extLst>
                  </pic:spPr>
                </pic:pic>
              </a:graphicData>
            </a:graphic>
          </wp:inline>
        </w:drawing>
      </w:r>
    </w:p>
    <w:p w14:paraId="02B18688" w14:textId="77777777" w:rsidR="00945C8A" w:rsidRPr="00417282" w:rsidRDefault="00945C8A" w:rsidP="00945C8A">
      <w:pPr>
        <w:pStyle w:val="Didascalia"/>
      </w:pPr>
      <w:bookmarkStart w:id="29" w:name="_Ref131759353"/>
      <w:r w:rsidRPr="00417282">
        <w:t xml:space="preserve">Figure </w:t>
      </w:r>
      <w:fldSimple w:instr=" SEQ Figure \* ARABIC ">
        <w:r w:rsidRPr="00417282">
          <w:t>12</w:t>
        </w:r>
      </w:fldSimple>
      <w:bookmarkEnd w:id="29"/>
      <w:r w:rsidRPr="00417282">
        <w:t>: (a) SAXS pattern of S1 crystallized in the absence of shear at -2°C/min from 65 °C. (b) SAXS patterns of the same samples subjected to the same temperature profile in the presence of shear (1000 s-1).</w:t>
      </w:r>
    </w:p>
    <w:p w14:paraId="64797F71" w14:textId="7C883DFC" w:rsidR="00945C8A" w:rsidRPr="00417282" w:rsidRDefault="00945C8A">
      <w:pPr>
        <w:spacing w:after="0"/>
        <w:jc w:val="left"/>
        <w:rPr>
          <w:i/>
          <w:iCs/>
          <w:color w:val="1F497D" w:themeColor="text2"/>
          <w:sz w:val="18"/>
          <w:szCs w:val="18"/>
        </w:rPr>
      </w:pPr>
      <w:r w:rsidRPr="00417282">
        <w:br w:type="page"/>
      </w:r>
    </w:p>
    <w:p w14:paraId="3F4A4ECD" w14:textId="77777777" w:rsidR="001D07A7" w:rsidRPr="00417282" w:rsidRDefault="001D07A7" w:rsidP="001D07A7">
      <w:pPr>
        <w:pStyle w:val="BGKeywords"/>
        <w:keepNext/>
        <w:jc w:val="center"/>
      </w:pPr>
      <w:r w:rsidRPr="00417282">
        <w:rPr>
          <w:noProof/>
          <w:lang w:val="en-GB" w:eastAsia="en-GB"/>
        </w:rPr>
        <w:lastRenderedPageBreak/>
        <w:drawing>
          <wp:inline distT="0" distB="0" distL="0" distR="0" wp14:anchorId="2D5B7B35" wp14:editId="29925E85">
            <wp:extent cx="5524500" cy="2698693"/>
            <wp:effectExtent l="0" t="0" r="0" b="0"/>
            <wp:docPr id="55" name="Immagin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45643" cy="2709021"/>
                    </a:xfrm>
                    <a:prstGeom prst="rect">
                      <a:avLst/>
                    </a:prstGeom>
                    <a:noFill/>
                  </pic:spPr>
                </pic:pic>
              </a:graphicData>
            </a:graphic>
          </wp:inline>
        </w:drawing>
      </w:r>
    </w:p>
    <w:p w14:paraId="20BDD32F" w14:textId="77777777" w:rsidR="001D07A7" w:rsidRPr="00417282" w:rsidRDefault="001D07A7" w:rsidP="001D07A7">
      <w:pPr>
        <w:pStyle w:val="Didascalia"/>
      </w:pPr>
      <w:bookmarkStart w:id="30" w:name="_Ref131766608"/>
      <w:r w:rsidRPr="00417282">
        <w:t xml:space="preserve">Figure </w:t>
      </w:r>
      <w:fldSimple w:instr=" SEQ Figure \* ARABIC ">
        <w:r w:rsidRPr="00417282">
          <w:t>13</w:t>
        </w:r>
      </w:fldSimple>
      <w:bookmarkEnd w:id="30"/>
      <w:r w:rsidRPr="00417282">
        <w:t>: S1 crystallized with three levels of shear: 0.05, 0.15 and 0.25 rad/s. Images in the first row were collected at 26°C during cooling, while those on the second row show the samples 4 min after reaching the final cooling temperature of 20 °C.</w:t>
      </w:r>
    </w:p>
    <w:p w14:paraId="11BEDDFE" w14:textId="515078DB" w:rsidR="001D07A7" w:rsidRPr="00417282" w:rsidRDefault="001D07A7">
      <w:pPr>
        <w:spacing w:after="0"/>
        <w:jc w:val="left"/>
        <w:rPr>
          <w:i/>
          <w:iCs/>
          <w:color w:val="1F497D" w:themeColor="text2"/>
          <w:sz w:val="18"/>
          <w:szCs w:val="18"/>
        </w:rPr>
      </w:pPr>
      <w:r w:rsidRPr="00417282">
        <w:br w:type="page"/>
      </w:r>
    </w:p>
    <w:p w14:paraId="2701E752" w14:textId="7D04E286" w:rsidR="001D07A7" w:rsidRPr="00417282" w:rsidRDefault="0096332B" w:rsidP="001D07A7">
      <w:pPr>
        <w:pStyle w:val="BGKeywords"/>
        <w:keepNext/>
      </w:pPr>
      <w:r w:rsidRPr="00417282">
        <w:rPr>
          <w:noProof/>
          <w:lang w:val="en-GB" w:eastAsia="en-GB"/>
        </w:rPr>
        <w:lastRenderedPageBreak/>
        <mc:AlternateContent>
          <mc:Choice Requires="wps">
            <w:drawing>
              <wp:anchor distT="0" distB="0" distL="114300" distR="114300" simplePos="0" relativeHeight="251781120" behindDoc="0" locked="0" layoutInCell="1" allowOverlap="1" wp14:anchorId="0A7D21F9" wp14:editId="496B8099">
                <wp:simplePos x="0" y="0"/>
                <wp:positionH relativeFrom="column">
                  <wp:posOffset>3583940</wp:posOffset>
                </wp:positionH>
                <wp:positionV relativeFrom="paragraph">
                  <wp:posOffset>213995</wp:posOffset>
                </wp:positionV>
                <wp:extent cx="571500" cy="352425"/>
                <wp:effectExtent l="2540" t="4445" r="0" b="0"/>
                <wp:wrapNone/>
                <wp:docPr id="5"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77D05" w14:textId="77777777" w:rsidR="00594AC5" w:rsidRPr="007A5F4A" w:rsidRDefault="00594AC5" w:rsidP="001D07A7">
                            <w:pPr>
                              <w:rPr>
                                <w:b/>
                                <w:bCs/>
                                <w:u w:val="single"/>
                              </w:rPr>
                            </w:pPr>
                            <w:r>
                              <w:rPr>
                                <w:b/>
                                <w:bCs/>
                                <w:u w:val="single"/>
                              </w:rPr>
                              <w:t>S13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7D21F9" id="Text Box 60" o:spid="_x0000_s1063" type="#_x0000_t202" style="position:absolute;left:0;text-align:left;margin-left:282.2pt;margin-top:16.85pt;width:45pt;height:27.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" filled="f" stroked="f">
                <v:textbox>
                  <w:txbxContent>
                    <w:p w14:paraId="29D77D05" w14:textId="77777777" w:rsidR="00594AC5" w:rsidRPr="007A5F4A" w:rsidRDefault="00594AC5" w:rsidP="001D07A7">
                      <w:pPr>
                        <w:rPr>
                          <w:b/>
                          <w:bCs/>
                          <w:u w:val="single"/>
                        </w:rPr>
                      </w:pPr>
                      <w:r>
                        <w:rPr>
                          <w:b/>
                          <w:bCs/>
                          <w:u w:val="single"/>
                        </w:rPr>
                        <w:t>S13</w:t>
                      </w:r>
                    </w:p>
                  </w:txbxContent>
                </v:textbox>
              </v:shape>
            </w:pict>
          </mc:Fallback>
        </mc:AlternateContent>
      </w:r>
      <w:r w:rsidRPr="00417282">
        <w:rPr>
          <w:noProof/>
          <w:lang w:val="en-GB" w:eastAsia="en-GB"/>
        </w:rPr>
        <mc:AlternateContent>
          <mc:Choice Requires="wps">
            <w:drawing>
              <wp:anchor distT="0" distB="0" distL="114300" distR="114300" simplePos="0" relativeHeight="251782144" behindDoc="0" locked="0" layoutInCell="1" allowOverlap="1" wp14:anchorId="2572421C" wp14:editId="48239828">
                <wp:simplePos x="0" y="0"/>
                <wp:positionH relativeFrom="column">
                  <wp:posOffset>654685</wp:posOffset>
                </wp:positionH>
                <wp:positionV relativeFrom="paragraph">
                  <wp:posOffset>204470</wp:posOffset>
                </wp:positionV>
                <wp:extent cx="491490" cy="352425"/>
                <wp:effectExtent l="0" t="4445" r="0" b="0"/>
                <wp:wrapNone/>
                <wp:docPr id="4"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 cy="352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3FA30" w14:textId="77777777" w:rsidR="00594AC5" w:rsidRPr="007A5F4A" w:rsidRDefault="00594AC5" w:rsidP="001D07A7">
                            <w:pPr>
                              <w:rPr>
                                <w:b/>
                                <w:bCs/>
                                <w:u w:val="single"/>
                              </w:rPr>
                            </w:pPr>
                            <w:r>
                              <w:rPr>
                                <w:b/>
                                <w:bCs/>
                                <w:u w:val="single"/>
                              </w:rPr>
                              <w:t>S9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72421C" id="Text Box 61" o:spid="_x0000_s1064" type="#_x0000_t202" style="position:absolute;left:0;text-align:left;margin-left:51.55pt;margin-top:16.1pt;width:38.7pt;height:27.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TUKuA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" filled="f" stroked="f">
                <v:textbox>
                  <w:txbxContent>
                    <w:p w14:paraId="4AE3FA30" w14:textId="77777777" w:rsidR="00594AC5" w:rsidRPr="007A5F4A" w:rsidRDefault="00594AC5" w:rsidP="001D07A7">
                      <w:pPr>
                        <w:rPr>
                          <w:b/>
                          <w:bCs/>
                          <w:u w:val="single"/>
                        </w:rPr>
                      </w:pPr>
                      <w:r>
                        <w:rPr>
                          <w:b/>
                          <w:bCs/>
                          <w:u w:val="single"/>
                        </w:rPr>
                        <w:t>S9</w:t>
                      </w:r>
                    </w:p>
                  </w:txbxContent>
                </v:textbox>
              </v:shape>
            </w:pict>
          </mc:Fallback>
        </mc:AlternateContent>
      </w:r>
      <w:r w:rsidR="001D07A7" w:rsidRPr="00417282">
        <w:t xml:space="preserve">  </w:t>
      </w:r>
      <w:r w:rsidRPr="00417282">
        <w:rPr>
          <w:noProof/>
          <w:lang w:val="en-GB" w:eastAsia="en-GB"/>
        </w:rPr>
        <w:drawing>
          <wp:inline distT="0" distB="0" distL="0" distR="0" wp14:anchorId="65E7D687" wp14:editId="2AD7A7AA">
            <wp:extent cx="2952750" cy="2609507"/>
            <wp:effectExtent l="0" t="0" r="0" b="0"/>
            <wp:docPr id="999498041"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42">
                      <a:extLst>
                        <a:ext uri="{28A0092B-C50C-407E-A947-70E740481C1C}">
                          <a14:useLocalDpi xmlns:a14="http://schemas.microsoft.com/office/drawing/2010/main" val="0"/>
                        </a:ext>
                      </a:extLst>
                    </a:blip>
                    <a:srcRect l="4132" r="8807"/>
                    <a:stretch/>
                  </pic:blipFill>
                  <pic:spPr bwMode="auto">
                    <a:xfrm>
                      <a:off x="0" y="0"/>
                      <a:ext cx="2971282" cy="2625885"/>
                    </a:xfrm>
                    <a:prstGeom prst="rect">
                      <a:avLst/>
                    </a:prstGeom>
                    <a:noFill/>
                    <a:ln>
                      <a:noFill/>
                    </a:ln>
                    <a:extLst>
                      <a:ext uri="{53640926-AAD7-44D8-BBD7-CCE9431645EC}">
                        <a14:shadowObscured xmlns:a14="http://schemas.microsoft.com/office/drawing/2010/main"/>
                      </a:ext>
                    </a:extLst>
                  </pic:spPr>
                </pic:pic>
              </a:graphicData>
            </a:graphic>
          </wp:inline>
        </w:drawing>
      </w:r>
      <w:r w:rsidRPr="00417282">
        <w:rPr>
          <w:noProof/>
          <w:lang w:val="en-GB" w:eastAsia="en-GB"/>
        </w:rPr>
        <w:drawing>
          <wp:inline distT="0" distB="0" distL="0" distR="0" wp14:anchorId="0623D08B" wp14:editId="68B3829F">
            <wp:extent cx="2914650" cy="2561030"/>
            <wp:effectExtent l="0" t="0" r="0" b="0"/>
            <wp:docPr id="229568110"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3">
                      <a:extLst>
                        <a:ext uri="{28A0092B-C50C-407E-A947-70E740481C1C}">
                          <a14:useLocalDpi xmlns:a14="http://schemas.microsoft.com/office/drawing/2010/main" val="0"/>
                        </a:ext>
                      </a:extLst>
                    </a:blip>
                    <a:srcRect l="2719" r="9717"/>
                    <a:stretch/>
                  </pic:blipFill>
                  <pic:spPr bwMode="auto">
                    <a:xfrm>
                      <a:off x="0" y="0"/>
                      <a:ext cx="2932280" cy="2576521"/>
                    </a:xfrm>
                    <a:prstGeom prst="rect">
                      <a:avLst/>
                    </a:prstGeom>
                    <a:noFill/>
                    <a:ln>
                      <a:noFill/>
                    </a:ln>
                    <a:extLst>
                      <a:ext uri="{53640926-AAD7-44D8-BBD7-CCE9431645EC}">
                        <a14:shadowObscured xmlns:a14="http://schemas.microsoft.com/office/drawing/2010/main"/>
                      </a:ext>
                    </a:extLst>
                  </pic:spPr>
                </pic:pic>
              </a:graphicData>
            </a:graphic>
          </wp:inline>
        </w:drawing>
      </w:r>
    </w:p>
    <w:p w14:paraId="0F13ED23" w14:textId="58EC73A3" w:rsidR="001D07A7" w:rsidRPr="00F17E13" w:rsidRDefault="001D07A7" w:rsidP="00F17E13">
      <w:pPr>
        <w:pStyle w:val="Didascalia"/>
      </w:pPr>
      <w:bookmarkStart w:id="31" w:name="_Ref131766891"/>
      <w:r w:rsidRPr="00417282">
        <w:t xml:space="preserve">Figure </w:t>
      </w:r>
      <w:bookmarkEnd w:id="31"/>
      <w:r w:rsidRPr="00417282">
        <w:t>1</w:t>
      </w:r>
      <w:r w:rsidR="00441EC0" w:rsidRPr="00417282">
        <w:t>4</w:t>
      </w:r>
      <w:r w:rsidRPr="00417282">
        <w:t>:Crystallization experiments with 1000 s-1 shear applied samples S9 and S13 with the SAXS/rheometer setup of beamline ID02 at ESRF.</w:t>
      </w:r>
    </w:p>
    <w:p w14:paraId="17395888" w14:textId="77777777" w:rsidR="00146F39" w:rsidRDefault="00146F39" w:rsidP="00076D1C">
      <w:pPr>
        <w:pStyle w:val="Didascalia"/>
      </w:pPr>
    </w:p>
    <w:sectPr w:rsidR="00146F39" w:rsidSect="00076D1C">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E3760D" w14:textId="77777777" w:rsidR="00BF756B" w:rsidRDefault="00BF756B">
      <w:r>
        <w:separator/>
      </w:r>
    </w:p>
  </w:endnote>
  <w:endnote w:type="continuationSeparator" w:id="0">
    <w:p w14:paraId="52B1314C" w14:textId="77777777" w:rsidR="00BF756B" w:rsidRDefault="00BF756B">
      <w:r>
        <w:continuationSeparator/>
      </w:r>
    </w:p>
  </w:endnote>
  <w:endnote w:type="continuationNotice" w:id="1">
    <w:p w14:paraId="57AE81D0" w14:textId="77777777" w:rsidR="00BF756B" w:rsidRDefault="00BF756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9781E" w14:textId="77777777" w:rsidR="00594AC5" w:rsidRDefault="00594AC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w:t>
    </w:r>
    <w:r>
      <w:rPr>
        <w:rStyle w:val="Numeropagina"/>
      </w:rPr>
      <w:fldChar w:fldCharType="end"/>
    </w:r>
  </w:p>
  <w:p w14:paraId="5FD1E0ED" w14:textId="77777777" w:rsidR="00594AC5" w:rsidRDefault="00594AC5">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FD356" w14:textId="1204ACCC" w:rsidR="00594AC5" w:rsidRDefault="00594AC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E553E3">
      <w:rPr>
        <w:rStyle w:val="Numeropagina"/>
        <w:noProof/>
      </w:rPr>
      <w:t>28</w:t>
    </w:r>
    <w:r>
      <w:rPr>
        <w:rStyle w:val="Numeropagina"/>
      </w:rPr>
      <w:fldChar w:fldCharType="end"/>
    </w:r>
  </w:p>
  <w:p w14:paraId="493B7C82" w14:textId="77777777" w:rsidR="00594AC5" w:rsidRDefault="00594AC5">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7272B" w14:textId="77777777" w:rsidR="00BF756B" w:rsidRDefault="00BF756B">
      <w:r>
        <w:separator/>
      </w:r>
    </w:p>
  </w:footnote>
  <w:footnote w:type="continuationSeparator" w:id="0">
    <w:p w14:paraId="41A03A54" w14:textId="77777777" w:rsidR="00BF756B" w:rsidRDefault="00BF756B">
      <w:r>
        <w:continuationSeparator/>
      </w:r>
    </w:p>
  </w:footnote>
  <w:footnote w:type="continuationNotice" w:id="1">
    <w:p w14:paraId="511374AE" w14:textId="77777777" w:rsidR="00BF756B" w:rsidRDefault="00BF756B">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E35501"/>
    <w:multiLevelType w:val="hybridMultilevel"/>
    <w:tmpl w:val="A894A7C8"/>
    <w:lvl w:ilvl="0" w:tplc="43C404DC">
      <w:start w:val="1"/>
      <w:numFmt w:val="bullet"/>
      <w:lvlText w:val="-"/>
      <w:lvlJc w:val="left"/>
      <w:pPr>
        <w:tabs>
          <w:tab w:val="num" w:pos="720"/>
        </w:tabs>
        <w:ind w:left="720" w:hanging="360"/>
      </w:pPr>
      <w:rPr>
        <w:rFonts w:ascii="Times New Roman" w:hAnsi="Times New Roman" w:hint="default"/>
      </w:rPr>
    </w:lvl>
    <w:lvl w:ilvl="1" w:tplc="C1161AAA" w:tentative="1">
      <w:start w:val="1"/>
      <w:numFmt w:val="bullet"/>
      <w:lvlText w:val="-"/>
      <w:lvlJc w:val="left"/>
      <w:pPr>
        <w:tabs>
          <w:tab w:val="num" w:pos="1440"/>
        </w:tabs>
        <w:ind w:left="1440" w:hanging="360"/>
      </w:pPr>
      <w:rPr>
        <w:rFonts w:ascii="Times New Roman" w:hAnsi="Times New Roman" w:hint="default"/>
      </w:rPr>
    </w:lvl>
    <w:lvl w:ilvl="2" w:tplc="409898DE" w:tentative="1">
      <w:start w:val="1"/>
      <w:numFmt w:val="bullet"/>
      <w:lvlText w:val="-"/>
      <w:lvlJc w:val="left"/>
      <w:pPr>
        <w:tabs>
          <w:tab w:val="num" w:pos="2160"/>
        </w:tabs>
        <w:ind w:left="2160" w:hanging="360"/>
      </w:pPr>
      <w:rPr>
        <w:rFonts w:ascii="Times New Roman" w:hAnsi="Times New Roman" w:hint="default"/>
      </w:rPr>
    </w:lvl>
    <w:lvl w:ilvl="3" w:tplc="FE861C6A" w:tentative="1">
      <w:start w:val="1"/>
      <w:numFmt w:val="bullet"/>
      <w:lvlText w:val="-"/>
      <w:lvlJc w:val="left"/>
      <w:pPr>
        <w:tabs>
          <w:tab w:val="num" w:pos="2880"/>
        </w:tabs>
        <w:ind w:left="2880" w:hanging="360"/>
      </w:pPr>
      <w:rPr>
        <w:rFonts w:ascii="Times New Roman" w:hAnsi="Times New Roman" w:hint="default"/>
      </w:rPr>
    </w:lvl>
    <w:lvl w:ilvl="4" w:tplc="5B183F12" w:tentative="1">
      <w:start w:val="1"/>
      <w:numFmt w:val="bullet"/>
      <w:lvlText w:val="-"/>
      <w:lvlJc w:val="left"/>
      <w:pPr>
        <w:tabs>
          <w:tab w:val="num" w:pos="3600"/>
        </w:tabs>
        <w:ind w:left="3600" w:hanging="360"/>
      </w:pPr>
      <w:rPr>
        <w:rFonts w:ascii="Times New Roman" w:hAnsi="Times New Roman" w:hint="default"/>
      </w:rPr>
    </w:lvl>
    <w:lvl w:ilvl="5" w:tplc="192CFA68" w:tentative="1">
      <w:start w:val="1"/>
      <w:numFmt w:val="bullet"/>
      <w:lvlText w:val="-"/>
      <w:lvlJc w:val="left"/>
      <w:pPr>
        <w:tabs>
          <w:tab w:val="num" w:pos="4320"/>
        </w:tabs>
        <w:ind w:left="4320" w:hanging="360"/>
      </w:pPr>
      <w:rPr>
        <w:rFonts w:ascii="Times New Roman" w:hAnsi="Times New Roman" w:hint="default"/>
      </w:rPr>
    </w:lvl>
    <w:lvl w:ilvl="6" w:tplc="EF40F1C6" w:tentative="1">
      <w:start w:val="1"/>
      <w:numFmt w:val="bullet"/>
      <w:lvlText w:val="-"/>
      <w:lvlJc w:val="left"/>
      <w:pPr>
        <w:tabs>
          <w:tab w:val="num" w:pos="5040"/>
        </w:tabs>
        <w:ind w:left="5040" w:hanging="360"/>
      </w:pPr>
      <w:rPr>
        <w:rFonts w:ascii="Times New Roman" w:hAnsi="Times New Roman" w:hint="default"/>
      </w:rPr>
    </w:lvl>
    <w:lvl w:ilvl="7" w:tplc="BED473CA" w:tentative="1">
      <w:start w:val="1"/>
      <w:numFmt w:val="bullet"/>
      <w:lvlText w:val="-"/>
      <w:lvlJc w:val="left"/>
      <w:pPr>
        <w:tabs>
          <w:tab w:val="num" w:pos="5760"/>
        </w:tabs>
        <w:ind w:left="5760" w:hanging="360"/>
      </w:pPr>
      <w:rPr>
        <w:rFonts w:ascii="Times New Roman" w:hAnsi="Times New Roman" w:hint="default"/>
      </w:rPr>
    </w:lvl>
    <w:lvl w:ilvl="8" w:tplc="9FDEA588"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4"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7"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8"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9" w15:restartNumberingAfterBreak="0">
    <w:nsid w:val="759A7183"/>
    <w:multiLevelType w:val="hybridMultilevel"/>
    <w:tmpl w:val="310ABA8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312902548">
    <w:abstractNumId w:val="7"/>
  </w:num>
  <w:num w:numId="2" w16cid:durableId="791903430">
    <w:abstractNumId w:val="5"/>
  </w:num>
  <w:num w:numId="3" w16cid:durableId="37243686">
    <w:abstractNumId w:val="8"/>
  </w:num>
  <w:num w:numId="4" w16cid:durableId="181624662">
    <w:abstractNumId w:val="6"/>
  </w:num>
  <w:num w:numId="5" w16cid:durableId="979578594">
    <w:abstractNumId w:val="4"/>
  </w:num>
  <w:num w:numId="6" w16cid:durableId="82655161">
    <w:abstractNumId w:val="3"/>
  </w:num>
  <w:num w:numId="7" w16cid:durableId="1115640254">
    <w:abstractNumId w:val="2"/>
  </w:num>
  <w:num w:numId="8" w16cid:durableId="2076704852">
    <w:abstractNumId w:val="1"/>
  </w:num>
  <w:num w:numId="9" w16cid:durableId="999380651">
    <w:abstractNumId w:val="0"/>
  </w:num>
  <w:num w:numId="10" w16cid:durableId="56101826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E5F"/>
    <w:rsid w:val="000059BF"/>
    <w:rsid w:val="00012C6F"/>
    <w:rsid w:val="00013EBA"/>
    <w:rsid w:val="00014177"/>
    <w:rsid w:val="00014359"/>
    <w:rsid w:val="00017F1D"/>
    <w:rsid w:val="00027C52"/>
    <w:rsid w:val="00032590"/>
    <w:rsid w:val="00033ABB"/>
    <w:rsid w:val="00034212"/>
    <w:rsid w:val="00041998"/>
    <w:rsid w:val="00041B12"/>
    <w:rsid w:val="00042D0B"/>
    <w:rsid w:val="0004469F"/>
    <w:rsid w:val="00053B31"/>
    <w:rsid w:val="0005660F"/>
    <w:rsid w:val="00056D14"/>
    <w:rsid w:val="0006065F"/>
    <w:rsid w:val="00064B4F"/>
    <w:rsid w:val="000664BC"/>
    <w:rsid w:val="000702AD"/>
    <w:rsid w:val="0007626D"/>
    <w:rsid w:val="00076D1C"/>
    <w:rsid w:val="00076E37"/>
    <w:rsid w:val="00083D09"/>
    <w:rsid w:val="00094690"/>
    <w:rsid w:val="00094A09"/>
    <w:rsid w:val="00094E07"/>
    <w:rsid w:val="000A3AF8"/>
    <w:rsid w:val="000A3E4A"/>
    <w:rsid w:val="000B46AA"/>
    <w:rsid w:val="000B5015"/>
    <w:rsid w:val="000B5610"/>
    <w:rsid w:val="000B5DB7"/>
    <w:rsid w:val="000B74C7"/>
    <w:rsid w:val="000C05CC"/>
    <w:rsid w:val="000C4976"/>
    <w:rsid w:val="000C66B5"/>
    <w:rsid w:val="000C6967"/>
    <w:rsid w:val="000D36E6"/>
    <w:rsid w:val="000D5B45"/>
    <w:rsid w:val="000D5C78"/>
    <w:rsid w:val="000D5FEA"/>
    <w:rsid w:val="000D714B"/>
    <w:rsid w:val="000E2E36"/>
    <w:rsid w:val="000E3A3C"/>
    <w:rsid w:val="000E44CD"/>
    <w:rsid w:val="000E6ACE"/>
    <w:rsid w:val="000F12E0"/>
    <w:rsid w:val="000F1DFF"/>
    <w:rsid w:val="000F321B"/>
    <w:rsid w:val="001014A2"/>
    <w:rsid w:val="001026DC"/>
    <w:rsid w:val="00103416"/>
    <w:rsid w:val="00105951"/>
    <w:rsid w:val="00112676"/>
    <w:rsid w:val="00117BBC"/>
    <w:rsid w:val="00123BA5"/>
    <w:rsid w:val="00131DE6"/>
    <w:rsid w:val="001403ED"/>
    <w:rsid w:val="00144971"/>
    <w:rsid w:val="00146F39"/>
    <w:rsid w:val="0015181D"/>
    <w:rsid w:val="00156B61"/>
    <w:rsid w:val="00160035"/>
    <w:rsid w:val="00160EE2"/>
    <w:rsid w:val="00163511"/>
    <w:rsid w:val="00165465"/>
    <w:rsid w:val="00175624"/>
    <w:rsid w:val="00175B34"/>
    <w:rsid w:val="0017653D"/>
    <w:rsid w:val="00176622"/>
    <w:rsid w:val="00182225"/>
    <w:rsid w:val="00183F8A"/>
    <w:rsid w:val="00185DA0"/>
    <w:rsid w:val="001A219E"/>
    <w:rsid w:val="001A6654"/>
    <w:rsid w:val="001A7A90"/>
    <w:rsid w:val="001B24FC"/>
    <w:rsid w:val="001B2714"/>
    <w:rsid w:val="001B27E6"/>
    <w:rsid w:val="001B4A71"/>
    <w:rsid w:val="001B6160"/>
    <w:rsid w:val="001B62D6"/>
    <w:rsid w:val="001C0194"/>
    <w:rsid w:val="001C100D"/>
    <w:rsid w:val="001C1712"/>
    <w:rsid w:val="001D07A7"/>
    <w:rsid w:val="001D16E0"/>
    <w:rsid w:val="001D5FF0"/>
    <w:rsid w:val="001E2402"/>
    <w:rsid w:val="001E2A64"/>
    <w:rsid w:val="001E3BCB"/>
    <w:rsid w:val="001E54A9"/>
    <w:rsid w:val="001E6CC7"/>
    <w:rsid w:val="001E7028"/>
    <w:rsid w:val="001F0203"/>
    <w:rsid w:val="001F1D50"/>
    <w:rsid w:val="001F30CD"/>
    <w:rsid w:val="002010D4"/>
    <w:rsid w:val="00206B2A"/>
    <w:rsid w:val="00212B1D"/>
    <w:rsid w:val="00217682"/>
    <w:rsid w:val="00225F07"/>
    <w:rsid w:val="00226739"/>
    <w:rsid w:val="00235458"/>
    <w:rsid w:val="0023713B"/>
    <w:rsid w:val="00240AEE"/>
    <w:rsid w:val="002449D1"/>
    <w:rsid w:val="00244B98"/>
    <w:rsid w:val="00246324"/>
    <w:rsid w:val="00246A10"/>
    <w:rsid w:val="00246FA1"/>
    <w:rsid w:val="002472F9"/>
    <w:rsid w:val="00251BC2"/>
    <w:rsid w:val="00254982"/>
    <w:rsid w:val="002559F2"/>
    <w:rsid w:val="00257DF1"/>
    <w:rsid w:val="0026128A"/>
    <w:rsid w:val="002670B6"/>
    <w:rsid w:val="00275124"/>
    <w:rsid w:val="00283EC6"/>
    <w:rsid w:val="00294E4E"/>
    <w:rsid w:val="0029656A"/>
    <w:rsid w:val="00297DC7"/>
    <w:rsid w:val="002A13ED"/>
    <w:rsid w:val="002A2DA6"/>
    <w:rsid w:val="002A4828"/>
    <w:rsid w:val="002A581B"/>
    <w:rsid w:val="002A7493"/>
    <w:rsid w:val="002A7A6C"/>
    <w:rsid w:val="002B0F9F"/>
    <w:rsid w:val="002B5605"/>
    <w:rsid w:val="002C2F7C"/>
    <w:rsid w:val="002C3431"/>
    <w:rsid w:val="002C43DA"/>
    <w:rsid w:val="002C7223"/>
    <w:rsid w:val="002C7EBC"/>
    <w:rsid w:val="002D1F78"/>
    <w:rsid w:val="002D597B"/>
    <w:rsid w:val="002D693B"/>
    <w:rsid w:val="002E254A"/>
    <w:rsid w:val="002E413B"/>
    <w:rsid w:val="002F3B80"/>
    <w:rsid w:val="002F4F01"/>
    <w:rsid w:val="0030097A"/>
    <w:rsid w:val="003018BD"/>
    <w:rsid w:val="00304FCA"/>
    <w:rsid w:val="00305247"/>
    <w:rsid w:val="00307D71"/>
    <w:rsid w:val="00316B64"/>
    <w:rsid w:val="00317092"/>
    <w:rsid w:val="00317CAA"/>
    <w:rsid w:val="00317E35"/>
    <w:rsid w:val="0032376C"/>
    <w:rsid w:val="003252CA"/>
    <w:rsid w:val="00325E29"/>
    <w:rsid w:val="003300B2"/>
    <w:rsid w:val="00335330"/>
    <w:rsid w:val="0033665B"/>
    <w:rsid w:val="003425E8"/>
    <w:rsid w:val="00342D77"/>
    <w:rsid w:val="003437C4"/>
    <w:rsid w:val="00345428"/>
    <w:rsid w:val="00354161"/>
    <w:rsid w:val="00357B08"/>
    <w:rsid w:val="00357C5A"/>
    <w:rsid w:val="003625FB"/>
    <w:rsid w:val="003648D2"/>
    <w:rsid w:val="003664E9"/>
    <w:rsid w:val="003679A1"/>
    <w:rsid w:val="003712DA"/>
    <w:rsid w:val="003718AE"/>
    <w:rsid w:val="00380B1E"/>
    <w:rsid w:val="003817DE"/>
    <w:rsid w:val="003860C1"/>
    <w:rsid w:val="00390705"/>
    <w:rsid w:val="0039381E"/>
    <w:rsid w:val="003940CB"/>
    <w:rsid w:val="00394D0D"/>
    <w:rsid w:val="0039557B"/>
    <w:rsid w:val="00397A19"/>
    <w:rsid w:val="003A079C"/>
    <w:rsid w:val="003A0A30"/>
    <w:rsid w:val="003A19D8"/>
    <w:rsid w:val="003A5834"/>
    <w:rsid w:val="003B174B"/>
    <w:rsid w:val="003B1E7B"/>
    <w:rsid w:val="003B4AF3"/>
    <w:rsid w:val="003B5342"/>
    <w:rsid w:val="003B61E0"/>
    <w:rsid w:val="003C4032"/>
    <w:rsid w:val="003C441F"/>
    <w:rsid w:val="003D22B2"/>
    <w:rsid w:val="003D2D94"/>
    <w:rsid w:val="003D4E78"/>
    <w:rsid w:val="003D66CE"/>
    <w:rsid w:val="003D6A19"/>
    <w:rsid w:val="003D7297"/>
    <w:rsid w:val="003D7B47"/>
    <w:rsid w:val="003F4A9C"/>
    <w:rsid w:val="00410148"/>
    <w:rsid w:val="00411A94"/>
    <w:rsid w:val="004120E1"/>
    <w:rsid w:val="00414C94"/>
    <w:rsid w:val="0041620B"/>
    <w:rsid w:val="00417282"/>
    <w:rsid w:val="00421EC6"/>
    <w:rsid w:val="00425F87"/>
    <w:rsid w:val="00430E32"/>
    <w:rsid w:val="00433583"/>
    <w:rsid w:val="00434FF5"/>
    <w:rsid w:val="00441EC0"/>
    <w:rsid w:val="004424C2"/>
    <w:rsid w:val="00442908"/>
    <w:rsid w:val="0044291E"/>
    <w:rsid w:val="0044381E"/>
    <w:rsid w:val="004449A1"/>
    <w:rsid w:val="00444DC8"/>
    <w:rsid w:val="00451275"/>
    <w:rsid w:val="00452F1A"/>
    <w:rsid w:val="004577D7"/>
    <w:rsid w:val="00457D67"/>
    <w:rsid w:val="004627A9"/>
    <w:rsid w:val="00466CE6"/>
    <w:rsid w:val="00475AC3"/>
    <w:rsid w:val="00475FD2"/>
    <w:rsid w:val="0048554F"/>
    <w:rsid w:val="004860D3"/>
    <w:rsid w:val="00487F4B"/>
    <w:rsid w:val="00492B08"/>
    <w:rsid w:val="00497E41"/>
    <w:rsid w:val="004A1C4B"/>
    <w:rsid w:val="004A44B6"/>
    <w:rsid w:val="004A6D31"/>
    <w:rsid w:val="004B0A76"/>
    <w:rsid w:val="004B4EB9"/>
    <w:rsid w:val="004C0746"/>
    <w:rsid w:val="004C2B93"/>
    <w:rsid w:val="004C3A1F"/>
    <w:rsid w:val="004D2331"/>
    <w:rsid w:val="004D340B"/>
    <w:rsid w:val="004D4526"/>
    <w:rsid w:val="004D4756"/>
    <w:rsid w:val="004E4DA0"/>
    <w:rsid w:val="004E6005"/>
    <w:rsid w:val="004E70A8"/>
    <w:rsid w:val="004E7185"/>
    <w:rsid w:val="0050013F"/>
    <w:rsid w:val="0051067B"/>
    <w:rsid w:val="00512B45"/>
    <w:rsid w:val="0051393F"/>
    <w:rsid w:val="00515444"/>
    <w:rsid w:val="00516C8E"/>
    <w:rsid w:val="0052613E"/>
    <w:rsid w:val="00526DE6"/>
    <w:rsid w:val="00526E3A"/>
    <w:rsid w:val="00527A3E"/>
    <w:rsid w:val="00537EF8"/>
    <w:rsid w:val="00545CFC"/>
    <w:rsid w:val="005513A4"/>
    <w:rsid w:val="005547AC"/>
    <w:rsid w:val="0055599F"/>
    <w:rsid w:val="005560A2"/>
    <w:rsid w:val="00557A5E"/>
    <w:rsid w:val="005601BA"/>
    <w:rsid w:val="0056652B"/>
    <w:rsid w:val="005717FA"/>
    <w:rsid w:val="005727BA"/>
    <w:rsid w:val="005731FB"/>
    <w:rsid w:val="00576873"/>
    <w:rsid w:val="0058460F"/>
    <w:rsid w:val="00584A89"/>
    <w:rsid w:val="00591419"/>
    <w:rsid w:val="00591A57"/>
    <w:rsid w:val="005947FF"/>
    <w:rsid w:val="00594930"/>
    <w:rsid w:val="00594AC5"/>
    <w:rsid w:val="005959CC"/>
    <w:rsid w:val="005A517B"/>
    <w:rsid w:val="005A689E"/>
    <w:rsid w:val="005B3766"/>
    <w:rsid w:val="005B3F48"/>
    <w:rsid w:val="005C3650"/>
    <w:rsid w:val="005C3AAD"/>
    <w:rsid w:val="005C6223"/>
    <w:rsid w:val="005D0C10"/>
    <w:rsid w:val="005D2C5F"/>
    <w:rsid w:val="005E0131"/>
    <w:rsid w:val="005E0D56"/>
    <w:rsid w:val="005E5DF8"/>
    <w:rsid w:val="005F0015"/>
    <w:rsid w:val="005F2CD2"/>
    <w:rsid w:val="005F546C"/>
    <w:rsid w:val="005F56C4"/>
    <w:rsid w:val="00606921"/>
    <w:rsid w:val="00607B89"/>
    <w:rsid w:val="00616B11"/>
    <w:rsid w:val="00617085"/>
    <w:rsid w:val="00623D00"/>
    <w:rsid w:val="006243D5"/>
    <w:rsid w:val="006245C8"/>
    <w:rsid w:val="006271A5"/>
    <w:rsid w:val="006317B5"/>
    <w:rsid w:val="006359F2"/>
    <w:rsid w:val="00641A93"/>
    <w:rsid w:val="006455A5"/>
    <w:rsid w:val="00654A78"/>
    <w:rsid w:val="00654F1F"/>
    <w:rsid w:val="0065559A"/>
    <w:rsid w:val="0065608E"/>
    <w:rsid w:val="00657A39"/>
    <w:rsid w:val="00662E88"/>
    <w:rsid w:val="00666F0A"/>
    <w:rsid w:val="006730F7"/>
    <w:rsid w:val="006753CB"/>
    <w:rsid w:val="00680A5D"/>
    <w:rsid w:val="00685218"/>
    <w:rsid w:val="00687DF6"/>
    <w:rsid w:val="00691091"/>
    <w:rsid w:val="00694301"/>
    <w:rsid w:val="006A3C41"/>
    <w:rsid w:val="006A4054"/>
    <w:rsid w:val="006A52F4"/>
    <w:rsid w:val="006A7E6A"/>
    <w:rsid w:val="006B2581"/>
    <w:rsid w:val="006C1A03"/>
    <w:rsid w:val="006C307F"/>
    <w:rsid w:val="006C704D"/>
    <w:rsid w:val="006D15FF"/>
    <w:rsid w:val="006D7415"/>
    <w:rsid w:val="006E0641"/>
    <w:rsid w:val="006E10D9"/>
    <w:rsid w:val="006E6A12"/>
    <w:rsid w:val="006E7585"/>
    <w:rsid w:val="006F06E3"/>
    <w:rsid w:val="006F1E0E"/>
    <w:rsid w:val="006F26A2"/>
    <w:rsid w:val="006F4AE0"/>
    <w:rsid w:val="00705EE2"/>
    <w:rsid w:val="0070722B"/>
    <w:rsid w:val="00714CFC"/>
    <w:rsid w:val="007174ED"/>
    <w:rsid w:val="00723FB1"/>
    <w:rsid w:val="00726874"/>
    <w:rsid w:val="007309D0"/>
    <w:rsid w:val="00730BE7"/>
    <w:rsid w:val="00731117"/>
    <w:rsid w:val="00731A7A"/>
    <w:rsid w:val="00734AA2"/>
    <w:rsid w:val="0074099A"/>
    <w:rsid w:val="007453FF"/>
    <w:rsid w:val="0074730B"/>
    <w:rsid w:val="007502A9"/>
    <w:rsid w:val="00750CFC"/>
    <w:rsid w:val="00752E40"/>
    <w:rsid w:val="00756451"/>
    <w:rsid w:val="0076200E"/>
    <w:rsid w:val="007629D3"/>
    <w:rsid w:val="00767F91"/>
    <w:rsid w:val="00784868"/>
    <w:rsid w:val="00790930"/>
    <w:rsid w:val="00796E67"/>
    <w:rsid w:val="007A2FBF"/>
    <w:rsid w:val="007A3D0A"/>
    <w:rsid w:val="007A421B"/>
    <w:rsid w:val="007A4453"/>
    <w:rsid w:val="007A59EE"/>
    <w:rsid w:val="007A5F4A"/>
    <w:rsid w:val="007B3B83"/>
    <w:rsid w:val="007B4027"/>
    <w:rsid w:val="007B443C"/>
    <w:rsid w:val="007C0EAE"/>
    <w:rsid w:val="007C6854"/>
    <w:rsid w:val="007D0FDA"/>
    <w:rsid w:val="007D16F1"/>
    <w:rsid w:val="007D1869"/>
    <w:rsid w:val="007D1BB2"/>
    <w:rsid w:val="007D2C1F"/>
    <w:rsid w:val="007D4498"/>
    <w:rsid w:val="007D5A3D"/>
    <w:rsid w:val="007E3C0A"/>
    <w:rsid w:val="007E5769"/>
    <w:rsid w:val="007F0C0A"/>
    <w:rsid w:val="007F2E19"/>
    <w:rsid w:val="007F5BBA"/>
    <w:rsid w:val="00802D77"/>
    <w:rsid w:val="008032B6"/>
    <w:rsid w:val="008047DE"/>
    <w:rsid w:val="00807B4A"/>
    <w:rsid w:val="008106CA"/>
    <w:rsid w:val="00810AE5"/>
    <w:rsid w:val="00812CB6"/>
    <w:rsid w:val="00812E52"/>
    <w:rsid w:val="00815008"/>
    <w:rsid w:val="008159E5"/>
    <w:rsid w:val="00820E61"/>
    <w:rsid w:val="008213FC"/>
    <w:rsid w:val="0082450E"/>
    <w:rsid w:val="00824A69"/>
    <w:rsid w:val="00827686"/>
    <w:rsid w:val="00830563"/>
    <w:rsid w:val="00836530"/>
    <w:rsid w:val="008439A9"/>
    <w:rsid w:val="00850821"/>
    <w:rsid w:val="0085189A"/>
    <w:rsid w:val="00853CE5"/>
    <w:rsid w:val="00853F31"/>
    <w:rsid w:val="008560E3"/>
    <w:rsid w:val="00861121"/>
    <w:rsid w:val="00863A4B"/>
    <w:rsid w:val="00863AFF"/>
    <w:rsid w:val="008655C0"/>
    <w:rsid w:val="00875E51"/>
    <w:rsid w:val="00876A9D"/>
    <w:rsid w:val="00881126"/>
    <w:rsid w:val="00884D1A"/>
    <w:rsid w:val="008864D1"/>
    <w:rsid w:val="0088668E"/>
    <w:rsid w:val="00887BDE"/>
    <w:rsid w:val="008905F7"/>
    <w:rsid w:val="008969AA"/>
    <w:rsid w:val="008A0782"/>
    <w:rsid w:val="008A4AEB"/>
    <w:rsid w:val="008A698D"/>
    <w:rsid w:val="008B5C84"/>
    <w:rsid w:val="008B71A2"/>
    <w:rsid w:val="008B76DA"/>
    <w:rsid w:val="008C0766"/>
    <w:rsid w:val="008C1A2A"/>
    <w:rsid w:val="008C3201"/>
    <w:rsid w:val="008C7444"/>
    <w:rsid w:val="008C7BFA"/>
    <w:rsid w:val="008D1A30"/>
    <w:rsid w:val="008D1CD4"/>
    <w:rsid w:val="008E7999"/>
    <w:rsid w:val="008F2E5F"/>
    <w:rsid w:val="008F773A"/>
    <w:rsid w:val="0090267F"/>
    <w:rsid w:val="00906FE6"/>
    <w:rsid w:val="00912169"/>
    <w:rsid w:val="0091352D"/>
    <w:rsid w:val="009158D3"/>
    <w:rsid w:val="0092037A"/>
    <w:rsid w:val="0092040C"/>
    <w:rsid w:val="0092260F"/>
    <w:rsid w:val="009246AD"/>
    <w:rsid w:val="00924FA5"/>
    <w:rsid w:val="00931F49"/>
    <w:rsid w:val="009338F6"/>
    <w:rsid w:val="0093524C"/>
    <w:rsid w:val="00935FAA"/>
    <w:rsid w:val="009426EB"/>
    <w:rsid w:val="009434B3"/>
    <w:rsid w:val="00943E79"/>
    <w:rsid w:val="00944174"/>
    <w:rsid w:val="00944DEB"/>
    <w:rsid w:val="00945C8A"/>
    <w:rsid w:val="00950151"/>
    <w:rsid w:val="00955D59"/>
    <w:rsid w:val="009563F2"/>
    <w:rsid w:val="0096167E"/>
    <w:rsid w:val="0096332B"/>
    <w:rsid w:val="00971BD3"/>
    <w:rsid w:val="00972455"/>
    <w:rsid w:val="00972E65"/>
    <w:rsid w:val="00982D13"/>
    <w:rsid w:val="00984C32"/>
    <w:rsid w:val="00987488"/>
    <w:rsid w:val="00994AA8"/>
    <w:rsid w:val="00996D20"/>
    <w:rsid w:val="009979BB"/>
    <w:rsid w:val="009A0590"/>
    <w:rsid w:val="009A1732"/>
    <w:rsid w:val="009A190C"/>
    <w:rsid w:val="009A20B0"/>
    <w:rsid w:val="009A3FD8"/>
    <w:rsid w:val="009A72A7"/>
    <w:rsid w:val="009B6FE7"/>
    <w:rsid w:val="009C0D85"/>
    <w:rsid w:val="009C5363"/>
    <w:rsid w:val="009D77FE"/>
    <w:rsid w:val="009E0E90"/>
    <w:rsid w:val="009E29C8"/>
    <w:rsid w:val="009E4501"/>
    <w:rsid w:val="009E49D0"/>
    <w:rsid w:val="009F1529"/>
    <w:rsid w:val="009F2E7E"/>
    <w:rsid w:val="009F405A"/>
    <w:rsid w:val="00A00CA8"/>
    <w:rsid w:val="00A02D62"/>
    <w:rsid w:val="00A06F5E"/>
    <w:rsid w:val="00A14263"/>
    <w:rsid w:val="00A20EB5"/>
    <w:rsid w:val="00A23BA0"/>
    <w:rsid w:val="00A258FE"/>
    <w:rsid w:val="00A36438"/>
    <w:rsid w:val="00A509DB"/>
    <w:rsid w:val="00A53779"/>
    <w:rsid w:val="00A55649"/>
    <w:rsid w:val="00A617CC"/>
    <w:rsid w:val="00A653B2"/>
    <w:rsid w:val="00A74509"/>
    <w:rsid w:val="00A764EF"/>
    <w:rsid w:val="00A97CCB"/>
    <w:rsid w:val="00AB1F21"/>
    <w:rsid w:val="00AB34C5"/>
    <w:rsid w:val="00AB6E27"/>
    <w:rsid w:val="00AD0978"/>
    <w:rsid w:val="00AD54DD"/>
    <w:rsid w:val="00AD6332"/>
    <w:rsid w:val="00AD6BB5"/>
    <w:rsid w:val="00AE2320"/>
    <w:rsid w:val="00AE6892"/>
    <w:rsid w:val="00AF3F05"/>
    <w:rsid w:val="00AF712B"/>
    <w:rsid w:val="00AF78A8"/>
    <w:rsid w:val="00B04C5C"/>
    <w:rsid w:val="00B05A22"/>
    <w:rsid w:val="00B13C31"/>
    <w:rsid w:val="00B16A62"/>
    <w:rsid w:val="00B229F2"/>
    <w:rsid w:val="00B33AEE"/>
    <w:rsid w:val="00B35816"/>
    <w:rsid w:val="00B3707D"/>
    <w:rsid w:val="00B42CDD"/>
    <w:rsid w:val="00B50A19"/>
    <w:rsid w:val="00B518B3"/>
    <w:rsid w:val="00B57C44"/>
    <w:rsid w:val="00B71332"/>
    <w:rsid w:val="00B71F70"/>
    <w:rsid w:val="00B73527"/>
    <w:rsid w:val="00B7618D"/>
    <w:rsid w:val="00B770D4"/>
    <w:rsid w:val="00B82A3D"/>
    <w:rsid w:val="00B82E5D"/>
    <w:rsid w:val="00B83665"/>
    <w:rsid w:val="00B840EB"/>
    <w:rsid w:val="00B84827"/>
    <w:rsid w:val="00B87FE8"/>
    <w:rsid w:val="00B91D77"/>
    <w:rsid w:val="00B9460F"/>
    <w:rsid w:val="00B96030"/>
    <w:rsid w:val="00BA31A6"/>
    <w:rsid w:val="00BA680F"/>
    <w:rsid w:val="00BB2199"/>
    <w:rsid w:val="00BB2F19"/>
    <w:rsid w:val="00BB4AE8"/>
    <w:rsid w:val="00BB7BFE"/>
    <w:rsid w:val="00BC031F"/>
    <w:rsid w:val="00BC097E"/>
    <w:rsid w:val="00BC18E3"/>
    <w:rsid w:val="00BC67BD"/>
    <w:rsid w:val="00BD2C44"/>
    <w:rsid w:val="00BD3A1A"/>
    <w:rsid w:val="00BD44AC"/>
    <w:rsid w:val="00BD5D54"/>
    <w:rsid w:val="00BF12C6"/>
    <w:rsid w:val="00BF2128"/>
    <w:rsid w:val="00BF3C07"/>
    <w:rsid w:val="00BF704C"/>
    <w:rsid w:val="00BF756B"/>
    <w:rsid w:val="00BF788C"/>
    <w:rsid w:val="00C00F2D"/>
    <w:rsid w:val="00C05B8E"/>
    <w:rsid w:val="00C1055E"/>
    <w:rsid w:val="00C10EE0"/>
    <w:rsid w:val="00C12556"/>
    <w:rsid w:val="00C133E0"/>
    <w:rsid w:val="00C15151"/>
    <w:rsid w:val="00C259FB"/>
    <w:rsid w:val="00C27B9C"/>
    <w:rsid w:val="00C307BF"/>
    <w:rsid w:val="00C3203C"/>
    <w:rsid w:val="00C32D0A"/>
    <w:rsid w:val="00C339F5"/>
    <w:rsid w:val="00C363A8"/>
    <w:rsid w:val="00C47347"/>
    <w:rsid w:val="00C478E0"/>
    <w:rsid w:val="00C503AF"/>
    <w:rsid w:val="00C5208A"/>
    <w:rsid w:val="00C52C7B"/>
    <w:rsid w:val="00C535E2"/>
    <w:rsid w:val="00C61A0F"/>
    <w:rsid w:val="00C62448"/>
    <w:rsid w:val="00C65B05"/>
    <w:rsid w:val="00C66D5C"/>
    <w:rsid w:val="00C71A43"/>
    <w:rsid w:val="00C80406"/>
    <w:rsid w:val="00C82C17"/>
    <w:rsid w:val="00C86256"/>
    <w:rsid w:val="00C9185D"/>
    <w:rsid w:val="00C97131"/>
    <w:rsid w:val="00C97568"/>
    <w:rsid w:val="00CA005B"/>
    <w:rsid w:val="00CA0136"/>
    <w:rsid w:val="00CA498B"/>
    <w:rsid w:val="00CA5857"/>
    <w:rsid w:val="00CA67B9"/>
    <w:rsid w:val="00CB09D4"/>
    <w:rsid w:val="00CB1987"/>
    <w:rsid w:val="00CB429C"/>
    <w:rsid w:val="00CB563A"/>
    <w:rsid w:val="00CB6BA2"/>
    <w:rsid w:val="00CB6F9E"/>
    <w:rsid w:val="00CC0BF0"/>
    <w:rsid w:val="00CC3ED4"/>
    <w:rsid w:val="00CC4349"/>
    <w:rsid w:val="00CC6B17"/>
    <w:rsid w:val="00CD31F8"/>
    <w:rsid w:val="00CD56EB"/>
    <w:rsid w:val="00CD601E"/>
    <w:rsid w:val="00CD6D5D"/>
    <w:rsid w:val="00CD70A0"/>
    <w:rsid w:val="00CE0D64"/>
    <w:rsid w:val="00CE2072"/>
    <w:rsid w:val="00CE21B9"/>
    <w:rsid w:val="00CE25FB"/>
    <w:rsid w:val="00CE302E"/>
    <w:rsid w:val="00CF0535"/>
    <w:rsid w:val="00CF2B55"/>
    <w:rsid w:val="00CF6457"/>
    <w:rsid w:val="00D0302B"/>
    <w:rsid w:val="00D03F33"/>
    <w:rsid w:val="00D0459C"/>
    <w:rsid w:val="00D103F9"/>
    <w:rsid w:val="00D12D64"/>
    <w:rsid w:val="00D1782D"/>
    <w:rsid w:val="00D2061A"/>
    <w:rsid w:val="00D226B7"/>
    <w:rsid w:val="00D27281"/>
    <w:rsid w:val="00D2754E"/>
    <w:rsid w:val="00D27E1C"/>
    <w:rsid w:val="00D30DF9"/>
    <w:rsid w:val="00D3101F"/>
    <w:rsid w:val="00D32E24"/>
    <w:rsid w:val="00D36D20"/>
    <w:rsid w:val="00D4370B"/>
    <w:rsid w:val="00D45155"/>
    <w:rsid w:val="00D517D2"/>
    <w:rsid w:val="00D51A18"/>
    <w:rsid w:val="00D52100"/>
    <w:rsid w:val="00D5498B"/>
    <w:rsid w:val="00D564B8"/>
    <w:rsid w:val="00D56A2E"/>
    <w:rsid w:val="00D622D1"/>
    <w:rsid w:val="00D7155D"/>
    <w:rsid w:val="00D71EB9"/>
    <w:rsid w:val="00D739C0"/>
    <w:rsid w:val="00D73CA3"/>
    <w:rsid w:val="00D77FA8"/>
    <w:rsid w:val="00D80E0D"/>
    <w:rsid w:val="00D8357C"/>
    <w:rsid w:val="00D836EC"/>
    <w:rsid w:val="00D86607"/>
    <w:rsid w:val="00D91AE0"/>
    <w:rsid w:val="00D924FB"/>
    <w:rsid w:val="00DA3243"/>
    <w:rsid w:val="00DA642F"/>
    <w:rsid w:val="00DB4116"/>
    <w:rsid w:val="00DB75DD"/>
    <w:rsid w:val="00DC2FBC"/>
    <w:rsid w:val="00DC66A9"/>
    <w:rsid w:val="00DC6E7E"/>
    <w:rsid w:val="00DC6FDE"/>
    <w:rsid w:val="00DC7901"/>
    <w:rsid w:val="00DD0E59"/>
    <w:rsid w:val="00DD2003"/>
    <w:rsid w:val="00DD4198"/>
    <w:rsid w:val="00DD6DBB"/>
    <w:rsid w:val="00DD7A9D"/>
    <w:rsid w:val="00DD7DAD"/>
    <w:rsid w:val="00DE4A6B"/>
    <w:rsid w:val="00DE70A8"/>
    <w:rsid w:val="00DF1701"/>
    <w:rsid w:val="00E03F16"/>
    <w:rsid w:val="00E05BBF"/>
    <w:rsid w:val="00E0672A"/>
    <w:rsid w:val="00E06E55"/>
    <w:rsid w:val="00E074F2"/>
    <w:rsid w:val="00E07FDC"/>
    <w:rsid w:val="00E13185"/>
    <w:rsid w:val="00E137C7"/>
    <w:rsid w:val="00E15988"/>
    <w:rsid w:val="00E16AB7"/>
    <w:rsid w:val="00E177D5"/>
    <w:rsid w:val="00E23A39"/>
    <w:rsid w:val="00E273A8"/>
    <w:rsid w:val="00E36843"/>
    <w:rsid w:val="00E40D98"/>
    <w:rsid w:val="00E431E4"/>
    <w:rsid w:val="00E4424B"/>
    <w:rsid w:val="00E45488"/>
    <w:rsid w:val="00E52FF0"/>
    <w:rsid w:val="00E546F8"/>
    <w:rsid w:val="00E553E3"/>
    <w:rsid w:val="00E61EF6"/>
    <w:rsid w:val="00E6441C"/>
    <w:rsid w:val="00E65593"/>
    <w:rsid w:val="00E71C00"/>
    <w:rsid w:val="00E8653B"/>
    <w:rsid w:val="00E87DA0"/>
    <w:rsid w:val="00E9126C"/>
    <w:rsid w:val="00E9143C"/>
    <w:rsid w:val="00E91482"/>
    <w:rsid w:val="00E94114"/>
    <w:rsid w:val="00E94625"/>
    <w:rsid w:val="00E94EC4"/>
    <w:rsid w:val="00E96302"/>
    <w:rsid w:val="00E96ACD"/>
    <w:rsid w:val="00EA5449"/>
    <w:rsid w:val="00EA6F5F"/>
    <w:rsid w:val="00EA77FE"/>
    <w:rsid w:val="00EB27BE"/>
    <w:rsid w:val="00EB3917"/>
    <w:rsid w:val="00EB616E"/>
    <w:rsid w:val="00EB744C"/>
    <w:rsid w:val="00EC457A"/>
    <w:rsid w:val="00EC59F5"/>
    <w:rsid w:val="00EC65CE"/>
    <w:rsid w:val="00EC6901"/>
    <w:rsid w:val="00EC72D2"/>
    <w:rsid w:val="00ED3D3E"/>
    <w:rsid w:val="00EE3A56"/>
    <w:rsid w:val="00EF3CB9"/>
    <w:rsid w:val="00EF7BD8"/>
    <w:rsid w:val="00F00FA5"/>
    <w:rsid w:val="00F0387B"/>
    <w:rsid w:val="00F078C6"/>
    <w:rsid w:val="00F134F5"/>
    <w:rsid w:val="00F1505B"/>
    <w:rsid w:val="00F17E13"/>
    <w:rsid w:val="00F21D54"/>
    <w:rsid w:val="00F23294"/>
    <w:rsid w:val="00F23F5A"/>
    <w:rsid w:val="00F26306"/>
    <w:rsid w:val="00F3078B"/>
    <w:rsid w:val="00F309B1"/>
    <w:rsid w:val="00F31871"/>
    <w:rsid w:val="00F33A2B"/>
    <w:rsid w:val="00F40AAE"/>
    <w:rsid w:val="00F41857"/>
    <w:rsid w:val="00F450FA"/>
    <w:rsid w:val="00F47B85"/>
    <w:rsid w:val="00F5159C"/>
    <w:rsid w:val="00F53091"/>
    <w:rsid w:val="00F55BC2"/>
    <w:rsid w:val="00F5645C"/>
    <w:rsid w:val="00F6132F"/>
    <w:rsid w:val="00F67DE5"/>
    <w:rsid w:val="00F747B6"/>
    <w:rsid w:val="00F76C2B"/>
    <w:rsid w:val="00F81B8C"/>
    <w:rsid w:val="00F87907"/>
    <w:rsid w:val="00F91BA0"/>
    <w:rsid w:val="00F929A9"/>
    <w:rsid w:val="00F92EBE"/>
    <w:rsid w:val="00F950AD"/>
    <w:rsid w:val="00F958E6"/>
    <w:rsid w:val="00FA186B"/>
    <w:rsid w:val="00FA3FD4"/>
    <w:rsid w:val="00FA43C7"/>
    <w:rsid w:val="00FA4515"/>
    <w:rsid w:val="00FA4A94"/>
    <w:rsid w:val="00FB0DE0"/>
    <w:rsid w:val="00FB2786"/>
    <w:rsid w:val="00FB4819"/>
    <w:rsid w:val="00FB6C0F"/>
    <w:rsid w:val="00FC0AA1"/>
    <w:rsid w:val="00FC653F"/>
    <w:rsid w:val="00FC6D60"/>
    <w:rsid w:val="00FD0481"/>
    <w:rsid w:val="00FD0D5C"/>
    <w:rsid w:val="00FE4D51"/>
    <w:rsid w:val="00FE6219"/>
    <w:rsid w:val="00FE7AA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8540956"/>
  <w15:docId w15:val="{447A48AB-6847-4BEC-B946-1571BB083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spacing w:after="200"/>
      <w:jc w:val="both"/>
    </w:pPr>
    <w:rPr>
      <w:rFonts w:ascii="Times" w:hAnsi="Times"/>
      <w:sz w:val="24"/>
    </w:rPr>
  </w:style>
  <w:style w:type="paragraph" w:styleId="Titolo3">
    <w:name w:val="heading 3"/>
    <w:basedOn w:val="Normale"/>
    <w:link w:val="Titolo3Carattere"/>
    <w:uiPriority w:val="9"/>
    <w:qFormat/>
    <w:rsid w:val="00CB09D4"/>
    <w:pPr>
      <w:spacing w:before="100" w:beforeAutospacing="1" w:after="100" w:afterAutospacing="1"/>
      <w:jc w:val="left"/>
      <w:outlineLvl w:val="2"/>
    </w:pPr>
    <w:rPr>
      <w:rFonts w:ascii="Times New Roman" w:hAnsi="Times New Roman"/>
      <w:b/>
      <w:bCs/>
      <w:sz w:val="27"/>
      <w:szCs w:val="27"/>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visitato">
    <w:name w:val="FollowedHyperlink"/>
    <w:rPr>
      <w:color w:val="800080"/>
      <w:u w:val="single"/>
    </w:rPr>
  </w:style>
  <w:style w:type="paragraph" w:styleId="Corpotesto">
    <w:name w:val="Body Text"/>
    <w:basedOn w:val="Normale"/>
    <w:pPr>
      <w:jc w:val="center"/>
    </w:pPr>
    <w:rPr>
      <w:b/>
      <w:sz w:val="40"/>
    </w:rPr>
  </w:style>
  <w:style w:type="paragraph" w:styleId="Testonotaapidipagina">
    <w:name w:val="footnote text"/>
    <w:basedOn w:val="Normale"/>
    <w:next w:val="TFReferencesSection"/>
    <w:semiHidden/>
  </w:style>
  <w:style w:type="paragraph" w:customStyle="1" w:styleId="TFReferencesSection">
    <w:name w:val="TF_References_Section"/>
    <w:basedOn w:val="Normale"/>
    <w:pPr>
      <w:spacing w:line="480" w:lineRule="auto"/>
      <w:ind w:firstLine="187"/>
    </w:pPr>
  </w:style>
  <w:style w:type="paragraph" w:customStyle="1" w:styleId="TAMainText">
    <w:name w:val="TA_Main_Text"/>
    <w:basedOn w:val="Normale"/>
    <w:pPr>
      <w:spacing w:after="0" w:line="480" w:lineRule="auto"/>
      <w:ind w:firstLine="202"/>
    </w:pPr>
  </w:style>
  <w:style w:type="paragraph" w:customStyle="1" w:styleId="BATitle">
    <w:name w:val="BA_Title"/>
    <w:basedOn w:val="Normale"/>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e"/>
    <w:next w:val="BCAuthorAddress"/>
    <w:pPr>
      <w:spacing w:after="240" w:line="480" w:lineRule="auto"/>
      <w:jc w:val="center"/>
    </w:pPr>
    <w:rPr>
      <w:i/>
    </w:rPr>
  </w:style>
  <w:style w:type="paragraph" w:customStyle="1" w:styleId="BCAuthorAddress">
    <w:name w:val="BC_Author_Address"/>
    <w:basedOn w:val="Normale"/>
    <w:next w:val="BIEmailAddress"/>
    <w:pPr>
      <w:spacing w:after="240" w:line="480" w:lineRule="auto"/>
      <w:jc w:val="center"/>
    </w:pPr>
  </w:style>
  <w:style w:type="paragraph" w:customStyle="1" w:styleId="BIEmailAddress">
    <w:name w:val="BI_Email_Address"/>
    <w:basedOn w:val="Normale"/>
    <w:next w:val="AIReceivedDate"/>
    <w:pPr>
      <w:spacing w:line="480" w:lineRule="auto"/>
    </w:pPr>
  </w:style>
  <w:style w:type="paragraph" w:customStyle="1" w:styleId="AIReceivedDate">
    <w:name w:val="AI_Received_Date"/>
    <w:basedOn w:val="Normale"/>
    <w:next w:val="BDAbstract"/>
    <w:pPr>
      <w:spacing w:after="240" w:line="480" w:lineRule="auto"/>
    </w:pPr>
    <w:rPr>
      <w:b/>
    </w:rPr>
  </w:style>
  <w:style w:type="paragraph" w:customStyle="1" w:styleId="BDAbstract">
    <w:name w:val="BD_Abstract"/>
    <w:basedOn w:val="Normale"/>
    <w:next w:val="TAMainText"/>
    <w:pPr>
      <w:spacing w:before="360" w:after="360" w:line="480" w:lineRule="auto"/>
    </w:pPr>
  </w:style>
  <w:style w:type="paragraph" w:customStyle="1" w:styleId="TDAcknowledgments">
    <w:name w:val="TD_Acknowledgments"/>
    <w:basedOn w:val="Normale"/>
    <w:next w:val="Normale"/>
    <w:pPr>
      <w:spacing w:before="200" w:line="480" w:lineRule="auto"/>
      <w:ind w:firstLine="202"/>
    </w:pPr>
  </w:style>
  <w:style w:type="paragraph" w:customStyle="1" w:styleId="TESupportingInformation">
    <w:name w:val="TE_Supporting_Information"/>
    <w:basedOn w:val="Normale"/>
    <w:next w:val="Normale"/>
    <w:pPr>
      <w:spacing w:line="480" w:lineRule="auto"/>
      <w:ind w:firstLine="187"/>
    </w:pPr>
  </w:style>
  <w:style w:type="paragraph" w:customStyle="1" w:styleId="VCSchemeTitle">
    <w:name w:val="VC_Scheme_Title"/>
    <w:basedOn w:val="Normale"/>
    <w:next w:val="Normale"/>
    <w:pPr>
      <w:spacing w:line="480" w:lineRule="auto"/>
    </w:pPr>
  </w:style>
  <w:style w:type="paragraph" w:customStyle="1" w:styleId="VDTableTitle">
    <w:name w:val="VD_Table_Title"/>
    <w:basedOn w:val="Normale"/>
    <w:next w:val="Normale"/>
    <w:pPr>
      <w:spacing w:line="480" w:lineRule="auto"/>
    </w:pPr>
  </w:style>
  <w:style w:type="paragraph" w:customStyle="1" w:styleId="VAFigureCaption">
    <w:name w:val="VA_Figure_Caption"/>
    <w:basedOn w:val="Normale"/>
    <w:next w:val="Normale"/>
    <w:pPr>
      <w:spacing w:line="480" w:lineRule="auto"/>
    </w:pPr>
  </w:style>
  <w:style w:type="paragraph" w:customStyle="1" w:styleId="VBChartTitle">
    <w:name w:val="VB_Chart_Title"/>
    <w:basedOn w:val="Normale"/>
    <w:next w:val="Normale"/>
    <w:pPr>
      <w:spacing w:line="480" w:lineRule="auto"/>
    </w:pPr>
  </w:style>
  <w:style w:type="paragraph" w:customStyle="1" w:styleId="FETableFootnote">
    <w:name w:val="FE_Table_Footnote"/>
    <w:basedOn w:val="Normale"/>
    <w:next w:val="Normale"/>
    <w:pPr>
      <w:ind w:firstLine="187"/>
    </w:pPr>
  </w:style>
  <w:style w:type="paragraph" w:customStyle="1" w:styleId="FCChartFootnote">
    <w:name w:val="FC_Chart_Footnote"/>
    <w:basedOn w:val="Normale"/>
    <w:next w:val="Normale"/>
    <w:pPr>
      <w:ind w:firstLine="187"/>
    </w:pPr>
  </w:style>
  <w:style w:type="paragraph" w:customStyle="1" w:styleId="FDSchemeFootnote">
    <w:name w:val="FD_Scheme_Footnote"/>
    <w:basedOn w:val="Normale"/>
    <w:next w:val="Normale"/>
    <w:pPr>
      <w:ind w:firstLine="187"/>
    </w:pPr>
  </w:style>
  <w:style w:type="paragraph" w:customStyle="1" w:styleId="TCTableBody">
    <w:name w:val="TC_Table_Body"/>
    <w:basedOn w:val="Normale"/>
  </w:style>
  <w:style w:type="paragraph" w:customStyle="1" w:styleId="AFTitleRunningHead">
    <w:name w:val="AF_Title_Running_Head"/>
    <w:basedOn w:val="Normale"/>
    <w:next w:val="TAMainText"/>
    <w:pPr>
      <w:spacing w:line="480" w:lineRule="auto"/>
    </w:pPr>
  </w:style>
  <w:style w:type="paragraph" w:customStyle="1" w:styleId="BEAuthorBiography">
    <w:name w:val="BE_Author_Biography"/>
    <w:basedOn w:val="Normale"/>
    <w:pPr>
      <w:spacing w:line="480" w:lineRule="auto"/>
    </w:pPr>
  </w:style>
  <w:style w:type="paragraph" w:customStyle="1" w:styleId="FACorrespondingAuthorFootnote">
    <w:name w:val="FA_Corresponding_Author_Footnote"/>
    <w:basedOn w:val="Normale"/>
    <w:next w:val="TAMainText"/>
    <w:pPr>
      <w:spacing w:line="480" w:lineRule="auto"/>
    </w:pPr>
  </w:style>
  <w:style w:type="paragraph" w:customStyle="1" w:styleId="SNSynopsisTOC">
    <w:name w:val="SN_Synopsis_TOC"/>
    <w:basedOn w:val="Normale"/>
    <w:pPr>
      <w:spacing w:line="480" w:lineRule="auto"/>
    </w:pPr>
  </w:style>
  <w:style w:type="character" w:styleId="Collegamentoipertestuale">
    <w:name w:val="Hyperlink"/>
    <w:rPr>
      <w:color w:val="0000FF"/>
      <w:u w:val="single"/>
    </w:rPr>
  </w:style>
  <w:style w:type="paragraph" w:styleId="Pidipagina">
    <w:name w:val="footer"/>
    <w:basedOn w:val="Normale"/>
    <w:pPr>
      <w:tabs>
        <w:tab w:val="center" w:pos="4320"/>
        <w:tab w:val="right" w:pos="8640"/>
      </w:tabs>
    </w:pPr>
  </w:style>
  <w:style w:type="paragraph" w:customStyle="1" w:styleId="BGKeywords">
    <w:name w:val="BG_Keywords"/>
    <w:basedOn w:val="Normale"/>
    <w:link w:val="BGKeywordsChar"/>
    <w:pPr>
      <w:spacing w:line="480" w:lineRule="auto"/>
    </w:pPr>
  </w:style>
  <w:style w:type="paragraph" w:customStyle="1" w:styleId="BHBriefs">
    <w:name w:val="BH_Briefs"/>
    <w:basedOn w:val="Normale"/>
    <w:pPr>
      <w:spacing w:line="480" w:lineRule="auto"/>
    </w:pPr>
  </w:style>
  <w:style w:type="character" w:styleId="Numeropagina">
    <w:name w:val="page number"/>
    <w:basedOn w:val="Carpredefinitoparagrafo"/>
  </w:style>
  <w:style w:type="paragraph" w:styleId="Testofumetto">
    <w:name w:val="Balloon Text"/>
    <w:basedOn w:val="Normale"/>
    <w:semiHidden/>
    <w:rsid w:val="00E96302"/>
    <w:rPr>
      <w:rFonts w:ascii="Tahoma" w:hAnsi="Tahoma" w:cs="Tahoma"/>
      <w:sz w:val="16"/>
      <w:szCs w:val="16"/>
    </w:rPr>
  </w:style>
  <w:style w:type="paragraph" w:customStyle="1" w:styleId="StyleFACorrespondingAuthorFootnote7pt">
    <w:name w:val="Style FA_Corresponding_Author_Footnote + 7 pt"/>
    <w:basedOn w:val="Normale"/>
    <w:next w:val="BGKeywords"/>
    <w:link w:val="StyleFACorrespondingAuthorFootnote7ptChar"/>
    <w:autoRedefine/>
    <w:rsid w:val="00D924FB"/>
    <w:pPr>
      <w:spacing w:after="240" w:line="480" w:lineRule="auto"/>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D924FB"/>
    <w:rPr>
      <w:rFonts w:ascii="Arno Pro" w:hAnsi="Arno Pro"/>
      <w:kern w:val="20"/>
      <w:sz w:val="18"/>
    </w:rPr>
  </w:style>
  <w:style w:type="paragraph" w:customStyle="1" w:styleId="FAAuthorInfoSubtitle">
    <w:name w:val="FA_Author_Info_Subtitle"/>
    <w:basedOn w:val="Normale"/>
    <w:link w:val="FAAuthorInfoSubtitleChar"/>
    <w:autoRedefine/>
    <w:rsid w:val="00CC0BF0"/>
    <w:pPr>
      <w:spacing w:before="120" w:after="60" w:line="480" w:lineRule="auto"/>
      <w:jc w:val="left"/>
    </w:pPr>
    <w:rPr>
      <w:b/>
    </w:rPr>
  </w:style>
  <w:style w:type="character" w:customStyle="1" w:styleId="FAAuthorInfoSubtitleChar">
    <w:name w:val="FA_Author_Info_Subtitle Char"/>
    <w:link w:val="FAAuthorInfoSubtitle"/>
    <w:rsid w:val="00CC0BF0"/>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customStyle="1" w:styleId="UnresolvedMention1">
    <w:name w:val="Unresolved Mention1"/>
    <w:basedOn w:val="Carpredefinitoparagrafo"/>
    <w:uiPriority w:val="99"/>
    <w:semiHidden/>
    <w:unhideWhenUsed/>
    <w:rsid w:val="006A3C41"/>
    <w:rPr>
      <w:color w:val="605E5C"/>
      <w:shd w:val="clear" w:color="auto" w:fill="E1DFDD"/>
    </w:rPr>
  </w:style>
  <w:style w:type="paragraph" w:styleId="Didascalia">
    <w:name w:val="caption"/>
    <w:basedOn w:val="Normale"/>
    <w:next w:val="Normale"/>
    <w:unhideWhenUsed/>
    <w:qFormat/>
    <w:rsid w:val="00CE21B9"/>
    <w:rPr>
      <w:i/>
      <w:iCs/>
      <w:color w:val="1F497D" w:themeColor="text2"/>
      <w:sz w:val="18"/>
      <w:szCs w:val="18"/>
    </w:rPr>
  </w:style>
  <w:style w:type="table" w:styleId="Grigliatabella">
    <w:name w:val="Table Grid"/>
    <w:basedOn w:val="Tabellanormale"/>
    <w:rsid w:val="001F0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2">
    <w:name w:val="Plain Table 2"/>
    <w:basedOn w:val="Tabellanormale"/>
    <w:uiPriority w:val="42"/>
    <w:rsid w:val="00D3101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rmaleWeb">
    <w:name w:val="Normal (Web)"/>
    <w:basedOn w:val="Normale"/>
    <w:uiPriority w:val="99"/>
    <w:semiHidden/>
    <w:unhideWhenUsed/>
    <w:rsid w:val="007A59EE"/>
    <w:pPr>
      <w:spacing w:before="100" w:beforeAutospacing="1" w:after="100" w:afterAutospacing="1"/>
      <w:jc w:val="left"/>
    </w:pPr>
    <w:rPr>
      <w:rFonts w:ascii="Times New Roman" w:hAnsi="Times New Roman"/>
      <w:szCs w:val="24"/>
      <w:lang w:val="it-IT" w:eastAsia="it-IT"/>
    </w:rPr>
  </w:style>
  <w:style w:type="character" w:styleId="Rimandocommento">
    <w:name w:val="annotation reference"/>
    <w:basedOn w:val="Carpredefinitoparagrafo"/>
    <w:semiHidden/>
    <w:unhideWhenUsed/>
    <w:rsid w:val="0039381E"/>
    <w:rPr>
      <w:sz w:val="16"/>
      <w:szCs w:val="16"/>
    </w:rPr>
  </w:style>
  <w:style w:type="paragraph" w:styleId="Testocommento">
    <w:name w:val="annotation text"/>
    <w:basedOn w:val="Normale"/>
    <w:link w:val="TestocommentoCarattere"/>
    <w:unhideWhenUsed/>
    <w:rsid w:val="0039381E"/>
    <w:rPr>
      <w:sz w:val="20"/>
    </w:rPr>
  </w:style>
  <w:style w:type="character" w:customStyle="1" w:styleId="TestocommentoCarattere">
    <w:name w:val="Testo commento Carattere"/>
    <w:basedOn w:val="Carpredefinitoparagrafo"/>
    <w:link w:val="Testocommento"/>
    <w:rsid w:val="0039381E"/>
    <w:rPr>
      <w:rFonts w:ascii="Times" w:hAnsi="Times"/>
    </w:rPr>
  </w:style>
  <w:style w:type="paragraph" w:styleId="Soggettocommento">
    <w:name w:val="annotation subject"/>
    <w:basedOn w:val="Testocommento"/>
    <w:next w:val="Testocommento"/>
    <w:link w:val="SoggettocommentoCarattere"/>
    <w:semiHidden/>
    <w:unhideWhenUsed/>
    <w:rsid w:val="0039381E"/>
    <w:rPr>
      <w:b/>
      <w:bCs/>
    </w:rPr>
  </w:style>
  <w:style w:type="character" w:customStyle="1" w:styleId="SoggettocommentoCarattere">
    <w:name w:val="Soggetto commento Carattere"/>
    <w:basedOn w:val="TestocommentoCarattere"/>
    <w:link w:val="Soggettocommento"/>
    <w:semiHidden/>
    <w:rsid w:val="0039381E"/>
    <w:rPr>
      <w:rFonts w:ascii="Times" w:hAnsi="Times"/>
      <w:b/>
      <w:bCs/>
    </w:rPr>
  </w:style>
  <w:style w:type="table" w:styleId="Tabellasemplice5">
    <w:name w:val="Plain Table 5"/>
    <w:basedOn w:val="Tabellanormale"/>
    <w:uiPriority w:val="45"/>
    <w:rsid w:val="0075645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Revisione">
    <w:name w:val="Revision"/>
    <w:hidden/>
    <w:uiPriority w:val="99"/>
    <w:semiHidden/>
    <w:rsid w:val="001C1712"/>
    <w:rPr>
      <w:rFonts w:ascii="Times" w:hAnsi="Times"/>
      <w:sz w:val="24"/>
    </w:rPr>
  </w:style>
  <w:style w:type="character" w:customStyle="1" w:styleId="BGKeywordsChar">
    <w:name w:val="BG_Keywords Char"/>
    <w:basedOn w:val="Carpredefinitoparagrafo"/>
    <w:link w:val="BGKeywords"/>
    <w:rsid w:val="0065608E"/>
    <w:rPr>
      <w:rFonts w:ascii="Times" w:hAnsi="Times"/>
      <w:sz w:val="24"/>
    </w:rPr>
  </w:style>
  <w:style w:type="character" w:customStyle="1" w:styleId="Titolo3Carattere">
    <w:name w:val="Titolo 3 Carattere"/>
    <w:basedOn w:val="Carpredefinitoparagrafo"/>
    <w:link w:val="Titolo3"/>
    <w:uiPriority w:val="9"/>
    <w:rsid w:val="00CB09D4"/>
    <w:rPr>
      <w:rFonts w:ascii="Times New Roman" w:hAnsi="Times New Roman"/>
      <w:b/>
      <w:bCs/>
      <w:sz w:val="27"/>
      <w:szCs w:val="27"/>
      <w:lang w:val="it-IT" w:eastAsia="it-IT"/>
    </w:rPr>
  </w:style>
  <w:style w:type="character" w:customStyle="1" w:styleId="nlmdisp-formula">
    <w:name w:val="nlm_disp-formula"/>
    <w:basedOn w:val="Carpredefinitoparagrafo"/>
    <w:rsid w:val="00CB09D4"/>
  </w:style>
  <w:style w:type="character" w:customStyle="1" w:styleId="labelspan">
    <w:name w:val="labelspan"/>
    <w:basedOn w:val="Carpredefinitoparagrafo"/>
    <w:rsid w:val="00CB09D4"/>
  </w:style>
  <w:style w:type="character" w:styleId="Testosegnaposto">
    <w:name w:val="Placeholder Text"/>
    <w:basedOn w:val="Carpredefinitoparagrafo"/>
    <w:uiPriority w:val="99"/>
    <w:semiHidden/>
    <w:rsid w:val="00CB09D4"/>
    <w:rPr>
      <w:color w:val="808080"/>
    </w:rPr>
  </w:style>
  <w:style w:type="character" w:customStyle="1" w:styleId="Menzionenonrisolta1">
    <w:name w:val="Menzione non risolta1"/>
    <w:basedOn w:val="Carpredefinitoparagrafo"/>
    <w:uiPriority w:val="99"/>
    <w:semiHidden/>
    <w:unhideWhenUsed/>
    <w:rsid w:val="001C0194"/>
    <w:rPr>
      <w:color w:val="605E5C"/>
      <w:shd w:val="clear" w:color="auto" w:fill="E1DFDD"/>
    </w:rPr>
  </w:style>
  <w:style w:type="paragraph" w:customStyle="1" w:styleId="EndNoteBibliographyTitle">
    <w:name w:val="EndNote Bibliography Title"/>
    <w:basedOn w:val="Normale"/>
    <w:link w:val="EndNoteBibliographyTitleChar"/>
    <w:rsid w:val="001C0194"/>
    <w:pPr>
      <w:spacing w:after="0"/>
      <w:jc w:val="center"/>
    </w:pPr>
    <w:rPr>
      <w:rFonts w:cs="Times"/>
      <w:noProof/>
    </w:rPr>
  </w:style>
  <w:style w:type="character" w:customStyle="1" w:styleId="EndNoteBibliographyTitleChar">
    <w:name w:val="EndNote Bibliography Title Char"/>
    <w:basedOn w:val="BGKeywordsChar"/>
    <w:link w:val="EndNoteBibliographyTitle"/>
    <w:rsid w:val="001C0194"/>
    <w:rPr>
      <w:rFonts w:ascii="Times" w:hAnsi="Times" w:cs="Times"/>
      <w:noProof/>
      <w:sz w:val="24"/>
    </w:rPr>
  </w:style>
  <w:style w:type="paragraph" w:customStyle="1" w:styleId="EndNoteBibliography">
    <w:name w:val="EndNote Bibliography"/>
    <w:basedOn w:val="Normale"/>
    <w:link w:val="EndNoteBibliographyChar"/>
    <w:rsid w:val="001C0194"/>
    <w:rPr>
      <w:rFonts w:cs="Times"/>
      <w:noProof/>
    </w:rPr>
  </w:style>
  <w:style w:type="character" w:customStyle="1" w:styleId="EndNoteBibliographyChar">
    <w:name w:val="EndNote Bibliography Char"/>
    <w:basedOn w:val="BGKeywordsChar"/>
    <w:link w:val="EndNoteBibliography"/>
    <w:rsid w:val="001C0194"/>
    <w:rPr>
      <w:rFonts w:ascii="Times" w:hAnsi="Times" w:cs="Times"/>
      <w:noProof/>
      <w:sz w:val="24"/>
    </w:rPr>
  </w:style>
  <w:style w:type="paragraph" w:styleId="Intestazione">
    <w:name w:val="header"/>
    <w:basedOn w:val="Normale"/>
    <w:link w:val="IntestazioneCarattere"/>
    <w:unhideWhenUsed/>
    <w:rsid w:val="001C0194"/>
    <w:pPr>
      <w:tabs>
        <w:tab w:val="center" w:pos="4819"/>
        <w:tab w:val="right" w:pos="9638"/>
      </w:tabs>
      <w:spacing w:after="0"/>
    </w:pPr>
  </w:style>
  <w:style w:type="character" w:customStyle="1" w:styleId="IntestazioneCarattere">
    <w:name w:val="Intestazione Carattere"/>
    <w:basedOn w:val="Carpredefinitoparagrafo"/>
    <w:link w:val="Intestazione"/>
    <w:rsid w:val="001C0194"/>
    <w:rPr>
      <w:rFonts w:ascii="Times" w:hAnsi="Times"/>
      <w:sz w:val="24"/>
    </w:rPr>
  </w:style>
  <w:style w:type="character" w:styleId="Numeroriga">
    <w:name w:val="line number"/>
    <w:basedOn w:val="Carpredefinitoparagrafo"/>
    <w:semiHidden/>
    <w:unhideWhenUsed/>
    <w:rsid w:val="004B4E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072943">
      <w:bodyDiv w:val="1"/>
      <w:marLeft w:val="0"/>
      <w:marRight w:val="0"/>
      <w:marTop w:val="0"/>
      <w:marBottom w:val="0"/>
      <w:divBdr>
        <w:top w:val="none" w:sz="0" w:space="0" w:color="auto"/>
        <w:left w:val="none" w:sz="0" w:space="0" w:color="auto"/>
        <w:bottom w:val="none" w:sz="0" w:space="0" w:color="auto"/>
        <w:right w:val="none" w:sz="0" w:space="0" w:color="auto"/>
      </w:divBdr>
      <w:divsChild>
        <w:div w:id="1441484355">
          <w:marLeft w:val="0"/>
          <w:marRight w:val="0"/>
          <w:marTop w:val="240"/>
          <w:marBottom w:val="240"/>
          <w:divBdr>
            <w:top w:val="none" w:sz="0" w:space="0" w:color="auto"/>
            <w:left w:val="none" w:sz="0" w:space="0" w:color="auto"/>
            <w:bottom w:val="none" w:sz="0" w:space="0" w:color="auto"/>
            <w:right w:val="none" w:sz="0" w:space="0" w:color="auto"/>
          </w:divBdr>
          <w:divsChild>
            <w:div w:id="992635727">
              <w:marLeft w:val="0"/>
              <w:marRight w:val="0"/>
              <w:marTop w:val="768"/>
              <w:marBottom w:val="768"/>
              <w:divBdr>
                <w:top w:val="none" w:sz="0" w:space="0" w:color="auto"/>
                <w:left w:val="none" w:sz="0" w:space="0" w:color="auto"/>
                <w:bottom w:val="none" w:sz="0" w:space="0" w:color="auto"/>
                <w:right w:val="none" w:sz="0" w:space="0" w:color="auto"/>
              </w:divBdr>
              <w:divsChild>
                <w:div w:id="182774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28157">
      <w:bodyDiv w:val="1"/>
      <w:marLeft w:val="0"/>
      <w:marRight w:val="0"/>
      <w:marTop w:val="0"/>
      <w:marBottom w:val="0"/>
      <w:divBdr>
        <w:top w:val="none" w:sz="0" w:space="0" w:color="auto"/>
        <w:left w:val="none" w:sz="0" w:space="0" w:color="auto"/>
        <w:bottom w:val="none" w:sz="0" w:space="0" w:color="auto"/>
        <w:right w:val="none" w:sz="0" w:space="0" w:color="auto"/>
      </w:divBdr>
    </w:div>
    <w:div w:id="139538237">
      <w:bodyDiv w:val="1"/>
      <w:marLeft w:val="0"/>
      <w:marRight w:val="0"/>
      <w:marTop w:val="0"/>
      <w:marBottom w:val="0"/>
      <w:divBdr>
        <w:top w:val="none" w:sz="0" w:space="0" w:color="auto"/>
        <w:left w:val="none" w:sz="0" w:space="0" w:color="auto"/>
        <w:bottom w:val="none" w:sz="0" w:space="0" w:color="auto"/>
        <w:right w:val="none" w:sz="0" w:space="0" w:color="auto"/>
      </w:divBdr>
      <w:divsChild>
        <w:div w:id="204026289">
          <w:marLeft w:val="446"/>
          <w:marRight w:val="0"/>
          <w:marTop w:val="0"/>
          <w:marBottom w:val="0"/>
          <w:divBdr>
            <w:top w:val="none" w:sz="0" w:space="0" w:color="auto"/>
            <w:left w:val="none" w:sz="0" w:space="0" w:color="auto"/>
            <w:bottom w:val="none" w:sz="0" w:space="0" w:color="auto"/>
            <w:right w:val="none" w:sz="0" w:space="0" w:color="auto"/>
          </w:divBdr>
        </w:div>
        <w:div w:id="341051677">
          <w:marLeft w:val="446"/>
          <w:marRight w:val="0"/>
          <w:marTop w:val="0"/>
          <w:marBottom w:val="0"/>
          <w:divBdr>
            <w:top w:val="none" w:sz="0" w:space="0" w:color="auto"/>
            <w:left w:val="none" w:sz="0" w:space="0" w:color="auto"/>
            <w:bottom w:val="none" w:sz="0" w:space="0" w:color="auto"/>
            <w:right w:val="none" w:sz="0" w:space="0" w:color="auto"/>
          </w:divBdr>
        </w:div>
        <w:div w:id="487601679">
          <w:marLeft w:val="446"/>
          <w:marRight w:val="0"/>
          <w:marTop w:val="0"/>
          <w:marBottom w:val="0"/>
          <w:divBdr>
            <w:top w:val="none" w:sz="0" w:space="0" w:color="auto"/>
            <w:left w:val="none" w:sz="0" w:space="0" w:color="auto"/>
            <w:bottom w:val="none" w:sz="0" w:space="0" w:color="auto"/>
            <w:right w:val="none" w:sz="0" w:space="0" w:color="auto"/>
          </w:divBdr>
        </w:div>
        <w:div w:id="549270335">
          <w:marLeft w:val="446"/>
          <w:marRight w:val="0"/>
          <w:marTop w:val="0"/>
          <w:marBottom w:val="0"/>
          <w:divBdr>
            <w:top w:val="none" w:sz="0" w:space="0" w:color="auto"/>
            <w:left w:val="none" w:sz="0" w:space="0" w:color="auto"/>
            <w:bottom w:val="none" w:sz="0" w:space="0" w:color="auto"/>
            <w:right w:val="none" w:sz="0" w:space="0" w:color="auto"/>
          </w:divBdr>
        </w:div>
        <w:div w:id="1442068651">
          <w:marLeft w:val="446"/>
          <w:marRight w:val="0"/>
          <w:marTop w:val="0"/>
          <w:marBottom w:val="0"/>
          <w:divBdr>
            <w:top w:val="none" w:sz="0" w:space="0" w:color="auto"/>
            <w:left w:val="none" w:sz="0" w:space="0" w:color="auto"/>
            <w:bottom w:val="none" w:sz="0" w:space="0" w:color="auto"/>
            <w:right w:val="none" w:sz="0" w:space="0" w:color="auto"/>
          </w:divBdr>
        </w:div>
        <w:div w:id="1465385577">
          <w:marLeft w:val="446"/>
          <w:marRight w:val="0"/>
          <w:marTop w:val="0"/>
          <w:marBottom w:val="0"/>
          <w:divBdr>
            <w:top w:val="none" w:sz="0" w:space="0" w:color="auto"/>
            <w:left w:val="none" w:sz="0" w:space="0" w:color="auto"/>
            <w:bottom w:val="none" w:sz="0" w:space="0" w:color="auto"/>
            <w:right w:val="none" w:sz="0" w:space="0" w:color="auto"/>
          </w:divBdr>
        </w:div>
        <w:div w:id="1811895174">
          <w:marLeft w:val="446"/>
          <w:marRight w:val="0"/>
          <w:marTop w:val="0"/>
          <w:marBottom w:val="0"/>
          <w:divBdr>
            <w:top w:val="none" w:sz="0" w:space="0" w:color="auto"/>
            <w:left w:val="none" w:sz="0" w:space="0" w:color="auto"/>
            <w:bottom w:val="none" w:sz="0" w:space="0" w:color="auto"/>
            <w:right w:val="none" w:sz="0" w:space="0" w:color="auto"/>
          </w:divBdr>
        </w:div>
      </w:divsChild>
    </w:div>
    <w:div w:id="200634236">
      <w:bodyDiv w:val="1"/>
      <w:marLeft w:val="0"/>
      <w:marRight w:val="0"/>
      <w:marTop w:val="0"/>
      <w:marBottom w:val="0"/>
      <w:divBdr>
        <w:top w:val="none" w:sz="0" w:space="0" w:color="auto"/>
        <w:left w:val="none" w:sz="0" w:space="0" w:color="auto"/>
        <w:bottom w:val="none" w:sz="0" w:space="0" w:color="auto"/>
        <w:right w:val="none" w:sz="0" w:space="0" w:color="auto"/>
      </w:divBdr>
      <w:divsChild>
        <w:div w:id="63723437">
          <w:marLeft w:val="547"/>
          <w:marRight w:val="0"/>
          <w:marTop w:val="0"/>
          <w:marBottom w:val="0"/>
          <w:divBdr>
            <w:top w:val="none" w:sz="0" w:space="0" w:color="auto"/>
            <w:left w:val="none" w:sz="0" w:space="0" w:color="auto"/>
            <w:bottom w:val="none" w:sz="0" w:space="0" w:color="auto"/>
            <w:right w:val="none" w:sz="0" w:space="0" w:color="auto"/>
          </w:divBdr>
        </w:div>
        <w:div w:id="934751879">
          <w:marLeft w:val="547"/>
          <w:marRight w:val="0"/>
          <w:marTop w:val="0"/>
          <w:marBottom w:val="0"/>
          <w:divBdr>
            <w:top w:val="none" w:sz="0" w:space="0" w:color="auto"/>
            <w:left w:val="none" w:sz="0" w:space="0" w:color="auto"/>
            <w:bottom w:val="none" w:sz="0" w:space="0" w:color="auto"/>
            <w:right w:val="none" w:sz="0" w:space="0" w:color="auto"/>
          </w:divBdr>
        </w:div>
        <w:div w:id="1074427432">
          <w:marLeft w:val="446"/>
          <w:marRight w:val="0"/>
          <w:marTop w:val="0"/>
          <w:marBottom w:val="0"/>
          <w:divBdr>
            <w:top w:val="none" w:sz="0" w:space="0" w:color="auto"/>
            <w:left w:val="none" w:sz="0" w:space="0" w:color="auto"/>
            <w:bottom w:val="none" w:sz="0" w:space="0" w:color="auto"/>
            <w:right w:val="none" w:sz="0" w:space="0" w:color="auto"/>
          </w:divBdr>
        </w:div>
        <w:div w:id="1216625098">
          <w:marLeft w:val="446"/>
          <w:marRight w:val="0"/>
          <w:marTop w:val="0"/>
          <w:marBottom w:val="0"/>
          <w:divBdr>
            <w:top w:val="none" w:sz="0" w:space="0" w:color="auto"/>
            <w:left w:val="none" w:sz="0" w:space="0" w:color="auto"/>
            <w:bottom w:val="none" w:sz="0" w:space="0" w:color="auto"/>
            <w:right w:val="none" w:sz="0" w:space="0" w:color="auto"/>
          </w:divBdr>
        </w:div>
        <w:div w:id="1245722005">
          <w:marLeft w:val="446"/>
          <w:marRight w:val="0"/>
          <w:marTop w:val="0"/>
          <w:marBottom w:val="0"/>
          <w:divBdr>
            <w:top w:val="none" w:sz="0" w:space="0" w:color="auto"/>
            <w:left w:val="none" w:sz="0" w:space="0" w:color="auto"/>
            <w:bottom w:val="none" w:sz="0" w:space="0" w:color="auto"/>
            <w:right w:val="none" w:sz="0" w:space="0" w:color="auto"/>
          </w:divBdr>
        </w:div>
      </w:divsChild>
    </w:div>
    <w:div w:id="274215779">
      <w:bodyDiv w:val="1"/>
      <w:marLeft w:val="0"/>
      <w:marRight w:val="0"/>
      <w:marTop w:val="0"/>
      <w:marBottom w:val="0"/>
      <w:divBdr>
        <w:top w:val="none" w:sz="0" w:space="0" w:color="auto"/>
        <w:left w:val="none" w:sz="0" w:space="0" w:color="auto"/>
        <w:bottom w:val="none" w:sz="0" w:space="0" w:color="auto"/>
        <w:right w:val="none" w:sz="0" w:space="0" w:color="auto"/>
      </w:divBdr>
    </w:div>
    <w:div w:id="327175774">
      <w:bodyDiv w:val="1"/>
      <w:marLeft w:val="0"/>
      <w:marRight w:val="0"/>
      <w:marTop w:val="0"/>
      <w:marBottom w:val="0"/>
      <w:divBdr>
        <w:top w:val="none" w:sz="0" w:space="0" w:color="auto"/>
        <w:left w:val="none" w:sz="0" w:space="0" w:color="auto"/>
        <w:bottom w:val="none" w:sz="0" w:space="0" w:color="auto"/>
        <w:right w:val="none" w:sz="0" w:space="0" w:color="auto"/>
      </w:divBdr>
    </w:div>
    <w:div w:id="461267351">
      <w:bodyDiv w:val="1"/>
      <w:marLeft w:val="0"/>
      <w:marRight w:val="0"/>
      <w:marTop w:val="0"/>
      <w:marBottom w:val="0"/>
      <w:divBdr>
        <w:top w:val="none" w:sz="0" w:space="0" w:color="auto"/>
        <w:left w:val="none" w:sz="0" w:space="0" w:color="auto"/>
        <w:bottom w:val="none" w:sz="0" w:space="0" w:color="auto"/>
        <w:right w:val="none" w:sz="0" w:space="0" w:color="auto"/>
      </w:divBdr>
    </w:div>
    <w:div w:id="823666407">
      <w:bodyDiv w:val="1"/>
      <w:marLeft w:val="0"/>
      <w:marRight w:val="0"/>
      <w:marTop w:val="0"/>
      <w:marBottom w:val="0"/>
      <w:divBdr>
        <w:top w:val="none" w:sz="0" w:space="0" w:color="auto"/>
        <w:left w:val="none" w:sz="0" w:space="0" w:color="auto"/>
        <w:bottom w:val="none" w:sz="0" w:space="0" w:color="auto"/>
        <w:right w:val="none" w:sz="0" w:space="0" w:color="auto"/>
      </w:divBdr>
    </w:div>
    <w:div w:id="1230920926">
      <w:bodyDiv w:val="1"/>
      <w:marLeft w:val="0"/>
      <w:marRight w:val="0"/>
      <w:marTop w:val="0"/>
      <w:marBottom w:val="0"/>
      <w:divBdr>
        <w:top w:val="none" w:sz="0" w:space="0" w:color="auto"/>
        <w:left w:val="none" w:sz="0" w:space="0" w:color="auto"/>
        <w:bottom w:val="none" w:sz="0" w:space="0" w:color="auto"/>
        <w:right w:val="none" w:sz="0" w:space="0" w:color="auto"/>
      </w:divBdr>
    </w:div>
    <w:div w:id="1260528792">
      <w:bodyDiv w:val="1"/>
      <w:marLeft w:val="0"/>
      <w:marRight w:val="0"/>
      <w:marTop w:val="0"/>
      <w:marBottom w:val="0"/>
      <w:divBdr>
        <w:top w:val="none" w:sz="0" w:space="0" w:color="auto"/>
        <w:left w:val="none" w:sz="0" w:space="0" w:color="auto"/>
        <w:bottom w:val="none" w:sz="0" w:space="0" w:color="auto"/>
        <w:right w:val="none" w:sz="0" w:space="0" w:color="auto"/>
      </w:divBdr>
    </w:div>
    <w:div w:id="1612129783">
      <w:bodyDiv w:val="1"/>
      <w:marLeft w:val="0"/>
      <w:marRight w:val="0"/>
      <w:marTop w:val="0"/>
      <w:marBottom w:val="0"/>
      <w:divBdr>
        <w:top w:val="none" w:sz="0" w:space="0" w:color="auto"/>
        <w:left w:val="none" w:sz="0" w:space="0" w:color="auto"/>
        <w:bottom w:val="none" w:sz="0" w:space="0" w:color="auto"/>
        <w:right w:val="none" w:sz="0" w:space="0" w:color="auto"/>
      </w:divBdr>
    </w:div>
    <w:div w:id="1712267884">
      <w:bodyDiv w:val="1"/>
      <w:marLeft w:val="0"/>
      <w:marRight w:val="0"/>
      <w:marTop w:val="0"/>
      <w:marBottom w:val="0"/>
      <w:divBdr>
        <w:top w:val="none" w:sz="0" w:space="0" w:color="auto"/>
        <w:left w:val="none" w:sz="0" w:space="0" w:color="auto"/>
        <w:bottom w:val="none" w:sz="0" w:space="0" w:color="auto"/>
        <w:right w:val="none" w:sz="0" w:space="0" w:color="auto"/>
      </w:divBdr>
    </w:div>
    <w:div w:id="17125334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5.emf"/><Relationship Id="rId26" Type="http://schemas.openxmlformats.org/officeDocument/2006/relationships/image" Target="media/image10.png"/><Relationship Id="rId39" Type="http://schemas.openxmlformats.org/officeDocument/2006/relationships/image" Target="media/image23.emf"/><Relationship Id="rId21" Type="http://schemas.openxmlformats.org/officeDocument/2006/relationships/image" Target="media/image7.emf"/><Relationship Id="rId34" Type="http://schemas.openxmlformats.org/officeDocument/2006/relationships/image" Target="media/image18.emf"/><Relationship Id="rId42" Type="http://schemas.openxmlformats.org/officeDocument/2006/relationships/image" Target="media/image26.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emf"/><Relationship Id="rId32" Type="http://schemas.openxmlformats.org/officeDocument/2006/relationships/image" Target="media/image16.emf"/><Relationship Id="rId37" Type="http://schemas.openxmlformats.org/officeDocument/2006/relationships/image" Target="media/image21.emf"/><Relationship Id="rId40" Type="http://schemas.openxmlformats.org/officeDocument/2006/relationships/image" Target="media/image24.e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chart" Target="charts/chart4.xml"/><Relationship Id="rId28" Type="http://schemas.openxmlformats.org/officeDocument/2006/relationships/image" Target="media/image12.emf"/><Relationship Id="rId36" Type="http://schemas.openxmlformats.org/officeDocument/2006/relationships/image" Target="media/image20.emf"/><Relationship Id="rId10" Type="http://schemas.openxmlformats.org/officeDocument/2006/relationships/footer" Target="footer1.xml"/><Relationship Id="rId19" Type="http://schemas.openxmlformats.org/officeDocument/2006/relationships/chart" Target="charts/chart3.xml"/><Relationship Id="rId31" Type="http://schemas.openxmlformats.org/officeDocument/2006/relationships/image" Target="media/image15.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ata.esrf.fr/doi/10.15151/ESRF-ES-886331097" TargetMode="External"/><Relationship Id="rId14" Type="http://schemas.openxmlformats.org/officeDocument/2006/relationships/image" Target="media/image3.emf"/><Relationship Id="rId22" Type="http://schemas.openxmlformats.org/officeDocument/2006/relationships/image" Target="media/image8.emf"/><Relationship Id="rId27" Type="http://schemas.openxmlformats.org/officeDocument/2006/relationships/image" Target="media/image11.emf"/><Relationship Id="rId30" Type="http://schemas.openxmlformats.org/officeDocument/2006/relationships/image" Target="media/image14.emf"/><Relationship Id="rId35" Type="http://schemas.openxmlformats.org/officeDocument/2006/relationships/image" Target="media/image19.emf"/><Relationship Id="rId43" Type="http://schemas.openxmlformats.org/officeDocument/2006/relationships/image" Target="media/image27.emf"/><Relationship Id="rId8" Type="http://schemas.openxmlformats.org/officeDocument/2006/relationships/hyperlink" Target="mailto:elena.simone@polito.it" TargetMode="External"/><Relationship Id="rId3"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chart" Target="charts/chart2.xml"/><Relationship Id="rId25" Type="http://schemas.openxmlformats.org/officeDocument/2006/relationships/chart" Target="charts/chart5.xml"/><Relationship Id="rId33" Type="http://schemas.openxmlformats.org/officeDocument/2006/relationships/image" Target="media/image17.emf"/><Relationship Id="rId38" Type="http://schemas.openxmlformats.org/officeDocument/2006/relationships/image" Target="media/image22.png"/><Relationship Id="rId20" Type="http://schemas.openxmlformats.org/officeDocument/2006/relationships/image" Target="media/image6.emf"/><Relationship Id="rId41" Type="http://schemas.openxmlformats.org/officeDocument/2006/relationships/image" Target="media/image2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ena\Downloads\acstemplate_msw2011_mac.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elena\Dropbox%20(Politecnico%20di%20Torino%20Staff)\Nestle%20work\CBE%20data%20SAXS%20and%20DSC\Samples%20Diamond%20January21\Sample_1_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ena\AppData\Roaming\Microsoft\Excel\Sample_5_data%20(version%201).xlsb"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lena\Dropbox%20(Politecnico%20di%20Torino%20Staff)\Nestle%20work\CBE%20data%20SAXS%20and%20DSC\Sample%20Elettra%20March2022\DSC\S1_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elena\Downloads\SWAXS%20CBE%20samples.xlsx" TargetMode="External"/></Relationships>
</file>

<file path=word/charts/_rels/chart5.xml.rels><?xml version="1.0" encoding="UTF-8" standalone="yes"?>
<Relationships xmlns="http://schemas.openxmlformats.org/package/2006/relationships"><Relationship Id="rId3" Type="http://schemas.openxmlformats.org/officeDocument/2006/relationships/oleObject" Target="file:///C:\Users\elena\Dropbox%20(Politecnico%20di%20Torino%20Staff)\Nestle%20work\CBE%20data%20SAXS%20and%20DSC\Sample%20Elettra%20March2022\DSC\S10_dat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7824247705248894"/>
          <c:y val="4.3185153951827995E-2"/>
          <c:w val="0.7829714066256338"/>
          <c:h val="0.76131837037661787"/>
        </c:manualLayout>
      </c:layout>
      <c:scatterChart>
        <c:scatterStyle val="lineMarker"/>
        <c:varyColors val="0"/>
        <c:ser>
          <c:idx val="2"/>
          <c:order val="0"/>
          <c:tx>
            <c:strRef>
              <c:f>'S1'!$B$11</c:f>
              <c:strCache>
                <c:ptCount val="1"/>
                <c:pt idx="0">
                  <c:v>α</c:v>
                </c:pt>
              </c:strCache>
            </c:strRef>
          </c:tx>
          <c:spPr>
            <a:ln w="28575" cap="rnd" cmpd="sng" algn="ctr">
              <a:noFill/>
              <a:prstDash val="solid"/>
              <a:round/>
            </a:ln>
            <a:effectLst/>
          </c:spPr>
          <c:marker>
            <c:spPr>
              <a:solidFill>
                <a:schemeClr val="dk1">
                  <a:tint val="75000"/>
                </a:schemeClr>
              </a:solidFill>
              <a:ln w="9525" cap="flat" cmpd="sng" algn="ctr">
                <a:solidFill>
                  <a:schemeClr val="dk1">
                    <a:tint val="750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'S1'!$B$13:$B$16</c:f>
              <c:numCache>
                <c:formatCode>General</c:formatCode>
                <c:ptCount val="4"/>
                <c:pt idx="0">
                  <c:v>0</c:v>
                </c:pt>
                <c:pt idx="1">
                  <c:v>1</c:v>
                </c:pt>
                <c:pt idx="2">
                  <c:v>2</c:v>
                </c:pt>
                <c:pt idx="3">
                  <c:v>3</c:v>
                </c:pt>
              </c:numCache>
            </c:numRef>
          </c:xVal>
          <c:yVal>
            <c:numRef>
              <c:f>'S1'!$C$13:$C$16</c:f>
              <c:numCache>
                <c:formatCode>General</c:formatCode>
                <c:ptCount val="4"/>
                <c:pt idx="0" formatCode="0.0000">
                  <c:v>0</c:v>
                </c:pt>
                <c:pt idx="1">
                  <c:v>0.12331</c:v>
                </c:pt>
                <c:pt idx="2">
                  <c:v>0.24761</c:v>
                </c:pt>
                <c:pt idx="3">
                  <c:v>0.37120999999999998</c:v>
                </c:pt>
              </c:numCache>
            </c:numRef>
          </c:yVal>
          <c:smooth val="0"/>
          <c:extLst>
            <c:ext xmlns:c16="http://schemas.microsoft.com/office/drawing/2014/chart" uri="{C3380CC4-5D6E-409C-BE32-E72D297353CC}">
              <c16:uniqueId val="{00000001-8B0D-489C-83E7-6D1628C5A140}"/>
            </c:ext>
          </c:extLst>
        </c:ser>
        <c:ser>
          <c:idx val="1"/>
          <c:order val="1"/>
          <c:tx>
            <c:strRef>
              <c:f>'S1'!$B$19</c:f>
              <c:strCache>
                <c:ptCount val="1"/>
                <c:pt idx="0">
                  <c:v>β'(2L)</c:v>
                </c:pt>
              </c:strCache>
            </c:strRef>
          </c:tx>
          <c:spPr>
            <a:ln w="19050" cap="rnd" cmpd="sng" algn="ctr">
              <a:noFill/>
              <a:prstDash val="solid"/>
              <a:round/>
            </a:ln>
            <a:effectLst/>
          </c:spPr>
          <c:marker>
            <c:spPr>
              <a:solidFill>
                <a:schemeClr val="dk1">
                  <a:tint val="55000"/>
                </a:schemeClr>
              </a:solidFill>
              <a:ln w="9525" cap="flat" cmpd="sng" algn="ctr">
                <a:solidFill>
                  <a:schemeClr val="dk1">
                    <a:tint val="550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'S1'!$B$21:$B$26</c:f>
              <c:numCache>
                <c:formatCode>General</c:formatCode>
                <c:ptCount val="6"/>
                <c:pt idx="0">
                  <c:v>0</c:v>
                </c:pt>
                <c:pt idx="1">
                  <c:v>1</c:v>
                </c:pt>
                <c:pt idx="2">
                  <c:v>2</c:v>
                </c:pt>
                <c:pt idx="3">
                  <c:v>3</c:v>
                </c:pt>
                <c:pt idx="4">
                  <c:v>4</c:v>
                </c:pt>
                <c:pt idx="5">
                  <c:v>5</c:v>
                </c:pt>
              </c:numCache>
            </c:numRef>
          </c:xVal>
          <c:yVal>
            <c:numRef>
              <c:f>'S1'!$C$21:$C$26</c:f>
              <c:numCache>
                <c:formatCode>General</c:formatCode>
                <c:ptCount val="6"/>
                <c:pt idx="0" formatCode="0.0000">
                  <c:v>0</c:v>
                </c:pt>
                <c:pt idx="1">
                  <c:v>0.13999</c:v>
                </c:pt>
                <c:pt idx="3">
                  <c:v>0.42279</c:v>
                </c:pt>
                <c:pt idx="5">
                  <c:v>0.70009999999999994</c:v>
                </c:pt>
              </c:numCache>
            </c:numRef>
          </c:yVal>
          <c:smooth val="0"/>
          <c:extLst>
            <c:ext xmlns:c16="http://schemas.microsoft.com/office/drawing/2014/chart" uri="{C3380CC4-5D6E-409C-BE32-E72D297353CC}">
              <c16:uniqueId val="{00000003-8B0D-489C-83E7-6D1628C5A140}"/>
            </c:ext>
          </c:extLst>
        </c:ser>
        <c:ser>
          <c:idx val="3"/>
          <c:order val="2"/>
          <c:tx>
            <c:strRef>
              <c:f>'S1'!$B$39</c:f>
              <c:strCache>
                <c:ptCount val="1"/>
                <c:pt idx="0">
                  <c:v>γ</c:v>
                </c:pt>
              </c:strCache>
            </c:strRef>
          </c:tx>
          <c:spPr>
            <a:ln w="19050" cap="rnd" cmpd="sng" algn="ctr">
              <a:noFill/>
              <a:prstDash val="solid"/>
              <a:round/>
            </a:ln>
            <a:effectLst/>
          </c:spPr>
          <c:marker>
            <c:spPr>
              <a:noFill/>
              <a:ln w="9525" cap="flat" cmpd="sng" algn="ctr">
                <a:solidFill>
                  <a:schemeClr val="dk1">
                    <a:tint val="985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'S1'!$B$41:$B$47</c:f>
              <c:numCache>
                <c:formatCode>General</c:formatCode>
                <c:ptCount val="7"/>
                <c:pt idx="0">
                  <c:v>0</c:v>
                </c:pt>
                <c:pt idx="1">
                  <c:v>1</c:v>
                </c:pt>
                <c:pt idx="2">
                  <c:v>2</c:v>
                </c:pt>
                <c:pt idx="3">
                  <c:v>3</c:v>
                </c:pt>
                <c:pt idx="4">
                  <c:v>4</c:v>
                </c:pt>
                <c:pt idx="5">
                  <c:v>5</c:v>
                </c:pt>
              </c:numCache>
            </c:numRef>
          </c:xVal>
          <c:yVal>
            <c:numRef>
              <c:f>'S1'!$C$41:$C$47</c:f>
              <c:numCache>
                <c:formatCode>General</c:formatCode>
                <c:ptCount val="7"/>
                <c:pt idx="0" formatCode="0.0000">
                  <c:v>0</c:v>
                </c:pt>
                <c:pt idx="1">
                  <c:v>0.09</c:v>
                </c:pt>
                <c:pt idx="2">
                  <c:v>0.17945</c:v>
                </c:pt>
                <c:pt idx="3">
                  <c:v>0.27006000000000002</c:v>
                </c:pt>
                <c:pt idx="4">
                  <c:v>0.36413000000000001</c:v>
                </c:pt>
                <c:pt idx="5">
                  <c:v>0.44882</c:v>
                </c:pt>
              </c:numCache>
            </c:numRef>
          </c:yVal>
          <c:smooth val="0"/>
          <c:extLst>
            <c:ext xmlns:c16="http://schemas.microsoft.com/office/drawing/2014/chart" uri="{C3380CC4-5D6E-409C-BE32-E72D297353CC}">
              <c16:uniqueId val="{00000005-8B0D-489C-83E7-6D1628C5A140}"/>
            </c:ext>
          </c:extLst>
        </c:ser>
        <c:ser>
          <c:idx val="0"/>
          <c:order val="3"/>
          <c:tx>
            <c:strRef>
              <c:f>'S1'!$B$29</c:f>
              <c:strCache>
                <c:ptCount val="1"/>
                <c:pt idx="0">
                  <c:v>β'(3L)</c:v>
                </c:pt>
              </c:strCache>
            </c:strRef>
          </c:tx>
          <c:spPr>
            <a:ln w="19050" cap="rnd" cmpd="sng" algn="ctr">
              <a:noFill/>
              <a:prstDash val="solid"/>
              <a:round/>
            </a:ln>
            <a:effectLst/>
          </c:spPr>
          <c:marker>
            <c:symbol val="circle"/>
            <c:size val="5"/>
            <c:spPr>
              <a:solidFill>
                <a:schemeClr val="dk1">
                  <a:tint val="88500"/>
                </a:schemeClr>
              </a:solidFill>
              <a:ln w="9525" cap="flat" cmpd="sng" algn="ctr">
                <a:solidFill>
                  <a:schemeClr val="dk1">
                    <a:tint val="885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'S1'!$B$31:$B$36</c:f>
              <c:numCache>
                <c:formatCode>General</c:formatCode>
                <c:ptCount val="6"/>
                <c:pt idx="0">
                  <c:v>0</c:v>
                </c:pt>
                <c:pt idx="1">
                  <c:v>1</c:v>
                </c:pt>
                <c:pt idx="2">
                  <c:v>2</c:v>
                </c:pt>
                <c:pt idx="3">
                  <c:v>3</c:v>
                </c:pt>
                <c:pt idx="4">
                  <c:v>4</c:v>
                </c:pt>
                <c:pt idx="5">
                  <c:v>5</c:v>
                </c:pt>
              </c:numCache>
            </c:numRef>
          </c:xVal>
          <c:yVal>
            <c:numRef>
              <c:f>'S1'!$C$31:$C$36</c:f>
              <c:numCache>
                <c:formatCode>0.0000</c:formatCode>
                <c:ptCount val="6"/>
                <c:pt idx="0">
                  <c:v>0</c:v>
                </c:pt>
                <c:pt idx="1">
                  <c:v>8.3816230000000005E-2</c:v>
                </c:pt>
                <c:pt idx="2" formatCode="General">
                  <c:v>0.16922999999999999</c:v>
                </c:pt>
                <c:pt idx="3" formatCode="General">
                  <c:v>0.25479000000000002</c:v>
                </c:pt>
                <c:pt idx="5" formatCode="General">
                  <c:v>0.44839000000000001</c:v>
                </c:pt>
              </c:numCache>
            </c:numRef>
          </c:yVal>
          <c:smooth val="0"/>
          <c:extLst>
            <c:ext xmlns:c16="http://schemas.microsoft.com/office/drawing/2014/chart" uri="{C3380CC4-5D6E-409C-BE32-E72D297353CC}">
              <c16:uniqueId val="{00000007-8B0D-489C-83E7-6D1628C5A140}"/>
            </c:ext>
          </c:extLst>
        </c:ser>
        <c:dLbls>
          <c:showLegendKey val="0"/>
          <c:showVal val="0"/>
          <c:showCatName val="0"/>
          <c:showSerName val="0"/>
          <c:showPercent val="0"/>
          <c:showBubbleSize val="0"/>
        </c:dLbls>
        <c:axId val="524614480"/>
        <c:axId val="524614808"/>
      </c:scatterChart>
      <c:valAx>
        <c:axId val="524614480"/>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en-GB"/>
                  <a:t>Miller index (h)</a:t>
                </a:r>
              </a:p>
            </c:rich>
          </c:tx>
          <c:layout>
            <c:manualLayout>
              <c:xMode val="edge"/>
              <c:yMode val="edge"/>
              <c:x val="0.42584006851406819"/>
              <c:y val="0.8971210309535850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in"/>
        <c:minorTickMark val="none"/>
        <c:tickLblPos val="nextTo"/>
        <c:spPr>
          <a:noFill/>
          <a:ln w="9525" cap="flat" cmpd="sng" algn="ctr">
            <a:solidFill>
              <a:schemeClr val="tx1"/>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524614808"/>
        <c:crosses val="autoZero"/>
        <c:crossBetween val="midCat"/>
      </c:valAx>
      <c:valAx>
        <c:axId val="524614808"/>
        <c:scaling>
          <c:orientation val="minMax"/>
          <c:min val="0"/>
        </c:scaling>
        <c:delete val="0"/>
        <c:axPos val="l"/>
        <c:title>
          <c:tx>
            <c:rich>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en-GB"/>
                  <a:t>q (1/Å)</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0.00" sourceLinked="0"/>
        <c:majorTickMark val="in"/>
        <c:minorTickMark val="none"/>
        <c:tickLblPos val="nextTo"/>
        <c:spPr>
          <a:noFill/>
          <a:ln w="9525" cap="flat" cmpd="sng" algn="ctr">
            <a:solidFill>
              <a:schemeClr val="tx1"/>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524614480"/>
        <c:crosses val="autoZero"/>
        <c:crossBetween val="midCat"/>
      </c:valAx>
      <c:spPr>
        <a:solidFill>
          <a:schemeClr val="bg1"/>
        </a:solidFill>
        <a:ln>
          <a:solidFill>
            <a:schemeClr val="tx1"/>
          </a:solidFill>
        </a:ln>
        <a:effectLst/>
      </c:spPr>
    </c:plotArea>
    <c:legend>
      <c:legendPos val="r"/>
      <c:layout>
        <c:manualLayout>
          <c:xMode val="edge"/>
          <c:yMode val="edge"/>
          <c:x val="0.22203340338084754"/>
          <c:y val="9.3426545980817816E-2"/>
          <c:w val="0.36635457545298805"/>
          <c:h val="0.2186783427772462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legend>
    <c:plotVisOnly val="1"/>
    <c:dispBlanksAs val="gap"/>
    <c:showDLblsOverMax val="0"/>
  </c:chart>
  <c:spPr>
    <a:solidFill>
      <a:schemeClr val="bg1"/>
    </a:solidFill>
    <a:ln w="9525" cap="flat" cmpd="sng" algn="ctr">
      <a:noFill/>
      <a:prstDash val="solid"/>
      <a:round/>
    </a:ln>
    <a:effectLst/>
  </c:spPr>
  <c:txPr>
    <a:bodyPr/>
    <a:lstStyle/>
    <a:p>
      <a:pPr>
        <a:defRPr sz="800" b="0">
          <a:latin typeface="Arial" panose="020B0604020202020204" pitchFamily="34" charset="0"/>
          <a:cs typeface="Arial" panose="020B0604020202020204" pitchFamily="34" charset="0"/>
        </a:defRPr>
      </a:pPr>
      <a:endParaRPr lang="it-I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7807465342000034"/>
          <c:y val="4.3185153951827995E-2"/>
          <c:w val="0.78313903715055755"/>
          <c:h val="0.78491719508512769"/>
        </c:manualLayout>
      </c:layout>
      <c:scatterChart>
        <c:scatterStyle val="lineMarker"/>
        <c:varyColors val="0"/>
        <c:ser>
          <c:idx val="2"/>
          <c:order val="0"/>
          <c:tx>
            <c:strRef>
              <c:f>[Sample_1_data.xlsx]S1!$B$11</c:f>
              <c:strCache>
                <c:ptCount val="1"/>
                <c:pt idx="0">
                  <c:v>α</c:v>
                </c:pt>
              </c:strCache>
            </c:strRef>
          </c:tx>
          <c:spPr>
            <a:ln w="19050" cap="rnd" cmpd="sng" algn="ctr">
              <a:noFill/>
              <a:prstDash val="solid"/>
              <a:round/>
            </a:ln>
            <a:effectLst/>
          </c:spPr>
          <c:marker>
            <c:spPr>
              <a:solidFill>
                <a:schemeClr val="dk1">
                  <a:tint val="75000"/>
                </a:schemeClr>
              </a:solidFill>
              <a:ln w="9525" cap="flat" cmpd="sng" algn="ctr">
                <a:solidFill>
                  <a:schemeClr val="dk1">
                    <a:tint val="750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[1]S1!$B$21:$B$26</c:f>
              <c:numCache>
                <c:formatCode>General</c:formatCode>
                <c:ptCount val="6"/>
                <c:pt idx="0">
                  <c:v>0</c:v>
                </c:pt>
                <c:pt idx="1">
                  <c:v>1</c:v>
                </c:pt>
                <c:pt idx="2">
                  <c:v>2</c:v>
                </c:pt>
                <c:pt idx="3">
                  <c:v>3</c:v>
                </c:pt>
                <c:pt idx="4">
                  <c:v>4</c:v>
                </c:pt>
                <c:pt idx="5">
                  <c:v>5</c:v>
                </c:pt>
              </c:numCache>
            </c:numRef>
          </c:xVal>
          <c:yVal>
            <c:numRef>
              <c:f>[1]S1!$C$21:$C$26</c:f>
              <c:numCache>
                <c:formatCode>General</c:formatCode>
                <c:ptCount val="6"/>
                <c:pt idx="0" formatCode="0.0000">
                  <c:v>0</c:v>
                </c:pt>
                <c:pt idx="1">
                  <c:v>0.13999</c:v>
                </c:pt>
                <c:pt idx="3">
                  <c:v>0.42279</c:v>
                </c:pt>
                <c:pt idx="5">
                  <c:v>0.70009999999999994</c:v>
                </c:pt>
              </c:numCache>
            </c:numRef>
          </c:yVal>
          <c:smooth val="0"/>
          <c:extLst>
            <c:ext xmlns:c16="http://schemas.microsoft.com/office/drawing/2014/chart" uri="{C3380CC4-5D6E-409C-BE32-E72D297353CC}">
              <c16:uniqueId val="{00000001-E10A-4BC4-ADA7-FE9101563D01}"/>
            </c:ext>
          </c:extLst>
        </c:ser>
        <c:ser>
          <c:idx val="1"/>
          <c:order val="1"/>
          <c:tx>
            <c:strRef>
              <c:f>[Sample_1_data.xlsx]S1!$B$19</c:f>
              <c:strCache>
                <c:ptCount val="1"/>
                <c:pt idx="0">
                  <c:v>β'(2L)</c:v>
                </c:pt>
              </c:strCache>
            </c:strRef>
          </c:tx>
          <c:spPr>
            <a:ln w="28575" cap="rnd" cmpd="sng" algn="ctr">
              <a:noFill/>
              <a:prstDash val="solid"/>
              <a:round/>
            </a:ln>
            <a:effectLst/>
          </c:spPr>
          <c:marker>
            <c:spPr>
              <a:solidFill>
                <a:schemeClr val="dk1">
                  <a:tint val="55000"/>
                </a:schemeClr>
              </a:solidFill>
              <a:ln w="9525" cap="flat" cmpd="sng" algn="ctr">
                <a:solidFill>
                  <a:schemeClr val="dk1">
                    <a:tint val="550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[1]S1!$B$13:$B$16</c:f>
              <c:numCache>
                <c:formatCode>General</c:formatCode>
                <c:ptCount val="4"/>
                <c:pt idx="0">
                  <c:v>0</c:v>
                </c:pt>
                <c:pt idx="1">
                  <c:v>1</c:v>
                </c:pt>
                <c:pt idx="2">
                  <c:v>2</c:v>
                </c:pt>
                <c:pt idx="3">
                  <c:v>3</c:v>
                </c:pt>
              </c:numCache>
            </c:numRef>
          </c:xVal>
          <c:yVal>
            <c:numRef>
              <c:f>[1]S1!$C$13:$C$16</c:f>
              <c:numCache>
                <c:formatCode>General</c:formatCode>
                <c:ptCount val="4"/>
                <c:pt idx="0" formatCode="0.0000">
                  <c:v>0</c:v>
                </c:pt>
                <c:pt idx="1">
                  <c:v>0.12331</c:v>
                </c:pt>
                <c:pt idx="2">
                  <c:v>0.24761</c:v>
                </c:pt>
                <c:pt idx="3">
                  <c:v>0.37120999999999998</c:v>
                </c:pt>
              </c:numCache>
            </c:numRef>
          </c:yVal>
          <c:smooth val="0"/>
          <c:extLst>
            <c:ext xmlns:c16="http://schemas.microsoft.com/office/drawing/2014/chart" uri="{C3380CC4-5D6E-409C-BE32-E72D297353CC}">
              <c16:uniqueId val="{00000003-E10A-4BC4-ADA7-FE9101563D01}"/>
            </c:ext>
          </c:extLst>
        </c:ser>
        <c:ser>
          <c:idx val="3"/>
          <c:order val="2"/>
          <c:tx>
            <c:strRef>
              <c:f>[Sample_1_data.xlsx]S1!$B$39</c:f>
              <c:strCache>
                <c:ptCount val="1"/>
                <c:pt idx="0">
                  <c:v>γ</c:v>
                </c:pt>
              </c:strCache>
            </c:strRef>
          </c:tx>
          <c:spPr>
            <a:ln w="19050" cap="rnd" cmpd="sng" algn="ctr">
              <a:noFill/>
              <a:prstDash val="solid"/>
              <a:round/>
            </a:ln>
            <a:effectLst/>
          </c:spPr>
          <c:marker>
            <c:spPr>
              <a:noFill/>
              <a:ln w="9525" cap="flat" cmpd="sng" algn="ctr">
                <a:solidFill>
                  <a:schemeClr val="dk1">
                    <a:tint val="985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[1]S1!$B$41:$B$47</c:f>
              <c:numCache>
                <c:formatCode>General</c:formatCode>
                <c:ptCount val="7"/>
                <c:pt idx="0">
                  <c:v>0</c:v>
                </c:pt>
                <c:pt idx="1">
                  <c:v>1</c:v>
                </c:pt>
                <c:pt idx="2">
                  <c:v>2</c:v>
                </c:pt>
                <c:pt idx="3">
                  <c:v>3</c:v>
                </c:pt>
                <c:pt idx="4">
                  <c:v>4</c:v>
                </c:pt>
                <c:pt idx="5">
                  <c:v>5</c:v>
                </c:pt>
              </c:numCache>
            </c:numRef>
          </c:xVal>
          <c:yVal>
            <c:numRef>
              <c:f>[1]S1!$C$41:$C$47</c:f>
              <c:numCache>
                <c:formatCode>General</c:formatCode>
                <c:ptCount val="7"/>
                <c:pt idx="0" formatCode="0.0000">
                  <c:v>0</c:v>
                </c:pt>
                <c:pt idx="1">
                  <c:v>0.09</c:v>
                </c:pt>
                <c:pt idx="2">
                  <c:v>0.17945</c:v>
                </c:pt>
                <c:pt idx="3">
                  <c:v>0.27006000000000002</c:v>
                </c:pt>
                <c:pt idx="4">
                  <c:v>0.36413000000000001</c:v>
                </c:pt>
                <c:pt idx="5">
                  <c:v>0.44882</c:v>
                </c:pt>
              </c:numCache>
            </c:numRef>
          </c:yVal>
          <c:smooth val="0"/>
          <c:extLst>
            <c:ext xmlns:c16="http://schemas.microsoft.com/office/drawing/2014/chart" uri="{C3380CC4-5D6E-409C-BE32-E72D297353CC}">
              <c16:uniqueId val="{00000005-E10A-4BC4-ADA7-FE9101563D01}"/>
            </c:ext>
          </c:extLst>
        </c:ser>
        <c:ser>
          <c:idx val="0"/>
          <c:order val="3"/>
          <c:tx>
            <c:strRef>
              <c:f>[Sample_1_data.xlsx]S1!$B$29</c:f>
              <c:strCache>
                <c:ptCount val="1"/>
                <c:pt idx="0">
                  <c:v>β'(3L)</c:v>
                </c:pt>
              </c:strCache>
            </c:strRef>
          </c:tx>
          <c:spPr>
            <a:ln w="19050" cap="rnd" cmpd="sng" algn="ctr">
              <a:noFill/>
              <a:prstDash val="solid"/>
              <a:round/>
            </a:ln>
            <a:effectLst/>
          </c:spPr>
          <c:marker>
            <c:symbol val="circle"/>
            <c:size val="5"/>
            <c:spPr>
              <a:solidFill>
                <a:schemeClr val="dk1">
                  <a:tint val="88500"/>
                </a:schemeClr>
              </a:solidFill>
              <a:ln w="9525" cap="flat" cmpd="sng" algn="ctr">
                <a:solidFill>
                  <a:schemeClr val="dk1">
                    <a:tint val="88500"/>
                    <a:shade val="95000"/>
                    <a:satMod val="105000"/>
                  </a:schemeClr>
                </a:solidFill>
                <a:prstDash val="solid"/>
                <a:round/>
              </a:ln>
              <a:effectLst/>
            </c:spPr>
          </c:marker>
          <c:trendline>
            <c:spPr>
              <a:ln w="9525" cap="rnd" cmpd="sng" algn="ctr">
                <a:solidFill>
                  <a:schemeClr val="tx1">
                    <a:shade val="95000"/>
                    <a:satMod val="105000"/>
                  </a:schemeClr>
                </a:solidFill>
                <a:prstDash val="solid"/>
                <a:round/>
              </a:ln>
              <a:effectLst/>
            </c:spPr>
            <c:trendlineType val="linear"/>
            <c:dispRSqr val="0"/>
            <c:dispEq val="0"/>
          </c:trendline>
          <c:xVal>
            <c:numRef>
              <c:f>[1]S1!$B$31:$B$36</c:f>
              <c:numCache>
                <c:formatCode>General</c:formatCode>
                <c:ptCount val="6"/>
                <c:pt idx="0">
                  <c:v>0</c:v>
                </c:pt>
                <c:pt idx="1">
                  <c:v>1</c:v>
                </c:pt>
                <c:pt idx="2">
                  <c:v>2</c:v>
                </c:pt>
                <c:pt idx="3">
                  <c:v>3</c:v>
                </c:pt>
                <c:pt idx="4">
                  <c:v>4</c:v>
                </c:pt>
                <c:pt idx="5">
                  <c:v>5</c:v>
                </c:pt>
              </c:numCache>
            </c:numRef>
          </c:xVal>
          <c:yVal>
            <c:numRef>
              <c:f>[1]S1!$C$31:$C$36</c:f>
              <c:numCache>
                <c:formatCode>0.0000</c:formatCode>
                <c:ptCount val="6"/>
                <c:pt idx="0">
                  <c:v>0</c:v>
                </c:pt>
                <c:pt idx="1">
                  <c:v>8.3816230000000005E-2</c:v>
                </c:pt>
                <c:pt idx="2" formatCode="General">
                  <c:v>0.16922999999999999</c:v>
                </c:pt>
                <c:pt idx="3" formatCode="General">
                  <c:v>0.25479000000000002</c:v>
                </c:pt>
                <c:pt idx="5" formatCode="General">
                  <c:v>0.44839000000000001</c:v>
                </c:pt>
              </c:numCache>
            </c:numRef>
          </c:yVal>
          <c:smooth val="0"/>
          <c:extLst>
            <c:ext xmlns:c16="http://schemas.microsoft.com/office/drawing/2014/chart" uri="{C3380CC4-5D6E-409C-BE32-E72D297353CC}">
              <c16:uniqueId val="{00000007-E10A-4BC4-ADA7-FE9101563D01}"/>
            </c:ext>
          </c:extLst>
        </c:ser>
        <c:dLbls>
          <c:showLegendKey val="0"/>
          <c:showVal val="0"/>
          <c:showCatName val="0"/>
          <c:showSerName val="0"/>
          <c:showPercent val="0"/>
          <c:showBubbleSize val="0"/>
        </c:dLbls>
        <c:axId val="524614480"/>
        <c:axId val="524614808"/>
      </c:scatterChart>
      <c:valAx>
        <c:axId val="524614480"/>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en-GB"/>
                  <a:t>Miller index (h)</a:t>
                </a:r>
              </a:p>
            </c:rich>
          </c:tx>
          <c:layout>
            <c:manualLayout>
              <c:xMode val="edge"/>
              <c:yMode val="edge"/>
              <c:x val="0.42584006851406819"/>
              <c:y val="0.89712103095358509"/>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in"/>
        <c:minorTickMark val="none"/>
        <c:tickLblPos val="nextTo"/>
        <c:spPr>
          <a:noFill/>
          <a:ln w="9525" cap="flat" cmpd="sng" algn="ctr">
            <a:solidFill>
              <a:schemeClr val="tx1"/>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524614808"/>
        <c:crosses val="autoZero"/>
        <c:crossBetween val="midCat"/>
      </c:valAx>
      <c:valAx>
        <c:axId val="524614808"/>
        <c:scaling>
          <c:orientation val="minMax"/>
          <c:min val="0"/>
        </c:scaling>
        <c:delete val="0"/>
        <c:axPos val="l"/>
        <c:title>
          <c:tx>
            <c:rich>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en-GB"/>
                  <a:t>q (1/Å)</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0.00" sourceLinked="0"/>
        <c:majorTickMark val="in"/>
        <c:minorTickMark val="none"/>
        <c:tickLblPos val="nextTo"/>
        <c:spPr>
          <a:noFill/>
          <a:ln w="9525" cap="flat" cmpd="sng" algn="ctr">
            <a:solidFill>
              <a:schemeClr val="tx1"/>
            </a:solidFill>
            <a:prstDash val="solid"/>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524614480"/>
        <c:crosses val="autoZero"/>
        <c:crossBetween val="midCat"/>
      </c:valAx>
      <c:spPr>
        <a:solidFill>
          <a:schemeClr val="bg1"/>
        </a:solidFill>
        <a:ln>
          <a:solidFill>
            <a:schemeClr val="tx1"/>
          </a:solidFill>
        </a:ln>
        <a:effectLst/>
      </c:spPr>
    </c:plotArea>
    <c:legend>
      <c:legendPos val="r"/>
      <c:layout>
        <c:manualLayout>
          <c:xMode val="edge"/>
          <c:yMode val="edge"/>
          <c:x val="0.23918223929242605"/>
          <c:y val="5.6043190102837176E-2"/>
          <c:w val="0.35512151890104648"/>
          <c:h val="0.225285234694500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legend>
    <c:plotVisOnly val="1"/>
    <c:dispBlanksAs val="gap"/>
    <c:showDLblsOverMax val="0"/>
  </c:chart>
  <c:spPr>
    <a:solidFill>
      <a:schemeClr val="bg1"/>
    </a:solidFill>
    <a:ln w="9525" cap="flat" cmpd="sng" algn="ctr">
      <a:noFill/>
      <a:prstDash val="solid"/>
      <a:round/>
    </a:ln>
    <a:effectLst/>
  </c:spPr>
  <c:txPr>
    <a:bodyPr/>
    <a:lstStyle/>
    <a:p>
      <a:pPr>
        <a:defRPr sz="800" b="0">
          <a:latin typeface="Arial" panose="020B0604020202020204" pitchFamily="34" charset="0"/>
          <a:cs typeface="Arial" panose="020B0604020202020204" pitchFamily="34" charset="0"/>
        </a:defRPr>
      </a:pPr>
      <a:endParaRPr lang="it-I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spPr>
            <a:ln w="19050" cap="rnd">
              <a:solidFill>
                <a:schemeClr val="tx1"/>
              </a:solidFill>
              <a:round/>
            </a:ln>
            <a:effectLst/>
          </c:spPr>
          <c:marker>
            <c:symbol val="none"/>
          </c:marker>
          <c:xVal>
            <c:numRef>
              <c:f>Foglio4!$D$3:$D$82</c:f>
              <c:numCache>
                <c:formatCode>General</c:formatCode>
                <c:ptCount val="80"/>
                <c:pt idx="0">
                  <c:v>19.5680349063873</c:v>
                </c:pt>
                <c:pt idx="1">
                  <c:v>19.4527405657822</c:v>
                </c:pt>
                <c:pt idx="2">
                  <c:v>19.454797672378099</c:v>
                </c:pt>
                <c:pt idx="3">
                  <c:v>19.5299527235121</c:v>
                </c:pt>
                <c:pt idx="4">
                  <c:v>19.4715296783172</c:v>
                </c:pt>
                <c:pt idx="5">
                  <c:v>19.488599801063501</c:v>
                </c:pt>
                <c:pt idx="6">
                  <c:v>19.505561973313402</c:v>
                </c:pt>
                <c:pt idx="7">
                  <c:v>19.474668018426801</c:v>
                </c:pt>
                <c:pt idx="8">
                  <c:v>19.471170611781201</c:v>
                </c:pt>
                <c:pt idx="9">
                  <c:v>19.503387464773098</c:v>
                </c:pt>
                <c:pt idx="10">
                  <c:v>19.54</c:v>
                </c:pt>
                <c:pt idx="11">
                  <c:v>19.569167830971899</c:v>
                </c:pt>
                <c:pt idx="12">
                  <c:v>19.489999999999998</c:v>
                </c:pt>
                <c:pt idx="13">
                  <c:v>19.4893797210336</c:v>
                </c:pt>
                <c:pt idx="14">
                  <c:v>19.443012425982101</c:v>
                </c:pt>
                <c:pt idx="15">
                  <c:v>19.546460459742601</c:v>
                </c:pt>
                <c:pt idx="16">
                  <c:v>19.480566084309299</c:v>
                </c:pt>
                <c:pt idx="17">
                  <c:v>19.500229530843999</c:v>
                </c:pt>
                <c:pt idx="18">
                  <c:v>19.550324287399899</c:v>
                </c:pt>
                <c:pt idx="19">
                  <c:v>19.509854903920701</c:v>
                </c:pt>
                <c:pt idx="20">
                  <c:v>19.569176700409301</c:v>
                </c:pt>
                <c:pt idx="21">
                  <c:v>19.488054504394501</c:v>
                </c:pt>
                <c:pt idx="22">
                  <c:v>19.618802991096</c:v>
                </c:pt>
                <c:pt idx="23">
                  <c:v>19.9394737871778</c:v>
                </c:pt>
                <c:pt idx="24">
                  <c:v>20.436292852204001</c:v>
                </c:pt>
                <c:pt idx="25">
                  <c:v>20.874284582138099</c:v>
                </c:pt>
                <c:pt idx="26">
                  <c:v>21.3532608032227</c:v>
                </c:pt>
                <c:pt idx="27">
                  <c:v>21.884690371235401</c:v>
                </c:pt>
                <c:pt idx="28">
                  <c:v>22.405723758403099</c:v>
                </c:pt>
                <c:pt idx="29">
                  <c:v>22.9053157124753</c:v>
                </c:pt>
                <c:pt idx="30">
                  <c:v>23.380255293810301</c:v>
                </c:pt>
                <c:pt idx="31">
                  <c:v>23.8986657573492</c:v>
                </c:pt>
                <c:pt idx="32">
                  <c:v>24.3303911147304</c:v>
                </c:pt>
                <c:pt idx="33">
                  <c:v>24.836793203353899</c:v>
                </c:pt>
                <c:pt idx="34">
                  <c:v>25.33</c:v>
                </c:pt>
                <c:pt idx="35">
                  <c:v>25.8270503374466</c:v>
                </c:pt>
                <c:pt idx="36">
                  <c:v>26.340175082532301</c:v>
                </c:pt>
                <c:pt idx="37">
                  <c:v>26.722057840684901</c:v>
                </c:pt>
                <c:pt idx="38">
                  <c:v>27.274314485799401</c:v>
                </c:pt>
                <c:pt idx="39">
                  <c:v>27.785361744722199</c:v>
                </c:pt>
                <c:pt idx="40">
                  <c:v>28.252606520735299</c:v>
                </c:pt>
                <c:pt idx="41">
                  <c:v>28.6900464892272</c:v>
                </c:pt>
                <c:pt idx="42">
                  <c:v>29.248960466786301</c:v>
                </c:pt>
                <c:pt idx="43">
                  <c:v>29.685450992584201</c:v>
                </c:pt>
                <c:pt idx="44">
                  <c:v>30.139836360526999</c:v>
                </c:pt>
                <c:pt idx="45">
                  <c:v>30.631899597777199</c:v>
                </c:pt>
                <c:pt idx="46">
                  <c:v>31.170983610153201</c:v>
                </c:pt>
                <c:pt idx="47">
                  <c:v>31.674088693579801</c:v>
                </c:pt>
                <c:pt idx="48">
                  <c:v>32.066425138934797</c:v>
                </c:pt>
                <c:pt idx="49">
                  <c:v>32.644655323936199</c:v>
                </c:pt>
                <c:pt idx="50">
                  <c:v>33.109494914609897</c:v>
                </c:pt>
                <c:pt idx="51">
                  <c:v>33.567209396362301</c:v>
                </c:pt>
                <c:pt idx="52">
                  <c:v>34.084453427260698</c:v>
                </c:pt>
                <c:pt idx="53">
                  <c:v>34.578433969274698</c:v>
                </c:pt>
                <c:pt idx="54">
                  <c:v>35.060192110108403</c:v>
                </c:pt>
                <c:pt idx="55">
                  <c:v>35.61</c:v>
                </c:pt>
                <c:pt idx="56">
                  <c:v>36.034156554362497</c:v>
                </c:pt>
                <c:pt idx="57">
                  <c:v>36.558659372555702</c:v>
                </c:pt>
                <c:pt idx="58">
                  <c:v>37.025495500564602</c:v>
                </c:pt>
                <c:pt idx="59">
                  <c:v>37.473677089591398</c:v>
                </c:pt>
                <c:pt idx="60">
                  <c:v>38.01</c:v>
                </c:pt>
                <c:pt idx="61">
                  <c:v>38.458373642417797</c:v>
                </c:pt>
                <c:pt idx="62">
                  <c:v>39.903214677350498</c:v>
                </c:pt>
                <c:pt idx="63">
                  <c:v>40.3223880876888</c:v>
                </c:pt>
                <c:pt idx="64">
                  <c:v>40.905004613554702</c:v>
                </c:pt>
                <c:pt idx="65">
                  <c:v>41.328343464130697</c:v>
                </c:pt>
                <c:pt idx="66">
                  <c:v>41.795296346808897</c:v>
                </c:pt>
                <c:pt idx="67">
                  <c:v>42.28</c:v>
                </c:pt>
                <c:pt idx="68">
                  <c:v>42.8279803920354</c:v>
                </c:pt>
                <c:pt idx="69">
                  <c:v>43.276073750830903</c:v>
                </c:pt>
                <c:pt idx="70">
                  <c:v>43.753994808197</c:v>
                </c:pt>
                <c:pt idx="71">
                  <c:v>44.422231281008301</c:v>
                </c:pt>
                <c:pt idx="72">
                  <c:v>44.755692596378601</c:v>
                </c:pt>
              </c:numCache>
            </c:numRef>
          </c:xVal>
          <c:yVal>
            <c:numRef>
              <c:f>Foglio4!$F$3:$F$82</c:f>
              <c:numCache>
                <c:formatCode>General</c:formatCode>
                <c:ptCount val="80"/>
                <c:pt idx="0">
                  <c:v>-6.7671956294163916E-7</c:v>
                </c:pt>
                <c:pt idx="1">
                  <c:v>-9.8255173189488359E-7</c:v>
                </c:pt>
                <c:pt idx="2">
                  <c:v>-3.6587362859704774E-6</c:v>
                </c:pt>
                <c:pt idx="3">
                  <c:v>-2.4224772596191657E-6</c:v>
                </c:pt>
                <c:pt idx="4">
                  <c:v>-4.8599924414331405E-6</c:v>
                </c:pt>
                <c:pt idx="5">
                  <c:v>-4.0700595075208253E-6</c:v>
                </c:pt>
                <c:pt idx="6">
                  <c:v>-3.6085239816327106E-6</c:v>
                </c:pt>
                <c:pt idx="7">
                  <c:v>-4.4717853276749929E-6</c:v>
                </c:pt>
                <c:pt idx="8">
                  <c:v>-3.9893189601505875E-6</c:v>
                </c:pt>
                <c:pt idx="9">
                  <c:v>-2.7301078292527926E-6</c:v>
                </c:pt>
                <c:pt idx="10">
                  <c:v>-2.9173859929230756E-6</c:v>
                </c:pt>
                <c:pt idx="11">
                  <c:v>-3.1647761550921273E-6</c:v>
                </c:pt>
                <c:pt idx="12">
                  <c:v>-4.2102840253560657E-6</c:v>
                </c:pt>
                <c:pt idx="13">
                  <c:v>-4.9782878794109482E-6</c:v>
                </c:pt>
                <c:pt idx="14">
                  <c:v>-5.7613525023937173E-6</c:v>
                </c:pt>
                <c:pt idx="15">
                  <c:v>-2.9060020022261325E-6</c:v>
                </c:pt>
                <c:pt idx="16">
                  <c:v>-3.8436903726166149E-6</c:v>
                </c:pt>
                <c:pt idx="17">
                  <c:v>-3.4916022286623355E-6</c:v>
                </c:pt>
                <c:pt idx="18">
                  <c:v>-2.1410909893560697E-6</c:v>
                </c:pt>
                <c:pt idx="19">
                  <c:v>-2.8862706060370485E-6</c:v>
                </c:pt>
                <c:pt idx="20">
                  <c:v>-2.357624931642328E-6</c:v>
                </c:pt>
                <c:pt idx="21">
                  <c:v>-4.0840253683778732E-6</c:v>
                </c:pt>
                <c:pt idx="22">
                  <c:v>3.7354172131810943E-5</c:v>
                </c:pt>
                <c:pt idx="23">
                  <c:v>9.6717700417744734E-5</c:v>
                </c:pt>
                <c:pt idx="24">
                  <c:v>1.7507666828520905E-4</c:v>
                </c:pt>
                <c:pt idx="25">
                  <c:v>2.6332728834605373E-4</c:v>
                </c:pt>
                <c:pt idx="26">
                  <c:v>3.6533134230514597E-4</c:v>
                </c:pt>
                <c:pt idx="27">
                  <c:v>4.4915456947791838E-4</c:v>
                </c:pt>
                <c:pt idx="28">
                  <c:v>5.01627324640467E-4</c:v>
                </c:pt>
                <c:pt idx="29">
                  <c:v>5.2929769169994837E-4</c:v>
                </c:pt>
                <c:pt idx="30">
                  <c:v>5.4849122584428459E-4</c:v>
                </c:pt>
                <c:pt idx="31">
                  <c:v>5.7205900927262399E-4</c:v>
                </c:pt>
                <c:pt idx="32">
                  <c:v>6.0466917157798658E-4</c:v>
                </c:pt>
                <c:pt idx="33">
                  <c:v>6.5262020591785332E-4</c:v>
                </c:pt>
                <c:pt idx="34">
                  <c:v>7.1007851509988186E-4</c:v>
                </c:pt>
                <c:pt idx="35">
                  <c:v>7.6775342539847917E-4</c:v>
                </c:pt>
                <c:pt idx="36">
                  <c:v>8.3029287052134235E-4</c:v>
                </c:pt>
                <c:pt idx="37">
                  <c:v>8.9316417814086805E-4</c:v>
                </c:pt>
                <c:pt idx="38">
                  <c:v>9.6455713846431554E-4</c:v>
                </c:pt>
                <c:pt idx="39">
                  <c:v>1.0392696177638446E-3</c:v>
                </c:pt>
                <c:pt idx="40">
                  <c:v>1.1162072807936547E-3</c:v>
                </c:pt>
                <c:pt idx="41">
                  <c:v>1.1963366251171329E-3</c:v>
                </c:pt>
                <c:pt idx="42">
                  <c:v>1.2875322870055733E-3</c:v>
                </c:pt>
                <c:pt idx="43">
                  <c:v>1.3851774209178559E-3</c:v>
                </c:pt>
                <c:pt idx="44">
                  <c:v>1.486198923628301E-3</c:v>
                </c:pt>
                <c:pt idx="45">
                  <c:v>1.589522429604476E-3</c:v>
                </c:pt>
                <c:pt idx="46">
                  <c:v>1.6918391828214738E-3</c:v>
                </c:pt>
                <c:pt idx="47">
                  <c:v>1.7668945955444377E-3</c:v>
                </c:pt>
                <c:pt idx="48">
                  <c:v>1.7919438028462394E-3</c:v>
                </c:pt>
                <c:pt idx="49">
                  <c:v>1.8413309950464289E-3</c:v>
                </c:pt>
                <c:pt idx="50">
                  <c:v>1.853776044584741E-3</c:v>
                </c:pt>
                <c:pt idx="51">
                  <c:v>1.6095879362809672E-3</c:v>
                </c:pt>
                <c:pt idx="52">
                  <c:v>1.136022877606968E-3</c:v>
                </c:pt>
                <c:pt idx="53">
                  <c:v>7.7575223138075266E-4</c:v>
                </c:pt>
                <c:pt idx="54">
                  <c:v>5.4603544375890619E-4</c:v>
                </c:pt>
                <c:pt idx="55">
                  <c:v>4.0101167265261796E-4</c:v>
                </c:pt>
                <c:pt idx="56">
                  <c:v>3.0157224091293121E-4</c:v>
                </c:pt>
                <c:pt idx="57">
                  <c:v>2.3231565911391002E-4</c:v>
                </c:pt>
                <c:pt idx="58">
                  <c:v>1.7833581852084112E-4</c:v>
                </c:pt>
                <c:pt idx="59">
                  <c:v>1.3502022637704885E-4</c:v>
                </c:pt>
                <c:pt idx="60">
                  <c:v>1.0310530228821891E-4</c:v>
                </c:pt>
                <c:pt idx="61">
                  <c:v>7.7386990917114457E-5</c:v>
                </c:pt>
                <c:pt idx="62">
                  <c:v>5.2738543734407199E-5</c:v>
                </c:pt>
                <c:pt idx="63">
                  <c:v>4.7647322070863848E-5</c:v>
                </c:pt>
                <c:pt idx="64">
                  <c:v>4.7851672235114701E-5</c:v>
                </c:pt>
                <c:pt idx="65">
                  <c:v>4.6279927463560144E-5</c:v>
                </c:pt>
                <c:pt idx="66">
                  <c:v>4.8768739036996454E-5</c:v>
                </c:pt>
                <c:pt idx="67">
                  <c:v>5.0017356401682979E-5</c:v>
                </c:pt>
                <c:pt idx="68">
                  <c:v>5.3193026677538099E-5</c:v>
                </c:pt>
                <c:pt idx="69">
                  <c:v>5.2756852076583818E-5</c:v>
                </c:pt>
                <c:pt idx="70">
                  <c:v>5.2409548736707771E-5</c:v>
                </c:pt>
                <c:pt idx="71">
                  <c:v>5.1234447466499554E-5</c:v>
                </c:pt>
                <c:pt idx="72">
                  <c:v>4.3790427189111382E-5</c:v>
                </c:pt>
              </c:numCache>
            </c:numRef>
          </c:yVal>
          <c:smooth val="1"/>
          <c:extLst>
            <c:ext xmlns:c16="http://schemas.microsoft.com/office/drawing/2014/chart" uri="{C3380CC4-5D6E-409C-BE32-E72D297353CC}">
              <c16:uniqueId val="{00000000-14E1-4804-9D02-E6D2B2ADBBB5}"/>
            </c:ext>
          </c:extLst>
        </c:ser>
        <c:dLbls>
          <c:showLegendKey val="0"/>
          <c:showVal val="0"/>
          <c:showCatName val="0"/>
          <c:showSerName val="0"/>
          <c:showPercent val="0"/>
          <c:showBubbleSize val="0"/>
        </c:dLbls>
        <c:axId val="1208298095"/>
        <c:axId val="1201728687"/>
      </c:scatterChart>
      <c:valAx>
        <c:axId val="1208298095"/>
        <c:scaling>
          <c:orientation val="minMax"/>
          <c:min val="10"/>
        </c:scaling>
        <c:delete val="0"/>
        <c:axPos val="b"/>
        <c:title>
          <c:tx>
            <c:rich>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it-IT"/>
                  <a:t>Temperature (°C)</a:t>
                </a:r>
              </a:p>
            </c:rich>
          </c:tx>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201728687"/>
        <c:crosses val="autoZero"/>
        <c:crossBetween val="midCat"/>
      </c:valAx>
      <c:valAx>
        <c:axId val="1201728687"/>
        <c:scaling>
          <c:orientation val="minMax"/>
          <c:min val="0"/>
        </c:scaling>
        <c:delete val="0"/>
        <c:axPos val="l"/>
        <c:title>
          <c:tx>
            <c:rich>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it-IT"/>
                  <a:t>DSC relative signal (mV)</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it-IT"/>
          </a:p>
        </c:txPr>
        <c:crossAx val="1208298095"/>
        <c:crosses val="autoZero"/>
        <c:crossBetween val="midCat"/>
      </c:valAx>
      <c:spPr>
        <a:noFill/>
        <a:ln>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800">
          <a:solidFill>
            <a:schemeClr val="tx1"/>
          </a:solidFill>
          <a:latin typeface="Arial" panose="020B0604020202020204" pitchFamily="34" charset="0"/>
          <a:cs typeface="Arial" panose="020B0604020202020204" pitchFamily="34" charset="0"/>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335072074981163"/>
          <c:y val="3.970639319004915E-2"/>
          <c:w val="0.80008776505460477"/>
          <c:h val="0.78208210301837278"/>
        </c:manualLayout>
      </c:layout>
      <c:scatterChart>
        <c:scatterStyle val="smoothMarker"/>
        <c:varyColors val="0"/>
        <c:ser>
          <c:idx val="18"/>
          <c:order val="13"/>
          <c:tx>
            <c:v>Sample 10 (8 months)</c:v>
          </c:tx>
          <c:spPr>
            <a:ln w="25400">
              <a:solidFill>
                <a:schemeClr val="bg1">
                  <a:lumMod val="65000"/>
                </a:schemeClr>
              </a:solidFill>
            </a:ln>
          </c:spPr>
          <c:marker>
            <c:symbol val="none"/>
          </c:marker>
          <c:xVal>
            <c:numRef>
              <c:f>'Sample 10'!$U$2:$U$1134</c:f>
              <c:numCache>
                <c:formatCode>General</c:formatCode>
                <c:ptCount val="1133"/>
                <c:pt idx="0">
                  <c:v>3.4125000000000003E-2</c:v>
                </c:pt>
                <c:pt idx="1">
                  <c:v>3.5619999999999999E-2</c:v>
                </c:pt>
                <c:pt idx="2">
                  <c:v>3.7114999999999995E-2</c:v>
                </c:pt>
                <c:pt idx="3">
                  <c:v>3.8609999999999998E-2</c:v>
                </c:pt>
                <c:pt idx="4">
                  <c:v>4.0105000000000002E-2</c:v>
                </c:pt>
                <c:pt idx="5">
                  <c:v>4.1599999999999998E-2</c:v>
                </c:pt>
                <c:pt idx="6">
                  <c:v>4.3095000000000001E-2</c:v>
                </c:pt>
                <c:pt idx="7">
                  <c:v>4.4590000000000005E-2</c:v>
                </c:pt>
                <c:pt idx="8">
                  <c:v>4.6085000000000001E-2</c:v>
                </c:pt>
                <c:pt idx="9">
                  <c:v>4.7579999999999997E-2</c:v>
                </c:pt>
                <c:pt idx="10">
                  <c:v>4.9075000000000001E-2</c:v>
                </c:pt>
                <c:pt idx="11">
                  <c:v>5.0570000000000004E-2</c:v>
                </c:pt>
                <c:pt idx="12">
                  <c:v>5.2064999999999993E-2</c:v>
                </c:pt>
                <c:pt idx="13">
                  <c:v>5.3559999999999997E-2</c:v>
                </c:pt>
                <c:pt idx="14">
                  <c:v>5.5055E-2</c:v>
                </c:pt>
                <c:pt idx="15">
                  <c:v>5.6550000000000003E-2</c:v>
                </c:pt>
                <c:pt idx="16">
                  <c:v>5.8044999999999999E-2</c:v>
                </c:pt>
                <c:pt idx="17">
                  <c:v>5.9540000000000003E-2</c:v>
                </c:pt>
                <c:pt idx="18">
                  <c:v>6.1034999999999992E-2</c:v>
                </c:pt>
                <c:pt idx="19">
                  <c:v>6.2530000000000002E-2</c:v>
                </c:pt>
                <c:pt idx="20">
                  <c:v>6.4024999999999999E-2</c:v>
                </c:pt>
                <c:pt idx="21">
                  <c:v>6.5519999999999995E-2</c:v>
                </c:pt>
                <c:pt idx="22">
                  <c:v>6.7015000000000005E-2</c:v>
                </c:pt>
                <c:pt idx="23">
                  <c:v>6.8510000000000001E-2</c:v>
                </c:pt>
                <c:pt idx="24">
                  <c:v>7.0004999999999998E-2</c:v>
                </c:pt>
                <c:pt idx="25">
                  <c:v>7.1499999999999994E-2</c:v>
                </c:pt>
                <c:pt idx="26">
                  <c:v>7.2995000000000004E-2</c:v>
                </c:pt>
                <c:pt idx="27">
                  <c:v>7.4490000000000001E-2</c:v>
                </c:pt>
                <c:pt idx="28">
                  <c:v>7.5984999999999997E-2</c:v>
                </c:pt>
                <c:pt idx="29">
                  <c:v>7.7480000000000007E-2</c:v>
                </c:pt>
                <c:pt idx="30">
                  <c:v>7.8974000000000003E-2</c:v>
                </c:pt>
                <c:pt idx="31">
                  <c:v>8.0468999999999999E-2</c:v>
                </c:pt>
                <c:pt idx="32">
                  <c:v>8.1964000000000009E-2</c:v>
                </c:pt>
                <c:pt idx="33">
                  <c:v>8.3459000000000005E-2</c:v>
                </c:pt>
                <c:pt idx="34">
                  <c:v>8.4954000000000002E-2</c:v>
                </c:pt>
                <c:pt idx="35">
                  <c:v>8.6448999999999998E-2</c:v>
                </c:pt>
                <c:pt idx="36">
                  <c:v>8.7943999999999994E-2</c:v>
                </c:pt>
                <c:pt idx="37">
                  <c:v>8.9439000000000005E-2</c:v>
                </c:pt>
                <c:pt idx="38">
                  <c:v>9.0934000000000001E-2</c:v>
                </c:pt>
                <c:pt idx="39">
                  <c:v>9.2428999999999997E-2</c:v>
                </c:pt>
                <c:pt idx="40">
                  <c:v>9.3923999999999994E-2</c:v>
                </c:pt>
                <c:pt idx="41">
                  <c:v>9.5419000000000004E-2</c:v>
                </c:pt>
                <c:pt idx="42">
                  <c:v>9.6914E-2</c:v>
                </c:pt>
                <c:pt idx="43">
                  <c:v>9.8407999999999995E-2</c:v>
                </c:pt>
                <c:pt idx="44">
                  <c:v>9.9902999999999992E-2</c:v>
                </c:pt>
                <c:pt idx="45">
                  <c:v>0.10139800000000002</c:v>
                </c:pt>
                <c:pt idx="46">
                  <c:v>0.10289299999999998</c:v>
                </c:pt>
                <c:pt idx="47">
                  <c:v>0.10438799999999999</c:v>
                </c:pt>
                <c:pt idx="48">
                  <c:v>0.10588299999999999</c:v>
                </c:pt>
                <c:pt idx="49">
                  <c:v>0.107378</c:v>
                </c:pt>
                <c:pt idx="50">
                  <c:v>0.108873</c:v>
                </c:pt>
                <c:pt idx="51">
                  <c:v>0.11036799999999999</c:v>
                </c:pt>
                <c:pt idx="52">
                  <c:v>0.11186199999999999</c:v>
                </c:pt>
                <c:pt idx="53">
                  <c:v>0.113357</c:v>
                </c:pt>
                <c:pt idx="54">
                  <c:v>0.114852</c:v>
                </c:pt>
                <c:pt idx="55">
                  <c:v>0.11634700000000001</c:v>
                </c:pt>
                <c:pt idx="56">
                  <c:v>0.117842</c:v>
                </c:pt>
                <c:pt idx="57">
                  <c:v>0.119337</c:v>
                </c:pt>
                <c:pt idx="58">
                  <c:v>0.12083200000000001</c:v>
                </c:pt>
                <c:pt idx="59">
                  <c:v>0.122326</c:v>
                </c:pt>
                <c:pt idx="60">
                  <c:v>0.123821</c:v>
                </c:pt>
                <c:pt idx="61">
                  <c:v>0.12531600000000001</c:v>
                </c:pt>
                <c:pt idx="62">
                  <c:v>0.12681100000000001</c:v>
                </c:pt>
                <c:pt idx="63">
                  <c:v>0.128306</c:v>
                </c:pt>
                <c:pt idx="64">
                  <c:v>0.129801</c:v>
                </c:pt>
                <c:pt idx="65">
                  <c:v>0.131295</c:v>
                </c:pt>
                <c:pt idx="66">
                  <c:v>0.13279000000000002</c:v>
                </c:pt>
                <c:pt idx="67">
                  <c:v>0.13428500000000002</c:v>
                </c:pt>
                <c:pt idx="68">
                  <c:v>0.13577999999999998</c:v>
                </c:pt>
                <c:pt idx="69">
                  <c:v>0.13727499999999998</c:v>
                </c:pt>
                <c:pt idx="70">
                  <c:v>0.138769</c:v>
                </c:pt>
                <c:pt idx="71">
                  <c:v>0.140264</c:v>
                </c:pt>
                <c:pt idx="72">
                  <c:v>0.141759</c:v>
                </c:pt>
                <c:pt idx="73">
                  <c:v>0.14325399999999999</c:v>
                </c:pt>
                <c:pt idx="74">
                  <c:v>0.14474899999999999</c:v>
                </c:pt>
                <c:pt idx="75">
                  <c:v>0.14624299999999998</c:v>
                </c:pt>
                <c:pt idx="76">
                  <c:v>0.14773799999999998</c:v>
                </c:pt>
                <c:pt idx="77">
                  <c:v>0.149233</c:v>
                </c:pt>
                <c:pt idx="78">
                  <c:v>0.150728</c:v>
                </c:pt>
                <c:pt idx="79">
                  <c:v>0.152222</c:v>
                </c:pt>
                <c:pt idx="80">
                  <c:v>0.15371699999999999</c:v>
                </c:pt>
                <c:pt idx="81">
                  <c:v>0.15521199999999999</c:v>
                </c:pt>
                <c:pt idx="82">
                  <c:v>0.15670699999999999</c:v>
                </c:pt>
                <c:pt idx="83">
                  <c:v>0.15820099999999998</c:v>
                </c:pt>
                <c:pt idx="84">
                  <c:v>0.159696</c:v>
                </c:pt>
                <c:pt idx="85">
                  <c:v>0.161191</c:v>
                </c:pt>
                <c:pt idx="86">
                  <c:v>0.162685</c:v>
                </c:pt>
                <c:pt idx="87">
                  <c:v>0.16417999999999999</c:v>
                </c:pt>
                <c:pt idx="88">
                  <c:v>0.16567499999999999</c:v>
                </c:pt>
                <c:pt idx="89">
                  <c:v>0.16716999999999999</c:v>
                </c:pt>
                <c:pt idx="90">
                  <c:v>0.16866399999999998</c:v>
                </c:pt>
                <c:pt idx="91">
                  <c:v>0.170159</c:v>
                </c:pt>
                <c:pt idx="92">
                  <c:v>0.171654</c:v>
                </c:pt>
                <c:pt idx="93">
                  <c:v>0.173148</c:v>
                </c:pt>
                <c:pt idx="94">
                  <c:v>0.17464299999999999</c:v>
                </c:pt>
                <c:pt idx="95">
                  <c:v>0.17613799999999999</c:v>
                </c:pt>
                <c:pt idx="96">
                  <c:v>0.17763199999999998</c:v>
                </c:pt>
                <c:pt idx="97">
                  <c:v>0.17912699999999998</c:v>
                </c:pt>
                <c:pt idx="98">
                  <c:v>0.180622</c:v>
                </c:pt>
                <c:pt idx="99">
                  <c:v>0.182116</c:v>
                </c:pt>
                <c:pt idx="100">
                  <c:v>0.183611</c:v>
                </c:pt>
                <c:pt idx="101">
                  <c:v>0.18510599999999999</c:v>
                </c:pt>
                <c:pt idx="102">
                  <c:v>0.18660000000000002</c:v>
                </c:pt>
                <c:pt idx="103">
                  <c:v>0.18809499999999998</c:v>
                </c:pt>
                <c:pt idx="104">
                  <c:v>0.18958900000000001</c:v>
                </c:pt>
                <c:pt idx="105">
                  <c:v>0.191084</c:v>
                </c:pt>
                <c:pt idx="106">
                  <c:v>0.192578</c:v>
                </c:pt>
                <c:pt idx="107">
                  <c:v>0.194073</c:v>
                </c:pt>
                <c:pt idx="108">
                  <c:v>0.19556800000000002</c:v>
                </c:pt>
                <c:pt idx="109">
                  <c:v>0.19706200000000001</c:v>
                </c:pt>
                <c:pt idx="110">
                  <c:v>0.19855700000000001</c:v>
                </c:pt>
                <c:pt idx="111">
                  <c:v>0.20005099999999998</c:v>
                </c:pt>
                <c:pt idx="112">
                  <c:v>0.201546</c:v>
                </c:pt>
                <c:pt idx="113">
                  <c:v>0.20304099999999997</c:v>
                </c:pt>
                <c:pt idx="114">
                  <c:v>0.20453499999999999</c:v>
                </c:pt>
                <c:pt idx="115">
                  <c:v>0.20602999999999999</c:v>
                </c:pt>
                <c:pt idx="116">
                  <c:v>0.20752399999999999</c:v>
                </c:pt>
                <c:pt idx="117">
                  <c:v>0.20901900000000001</c:v>
                </c:pt>
                <c:pt idx="118">
                  <c:v>0.21051300000000001</c:v>
                </c:pt>
                <c:pt idx="119">
                  <c:v>0.21200800000000003</c:v>
                </c:pt>
                <c:pt idx="120">
                  <c:v>0.213502</c:v>
                </c:pt>
                <c:pt idx="121">
                  <c:v>0.21499700000000002</c:v>
                </c:pt>
                <c:pt idx="122">
                  <c:v>0.21649099999999999</c:v>
                </c:pt>
                <c:pt idx="123">
                  <c:v>0.21798600000000001</c:v>
                </c:pt>
                <c:pt idx="124">
                  <c:v>0.21947999999999998</c:v>
                </c:pt>
                <c:pt idx="125">
                  <c:v>0.220975</c:v>
                </c:pt>
                <c:pt idx="126">
                  <c:v>0.22246899999999997</c:v>
                </c:pt>
                <c:pt idx="127">
                  <c:v>0.223963</c:v>
                </c:pt>
                <c:pt idx="128">
                  <c:v>0.22545799999999999</c:v>
                </c:pt>
                <c:pt idx="129">
                  <c:v>0.22695199999999999</c:v>
                </c:pt>
                <c:pt idx="130">
                  <c:v>0.22844699999999998</c:v>
                </c:pt>
                <c:pt idx="131">
                  <c:v>0.22994100000000001</c:v>
                </c:pt>
                <c:pt idx="132">
                  <c:v>0.23143600000000003</c:v>
                </c:pt>
                <c:pt idx="133">
                  <c:v>0.23293</c:v>
                </c:pt>
                <c:pt idx="134">
                  <c:v>0.23442400000000002</c:v>
                </c:pt>
                <c:pt idx="135">
                  <c:v>0.23591899999999999</c:v>
                </c:pt>
                <c:pt idx="136">
                  <c:v>0.23741300000000001</c:v>
                </c:pt>
                <c:pt idx="137">
                  <c:v>0.23890799999999998</c:v>
                </c:pt>
                <c:pt idx="138">
                  <c:v>0.240402</c:v>
                </c:pt>
                <c:pt idx="139">
                  <c:v>0.24189600000000003</c:v>
                </c:pt>
                <c:pt idx="140">
                  <c:v>0.243391</c:v>
                </c:pt>
                <c:pt idx="141">
                  <c:v>0.24488500000000002</c:v>
                </c:pt>
                <c:pt idx="142">
                  <c:v>0.24637899999999999</c:v>
                </c:pt>
                <c:pt idx="143">
                  <c:v>0.24787400000000001</c:v>
                </c:pt>
                <c:pt idx="144">
                  <c:v>0.24936799999999998</c:v>
                </c:pt>
                <c:pt idx="145">
                  <c:v>0.25086200000000003</c:v>
                </c:pt>
                <c:pt idx="146">
                  <c:v>0.252357</c:v>
                </c:pt>
                <c:pt idx="147">
                  <c:v>0.25385099999999999</c:v>
                </c:pt>
                <c:pt idx="148">
                  <c:v>0.25534500000000004</c:v>
                </c:pt>
                <c:pt idx="149">
                  <c:v>0.25683899999999998</c:v>
                </c:pt>
                <c:pt idx="150">
                  <c:v>0.25833400000000001</c:v>
                </c:pt>
                <c:pt idx="151">
                  <c:v>0.259828</c:v>
                </c:pt>
                <c:pt idx="152">
                  <c:v>0.261322</c:v>
                </c:pt>
                <c:pt idx="153">
                  <c:v>0.26281599999999999</c:v>
                </c:pt>
                <c:pt idx="154">
                  <c:v>0.26431100000000002</c:v>
                </c:pt>
                <c:pt idx="155">
                  <c:v>0.26580499999999996</c:v>
                </c:pt>
                <c:pt idx="156">
                  <c:v>0.26729900000000001</c:v>
                </c:pt>
                <c:pt idx="157">
                  <c:v>0.268793</c:v>
                </c:pt>
                <c:pt idx="158">
                  <c:v>0.270287</c:v>
                </c:pt>
                <c:pt idx="159">
                  <c:v>0.27178200000000002</c:v>
                </c:pt>
                <c:pt idx="160">
                  <c:v>0.27327599999999996</c:v>
                </c:pt>
                <c:pt idx="161">
                  <c:v>0.27477000000000001</c:v>
                </c:pt>
                <c:pt idx="162">
                  <c:v>0.27626400000000001</c:v>
                </c:pt>
                <c:pt idx="163">
                  <c:v>0.277758</c:v>
                </c:pt>
                <c:pt idx="164">
                  <c:v>0.279252</c:v>
                </c:pt>
                <c:pt idx="165">
                  <c:v>0.28074699999999997</c:v>
                </c:pt>
                <c:pt idx="166">
                  <c:v>0.28224100000000002</c:v>
                </c:pt>
                <c:pt idx="167">
                  <c:v>0.28373499999999996</c:v>
                </c:pt>
                <c:pt idx="168">
                  <c:v>0.28522900000000001</c:v>
                </c:pt>
                <c:pt idx="169">
                  <c:v>0.28672300000000001</c:v>
                </c:pt>
                <c:pt idx="170">
                  <c:v>0.288217</c:v>
                </c:pt>
                <c:pt idx="171">
                  <c:v>0.289711</c:v>
                </c:pt>
                <c:pt idx="172">
                  <c:v>0.29120499999999999</c:v>
                </c:pt>
                <c:pt idx="173">
                  <c:v>0.29269899999999999</c:v>
                </c:pt>
                <c:pt idx="174">
                  <c:v>0.29419300000000004</c:v>
                </c:pt>
                <c:pt idx="175">
                  <c:v>0.29568699999999998</c:v>
                </c:pt>
                <c:pt idx="176">
                  <c:v>0.29718100000000003</c:v>
                </c:pt>
                <c:pt idx="177">
                  <c:v>0.29867499999999997</c:v>
                </c:pt>
                <c:pt idx="178">
                  <c:v>0.30016900000000002</c:v>
                </c:pt>
                <c:pt idx="179">
                  <c:v>0.30166300000000001</c:v>
                </c:pt>
                <c:pt idx="180">
                  <c:v>0.30315700000000001</c:v>
                </c:pt>
                <c:pt idx="181">
                  <c:v>0.30465100000000001</c:v>
                </c:pt>
                <c:pt idx="182">
                  <c:v>0.306145</c:v>
                </c:pt>
                <c:pt idx="183">
                  <c:v>0.307639</c:v>
                </c:pt>
                <c:pt idx="184">
                  <c:v>0.30913299999999999</c:v>
                </c:pt>
                <c:pt idx="185">
                  <c:v>0.31062699999999999</c:v>
                </c:pt>
                <c:pt idx="186">
                  <c:v>0.31212099999999998</c:v>
                </c:pt>
                <c:pt idx="187">
                  <c:v>0.31361500000000003</c:v>
                </c:pt>
                <c:pt idx="188">
                  <c:v>0.31510899999999997</c:v>
                </c:pt>
                <c:pt idx="189">
                  <c:v>0.31660300000000002</c:v>
                </c:pt>
                <c:pt idx="190">
                  <c:v>0.31809699999999996</c:v>
                </c:pt>
                <c:pt idx="191">
                  <c:v>0.31958999999999999</c:v>
                </c:pt>
                <c:pt idx="192">
                  <c:v>0.32108400000000004</c:v>
                </c:pt>
                <c:pt idx="193">
                  <c:v>0.32257799999999998</c:v>
                </c:pt>
                <c:pt idx="194">
                  <c:v>0.32407200000000003</c:v>
                </c:pt>
                <c:pt idx="195">
                  <c:v>0.32556600000000002</c:v>
                </c:pt>
                <c:pt idx="196">
                  <c:v>0.32706000000000002</c:v>
                </c:pt>
                <c:pt idx="197">
                  <c:v>0.32855299999999998</c:v>
                </c:pt>
                <c:pt idx="198">
                  <c:v>0.33004699999999998</c:v>
                </c:pt>
                <c:pt idx="199">
                  <c:v>0.33154099999999997</c:v>
                </c:pt>
                <c:pt idx="200">
                  <c:v>0.33303500000000003</c:v>
                </c:pt>
                <c:pt idx="201">
                  <c:v>0.33452799999999999</c:v>
                </c:pt>
                <c:pt idx="202">
                  <c:v>0.33602199999999999</c:v>
                </c:pt>
                <c:pt idx="203">
                  <c:v>0.33751600000000004</c:v>
                </c:pt>
                <c:pt idx="204">
                  <c:v>0.33900999999999998</c:v>
                </c:pt>
                <c:pt idx="205">
                  <c:v>0.340503</c:v>
                </c:pt>
                <c:pt idx="206">
                  <c:v>0.341997</c:v>
                </c:pt>
                <c:pt idx="207">
                  <c:v>0.34349099999999999</c:v>
                </c:pt>
                <c:pt idx="208">
                  <c:v>0.34498400000000001</c:v>
                </c:pt>
                <c:pt idx="209">
                  <c:v>0.34647800000000001</c:v>
                </c:pt>
                <c:pt idx="210">
                  <c:v>0.347972</c:v>
                </c:pt>
                <c:pt idx="211">
                  <c:v>0.34946500000000003</c:v>
                </c:pt>
                <c:pt idx="212">
                  <c:v>0.35095900000000002</c:v>
                </c:pt>
                <c:pt idx="213">
                  <c:v>0.35245300000000002</c:v>
                </c:pt>
                <c:pt idx="214">
                  <c:v>0.35394599999999998</c:v>
                </c:pt>
                <c:pt idx="215">
                  <c:v>0.35543999999999998</c:v>
                </c:pt>
                <c:pt idx="216">
                  <c:v>0.356933</c:v>
                </c:pt>
                <c:pt idx="217">
                  <c:v>0.358427</c:v>
                </c:pt>
                <c:pt idx="218">
                  <c:v>0.35992099999999999</c:v>
                </c:pt>
                <c:pt idx="219">
                  <c:v>0.36141400000000001</c:v>
                </c:pt>
                <c:pt idx="220">
                  <c:v>0.36290800000000001</c:v>
                </c:pt>
                <c:pt idx="221">
                  <c:v>0.36440100000000003</c:v>
                </c:pt>
                <c:pt idx="222">
                  <c:v>0.36589499999999997</c:v>
                </c:pt>
                <c:pt idx="223">
                  <c:v>0.36738799999999999</c:v>
                </c:pt>
                <c:pt idx="224">
                  <c:v>0.36888200000000004</c:v>
                </c:pt>
                <c:pt idx="225">
                  <c:v>0.37037500000000001</c:v>
                </c:pt>
                <c:pt idx="226">
                  <c:v>0.37186799999999998</c:v>
                </c:pt>
                <c:pt idx="227">
                  <c:v>0.37336200000000003</c:v>
                </c:pt>
                <c:pt idx="228">
                  <c:v>0.37485499999999999</c:v>
                </c:pt>
                <c:pt idx="229">
                  <c:v>0.37634899999999999</c:v>
                </c:pt>
                <c:pt idx="230">
                  <c:v>0.37784200000000001</c:v>
                </c:pt>
                <c:pt idx="231">
                  <c:v>0.37933600000000001</c:v>
                </c:pt>
                <c:pt idx="232">
                  <c:v>0.38082899999999997</c:v>
                </c:pt>
                <c:pt idx="233">
                  <c:v>0.382322</c:v>
                </c:pt>
                <c:pt idx="234">
                  <c:v>0.38381599999999999</c:v>
                </c:pt>
                <c:pt idx="235">
                  <c:v>0.38530900000000001</c:v>
                </c:pt>
                <c:pt idx="236">
                  <c:v>0.38680199999999998</c:v>
                </c:pt>
                <c:pt idx="237">
                  <c:v>0.38829600000000003</c:v>
                </c:pt>
                <c:pt idx="238">
                  <c:v>0.389789</c:v>
                </c:pt>
                <c:pt idx="239">
                  <c:v>0.39128200000000002</c:v>
                </c:pt>
                <c:pt idx="240">
                  <c:v>0.39277600000000001</c:v>
                </c:pt>
                <c:pt idx="241">
                  <c:v>0.39426899999999998</c:v>
                </c:pt>
                <c:pt idx="242">
                  <c:v>0.395762</c:v>
                </c:pt>
                <c:pt idx="243">
                  <c:v>0.39725500000000002</c:v>
                </c:pt>
                <c:pt idx="244">
                  <c:v>0.39874900000000002</c:v>
                </c:pt>
                <c:pt idx="245">
                  <c:v>0.40024199999999999</c:v>
                </c:pt>
                <c:pt idx="246">
                  <c:v>0.40173500000000006</c:v>
                </c:pt>
                <c:pt idx="247">
                  <c:v>0.40322800000000003</c:v>
                </c:pt>
                <c:pt idx="248">
                  <c:v>0.404721</c:v>
                </c:pt>
                <c:pt idx="249">
                  <c:v>0.40621499999999999</c:v>
                </c:pt>
                <c:pt idx="250">
                  <c:v>0.40770799999999996</c:v>
                </c:pt>
                <c:pt idx="251">
                  <c:v>0.40920100000000004</c:v>
                </c:pt>
                <c:pt idx="252">
                  <c:v>0.410694</c:v>
                </c:pt>
                <c:pt idx="253">
                  <c:v>0.41218700000000003</c:v>
                </c:pt>
                <c:pt idx="254">
                  <c:v>0.41367999999999999</c:v>
                </c:pt>
                <c:pt idx="255">
                  <c:v>0.41517299999999996</c:v>
                </c:pt>
                <c:pt idx="256">
                  <c:v>0.41666600000000004</c:v>
                </c:pt>
                <c:pt idx="257">
                  <c:v>0.418159</c:v>
                </c:pt>
                <c:pt idx="258">
                  <c:v>0.41965199999999997</c:v>
                </c:pt>
                <c:pt idx="259">
                  <c:v>0.42114499999999999</c:v>
                </c:pt>
                <c:pt idx="260">
                  <c:v>0.42263799999999996</c:v>
                </c:pt>
                <c:pt idx="261">
                  <c:v>0.42413100000000004</c:v>
                </c:pt>
                <c:pt idx="262">
                  <c:v>0.425624</c:v>
                </c:pt>
                <c:pt idx="263">
                  <c:v>0.42711699999999997</c:v>
                </c:pt>
                <c:pt idx="264">
                  <c:v>0.42861000000000005</c:v>
                </c:pt>
                <c:pt idx="265">
                  <c:v>0.43010300000000001</c:v>
                </c:pt>
                <c:pt idx="266">
                  <c:v>0.43159599999999998</c:v>
                </c:pt>
                <c:pt idx="267">
                  <c:v>0.433089</c:v>
                </c:pt>
                <c:pt idx="268">
                  <c:v>0.43458199999999997</c:v>
                </c:pt>
                <c:pt idx="269">
                  <c:v>0.43607500000000005</c:v>
                </c:pt>
                <c:pt idx="270">
                  <c:v>0.43756800000000001</c:v>
                </c:pt>
                <c:pt idx="271">
                  <c:v>0.43906000000000001</c:v>
                </c:pt>
                <c:pt idx="272">
                  <c:v>0.44055299999999997</c:v>
                </c:pt>
                <c:pt idx="273">
                  <c:v>0.44204600000000005</c:v>
                </c:pt>
                <c:pt idx="274">
                  <c:v>0.44353900000000002</c:v>
                </c:pt>
                <c:pt idx="275">
                  <c:v>0.44503199999999998</c:v>
                </c:pt>
                <c:pt idx="276">
                  <c:v>0.44652500000000001</c:v>
                </c:pt>
                <c:pt idx="277">
                  <c:v>0.448017</c:v>
                </c:pt>
                <c:pt idx="278">
                  <c:v>0.44950999999999997</c:v>
                </c:pt>
                <c:pt idx="279">
                  <c:v>0.45100300000000004</c:v>
                </c:pt>
                <c:pt idx="280">
                  <c:v>0.45249499999999998</c:v>
                </c:pt>
                <c:pt idx="281">
                  <c:v>0.453988</c:v>
                </c:pt>
                <c:pt idx="282">
                  <c:v>0.45548099999999997</c:v>
                </c:pt>
                <c:pt idx="283">
                  <c:v>0.45697299999999996</c:v>
                </c:pt>
                <c:pt idx="284">
                  <c:v>0.45846600000000004</c:v>
                </c:pt>
                <c:pt idx="285">
                  <c:v>0.45995900000000001</c:v>
                </c:pt>
                <c:pt idx="286">
                  <c:v>0.461451</c:v>
                </c:pt>
                <c:pt idx="287">
                  <c:v>0.46294399999999997</c:v>
                </c:pt>
                <c:pt idx="288">
                  <c:v>0.46443700000000004</c:v>
                </c:pt>
                <c:pt idx="289">
                  <c:v>0.46592900000000004</c:v>
                </c:pt>
                <c:pt idx="290">
                  <c:v>0.467422</c:v>
                </c:pt>
                <c:pt idx="291">
                  <c:v>0.468914</c:v>
                </c:pt>
                <c:pt idx="292">
                  <c:v>0.47040699999999996</c:v>
                </c:pt>
                <c:pt idx="293">
                  <c:v>0.47189899999999996</c:v>
                </c:pt>
                <c:pt idx="294">
                  <c:v>0.47339200000000003</c:v>
                </c:pt>
                <c:pt idx="295">
                  <c:v>0.47488400000000003</c:v>
                </c:pt>
                <c:pt idx="296">
                  <c:v>0.47637699999999999</c:v>
                </c:pt>
                <c:pt idx="297">
                  <c:v>0.47786899999999999</c:v>
                </c:pt>
                <c:pt idx="298">
                  <c:v>0.47936199999999995</c:v>
                </c:pt>
                <c:pt idx="299">
                  <c:v>0.480854</c:v>
                </c:pt>
                <c:pt idx="300">
                  <c:v>0.482346</c:v>
                </c:pt>
                <c:pt idx="301">
                  <c:v>0.48383900000000002</c:v>
                </c:pt>
                <c:pt idx="302">
                  <c:v>0.48533099999999996</c:v>
                </c:pt>
                <c:pt idx="303">
                  <c:v>0.48682400000000003</c:v>
                </c:pt>
                <c:pt idx="304">
                  <c:v>0.48831600000000003</c:v>
                </c:pt>
                <c:pt idx="305">
                  <c:v>0.48980800000000002</c:v>
                </c:pt>
                <c:pt idx="306">
                  <c:v>0.49130000000000001</c:v>
                </c:pt>
                <c:pt idx="307">
                  <c:v>0.49279299999999998</c:v>
                </c:pt>
                <c:pt idx="308">
                  <c:v>0.49428499999999997</c:v>
                </c:pt>
                <c:pt idx="309">
                  <c:v>0.49577700000000002</c:v>
                </c:pt>
                <c:pt idx="310">
                  <c:v>0.49726999999999999</c:v>
                </c:pt>
                <c:pt idx="311">
                  <c:v>0.49876199999999998</c:v>
                </c:pt>
                <c:pt idx="312">
                  <c:v>0.50025399999999998</c:v>
                </c:pt>
                <c:pt idx="313">
                  <c:v>0.50174600000000003</c:v>
                </c:pt>
                <c:pt idx="314">
                  <c:v>0.50323799999999996</c:v>
                </c:pt>
                <c:pt idx="315">
                  <c:v>0.50473000000000001</c:v>
                </c:pt>
                <c:pt idx="316">
                  <c:v>0.50622299999999998</c:v>
                </c:pt>
                <c:pt idx="317">
                  <c:v>0.50771499999999992</c:v>
                </c:pt>
                <c:pt idx="318">
                  <c:v>0.50920699999999997</c:v>
                </c:pt>
                <c:pt idx="319">
                  <c:v>0.51069900000000001</c:v>
                </c:pt>
                <c:pt idx="320">
                  <c:v>0.51219099999999995</c:v>
                </c:pt>
                <c:pt idx="321">
                  <c:v>0.513683</c:v>
                </c:pt>
                <c:pt idx="322">
                  <c:v>0.51517499999999994</c:v>
                </c:pt>
                <c:pt idx="323">
                  <c:v>0.51666699999999999</c:v>
                </c:pt>
                <c:pt idx="324">
                  <c:v>0.51815900000000004</c:v>
                </c:pt>
                <c:pt idx="325">
                  <c:v>0.51965099999999997</c:v>
                </c:pt>
                <c:pt idx="326">
                  <c:v>0.52114300000000002</c:v>
                </c:pt>
                <c:pt idx="327">
                  <c:v>0.52263499999999996</c:v>
                </c:pt>
                <c:pt idx="328">
                  <c:v>0.52412700000000001</c:v>
                </c:pt>
                <c:pt idx="329">
                  <c:v>0.52561900000000006</c:v>
                </c:pt>
                <c:pt idx="330">
                  <c:v>0.527111</c:v>
                </c:pt>
                <c:pt idx="331">
                  <c:v>0.52860200000000002</c:v>
                </c:pt>
                <c:pt idx="332">
                  <c:v>0.53009399999999995</c:v>
                </c:pt>
                <c:pt idx="333">
                  <c:v>0.531586</c:v>
                </c:pt>
                <c:pt idx="334">
                  <c:v>0.53307799999999994</c:v>
                </c:pt>
                <c:pt idx="335">
                  <c:v>0.53456999999999999</c:v>
                </c:pt>
                <c:pt idx="336">
                  <c:v>0.53606200000000004</c:v>
                </c:pt>
                <c:pt idx="337">
                  <c:v>0.53755300000000006</c:v>
                </c:pt>
                <c:pt idx="338">
                  <c:v>0.539045</c:v>
                </c:pt>
                <c:pt idx="339">
                  <c:v>0.54053699999999993</c:v>
                </c:pt>
                <c:pt idx="340">
                  <c:v>0.54202899999999998</c:v>
                </c:pt>
                <c:pt idx="341">
                  <c:v>0.54352</c:v>
                </c:pt>
                <c:pt idx="342">
                  <c:v>0.54501200000000005</c:v>
                </c:pt>
                <c:pt idx="343">
                  <c:v>0.54650299999999996</c:v>
                </c:pt>
                <c:pt idx="344">
                  <c:v>0.54799500000000001</c:v>
                </c:pt>
                <c:pt idx="345">
                  <c:v>0.54948699999999995</c:v>
                </c:pt>
                <c:pt idx="346">
                  <c:v>0.55097799999999997</c:v>
                </c:pt>
                <c:pt idx="347">
                  <c:v>0.55247000000000002</c:v>
                </c:pt>
                <c:pt idx="348">
                  <c:v>0.55396200000000007</c:v>
                </c:pt>
                <c:pt idx="349">
                  <c:v>0.55545299999999997</c:v>
                </c:pt>
                <c:pt idx="350">
                  <c:v>0.55694500000000002</c:v>
                </c:pt>
                <c:pt idx="351">
                  <c:v>0.55843600000000004</c:v>
                </c:pt>
                <c:pt idx="352">
                  <c:v>0.55992799999999998</c:v>
                </c:pt>
                <c:pt idx="353">
                  <c:v>0.561419</c:v>
                </c:pt>
                <c:pt idx="354">
                  <c:v>0.56291000000000002</c:v>
                </c:pt>
                <c:pt idx="355">
                  <c:v>0.56440200000000007</c:v>
                </c:pt>
                <c:pt idx="356">
                  <c:v>0.56589299999999998</c:v>
                </c:pt>
                <c:pt idx="357">
                  <c:v>0.56738500000000003</c:v>
                </c:pt>
                <c:pt idx="358">
                  <c:v>0.56887600000000005</c:v>
                </c:pt>
                <c:pt idx="359">
                  <c:v>0.57036699999999996</c:v>
                </c:pt>
                <c:pt idx="360">
                  <c:v>0.57185900000000001</c:v>
                </c:pt>
                <c:pt idx="361">
                  <c:v>0.57335000000000003</c:v>
                </c:pt>
                <c:pt idx="362">
                  <c:v>0.57484099999999994</c:v>
                </c:pt>
                <c:pt idx="363">
                  <c:v>0.57633299999999998</c:v>
                </c:pt>
                <c:pt idx="364">
                  <c:v>0.577824</c:v>
                </c:pt>
                <c:pt idx="365">
                  <c:v>0.57931500000000002</c:v>
                </c:pt>
                <c:pt idx="366">
                  <c:v>0.58080600000000004</c:v>
                </c:pt>
                <c:pt idx="367">
                  <c:v>0.58229799999999998</c:v>
                </c:pt>
                <c:pt idx="368">
                  <c:v>0.583789</c:v>
                </c:pt>
                <c:pt idx="369">
                  <c:v>0.58528000000000002</c:v>
                </c:pt>
                <c:pt idx="370">
                  <c:v>0.58677099999999993</c:v>
                </c:pt>
                <c:pt idx="371">
                  <c:v>0.58826200000000006</c:v>
                </c:pt>
                <c:pt idx="372">
                  <c:v>0.58975299999999997</c:v>
                </c:pt>
                <c:pt idx="373">
                  <c:v>0.59124399999999999</c:v>
                </c:pt>
                <c:pt idx="374">
                  <c:v>0.59273500000000001</c:v>
                </c:pt>
                <c:pt idx="375">
                  <c:v>0.59422600000000003</c:v>
                </c:pt>
                <c:pt idx="376">
                  <c:v>0.59571699999999994</c:v>
                </c:pt>
                <c:pt idx="377">
                  <c:v>0.59720799999999996</c:v>
                </c:pt>
                <c:pt idx="378">
                  <c:v>0.59869899999999998</c:v>
                </c:pt>
                <c:pt idx="379">
                  <c:v>0.60019</c:v>
                </c:pt>
                <c:pt idx="380">
                  <c:v>0.60168100000000002</c:v>
                </c:pt>
                <c:pt idx="381">
                  <c:v>0.60317200000000004</c:v>
                </c:pt>
                <c:pt idx="382">
                  <c:v>0.60466300000000006</c:v>
                </c:pt>
                <c:pt idx="383">
                  <c:v>0.60615399999999997</c:v>
                </c:pt>
                <c:pt idx="384">
                  <c:v>0.60764499999999999</c:v>
                </c:pt>
                <c:pt idx="385">
                  <c:v>0.60913600000000001</c:v>
                </c:pt>
                <c:pt idx="386">
                  <c:v>0.610626</c:v>
                </c:pt>
                <c:pt idx="387">
                  <c:v>0.61211700000000002</c:v>
                </c:pt>
                <c:pt idx="388">
                  <c:v>0.61360799999999993</c:v>
                </c:pt>
                <c:pt idx="389">
                  <c:v>0.61509900000000006</c:v>
                </c:pt>
                <c:pt idx="390">
                  <c:v>0.61658999999999997</c:v>
                </c:pt>
                <c:pt idx="391">
                  <c:v>0.61807999999999996</c:v>
                </c:pt>
                <c:pt idx="392">
                  <c:v>0.61957099999999998</c:v>
                </c:pt>
                <c:pt idx="393">
                  <c:v>0.621062</c:v>
                </c:pt>
                <c:pt idx="394">
                  <c:v>0.62255199999999999</c:v>
                </c:pt>
                <c:pt idx="395">
                  <c:v>0.62404300000000001</c:v>
                </c:pt>
                <c:pt idx="396">
                  <c:v>0.62553400000000003</c:v>
                </c:pt>
                <c:pt idx="397">
                  <c:v>0.62702400000000003</c:v>
                </c:pt>
                <c:pt idx="398">
                  <c:v>0.62851499999999993</c:v>
                </c:pt>
                <c:pt idx="399">
                  <c:v>0.63000499999999993</c:v>
                </c:pt>
                <c:pt idx="400">
                  <c:v>0.63149600000000006</c:v>
                </c:pt>
                <c:pt idx="401">
                  <c:v>0.63298600000000005</c:v>
                </c:pt>
                <c:pt idx="402">
                  <c:v>0.63447699999999996</c:v>
                </c:pt>
                <c:pt idx="403">
                  <c:v>0.63596700000000006</c:v>
                </c:pt>
                <c:pt idx="404">
                  <c:v>0.63745799999999997</c:v>
                </c:pt>
                <c:pt idx="405">
                  <c:v>0.63894799999999996</c:v>
                </c:pt>
                <c:pt idx="406">
                  <c:v>0.64043899999999998</c:v>
                </c:pt>
                <c:pt idx="407">
                  <c:v>0.64192899999999997</c:v>
                </c:pt>
                <c:pt idx="408">
                  <c:v>0.64341899999999996</c:v>
                </c:pt>
                <c:pt idx="409">
                  <c:v>0.64490999999999998</c:v>
                </c:pt>
                <c:pt idx="410">
                  <c:v>0.64640000000000009</c:v>
                </c:pt>
                <c:pt idx="411">
                  <c:v>0.64789000000000008</c:v>
                </c:pt>
                <c:pt idx="412">
                  <c:v>0.64938099999999999</c:v>
                </c:pt>
                <c:pt idx="413">
                  <c:v>0.65087099999999998</c:v>
                </c:pt>
                <c:pt idx="414">
                  <c:v>0.65236099999999997</c:v>
                </c:pt>
                <c:pt idx="415">
                  <c:v>0.65385099999999996</c:v>
                </c:pt>
                <c:pt idx="416">
                  <c:v>0.65534100000000006</c:v>
                </c:pt>
                <c:pt idx="417">
                  <c:v>0.65683199999999997</c:v>
                </c:pt>
                <c:pt idx="418">
                  <c:v>0.65832199999999996</c:v>
                </c:pt>
                <c:pt idx="419">
                  <c:v>0.65981199999999995</c:v>
                </c:pt>
                <c:pt idx="420">
                  <c:v>0.66130199999999995</c:v>
                </c:pt>
                <c:pt idx="421">
                  <c:v>0.66279199999999994</c:v>
                </c:pt>
                <c:pt idx="422">
                  <c:v>0.66428200000000004</c:v>
                </c:pt>
                <c:pt idx="423">
                  <c:v>0.66577200000000003</c:v>
                </c:pt>
                <c:pt idx="424">
                  <c:v>0.66726200000000002</c:v>
                </c:pt>
                <c:pt idx="425">
                  <c:v>0.66875200000000001</c:v>
                </c:pt>
                <c:pt idx="426">
                  <c:v>0.670242</c:v>
                </c:pt>
                <c:pt idx="427">
                  <c:v>0.671732</c:v>
                </c:pt>
                <c:pt idx="428">
                  <c:v>0.67322199999999999</c:v>
                </c:pt>
                <c:pt idx="429">
                  <c:v>0.67471199999999998</c:v>
                </c:pt>
                <c:pt idx="430">
                  <c:v>0.67620199999999997</c:v>
                </c:pt>
                <c:pt idx="431">
                  <c:v>0.67769100000000004</c:v>
                </c:pt>
                <c:pt idx="432">
                  <c:v>0.67918100000000003</c:v>
                </c:pt>
                <c:pt idx="433">
                  <c:v>0.68067100000000003</c:v>
                </c:pt>
                <c:pt idx="434">
                  <c:v>0.68216100000000002</c:v>
                </c:pt>
                <c:pt idx="435">
                  <c:v>0.68365100000000001</c:v>
                </c:pt>
                <c:pt idx="436">
                  <c:v>0.68513999999999997</c:v>
                </c:pt>
                <c:pt idx="437">
                  <c:v>0.68662999999999996</c:v>
                </c:pt>
                <c:pt idx="438">
                  <c:v>0.68811999999999995</c:v>
                </c:pt>
                <c:pt idx="439">
                  <c:v>0.68960900000000003</c:v>
                </c:pt>
                <c:pt idx="440">
                  <c:v>0.69109900000000002</c:v>
                </c:pt>
                <c:pt idx="441">
                  <c:v>0.69258900000000001</c:v>
                </c:pt>
                <c:pt idx="442">
                  <c:v>0.69407799999999997</c:v>
                </c:pt>
                <c:pt idx="443">
                  <c:v>0.69556799999999996</c:v>
                </c:pt>
                <c:pt idx="444">
                  <c:v>0.69705700000000004</c:v>
                </c:pt>
                <c:pt idx="445">
                  <c:v>0.69854700000000003</c:v>
                </c:pt>
                <c:pt idx="446">
                  <c:v>0.70003599999999999</c:v>
                </c:pt>
                <c:pt idx="447">
                  <c:v>0.70152599999999998</c:v>
                </c:pt>
                <c:pt idx="448">
                  <c:v>0.70301499999999995</c:v>
                </c:pt>
                <c:pt idx="449">
                  <c:v>0.70450499999999994</c:v>
                </c:pt>
                <c:pt idx="450">
                  <c:v>0.70599400000000001</c:v>
                </c:pt>
                <c:pt idx="451">
                  <c:v>0.70748300000000008</c:v>
                </c:pt>
                <c:pt idx="452">
                  <c:v>0.70897300000000008</c:v>
                </c:pt>
                <c:pt idx="453">
                  <c:v>0.71046199999999993</c:v>
                </c:pt>
                <c:pt idx="454">
                  <c:v>0.711951</c:v>
                </c:pt>
                <c:pt idx="455">
                  <c:v>0.71344099999999999</c:v>
                </c:pt>
                <c:pt idx="456">
                  <c:v>0.71493000000000007</c:v>
                </c:pt>
                <c:pt idx="457">
                  <c:v>0.71641899999999992</c:v>
                </c:pt>
                <c:pt idx="458">
                  <c:v>0.71790799999999999</c:v>
                </c:pt>
                <c:pt idx="459">
                  <c:v>0.71939799999999998</c:v>
                </c:pt>
                <c:pt idx="460">
                  <c:v>0.72088700000000006</c:v>
                </c:pt>
                <c:pt idx="461">
                  <c:v>0.72237600000000002</c:v>
                </c:pt>
                <c:pt idx="462">
                  <c:v>0.72386499999999998</c:v>
                </c:pt>
                <c:pt idx="463">
                  <c:v>0.72535400000000005</c:v>
                </c:pt>
                <c:pt idx="464">
                  <c:v>0.72684300000000002</c:v>
                </c:pt>
                <c:pt idx="465">
                  <c:v>0.72833199999999998</c:v>
                </c:pt>
                <c:pt idx="466">
                  <c:v>0.72982100000000005</c:v>
                </c:pt>
                <c:pt idx="467">
                  <c:v>0.73131000000000002</c:v>
                </c:pt>
                <c:pt idx="468">
                  <c:v>0.73279899999999998</c:v>
                </c:pt>
                <c:pt idx="469">
                  <c:v>0.73428800000000005</c:v>
                </c:pt>
                <c:pt idx="470">
                  <c:v>0.73577700000000001</c:v>
                </c:pt>
                <c:pt idx="471">
                  <c:v>0.73726599999999998</c:v>
                </c:pt>
                <c:pt idx="472">
                  <c:v>0.73875500000000005</c:v>
                </c:pt>
                <c:pt idx="473">
                  <c:v>0.74024400000000001</c:v>
                </c:pt>
                <c:pt idx="474">
                  <c:v>0.74173200000000006</c:v>
                </c:pt>
                <c:pt idx="475">
                  <c:v>0.74322100000000002</c:v>
                </c:pt>
                <c:pt idx="476">
                  <c:v>0.74470999999999998</c:v>
                </c:pt>
                <c:pt idx="477">
                  <c:v>0.74619900000000006</c:v>
                </c:pt>
                <c:pt idx="478">
                  <c:v>0.74768699999999999</c:v>
                </c:pt>
                <c:pt idx="479">
                  <c:v>0.74917600000000006</c:v>
                </c:pt>
                <c:pt idx="480">
                  <c:v>0.75066499999999992</c:v>
                </c:pt>
                <c:pt idx="481">
                  <c:v>0.75215300000000007</c:v>
                </c:pt>
                <c:pt idx="482">
                  <c:v>0.75364199999999992</c:v>
                </c:pt>
                <c:pt idx="483">
                  <c:v>0.755131</c:v>
                </c:pt>
                <c:pt idx="484">
                  <c:v>0.75661899999999993</c:v>
                </c:pt>
                <c:pt idx="485">
                  <c:v>0.758108</c:v>
                </c:pt>
                <c:pt idx="486">
                  <c:v>0.75959599999999994</c:v>
                </c:pt>
                <c:pt idx="487">
                  <c:v>0.76108500000000001</c:v>
                </c:pt>
                <c:pt idx="488">
                  <c:v>0.76257299999999995</c:v>
                </c:pt>
                <c:pt idx="489">
                  <c:v>0.76406200000000002</c:v>
                </c:pt>
                <c:pt idx="490">
                  <c:v>0.76554999999999995</c:v>
                </c:pt>
                <c:pt idx="491">
                  <c:v>0.76703900000000003</c:v>
                </c:pt>
                <c:pt idx="492">
                  <c:v>0.76852699999999996</c:v>
                </c:pt>
                <c:pt idx="493">
                  <c:v>0.77001500000000001</c:v>
                </c:pt>
                <c:pt idx="494">
                  <c:v>0.77150299999999994</c:v>
                </c:pt>
                <c:pt idx="495">
                  <c:v>0.77299200000000001</c:v>
                </c:pt>
                <c:pt idx="496">
                  <c:v>0.77447999999999995</c:v>
                </c:pt>
                <c:pt idx="497">
                  <c:v>0.77596799999999999</c:v>
                </c:pt>
                <c:pt idx="498">
                  <c:v>0.77745600000000004</c:v>
                </c:pt>
                <c:pt idx="499">
                  <c:v>0.778945</c:v>
                </c:pt>
                <c:pt idx="500">
                  <c:v>0.78043300000000004</c:v>
                </c:pt>
                <c:pt idx="501">
                  <c:v>0.78192099999999998</c:v>
                </c:pt>
                <c:pt idx="502">
                  <c:v>0.78340900000000002</c:v>
                </c:pt>
                <c:pt idx="503">
                  <c:v>0.78489699999999996</c:v>
                </c:pt>
                <c:pt idx="504">
                  <c:v>0.786385</c:v>
                </c:pt>
                <c:pt idx="505">
                  <c:v>0.78787300000000005</c:v>
                </c:pt>
                <c:pt idx="506">
                  <c:v>0.78936099999999998</c:v>
                </c:pt>
                <c:pt idx="507">
                  <c:v>0.79084899999999991</c:v>
                </c:pt>
                <c:pt idx="508">
                  <c:v>0.79233700000000007</c:v>
                </c:pt>
                <c:pt idx="509">
                  <c:v>0.793825</c:v>
                </c:pt>
                <c:pt idx="510">
                  <c:v>0.79531299999999994</c:v>
                </c:pt>
                <c:pt idx="511">
                  <c:v>0.79680099999999998</c:v>
                </c:pt>
                <c:pt idx="512">
                  <c:v>0.79828900000000003</c:v>
                </c:pt>
                <c:pt idx="513">
                  <c:v>0.79977600000000004</c:v>
                </c:pt>
                <c:pt idx="514">
                  <c:v>0.80126399999999998</c:v>
                </c:pt>
                <c:pt idx="515">
                  <c:v>0.80275200000000013</c:v>
                </c:pt>
                <c:pt idx="516">
                  <c:v>0.80424000000000007</c:v>
                </c:pt>
                <c:pt idx="517">
                  <c:v>0.80572700000000008</c:v>
                </c:pt>
                <c:pt idx="518">
                  <c:v>0.80721500000000002</c:v>
                </c:pt>
                <c:pt idx="519">
                  <c:v>0.80870300000000006</c:v>
                </c:pt>
                <c:pt idx="520">
                  <c:v>0.81019000000000008</c:v>
                </c:pt>
                <c:pt idx="521">
                  <c:v>0.81167800000000001</c:v>
                </c:pt>
                <c:pt idx="522">
                  <c:v>0.81316500000000003</c:v>
                </c:pt>
                <c:pt idx="523">
                  <c:v>0.81465300000000007</c:v>
                </c:pt>
                <c:pt idx="524">
                  <c:v>0.81614100000000001</c:v>
                </c:pt>
                <c:pt idx="525">
                  <c:v>0.81762800000000002</c:v>
                </c:pt>
                <c:pt idx="526">
                  <c:v>0.81911500000000004</c:v>
                </c:pt>
                <c:pt idx="527">
                  <c:v>0.82060299999999997</c:v>
                </c:pt>
                <c:pt idx="528">
                  <c:v>0.82208999999999999</c:v>
                </c:pt>
                <c:pt idx="529">
                  <c:v>0.82357800000000003</c:v>
                </c:pt>
                <c:pt idx="530">
                  <c:v>0.82506500000000005</c:v>
                </c:pt>
                <c:pt idx="531">
                  <c:v>0.82655200000000006</c:v>
                </c:pt>
                <c:pt idx="532">
                  <c:v>0.82804</c:v>
                </c:pt>
                <c:pt idx="533">
                  <c:v>0.82952700000000001</c:v>
                </c:pt>
                <c:pt idx="534">
                  <c:v>0.83101400000000003</c:v>
                </c:pt>
                <c:pt idx="535">
                  <c:v>0.83250100000000005</c:v>
                </c:pt>
                <c:pt idx="536">
                  <c:v>0.83398800000000006</c:v>
                </c:pt>
                <c:pt idx="537">
                  <c:v>0.83547600000000011</c:v>
                </c:pt>
                <c:pt idx="538">
                  <c:v>0.83696300000000012</c:v>
                </c:pt>
                <c:pt idx="539">
                  <c:v>0.83844999999999992</c:v>
                </c:pt>
                <c:pt idx="540">
                  <c:v>0.83993699999999993</c:v>
                </c:pt>
                <c:pt idx="541">
                  <c:v>0.84142399999999995</c:v>
                </c:pt>
                <c:pt idx="542">
                  <c:v>0.84291099999999997</c:v>
                </c:pt>
                <c:pt idx="543">
                  <c:v>0.84439799999999998</c:v>
                </c:pt>
                <c:pt idx="544">
                  <c:v>0.845885</c:v>
                </c:pt>
                <c:pt idx="545">
                  <c:v>0.84737200000000001</c:v>
                </c:pt>
                <c:pt idx="546">
                  <c:v>0.84885900000000003</c:v>
                </c:pt>
                <c:pt idx="547">
                  <c:v>0.85034600000000005</c:v>
                </c:pt>
                <c:pt idx="548">
                  <c:v>0.85183199999999992</c:v>
                </c:pt>
                <c:pt idx="549">
                  <c:v>0.85331899999999994</c:v>
                </c:pt>
                <c:pt idx="550">
                  <c:v>0.85480599999999995</c:v>
                </c:pt>
                <c:pt idx="551">
                  <c:v>0.85629299999999997</c:v>
                </c:pt>
                <c:pt idx="552">
                  <c:v>0.85777900000000007</c:v>
                </c:pt>
                <c:pt idx="553">
                  <c:v>0.85926600000000009</c:v>
                </c:pt>
                <c:pt idx="554">
                  <c:v>0.8607530000000001</c:v>
                </c:pt>
                <c:pt idx="555">
                  <c:v>0.86223899999999998</c:v>
                </c:pt>
                <c:pt idx="556">
                  <c:v>0.86372599999999999</c:v>
                </c:pt>
                <c:pt idx="557">
                  <c:v>0.86521300000000001</c:v>
                </c:pt>
                <c:pt idx="558">
                  <c:v>0.866699</c:v>
                </c:pt>
                <c:pt idx="559">
                  <c:v>0.86818600000000001</c:v>
                </c:pt>
                <c:pt idx="560">
                  <c:v>0.86967199999999989</c:v>
                </c:pt>
                <c:pt idx="561">
                  <c:v>0.87115899999999991</c:v>
                </c:pt>
                <c:pt idx="562">
                  <c:v>0.872645</c:v>
                </c:pt>
                <c:pt idx="563">
                  <c:v>0.87413099999999999</c:v>
                </c:pt>
                <c:pt idx="564">
                  <c:v>0.87561800000000001</c:v>
                </c:pt>
                <c:pt idx="565">
                  <c:v>0.87710399999999988</c:v>
                </c:pt>
                <c:pt idx="566">
                  <c:v>0.87858999999999998</c:v>
                </c:pt>
                <c:pt idx="567">
                  <c:v>0.880077</c:v>
                </c:pt>
                <c:pt idx="568">
                  <c:v>0.8815630000000001</c:v>
                </c:pt>
                <c:pt idx="569">
                  <c:v>0.88304899999999997</c:v>
                </c:pt>
                <c:pt idx="570">
                  <c:v>0.88453499999999996</c:v>
                </c:pt>
                <c:pt idx="571">
                  <c:v>0.88602199999999998</c:v>
                </c:pt>
                <c:pt idx="572">
                  <c:v>0.88750800000000007</c:v>
                </c:pt>
                <c:pt idx="573">
                  <c:v>0.88899399999999995</c:v>
                </c:pt>
                <c:pt idx="574">
                  <c:v>0.89047999999999994</c:v>
                </c:pt>
                <c:pt idx="575">
                  <c:v>0.89196600000000004</c:v>
                </c:pt>
                <c:pt idx="576">
                  <c:v>0.89345199999999991</c:v>
                </c:pt>
                <c:pt idx="577">
                  <c:v>0.89493800000000001</c:v>
                </c:pt>
                <c:pt idx="578">
                  <c:v>0.896424</c:v>
                </c:pt>
                <c:pt idx="579">
                  <c:v>0.8979100000000001</c:v>
                </c:pt>
                <c:pt idx="580">
                  <c:v>0.89939599999999997</c:v>
                </c:pt>
                <c:pt idx="581">
                  <c:v>0.90088199999999996</c:v>
                </c:pt>
                <c:pt idx="582">
                  <c:v>0.90236699999999992</c:v>
                </c:pt>
                <c:pt idx="583">
                  <c:v>0.90385300000000002</c:v>
                </c:pt>
                <c:pt idx="584">
                  <c:v>0.905339</c:v>
                </c:pt>
                <c:pt idx="585">
                  <c:v>0.9068250000000001</c:v>
                </c:pt>
                <c:pt idx="586">
                  <c:v>0.90831099999999998</c:v>
                </c:pt>
                <c:pt idx="587">
                  <c:v>0.90839599999999998</c:v>
                </c:pt>
                <c:pt idx="588">
                  <c:v>0.91548300000000005</c:v>
                </c:pt>
                <c:pt idx="589">
                  <c:v>0.92490600000000001</c:v>
                </c:pt>
                <c:pt idx="590">
                  <c:v>0.93199299999999996</c:v>
                </c:pt>
                <c:pt idx="591">
                  <c:v>0.93207799999999996</c:v>
                </c:pt>
                <c:pt idx="592">
                  <c:v>0.93356300000000003</c:v>
                </c:pt>
                <c:pt idx="593">
                  <c:v>0.93504799999999988</c:v>
                </c:pt>
                <c:pt idx="594">
                  <c:v>0.93653300000000006</c:v>
                </c:pt>
                <c:pt idx="595">
                  <c:v>0.93801799999999991</c:v>
                </c:pt>
                <c:pt idx="596">
                  <c:v>0.93950299999999998</c:v>
                </c:pt>
                <c:pt idx="597">
                  <c:v>0.94098799999999994</c:v>
                </c:pt>
                <c:pt idx="598">
                  <c:v>0.94247300000000001</c:v>
                </c:pt>
                <c:pt idx="599">
                  <c:v>0.94395799999999996</c:v>
                </c:pt>
                <c:pt idx="600">
                  <c:v>0.94544300000000003</c:v>
                </c:pt>
                <c:pt idx="601">
                  <c:v>0.94692799999999999</c:v>
                </c:pt>
                <c:pt idx="602">
                  <c:v>0.94841300000000006</c:v>
                </c:pt>
                <c:pt idx="603">
                  <c:v>0.94989799999999991</c:v>
                </c:pt>
                <c:pt idx="604">
                  <c:v>0.95138300000000009</c:v>
                </c:pt>
                <c:pt idx="605">
                  <c:v>0.95286700000000002</c:v>
                </c:pt>
                <c:pt idx="606">
                  <c:v>0.95435199999999987</c:v>
                </c:pt>
                <c:pt idx="607">
                  <c:v>0.95583700000000005</c:v>
                </c:pt>
                <c:pt idx="608">
                  <c:v>0.9573219999999999</c:v>
                </c:pt>
                <c:pt idx="609">
                  <c:v>0.95880600000000005</c:v>
                </c:pt>
                <c:pt idx="610">
                  <c:v>0.96029100000000001</c:v>
                </c:pt>
                <c:pt idx="611">
                  <c:v>0.96177499999999994</c:v>
                </c:pt>
                <c:pt idx="612">
                  <c:v>0.96326000000000001</c:v>
                </c:pt>
                <c:pt idx="613">
                  <c:v>0.96474499999999996</c:v>
                </c:pt>
                <c:pt idx="614">
                  <c:v>0.966229</c:v>
                </c:pt>
                <c:pt idx="615">
                  <c:v>0.96771300000000005</c:v>
                </c:pt>
                <c:pt idx="616">
                  <c:v>0.96919799999999989</c:v>
                </c:pt>
                <c:pt idx="617">
                  <c:v>0.97068200000000004</c:v>
                </c:pt>
                <c:pt idx="618">
                  <c:v>0.97216599999999997</c:v>
                </c:pt>
                <c:pt idx="619">
                  <c:v>0.97365100000000004</c:v>
                </c:pt>
                <c:pt idx="620">
                  <c:v>0.97513500000000009</c:v>
                </c:pt>
                <c:pt idx="621">
                  <c:v>0.97661900000000001</c:v>
                </c:pt>
                <c:pt idx="622">
                  <c:v>0.97810400000000008</c:v>
                </c:pt>
                <c:pt idx="623">
                  <c:v>0.97958800000000001</c:v>
                </c:pt>
                <c:pt idx="624">
                  <c:v>0.98107199999999994</c:v>
                </c:pt>
                <c:pt idx="625">
                  <c:v>0.98255599999999998</c:v>
                </c:pt>
                <c:pt idx="626">
                  <c:v>0.98404000000000003</c:v>
                </c:pt>
                <c:pt idx="627">
                  <c:v>0.98552400000000007</c:v>
                </c:pt>
                <c:pt idx="628">
                  <c:v>0.987008</c:v>
                </c:pt>
                <c:pt idx="629">
                  <c:v>0.98849199999999993</c:v>
                </c:pt>
                <c:pt idx="630">
                  <c:v>0.98997600000000008</c:v>
                </c:pt>
                <c:pt idx="631">
                  <c:v>0.99146000000000001</c:v>
                </c:pt>
                <c:pt idx="632">
                  <c:v>0.99294399999999994</c:v>
                </c:pt>
                <c:pt idx="633">
                  <c:v>0.99442799999999987</c:v>
                </c:pt>
                <c:pt idx="634">
                  <c:v>0.99591200000000002</c:v>
                </c:pt>
                <c:pt idx="635">
                  <c:v>0.99739500000000003</c:v>
                </c:pt>
                <c:pt idx="636">
                  <c:v>0.99887899999999996</c:v>
                </c:pt>
                <c:pt idx="637">
                  <c:v>1.0003629999999999</c:v>
                </c:pt>
                <c:pt idx="638">
                  <c:v>1.0018470000000002</c:v>
                </c:pt>
                <c:pt idx="639">
                  <c:v>1.0033300000000001</c:v>
                </c:pt>
                <c:pt idx="640">
                  <c:v>1.0048140000000001</c:v>
                </c:pt>
                <c:pt idx="641">
                  <c:v>1.0062979999999999</c:v>
                </c:pt>
                <c:pt idx="642">
                  <c:v>1.007781</c:v>
                </c:pt>
                <c:pt idx="643">
                  <c:v>1.0092650000000001</c:v>
                </c:pt>
                <c:pt idx="644">
                  <c:v>1.010748</c:v>
                </c:pt>
                <c:pt idx="645">
                  <c:v>1.012232</c:v>
                </c:pt>
                <c:pt idx="646">
                  <c:v>1.0137149999999999</c:v>
                </c:pt>
                <c:pt idx="647">
                  <c:v>1.015198</c:v>
                </c:pt>
                <c:pt idx="648">
                  <c:v>1.0166819999999999</c:v>
                </c:pt>
                <c:pt idx="649">
                  <c:v>1.018165</c:v>
                </c:pt>
                <c:pt idx="650">
                  <c:v>1.0196479999999999</c:v>
                </c:pt>
                <c:pt idx="651">
                  <c:v>1.0211320000000002</c:v>
                </c:pt>
                <c:pt idx="652">
                  <c:v>1.0226150000000001</c:v>
                </c:pt>
                <c:pt idx="653">
                  <c:v>1.024098</c:v>
                </c:pt>
                <c:pt idx="654">
                  <c:v>1.0255810000000001</c:v>
                </c:pt>
                <c:pt idx="655">
                  <c:v>1.027064</c:v>
                </c:pt>
                <c:pt idx="656">
                  <c:v>1.0285470000000001</c:v>
                </c:pt>
                <c:pt idx="657">
                  <c:v>1.03003</c:v>
                </c:pt>
                <c:pt idx="658">
                  <c:v>1.0315129999999999</c:v>
                </c:pt>
                <c:pt idx="659">
                  <c:v>1.032996</c:v>
                </c:pt>
                <c:pt idx="660">
                  <c:v>1.0344789999999999</c:v>
                </c:pt>
                <c:pt idx="661">
                  <c:v>1.035962</c:v>
                </c:pt>
                <c:pt idx="662">
                  <c:v>1.037445</c:v>
                </c:pt>
                <c:pt idx="663">
                  <c:v>1.0389279999999999</c:v>
                </c:pt>
                <c:pt idx="664">
                  <c:v>1.040411</c:v>
                </c:pt>
                <c:pt idx="665">
                  <c:v>1.041893</c:v>
                </c:pt>
                <c:pt idx="666">
                  <c:v>1.0433759999999999</c:v>
                </c:pt>
                <c:pt idx="667">
                  <c:v>1.044859</c:v>
                </c:pt>
                <c:pt idx="668">
                  <c:v>1.0463419999999999</c:v>
                </c:pt>
                <c:pt idx="669">
                  <c:v>1.0478239999999999</c:v>
                </c:pt>
                <c:pt idx="670">
                  <c:v>1.049307</c:v>
                </c:pt>
                <c:pt idx="671">
                  <c:v>1.050789</c:v>
                </c:pt>
                <c:pt idx="672">
                  <c:v>1.0522719999999999</c:v>
                </c:pt>
                <c:pt idx="673">
                  <c:v>1.0537540000000001</c:v>
                </c:pt>
                <c:pt idx="674">
                  <c:v>1.055237</c:v>
                </c:pt>
                <c:pt idx="675">
                  <c:v>1.056719</c:v>
                </c:pt>
                <c:pt idx="676">
                  <c:v>1.0582020000000001</c:v>
                </c:pt>
                <c:pt idx="677">
                  <c:v>1.0596840000000001</c:v>
                </c:pt>
                <c:pt idx="678">
                  <c:v>1.0611660000000001</c:v>
                </c:pt>
                <c:pt idx="679">
                  <c:v>1.062648</c:v>
                </c:pt>
                <c:pt idx="680">
                  <c:v>1.0641310000000002</c:v>
                </c:pt>
                <c:pt idx="681">
                  <c:v>1.0656129999999999</c:v>
                </c:pt>
                <c:pt idx="682">
                  <c:v>1.0670949999999999</c:v>
                </c:pt>
                <c:pt idx="683">
                  <c:v>1.0685769999999999</c:v>
                </c:pt>
                <c:pt idx="684">
                  <c:v>1.0700590000000001</c:v>
                </c:pt>
                <c:pt idx="685">
                  <c:v>1.0715410000000001</c:v>
                </c:pt>
                <c:pt idx="686">
                  <c:v>1.0730230000000001</c:v>
                </c:pt>
                <c:pt idx="687">
                  <c:v>1.074505</c:v>
                </c:pt>
                <c:pt idx="688">
                  <c:v>1.075987</c:v>
                </c:pt>
                <c:pt idx="689">
                  <c:v>1.077469</c:v>
                </c:pt>
                <c:pt idx="690">
                  <c:v>1.078951</c:v>
                </c:pt>
                <c:pt idx="691">
                  <c:v>1.080433</c:v>
                </c:pt>
                <c:pt idx="692">
                  <c:v>1.081915</c:v>
                </c:pt>
                <c:pt idx="693">
                  <c:v>1.083396</c:v>
                </c:pt>
                <c:pt idx="694">
                  <c:v>1.084878</c:v>
                </c:pt>
                <c:pt idx="695">
                  <c:v>1.08636</c:v>
                </c:pt>
                <c:pt idx="696">
                  <c:v>1.0878410000000001</c:v>
                </c:pt>
                <c:pt idx="697">
                  <c:v>1.089323</c:v>
                </c:pt>
                <c:pt idx="698">
                  <c:v>1.090805</c:v>
                </c:pt>
                <c:pt idx="699">
                  <c:v>1.0922860000000001</c:v>
                </c:pt>
                <c:pt idx="700">
                  <c:v>1.0937680000000001</c:v>
                </c:pt>
                <c:pt idx="701">
                  <c:v>1.0952489999999999</c:v>
                </c:pt>
                <c:pt idx="702">
                  <c:v>1.0967309999999999</c:v>
                </c:pt>
                <c:pt idx="703">
                  <c:v>1.098212</c:v>
                </c:pt>
                <c:pt idx="704">
                  <c:v>1.099693</c:v>
                </c:pt>
                <c:pt idx="705">
                  <c:v>1.101175</c:v>
                </c:pt>
                <c:pt idx="706">
                  <c:v>1.1026560000000001</c:v>
                </c:pt>
                <c:pt idx="707">
                  <c:v>1.1041370000000001</c:v>
                </c:pt>
                <c:pt idx="708">
                  <c:v>1.105618</c:v>
                </c:pt>
                <c:pt idx="709">
                  <c:v>1.1070990000000001</c:v>
                </c:pt>
                <c:pt idx="710">
                  <c:v>1.108581</c:v>
                </c:pt>
                <c:pt idx="711">
                  <c:v>1.1100619999999999</c:v>
                </c:pt>
                <c:pt idx="712">
                  <c:v>1.1115429999999999</c:v>
                </c:pt>
                <c:pt idx="713">
                  <c:v>1.113024</c:v>
                </c:pt>
                <c:pt idx="714">
                  <c:v>1.1145049999999999</c:v>
                </c:pt>
                <c:pt idx="715">
                  <c:v>1.1159859999999999</c:v>
                </c:pt>
                <c:pt idx="716">
                  <c:v>1.117467</c:v>
                </c:pt>
                <c:pt idx="717">
                  <c:v>1.1189480000000001</c:v>
                </c:pt>
                <c:pt idx="718">
                  <c:v>1.120428</c:v>
                </c:pt>
                <c:pt idx="719">
                  <c:v>1.121909</c:v>
                </c:pt>
                <c:pt idx="720">
                  <c:v>1.1233900000000001</c:v>
                </c:pt>
                <c:pt idx="721">
                  <c:v>1.1248710000000002</c:v>
                </c:pt>
                <c:pt idx="722">
                  <c:v>1.1263510000000001</c:v>
                </c:pt>
                <c:pt idx="723">
                  <c:v>1.1278320000000002</c:v>
                </c:pt>
                <c:pt idx="724">
                  <c:v>1.129313</c:v>
                </c:pt>
                <c:pt idx="725">
                  <c:v>1.1307930000000002</c:v>
                </c:pt>
                <c:pt idx="726">
                  <c:v>1.132274</c:v>
                </c:pt>
                <c:pt idx="727">
                  <c:v>1.1337540000000002</c:v>
                </c:pt>
                <c:pt idx="728">
                  <c:v>1.135235</c:v>
                </c:pt>
                <c:pt idx="729">
                  <c:v>1.1367150000000001</c:v>
                </c:pt>
                <c:pt idx="730">
                  <c:v>1.138196</c:v>
                </c:pt>
                <c:pt idx="731">
                  <c:v>1.1396760000000001</c:v>
                </c:pt>
                <c:pt idx="732">
                  <c:v>1.1411560000000001</c:v>
                </c:pt>
                <c:pt idx="733">
                  <c:v>1.142636</c:v>
                </c:pt>
                <c:pt idx="734">
                  <c:v>1.1441170000000001</c:v>
                </c:pt>
                <c:pt idx="735">
                  <c:v>1.145597</c:v>
                </c:pt>
                <c:pt idx="736">
                  <c:v>1.1470769999999999</c:v>
                </c:pt>
                <c:pt idx="737">
                  <c:v>1.1485569999999998</c:v>
                </c:pt>
                <c:pt idx="738">
                  <c:v>1.150037</c:v>
                </c:pt>
                <c:pt idx="739">
                  <c:v>1.1515169999999999</c:v>
                </c:pt>
                <c:pt idx="740">
                  <c:v>1.152997</c:v>
                </c:pt>
                <c:pt idx="741">
                  <c:v>1.154477</c:v>
                </c:pt>
                <c:pt idx="742">
                  <c:v>1.1559570000000001</c:v>
                </c:pt>
                <c:pt idx="743">
                  <c:v>1.157437</c:v>
                </c:pt>
                <c:pt idx="744">
                  <c:v>1.158917</c:v>
                </c:pt>
                <c:pt idx="745">
                  <c:v>1.160396</c:v>
                </c:pt>
                <c:pt idx="746">
                  <c:v>1.1618759999999999</c:v>
                </c:pt>
                <c:pt idx="747">
                  <c:v>1.1633559999999998</c:v>
                </c:pt>
                <c:pt idx="748">
                  <c:v>1.164836</c:v>
                </c:pt>
                <c:pt idx="749">
                  <c:v>1.166315</c:v>
                </c:pt>
                <c:pt idx="750">
                  <c:v>1.1677949999999999</c:v>
                </c:pt>
                <c:pt idx="751">
                  <c:v>1.1692750000000001</c:v>
                </c:pt>
                <c:pt idx="752">
                  <c:v>1.1707540000000001</c:v>
                </c:pt>
                <c:pt idx="753">
                  <c:v>1.1722329999999999</c:v>
                </c:pt>
                <c:pt idx="754">
                  <c:v>1.173713</c:v>
                </c:pt>
                <c:pt idx="755">
                  <c:v>1.175192</c:v>
                </c:pt>
                <c:pt idx="756">
                  <c:v>1.1766719999999999</c:v>
                </c:pt>
                <c:pt idx="757">
                  <c:v>1.1781510000000002</c:v>
                </c:pt>
                <c:pt idx="758">
                  <c:v>1.17963</c:v>
                </c:pt>
                <c:pt idx="759">
                  <c:v>1.1811099999999999</c:v>
                </c:pt>
                <c:pt idx="760">
                  <c:v>1.1825889999999999</c:v>
                </c:pt>
                <c:pt idx="761">
                  <c:v>1.1840680000000001</c:v>
                </c:pt>
                <c:pt idx="762">
                  <c:v>1.1855470000000001</c:v>
                </c:pt>
                <c:pt idx="763">
                  <c:v>1.1870259999999999</c:v>
                </c:pt>
                <c:pt idx="764">
                  <c:v>1.1885049999999999</c:v>
                </c:pt>
                <c:pt idx="765">
                  <c:v>1.1899839999999999</c:v>
                </c:pt>
                <c:pt idx="766">
                  <c:v>1.1914630000000002</c:v>
                </c:pt>
                <c:pt idx="767">
                  <c:v>1.1929419999999999</c:v>
                </c:pt>
                <c:pt idx="768">
                  <c:v>1.194421</c:v>
                </c:pt>
                <c:pt idx="769">
                  <c:v>1.1959</c:v>
                </c:pt>
                <c:pt idx="770">
                  <c:v>1.197379</c:v>
                </c:pt>
                <c:pt idx="771">
                  <c:v>1.1988569999999998</c:v>
                </c:pt>
                <c:pt idx="772">
                  <c:v>1.2003360000000001</c:v>
                </c:pt>
                <c:pt idx="773">
                  <c:v>1.2018150000000001</c:v>
                </c:pt>
                <c:pt idx="774">
                  <c:v>1.2032929999999999</c:v>
                </c:pt>
                <c:pt idx="775">
                  <c:v>1.204772</c:v>
                </c:pt>
                <c:pt idx="776">
                  <c:v>1.206251</c:v>
                </c:pt>
                <c:pt idx="777">
                  <c:v>1.2077290000000001</c:v>
                </c:pt>
                <c:pt idx="778">
                  <c:v>1.2092079999999998</c:v>
                </c:pt>
                <c:pt idx="779">
                  <c:v>1.2106859999999999</c:v>
                </c:pt>
                <c:pt idx="780">
                  <c:v>1.2121650000000002</c:v>
                </c:pt>
                <c:pt idx="781">
                  <c:v>1.213643</c:v>
                </c:pt>
                <c:pt idx="782">
                  <c:v>1.2151210000000001</c:v>
                </c:pt>
                <c:pt idx="783">
                  <c:v>1.2166000000000001</c:v>
                </c:pt>
                <c:pt idx="784">
                  <c:v>1.218078</c:v>
                </c:pt>
                <c:pt idx="785">
                  <c:v>1.2195560000000001</c:v>
                </c:pt>
                <c:pt idx="786">
                  <c:v>1.221034</c:v>
                </c:pt>
                <c:pt idx="787">
                  <c:v>1.222512</c:v>
                </c:pt>
                <c:pt idx="788">
                  <c:v>1.2239900000000001</c:v>
                </c:pt>
                <c:pt idx="789">
                  <c:v>1.225468</c:v>
                </c:pt>
                <c:pt idx="790">
                  <c:v>1.2269460000000001</c:v>
                </c:pt>
                <c:pt idx="791">
                  <c:v>1.228424</c:v>
                </c:pt>
                <c:pt idx="792">
                  <c:v>1.2299020000000001</c:v>
                </c:pt>
                <c:pt idx="793">
                  <c:v>1.2313800000000001</c:v>
                </c:pt>
                <c:pt idx="794">
                  <c:v>1.232858</c:v>
                </c:pt>
                <c:pt idx="795">
                  <c:v>1.2343360000000001</c:v>
                </c:pt>
                <c:pt idx="796">
                  <c:v>1.235814</c:v>
                </c:pt>
                <c:pt idx="797">
                  <c:v>1.2372909999999999</c:v>
                </c:pt>
                <c:pt idx="798">
                  <c:v>1.238769</c:v>
                </c:pt>
                <c:pt idx="799">
                  <c:v>1.2402469999999999</c:v>
                </c:pt>
                <c:pt idx="800">
                  <c:v>1.241724</c:v>
                </c:pt>
                <c:pt idx="801">
                  <c:v>1.243201</c:v>
                </c:pt>
                <c:pt idx="802">
                  <c:v>1.2446790000000001</c:v>
                </c:pt>
                <c:pt idx="803">
                  <c:v>1.246156</c:v>
                </c:pt>
                <c:pt idx="804">
                  <c:v>1.2476340000000001</c:v>
                </c:pt>
                <c:pt idx="805">
                  <c:v>1.2491110000000001</c:v>
                </c:pt>
                <c:pt idx="806">
                  <c:v>1.2505890000000002</c:v>
                </c:pt>
                <c:pt idx="807">
                  <c:v>1.2520659999999999</c:v>
                </c:pt>
                <c:pt idx="808">
                  <c:v>1.2535430000000001</c:v>
                </c:pt>
                <c:pt idx="809">
                  <c:v>1.25502</c:v>
                </c:pt>
                <c:pt idx="810">
                  <c:v>1.256497</c:v>
                </c:pt>
                <c:pt idx="811">
                  <c:v>1.2579750000000001</c:v>
                </c:pt>
                <c:pt idx="812">
                  <c:v>1.259452</c:v>
                </c:pt>
                <c:pt idx="813">
                  <c:v>1.260929</c:v>
                </c:pt>
                <c:pt idx="814">
                  <c:v>1.2624059999999999</c:v>
                </c:pt>
                <c:pt idx="815">
                  <c:v>1.2638830000000001</c:v>
                </c:pt>
                <c:pt idx="816">
                  <c:v>1.2653589999999999</c:v>
                </c:pt>
                <c:pt idx="817">
                  <c:v>1.2668360000000001</c:v>
                </c:pt>
                <c:pt idx="818">
                  <c:v>1.268313</c:v>
                </c:pt>
                <c:pt idx="819">
                  <c:v>1.26979</c:v>
                </c:pt>
                <c:pt idx="820">
                  <c:v>1.2712669999999999</c:v>
                </c:pt>
                <c:pt idx="821">
                  <c:v>1.272743</c:v>
                </c:pt>
                <c:pt idx="822">
                  <c:v>1.2742200000000001</c:v>
                </c:pt>
                <c:pt idx="823">
                  <c:v>1.2756970000000001</c:v>
                </c:pt>
                <c:pt idx="824">
                  <c:v>1.2771729999999999</c:v>
                </c:pt>
                <c:pt idx="825">
                  <c:v>1.2786500000000001</c:v>
                </c:pt>
                <c:pt idx="826">
                  <c:v>1.2801259999999999</c:v>
                </c:pt>
                <c:pt idx="827">
                  <c:v>1.281603</c:v>
                </c:pt>
                <c:pt idx="828">
                  <c:v>1.2830790000000001</c:v>
                </c:pt>
                <c:pt idx="829">
                  <c:v>1.284556</c:v>
                </c:pt>
                <c:pt idx="830">
                  <c:v>1.2860320000000001</c:v>
                </c:pt>
                <c:pt idx="831">
                  <c:v>1.2875080000000001</c:v>
                </c:pt>
                <c:pt idx="832">
                  <c:v>1.2889839999999999</c:v>
                </c:pt>
                <c:pt idx="833">
                  <c:v>1.2904599999999999</c:v>
                </c:pt>
                <c:pt idx="834">
                  <c:v>1.291936</c:v>
                </c:pt>
                <c:pt idx="835">
                  <c:v>1.2934129999999999</c:v>
                </c:pt>
                <c:pt idx="836">
                  <c:v>1.294889</c:v>
                </c:pt>
                <c:pt idx="837">
                  <c:v>1.296365</c:v>
                </c:pt>
                <c:pt idx="838">
                  <c:v>1.297841</c:v>
                </c:pt>
                <c:pt idx="839">
                  <c:v>1.2993159999999999</c:v>
                </c:pt>
                <c:pt idx="840">
                  <c:v>1.3007919999999999</c:v>
                </c:pt>
                <c:pt idx="841">
                  <c:v>1.302268</c:v>
                </c:pt>
                <c:pt idx="842">
                  <c:v>1.303744</c:v>
                </c:pt>
                <c:pt idx="843">
                  <c:v>1.3052199999999998</c:v>
                </c:pt>
                <c:pt idx="844">
                  <c:v>1.3066949999999999</c:v>
                </c:pt>
                <c:pt idx="845">
                  <c:v>1.308171</c:v>
                </c:pt>
                <c:pt idx="846">
                  <c:v>1.309647</c:v>
                </c:pt>
                <c:pt idx="847">
                  <c:v>1.3111219999999999</c:v>
                </c:pt>
                <c:pt idx="848">
                  <c:v>1.3125979999999999</c:v>
                </c:pt>
                <c:pt idx="849">
                  <c:v>1.314073</c:v>
                </c:pt>
                <c:pt idx="850">
                  <c:v>1.3155490000000001</c:v>
                </c:pt>
                <c:pt idx="851">
                  <c:v>1.317024</c:v>
                </c:pt>
                <c:pt idx="852">
                  <c:v>1.3184990000000001</c:v>
                </c:pt>
                <c:pt idx="853">
                  <c:v>1.3199749999999999</c:v>
                </c:pt>
                <c:pt idx="854">
                  <c:v>1.32145</c:v>
                </c:pt>
                <c:pt idx="855">
                  <c:v>1.3229250000000001</c:v>
                </c:pt>
                <c:pt idx="856">
                  <c:v>1.3244</c:v>
                </c:pt>
                <c:pt idx="857">
                  <c:v>1.3258749999999999</c:v>
                </c:pt>
                <c:pt idx="858">
                  <c:v>1.32735</c:v>
                </c:pt>
                <c:pt idx="859">
                  <c:v>1.3288259999999998</c:v>
                </c:pt>
                <c:pt idx="860">
                  <c:v>1.3303</c:v>
                </c:pt>
                <c:pt idx="861">
                  <c:v>1.3317749999999999</c:v>
                </c:pt>
                <c:pt idx="862">
                  <c:v>1.33325</c:v>
                </c:pt>
                <c:pt idx="863">
                  <c:v>1.3347250000000002</c:v>
                </c:pt>
                <c:pt idx="864">
                  <c:v>1.3362000000000001</c:v>
                </c:pt>
                <c:pt idx="865">
                  <c:v>1.3376749999999999</c:v>
                </c:pt>
                <c:pt idx="866">
                  <c:v>1.3391489999999999</c:v>
                </c:pt>
                <c:pt idx="867">
                  <c:v>1.340624</c:v>
                </c:pt>
                <c:pt idx="868">
                  <c:v>1.3420989999999999</c:v>
                </c:pt>
                <c:pt idx="869">
                  <c:v>1.3435729999999999</c:v>
                </c:pt>
                <c:pt idx="870">
                  <c:v>1.345048</c:v>
                </c:pt>
                <c:pt idx="871">
                  <c:v>1.346522</c:v>
                </c:pt>
                <c:pt idx="872">
                  <c:v>1.3479969999999999</c:v>
                </c:pt>
                <c:pt idx="873">
                  <c:v>1.3494709999999999</c:v>
                </c:pt>
                <c:pt idx="874">
                  <c:v>1.350946</c:v>
                </c:pt>
                <c:pt idx="875">
                  <c:v>1.35242</c:v>
                </c:pt>
                <c:pt idx="876">
                  <c:v>1.3538939999999999</c:v>
                </c:pt>
                <c:pt idx="877">
                  <c:v>1.3553679999999999</c:v>
                </c:pt>
                <c:pt idx="878">
                  <c:v>1.356843</c:v>
                </c:pt>
                <c:pt idx="879">
                  <c:v>1.358317</c:v>
                </c:pt>
                <c:pt idx="880">
                  <c:v>1.359791</c:v>
                </c:pt>
                <c:pt idx="881">
                  <c:v>1.3612649999999999</c:v>
                </c:pt>
                <c:pt idx="882">
                  <c:v>1.3627389999999999</c:v>
                </c:pt>
                <c:pt idx="883">
                  <c:v>1.3642129999999999</c:v>
                </c:pt>
                <c:pt idx="884">
                  <c:v>1.3656869999999999</c:v>
                </c:pt>
                <c:pt idx="885">
                  <c:v>1.3671599999999999</c:v>
                </c:pt>
                <c:pt idx="886">
                  <c:v>1.3686339999999999</c:v>
                </c:pt>
                <c:pt idx="887">
                  <c:v>1.3701079999999999</c:v>
                </c:pt>
                <c:pt idx="888">
                  <c:v>1.3715820000000001</c:v>
                </c:pt>
                <c:pt idx="889">
                  <c:v>1.3730549999999999</c:v>
                </c:pt>
                <c:pt idx="890">
                  <c:v>1.3745290000000001</c:v>
                </c:pt>
                <c:pt idx="891">
                  <c:v>1.3760030000000001</c:v>
                </c:pt>
                <c:pt idx="892">
                  <c:v>1.3774760000000001</c:v>
                </c:pt>
                <c:pt idx="893">
                  <c:v>1.3789500000000001</c:v>
                </c:pt>
                <c:pt idx="894">
                  <c:v>1.380423</c:v>
                </c:pt>
                <c:pt idx="895">
                  <c:v>1.381896</c:v>
                </c:pt>
                <c:pt idx="896">
                  <c:v>1.38337</c:v>
                </c:pt>
                <c:pt idx="897">
                  <c:v>1.384843</c:v>
                </c:pt>
                <c:pt idx="898">
                  <c:v>1.3863160000000001</c:v>
                </c:pt>
                <c:pt idx="899">
                  <c:v>1.3877890000000002</c:v>
                </c:pt>
                <c:pt idx="900">
                  <c:v>1.389262</c:v>
                </c:pt>
                <c:pt idx="901">
                  <c:v>1.390736</c:v>
                </c:pt>
                <c:pt idx="902">
                  <c:v>1.392209</c:v>
                </c:pt>
                <c:pt idx="903">
                  <c:v>1.3936820000000001</c:v>
                </c:pt>
                <c:pt idx="904">
                  <c:v>1.3951549999999999</c:v>
                </c:pt>
                <c:pt idx="905">
                  <c:v>1.396628</c:v>
                </c:pt>
                <c:pt idx="906">
                  <c:v>1.398101</c:v>
                </c:pt>
                <c:pt idx="907">
                  <c:v>1.3995739999999999</c:v>
                </c:pt>
                <c:pt idx="908">
                  <c:v>1.401046</c:v>
                </c:pt>
                <c:pt idx="909">
                  <c:v>1.4025190000000001</c:v>
                </c:pt>
                <c:pt idx="910">
                  <c:v>1.4039920000000001</c:v>
                </c:pt>
                <c:pt idx="911">
                  <c:v>1.4054639999999998</c:v>
                </c:pt>
                <c:pt idx="912">
                  <c:v>1.4069369999999999</c:v>
                </c:pt>
                <c:pt idx="913">
                  <c:v>1.408409</c:v>
                </c:pt>
                <c:pt idx="914">
                  <c:v>1.4098820000000001</c:v>
                </c:pt>
                <c:pt idx="915">
                  <c:v>1.411354</c:v>
                </c:pt>
                <c:pt idx="916">
                  <c:v>1.4128270000000001</c:v>
                </c:pt>
                <c:pt idx="917">
                  <c:v>1.414299</c:v>
                </c:pt>
                <c:pt idx="918">
                  <c:v>1.4157709999999999</c:v>
                </c:pt>
                <c:pt idx="919">
                  <c:v>1.4172439999999999</c:v>
                </c:pt>
                <c:pt idx="920">
                  <c:v>1.4187160000000001</c:v>
                </c:pt>
                <c:pt idx="921">
                  <c:v>1.420188</c:v>
                </c:pt>
                <c:pt idx="922">
                  <c:v>1.4216599999999999</c:v>
                </c:pt>
                <c:pt idx="923">
                  <c:v>1.4231320000000001</c:v>
                </c:pt>
                <c:pt idx="924">
                  <c:v>1.424604</c:v>
                </c:pt>
                <c:pt idx="925">
                  <c:v>1.4260759999999999</c:v>
                </c:pt>
                <c:pt idx="926">
                  <c:v>1.427548</c:v>
                </c:pt>
                <c:pt idx="927">
                  <c:v>1.42902</c:v>
                </c:pt>
                <c:pt idx="928">
                  <c:v>1.4304919999999999</c:v>
                </c:pt>
                <c:pt idx="929">
                  <c:v>1.431964</c:v>
                </c:pt>
                <c:pt idx="930">
                  <c:v>1.433435</c:v>
                </c:pt>
                <c:pt idx="931">
                  <c:v>1.4349069999999999</c:v>
                </c:pt>
                <c:pt idx="932">
                  <c:v>1.4363790000000001</c:v>
                </c:pt>
                <c:pt idx="933">
                  <c:v>1.4378500000000001</c:v>
                </c:pt>
                <c:pt idx="934">
                  <c:v>1.439322</c:v>
                </c:pt>
                <c:pt idx="935">
                  <c:v>1.440793</c:v>
                </c:pt>
                <c:pt idx="936">
                  <c:v>1.4422650000000001</c:v>
                </c:pt>
                <c:pt idx="937">
                  <c:v>1.4437359999999999</c:v>
                </c:pt>
                <c:pt idx="938">
                  <c:v>1.445208</c:v>
                </c:pt>
                <c:pt idx="939">
                  <c:v>1.446679</c:v>
                </c:pt>
                <c:pt idx="940">
                  <c:v>1.44815</c:v>
                </c:pt>
                <c:pt idx="941">
                  <c:v>1.449621</c:v>
                </c:pt>
                <c:pt idx="942">
                  <c:v>1.451092</c:v>
                </c:pt>
                <c:pt idx="943">
                  <c:v>1.452563</c:v>
                </c:pt>
                <c:pt idx="944">
                  <c:v>1.454034</c:v>
                </c:pt>
                <c:pt idx="945">
                  <c:v>1.455505</c:v>
                </c:pt>
                <c:pt idx="946">
                  <c:v>1.456976</c:v>
                </c:pt>
                <c:pt idx="947">
                  <c:v>1.458447</c:v>
                </c:pt>
                <c:pt idx="948">
                  <c:v>1.459918</c:v>
                </c:pt>
                <c:pt idx="949">
                  <c:v>1.461389</c:v>
                </c:pt>
                <c:pt idx="950">
                  <c:v>1.46286</c:v>
                </c:pt>
                <c:pt idx="951">
                  <c:v>1.464331</c:v>
                </c:pt>
                <c:pt idx="952">
                  <c:v>1.4658010000000001</c:v>
                </c:pt>
                <c:pt idx="953">
                  <c:v>1.4672719999999999</c:v>
                </c:pt>
                <c:pt idx="954">
                  <c:v>1.468742</c:v>
                </c:pt>
                <c:pt idx="955">
                  <c:v>1.470213</c:v>
                </c:pt>
                <c:pt idx="956">
                  <c:v>1.4716830000000001</c:v>
                </c:pt>
                <c:pt idx="957">
                  <c:v>1.4731540000000001</c:v>
                </c:pt>
                <c:pt idx="958">
                  <c:v>1.4746239999999999</c:v>
                </c:pt>
                <c:pt idx="959">
                  <c:v>1.476094</c:v>
                </c:pt>
                <c:pt idx="960">
                  <c:v>1.477565</c:v>
                </c:pt>
                <c:pt idx="961">
                  <c:v>1.4790350000000001</c:v>
                </c:pt>
                <c:pt idx="962">
                  <c:v>1.480505</c:v>
                </c:pt>
                <c:pt idx="963">
                  <c:v>1.481975</c:v>
                </c:pt>
                <c:pt idx="964">
                  <c:v>1.4834450000000001</c:v>
                </c:pt>
                <c:pt idx="965">
                  <c:v>1.484915</c:v>
                </c:pt>
                <c:pt idx="966">
                  <c:v>1.4863849999999998</c:v>
                </c:pt>
                <c:pt idx="967">
                  <c:v>1.4878550000000001</c:v>
                </c:pt>
                <c:pt idx="968">
                  <c:v>1.489325</c:v>
                </c:pt>
                <c:pt idx="969">
                  <c:v>1.4907949999999999</c:v>
                </c:pt>
                <c:pt idx="970">
                  <c:v>1.492264</c:v>
                </c:pt>
                <c:pt idx="971">
                  <c:v>1.4937340000000001</c:v>
                </c:pt>
                <c:pt idx="972">
                  <c:v>1.495204</c:v>
                </c:pt>
                <c:pt idx="973">
                  <c:v>1.4966729999999999</c:v>
                </c:pt>
                <c:pt idx="974">
                  <c:v>1.498143</c:v>
                </c:pt>
                <c:pt idx="975">
                  <c:v>1.4996130000000001</c:v>
                </c:pt>
                <c:pt idx="976">
                  <c:v>1.501082</c:v>
                </c:pt>
                <c:pt idx="977">
                  <c:v>1.502551</c:v>
                </c:pt>
                <c:pt idx="978">
                  <c:v>1.5040210000000001</c:v>
                </c:pt>
                <c:pt idx="979">
                  <c:v>1.50549</c:v>
                </c:pt>
                <c:pt idx="980">
                  <c:v>1.5069589999999999</c:v>
                </c:pt>
                <c:pt idx="981">
                  <c:v>1.508429</c:v>
                </c:pt>
                <c:pt idx="982">
                  <c:v>1.509898</c:v>
                </c:pt>
                <c:pt idx="983">
                  <c:v>1.5113670000000001</c:v>
                </c:pt>
                <c:pt idx="984">
                  <c:v>1.5128360000000001</c:v>
                </c:pt>
                <c:pt idx="985">
                  <c:v>1.514305</c:v>
                </c:pt>
                <c:pt idx="986">
                  <c:v>1.515774</c:v>
                </c:pt>
                <c:pt idx="987">
                  <c:v>1.5172430000000001</c:v>
                </c:pt>
                <c:pt idx="988">
                  <c:v>1.5187120000000001</c:v>
                </c:pt>
                <c:pt idx="989">
                  <c:v>1.520181</c:v>
                </c:pt>
                <c:pt idx="990">
                  <c:v>1.521649</c:v>
                </c:pt>
                <c:pt idx="991">
                  <c:v>1.523118</c:v>
                </c:pt>
                <c:pt idx="992">
                  <c:v>1.524586</c:v>
                </c:pt>
                <c:pt idx="993">
                  <c:v>1.5260549999999999</c:v>
                </c:pt>
                <c:pt idx="994">
                  <c:v>1.5275240000000001</c:v>
                </c:pt>
                <c:pt idx="995">
                  <c:v>1.5289920000000001</c:v>
                </c:pt>
                <c:pt idx="996">
                  <c:v>1.5304610000000001</c:v>
                </c:pt>
                <c:pt idx="997">
                  <c:v>1.5319290000000001</c:v>
                </c:pt>
                <c:pt idx="998">
                  <c:v>1.5333970000000001</c:v>
                </c:pt>
                <c:pt idx="999">
                  <c:v>1.5348660000000001</c:v>
                </c:pt>
                <c:pt idx="1000">
                  <c:v>1.5363340000000001</c:v>
                </c:pt>
                <c:pt idx="1001">
                  <c:v>1.5378019999999999</c:v>
                </c:pt>
                <c:pt idx="1002">
                  <c:v>1.5392699999999999</c:v>
                </c:pt>
                <c:pt idx="1003">
                  <c:v>1.5407379999999999</c:v>
                </c:pt>
                <c:pt idx="1004">
                  <c:v>1.542206</c:v>
                </c:pt>
                <c:pt idx="1005">
                  <c:v>1.543674</c:v>
                </c:pt>
                <c:pt idx="1006">
                  <c:v>1.545142</c:v>
                </c:pt>
                <c:pt idx="1007">
                  <c:v>1.54661</c:v>
                </c:pt>
                <c:pt idx="1008">
                  <c:v>1.5480779999999998</c:v>
                </c:pt>
                <c:pt idx="1009">
                  <c:v>1.549545</c:v>
                </c:pt>
                <c:pt idx="1010">
                  <c:v>1.551013</c:v>
                </c:pt>
                <c:pt idx="1011">
                  <c:v>1.552481</c:v>
                </c:pt>
                <c:pt idx="1012">
                  <c:v>1.553949</c:v>
                </c:pt>
                <c:pt idx="1013">
                  <c:v>1.5554159999999999</c:v>
                </c:pt>
                <c:pt idx="1014">
                  <c:v>1.5568839999999999</c:v>
                </c:pt>
                <c:pt idx="1015">
                  <c:v>1.558351</c:v>
                </c:pt>
                <c:pt idx="1016">
                  <c:v>1.5598179999999999</c:v>
                </c:pt>
                <c:pt idx="1017">
                  <c:v>1.561286</c:v>
                </c:pt>
                <c:pt idx="1018">
                  <c:v>1.5627530000000001</c:v>
                </c:pt>
                <c:pt idx="1019">
                  <c:v>1.5642200000000002</c:v>
                </c:pt>
                <c:pt idx="1020">
                  <c:v>1.565688</c:v>
                </c:pt>
                <c:pt idx="1021">
                  <c:v>1.5671550000000001</c:v>
                </c:pt>
                <c:pt idx="1022">
                  <c:v>1.568622</c:v>
                </c:pt>
                <c:pt idx="1023">
                  <c:v>1.5700889999999998</c:v>
                </c:pt>
                <c:pt idx="1024">
                  <c:v>1.571556</c:v>
                </c:pt>
                <c:pt idx="1025">
                  <c:v>1.5730230000000001</c:v>
                </c:pt>
                <c:pt idx="1026">
                  <c:v>1.5744899999999999</c:v>
                </c:pt>
                <c:pt idx="1027">
                  <c:v>1.5759560000000001</c:v>
                </c:pt>
                <c:pt idx="1028">
                  <c:v>1.577423</c:v>
                </c:pt>
                <c:pt idx="1029">
                  <c:v>1.5788899999999999</c:v>
                </c:pt>
                <c:pt idx="1030">
                  <c:v>1.580357</c:v>
                </c:pt>
                <c:pt idx="1031">
                  <c:v>1.581823</c:v>
                </c:pt>
                <c:pt idx="1032">
                  <c:v>1.5832900000000001</c:v>
                </c:pt>
                <c:pt idx="1033">
                  <c:v>1.5847560000000001</c:v>
                </c:pt>
                <c:pt idx="1034">
                  <c:v>1.5862229999999999</c:v>
                </c:pt>
                <c:pt idx="1035">
                  <c:v>1.5876889999999999</c:v>
                </c:pt>
                <c:pt idx="1036">
                  <c:v>1.5891550000000001</c:v>
                </c:pt>
                <c:pt idx="1037">
                  <c:v>1.590622</c:v>
                </c:pt>
                <c:pt idx="1038">
                  <c:v>1.5920879999999999</c:v>
                </c:pt>
                <c:pt idx="1039">
                  <c:v>1.5935539999999999</c:v>
                </c:pt>
                <c:pt idx="1040">
                  <c:v>1.5950200000000001</c:v>
                </c:pt>
                <c:pt idx="1041">
                  <c:v>1.5964860000000001</c:v>
                </c:pt>
                <c:pt idx="1042">
                  <c:v>1.597952</c:v>
                </c:pt>
                <c:pt idx="1043">
                  <c:v>1.599418</c:v>
                </c:pt>
                <c:pt idx="1044">
                  <c:v>1.600884</c:v>
                </c:pt>
                <c:pt idx="1045">
                  <c:v>1.6023499999999999</c:v>
                </c:pt>
                <c:pt idx="1046">
                  <c:v>1.6038160000000001</c:v>
                </c:pt>
                <c:pt idx="1047">
                  <c:v>1.6052820000000001</c:v>
                </c:pt>
                <c:pt idx="1048">
                  <c:v>1.6067469999999999</c:v>
                </c:pt>
                <c:pt idx="1049">
                  <c:v>1.6082129999999999</c:v>
                </c:pt>
                <c:pt idx="1050">
                  <c:v>1.6096789999999999</c:v>
                </c:pt>
                <c:pt idx="1051">
                  <c:v>1.6111440000000001</c:v>
                </c:pt>
                <c:pt idx="1052">
                  <c:v>1.6126100000000001</c:v>
                </c:pt>
                <c:pt idx="1053">
                  <c:v>1.6140750000000001</c:v>
                </c:pt>
                <c:pt idx="1054">
                  <c:v>1.6155409999999999</c:v>
                </c:pt>
                <c:pt idx="1055">
                  <c:v>1.6170059999999999</c:v>
                </c:pt>
                <c:pt idx="1056">
                  <c:v>1.618471</c:v>
                </c:pt>
                <c:pt idx="1057">
                  <c:v>1.6199359999999998</c:v>
                </c:pt>
                <c:pt idx="1058">
                  <c:v>1.6214009999999999</c:v>
                </c:pt>
                <c:pt idx="1059">
                  <c:v>1.6228660000000001</c:v>
                </c:pt>
                <c:pt idx="1060">
                  <c:v>1.6224479999999999</c:v>
                </c:pt>
                <c:pt idx="1061">
                  <c:v>1.631445</c:v>
                </c:pt>
                <c:pt idx="1062">
                  <c:v>1.64358</c:v>
                </c:pt>
                <c:pt idx="1063">
                  <c:v>1.6525759999999998</c:v>
                </c:pt>
                <c:pt idx="1064">
                  <c:v>1.6521570000000001</c:v>
                </c:pt>
                <c:pt idx="1065">
                  <c:v>1.653621</c:v>
                </c:pt>
                <c:pt idx="1066">
                  <c:v>1.6550850000000001</c:v>
                </c:pt>
                <c:pt idx="1067">
                  <c:v>1.656549</c:v>
                </c:pt>
                <c:pt idx="1068">
                  <c:v>1.658012</c:v>
                </c:pt>
                <c:pt idx="1069">
                  <c:v>1.6594760000000002</c:v>
                </c:pt>
                <c:pt idx="1070">
                  <c:v>1.6609400000000001</c:v>
                </c:pt>
                <c:pt idx="1071">
                  <c:v>1.6624030000000001</c:v>
                </c:pt>
                <c:pt idx="1072">
                  <c:v>1.6638670000000002</c:v>
                </c:pt>
                <c:pt idx="1073">
                  <c:v>1.6653300000000002</c:v>
                </c:pt>
                <c:pt idx="1074">
                  <c:v>1.6667940000000001</c:v>
                </c:pt>
                <c:pt idx="1075">
                  <c:v>1.6682569999999999</c:v>
                </c:pt>
                <c:pt idx="1076">
                  <c:v>1.6697209999999998</c:v>
                </c:pt>
                <c:pt idx="1077">
                  <c:v>1.6711839999999998</c:v>
                </c:pt>
                <c:pt idx="1078">
                  <c:v>1.672647</c:v>
                </c:pt>
                <c:pt idx="1079">
                  <c:v>1.67411</c:v>
                </c:pt>
                <c:pt idx="1080">
                  <c:v>1.675573</c:v>
                </c:pt>
                <c:pt idx="1081">
                  <c:v>1.677036</c:v>
                </c:pt>
                <c:pt idx="1082">
                  <c:v>1.678499</c:v>
                </c:pt>
                <c:pt idx="1083">
                  <c:v>1.6799620000000002</c:v>
                </c:pt>
                <c:pt idx="1084">
                  <c:v>1.6814250000000002</c:v>
                </c:pt>
                <c:pt idx="1085">
                  <c:v>1.6828880000000002</c:v>
                </c:pt>
                <c:pt idx="1086">
                  <c:v>1.6843509999999999</c:v>
                </c:pt>
                <c:pt idx="1087">
                  <c:v>1.6858139999999999</c:v>
                </c:pt>
                <c:pt idx="1088">
                  <c:v>1.687276</c:v>
                </c:pt>
                <c:pt idx="1089">
                  <c:v>1.688739</c:v>
                </c:pt>
                <c:pt idx="1090">
                  <c:v>1.6902010000000001</c:v>
                </c:pt>
                <c:pt idx="1091">
                  <c:v>1.6916640000000001</c:v>
                </c:pt>
                <c:pt idx="1092">
                  <c:v>1.6931260000000001</c:v>
                </c:pt>
                <c:pt idx="1093">
                  <c:v>1.6945889999999999</c:v>
                </c:pt>
                <c:pt idx="1094">
                  <c:v>1.696051</c:v>
                </c:pt>
                <c:pt idx="1095">
                  <c:v>1.697513</c:v>
                </c:pt>
                <c:pt idx="1096">
                  <c:v>1.6989750000000001</c:v>
                </c:pt>
                <c:pt idx="1097">
                  <c:v>1.7004380000000001</c:v>
                </c:pt>
                <c:pt idx="1098">
                  <c:v>1.7018999999999997</c:v>
                </c:pt>
                <c:pt idx="1099">
                  <c:v>1.7033619999999998</c:v>
                </c:pt>
                <c:pt idx="1100">
                  <c:v>1.7048239999999999</c:v>
                </c:pt>
                <c:pt idx="1101">
                  <c:v>1.7062850000000001</c:v>
                </c:pt>
                <c:pt idx="1102">
                  <c:v>1.7077470000000001</c:v>
                </c:pt>
                <c:pt idx="1103">
                  <c:v>1.709209</c:v>
                </c:pt>
                <c:pt idx="1104">
                  <c:v>1.7106710000000001</c:v>
                </c:pt>
                <c:pt idx="1105">
                  <c:v>1.712132</c:v>
                </c:pt>
                <c:pt idx="1106">
                  <c:v>1.7135940000000001</c:v>
                </c:pt>
                <c:pt idx="1107">
                  <c:v>1.7150559999999999</c:v>
                </c:pt>
                <c:pt idx="1108">
                  <c:v>1.7165170000000001</c:v>
                </c:pt>
                <c:pt idx="1109">
                  <c:v>1.7179790000000001</c:v>
                </c:pt>
                <c:pt idx="1110">
                  <c:v>1.7194400000000001</c:v>
                </c:pt>
                <c:pt idx="1111">
                  <c:v>1.720901</c:v>
                </c:pt>
                <c:pt idx="1112">
                  <c:v>1.7223630000000001</c:v>
                </c:pt>
                <c:pt idx="1113">
                  <c:v>1.723824</c:v>
                </c:pt>
                <c:pt idx="1114">
                  <c:v>1.725285</c:v>
                </c:pt>
                <c:pt idx="1115">
                  <c:v>1.7267459999999999</c:v>
                </c:pt>
                <c:pt idx="1116">
                  <c:v>1.728207</c:v>
                </c:pt>
                <c:pt idx="1117">
                  <c:v>1.7296679999999998</c:v>
                </c:pt>
                <c:pt idx="1118">
                  <c:v>1.7311289999999999</c:v>
                </c:pt>
                <c:pt idx="1119">
                  <c:v>1.7325900000000001</c:v>
                </c:pt>
                <c:pt idx="1120">
                  <c:v>1.7340509999999998</c:v>
                </c:pt>
                <c:pt idx="1121">
                  <c:v>1.7355119999999999</c:v>
                </c:pt>
                <c:pt idx="1122">
                  <c:v>1.7369720000000002</c:v>
                </c:pt>
                <c:pt idx="1123">
                  <c:v>1.7384329999999999</c:v>
                </c:pt>
                <c:pt idx="1124">
                  <c:v>1.7398940000000001</c:v>
                </c:pt>
                <c:pt idx="1125">
                  <c:v>1.7413540000000001</c:v>
                </c:pt>
                <c:pt idx="1126">
                  <c:v>1.7428139999999999</c:v>
                </c:pt>
                <c:pt idx="1127">
                  <c:v>1.744275</c:v>
                </c:pt>
                <c:pt idx="1128">
                  <c:v>1.7457350000000003</c:v>
                </c:pt>
                <c:pt idx="1129">
                  <c:v>1.747196</c:v>
                </c:pt>
                <c:pt idx="1130">
                  <c:v>1.748656</c:v>
                </c:pt>
                <c:pt idx="1131">
                  <c:v>1.7501159999999998</c:v>
                </c:pt>
                <c:pt idx="1132">
                  <c:v>1.751576</c:v>
                </c:pt>
              </c:numCache>
              <c:extLst xmlns:c15="http://schemas.microsoft.com/office/drawing/2012/chart"/>
            </c:numRef>
          </c:xVal>
          <c:yVal>
            <c:numRef>
              <c:f>'Sample 10'!$V$2:$V$1134</c:f>
              <c:numCache>
                <c:formatCode>General</c:formatCode>
                <c:ptCount val="1133"/>
                <c:pt idx="0">
                  <c:v>0.47100999999999998</c:v>
                </c:pt>
                <c:pt idx="1">
                  <c:v>0.97987000000000002</c:v>
                </c:pt>
                <c:pt idx="2">
                  <c:v>1.6013900000000001</c:v>
                </c:pt>
                <c:pt idx="3">
                  <c:v>2.0283199999999999</c:v>
                </c:pt>
                <c:pt idx="4">
                  <c:v>2.2339199999999999</c:v>
                </c:pt>
                <c:pt idx="5">
                  <c:v>2.37263</c:v>
                </c:pt>
                <c:pt idx="6">
                  <c:v>2.5367799999999998</c:v>
                </c:pt>
                <c:pt idx="7">
                  <c:v>2.6861100000000002</c:v>
                </c:pt>
                <c:pt idx="8">
                  <c:v>2.7406799999999998</c:v>
                </c:pt>
                <c:pt idx="9">
                  <c:v>2.7078500000000001</c:v>
                </c:pt>
                <c:pt idx="10">
                  <c:v>2.68405</c:v>
                </c:pt>
                <c:pt idx="11">
                  <c:v>2.6841499999999998</c:v>
                </c:pt>
                <c:pt idx="12">
                  <c:v>2.6797300000000002</c:v>
                </c:pt>
                <c:pt idx="13">
                  <c:v>2.6980200000000001</c:v>
                </c:pt>
                <c:pt idx="14">
                  <c:v>2.7428300000000001</c:v>
                </c:pt>
                <c:pt idx="15">
                  <c:v>2.7385299999999999</c:v>
                </c:pt>
                <c:pt idx="16">
                  <c:v>2.72662</c:v>
                </c:pt>
                <c:pt idx="17">
                  <c:v>2.7285200000000001</c:v>
                </c:pt>
                <c:pt idx="18">
                  <c:v>2.77725</c:v>
                </c:pt>
                <c:pt idx="19">
                  <c:v>2.8006500000000001</c:v>
                </c:pt>
                <c:pt idx="20">
                  <c:v>2.8487100000000001</c:v>
                </c:pt>
                <c:pt idx="21">
                  <c:v>2.8662200000000002</c:v>
                </c:pt>
                <c:pt idx="22">
                  <c:v>2.88957</c:v>
                </c:pt>
                <c:pt idx="23">
                  <c:v>2.88361</c:v>
                </c:pt>
                <c:pt idx="24">
                  <c:v>2.93208</c:v>
                </c:pt>
                <c:pt idx="25">
                  <c:v>3.0034999999999998</c:v>
                </c:pt>
                <c:pt idx="26">
                  <c:v>3.0515300000000001</c:v>
                </c:pt>
                <c:pt idx="27">
                  <c:v>3.0556199999999998</c:v>
                </c:pt>
                <c:pt idx="28">
                  <c:v>3.0842100000000001</c:v>
                </c:pt>
                <c:pt idx="29">
                  <c:v>3.0993300000000001</c:v>
                </c:pt>
                <c:pt idx="30">
                  <c:v>3.07647</c:v>
                </c:pt>
                <c:pt idx="31">
                  <c:v>3.0865499999999999</c:v>
                </c:pt>
                <c:pt idx="32">
                  <c:v>3.1411099999999998</c:v>
                </c:pt>
                <c:pt idx="33">
                  <c:v>3.1751999999999998</c:v>
                </c:pt>
                <c:pt idx="34">
                  <c:v>3.21462</c:v>
                </c:pt>
                <c:pt idx="35">
                  <c:v>3.26919</c:v>
                </c:pt>
                <c:pt idx="36">
                  <c:v>3.3256899999999998</c:v>
                </c:pt>
                <c:pt idx="37">
                  <c:v>3.37792</c:v>
                </c:pt>
                <c:pt idx="38">
                  <c:v>3.38313</c:v>
                </c:pt>
                <c:pt idx="39">
                  <c:v>3.42692</c:v>
                </c:pt>
                <c:pt idx="40">
                  <c:v>3.4944000000000002</c:v>
                </c:pt>
                <c:pt idx="41">
                  <c:v>3.5657399999999999</c:v>
                </c:pt>
                <c:pt idx="42">
                  <c:v>3.5535600000000001</c:v>
                </c:pt>
                <c:pt idx="43">
                  <c:v>3.5441199999999999</c:v>
                </c:pt>
                <c:pt idx="44">
                  <c:v>3.4841000000000002</c:v>
                </c:pt>
                <c:pt idx="45">
                  <c:v>3.3999899999999998</c:v>
                </c:pt>
                <c:pt idx="46">
                  <c:v>3.34727</c:v>
                </c:pt>
                <c:pt idx="47">
                  <c:v>3.3087300000000002</c:v>
                </c:pt>
                <c:pt idx="48">
                  <c:v>3.2919900000000002</c:v>
                </c:pt>
                <c:pt idx="49">
                  <c:v>3.33249</c:v>
                </c:pt>
                <c:pt idx="50">
                  <c:v>3.39391</c:v>
                </c:pt>
                <c:pt idx="51">
                  <c:v>3.4514300000000002</c:v>
                </c:pt>
                <c:pt idx="52">
                  <c:v>3.5386199999999999</c:v>
                </c:pt>
                <c:pt idx="53">
                  <c:v>3.6370399999999998</c:v>
                </c:pt>
                <c:pt idx="54">
                  <c:v>3.6901000000000002</c:v>
                </c:pt>
                <c:pt idx="55">
                  <c:v>3.7108500000000002</c:v>
                </c:pt>
                <c:pt idx="56">
                  <c:v>3.7978299999999998</c:v>
                </c:pt>
                <c:pt idx="57">
                  <c:v>3.93283</c:v>
                </c:pt>
                <c:pt idx="58">
                  <c:v>4.0209999999999999</c:v>
                </c:pt>
                <c:pt idx="59">
                  <c:v>4.0550100000000002</c:v>
                </c:pt>
                <c:pt idx="60">
                  <c:v>4.1119000000000003</c:v>
                </c:pt>
                <c:pt idx="61">
                  <c:v>4.1915800000000001</c:v>
                </c:pt>
                <c:pt idx="62">
                  <c:v>4.2722100000000003</c:v>
                </c:pt>
                <c:pt idx="63">
                  <c:v>4.3723099999999997</c:v>
                </c:pt>
                <c:pt idx="64">
                  <c:v>4.5000299999999998</c:v>
                </c:pt>
                <c:pt idx="65">
                  <c:v>4.6165700000000003</c:v>
                </c:pt>
                <c:pt idx="66">
                  <c:v>4.7735399999999997</c:v>
                </c:pt>
                <c:pt idx="67">
                  <c:v>4.9684499999999998</c:v>
                </c:pt>
                <c:pt idx="68">
                  <c:v>5.15754</c:v>
                </c:pt>
                <c:pt idx="69">
                  <c:v>5.3000400000000001</c:v>
                </c:pt>
                <c:pt idx="70">
                  <c:v>5.4464899999999998</c:v>
                </c:pt>
                <c:pt idx="71">
                  <c:v>5.6351300000000002</c:v>
                </c:pt>
                <c:pt idx="72">
                  <c:v>5.9154499999999999</c:v>
                </c:pt>
                <c:pt idx="73">
                  <c:v>6.2493800000000004</c:v>
                </c:pt>
                <c:pt idx="74">
                  <c:v>6.53634</c:v>
                </c:pt>
                <c:pt idx="75">
                  <c:v>6.6267899999999997</c:v>
                </c:pt>
                <c:pt idx="76">
                  <c:v>6.3073199999999998</c:v>
                </c:pt>
                <c:pt idx="77">
                  <c:v>5.4847900000000003</c:v>
                </c:pt>
                <c:pt idx="78">
                  <c:v>4.2386499999999998</c:v>
                </c:pt>
                <c:pt idx="79">
                  <c:v>2.9148100000000001</c:v>
                </c:pt>
                <c:pt idx="80">
                  <c:v>1.8080799999999999</c:v>
                </c:pt>
                <c:pt idx="81">
                  <c:v>1.1458999999999999</c:v>
                </c:pt>
                <c:pt idx="82">
                  <c:v>0.84711000000000003</c:v>
                </c:pt>
                <c:pt idx="83">
                  <c:v>0.71343999999999996</c:v>
                </c:pt>
                <c:pt idx="84">
                  <c:v>0.61653999999999998</c:v>
                </c:pt>
                <c:pt idx="85">
                  <c:v>0.55727000000000004</c:v>
                </c:pt>
                <c:pt idx="86">
                  <c:v>0.51419000000000004</c:v>
                </c:pt>
                <c:pt idx="87">
                  <c:v>0.48673</c:v>
                </c:pt>
                <c:pt idx="88">
                  <c:v>0.46461999999999998</c:v>
                </c:pt>
                <c:pt idx="89">
                  <c:v>0.45554</c:v>
                </c:pt>
                <c:pt idx="90">
                  <c:v>0.45096999999999998</c:v>
                </c:pt>
                <c:pt idx="91">
                  <c:v>0.45609</c:v>
                </c:pt>
                <c:pt idx="92">
                  <c:v>0.46039999999999998</c:v>
                </c:pt>
                <c:pt idx="93">
                  <c:v>0.45385999999999999</c:v>
                </c:pt>
                <c:pt idx="94">
                  <c:v>0.45904</c:v>
                </c:pt>
                <c:pt idx="95">
                  <c:v>0.48348999999999998</c:v>
                </c:pt>
                <c:pt idx="96">
                  <c:v>0.51471</c:v>
                </c:pt>
                <c:pt idx="97">
                  <c:v>0.52727999999999997</c:v>
                </c:pt>
                <c:pt idx="98">
                  <c:v>0.52503</c:v>
                </c:pt>
                <c:pt idx="99">
                  <c:v>0.52539999999999998</c:v>
                </c:pt>
                <c:pt idx="100">
                  <c:v>0.53210000000000002</c:v>
                </c:pt>
                <c:pt idx="101">
                  <c:v>0.53783999999999998</c:v>
                </c:pt>
                <c:pt idx="102">
                  <c:v>0.55350999999999995</c:v>
                </c:pt>
                <c:pt idx="103">
                  <c:v>0.58518000000000003</c:v>
                </c:pt>
                <c:pt idx="104">
                  <c:v>0.61770000000000003</c:v>
                </c:pt>
                <c:pt idx="105">
                  <c:v>0.61867000000000005</c:v>
                </c:pt>
                <c:pt idx="106">
                  <c:v>0.60104999999999997</c:v>
                </c:pt>
                <c:pt idx="107">
                  <c:v>0.59587000000000001</c:v>
                </c:pt>
                <c:pt idx="108">
                  <c:v>0.61531000000000002</c:v>
                </c:pt>
                <c:pt idx="109">
                  <c:v>0.60985</c:v>
                </c:pt>
                <c:pt idx="110">
                  <c:v>0.57521999999999995</c:v>
                </c:pt>
                <c:pt idx="111">
                  <c:v>0.49765999999999999</c:v>
                </c:pt>
                <c:pt idx="112">
                  <c:v>0.39200000000000002</c:v>
                </c:pt>
                <c:pt idx="113">
                  <c:v>0.28199000000000002</c:v>
                </c:pt>
                <c:pt idx="114">
                  <c:v>0.20361000000000001</c:v>
                </c:pt>
                <c:pt idx="115">
                  <c:v>0.15673000000000001</c:v>
                </c:pt>
                <c:pt idx="116">
                  <c:v>0.1328</c:v>
                </c:pt>
                <c:pt idx="117">
                  <c:v>0.13245000000000001</c:v>
                </c:pt>
                <c:pt idx="118">
                  <c:v>0.13963</c:v>
                </c:pt>
                <c:pt idx="119">
                  <c:v>0.13753000000000001</c:v>
                </c:pt>
                <c:pt idx="120">
                  <c:v>0.12438</c:v>
                </c:pt>
                <c:pt idx="121">
                  <c:v>9.6280000000000004E-2</c:v>
                </c:pt>
                <c:pt idx="122">
                  <c:v>8.881E-2</c:v>
                </c:pt>
                <c:pt idx="123">
                  <c:v>0.10009999999999999</c:v>
                </c:pt>
                <c:pt idx="124">
                  <c:v>0.11559999999999999</c:v>
                </c:pt>
                <c:pt idx="125">
                  <c:v>0.10460999999999999</c:v>
                </c:pt>
                <c:pt idx="126">
                  <c:v>8.4610000000000005E-2</c:v>
                </c:pt>
                <c:pt idx="127">
                  <c:v>7.6569999999999999E-2</c:v>
                </c:pt>
                <c:pt idx="128">
                  <c:v>9.7509999999999999E-2</c:v>
                </c:pt>
                <c:pt idx="129">
                  <c:v>0.11133</c:v>
                </c:pt>
                <c:pt idx="130">
                  <c:v>0.10696</c:v>
                </c:pt>
                <c:pt idx="131">
                  <c:v>0.10019</c:v>
                </c:pt>
                <c:pt idx="132">
                  <c:v>0.11584</c:v>
                </c:pt>
                <c:pt idx="133">
                  <c:v>0.11572</c:v>
                </c:pt>
                <c:pt idx="134">
                  <c:v>0.10048</c:v>
                </c:pt>
                <c:pt idx="135">
                  <c:v>8.6349999999999996E-2</c:v>
                </c:pt>
                <c:pt idx="136">
                  <c:v>9.3820000000000001E-2</c:v>
                </c:pt>
                <c:pt idx="137">
                  <c:v>0.1051</c:v>
                </c:pt>
                <c:pt idx="138">
                  <c:v>0.11244</c:v>
                </c:pt>
                <c:pt idx="139">
                  <c:v>0.11226999999999999</c:v>
                </c:pt>
                <c:pt idx="140">
                  <c:v>0.10313</c:v>
                </c:pt>
                <c:pt idx="141">
                  <c:v>9.9250000000000005E-2</c:v>
                </c:pt>
                <c:pt idx="142">
                  <c:v>0.10721</c:v>
                </c:pt>
                <c:pt idx="143">
                  <c:v>0.12422</c:v>
                </c:pt>
                <c:pt idx="144">
                  <c:v>0.13103999999999999</c:v>
                </c:pt>
                <c:pt idx="145">
                  <c:v>0.12515999999999999</c:v>
                </c:pt>
                <c:pt idx="146">
                  <c:v>0.12553</c:v>
                </c:pt>
                <c:pt idx="147">
                  <c:v>0.1222</c:v>
                </c:pt>
                <c:pt idx="148">
                  <c:v>9.7460000000000005E-2</c:v>
                </c:pt>
                <c:pt idx="149">
                  <c:v>8.4370000000000001E-2</c:v>
                </c:pt>
                <c:pt idx="150">
                  <c:v>0.10262</c:v>
                </c:pt>
                <c:pt idx="151">
                  <c:v>0.12876000000000001</c:v>
                </c:pt>
                <c:pt idx="152">
                  <c:v>0.11638</c:v>
                </c:pt>
                <c:pt idx="153">
                  <c:v>0.11162999999999999</c:v>
                </c:pt>
                <c:pt idx="154">
                  <c:v>0.11881</c:v>
                </c:pt>
                <c:pt idx="155">
                  <c:v>0.12543000000000001</c:v>
                </c:pt>
                <c:pt idx="156">
                  <c:v>0.12024</c:v>
                </c:pt>
                <c:pt idx="157">
                  <c:v>0.11625000000000001</c:v>
                </c:pt>
                <c:pt idx="158">
                  <c:v>0.11796</c:v>
                </c:pt>
                <c:pt idx="159">
                  <c:v>0.11923</c:v>
                </c:pt>
                <c:pt idx="160">
                  <c:v>0.12628</c:v>
                </c:pt>
                <c:pt idx="161">
                  <c:v>0.13059999999999999</c:v>
                </c:pt>
                <c:pt idx="162">
                  <c:v>0.12781999999999999</c:v>
                </c:pt>
                <c:pt idx="163">
                  <c:v>0.12765000000000001</c:v>
                </c:pt>
                <c:pt idx="164">
                  <c:v>0.12923999999999999</c:v>
                </c:pt>
                <c:pt idx="165">
                  <c:v>0.13477</c:v>
                </c:pt>
                <c:pt idx="166">
                  <c:v>0.14557999999999999</c:v>
                </c:pt>
                <c:pt idx="167">
                  <c:v>0.15967000000000001</c:v>
                </c:pt>
                <c:pt idx="168">
                  <c:v>0.17446</c:v>
                </c:pt>
                <c:pt idx="169">
                  <c:v>0.17571000000000001</c:v>
                </c:pt>
                <c:pt idx="170">
                  <c:v>0.16069</c:v>
                </c:pt>
                <c:pt idx="171">
                  <c:v>0.14080999999999999</c:v>
                </c:pt>
                <c:pt idx="172">
                  <c:v>0.13531000000000001</c:v>
                </c:pt>
                <c:pt idx="173">
                  <c:v>0.13474</c:v>
                </c:pt>
                <c:pt idx="174">
                  <c:v>0.14632000000000001</c:v>
                </c:pt>
                <c:pt idx="175">
                  <c:v>0.16542999999999999</c:v>
                </c:pt>
                <c:pt idx="176">
                  <c:v>0.17832999999999999</c:v>
                </c:pt>
                <c:pt idx="177">
                  <c:v>0.17549000000000001</c:v>
                </c:pt>
                <c:pt idx="178">
                  <c:v>0.15456</c:v>
                </c:pt>
                <c:pt idx="179">
                  <c:v>0.1249</c:v>
                </c:pt>
                <c:pt idx="180">
                  <c:v>0.10428999999999999</c:v>
                </c:pt>
                <c:pt idx="181">
                  <c:v>0.10038</c:v>
                </c:pt>
                <c:pt idx="182">
                  <c:v>9.8640000000000005E-2</c:v>
                </c:pt>
                <c:pt idx="183">
                  <c:v>9.5430000000000001E-2</c:v>
                </c:pt>
                <c:pt idx="184">
                  <c:v>8.7709999999999996E-2</c:v>
                </c:pt>
                <c:pt idx="185">
                  <c:v>8.1780000000000005E-2</c:v>
                </c:pt>
                <c:pt idx="186">
                  <c:v>9.2100000000000001E-2</c:v>
                </c:pt>
                <c:pt idx="187">
                  <c:v>0.1082</c:v>
                </c:pt>
                <c:pt idx="188">
                  <c:v>0.11113000000000001</c:v>
                </c:pt>
                <c:pt idx="189">
                  <c:v>9.715E-2</c:v>
                </c:pt>
                <c:pt idx="190">
                  <c:v>0.10459</c:v>
                </c:pt>
                <c:pt idx="191">
                  <c:v>0.11934</c:v>
                </c:pt>
                <c:pt idx="192">
                  <c:v>0.12995999999999999</c:v>
                </c:pt>
                <c:pt idx="193">
                  <c:v>0.12182</c:v>
                </c:pt>
                <c:pt idx="194">
                  <c:v>0.10919</c:v>
                </c:pt>
                <c:pt idx="195">
                  <c:v>0.1009</c:v>
                </c:pt>
                <c:pt idx="196">
                  <c:v>0.10086000000000001</c:v>
                </c:pt>
                <c:pt idx="197">
                  <c:v>0.11017</c:v>
                </c:pt>
                <c:pt idx="198">
                  <c:v>0.10680000000000001</c:v>
                </c:pt>
                <c:pt idx="199">
                  <c:v>0.10359</c:v>
                </c:pt>
                <c:pt idx="200">
                  <c:v>0.10932</c:v>
                </c:pt>
                <c:pt idx="201">
                  <c:v>0.12934000000000001</c:v>
                </c:pt>
                <c:pt idx="202">
                  <c:v>0.14438999999999999</c:v>
                </c:pt>
                <c:pt idx="203">
                  <c:v>0.14943000000000001</c:v>
                </c:pt>
                <c:pt idx="204">
                  <c:v>0.14768999999999999</c:v>
                </c:pt>
                <c:pt idx="205">
                  <c:v>0.13921</c:v>
                </c:pt>
                <c:pt idx="206">
                  <c:v>0.12851000000000001</c:v>
                </c:pt>
                <c:pt idx="207">
                  <c:v>0.12828000000000001</c:v>
                </c:pt>
                <c:pt idx="208">
                  <c:v>0.13424</c:v>
                </c:pt>
                <c:pt idx="209">
                  <c:v>0.12948000000000001</c:v>
                </c:pt>
                <c:pt idx="210">
                  <c:v>0.11846</c:v>
                </c:pt>
                <c:pt idx="211">
                  <c:v>0.12179</c:v>
                </c:pt>
                <c:pt idx="212">
                  <c:v>0.13006999999999999</c:v>
                </c:pt>
                <c:pt idx="213">
                  <c:v>0.14041000000000001</c:v>
                </c:pt>
                <c:pt idx="214">
                  <c:v>0.14221</c:v>
                </c:pt>
                <c:pt idx="215">
                  <c:v>0.15598999999999999</c:v>
                </c:pt>
                <c:pt idx="216">
                  <c:v>0.16067999999999999</c:v>
                </c:pt>
                <c:pt idx="217">
                  <c:v>0.15614</c:v>
                </c:pt>
                <c:pt idx="218">
                  <c:v>0.12984000000000001</c:v>
                </c:pt>
                <c:pt idx="219">
                  <c:v>0.12873000000000001</c:v>
                </c:pt>
                <c:pt idx="220">
                  <c:v>0.14297000000000001</c:v>
                </c:pt>
                <c:pt idx="221">
                  <c:v>0.16386999999999999</c:v>
                </c:pt>
                <c:pt idx="222">
                  <c:v>0.16683999999999999</c:v>
                </c:pt>
                <c:pt idx="223">
                  <c:v>0.17355000000000001</c:v>
                </c:pt>
                <c:pt idx="224">
                  <c:v>0.18562999999999999</c:v>
                </c:pt>
                <c:pt idx="225">
                  <c:v>0.19069</c:v>
                </c:pt>
                <c:pt idx="226">
                  <c:v>0.17693999999999999</c:v>
                </c:pt>
                <c:pt idx="227">
                  <c:v>0.15639</c:v>
                </c:pt>
                <c:pt idx="228">
                  <c:v>0.14863000000000001</c:v>
                </c:pt>
                <c:pt idx="229">
                  <c:v>0.15925</c:v>
                </c:pt>
                <c:pt idx="230">
                  <c:v>0.17487</c:v>
                </c:pt>
                <c:pt idx="231">
                  <c:v>0.18565000000000001</c:v>
                </c:pt>
                <c:pt idx="232">
                  <c:v>0.17687</c:v>
                </c:pt>
                <c:pt idx="233">
                  <c:v>0.18114</c:v>
                </c:pt>
                <c:pt idx="234">
                  <c:v>0.19367000000000001</c:v>
                </c:pt>
                <c:pt idx="235">
                  <c:v>0.20347999999999999</c:v>
                </c:pt>
                <c:pt idx="236">
                  <c:v>0.20896000000000001</c:v>
                </c:pt>
                <c:pt idx="237">
                  <c:v>0.21936</c:v>
                </c:pt>
                <c:pt idx="238">
                  <c:v>0.22267000000000001</c:v>
                </c:pt>
                <c:pt idx="239">
                  <c:v>0.21634</c:v>
                </c:pt>
                <c:pt idx="240">
                  <c:v>0.21367</c:v>
                </c:pt>
                <c:pt idx="241">
                  <c:v>0.22902</c:v>
                </c:pt>
                <c:pt idx="242">
                  <c:v>0.24052000000000001</c:v>
                </c:pt>
                <c:pt idx="243">
                  <c:v>0.24606</c:v>
                </c:pt>
                <c:pt idx="244">
                  <c:v>0.22842999999999999</c:v>
                </c:pt>
                <c:pt idx="245">
                  <c:v>0.21815999999999999</c:v>
                </c:pt>
                <c:pt idx="246">
                  <c:v>0.20230000000000001</c:v>
                </c:pt>
                <c:pt idx="247">
                  <c:v>0.20005999999999999</c:v>
                </c:pt>
                <c:pt idx="248">
                  <c:v>0.20788000000000001</c:v>
                </c:pt>
                <c:pt idx="249">
                  <c:v>0.22223000000000001</c:v>
                </c:pt>
                <c:pt idx="250">
                  <c:v>0.22516</c:v>
                </c:pt>
                <c:pt idx="251">
                  <c:v>0.22209000000000001</c:v>
                </c:pt>
                <c:pt idx="252">
                  <c:v>0.22317999999999999</c:v>
                </c:pt>
                <c:pt idx="253">
                  <c:v>0.22381000000000001</c:v>
                </c:pt>
                <c:pt idx="254">
                  <c:v>0.23516999999999999</c:v>
                </c:pt>
                <c:pt idx="255">
                  <c:v>0.24845</c:v>
                </c:pt>
                <c:pt idx="256">
                  <c:v>0.26136999999999999</c:v>
                </c:pt>
                <c:pt idx="257">
                  <c:v>0.26652999999999999</c:v>
                </c:pt>
                <c:pt idx="258">
                  <c:v>0.27139000000000002</c:v>
                </c:pt>
                <c:pt idx="259">
                  <c:v>0.27699000000000001</c:v>
                </c:pt>
                <c:pt idx="260">
                  <c:v>0.28848000000000001</c:v>
                </c:pt>
                <c:pt idx="261">
                  <c:v>0.30099999999999999</c:v>
                </c:pt>
                <c:pt idx="262">
                  <c:v>0.30947000000000002</c:v>
                </c:pt>
                <c:pt idx="263">
                  <c:v>0.31080999999999998</c:v>
                </c:pt>
                <c:pt idx="264">
                  <c:v>0.32062000000000002</c:v>
                </c:pt>
                <c:pt idx="265">
                  <c:v>0.33698</c:v>
                </c:pt>
                <c:pt idx="266">
                  <c:v>0.36730000000000002</c:v>
                </c:pt>
                <c:pt idx="267">
                  <c:v>0.40677000000000002</c:v>
                </c:pt>
                <c:pt idx="268">
                  <c:v>0.43678</c:v>
                </c:pt>
                <c:pt idx="269">
                  <c:v>0.43295</c:v>
                </c:pt>
                <c:pt idx="270">
                  <c:v>0.42343999999999998</c:v>
                </c:pt>
                <c:pt idx="271">
                  <c:v>0.43097000000000002</c:v>
                </c:pt>
                <c:pt idx="272">
                  <c:v>0.45197999999999999</c:v>
                </c:pt>
                <c:pt idx="273">
                  <c:v>0.48093999999999998</c:v>
                </c:pt>
                <c:pt idx="274">
                  <c:v>0.51839999999999997</c:v>
                </c:pt>
                <c:pt idx="275">
                  <c:v>0.53825000000000001</c:v>
                </c:pt>
                <c:pt idx="276">
                  <c:v>0.52503999999999995</c:v>
                </c:pt>
                <c:pt idx="277">
                  <c:v>0.47388000000000002</c:v>
                </c:pt>
                <c:pt idx="278">
                  <c:v>0.37892999999999999</c:v>
                </c:pt>
                <c:pt idx="279">
                  <c:v>0.26058999999999999</c:v>
                </c:pt>
                <c:pt idx="280">
                  <c:v>0.15937000000000001</c:v>
                </c:pt>
                <c:pt idx="281">
                  <c:v>9.7220000000000001E-2</c:v>
                </c:pt>
                <c:pt idx="282">
                  <c:v>6.9269999999999998E-2</c:v>
                </c:pt>
                <c:pt idx="283">
                  <c:v>5.228E-2</c:v>
                </c:pt>
                <c:pt idx="284">
                  <c:v>3.492E-2</c:v>
                </c:pt>
                <c:pt idx="285">
                  <c:v>2.6040000000000001E-2</c:v>
                </c:pt>
                <c:pt idx="286">
                  <c:v>2.0590000000000001E-2</c:v>
                </c:pt>
                <c:pt idx="287">
                  <c:v>3.3099999999999997E-2</c:v>
                </c:pt>
                <c:pt idx="288">
                  <c:v>3.3770000000000001E-2</c:v>
                </c:pt>
                <c:pt idx="289">
                  <c:v>2.878E-2</c:v>
                </c:pt>
                <c:pt idx="290">
                  <c:v>1.278E-2</c:v>
                </c:pt>
                <c:pt idx="291">
                  <c:v>2.554E-2</c:v>
                </c:pt>
                <c:pt idx="292">
                  <c:v>2.7189999999999999E-2</c:v>
                </c:pt>
                <c:pt idx="293">
                  <c:v>1.321E-2</c:v>
                </c:pt>
                <c:pt idx="294">
                  <c:v>-4.8399999999999997E-3</c:v>
                </c:pt>
                <c:pt idx="295">
                  <c:v>1.3500000000000001E-3</c:v>
                </c:pt>
                <c:pt idx="296">
                  <c:v>1.5890000000000001E-2</c:v>
                </c:pt>
                <c:pt idx="297">
                  <c:v>2.0979999999999999E-2</c:v>
                </c:pt>
                <c:pt idx="298">
                  <c:v>1.8190000000000001E-2</c:v>
                </c:pt>
                <c:pt idx="299">
                  <c:v>2.4629999999999999E-2</c:v>
                </c:pt>
                <c:pt idx="300">
                  <c:v>3.3489999999999999E-2</c:v>
                </c:pt>
                <c:pt idx="301">
                  <c:v>2.673E-2</c:v>
                </c:pt>
                <c:pt idx="302">
                  <c:v>1.9019999999999999E-2</c:v>
                </c:pt>
                <c:pt idx="303">
                  <c:v>2.068E-2</c:v>
                </c:pt>
                <c:pt idx="304">
                  <c:v>3.3320000000000002E-2</c:v>
                </c:pt>
                <c:pt idx="305">
                  <c:v>3.202E-2</c:v>
                </c:pt>
                <c:pt idx="306">
                  <c:v>2.903E-2</c:v>
                </c:pt>
                <c:pt idx="307">
                  <c:v>3.9379999999999998E-2</c:v>
                </c:pt>
                <c:pt idx="308">
                  <c:v>4.4630000000000003E-2</c:v>
                </c:pt>
                <c:pt idx="309">
                  <c:v>5.0130000000000001E-2</c:v>
                </c:pt>
                <c:pt idx="310">
                  <c:v>4.7910000000000001E-2</c:v>
                </c:pt>
                <c:pt idx="311">
                  <c:v>5.2229999999999999E-2</c:v>
                </c:pt>
                <c:pt idx="312">
                  <c:v>4.274E-2</c:v>
                </c:pt>
                <c:pt idx="313">
                  <c:v>2.665E-2</c:v>
                </c:pt>
                <c:pt idx="314">
                  <c:v>6.9199999999999999E-3</c:v>
                </c:pt>
                <c:pt idx="315">
                  <c:v>-8.77E-3</c:v>
                </c:pt>
                <c:pt idx="316">
                  <c:v>-8.8599999999999998E-3</c:v>
                </c:pt>
                <c:pt idx="317">
                  <c:v>-1.2899999999999999E-3</c:v>
                </c:pt>
                <c:pt idx="318">
                  <c:v>1.0659999999999999E-2</c:v>
                </c:pt>
                <c:pt idx="319">
                  <c:v>2.1569999999999999E-2</c:v>
                </c:pt>
                <c:pt idx="320">
                  <c:v>2.529E-2</c:v>
                </c:pt>
                <c:pt idx="321">
                  <c:v>1.7610000000000001E-2</c:v>
                </c:pt>
                <c:pt idx="322" formatCode="0.00E+00">
                  <c:v>-7.5073700000000002E-4</c:v>
                </c:pt>
                <c:pt idx="323">
                  <c:v>-1.482E-2</c:v>
                </c:pt>
                <c:pt idx="324">
                  <c:v>-1.372E-2</c:v>
                </c:pt>
                <c:pt idx="325">
                  <c:v>-6.1399999999999996E-3</c:v>
                </c:pt>
                <c:pt idx="326">
                  <c:v>-6.4599999999999996E-3</c:v>
                </c:pt>
                <c:pt idx="327">
                  <c:v>-5.9300000000000004E-3</c:v>
                </c:pt>
                <c:pt idx="328" formatCode="0.00E+00">
                  <c:v>-7.7631200000000003E-4</c:v>
                </c:pt>
                <c:pt idx="329">
                  <c:v>5.8199999999999997E-3</c:v>
                </c:pt>
                <c:pt idx="330">
                  <c:v>8.3700000000000007E-3</c:v>
                </c:pt>
                <c:pt idx="331">
                  <c:v>1.5429999999999999E-2</c:v>
                </c:pt>
                <c:pt idx="332">
                  <c:v>1.06E-2</c:v>
                </c:pt>
                <c:pt idx="333">
                  <c:v>-6.5100000000000002E-3</c:v>
                </c:pt>
                <c:pt idx="334">
                  <c:v>-5.94E-3</c:v>
                </c:pt>
                <c:pt idx="335">
                  <c:v>2.8500000000000001E-3</c:v>
                </c:pt>
                <c:pt idx="336">
                  <c:v>1.81E-3</c:v>
                </c:pt>
                <c:pt idx="337">
                  <c:v>-4.3400000000000001E-3</c:v>
                </c:pt>
                <c:pt idx="338">
                  <c:v>-4.6800000000000001E-3</c:v>
                </c:pt>
                <c:pt idx="339" formatCode="0.00E+00">
                  <c:v>-2.5588899999999998E-4</c:v>
                </c:pt>
                <c:pt idx="340">
                  <c:v>-3.7399999999999998E-3</c:v>
                </c:pt>
                <c:pt idx="341">
                  <c:v>-8.6800000000000002E-3</c:v>
                </c:pt>
                <c:pt idx="342">
                  <c:v>-1.0120000000000001E-2</c:v>
                </c:pt>
                <c:pt idx="343">
                  <c:v>-4.2199999999999998E-3</c:v>
                </c:pt>
                <c:pt idx="344">
                  <c:v>1.8400000000000001E-3</c:v>
                </c:pt>
                <c:pt idx="345" formatCode="0.00E+00">
                  <c:v>2.2747699999999999E-4</c:v>
                </c:pt>
                <c:pt idx="346" formatCode="0.00E+00">
                  <c:v>-5.5825199999999997E-4</c:v>
                </c:pt>
                <c:pt idx="347">
                  <c:v>-5.9199999999999999E-3</c:v>
                </c:pt>
                <c:pt idx="348">
                  <c:v>-9.9699999999999997E-3</c:v>
                </c:pt>
                <c:pt idx="349">
                  <c:v>-9.1900000000000003E-3</c:v>
                </c:pt>
                <c:pt idx="350">
                  <c:v>-2.3600000000000001E-3</c:v>
                </c:pt>
                <c:pt idx="351">
                  <c:v>8.2199999999999999E-3</c:v>
                </c:pt>
                <c:pt idx="352">
                  <c:v>1.098E-2</c:v>
                </c:pt>
                <c:pt idx="353">
                  <c:v>4.3400000000000001E-3</c:v>
                </c:pt>
                <c:pt idx="354">
                  <c:v>1.1939999999999999E-2</c:v>
                </c:pt>
                <c:pt idx="355">
                  <c:v>2.3650000000000001E-2</c:v>
                </c:pt>
                <c:pt idx="356">
                  <c:v>1.9480000000000001E-2</c:v>
                </c:pt>
                <c:pt idx="357">
                  <c:v>-3.1900000000000001E-3</c:v>
                </c:pt>
                <c:pt idx="358">
                  <c:v>-5.2599999999999999E-3</c:v>
                </c:pt>
                <c:pt idx="359">
                  <c:v>1.9599999999999999E-3</c:v>
                </c:pt>
                <c:pt idx="360">
                  <c:v>1.97E-3</c:v>
                </c:pt>
                <c:pt idx="361">
                  <c:v>-5.3E-3</c:v>
                </c:pt>
                <c:pt idx="362">
                  <c:v>-9.6699999999999998E-3</c:v>
                </c:pt>
                <c:pt idx="363">
                  <c:v>-5.2900000000000004E-3</c:v>
                </c:pt>
                <c:pt idx="364">
                  <c:v>5.8799999999999998E-3</c:v>
                </c:pt>
                <c:pt idx="365">
                  <c:v>1.7049999999999999E-2</c:v>
                </c:pt>
                <c:pt idx="366">
                  <c:v>9.9799999999999993E-3</c:v>
                </c:pt>
                <c:pt idx="367">
                  <c:v>1.014E-2</c:v>
                </c:pt>
                <c:pt idx="368">
                  <c:v>3.8700000000000002E-3</c:v>
                </c:pt>
                <c:pt idx="369">
                  <c:v>-2.0600000000000002E-3</c:v>
                </c:pt>
                <c:pt idx="370">
                  <c:v>-9.5700000000000004E-3</c:v>
                </c:pt>
                <c:pt idx="371" formatCode="0.00E+00">
                  <c:v>-1.09133E-4</c:v>
                </c:pt>
                <c:pt idx="372">
                  <c:v>1.67E-3</c:v>
                </c:pt>
                <c:pt idx="373" formatCode="0.00E+00">
                  <c:v>9.7779700000000008E-4</c:v>
                </c:pt>
                <c:pt idx="374">
                  <c:v>1.06E-3</c:v>
                </c:pt>
                <c:pt idx="375">
                  <c:v>-1.48E-3</c:v>
                </c:pt>
                <c:pt idx="376">
                  <c:v>-4.3E-3</c:v>
                </c:pt>
                <c:pt idx="377">
                  <c:v>-4.5900000000000003E-3</c:v>
                </c:pt>
                <c:pt idx="378">
                  <c:v>-6.1799999999999997E-3</c:v>
                </c:pt>
                <c:pt idx="379">
                  <c:v>-2.8800000000000002E-3</c:v>
                </c:pt>
                <c:pt idx="380">
                  <c:v>1.1390000000000001E-2</c:v>
                </c:pt>
                <c:pt idx="381">
                  <c:v>1.474E-2</c:v>
                </c:pt>
                <c:pt idx="382">
                  <c:v>-3.5400000000000002E-3</c:v>
                </c:pt>
                <c:pt idx="383">
                  <c:v>-2.4119999999999999E-2</c:v>
                </c:pt>
                <c:pt idx="384">
                  <c:v>-2.2159999999999999E-2</c:v>
                </c:pt>
                <c:pt idx="385">
                  <c:v>-8.94E-3</c:v>
                </c:pt>
                <c:pt idx="386">
                  <c:v>2.8700000000000002E-3</c:v>
                </c:pt>
                <c:pt idx="387" formatCode="0.00E+00">
                  <c:v>4.5168200000000002E-4</c:v>
                </c:pt>
                <c:pt idx="388">
                  <c:v>-1.3500000000000001E-3</c:v>
                </c:pt>
                <c:pt idx="389">
                  <c:v>1.8400000000000001E-3</c:v>
                </c:pt>
                <c:pt idx="390">
                  <c:v>-3.5999999999999999E-3</c:v>
                </c:pt>
                <c:pt idx="391">
                  <c:v>-1.7700000000000001E-3</c:v>
                </c:pt>
                <c:pt idx="392">
                  <c:v>1.17E-3</c:v>
                </c:pt>
                <c:pt idx="393">
                  <c:v>3.6900000000000001E-3</c:v>
                </c:pt>
                <c:pt idx="394">
                  <c:v>-8.2900000000000005E-3</c:v>
                </c:pt>
                <c:pt idx="395">
                  <c:v>-4.0899999999999999E-3</c:v>
                </c:pt>
                <c:pt idx="396">
                  <c:v>6.1799999999999997E-3</c:v>
                </c:pt>
                <c:pt idx="397">
                  <c:v>1.239E-2</c:v>
                </c:pt>
                <c:pt idx="398">
                  <c:v>2.087E-2</c:v>
                </c:pt>
                <c:pt idx="399">
                  <c:v>1.9810000000000001E-2</c:v>
                </c:pt>
                <c:pt idx="400">
                  <c:v>1.29E-2</c:v>
                </c:pt>
                <c:pt idx="401">
                  <c:v>8.5599999999999999E-3</c:v>
                </c:pt>
                <c:pt idx="402">
                  <c:v>1.153E-2</c:v>
                </c:pt>
                <c:pt idx="403">
                  <c:v>4.9500000000000004E-3</c:v>
                </c:pt>
                <c:pt idx="404">
                  <c:v>-8.5000000000000006E-3</c:v>
                </c:pt>
                <c:pt idx="405">
                  <c:v>-1.298E-2</c:v>
                </c:pt>
                <c:pt idx="406">
                  <c:v>-9.7599999999999996E-3</c:v>
                </c:pt>
                <c:pt idx="407" formatCode="0.00E+00">
                  <c:v>4.0143299999999998E-4</c:v>
                </c:pt>
                <c:pt idx="408">
                  <c:v>1.1429999999999999E-2</c:v>
                </c:pt>
                <c:pt idx="409">
                  <c:v>1.848E-2</c:v>
                </c:pt>
                <c:pt idx="410">
                  <c:v>2.469E-2</c:v>
                </c:pt>
                <c:pt idx="411">
                  <c:v>2.5510000000000001E-2</c:v>
                </c:pt>
                <c:pt idx="412">
                  <c:v>2.1420000000000002E-2</c:v>
                </c:pt>
                <c:pt idx="413">
                  <c:v>2.181E-2</c:v>
                </c:pt>
                <c:pt idx="414">
                  <c:v>1.7979999999999999E-2</c:v>
                </c:pt>
                <c:pt idx="415">
                  <c:v>1.5939999999999999E-2</c:v>
                </c:pt>
                <c:pt idx="416">
                  <c:v>1.6100000000000001E-3</c:v>
                </c:pt>
                <c:pt idx="417">
                  <c:v>-3.0100000000000001E-3</c:v>
                </c:pt>
                <c:pt idx="418">
                  <c:v>-4.15E-3</c:v>
                </c:pt>
                <c:pt idx="419">
                  <c:v>1.5270000000000001E-2</c:v>
                </c:pt>
                <c:pt idx="420">
                  <c:v>2.1860000000000001E-2</c:v>
                </c:pt>
                <c:pt idx="421">
                  <c:v>3.4500000000000003E-2</c:v>
                </c:pt>
                <c:pt idx="422">
                  <c:v>5.1569999999999998E-2</c:v>
                </c:pt>
                <c:pt idx="423">
                  <c:v>3.7339999999999998E-2</c:v>
                </c:pt>
                <c:pt idx="424">
                  <c:v>1.0840000000000001E-2</c:v>
                </c:pt>
                <c:pt idx="425">
                  <c:v>3.3400000000000001E-3</c:v>
                </c:pt>
                <c:pt idx="426">
                  <c:v>1.3050000000000001E-2</c:v>
                </c:pt>
                <c:pt idx="427">
                  <c:v>6.3E-3</c:v>
                </c:pt>
                <c:pt idx="428">
                  <c:v>5.6100000000000004E-3</c:v>
                </c:pt>
                <c:pt idx="429">
                  <c:v>1.9560000000000001E-2</c:v>
                </c:pt>
                <c:pt idx="430">
                  <c:v>2.5100000000000001E-2</c:v>
                </c:pt>
                <c:pt idx="431">
                  <c:v>3.8129999999999997E-2</c:v>
                </c:pt>
                <c:pt idx="432">
                  <c:v>5.1999999999999998E-2</c:v>
                </c:pt>
                <c:pt idx="433">
                  <c:v>5.8139999999999997E-2</c:v>
                </c:pt>
                <c:pt idx="434">
                  <c:v>5.1299999999999998E-2</c:v>
                </c:pt>
                <c:pt idx="435">
                  <c:v>4.8750000000000002E-2</c:v>
                </c:pt>
                <c:pt idx="436">
                  <c:v>4.9489999999999999E-2</c:v>
                </c:pt>
                <c:pt idx="437">
                  <c:v>5.3659999999999999E-2</c:v>
                </c:pt>
                <c:pt idx="438">
                  <c:v>5.602E-2</c:v>
                </c:pt>
                <c:pt idx="439">
                  <c:v>4.4240000000000002E-2</c:v>
                </c:pt>
                <c:pt idx="440">
                  <c:v>2.2509999999999999E-2</c:v>
                </c:pt>
                <c:pt idx="441">
                  <c:v>1.9439999999999999E-2</c:v>
                </c:pt>
                <c:pt idx="442">
                  <c:v>3.4939999999999999E-2</c:v>
                </c:pt>
                <c:pt idx="443">
                  <c:v>4.5510000000000002E-2</c:v>
                </c:pt>
                <c:pt idx="444">
                  <c:v>4.7539999999999999E-2</c:v>
                </c:pt>
                <c:pt idx="445">
                  <c:v>3.6760000000000001E-2</c:v>
                </c:pt>
                <c:pt idx="446">
                  <c:v>2.775E-2</c:v>
                </c:pt>
                <c:pt idx="447">
                  <c:v>2.6179999999999998E-2</c:v>
                </c:pt>
                <c:pt idx="448">
                  <c:v>4.1250000000000002E-2</c:v>
                </c:pt>
                <c:pt idx="449">
                  <c:v>4.3159999999999997E-2</c:v>
                </c:pt>
                <c:pt idx="450">
                  <c:v>5.2549999999999999E-2</c:v>
                </c:pt>
                <c:pt idx="451">
                  <c:v>5.4960000000000002E-2</c:v>
                </c:pt>
                <c:pt idx="452">
                  <c:v>5.1580000000000001E-2</c:v>
                </c:pt>
                <c:pt idx="453">
                  <c:v>3.2599999999999997E-2</c:v>
                </c:pt>
                <c:pt idx="454">
                  <c:v>3.3149999999999999E-2</c:v>
                </c:pt>
                <c:pt idx="455">
                  <c:v>4.7070000000000001E-2</c:v>
                </c:pt>
                <c:pt idx="456">
                  <c:v>4.6190000000000002E-2</c:v>
                </c:pt>
                <c:pt idx="457">
                  <c:v>3.3709999999999997E-2</c:v>
                </c:pt>
                <c:pt idx="458">
                  <c:v>3.0700000000000002E-2</c:v>
                </c:pt>
                <c:pt idx="459">
                  <c:v>4.7829999999999998E-2</c:v>
                </c:pt>
                <c:pt idx="460">
                  <c:v>5.0130000000000001E-2</c:v>
                </c:pt>
                <c:pt idx="461">
                  <c:v>4.3659999999999997E-2</c:v>
                </c:pt>
                <c:pt idx="462">
                  <c:v>4.6199999999999998E-2</c:v>
                </c:pt>
                <c:pt idx="463">
                  <c:v>5.5230000000000001E-2</c:v>
                </c:pt>
                <c:pt idx="464">
                  <c:v>5.9150000000000001E-2</c:v>
                </c:pt>
                <c:pt idx="465">
                  <c:v>5.3870000000000001E-2</c:v>
                </c:pt>
                <c:pt idx="466">
                  <c:v>4.8989999999999999E-2</c:v>
                </c:pt>
                <c:pt idx="467">
                  <c:v>4.088E-2</c:v>
                </c:pt>
                <c:pt idx="468">
                  <c:v>3.0190000000000002E-2</c:v>
                </c:pt>
                <c:pt idx="469">
                  <c:v>2.1309999999999999E-2</c:v>
                </c:pt>
                <c:pt idx="470">
                  <c:v>3.4430000000000002E-2</c:v>
                </c:pt>
                <c:pt idx="471">
                  <c:v>5.2209999999999999E-2</c:v>
                </c:pt>
                <c:pt idx="472">
                  <c:v>6.1559999999999997E-2</c:v>
                </c:pt>
                <c:pt idx="473">
                  <c:v>6.1350000000000002E-2</c:v>
                </c:pt>
                <c:pt idx="474">
                  <c:v>6.4729999999999996E-2</c:v>
                </c:pt>
                <c:pt idx="475">
                  <c:v>6.1580000000000003E-2</c:v>
                </c:pt>
                <c:pt idx="476">
                  <c:v>4.9570000000000003E-2</c:v>
                </c:pt>
                <c:pt idx="477">
                  <c:v>3.9410000000000001E-2</c:v>
                </c:pt>
                <c:pt idx="478">
                  <c:v>3.7900000000000003E-2</c:v>
                </c:pt>
                <c:pt idx="479">
                  <c:v>4.5089999999999998E-2</c:v>
                </c:pt>
                <c:pt idx="480">
                  <c:v>5.6059999999999999E-2</c:v>
                </c:pt>
                <c:pt idx="481">
                  <c:v>6.3689999999999997E-2</c:v>
                </c:pt>
                <c:pt idx="482">
                  <c:v>6.0069999999999998E-2</c:v>
                </c:pt>
                <c:pt idx="483">
                  <c:v>5.2670000000000002E-2</c:v>
                </c:pt>
                <c:pt idx="484">
                  <c:v>4.9230000000000003E-2</c:v>
                </c:pt>
                <c:pt idx="485">
                  <c:v>5.0009999999999999E-2</c:v>
                </c:pt>
                <c:pt idx="486">
                  <c:v>5.2659999999999998E-2</c:v>
                </c:pt>
                <c:pt idx="487">
                  <c:v>5.9610000000000003E-2</c:v>
                </c:pt>
                <c:pt idx="488">
                  <c:v>5.5989999999999998E-2</c:v>
                </c:pt>
                <c:pt idx="489">
                  <c:v>5.2150000000000002E-2</c:v>
                </c:pt>
                <c:pt idx="490">
                  <c:v>6.7089999999999997E-2</c:v>
                </c:pt>
                <c:pt idx="491">
                  <c:v>6.1210000000000001E-2</c:v>
                </c:pt>
                <c:pt idx="492">
                  <c:v>4.2479999999999997E-2</c:v>
                </c:pt>
                <c:pt idx="493">
                  <c:v>3.7580000000000002E-2</c:v>
                </c:pt>
                <c:pt idx="494">
                  <c:v>3.8800000000000001E-2</c:v>
                </c:pt>
                <c:pt idx="495">
                  <c:v>2.6630000000000001E-2</c:v>
                </c:pt>
                <c:pt idx="496">
                  <c:v>2.6159999999999999E-2</c:v>
                </c:pt>
                <c:pt idx="497">
                  <c:v>4.3740000000000001E-2</c:v>
                </c:pt>
                <c:pt idx="498">
                  <c:v>5.2659999999999998E-2</c:v>
                </c:pt>
                <c:pt idx="499">
                  <c:v>5.509E-2</c:v>
                </c:pt>
                <c:pt idx="500">
                  <c:v>5.7419999999999999E-2</c:v>
                </c:pt>
                <c:pt idx="501">
                  <c:v>4.505E-2</c:v>
                </c:pt>
                <c:pt idx="502">
                  <c:v>4.1419999999999998E-2</c:v>
                </c:pt>
                <c:pt idx="503">
                  <c:v>3.73E-2</c:v>
                </c:pt>
                <c:pt idx="504">
                  <c:v>3.6360000000000003E-2</c:v>
                </c:pt>
                <c:pt idx="505">
                  <c:v>3.705E-2</c:v>
                </c:pt>
                <c:pt idx="506">
                  <c:v>5.6160000000000002E-2</c:v>
                </c:pt>
                <c:pt idx="507">
                  <c:v>6.5089999999999995E-2</c:v>
                </c:pt>
                <c:pt idx="508">
                  <c:v>5.8450000000000002E-2</c:v>
                </c:pt>
                <c:pt idx="509">
                  <c:v>5.0319999999999997E-2</c:v>
                </c:pt>
                <c:pt idx="510">
                  <c:v>5.28E-2</c:v>
                </c:pt>
                <c:pt idx="511">
                  <c:v>4.4420000000000001E-2</c:v>
                </c:pt>
                <c:pt idx="512">
                  <c:v>3.1510000000000003E-2</c:v>
                </c:pt>
                <c:pt idx="513">
                  <c:v>2.6950000000000002E-2</c:v>
                </c:pt>
                <c:pt idx="514">
                  <c:v>3.5380000000000002E-2</c:v>
                </c:pt>
                <c:pt idx="515">
                  <c:v>3.7629999999999997E-2</c:v>
                </c:pt>
                <c:pt idx="516">
                  <c:v>2.777E-2</c:v>
                </c:pt>
                <c:pt idx="517">
                  <c:v>1.5010000000000001E-2</c:v>
                </c:pt>
                <c:pt idx="518">
                  <c:v>9.4199999999999996E-3</c:v>
                </c:pt>
                <c:pt idx="519">
                  <c:v>1.1259999999999999E-2</c:v>
                </c:pt>
                <c:pt idx="520">
                  <c:v>1.264E-2</c:v>
                </c:pt>
                <c:pt idx="521">
                  <c:v>1.4019999999999999E-2</c:v>
                </c:pt>
                <c:pt idx="522">
                  <c:v>1.6660000000000001E-2</c:v>
                </c:pt>
                <c:pt idx="523">
                  <c:v>2.1829999999999999E-2</c:v>
                </c:pt>
                <c:pt idx="524">
                  <c:v>2.614E-2</c:v>
                </c:pt>
                <c:pt idx="525">
                  <c:v>2.0990000000000002E-2</c:v>
                </c:pt>
                <c:pt idx="526">
                  <c:v>1.414E-2</c:v>
                </c:pt>
                <c:pt idx="527">
                  <c:v>1.072E-2</c:v>
                </c:pt>
                <c:pt idx="528">
                  <c:v>1.8120000000000001E-2</c:v>
                </c:pt>
                <c:pt idx="529">
                  <c:v>3.175E-2</c:v>
                </c:pt>
                <c:pt idx="530">
                  <c:v>3.4930000000000003E-2</c:v>
                </c:pt>
                <c:pt idx="531">
                  <c:v>2.2849999999999999E-2</c:v>
                </c:pt>
                <c:pt idx="532">
                  <c:v>1.208E-2</c:v>
                </c:pt>
                <c:pt idx="533">
                  <c:v>1.771E-2</c:v>
                </c:pt>
                <c:pt idx="534">
                  <c:v>1.9189999999999999E-2</c:v>
                </c:pt>
                <c:pt idx="535">
                  <c:v>1.149E-2</c:v>
                </c:pt>
                <c:pt idx="536">
                  <c:v>1.2919999999999999E-2</c:v>
                </c:pt>
                <c:pt idx="537">
                  <c:v>1.542E-2</c:v>
                </c:pt>
                <c:pt idx="538">
                  <c:v>2.341E-2</c:v>
                </c:pt>
                <c:pt idx="539">
                  <c:v>2.2429999999999999E-2</c:v>
                </c:pt>
                <c:pt idx="540">
                  <c:v>4.129E-2</c:v>
                </c:pt>
                <c:pt idx="541">
                  <c:v>3.918E-2</c:v>
                </c:pt>
                <c:pt idx="542">
                  <c:v>2.1829999999999999E-2</c:v>
                </c:pt>
                <c:pt idx="543">
                  <c:v>1.03E-2</c:v>
                </c:pt>
                <c:pt idx="544">
                  <c:v>2.4170000000000001E-2</c:v>
                </c:pt>
                <c:pt idx="545">
                  <c:v>3.2739999999999998E-2</c:v>
                </c:pt>
                <c:pt idx="546">
                  <c:v>3.603E-2</c:v>
                </c:pt>
                <c:pt idx="547">
                  <c:v>4.1820000000000003E-2</c:v>
                </c:pt>
                <c:pt idx="548">
                  <c:v>2.1649999999999999E-2</c:v>
                </c:pt>
                <c:pt idx="549">
                  <c:v>1.171E-2</c:v>
                </c:pt>
                <c:pt idx="550">
                  <c:v>2.4320000000000001E-2</c:v>
                </c:pt>
                <c:pt idx="551">
                  <c:v>3.1269999999999999E-2</c:v>
                </c:pt>
                <c:pt idx="552">
                  <c:v>2.3789999999999999E-2</c:v>
                </c:pt>
                <c:pt idx="553">
                  <c:v>2.896E-2</c:v>
                </c:pt>
                <c:pt idx="554">
                  <c:v>2.0740000000000001E-2</c:v>
                </c:pt>
                <c:pt idx="555">
                  <c:v>4.62E-3</c:v>
                </c:pt>
                <c:pt idx="556">
                  <c:v>-1.074E-2</c:v>
                </c:pt>
                <c:pt idx="557">
                  <c:v>-7.2899999999999996E-3</c:v>
                </c:pt>
                <c:pt idx="558">
                  <c:v>1.89E-3</c:v>
                </c:pt>
                <c:pt idx="559">
                  <c:v>2.6890000000000001E-2</c:v>
                </c:pt>
                <c:pt idx="560">
                  <c:v>3.9649999999999998E-2</c:v>
                </c:pt>
                <c:pt idx="561">
                  <c:v>4.7820000000000001E-2</c:v>
                </c:pt>
                <c:pt idx="562">
                  <c:v>4.9149999999999999E-2</c:v>
                </c:pt>
                <c:pt idx="563">
                  <c:v>4.7120000000000002E-2</c:v>
                </c:pt>
                <c:pt idx="564">
                  <c:v>4.6580000000000003E-2</c:v>
                </c:pt>
                <c:pt idx="565">
                  <c:v>4.8300000000000003E-2</c:v>
                </c:pt>
                <c:pt idx="566">
                  <c:v>5.2580000000000002E-2</c:v>
                </c:pt>
                <c:pt idx="567">
                  <c:v>4.9419999999999999E-2</c:v>
                </c:pt>
                <c:pt idx="568">
                  <c:v>5.0549999999999998E-2</c:v>
                </c:pt>
                <c:pt idx="569">
                  <c:v>5.491E-2</c:v>
                </c:pt>
                <c:pt idx="570">
                  <c:v>5.0999999999999997E-2</c:v>
                </c:pt>
                <c:pt idx="571">
                  <c:v>3.5920000000000001E-2</c:v>
                </c:pt>
                <c:pt idx="572">
                  <c:v>3.2120000000000003E-2</c:v>
                </c:pt>
                <c:pt idx="573">
                  <c:v>3.5770000000000003E-2</c:v>
                </c:pt>
                <c:pt idx="574">
                  <c:v>3.73E-2</c:v>
                </c:pt>
                <c:pt idx="575">
                  <c:v>4.8469999999999999E-2</c:v>
                </c:pt>
                <c:pt idx="576">
                  <c:v>6.0089999999999998E-2</c:v>
                </c:pt>
                <c:pt idx="577">
                  <c:v>5.1860000000000003E-2</c:v>
                </c:pt>
                <c:pt idx="578">
                  <c:v>3.5119999999999998E-2</c:v>
                </c:pt>
                <c:pt idx="579">
                  <c:v>3.2219999999999999E-2</c:v>
                </c:pt>
                <c:pt idx="580">
                  <c:v>3.3930000000000002E-2</c:v>
                </c:pt>
                <c:pt idx="581">
                  <c:v>2.6259999999999999E-2</c:v>
                </c:pt>
                <c:pt idx="582">
                  <c:v>1.091E-2</c:v>
                </c:pt>
                <c:pt idx="583" formatCode="0.00E+00">
                  <c:v>5.4858700000000001E-4</c:v>
                </c:pt>
                <c:pt idx="584">
                  <c:v>1.3799999999999999E-3</c:v>
                </c:pt>
                <c:pt idx="585">
                  <c:v>1.32E-3</c:v>
                </c:pt>
                <c:pt idx="586">
                  <c:v>3.4099999999999998E-3</c:v>
                </c:pt>
                <c:pt idx="587" formatCode="0.00E+00">
                  <c:v>7.11555E-4</c:v>
                </c:pt>
                <c:pt idx="588">
                  <c:v>-5.1900000000000002E-3</c:v>
                </c:pt>
                <c:pt idx="589">
                  <c:v>-1.35E-2</c:v>
                </c:pt>
                <c:pt idx="590">
                  <c:v>-1.5740000000000001E-2</c:v>
                </c:pt>
                <c:pt idx="591">
                  <c:v>-1.362E-2</c:v>
                </c:pt>
                <c:pt idx="592">
                  <c:v>-1.8159999999999999E-2</c:v>
                </c:pt>
                <c:pt idx="593">
                  <c:v>-2.5999999999999999E-2</c:v>
                </c:pt>
                <c:pt idx="594">
                  <c:v>-1.8859999999999998E-2</c:v>
                </c:pt>
                <c:pt idx="595">
                  <c:v>-8.5000000000000006E-3</c:v>
                </c:pt>
                <c:pt idx="596">
                  <c:v>-1.7749999999999998E-2</c:v>
                </c:pt>
                <c:pt idx="597">
                  <c:v>-4.3569999999999998E-2</c:v>
                </c:pt>
                <c:pt idx="598">
                  <c:v>-3.2969999999999999E-2</c:v>
                </c:pt>
                <c:pt idx="599">
                  <c:v>-1.7180000000000001E-2</c:v>
                </c:pt>
                <c:pt idx="600">
                  <c:v>-1.1999999999999999E-3</c:v>
                </c:pt>
                <c:pt idx="601">
                  <c:v>-5.3E-3</c:v>
                </c:pt>
                <c:pt idx="602">
                  <c:v>3.0200000000000001E-3</c:v>
                </c:pt>
                <c:pt idx="603">
                  <c:v>-1.221E-2</c:v>
                </c:pt>
                <c:pt idx="604">
                  <c:v>-3.1060000000000001E-2</c:v>
                </c:pt>
                <c:pt idx="605">
                  <c:v>-3.014E-2</c:v>
                </c:pt>
                <c:pt idx="606">
                  <c:v>-2.2679999999999999E-2</c:v>
                </c:pt>
                <c:pt idx="607">
                  <c:v>-1.8710000000000001E-2</c:v>
                </c:pt>
                <c:pt idx="608">
                  <c:v>-2.9950000000000001E-2</c:v>
                </c:pt>
                <c:pt idx="609">
                  <c:v>-3.5839999999999997E-2</c:v>
                </c:pt>
                <c:pt idx="610">
                  <c:v>-3.2660000000000002E-2</c:v>
                </c:pt>
                <c:pt idx="611">
                  <c:v>-1.559E-2</c:v>
                </c:pt>
                <c:pt idx="612">
                  <c:v>-2.1510000000000001E-2</c:v>
                </c:pt>
                <c:pt idx="613">
                  <c:v>-4.1799999999999997E-2</c:v>
                </c:pt>
                <c:pt idx="614">
                  <c:v>-6.5409999999999996E-2</c:v>
                </c:pt>
                <c:pt idx="615">
                  <c:v>-3.9E-2</c:v>
                </c:pt>
                <c:pt idx="616">
                  <c:v>-1.076E-2</c:v>
                </c:pt>
                <c:pt idx="617">
                  <c:v>9.11E-3</c:v>
                </c:pt>
                <c:pt idx="618">
                  <c:v>-3.8670000000000003E-2</c:v>
                </c:pt>
                <c:pt idx="619">
                  <c:v>-4.274E-2</c:v>
                </c:pt>
                <c:pt idx="620">
                  <c:v>-3.8039999999999997E-2</c:v>
                </c:pt>
                <c:pt idx="621">
                  <c:v>-8.9700000000000005E-3</c:v>
                </c:pt>
                <c:pt idx="622">
                  <c:v>4.5599999999999998E-3</c:v>
                </c:pt>
                <c:pt idx="623">
                  <c:v>-2.8400000000000001E-3</c:v>
                </c:pt>
                <c:pt idx="624">
                  <c:v>-3.705E-2</c:v>
                </c:pt>
                <c:pt idx="625">
                  <c:v>-5.6570000000000002E-2</c:v>
                </c:pt>
                <c:pt idx="626">
                  <c:v>-2.368E-2</c:v>
                </c:pt>
                <c:pt idx="627">
                  <c:v>-1.9099999999999999E-2</c:v>
                </c:pt>
                <c:pt idx="628">
                  <c:v>-2.332E-2</c:v>
                </c:pt>
                <c:pt idx="629">
                  <c:v>-3.1009999999999999E-2</c:v>
                </c:pt>
                <c:pt idx="630">
                  <c:v>-1.9740000000000001E-2</c:v>
                </c:pt>
                <c:pt idx="631">
                  <c:v>-8.0999999999999996E-3</c:v>
                </c:pt>
                <c:pt idx="632">
                  <c:v>-5.1500000000000001E-3</c:v>
                </c:pt>
                <c:pt idx="633">
                  <c:v>-1.444E-2</c:v>
                </c:pt>
                <c:pt idx="634">
                  <c:v>-1.5879999999999998E-2</c:v>
                </c:pt>
                <c:pt idx="635">
                  <c:v>-1.1000000000000001E-3</c:v>
                </c:pt>
                <c:pt idx="636">
                  <c:v>2.7699999999999999E-3</c:v>
                </c:pt>
                <c:pt idx="637">
                  <c:v>-9.0299999999999998E-3</c:v>
                </c:pt>
                <c:pt idx="638">
                  <c:v>-1.584E-2</c:v>
                </c:pt>
                <c:pt idx="639">
                  <c:v>-1.316E-2</c:v>
                </c:pt>
                <c:pt idx="640">
                  <c:v>7.3099999999999997E-3</c:v>
                </c:pt>
                <c:pt idx="641">
                  <c:v>1.3140000000000001E-2</c:v>
                </c:pt>
                <c:pt idx="642">
                  <c:v>6.7999999999999996E-3</c:v>
                </c:pt>
                <c:pt idx="643">
                  <c:v>-1.192E-2</c:v>
                </c:pt>
                <c:pt idx="644">
                  <c:v>-3.3800000000000002E-3</c:v>
                </c:pt>
                <c:pt idx="645">
                  <c:v>-7.5599999999999999E-3</c:v>
                </c:pt>
                <c:pt idx="646">
                  <c:v>1.865E-2</c:v>
                </c:pt>
                <c:pt idx="647">
                  <c:v>1.7809999999999999E-2</c:v>
                </c:pt>
                <c:pt idx="648">
                  <c:v>2.8700000000000002E-3</c:v>
                </c:pt>
                <c:pt idx="649">
                  <c:v>-2.4E-2</c:v>
                </c:pt>
                <c:pt idx="650">
                  <c:v>-1.0489999999999999E-2</c:v>
                </c:pt>
                <c:pt idx="651">
                  <c:v>6.8999999999999999E-3</c:v>
                </c:pt>
                <c:pt idx="652">
                  <c:v>1.2330000000000001E-2</c:v>
                </c:pt>
                <c:pt idx="653">
                  <c:v>1.6490000000000001E-2</c:v>
                </c:pt>
                <c:pt idx="654">
                  <c:v>1.274E-2</c:v>
                </c:pt>
                <c:pt idx="655">
                  <c:v>1.4279999999999999E-2</c:v>
                </c:pt>
                <c:pt idx="656">
                  <c:v>1.5310000000000001E-2</c:v>
                </c:pt>
                <c:pt idx="657">
                  <c:v>2.496E-2</c:v>
                </c:pt>
                <c:pt idx="658">
                  <c:v>2.3550000000000001E-2</c:v>
                </c:pt>
                <c:pt idx="659">
                  <c:v>3.5810000000000002E-2</c:v>
                </c:pt>
                <c:pt idx="660">
                  <c:v>3.5299999999999998E-2</c:v>
                </c:pt>
                <c:pt idx="661">
                  <c:v>1.8239999999999999E-2</c:v>
                </c:pt>
                <c:pt idx="662">
                  <c:v>7.5599999999999999E-3</c:v>
                </c:pt>
                <c:pt idx="663">
                  <c:v>1.0359999999999999E-2</c:v>
                </c:pt>
                <c:pt idx="664">
                  <c:v>1.192E-2</c:v>
                </c:pt>
                <c:pt idx="665">
                  <c:v>-4.1799999999999997E-3</c:v>
                </c:pt>
                <c:pt idx="666" formatCode="0.00E+00">
                  <c:v>-9.41434E-4</c:v>
                </c:pt>
                <c:pt idx="667">
                  <c:v>4.3400000000000001E-3</c:v>
                </c:pt>
                <c:pt idx="668">
                  <c:v>2.487E-2</c:v>
                </c:pt>
                <c:pt idx="669">
                  <c:v>3.5680000000000003E-2</c:v>
                </c:pt>
                <c:pt idx="670">
                  <c:v>3.7420000000000002E-2</c:v>
                </c:pt>
                <c:pt idx="671">
                  <c:v>3.2759999999999997E-2</c:v>
                </c:pt>
                <c:pt idx="672">
                  <c:v>1.0359999999999999E-2</c:v>
                </c:pt>
                <c:pt idx="673">
                  <c:v>1.396E-2</c:v>
                </c:pt>
                <c:pt idx="674">
                  <c:v>2.0650000000000002E-2</c:v>
                </c:pt>
                <c:pt idx="675">
                  <c:v>2.4729999999999999E-2</c:v>
                </c:pt>
                <c:pt idx="676">
                  <c:v>1.65E-3</c:v>
                </c:pt>
                <c:pt idx="677">
                  <c:v>-1.8120000000000001E-2</c:v>
                </c:pt>
                <c:pt idx="678">
                  <c:v>-1.3169999999999999E-2</c:v>
                </c:pt>
                <c:pt idx="679" formatCode="0.00E+00">
                  <c:v>4.8581999999999998E-4</c:v>
                </c:pt>
                <c:pt idx="680">
                  <c:v>3.2399999999999998E-3</c:v>
                </c:pt>
                <c:pt idx="681">
                  <c:v>1.221E-2</c:v>
                </c:pt>
                <c:pt idx="682">
                  <c:v>3.5490000000000001E-2</c:v>
                </c:pt>
                <c:pt idx="683">
                  <c:v>6.037E-2</c:v>
                </c:pt>
                <c:pt idx="684">
                  <c:v>3.4079999999999999E-2</c:v>
                </c:pt>
                <c:pt idx="685">
                  <c:v>7.5199999999999998E-3</c:v>
                </c:pt>
                <c:pt idx="686">
                  <c:v>9.0699999999999999E-3</c:v>
                </c:pt>
                <c:pt idx="687">
                  <c:v>2.291E-2</c:v>
                </c:pt>
                <c:pt idx="688">
                  <c:v>1.9210000000000001E-2</c:v>
                </c:pt>
                <c:pt idx="689">
                  <c:v>8.3700000000000007E-3</c:v>
                </c:pt>
                <c:pt idx="690">
                  <c:v>8.9700000000000005E-3</c:v>
                </c:pt>
                <c:pt idx="691">
                  <c:v>-9.11E-3</c:v>
                </c:pt>
                <c:pt idx="692">
                  <c:v>1.5570000000000001E-2</c:v>
                </c:pt>
                <c:pt idx="693">
                  <c:v>3.0259999999999999E-2</c:v>
                </c:pt>
                <c:pt idx="694">
                  <c:v>2.9659999999999999E-2</c:v>
                </c:pt>
                <c:pt idx="695">
                  <c:v>1.406E-2</c:v>
                </c:pt>
                <c:pt idx="696">
                  <c:v>3.023E-2</c:v>
                </c:pt>
                <c:pt idx="697">
                  <c:v>2.725E-2</c:v>
                </c:pt>
                <c:pt idx="698">
                  <c:v>2.3689999999999999E-2</c:v>
                </c:pt>
                <c:pt idx="699">
                  <c:v>3.7780000000000001E-2</c:v>
                </c:pt>
                <c:pt idx="700">
                  <c:v>3.8789999999999998E-2</c:v>
                </c:pt>
                <c:pt idx="701">
                  <c:v>4.9500000000000002E-2</c:v>
                </c:pt>
                <c:pt idx="702">
                  <c:v>5.8659999999999997E-2</c:v>
                </c:pt>
                <c:pt idx="703">
                  <c:v>5.2729999999999999E-2</c:v>
                </c:pt>
                <c:pt idx="704">
                  <c:v>3.2379999999999999E-2</c:v>
                </c:pt>
                <c:pt idx="705">
                  <c:v>4.3979999999999998E-2</c:v>
                </c:pt>
                <c:pt idx="706">
                  <c:v>5.6189999999999997E-2</c:v>
                </c:pt>
                <c:pt idx="707">
                  <c:v>5.9049999999999998E-2</c:v>
                </c:pt>
                <c:pt idx="708">
                  <c:v>5.8680000000000003E-2</c:v>
                </c:pt>
                <c:pt idx="709">
                  <c:v>7.5730000000000006E-2</c:v>
                </c:pt>
                <c:pt idx="710">
                  <c:v>6.4780000000000004E-2</c:v>
                </c:pt>
                <c:pt idx="711">
                  <c:v>6.8099999999999994E-2</c:v>
                </c:pt>
                <c:pt idx="712">
                  <c:v>5.6219999999999999E-2</c:v>
                </c:pt>
                <c:pt idx="713">
                  <c:v>5.9700000000000003E-2</c:v>
                </c:pt>
                <c:pt idx="714">
                  <c:v>5.6959999999999997E-2</c:v>
                </c:pt>
                <c:pt idx="715">
                  <c:v>6.275E-2</c:v>
                </c:pt>
                <c:pt idx="716">
                  <c:v>6.9489999999999996E-2</c:v>
                </c:pt>
                <c:pt idx="717">
                  <c:v>7.8740000000000004E-2</c:v>
                </c:pt>
                <c:pt idx="718">
                  <c:v>8.3150000000000002E-2</c:v>
                </c:pt>
                <c:pt idx="719">
                  <c:v>7.5370000000000006E-2</c:v>
                </c:pt>
                <c:pt idx="720">
                  <c:v>7.6980000000000007E-2</c:v>
                </c:pt>
                <c:pt idx="721">
                  <c:v>6.3039999999999999E-2</c:v>
                </c:pt>
                <c:pt idx="722">
                  <c:v>4.8820000000000002E-2</c:v>
                </c:pt>
                <c:pt idx="723">
                  <c:v>5.2130000000000003E-2</c:v>
                </c:pt>
                <c:pt idx="724">
                  <c:v>7.8710000000000002E-2</c:v>
                </c:pt>
                <c:pt idx="725">
                  <c:v>9.1800000000000007E-2</c:v>
                </c:pt>
                <c:pt idx="726">
                  <c:v>9.5600000000000004E-2</c:v>
                </c:pt>
                <c:pt idx="727">
                  <c:v>9.2119999999999994E-2</c:v>
                </c:pt>
                <c:pt idx="728">
                  <c:v>9.3170000000000003E-2</c:v>
                </c:pt>
                <c:pt idx="729">
                  <c:v>8.4229999999999999E-2</c:v>
                </c:pt>
                <c:pt idx="730">
                  <c:v>9.3630000000000005E-2</c:v>
                </c:pt>
                <c:pt idx="731">
                  <c:v>0.11885</c:v>
                </c:pt>
                <c:pt idx="732">
                  <c:v>0.13100999999999999</c:v>
                </c:pt>
                <c:pt idx="733">
                  <c:v>0.1226</c:v>
                </c:pt>
                <c:pt idx="734">
                  <c:v>0.12581000000000001</c:v>
                </c:pt>
                <c:pt idx="735">
                  <c:v>0.13391</c:v>
                </c:pt>
                <c:pt idx="736">
                  <c:v>0.1368</c:v>
                </c:pt>
                <c:pt idx="737">
                  <c:v>0.14219999999999999</c:v>
                </c:pt>
                <c:pt idx="738">
                  <c:v>0.14692</c:v>
                </c:pt>
                <c:pt idx="739">
                  <c:v>0.13458999999999999</c:v>
                </c:pt>
                <c:pt idx="740">
                  <c:v>0.12562000000000001</c:v>
                </c:pt>
                <c:pt idx="741">
                  <c:v>0.15373999999999999</c:v>
                </c:pt>
                <c:pt idx="742">
                  <c:v>0.20383999999999999</c:v>
                </c:pt>
                <c:pt idx="743">
                  <c:v>0.22758</c:v>
                </c:pt>
                <c:pt idx="744">
                  <c:v>0.21325</c:v>
                </c:pt>
                <c:pt idx="745">
                  <c:v>0.18801000000000001</c:v>
                </c:pt>
                <c:pt idx="746">
                  <c:v>0.17097000000000001</c:v>
                </c:pt>
                <c:pt idx="747">
                  <c:v>0.14959</c:v>
                </c:pt>
                <c:pt idx="748">
                  <c:v>0.14409</c:v>
                </c:pt>
                <c:pt idx="749">
                  <c:v>0.14621000000000001</c:v>
                </c:pt>
                <c:pt idx="750">
                  <c:v>0.14857999999999999</c:v>
                </c:pt>
                <c:pt idx="751">
                  <c:v>0.12520999999999999</c:v>
                </c:pt>
                <c:pt idx="752">
                  <c:v>0.10988000000000001</c:v>
                </c:pt>
                <c:pt idx="753">
                  <c:v>0.10074</c:v>
                </c:pt>
                <c:pt idx="754">
                  <c:v>0.11416</c:v>
                </c:pt>
                <c:pt idx="755">
                  <c:v>0.11298999999999999</c:v>
                </c:pt>
                <c:pt idx="756">
                  <c:v>9.7320000000000004E-2</c:v>
                </c:pt>
                <c:pt idx="757">
                  <c:v>9.486E-2</c:v>
                </c:pt>
                <c:pt idx="758">
                  <c:v>0.10403999999999999</c:v>
                </c:pt>
                <c:pt idx="759">
                  <c:v>0.11049</c:v>
                </c:pt>
                <c:pt idx="760">
                  <c:v>0.10517</c:v>
                </c:pt>
                <c:pt idx="761">
                  <c:v>0.1011</c:v>
                </c:pt>
                <c:pt idx="762">
                  <c:v>0.11198</c:v>
                </c:pt>
                <c:pt idx="763">
                  <c:v>0.12295</c:v>
                </c:pt>
                <c:pt idx="764">
                  <c:v>0.12469</c:v>
                </c:pt>
                <c:pt idx="765">
                  <c:v>0.11508</c:v>
                </c:pt>
                <c:pt idx="766">
                  <c:v>9.0340000000000004E-2</c:v>
                </c:pt>
                <c:pt idx="767">
                  <c:v>9.0380000000000002E-2</c:v>
                </c:pt>
                <c:pt idx="768">
                  <c:v>0.11995</c:v>
                </c:pt>
                <c:pt idx="769">
                  <c:v>0.17354</c:v>
                </c:pt>
                <c:pt idx="770">
                  <c:v>0.16145000000000001</c:v>
                </c:pt>
                <c:pt idx="771">
                  <c:v>0.14557999999999999</c:v>
                </c:pt>
                <c:pt idx="772">
                  <c:v>0.14685999999999999</c:v>
                </c:pt>
                <c:pt idx="773">
                  <c:v>0.18085000000000001</c:v>
                </c:pt>
                <c:pt idx="774">
                  <c:v>0.18923000000000001</c:v>
                </c:pt>
                <c:pt idx="775">
                  <c:v>0.19331000000000001</c:v>
                </c:pt>
                <c:pt idx="776">
                  <c:v>0.18126999999999999</c:v>
                </c:pt>
                <c:pt idx="777">
                  <c:v>0.16977</c:v>
                </c:pt>
                <c:pt idx="778">
                  <c:v>0.16125999999999999</c:v>
                </c:pt>
                <c:pt idx="779">
                  <c:v>0.15911</c:v>
                </c:pt>
                <c:pt idx="780">
                  <c:v>0.16914000000000001</c:v>
                </c:pt>
                <c:pt idx="781">
                  <c:v>0.18769</c:v>
                </c:pt>
                <c:pt idx="782">
                  <c:v>0.21659999999999999</c:v>
                </c:pt>
                <c:pt idx="783">
                  <c:v>0.21754000000000001</c:v>
                </c:pt>
                <c:pt idx="784">
                  <c:v>0.21515000000000001</c:v>
                </c:pt>
                <c:pt idx="785">
                  <c:v>0.21429999999999999</c:v>
                </c:pt>
                <c:pt idx="786">
                  <c:v>0.22933000000000001</c:v>
                </c:pt>
                <c:pt idx="787">
                  <c:v>0.23158999999999999</c:v>
                </c:pt>
                <c:pt idx="788">
                  <c:v>0.24528</c:v>
                </c:pt>
                <c:pt idx="789">
                  <c:v>0.25283</c:v>
                </c:pt>
                <c:pt idx="790">
                  <c:v>0.25419999999999998</c:v>
                </c:pt>
                <c:pt idx="791">
                  <c:v>0.24429999999999999</c:v>
                </c:pt>
                <c:pt idx="792">
                  <c:v>0.25867000000000001</c:v>
                </c:pt>
                <c:pt idx="793">
                  <c:v>0.28754999999999997</c:v>
                </c:pt>
                <c:pt idx="794">
                  <c:v>0.29006999999999999</c:v>
                </c:pt>
                <c:pt idx="795">
                  <c:v>0.27611999999999998</c:v>
                </c:pt>
                <c:pt idx="796">
                  <c:v>0.26329000000000002</c:v>
                </c:pt>
                <c:pt idx="797">
                  <c:v>0.27717999999999998</c:v>
                </c:pt>
                <c:pt idx="798">
                  <c:v>0.27684999999999998</c:v>
                </c:pt>
                <c:pt idx="799">
                  <c:v>0.26262000000000002</c:v>
                </c:pt>
                <c:pt idx="800">
                  <c:v>0.2351</c:v>
                </c:pt>
                <c:pt idx="801">
                  <c:v>0.22086</c:v>
                </c:pt>
                <c:pt idx="802">
                  <c:v>0.23857</c:v>
                </c:pt>
                <c:pt idx="803">
                  <c:v>0.26835999999999999</c:v>
                </c:pt>
                <c:pt idx="804">
                  <c:v>0.30379</c:v>
                </c:pt>
                <c:pt idx="805">
                  <c:v>0.32384000000000002</c:v>
                </c:pt>
                <c:pt idx="806">
                  <c:v>0.31378</c:v>
                </c:pt>
                <c:pt idx="807">
                  <c:v>0.29242000000000001</c:v>
                </c:pt>
                <c:pt idx="808">
                  <c:v>0.28988999999999998</c:v>
                </c:pt>
                <c:pt idx="809">
                  <c:v>0.32252999999999998</c:v>
                </c:pt>
                <c:pt idx="810">
                  <c:v>0.36043999999999998</c:v>
                </c:pt>
                <c:pt idx="811">
                  <c:v>0.36718000000000001</c:v>
                </c:pt>
                <c:pt idx="812">
                  <c:v>0.37162000000000001</c:v>
                </c:pt>
                <c:pt idx="813">
                  <c:v>0.35655999999999999</c:v>
                </c:pt>
                <c:pt idx="814">
                  <c:v>0.37558000000000002</c:v>
                </c:pt>
                <c:pt idx="815">
                  <c:v>0.37852000000000002</c:v>
                </c:pt>
                <c:pt idx="816">
                  <c:v>0.39335999999999999</c:v>
                </c:pt>
                <c:pt idx="817">
                  <c:v>0.41010000000000002</c:v>
                </c:pt>
                <c:pt idx="818">
                  <c:v>0.43929000000000001</c:v>
                </c:pt>
                <c:pt idx="819">
                  <c:v>0.44180999999999998</c:v>
                </c:pt>
                <c:pt idx="820">
                  <c:v>0.42154999999999998</c:v>
                </c:pt>
                <c:pt idx="821">
                  <c:v>0.41438000000000003</c:v>
                </c:pt>
                <c:pt idx="822">
                  <c:v>0.41088000000000002</c:v>
                </c:pt>
                <c:pt idx="823">
                  <c:v>0.41222999999999999</c:v>
                </c:pt>
                <c:pt idx="824">
                  <c:v>0.43884000000000001</c:v>
                </c:pt>
                <c:pt idx="825">
                  <c:v>0.47846</c:v>
                </c:pt>
                <c:pt idx="826">
                  <c:v>0.48923</c:v>
                </c:pt>
                <c:pt idx="827">
                  <c:v>0.48871999999999999</c:v>
                </c:pt>
                <c:pt idx="828">
                  <c:v>0.50338000000000005</c:v>
                </c:pt>
                <c:pt idx="829">
                  <c:v>0.52786</c:v>
                </c:pt>
                <c:pt idx="830">
                  <c:v>0.55762999999999996</c:v>
                </c:pt>
                <c:pt idx="831">
                  <c:v>0.58160999999999996</c:v>
                </c:pt>
                <c:pt idx="832">
                  <c:v>0.59399999999999997</c:v>
                </c:pt>
                <c:pt idx="833">
                  <c:v>0.60096000000000005</c:v>
                </c:pt>
                <c:pt idx="834">
                  <c:v>0.61073</c:v>
                </c:pt>
                <c:pt idx="835">
                  <c:v>0.61238000000000004</c:v>
                </c:pt>
                <c:pt idx="836">
                  <c:v>0.61158000000000001</c:v>
                </c:pt>
                <c:pt idx="837">
                  <c:v>0.61085</c:v>
                </c:pt>
                <c:pt idx="838">
                  <c:v>0.63724999999999998</c:v>
                </c:pt>
                <c:pt idx="839">
                  <c:v>0.66252999999999995</c:v>
                </c:pt>
                <c:pt idx="840">
                  <c:v>0.66044000000000003</c:v>
                </c:pt>
                <c:pt idx="841">
                  <c:v>0.67410999999999999</c:v>
                </c:pt>
                <c:pt idx="842">
                  <c:v>0.69449000000000005</c:v>
                </c:pt>
                <c:pt idx="843">
                  <c:v>0.71491000000000005</c:v>
                </c:pt>
                <c:pt idx="844">
                  <c:v>0.71164000000000005</c:v>
                </c:pt>
                <c:pt idx="845">
                  <c:v>0.75707000000000002</c:v>
                </c:pt>
                <c:pt idx="846">
                  <c:v>0.79935</c:v>
                </c:pt>
                <c:pt idx="847">
                  <c:v>0.82106999999999997</c:v>
                </c:pt>
                <c:pt idx="848">
                  <c:v>0.83604999999999996</c:v>
                </c:pt>
                <c:pt idx="849">
                  <c:v>0.85268999999999995</c:v>
                </c:pt>
                <c:pt idx="850">
                  <c:v>0.88402999999999998</c:v>
                </c:pt>
                <c:pt idx="851">
                  <c:v>0.87477000000000005</c:v>
                </c:pt>
                <c:pt idx="852">
                  <c:v>0.86958000000000002</c:v>
                </c:pt>
                <c:pt idx="853">
                  <c:v>0.88297000000000003</c:v>
                </c:pt>
                <c:pt idx="854">
                  <c:v>0.93210999999999999</c:v>
                </c:pt>
                <c:pt idx="855">
                  <c:v>0.97679000000000005</c:v>
                </c:pt>
                <c:pt idx="856">
                  <c:v>1.0287599999999999</c:v>
                </c:pt>
                <c:pt idx="857">
                  <c:v>1.0640499999999999</c:v>
                </c:pt>
                <c:pt idx="858">
                  <c:v>1.0696600000000001</c:v>
                </c:pt>
                <c:pt idx="859">
                  <c:v>1.04782</c:v>
                </c:pt>
                <c:pt idx="860">
                  <c:v>1.05925</c:v>
                </c:pt>
                <c:pt idx="861">
                  <c:v>1.11897</c:v>
                </c:pt>
                <c:pt idx="862">
                  <c:v>1.15381</c:v>
                </c:pt>
                <c:pt idx="863">
                  <c:v>1.16499</c:v>
                </c:pt>
                <c:pt idx="864">
                  <c:v>1.18442</c:v>
                </c:pt>
                <c:pt idx="865">
                  <c:v>1.2173</c:v>
                </c:pt>
                <c:pt idx="866">
                  <c:v>1.2156</c:v>
                </c:pt>
                <c:pt idx="867">
                  <c:v>1.2499</c:v>
                </c:pt>
                <c:pt idx="868">
                  <c:v>1.2995099999999999</c:v>
                </c:pt>
                <c:pt idx="869">
                  <c:v>1.3586</c:v>
                </c:pt>
                <c:pt idx="870">
                  <c:v>1.3874299999999999</c:v>
                </c:pt>
                <c:pt idx="871">
                  <c:v>1.4105000000000001</c:v>
                </c:pt>
                <c:pt idx="872">
                  <c:v>1.4451700000000001</c:v>
                </c:pt>
                <c:pt idx="873">
                  <c:v>1.5076099999999999</c:v>
                </c:pt>
                <c:pt idx="874">
                  <c:v>1.5310600000000001</c:v>
                </c:pt>
                <c:pt idx="875">
                  <c:v>1.52183</c:v>
                </c:pt>
                <c:pt idx="876">
                  <c:v>1.5523499999999999</c:v>
                </c:pt>
                <c:pt idx="877">
                  <c:v>1.6357299999999999</c:v>
                </c:pt>
                <c:pt idx="878">
                  <c:v>1.7280599999999999</c:v>
                </c:pt>
                <c:pt idx="879">
                  <c:v>1.78928</c:v>
                </c:pt>
                <c:pt idx="880">
                  <c:v>1.82453</c:v>
                </c:pt>
                <c:pt idx="881">
                  <c:v>1.84413</c:v>
                </c:pt>
                <c:pt idx="882">
                  <c:v>1.91394</c:v>
                </c:pt>
                <c:pt idx="883">
                  <c:v>2.0241799999999999</c:v>
                </c:pt>
                <c:pt idx="884">
                  <c:v>2.1437599999999999</c:v>
                </c:pt>
                <c:pt idx="885">
                  <c:v>2.16262</c:v>
                </c:pt>
                <c:pt idx="886">
                  <c:v>2.1745800000000002</c:v>
                </c:pt>
                <c:pt idx="887">
                  <c:v>2.23386</c:v>
                </c:pt>
                <c:pt idx="888">
                  <c:v>2.319</c:v>
                </c:pt>
                <c:pt idx="889">
                  <c:v>2.3322600000000002</c:v>
                </c:pt>
                <c:pt idx="890">
                  <c:v>2.25549</c:v>
                </c:pt>
                <c:pt idx="891">
                  <c:v>2.0922499999999999</c:v>
                </c:pt>
                <c:pt idx="892">
                  <c:v>1.9315100000000001</c:v>
                </c:pt>
                <c:pt idx="893">
                  <c:v>1.8066599999999999</c:v>
                </c:pt>
                <c:pt idx="894">
                  <c:v>1.68641</c:v>
                </c:pt>
                <c:pt idx="895">
                  <c:v>1.5824199999999999</c:v>
                </c:pt>
                <c:pt idx="896">
                  <c:v>1.51837</c:v>
                </c:pt>
                <c:pt idx="897">
                  <c:v>1.4352199999999999</c:v>
                </c:pt>
                <c:pt idx="898">
                  <c:v>1.32934</c:v>
                </c:pt>
                <c:pt idx="899">
                  <c:v>1.2895399999999999</c:v>
                </c:pt>
                <c:pt idx="900">
                  <c:v>1.31376</c:v>
                </c:pt>
                <c:pt idx="901">
                  <c:v>1.3526100000000001</c:v>
                </c:pt>
                <c:pt idx="902">
                  <c:v>1.3752899999999999</c:v>
                </c:pt>
                <c:pt idx="903">
                  <c:v>1.3865799999999999</c:v>
                </c:pt>
                <c:pt idx="904">
                  <c:v>1.4154899999999999</c:v>
                </c:pt>
                <c:pt idx="905">
                  <c:v>1.44709</c:v>
                </c:pt>
                <c:pt idx="906">
                  <c:v>1.4407000000000001</c:v>
                </c:pt>
                <c:pt idx="907">
                  <c:v>1.4527000000000001</c:v>
                </c:pt>
                <c:pt idx="908">
                  <c:v>1.4846699999999999</c:v>
                </c:pt>
                <c:pt idx="909">
                  <c:v>1.4942500000000001</c:v>
                </c:pt>
                <c:pt idx="910">
                  <c:v>1.4376199999999999</c:v>
                </c:pt>
                <c:pt idx="911">
                  <c:v>1.4137500000000001</c:v>
                </c:pt>
                <c:pt idx="912">
                  <c:v>1.47021</c:v>
                </c:pt>
                <c:pt idx="913">
                  <c:v>1.53298</c:v>
                </c:pt>
                <c:pt idx="914">
                  <c:v>1.54047</c:v>
                </c:pt>
                <c:pt idx="915">
                  <c:v>1.50038</c:v>
                </c:pt>
                <c:pt idx="916">
                  <c:v>1.4853700000000001</c:v>
                </c:pt>
                <c:pt idx="917">
                  <c:v>1.48444</c:v>
                </c:pt>
                <c:pt idx="918">
                  <c:v>1.5121199999999999</c:v>
                </c:pt>
                <c:pt idx="919">
                  <c:v>1.55758</c:v>
                </c:pt>
                <c:pt idx="920">
                  <c:v>1.5881099999999999</c:v>
                </c:pt>
                <c:pt idx="921">
                  <c:v>1.6010500000000001</c:v>
                </c:pt>
                <c:pt idx="922">
                  <c:v>1.6099300000000001</c:v>
                </c:pt>
                <c:pt idx="923">
                  <c:v>1.6487400000000001</c:v>
                </c:pt>
                <c:pt idx="924">
                  <c:v>1.6765099999999999</c:v>
                </c:pt>
                <c:pt idx="925">
                  <c:v>1.72329</c:v>
                </c:pt>
                <c:pt idx="926">
                  <c:v>1.7553399999999999</c:v>
                </c:pt>
                <c:pt idx="927">
                  <c:v>1.78033</c:v>
                </c:pt>
                <c:pt idx="928">
                  <c:v>1.7936799999999999</c:v>
                </c:pt>
                <c:pt idx="929">
                  <c:v>1.84636</c:v>
                </c:pt>
                <c:pt idx="930">
                  <c:v>1.8938699999999999</c:v>
                </c:pt>
                <c:pt idx="931">
                  <c:v>1.91222</c:v>
                </c:pt>
                <c:pt idx="932">
                  <c:v>1.9101600000000001</c:v>
                </c:pt>
                <c:pt idx="933">
                  <c:v>1.9366099999999999</c:v>
                </c:pt>
                <c:pt idx="934">
                  <c:v>1.97041</c:v>
                </c:pt>
                <c:pt idx="935">
                  <c:v>1.98058</c:v>
                </c:pt>
                <c:pt idx="936">
                  <c:v>1.96052</c:v>
                </c:pt>
                <c:pt idx="937">
                  <c:v>1.95922</c:v>
                </c:pt>
                <c:pt idx="938">
                  <c:v>1.9736199999999999</c:v>
                </c:pt>
                <c:pt idx="939">
                  <c:v>1.9811700000000001</c:v>
                </c:pt>
                <c:pt idx="940">
                  <c:v>1.9897800000000001</c:v>
                </c:pt>
                <c:pt idx="941">
                  <c:v>1.99498</c:v>
                </c:pt>
                <c:pt idx="942">
                  <c:v>2.0256400000000001</c:v>
                </c:pt>
                <c:pt idx="943">
                  <c:v>2.0674299999999999</c:v>
                </c:pt>
                <c:pt idx="944">
                  <c:v>2.1342599999999998</c:v>
                </c:pt>
                <c:pt idx="945">
                  <c:v>2.21929</c:v>
                </c:pt>
                <c:pt idx="946">
                  <c:v>2.2803300000000002</c:v>
                </c:pt>
                <c:pt idx="947">
                  <c:v>2.29617</c:v>
                </c:pt>
                <c:pt idx="948">
                  <c:v>2.3047499999999999</c:v>
                </c:pt>
                <c:pt idx="949">
                  <c:v>2.3443800000000001</c:v>
                </c:pt>
                <c:pt idx="950">
                  <c:v>2.4072499999999999</c:v>
                </c:pt>
                <c:pt idx="951">
                  <c:v>2.4535499999999999</c:v>
                </c:pt>
                <c:pt idx="952">
                  <c:v>2.47926</c:v>
                </c:pt>
                <c:pt idx="953">
                  <c:v>2.4765299999999999</c:v>
                </c:pt>
                <c:pt idx="954">
                  <c:v>2.4488599999999998</c:v>
                </c:pt>
                <c:pt idx="955">
                  <c:v>2.3824000000000001</c:v>
                </c:pt>
                <c:pt idx="956">
                  <c:v>2.2873600000000001</c:v>
                </c:pt>
                <c:pt idx="957">
                  <c:v>2.2431800000000002</c:v>
                </c:pt>
                <c:pt idx="958">
                  <c:v>2.2193000000000001</c:v>
                </c:pt>
                <c:pt idx="959">
                  <c:v>2.1804999999999999</c:v>
                </c:pt>
                <c:pt idx="960">
                  <c:v>2.14025</c:v>
                </c:pt>
                <c:pt idx="961">
                  <c:v>2.10222</c:v>
                </c:pt>
                <c:pt idx="962">
                  <c:v>2.0782699999999998</c:v>
                </c:pt>
                <c:pt idx="963">
                  <c:v>2.0392999999999999</c:v>
                </c:pt>
                <c:pt idx="964">
                  <c:v>2.0409700000000002</c:v>
                </c:pt>
                <c:pt idx="965">
                  <c:v>2.0306999999999999</c:v>
                </c:pt>
                <c:pt idx="966">
                  <c:v>2.0131000000000001</c:v>
                </c:pt>
                <c:pt idx="967">
                  <c:v>1.9947999999999999</c:v>
                </c:pt>
                <c:pt idx="968">
                  <c:v>1.9838199999999999</c:v>
                </c:pt>
                <c:pt idx="969">
                  <c:v>1.98613</c:v>
                </c:pt>
                <c:pt idx="970">
                  <c:v>1.9707300000000001</c:v>
                </c:pt>
                <c:pt idx="971">
                  <c:v>1.90947</c:v>
                </c:pt>
                <c:pt idx="972">
                  <c:v>1.84066</c:v>
                </c:pt>
                <c:pt idx="973">
                  <c:v>1.8319700000000001</c:v>
                </c:pt>
                <c:pt idx="974">
                  <c:v>1.8471900000000001</c:v>
                </c:pt>
                <c:pt idx="975">
                  <c:v>1.8169599999999999</c:v>
                </c:pt>
                <c:pt idx="976">
                  <c:v>1.7720499999999999</c:v>
                </c:pt>
                <c:pt idx="977">
                  <c:v>1.7824199999999999</c:v>
                </c:pt>
                <c:pt idx="978">
                  <c:v>1.8302099999999999</c:v>
                </c:pt>
                <c:pt idx="979">
                  <c:v>1.8549100000000001</c:v>
                </c:pt>
                <c:pt idx="980">
                  <c:v>1.84762</c:v>
                </c:pt>
                <c:pt idx="981">
                  <c:v>1.8321700000000001</c:v>
                </c:pt>
                <c:pt idx="982">
                  <c:v>1.8224899999999999</c:v>
                </c:pt>
                <c:pt idx="983">
                  <c:v>1.8227500000000001</c:v>
                </c:pt>
                <c:pt idx="984">
                  <c:v>1.8608</c:v>
                </c:pt>
                <c:pt idx="985">
                  <c:v>1.8837299999999999</c:v>
                </c:pt>
                <c:pt idx="986">
                  <c:v>1.8719399999999999</c:v>
                </c:pt>
                <c:pt idx="987">
                  <c:v>1.82626</c:v>
                </c:pt>
                <c:pt idx="988">
                  <c:v>1.7857700000000001</c:v>
                </c:pt>
                <c:pt idx="989">
                  <c:v>1.7532799999999999</c:v>
                </c:pt>
                <c:pt idx="990">
                  <c:v>1.6924600000000001</c:v>
                </c:pt>
                <c:pt idx="991">
                  <c:v>1.6686700000000001</c:v>
                </c:pt>
                <c:pt idx="992">
                  <c:v>1.64741</c:v>
                </c:pt>
                <c:pt idx="993">
                  <c:v>1.5971</c:v>
                </c:pt>
                <c:pt idx="994">
                  <c:v>1.4950300000000001</c:v>
                </c:pt>
                <c:pt idx="995">
                  <c:v>1.43733</c:v>
                </c:pt>
                <c:pt idx="996">
                  <c:v>1.4153</c:v>
                </c:pt>
                <c:pt idx="997">
                  <c:v>1.3862099999999999</c:v>
                </c:pt>
                <c:pt idx="998">
                  <c:v>1.35598</c:v>
                </c:pt>
                <c:pt idx="999">
                  <c:v>1.35016</c:v>
                </c:pt>
                <c:pt idx="1000">
                  <c:v>1.3815599999999999</c:v>
                </c:pt>
                <c:pt idx="1001">
                  <c:v>1.4234100000000001</c:v>
                </c:pt>
                <c:pt idx="1002">
                  <c:v>1.4394199999999999</c:v>
                </c:pt>
                <c:pt idx="1003">
                  <c:v>1.42818</c:v>
                </c:pt>
                <c:pt idx="1004">
                  <c:v>1.40594</c:v>
                </c:pt>
                <c:pt idx="1005">
                  <c:v>1.41923</c:v>
                </c:pt>
                <c:pt idx="1006">
                  <c:v>1.4439599999999999</c:v>
                </c:pt>
                <c:pt idx="1007">
                  <c:v>1.45875</c:v>
                </c:pt>
                <c:pt idx="1008">
                  <c:v>1.46773</c:v>
                </c:pt>
                <c:pt idx="1009">
                  <c:v>1.4953099999999999</c:v>
                </c:pt>
                <c:pt idx="1010">
                  <c:v>1.51685</c:v>
                </c:pt>
                <c:pt idx="1011">
                  <c:v>1.5052000000000001</c:v>
                </c:pt>
                <c:pt idx="1012">
                  <c:v>1.49814</c:v>
                </c:pt>
                <c:pt idx="1013">
                  <c:v>1.5060100000000001</c:v>
                </c:pt>
                <c:pt idx="1014">
                  <c:v>1.5434000000000001</c:v>
                </c:pt>
                <c:pt idx="1015">
                  <c:v>1.57795</c:v>
                </c:pt>
                <c:pt idx="1016">
                  <c:v>1.59673</c:v>
                </c:pt>
                <c:pt idx="1017">
                  <c:v>1.6063499999999999</c:v>
                </c:pt>
                <c:pt idx="1018">
                  <c:v>1.62537</c:v>
                </c:pt>
                <c:pt idx="1019">
                  <c:v>1.63951</c:v>
                </c:pt>
                <c:pt idx="1020">
                  <c:v>1.6569700000000001</c:v>
                </c:pt>
                <c:pt idx="1021">
                  <c:v>1.67872</c:v>
                </c:pt>
                <c:pt idx="1022">
                  <c:v>1.7244200000000001</c:v>
                </c:pt>
                <c:pt idx="1023">
                  <c:v>1.7605999999999999</c:v>
                </c:pt>
                <c:pt idx="1024">
                  <c:v>1.8008200000000001</c:v>
                </c:pt>
                <c:pt idx="1025">
                  <c:v>1.81101</c:v>
                </c:pt>
                <c:pt idx="1026">
                  <c:v>1.8318099999999999</c:v>
                </c:pt>
                <c:pt idx="1027">
                  <c:v>1.88045</c:v>
                </c:pt>
                <c:pt idx="1028">
                  <c:v>1.96943</c:v>
                </c:pt>
                <c:pt idx="1029">
                  <c:v>2.0187599999999999</c:v>
                </c:pt>
                <c:pt idx="1030">
                  <c:v>2.05159</c:v>
                </c:pt>
                <c:pt idx="1031">
                  <c:v>2.0562200000000002</c:v>
                </c:pt>
                <c:pt idx="1032">
                  <c:v>2.1044</c:v>
                </c:pt>
                <c:pt idx="1033">
                  <c:v>2.1672199999999999</c:v>
                </c:pt>
                <c:pt idx="1034">
                  <c:v>2.21245</c:v>
                </c:pt>
                <c:pt idx="1035">
                  <c:v>2.1942200000000001</c:v>
                </c:pt>
                <c:pt idx="1036">
                  <c:v>2.1617000000000002</c:v>
                </c:pt>
                <c:pt idx="1037">
                  <c:v>2.1797599999999999</c:v>
                </c:pt>
                <c:pt idx="1038">
                  <c:v>2.16</c:v>
                </c:pt>
                <c:pt idx="1039">
                  <c:v>2.1102099999999999</c:v>
                </c:pt>
                <c:pt idx="1040">
                  <c:v>2.0663</c:v>
                </c:pt>
                <c:pt idx="1041">
                  <c:v>2.03653</c:v>
                </c:pt>
                <c:pt idx="1042">
                  <c:v>1.9662900000000001</c:v>
                </c:pt>
                <c:pt idx="1043">
                  <c:v>1.8531899999999999</c:v>
                </c:pt>
                <c:pt idx="1044">
                  <c:v>1.76976</c:v>
                </c:pt>
                <c:pt idx="1045">
                  <c:v>1.68476</c:v>
                </c:pt>
                <c:pt idx="1046">
                  <c:v>1.6008800000000001</c:v>
                </c:pt>
                <c:pt idx="1047">
                  <c:v>1.53792</c:v>
                </c:pt>
                <c:pt idx="1048">
                  <c:v>1.49512</c:v>
                </c:pt>
                <c:pt idx="1049">
                  <c:v>1.4320299999999999</c:v>
                </c:pt>
                <c:pt idx="1050">
                  <c:v>1.3457399999999999</c:v>
                </c:pt>
                <c:pt idx="1051">
                  <c:v>1.27433</c:v>
                </c:pt>
                <c:pt idx="1052">
                  <c:v>1.2245900000000001</c:v>
                </c:pt>
                <c:pt idx="1053">
                  <c:v>1.2136</c:v>
                </c:pt>
                <c:pt idx="1054">
                  <c:v>1.20546</c:v>
                </c:pt>
                <c:pt idx="1055">
                  <c:v>1.1675</c:v>
                </c:pt>
                <c:pt idx="1056">
                  <c:v>1.08646</c:v>
                </c:pt>
                <c:pt idx="1057">
                  <c:v>1.0344199999999999</c:v>
                </c:pt>
                <c:pt idx="1058">
                  <c:v>1.01993</c:v>
                </c:pt>
                <c:pt idx="1059">
                  <c:v>1.0220800000000001</c:v>
                </c:pt>
                <c:pt idx="1060">
                  <c:v>1.0185</c:v>
                </c:pt>
                <c:pt idx="1061">
                  <c:v>0.90407000000000004</c:v>
                </c:pt>
                <c:pt idx="1062">
                  <c:v>0.77947</c:v>
                </c:pt>
                <c:pt idx="1063">
                  <c:v>0.71197999999999995</c:v>
                </c:pt>
                <c:pt idx="1064">
                  <c:v>0.76190999999999998</c:v>
                </c:pt>
                <c:pt idx="1065">
                  <c:v>0.77439999999999998</c:v>
                </c:pt>
                <c:pt idx="1066">
                  <c:v>0.73580000000000001</c:v>
                </c:pt>
                <c:pt idx="1067">
                  <c:v>0.71916999999999998</c:v>
                </c:pt>
                <c:pt idx="1068">
                  <c:v>0.73694000000000004</c:v>
                </c:pt>
                <c:pt idx="1069">
                  <c:v>0.77085000000000004</c:v>
                </c:pt>
                <c:pt idx="1070">
                  <c:v>0.75478999999999996</c:v>
                </c:pt>
                <c:pt idx="1071">
                  <c:v>0.74736000000000002</c:v>
                </c:pt>
                <c:pt idx="1072">
                  <c:v>0.746</c:v>
                </c:pt>
                <c:pt idx="1073">
                  <c:v>0.77329000000000003</c:v>
                </c:pt>
                <c:pt idx="1074">
                  <c:v>0.79227999999999998</c:v>
                </c:pt>
                <c:pt idx="1075">
                  <c:v>0.78008999999999995</c:v>
                </c:pt>
                <c:pt idx="1076">
                  <c:v>0.74250000000000005</c:v>
                </c:pt>
                <c:pt idx="1077">
                  <c:v>0.72826999999999997</c:v>
                </c:pt>
                <c:pt idx="1078">
                  <c:v>0.73533999999999999</c:v>
                </c:pt>
                <c:pt idx="1079">
                  <c:v>0.76246000000000003</c:v>
                </c:pt>
                <c:pt idx="1080">
                  <c:v>0.77500000000000002</c:v>
                </c:pt>
                <c:pt idx="1081">
                  <c:v>0.78400999999999998</c:v>
                </c:pt>
                <c:pt idx="1082">
                  <c:v>0.77612999999999999</c:v>
                </c:pt>
                <c:pt idx="1083">
                  <c:v>0.76541000000000003</c:v>
                </c:pt>
                <c:pt idx="1084">
                  <c:v>0.74714999999999998</c:v>
                </c:pt>
                <c:pt idx="1085">
                  <c:v>0.76439000000000001</c:v>
                </c:pt>
                <c:pt idx="1086">
                  <c:v>0.79012000000000004</c:v>
                </c:pt>
                <c:pt idx="1087">
                  <c:v>0.78547</c:v>
                </c:pt>
                <c:pt idx="1088">
                  <c:v>0.77502000000000004</c:v>
                </c:pt>
                <c:pt idx="1089">
                  <c:v>0.77471000000000001</c:v>
                </c:pt>
                <c:pt idx="1090">
                  <c:v>0.77722999999999998</c:v>
                </c:pt>
                <c:pt idx="1091">
                  <c:v>0.76578999999999997</c:v>
                </c:pt>
                <c:pt idx="1092">
                  <c:v>0.75905999999999996</c:v>
                </c:pt>
                <c:pt idx="1093">
                  <c:v>0.75492000000000004</c:v>
                </c:pt>
                <c:pt idx="1094">
                  <c:v>0.73765999999999998</c:v>
                </c:pt>
                <c:pt idx="1095">
                  <c:v>0.73580999999999996</c:v>
                </c:pt>
                <c:pt idx="1096">
                  <c:v>0.73570999999999998</c:v>
                </c:pt>
                <c:pt idx="1097">
                  <c:v>0.74109999999999998</c:v>
                </c:pt>
                <c:pt idx="1098">
                  <c:v>0.72806000000000004</c:v>
                </c:pt>
                <c:pt idx="1099">
                  <c:v>0.71823000000000004</c:v>
                </c:pt>
                <c:pt idx="1100">
                  <c:v>0.69669000000000003</c:v>
                </c:pt>
                <c:pt idx="1101">
                  <c:v>0.66991000000000001</c:v>
                </c:pt>
                <c:pt idx="1102">
                  <c:v>0.64600999999999997</c:v>
                </c:pt>
                <c:pt idx="1103">
                  <c:v>0.63373999999999997</c:v>
                </c:pt>
                <c:pt idx="1104">
                  <c:v>0.62680999999999998</c:v>
                </c:pt>
                <c:pt idx="1105">
                  <c:v>0.59575999999999996</c:v>
                </c:pt>
                <c:pt idx="1106">
                  <c:v>0.55276000000000003</c:v>
                </c:pt>
                <c:pt idx="1107">
                  <c:v>0.51873999999999998</c:v>
                </c:pt>
                <c:pt idx="1108">
                  <c:v>0.50490999999999997</c:v>
                </c:pt>
                <c:pt idx="1109">
                  <c:v>0.49563000000000001</c:v>
                </c:pt>
                <c:pt idx="1110">
                  <c:v>0.47608</c:v>
                </c:pt>
                <c:pt idx="1111">
                  <c:v>0.46697</c:v>
                </c:pt>
                <c:pt idx="1112">
                  <c:v>0.44907999999999998</c:v>
                </c:pt>
                <c:pt idx="1113">
                  <c:v>0.43647000000000002</c:v>
                </c:pt>
                <c:pt idx="1114">
                  <c:v>0.42298999999999998</c:v>
                </c:pt>
                <c:pt idx="1115">
                  <c:v>0.43787999999999999</c:v>
                </c:pt>
                <c:pt idx="1116">
                  <c:v>0.43931999999999999</c:v>
                </c:pt>
                <c:pt idx="1117">
                  <c:v>0.42019000000000001</c:v>
                </c:pt>
                <c:pt idx="1118">
                  <c:v>0.40571000000000002</c:v>
                </c:pt>
                <c:pt idx="1119">
                  <c:v>0.41100999999999999</c:v>
                </c:pt>
                <c:pt idx="1120">
                  <c:v>0.41010999999999997</c:v>
                </c:pt>
                <c:pt idx="1121">
                  <c:v>0.38928000000000001</c:v>
                </c:pt>
                <c:pt idx="1122">
                  <c:v>0.37212000000000001</c:v>
                </c:pt>
                <c:pt idx="1123">
                  <c:v>0.36294999999999999</c:v>
                </c:pt>
                <c:pt idx="1124">
                  <c:v>0.36127999999999999</c:v>
                </c:pt>
                <c:pt idx="1125">
                  <c:v>0.35687000000000002</c:v>
                </c:pt>
                <c:pt idx="1126">
                  <c:v>0.36114000000000002</c:v>
                </c:pt>
                <c:pt idx="1127">
                  <c:v>0.37148999999999999</c:v>
                </c:pt>
                <c:pt idx="1128">
                  <c:v>0.38052999999999998</c:v>
                </c:pt>
                <c:pt idx="1129">
                  <c:v>0.37685000000000002</c:v>
                </c:pt>
                <c:pt idx="1130">
                  <c:v>0.36047000000000001</c:v>
                </c:pt>
                <c:pt idx="1131">
                  <c:v>0.34437000000000001</c:v>
                </c:pt>
                <c:pt idx="1132">
                  <c:v>0.34126000000000001</c:v>
                </c:pt>
              </c:numCache>
              <c:extLst xmlns:c15="http://schemas.microsoft.com/office/drawing/2012/chart"/>
            </c:numRef>
          </c:yVal>
          <c:smooth val="1"/>
          <c:extLst xmlns:c15="http://schemas.microsoft.com/office/drawing/2012/chart">
            <c:ext xmlns:c16="http://schemas.microsoft.com/office/drawing/2014/chart" uri="{C3380CC4-5D6E-409C-BE32-E72D297353CC}">
              <c16:uniqueId val="{00000000-BA24-4D9A-B745-9BAE61DCA5D5}"/>
            </c:ext>
          </c:extLst>
        </c:ser>
        <c:ser>
          <c:idx val="19"/>
          <c:order val="14"/>
          <c:tx>
            <c:v>Sample 10 (just crystallized)</c:v>
          </c:tx>
          <c:spPr>
            <a:ln w="22225">
              <a:solidFill>
                <a:schemeClr val="tx1"/>
              </a:solidFill>
            </a:ln>
          </c:spPr>
          <c:marker>
            <c:symbol val="none"/>
          </c:marker>
          <c:xVal>
            <c:numRef>
              <c:f>'Sample 10'!$U$2:$U$1132</c:f>
              <c:numCache>
                <c:formatCode>General</c:formatCode>
                <c:ptCount val="1131"/>
                <c:pt idx="0">
                  <c:v>3.4125000000000003E-2</c:v>
                </c:pt>
                <c:pt idx="1">
                  <c:v>3.5619999999999999E-2</c:v>
                </c:pt>
                <c:pt idx="2">
                  <c:v>3.7114999999999995E-2</c:v>
                </c:pt>
                <c:pt idx="3">
                  <c:v>3.8609999999999998E-2</c:v>
                </c:pt>
                <c:pt idx="4">
                  <c:v>4.0105000000000002E-2</c:v>
                </c:pt>
                <c:pt idx="5">
                  <c:v>4.1599999999999998E-2</c:v>
                </c:pt>
                <c:pt idx="6">
                  <c:v>4.3095000000000001E-2</c:v>
                </c:pt>
                <c:pt idx="7">
                  <c:v>4.4590000000000005E-2</c:v>
                </c:pt>
                <c:pt idx="8">
                  <c:v>4.6085000000000001E-2</c:v>
                </c:pt>
                <c:pt idx="9">
                  <c:v>4.7579999999999997E-2</c:v>
                </c:pt>
                <c:pt idx="10">
                  <c:v>4.9075000000000001E-2</c:v>
                </c:pt>
                <c:pt idx="11">
                  <c:v>5.0570000000000004E-2</c:v>
                </c:pt>
                <c:pt idx="12">
                  <c:v>5.2064999999999993E-2</c:v>
                </c:pt>
                <c:pt idx="13">
                  <c:v>5.3559999999999997E-2</c:v>
                </c:pt>
                <c:pt idx="14">
                  <c:v>5.5055E-2</c:v>
                </c:pt>
                <c:pt idx="15">
                  <c:v>5.6550000000000003E-2</c:v>
                </c:pt>
                <c:pt idx="16">
                  <c:v>5.8044999999999999E-2</c:v>
                </c:pt>
                <c:pt idx="17">
                  <c:v>5.9540000000000003E-2</c:v>
                </c:pt>
                <c:pt idx="18">
                  <c:v>6.1034999999999992E-2</c:v>
                </c:pt>
                <c:pt idx="19">
                  <c:v>6.2530000000000002E-2</c:v>
                </c:pt>
                <c:pt idx="20">
                  <c:v>6.4024999999999999E-2</c:v>
                </c:pt>
                <c:pt idx="21">
                  <c:v>6.5519999999999995E-2</c:v>
                </c:pt>
                <c:pt idx="22">
                  <c:v>6.7015000000000005E-2</c:v>
                </c:pt>
                <c:pt idx="23">
                  <c:v>6.8510000000000001E-2</c:v>
                </c:pt>
                <c:pt idx="24">
                  <c:v>7.0004999999999998E-2</c:v>
                </c:pt>
                <c:pt idx="25">
                  <c:v>7.1499999999999994E-2</c:v>
                </c:pt>
                <c:pt idx="26">
                  <c:v>7.2995000000000004E-2</c:v>
                </c:pt>
                <c:pt idx="27">
                  <c:v>7.4490000000000001E-2</c:v>
                </c:pt>
                <c:pt idx="28">
                  <c:v>7.5984999999999997E-2</c:v>
                </c:pt>
                <c:pt idx="29">
                  <c:v>7.7480000000000007E-2</c:v>
                </c:pt>
                <c:pt idx="30">
                  <c:v>7.8974000000000003E-2</c:v>
                </c:pt>
                <c:pt idx="31">
                  <c:v>8.0468999999999999E-2</c:v>
                </c:pt>
                <c:pt idx="32">
                  <c:v>8.1964000000000009E-2</c:v>
                </c:pt>
                <c:pt idx="33">
                  <c:v>8.3459000000000005E-2</c:v>
                </c:pt>
                <c:pt idx="34">
                  <c:v>8.4954000000000002E-2</c:v>
                </c:pt>
                <c:pt idx="35">
                  <c:v>8.6448999999999998E-2</c:v>
                </c:pt>
                <c:pt idx="36">
                  <c:v>8.7943999999999994E-2</c:v>
                </c:pt>
                <c:pt idx="37">
                  <c:v>8.9439000000000005E-2</c:v>
                </c:pt>
                <c:pt idx="38">
                  <c:v>9.0934000000000001E-2</c:v>
                </c:pt>
                <c:pt idx="39">
                  <c:v>9.2428999999999997E-2</c:v>
                </c:pt>
                <c:pt idx="40">
                  <c:v>9.3923999999999994E-2</c:v>
                </c:pt>
                <c:pt idx="41">
                  <c:v>9.5419000000000004E-2</c:v>
                </c:pt>
                <c:pt idx="42">
                  <c:v>9.6914E-2</c:v>
                </c:pt>
                <c:pt idx="43">
                  <c:v>9.8407999999999995E-2</c:v>
                </c:pt>
                <c:pt idx="44">
                  <c:v>9.9902999999999992E-2</c:v>
                </c:pt>
                <c:pt idx="45">
                  <c:v>0.10139800000000002</c:v>
                </c:pt>
                <c:pt idx="46">
                  <c:v>0.10289299999999998</c:v>
                </c:pt>
                <c:pt idx="47">
                  <c:v>0.10438799999999999</c:v>
                </c:pt>
                <c:pt idx="48">
                  <c:v>0.10588299999999999</c:v>
                </c:pt>
                <c:pt idx="49">
                  <c:v>0.107378</c:v>
                </c:pt>
                <c:pt idx="50">
                  <c:v>0.108873</c:v>
                </c:pt>
                <c:pt idx="51">
                  <c:v>0.11036799999999999</c:v>
                </c:pt>
                <c:pt idx="52">
                  <c:v>0.11186199999999999</c:v>
                </c:pt>
                <c:pt idx="53">
                  <c:v>0.113357</c:v>
                </c:pt>
                <c:pt idx="54">
                  <c:v>0.114852</c:v>
                </c:pt>
                <c:pt idx="55">
                  <c:v>0.11634700000000001</c:v>
                </c:pt>
                <c:pt idx="56">
                  <c:v>0.117842</c:v>
                </c:pt>
                <c:pt idx="57">
                  <c:v>0.119337</c:v>
                </c:pt>
                <c:pt idx="58">
                  <c:v>0.12083200000000001</c:v>
                </c:pt>
                <c:pt idx="59">
                  <c:v>0.122326</c:v>
                </c:pt>
                <c:pt idx="60">
                  <c:v>0.123821</c:v>
                </c:pt>
                <c:pt idx="61">
                  <c:v>0.12531600000000001</c:v>
                </c:pt>
                <c:pt idx="62">
                  <c:v>0.12681100000000001</c:v>
                </c:pt>
                <c:pt idx="63">
                  <c:v>0.128306</c:v>
                </c:pt>
                <c:pt idx="64">
                  <c:v>0.129801</c:v>
                </c:pt>
                <c:pt idx="65">
                  <c:v>0.131295</c:v>
                </c:pt>
                <c:pt idx="66">
                  <c:v>0.13279000000000002</c:v>
                </c:pt>
                <c:pt idx="67">
                  <c:v>0.13428500000000002</c:v>
                </c:pt>
                <c:pt idx="68">
                  <c:v>0.13577999999999998</c:v>
                </c:pt>
                <c:pt idx="69">
                  <c:v>0.13727499999999998</c:v>
                </c:pt>
                <c:pt idx="70">
                  <c:v>0.138769</c:v>
                </c:pt>
                <c:pt idx="71">
                  <c:v>0.140264</c:v>
                </c:pt>
                <c:pt idx="72">
                  <c:v>0.141759</c:v>
                </c:pt>
                <c:pt idx="73">
                  <c:v>0.14325399999999999</c:v>
                </c:pt>
                <c:pt idx="74">
                  <c:v>0.14474899999999999</c:v>
                </c:pt>
                <c:pt idx="75">
                  <c:v>0.14624299999999998</c:v>
                </c:pt>
                <c:pt idx="76">
                  <c:v>0.14773799999999998</c:v>
                </c:pt>
                <c:pt idx="77">
                  <c:v>0.149233</c:v>
                </c:pt>
                <c:pt idx="78">
                  <c:v>0.150728</c:v>
                </c:pt>
                <c:pt idx="79">
                  <c:v>0.152222</c:v>
                </c:pt>
                <c:pt idx="80">
                  <c:v>0.15371699999999999</c:v>
                </c:pt>
                <c:pt idx="81">
                  <c:v>0.15521199999999999</c:v>
                </c:pt>
                <c:pt idx="82">
                  <c:v>0.15670699999999999</c:v>
                </c:pt>
                <c:pt idx="83">
                  <c:v>0.15820099999999998</c:v>
                </c:pt>
                <c:pt idx="84">
                  <c:v>0.159696</c:v>
                </c:pt>
                <c:pt idx="85">
                  <c:v>0.161191</c:v>
                </c:pt>
                <c:pt idx="86">
                  <c:v>0.162685</c:v>
                </c:pt>
                <c:pt idx="87">
                  <c:v>0.16417999999999999</c:v>
                </c:pt>
                <c:pt idx="88">
                  <c:v>0.16567499999999999</c:v>
                </c:pt>
                <c:pt idx="89">
                  <c:v>0.16716999999999999</c:v>
                </c:pt>
                <c:pt idx="90">
                  <c:v>0.16866399999999998</c:v>
                </c:pt>
                <c:pt idx="91">
                  <c:v>0.170159</c:v>
                </c:pt>
                <c:pt idx="92">
                  <c:v>0.171654</c:v>
                </c:pt>
                <c:pt idx="93">
                  <c:v>0.173148</c:v>
                </c:pt>
                <c:pt idx="94">
                  <c:v>0.17464299999999999</c:v>
                </c:pt>
                <c:pt idx="95">
                  <c:v>0.17613799999999999</c:v>
                </c:pt>
                <c:pt idx="96">
                  <c:v>0.17763199999999998</c:v>
                </c:pt>
                <c:pt idx="97">
                  <c:v>0.17912699999999998</c:v>
                </c:pt>
                <c:pt idx="98">
                  <c:v>0.180622</c:v>
                </c:pt>
                <c:pt idx="99">
                  <c:v>0.182116</c:v>
                </c:pt>
                <c:pt idx="100">
                  <c:v>0.183611</c:v>
                </c:pt>
                <c:pt idx="101">
                  <c:v>0.18510599999999999</c:v>
                </c:pt>
                <c:pt idx="102">
                  <c:v>0.18660000000000002</c:v>
                </c:pt>
                <c:pt idx="103">
                  <c:v>0.18809499999999998</c:v>
                </c:pt>
                <c:pt idx="104">
                  <c:v>0.18958900000000001</c:v>
                </c:pt>
                <c:pt idx="105">
                  <c:v>0.191084</c:v>
                </c:pt>
                <c:pt idx="106">
                  <c:v>0.192578</c:v>
                </c:pt>
                <c:pt idx="107">
                  <c:v>0.194073</c:v>
                </c:pt>
                <c:pt idx="108">
                  <c:v>0.19556800000000002</c:v>
                </c:pt>
                <c:pt idx="109">
                  <c:v>0.19706200000000001</c:v>
                </c:pt>
                <c:pt idx="110">
                  <c:v>0.19855700000000001</c:v>
                </c:pt>
                <c:pt idx="111">
                  <c:v>0.20005099999999998</c:v>
                </c:pt>
                <c:pt idx="112">
                  <c:v>0.201546</c:v>
                </c:pt>
                <c:pt idx="113">
                  <c:v>0.20304099999999997</c:v>
                </c:pt>
                <c:pt idx="114">
                  <c:v>0.20453499999999999</c:v>
                </c:pt>
                <c:pt idx="115">
                  <c:v>0.20602999999999999</c:v>
                </c:pt>
                <c:pt idx="116">
                  <c:v>0.20752399999999999</c:v>
                </c:pt>
                <c:pt idx="117">
                  <c:v>0.20901900000000001</c:v>
                </c:pt>
                <c:pt idx="118">
                  <c:v>0.21051300000000001</c:v>
                </c:pt>
                <c:pt idx="119">
                  <c:v>0.21200800000000003</c:v>
                </c:pt>
                <c:pt idx="120">
                  <c:v>0.213502</c:v>
                </c:pt>
                <c:pt idx="121">
                  <c:v>0.21499700000000002</c:v>
                </c:pt>
                <c:pt idx="122">
                  <c:v>0.21649099999999999</c:v>
                </c:pt>
                <c:pt idx="123">
                  <c:v>0.21798600000000001</c:v>
                </c:pt>
                <c:pt idx="124">
                  <c:v>0.21947999999999998</c:v>
                </c:pt>
                <c:pt idx="125">
                  <c:v>0.220975</c:v>
                </c:pt>
                <c:pt idx="126">
                  <c:v>0.22246899999999997</c:v>
                </c:pt>
                <c:pt idx="127">
                  <c:v>0.223963</c:v>
                </c:pt>
                <c:pt idx="128">
                  <c:v>0.22545799999999999</c:v>
                </c:pt>
                <c:pt idx="129">
                  <c:v>0.22695199999999999</c:v>
                </c:pt>
                <c:pt idx="130">
                  <c:v>0.22844699999999998</c:v>
                </c:pt>
                <c:pt idx="131">
                  <c:v>0.22994100000000001</c:v>
                </c:pt>
                <c:pt idx="132">
                  <c:v>0.23143600000000003</c:v>
                </c:pt>
                <c:pt idx="133">
                  <c:v>0.23293</c:v>
                </c:pt>
                <c:pt idx="134">
                  <c:v>0.23442400000000002</c:v>
                </c:pt>
                <c:pt idx="135">
                  <c:v>0.23591899999999999</c:v>
                </c:pt>
                <c:pt idx="136">
                  <c:v>0.23741300000000001</c:v>
                </c:pt>
                <c:pt idx="137">
                  <c:v>0.23890799999999998</c:v>
                </c:pt>
                <c:pt idx="138">
                  <c:v>0.240402</c:v>
                </c:pt>
                <c:pt idx="139">
                  <c:v>0.24189600000000003</c:v>
                </c:pt>
                <c:pt idx="140">
                  <c:v>0.243391</c:v>
                </c:pt>
                <c:pt idx="141">
                  <c:v>0.24488500000000002</c:v>
                </c:pt>
                <c:pt idx="142">
                  <c:v>0.24637899999999999</c:v>
                </c:pt>
                <c:pt idx="143">
                  <c:v>0.24787400000000001</c:v>
                </c:pt>
                <c:pt idx="144">
                  <c:v>0.24936799999999998</c:v>
                </c:pt>
                <c:pt idx="145">
                  <c:v>0.25086200000000003</c:v>
                </c:pt>
                <c:pt idx="146">
                  <c:v>0.252357</c:v>
                </c:pt>
                <c:pt idx="147">
                  <c:v>0.25385099999999999</c:v>
                </c:pt>
                <c:pt idx="148">
                  <c:v>0.25534500000000004</c:v>
                </c:pt>
                <c:pt idx="149">
                  <c:v>0.25683899999999998</c:v>
                </c:pt>
                <c:pt idx="150">
                  <c:v>0.25833400000000001</c:v>
                </c:pt>
                <c:pt idx="151">
                  <c:v>0.259828</c:v>
                </c:pt>
                <c:pt idx="152">
                  <c:v>0.261322</c:v>
                </c:pt>
                <c:pt idx="153">
                  <c:v>0.26281599999999999</c:v>
                </c:pt>
                <c:pt idx="154">
                  <c:v>0.26431100000000002</c:v>
                </c:pt>
                <c:pt idx="155">
                  <c:v>0.26580499999999996</c:v>
                </c:pt>
                <c:pt idx="156">
                  <c:v>0.26729900000000001</c:v>
                </c:pt>
                <c:pt idx="157">
                  <c:v>0.268793</c:v>
                </c:pt>
                <c:pt idx="158">
                  <c:v>0.270287</c:v>
                </c:pt>
                <c:pt idx="159">
                  <c:v>0.27178200000000002</c:v>
                </c:pt>
                <c:pt idx="160">
                  <c:v>0.27327599999999996</c:v>
                </c:pt>
                <c:pt idx="161">
                  <c:v>0.27477000000000001</c:v>
                </c:pt>
                <c:pt idx="162">
                  <c:v>0.27626400000000001</c:v>
                </c:pt>
                <c:pt idx="163">
                  <c:v>0.277758</c:v>
                </c:pt>
                <c:pt idx="164">
                  <c:v>0.279252</c:v>
                </c:pt>
                <c:pt idx="165">
                  <c:v>0.28074699999999997</c:v>
                </c:pt>
                <c:pt idx="166">
                  <c:v>0.28224100000000002</c:v>
                </c:pt>
                <c:pt idx="167">
                  <c:v>0.28373499999999996</c:v>
                </c:pt>
                <c:pt idx="168">
                  <c:v>0.28522900000000001</c:v>
                </c:pt>
                <c:pt idx="169">
                  <c:v>0.28672300000000001</c:v>
                </c:pt>
                <c:pt idx="170">
                  <c:v>0.288217</c:v>
                </c:pt>
                <c:pt idx="171">
                  <c:v>0.289711</c:v>
                </c:pt>
                <c:pt idx="172">
                  <c:v>0.29120499999999999</c:v>
                </c:pt>
                <c:pt idx="173">
                  <c:v>0.29269899999999999</c:v>
                </c:pt>
                <c:pt idx="174">
                  <c:v>0.29419300000000004</c:v>
                </c:pt>
                <c:pt idx="175">
                  <c:v>0.29568699999999998</c:v>
                </c:pt>
                <c:pt idx="176">
                  <c:v>0.29718100000000003</c:v>
                </c:pt>
                <c:pt idx="177">
                  <c:v>0.29867499999999997</c:v>
                </c:pt>
                <c:pt idx="178">
                  <c:v>0.30016900000000002</c:v>
                </c:pt>
                <c:pt idx="179">
                  <c:v>0.30166300000000001</c:v>
                </c:pt>
                <c:pt idx="180">
                  <c:v>0.30315700000000001</c:v>
                </c:pt>
                <c:pt idx="181">
                  <c:v>0.30465100000000001</c:v>
                </c:pt>
                <c:pt idx="182">
                  <c:v>0.306145</c:v>
                </c:pt>
                <c:pt idx="183">
                  <c:v>0.307639</c:v>
                </c:pt>
                <c:pt idx="184">
                  <c:v>0.30913299999999999</c:v>
                </c:pt>
                <c:pt idx="185">
                  <c:v>0.31062699999999999</c:v>
                </c:pt>
                <c:pt idx="186">
                  <c:v>0.31212099999999998</c:v>
                </c:pt>
                <c:pt idx="187">
                  <c:v>0.31361500000000003</c:v>
                </c:pt>
                <c:pt idx="188">
                  <c:v>0.31510899999999997</c:v>
                </c:pt>
                <c:pt idx="189">
                  <c:v>0.31660300000000002</c:v>
                </c:pt>
                <c:pt idx="190">
                  <c:v>0.31809699999999996</c:v>
                </c:pt>
                <c:pt idx="191">
                  <c:v>0.31958999999999999</c:v>
                </c:pt>
                <c:pt idx="192">
                  <c:v>0.32108400000000004</c:v>
                </c:pt>
                <c:pt idx="193">
                  <c:v>0.32257799999999998</c:v>
                </c:pt>
                <c:pt idx="194">
                  <c:v>0.32407200000000003</c:v>
                </c:pt>
                <c:pt idx="195">
                  <c:v>0.32556600000000002</c:v>
                </c:pt>
                <c:pt idx="196">
                  <c:v>0.32706000000000002</c:v>
                </c:pt>
                <c:pt idx="197">
                  <c:v>0.32855299999999998</c:v>
                </c:pt>
                <c:pt idx="198">
                  <c:v>0.33004699999999998</c:v>
                </c:pt>
                <c:pt idx="199">
                  <c:v>0.33154099999999997</c:v>
                </c:pt>
                <c:pt idx="200">
                  <c:v>0.33303500000000003</c:v>
                </c:pt>
                <c:pt idx="201">
                  <c:v>0.33452799999999999</c:v>
                </c:pt>
                <c:pt idx="202">
                  <c:v>0.33602199999999999</c:v>
                </c:pt>
                <c:pt idx="203">
                  <c:v>0.33751600000000004</c:v>
                </c:pt>
                <c:pt idx="204">
                  <c:v>0.33900999999999998</c:v>
                </c:pt>
                <c:pt idx="205">
                  <c:v>0.340503</c:v>
                </c:pt>
                <c:pt idx="206">
                  <c:v>0.341997</c:v>
                </c:pt>
                <c:pt idx="207">
                  <c:v>0.34349099999999999</c:v>
                </c:pt>
                <c:pt idx="208">
                  <c:v>0.34498400000000001</c:v>
                </c:pt>
                <c:pt idx="209">
                  <c:v>0.34647800000000001</c:v>
                </c:pt>
                <c:pt idx="210">
                  <c:v>0.347972</c:v>
                </c:pt>
                <c:pt idx="211">
                  <c:v>0.34946500000000003</c:v>
                </c:pt>
                <c:pt idx="212">
                  <c:v>0.35095900000000002</c:v>
                </c:pt>
                <c:pt idx="213">
                  <c:v>0.35245300000000002</c:v>
                </c:pt>
                <c:pt idx="214">
                  <c:v>0.35394599999999998</c:v>
                </c:pt>
                <c:pt idx="215">
                  <c:v>0.35543999999999998</c:v>
                </c:pt>
                <c:pt idx="216">
                  <c:v>0.356933</c:v>
                </c:pt>
                <c:pt idx="217">
                  <c:v>0.358427</c:v>
                </c:pt>
                <c:pt idx="218">
                  <c:v>0.35992099999999999</c:v>
                </c:pt>
                <c:pt idx="219">
                  <c:v>0.36141400000000001</c:v>
                </c:pt>
                <c:pt idx="220">
                  <c:v>0.36290800000000001</c:v>
                </c:pt>
                <c:pt idx="221">
                  <c:v>0.36440100000000003</c:v>
                </c:pt>
                <c:pt idx="222">
                  <c:v>0.36589499999999997</c:v>
                </c:pt>
                <c:pt idx="223">
                  <c:v>0.36738799999999999</c:v>
                </c:pt>
                <c:pt idx="224">
                  <c:v>0.36888200000000004</c:v>
                </c:pt>
                <c:pt idx="225">
                  <c:v>0.37037500000000001</c:v>
                </c:pt>
                <c:pt idx="226">
                  <c:v>0.37186799999999998</c:v>
                </c:pt>
                <c:pt idx="227">
                  <c:v>0.37336200000000003</c:v>
                </c:pt>
                <c:pt idx="228">
                  <c:v>0.37485499999999999</c:v>
                </c:pt>
                <c:pt idx="229">
                  <c:v>0.37634899999999999</c:v>
                </c:pt>
                <c:pt idx="230">
                  <c:v>0.37784200000000001</c:v>
                </c:pt>
                <c:pt idx="231">
                  <c:v>0.37933600000000001</c:v>
                </c:pt>
                <c:pt idx="232">
                  <c:v>0.38082899999999997</c:v>
                </c:pt>
                <c:pt idx="233">
                  <c:v>0.382322</c:v>
                </c:pt>
                <c:pt idx="234">
                  <c:v>0.38381599999999999</c:v>
                </c:pt>
                <c:pt idx="235">
                  <c:v>0.38530900000000001</c:v>
                </c:pt>
                <c:pt idx="236">
                  <c:v>0.38680199999999998</c:v>
                </c:pt>
                <c:pt idx="237">
                  <c:v>0.38829600000000003</c:v>
                </c:pt>
                <c:pt idx="238">
                  <c:v>0.389789</c:v>
                </c:pt>
                <c:pt idx="239">
                  <c:v>0.39128200000000002</c:v>
                </c:pt>
                <c:pt idx="240">
                  <c:v>0.39277600000000001</c:v>
                </c:pt>
                <c:pt idx="241">
                  <c:v>0.39426899999999998</c:v>
                </c:pt>
                <c:pt idx="242">
                  <c:v>0.395762</c:v>
                </c:pt>
                <c:pt idx="243">
                  <c:v>0.39725500000000002</c:v>
                </c:pt>
                <c:pt idx="244">
                  <c:v>0.39874900000000002</c:v>
                </c:pt>
                <c:pt idx="245">
                  <c:v>0.40024199999999999</c:v>
                </c:pt>
                <c:pt idx="246">
                  <c:v>0.40173500000000006</c:v>
                </c:pt>
                <c:pt idx="247">
                  <c:v>0.40322800000000003</c:v>
                </c:pt>
                <c:pt idx="248">
                  <c:v>0.404721</c:v>
                </c:pt>
                <c:pt idx="249">
                  <c:v>0.40621499999999999</c:v>
                </c:pt>
                <c:pt idx="250">
                  <c:v>0.40770799999999996</c:v>
                </c:pt>
                <c:pt idx="251">
                  <c:v>0.40920100000000004</c:v>
                </c:pt>
                <c:pt idx="252">
                  <c:v>0.410694</c:v>
                </c:pt>
                <c:pt idx="253">
                  <c:v>0.41218700000000003</c:v>
                </c:pt>
                <c:pt idx="254">
                  <c:v>0.41367999999999999</c:v>
                </c:pt>
                <c:pt idx="255">
                  <c:v>0.41517299999999996</c:v>
                </c:pt>
                <c:pt idx="256">
                  <c:v>0.41666600000000004</c:v>
                </c:pt>
                <c:pt idx="257">
                  <c:v>0.418159</c:v>
                </c:pt>
                <c:pt idx="258">
                  <c:v>0.41965199999999997</c:v>
                </c:pt>
                <c:pt idx="259">
                  <c:v>0.42114499999999999</c:v>
                </c:pt>
                <c:pt idx="260">
                  <c:v>0.42263799999999996</c:v>
                </c:pt>
                <c:pt idx="261">
                  <c:v>0.42413100000000004</c:v>
                </c:pt>
                <c:pt idx="262">
                  <c:v>0.425624</c:v>
                </c:pt>
                <c:pt idx="263">
                  <c:v>0.42711699999999997</c:v>
                </c:pt>
                <c:pt idx="264">
                  <c:v>0.42861000000000005</c:v>
                </c:pt>
                <c:pt idx="265">
                  <c:v>0.43010300000000001</c:v>
                </c:pt>
                <c:pt idx="266">
                  <c:v>0.43159599999999998</c:v>
                </c:pt>
                <c:pt idx="267">
                  <c:v>0.433089</c:v>
                </c:pt>
                <c:pt idx="268">
                  <c:v>0.43458199999999997</c:v>
                </c:pt>
                <c:pt idx="269">
                  <c:v>0.43607500000000005</c:v>
                </c:pt>
                <c:pt idx="270">
                  <c:v>0.43756800000000001</c:v>
                </c:pt>
                <c:pt idx="271">
                  <c:v>0.43906000000000001</c:v>
                </c:pt>
                <c:pt idx="272">
                  <c:v>0.44055299999999997</c:v>
                </c:pt>
                <c:pt idx="273">
                  <c:v>0.44204600000000005</c:v>
                </c:pt>
                <c:pt idx="274">
                  <c:v>0.44353900000000002</c:v>
                </c:pt>
                <c:pt idx="275">
                  <c:v>0.44503199999999998</c:v>
                </c:pt>
                <c:pt idx="276">
                  <c:v>0.44652500000000001</c:v>
                </c:pt>
                <c:pt idx="277">
                  <c:v>0.448017</c:v>
                </c:pt>
                <c:pt idx="278">
                  <c:v>0.44950999999999997</c:v>
                </c:pt>
                <c:pt idx="279">
                  <c:v>0.45100300000000004</c:v>
                </c:pt>
                <c:pt idx="280">
                  <c:v>0.45249499999999998</c:v>
                </c:pt>
                <c:pt idx="281">
                  <c:v>0.453988</c:v>
                </c:pt>
                <c:pt idx="282">
                  <c:v>0.45548099999999997</c:v>
                </c:pt>
                <c:pt idx="283">
                  <c:v>0.45697299999999996</c:v>
                </c:pt>
                <c:pt idx="284">
                  <c:v>0.45846600000000004</c:v>
                </c:pt>
                <c:pt idx="285">
                  <c:v>0.45995900000000001</c:v>
                </c:pt>
                <c:pt idx="286">
                  <c:v>0.461451</c:v>
                </c:pt>
                <c:pt idx="287">
                  <c:v>0.46294399999999997</c:v>
                </c:pt>
                <c:pt idx="288">
                  <c:v>0.46443700000000004</c:v>
                </c:pt>
                <c:pt idx="289">
                  <c:v>0.46592900000000004</c:v>
                </c:pt>
                <c:pt idx="290">
                  <c:v>0.467422</c:v>
                </c:pt>
                <c:pt idx="291">
                  <c:v>0.468914</c:v>
                </c:pt>
                <c:pt idx="292">
                  <c:v>0.47040699999999996</c:v>
                </c:pt>
                <c:pt idx="293">
                  <c:v>0.47189899999999996</c:v>
                </c:pt>
                <c:pt idx="294">
                  <c:v>0.47339200000000003</c:v>
                </c:pt>
                <c:pt idx="295">
                  <c:v>0.47488400000000003</c:v>
                </c:pt>
                <c:pt idx="296">
                  <c:v>0.47637699999999999</c:v>
                </c:pt>
                <c:pt idx="297">
                  <c:v>0.47786899999999999</c:v>
                </c:pt>
                <c:pt idx="298">
                  <c:v>0.47936199999999995</c:v>
                </c:pt>
                <c:pt idx="299">
                  <c:v>0.480854</c:v>
                </c:pt>
                <c:pt idx="300">
                  <c:v>0.482346</c:v>
                </c:pt>
                <c:pt idx="301">
                  <c:v>0.48383900000000002</c:v>
                </c:pt>
                <c:pt idx="302">
                  <c:v>0.48533099999999996</c:v>
                </c:pt>
                <c:pt idx="303">
                  <c:v>0.48682400000000003</c:v>
                </c:pt>
                <c:pt idx="304">
                  <c:v>0.48831600000000003</c:v>
                </c:pt>
                <c:pt idx="305">
                  <c:v>0.48980800000000002</c:v>
                </c:pt>
                <c:pt idx="306">
                  <c:v>0.49130000000000001</c:v>
                </c:pt>
                <c:pt idx="307">
                  <c:v>0.49279299999999998</c:v>
                </c:pt>
                <c:pt idx="308">
                  <c:v>0.49428499999999997</c:v>
                </c:pt>
                <c:pt idx="309">
                  <c:v>0.49577700000000002</c:v>
                </c:pt>
                <c:pt idx="310">
                  <c:v>0.49726999999999999</c:v>
                </c:pt>
                <c:pt idx="311">
                  <c:v>0.49876199999999998</c:v>
                </c:pt>
                <c:pt idx="312">
                  <c:v>0.50025399999999998</c:v>
                </c:pt>
                <c:pt idx="313">
                  <c:v>0.50174600000000003</c:v>
                </c:pt>
                <c:pt idx="314">
                  <c:v>0.50323799999999996</c:v>
                </c:pt>
                <c:pt idx="315">
                  <c:v>0.50473000000000001</c:v>
                </c:pt>
                <c:pt idx="316">
                  <c:v>0.50622299999999998</c:v>
                </c:pt>
                <c:pt idx="317">
                  <c:v>0.50771499999999992</c:v>
                </c:pt>
                <c:pt idx="318">
                  <c:v>0.50920699999999997</c:v>
                </c:pt>
                <c:pt idx="319">
                  <c:v>0.51069900000000001</c:v>
                </c:pt>
                <c:pt idx="320">
                  <c:v>0.51219099999999995</c:v>
                </c:pt>
                <c:pt idx="321">
                  <c:v>0.513683</c:v>
                </c:pt>
                <c:pt idx="322">
                  <c:v>0.51517499999999994</c:v>
                </c:pt>
                <c:pt idx="323">
                  <c:v>0.51666699999999999</c:v>
                </c:pt>
                <c:pt idx="324">
                  <c:v>0.51815900000000004</c:v>
                </c:pt>
                <c:pt idx="325">
                  <c:v>0.51965099999999997</c:v>
                </c:pt>
                <c:pt idx="326">
                  <c:v>0.52114300000000002</c:v>
                </c:pt>
                <c:pt idx="327">
                  <c:v>0.52263499999999996</c:v>
                </c:pt>
                <c:pt idx="328">
                  <c:v>0.52412700000000001</c:v>
                </c:pt>
                <c:pt idx="329">
                  <c:v>0.52561900000000006</c:v>
                </c:pt>
                <c:pt idx="330">
                  <c:v>0.527111</c:v>
                </c:pt>
                <c:pt idx="331">
                  <c:v>0.52860200000000002</c:v>
                </c:pt>
                <c:pt idx="332">
                  <c:v>0.53009399999999995</c:v>
                </c:pt>
                <c:pt idx="333">
                  <c:v>0.531586</c:v>
                </c:pt>
                <c:pt idx="334">
                  <c:v>0.53307799999999994</c:v>
                </c:pt>
                <c:pt idx="335">
                  <c:v>0.53456999999999999</c:v>
                </c:pt>
                <c:pt idx="336">
                  <c:v>0.53606200000000004</c:v>
                </c:pt>
                <c:pt idx="337">
                  <c:v>0.53755300000000006</c:v>
                </c:pt>
                <c:pt idx="338">
                  <c:v>0.539045</c:v>
                </c:pt>
                <c:pt idx="339">
                  <c:v>0.54053699999999993</c:v>
                </c:pt>
                <c:pt idx="340">
                  <c:v>0.54202899999999998</c:v>
                </c:pt>
                <c:pt idx="341">
                  <c:v>0.54352</c:v>
                </c:pt>
                <c:pt idx="342">
                  <c:v>0.54501200000000005</c:v>
                </c:pt>
                <c:pt idx="343">
                  <c:v>0.54650299999999996</c:v>
                </c:pt>
                <c:pt idx="344">
                  <c:v>0.54799500000000001</c:v>
                </c:pt>
                <c:pt idx="345">
                  <c:v>0.54948699999999995</c:v>
                </c:pt>
                <c:pt idx="346">
                  <c:v>0.55097799999999997</c:v>
                </c:pt>
                <c:pt idx="347">
                  <c:v>0.55247000000000002</c:v>
                </c:pt>
                <c:pt idx="348">
                  <c:v>0.55396200000000007</c:v>
                </c:pt>
                <c:pt idx="349">
                  <c:v>0.55545299999999997</c:v>
                </c:pt>
                <c:pt idx="350">
                  <c:v>0.55694500000000002</c:v>
                </c:pt>
                <c:pt idx="351">
                  <c:v>0.55843600000000004</c:v>
                </c:pt>
                <c:pt idx="352">
                  <c:v>0.55992799999999998</c:v>
                </c:pt>
                <c:pt idx="353">
                  <c:v>0.561419</c:v>
                </c:pt>
                <c:pt idx="354">
                  <c:v>0.56291000000000002</c:v>
                </c:pt>
                <c:pt idx="355">
                  <c:v>0.56440200000000007</c:v>
                </c:pt>
                <c:pt idx="356">
                  <c:v>0.56589299999999998</c:v>
                </c:pt>
                <c:pt idx="357">
                  <c:v>0.56738500000000003</c:v>
                </c:pt>
                <c:pt idx="358">
                  <c:v>0.56887600000000005</c:v>
                </c:pt>
                <c:pt idx="359">
                  <c:v>0.57036699999999996</c:v>
                </c:pt>
                <c:pt idx="360">
                  <c:v>0.57185900000000001</c:v>
                </c:pt>
                <c:pt idx="361">
                  <c:v>0.57335000000000003</c:v>
                </c:pt>
                <c:pt idx="362">
                  <c:v>0.57484099999999994</c:v>
                </c:pt>
                <c:pt idx="363">
                  <c:v>0.57633299999999998</c:v>
                </c:pt>
                <c:pt idx="364">
                  <c:v>0.577824</c:v>
                </c:pt>
                <c:pt idx="365">
                  <c:v>0.57931500000000002</c:v>
                </c:pt>
                <c:pt idx="366">
                  <c:v>0.58080600000000004</c:v>
                </c:pt>
                <c:pt idx="367">
                  <c:v>0.58229799999999998</c:v>
                </c:pt>
                <c:pt idx="368">
                  <c:v>0.583789</c:v>
                </c:pt>
                <c:pt idx="369">
                  <c:v>0.58528000000000002</c:v>
                </c:pt>
                <c:pt idx="370">
                  <c:v>0.58677099999999993</c:v>
                </c:pt>
                <c:pt idx="371">
                  <c:v>0.58826200000000006</c:v>
                </c:pt>
                <c:pt idx="372">
                  <c:v>0.58975299999999997</c:v>
                </c:pt>
                <c:pt idx="373">
                  <c:v>0.59124399999999999</c:v>
                </c:pt>
                <c:pt idx="374">
                  <c:v>0.59273500000000001</c:v>
                </c:pt>
                <c:pt idx="375">
                  <c:v>0.59422600000000003</c:v>
                </c:pt>
                <c:pt idx="376">
                  <c:v>0.59571699999999994</c:v>
                </c:pt>
                <c:pt idx="377">
                  <c:v>0.59720799999999996</c:v>
                </c:pt>
                <c:pt idx="378">
                  <c:v>0.59869899999999998</c:v>
                </c:pt>
                <c:pt idx="379">
                  <c:v>0.60019</c:v>
                </c:pt>
                <c:pt idx="380">
                  <c:v>0.60168100000000002</c:v>
                </c:pt>
                <c:pt idx="381">
                  <c:v>0.60317200000000004</c:v>
                </c:pt>
                <c:pt idx="382">
                  <c:v>0.60466300000000006</c:v>
                </c:pt>
                <c:pt idx="383">
                  <c:v>0.60615399999999997</c:v>
                </c:pt>
                <c:pt idx="384">
                  <c:v>0.60764499999999999</c:v>
                </c:pt>
                <c:pt idx="385">
                  <c:v>0.60913600000000001</c:v>
                </c:pt>
                <c:pt idx="386">
                  <c:v>0.610626</c:v>
                </c:pt>
                <c:pt idx="387">
                  <c:v>0.61211700000000002</c:v>
                </c:pt>
                <c:pt idx="388">
                  <c:v>0.61360799999999993</c:v>
                </c:pt>
                <c:pt idx="389">
                  <c:v>0.61509900000000006</c:v>
                </c:pt>
                <c:pt idx="390">
                  <c:v>0.61658999999999997</c:v>
                </c:pt>
                <c:pt idx="391">
                  <c:v>0.61807999999999996</c:v>
                </c:pt>
                <c:pt idx="392">
                  <c:v>0.61957099999999998</c:v>
                </c:pt>
                <c:pt idx="393">
                  <c:v>0.621062</c:v>
                </c:pt>
                <c:pt idx="394">
                  <c:v>0.62255199999999999</c:v>
                </c:pt>
                <c:pt idx="395">
                  <c:v>0.62404300000000001</c:v>
                </c:pt>
                <c:pt idx="396">
                  <c:v>0.62553400000000003</c:v>
                </c:pt>
                <c:pt idx="397">
                  <c:v>0.62702400000000003</c:v>
                </c:pt>
                <c:pt idx="398">
                  <c:v>0.62851499999999993</c:v>
                </c:pt>
                <c:pt idx="399">
                  <c:v>0.63000499999999993</c:v>
                </c:pt>
                <c:pt idx="400">
                  <c:v>0.63149600000000006</c:v>
                </c:pt>
                <c:pt idx="401">
                  <c:v>0.63298600000000005</c:v>
                </c:pt>
                <c:pt idx="402">
                  <c:v>0.63447699999999996</c:v>
                </c:pt>
                <c:pt idx="403">
                  <c:v>0.63596700000000006</c:v>
                </c:pt>
                <c:pt idx="404">
                  <c:v>0.63745799999999997</c:v>
                </c:pt>
                <c:pt idx="405">
                  <c:v>0.63894799999999996</c:v>
                </c:pt>
                <c:pt idx="406">
                  <c:v>0.64043899999999998</c:v>
                </c:pt>
                <c:pt idx="407">
                  <c:v>0.64192899999999997</c:v>
                </c:pt>
                <c:pt idx="408">
                  <c:v>0.64341899999999996</c:v>
                </c:pt>
                <c:pt idx="409">
                  <c:v>0.64490999999999998</c:v>
                </c:pt>
                <c:pt idx="410">
                  <c:v>0.64640000000000009</c:v>
                </c:pt>
                <c:pt idx="411">
                  <c:v>0.64789000000000008</c:v>
                </c:pt>
                <c:pt idx="412">
                  <c:v>0.64938099999999999</c:v>
                </c:pt>
                <c:pt idx="413">
                  <c:v>0.65087099999999998</c:v>
                </c:pt>
                <c:pt idx="414">
                  <c:v>0.65236099999999997</c:v>
                </c:pt>
                <c:pt idx="415">
                  <c:v>0.65385099999999996</c:v>
                </c:pt>
                <c:pt idx="416">
                  <c:v>0.65534100000000006</c:v>
                </c:pt>
                <c:pt idx="417">
                  <c:v>0.65683199999999997</c:v>
                </c:pt>
                <c:pt idx="418">
                  <c:v>0.65832199999999996</c:v>
                </c:pt>
                <c:pt idx="419">
                  <c:v>0.65981199999999995</c:v>
                </c:pt>
                <c:pt idx="420">
                  <c:v>0.66130199999999995</c:v>
                </c:pt>
                <c:pt idx="421">
                  <c:v>0.66279199999999994</c:v>
                </c:pt>
                <c:pt idx="422">
                  <c:v>0.66428200000000004</c:v>
                </c:pt>
                <c:pt idx="423">
                  <c:v>0.66577200000000003</c:v>
                </c:pt>
                <c:pt idx="424">
                  <c:v>0.66726200000000002</c:v>
                </c:pt>
                <c:pt idx="425">
                  <c:v>0.66875200000000001</c:v>
                </c:pt>
                <c:pt idx="426">
                  <c:v>0.670242</c:v>
                </c:pt>
                <c:pt idx="427">
                  <c:v>0.671732</c:v>
                </c:pt>
                <c:pt idx="428">
                  <c:v>0.67322199999999999</c:v>
                </c:pt>
                <c:pt idx="429">
                  <c:v>0.67471199999999998</c:v>
                </c:pt>
                <c:pt idx="430">
                  <c:v>0.67620199999999997</c:v>
                </c:pt>
                <c:pt idx="431">
                  <c:v>0.67769100000000004</c:v>
                </c:pt>
                <c:pt idx="432">
                  <c:v>0.67918100000000003</c:v>
                </c:pt>
                <c:pt idx="433">
                  <c:v>0.68067100000000003</c:v>
                </c:pt>
                <c:pt idx="434">
                  <c:v>0.68216100000000002</c:v>
                </c:pt>
                <c:pt idx="435">
                  <c:v>0.68365100000000001</c:v>
                </c:pt>
                <c:pt idx="436">
                  <c:v>0.68513999999999997</c:v>
                </c:pt>
                <c:pt idx="437">
                  <c:v>0.68662999999999996</c:v>
                </c:pt>
                <c:pt idx="438">
                  <c:v>0.68811999999999995</c:v>
                </c:pt>
                <c:pt idx="439">
                  <c:v>0.68960900000000003</c:v>
                </c:pt>
                <c:pt idx="440">
                  <c:v>0.69109900000000002</c:v>
                </c:pt>
                <c:pt idx="441">
                  <c:v>0.69258900000000001</c:v>
                </c:pt>
                <c:pt idx="442">
                  <c:v>0.69407799999999997</c:v>
                </c:pt>
                <c:pt idx="443">
                  <c:v>0.69556799999999996</c:v>
                </c:pt>
                <c:pt idx="444">
                  <c:v>0.69705700000000004</c:v>
                </c:pt>
                <c:pt idx="445">
                  <c:v>0.69854700000000003</c:v>
                </c:pt>
                <c:pt idx="446">
                  <c:v>0.70003599999999999</c:v>
                </c:pt>
                <c:pt idx="447">
                  <c:v>0.70152599999999998</c:v>
                </c:pt>
                <c:pt idx="448">
                  <c:v>0.70301499999999995</c:v>
                </c:pt>
                <c:pt idx="449">
                  <c:v>0.70450499999999994</c:v>
                </c:pt>
                <c:pt idx="450">
                  <c:v>0.70599400000000001</c:v>
                </c:pt>
                <c:pt idx="451">
                  <c:v>0.70748300000000008</c:v>
                </c:pt>
                <c:pt idx="452">
                  <c:v>0.70897300000000008</c:v>
                </c:pt>
                <c:pt idx="453">
                  <c:v>0.71046199999999993</c:v>
                </c:pt>
                <c:pt idx="454">
                  <c:v>0.711951</c:v>
                </c:pt>
                <c:pt idx="455">
                  <c:v>0.71344099999999999</c:v>
                </c:pt>
                <c:pt idx="456">
                  <c:v>0.71493000000000007</c:v>
                </c:pt>
                <c:pt idx="457">
                  <c:v>0.71641899999999992</c:v>
                </c:pt>
                <c:pt idx="458">
                  <c:v>0.71790799999999999</c:v>
                </c:pt>
                <c:pt idx="459">
                  <c:v>0.71939799999999998</c:v>
                </c:pt>
                <c:pt idx="460">
                  <c:v>0.72088700000000006</c:v>
                </c:pt>
                <c:pt idx="461">
                  <c:v>0.72237600000000002</c:v>
                </c:pt>
                <c:pt idx="462">
                  <c:v>0.72386499999999998</c:v>
                </c:pt>
                <c:pt idx="463">
                  <c:v>0.72535400000000005</c:v>
                </c:pt>
                <c:pt idx="464">
                  <c:v>0.72684300000000002</c:v>
                </c:pt>
                <c:pt idx="465">
                  <c:v>0.72833199999999998</c:v>
                </c:pt>
                <c:pt idx="466">
                  <c:v>0.72982100000000005</c:v>
                </c:pt>
                <c:pt idx="467">
                  <c:v>0.73131000000000002</c:v>
                </c:pt>
                <c:pt idx="468">
                  <c:v>0.73279899999999998</c:v>
                </c:pt>
                <c:pt idx="469">
                  <c:v>0.73428800000000005</c:v>
                </c:pt>
                <c:pt idx="470">
                  <c:v>0.73577700000000001</c:v>
                </c:pt>
                <c:pt idx="471">
                  <c:v>0.73726599999999998</c:v>
                </c:pt>
                <c:pt idx="472">
                  <c:v>0.73875500000000005</c:v>
                </c:pt>
                <c:pt idx="473">
                  <c:v>0.74024400000000001</c:v>
                </c:pt>
                <c:pt idx="474">
                  <c:v>0.74173200000000006</c:v>
                </c:pt>
                <c:pt idx="475">
                  <c:v>0.74322100000000002</c:v>
                </c:pt>
                <c:pt idx="476">
                  <c:v>0.74470999999999998</c:v>
                </c:pt>
                <c:pt idx="477">
                  <c:v>0.74619900000000006</c:v>
                </c:pt>
                <c:pt idx="478">
                  <c:v>0.74768699999999999</c:v>
                </c:pt>
                <c:pt idx="479">
                  <c:v>0.74917600000000006</c:v>
                </c:pt>
                <c:pt idx="480">
                  <c:v>0.75066499999999992</c:v>
                </c:pt>
                <c:pt idx="481">
                  <c:v>0.75215300000000007</c:v>
                </c:pt>
                <c:pt idx="482">
                  <c:v>0.75364199999999992</c:v>
                </c:pt>
                <c:pt idx="483">
                  <c:v>0.755131</c:v>
                </c:pt>
                <c:pt idx="484">
                  <c:v>0.75661899999999993</c:v>
                </c:pt>
                <c:pt idx="485">
                  <c:v>0.758108</c:v>
                </c:pt>
                <c:pt idx="486">
                  <c:v>0.75959599999999994</c:v>
                </c:pt>
                <c:pt idx="487">
                  <c:v>0.76108500000000001</c:v>
                </c:pt>
                <c:pt idx="488">
                  <c:v>0.76257299999999995</c:v>
                </c:pt>
                <c:pt idx="489">
                  <c:v>0.76406200000000002</c:v>
                </c:pt>
                <c:pt idx="490">
                  <c:v>0.76554999999999995</c:v>
                </c:pt>
                <c:pt idx="491">
                  <c:v>0.76703900000000003</c:v>
                </c:pt>
                <c:pt idx="492">
                  <c:v>0.76852699999999996</c:v>
                </c:pt>
                <c:pt idx="493">
                  <c:v>0.77001500000000001</c:v>
                </c:pt>
                <c:pt idx="494">
                  <c:v>0.77150299999999994</c:v>
                </c:pt>
                <c:pt idx="495">
                  <c:v>0.77299200000000001</c:v>
                </c:pt>
                <c:pt idx="496">
                  <c:v>0.77447999999999995</c:v>
                </c:pt>
                <c:pt idx="497">
                  <c:v>0.77596799999999999</c:v>
                </c:pt>
                <c:pt idx="498">
                  <c:v>0.77745600000000004</c:v>
                </c:pt>
                <c:pt idx="499">
                  <c:v>0.778945</c:v>
                </c:pt>
                <c:pt idx="500">
                  <c:v>0.78043300000000004</c:v>
                </c:pt>
                <c:pt idx="501">
                  <c:v>0.78192099999999998</c:v>
                </c:pt>
                <c:pt idx="502">
                  <c:v>0.78340900000000002</c:v>
                </c:pt>
                <c:pt idx="503">
                  <c:v>0.78489699999999996</c:v>
                </c:pt>
                <c:pt idx="504">
                  <c:v>0.786385</c:v>
                </c:pt>
                <c:pt idx="505">
                  <c:v>0.78787300000000005</c:v>
                </c:pt>
                <c:pt idx="506">
                  <c:v>0.78936099999999998</c:v>
                </c:pt>
                <c:pt idx="507">
                  <c:v>0.79084899999999991</c:v>
                </c:pt>
                <c:pt idx="508">
                  <c:v>0.79233700000000007</c:v>
                </c:pt>
                <c:pt idx="509">
                  <c:v>0.793825</c:v>
                </c:pt>
                <c:pt idx="510">
                  <c:v>0.79531299999999994</c:v>
                </c:pt>
                <c:pt idx="511">
                  <c:v>0.79680099999999998</c:v>
                </c:pt>
                <c:pt idx="512">
                  <c:v>0.79828900000000003</c:v>
                </c:pt>
                <c:pt idx="513">
                  <c:v>0.79977600000000004</c:v>
                </c:pt>
                <c:pt idx="514">
                  <c:v>0.80126399999999998</c:v>
                </c:pt>
                <c:pt idx="515">
                  <c:v>0.80275200000000013</c:v>
                </c:pt>
                <c:pt idx="516">
                  <c:v>0.80424000000000007</c:v>
                </c:pt>
                <c:pt idx="517">
                  <c:v>0.80572700000000008</c:v>
                </c:pt>
                <c:pt idx="518">
                  <c:v>0.80721500000000002</c:v>
                </c:pt>
                <c:pt idx="519">
                  <c:v>0.80870300000000006</c:v>
                </c:pt>
                <c:pt idx="520">
                  <c:v>0.81019000000000008</c:v>
                </c:pt>
                <c:pt idx="521">
                  <c:v>0.81167800000000001</c:v>
                </c:pt>
                <c:pt idx="522">
                  <c:v>0.81316500000000003</c:v>
                </c:pt>
                <c:pt idx="523">
                  <c:v>0.81465300000000007</c:v>
                </c:pt>
                <c:pt idx="524">
                  <c:v>0.81614100000000001</c:v>
                </c:pt>
                <c:pt idx="525">
                  <c:v>0.81762800000000002</c:v>
                </c:pt>
                <c:pt idx="526">
                  <c:v>0.81911500000000004</c:v>
                </c:pt>
                <c:pt idx="527">
                  <c:v>0.82060299999999997</c:v>
                </c:pt>
                <c:pt idx="528">
                  <c:v>0.82208999999999999</c:v>
                </c:pt>
                <c:pt idx="529">
                  <c:v>0.82357800000000003</c:v>
                </c:pt>
                <c:pt idx="530">
                  <c:v>0.82506500000000005</c:v>
                </c:pt>
                <c:pt idx="531">
                  <c:v>0.82655200000000006</c:v>
                </c:pt>
                <c:pt idx="532">
                  <c:v>0.82804</c:v>
                </c:pt>
                <c:pt idx="533">
                  <c:v>0.82952700000000001</c:v>
                </c:pt>
                <c:pt idx="534">
                  <c:v>0.83101400000000003</c:v>
                </c:pt>
                <c:pt idx="535">
                  <c:v>0.83250100000000005</c:v>
                </c:pt>
                <c:pt idx="536">
                  <c:v>0.83398800000000006</c:v>
                </c:pt>
                <c:pt idx="537">
                  <c:v>0.83547600000000011</c:v>
                </c:pt>
                <c:pt idx="538">
                  <c:v>0.83696300000000012</c:v>
                </c:pt>
                <c:pt idx="539">
                  <c:v>0.83844999999999992</c:v>
                </c:pt>
                <c:pt idx="540">
                  <c:v>0.83993699999999993</c:v>
                </c:pt>
                <c:pt idx="541">
                  <c:v>0.84142399999999995</c:v>
                </c:pt>
                <c:pt idx="542">
                  <c:v>0.84291099999999997</c:v>
                </c:pt>
                <c:pt idx="543">
                  <c:v>0.84439799999999998</c:v>
                </c:pt>
                <c:pt idx="544">
                  <c:v>0.845885</c:v>
                </c:pt>
                <c:pt idx="545">
                  <c:v>0.84737200000000001</c:v>
                </c:pt>
                <c:pt idx="546">
                  <c:v>0.84885900000000003</c:v>
                </c:pt>
                <c:pt idx="547">
                  <c:v>0.85034600000000005</c:v>
                </c:pt>
                <c:pt idx="548">
                  <c:v>0.85183199999999992</c:v>
                </c:pt>
                <c:pt idx="549">
                  <c:v>0.85331899999999994</c:v>
                </c:pt>
                <c:pt idx="550">
                  <c:v>0.85480599999999995</c:v>
                </c:pt>
                <c:pt idx="551">
                  <c:v>0.85629299999999997</c:v>
                </c:pt>
                <c:pt idx="552">
                  <c:v>0.85777900000000007</c:v>
                </c:pt>
                <c:pt idx="553">
                  <c:v>0.85926600000000009</c:v>
                </c:pt>
                <c:pt idx="554">
                  <c:v>0.8607530000000001</c:v>
                </c:pt>
                <c:pt idx="555">
                  <c:v>0.86223899999999998</c:v>
                </c:pt>
                <c:pt idx="556">
                  <c:v>0.86372599999999999</c:v>
                </c:pt>
                <c:pt idx="557">
                  <c:v>0.86521300000000001</c:v>
                </c:pt>
                <c:pt idx="558">
                  <c:v>0.866699</c:v>
                </c:pt>
                <c:pt idx="559">
                  <c:v>0.86818600000000001</c:v>
                </c:pt>
                <c:pt idx="560">
                  <c:v>0.86967199999999989</c:v>
                </c:pt>
                <c:pt idx="561">
                  <c:v>0.87115899999999991</c:v>
                </c:pt>
                <c:pt idx="562">
                  <c:v>0.872645</c:v>
                </c:pt>
                <c:pt idx="563">
                  <c:v>0.87413099999999999</c:v>
                </c:pt>
                <c:pt idx="564">
                  <c:v>0.87561800000000001</c:v>
                </c:pt>
                <c:pt idx="565">
                  <c:v>0.87710399999999988</c:v>
                </c:pt>
                <c:pt idx="566">
                  <c:v>0.87858999999999998</c:v>
                </c:pt>
                <c:pt idx="567">
                  <c:v>0.880077</c:v>
                </c:pt>
                <c:pt idx="568">
                  <c:v>0.8815630000000001</c:v>
                </c:pt>
                <c:pt idx="569">
                  <c:v>0.88304899999999997</c:v>
                </c:pt>
                <c:pt idx="570">
                  <c:v>0.88453499999999996</c:v>
                </c:pt>
                <c:pt idx="571">
                  <c:v>0.88602199999999998</c:v>
                </c:pt>
                <c:pt idx="572">
                  <c:v>0.88750800000000007</c:v>
                </c:pt>
                <c:pt idx="573">
                  <c:v>0.88899399999999995</c:v>
                </c:pt>
                <c:pt idx="574">
                  <c:v>0.89047999999999994</c:v>
                </c:pt>
                <c:pt idx="575">
                  <c:v>0.89196600000000004</c:v>
                </c:pt>
                <c:pt idx="576">
                  <c:v>0.89345199999999991</c:v>
                </c:pt>
                <c:pt idx="577">
                  <c:v>0.89493800000000001</c:v>
                </c:pt>
                <c:pt idx="578">
                  <c:v>0.896424</c:v>
                </c:pt>
                <c:pt idx="579">
                  <c:v>0.8979100000000001</c:v>
                </c:pt>
                <c:pt idx="580">
                  <c:v>0.89939599999999997</c:v>
                </c:pt>
                <c:pt idx="581">
                  <c:v>0.90088199999999996</c:v>
                </c:pt>
                <c:pt idx="582">
                  <c:v>0.90236699999999992</c:v>
                </c:pt>
                <c:pt idx="583">
                  <c:v>0.90385300000000002</c:v>
                </c:pt>
                <c:pt idx="584">
                  <c:v>0.905339</c:v>
                </c:pt>
                <c:pt idx="585">
                  <c:v>0.9068250000000001</c:v>
                </c:pt>
                <c:pt idx="586">
                  <c:v>0.90831099999999998</c:v>
                </c:pt>
                <c:pt idx="587">
                  <c:v>0.90839599999999998</c:v>
                </c:pt>
                <c:pt idx="588">
                  <c:v>0.91548300000000005</c:v>
                </c:pt>
                <c:pt idx="589">
                  <c:v>0.92490600000000001</c:v>
                </c:pt>
                <c:pt idx="590">
                  <c:v>0.93199299999999996</c:v>
                </c:pt>
                <c:pt idx="591">
                  <c:v>0.93207799999999996</c:v>
                </c:pt>
                <c:pt idx="592">
                  <c:v>0.93356300000000003</c:v>
                </c:pt>
                <c:pt idx="593">
                  <c:v>0.93504799999999988</c:v>
                </c:pt>
                <c:pt idx="594">
                  <c:v>0.93653300000000006</c:v>
                </c:pt>
                <c:pt idx="595">
                  <c:v>0.93801799999999991</c:v>
                </c:pt>
                <c:pt idx="596">
                  <c:v>0.93950299999999998</c:v>
                </c:pt>
                <c:pt idx="597">
                  <c:v>0.94098799999999994</c:v>
                </c:pt>
                <c:pt idx="598">
                  <c:v>0.94247300000000001</c:v>
                </c:pt>
                <c:pt idx="599">
                  <c:v>0.94395799999999996</c:v>
                </c:pt>
                <c:pt idx="600">
                  <c:v>0.94544300000000003</c:v>
                </c:pt>
                <c:pt idx="601">
                  <c:v>0.94692799999999999</c:v>
                </c:pt>
                <c:pt idx="602">
                  <c:v>0.94841300000000006</c:v>
                </c:pt>
                <c:pt idx="603">
                  <c:v>0.94989799999999991</c:v>
                </c:pt>
                <c:pt idx="604">
                  <c:v>0.95138300000000009</c:v>
                </c:pt>
                <c:pt idx="605">
                  <c:v>0.95286700000000002</c:v>
                </c:pt>
                <c:pt idx="606">
                  <c:v>0.95435199999999987</c:v>
                </c:pt>
                <c:pt idx="607">
                  <c:v>0.95583700000000005</c:v>
                </c:pt>
                <c:pt idx="608">
                  <c:v>0.9573219999999999</c:v>
                </c:pt>
                <c:pt idx="609">
                  <c:v>0.95880600000000005</c:v>
                </c:pt>
                <c:pt idx="610">
                  <c:v>0.96029100000000001</c:v>
                </c:pt>
                <c:pt idx="611">
                  <c:v>0.96177499999999994</c:v>
                </c:pt>
                <c:pt idx="612">
                  <c:v>0.96326000000000001</c:v>
                </c:pt>
                <c:pt idx="613">
                  <c:v>0.96474499999999996</c:v>
                </c:pt>
                <c:pt idx="614">
                  <c:v>0.966229</c:v>
                </c:pt>
                <c:pt idx="615">
                  <c:v>0.96771300000000005</c:v>
                </c:pt>
                <c:pt idx="616">
                  <c:v>0.96919799999999989</c:v>
                </c:pt>
                <c:pt idx="617">
                  <c:v>0.97068200000000004</c:v>
                </c:pt>
                <c:pt idx="618">
                  <c:v>0.97216599999999997</c:v>
                </c:pt>
                <c:pt idx="619">
                  <c:v>0.97365100000000004</c:v>
                </c:pt>
                <c:pt idx="620">
                  <c:v>0.97513500000000009</c:v>
                </c:pt>
                <c:pt idx="621">
                  <c:v>0.97661900000000001</c:v>
                </c:pt>
                <c:pt idx="622">
                  <c:v>0.97810400000000008</c:v>
                </c:pt>
                <c:pt idx="623">
                  <c:v>0.97958800000000001</c:v>
                </c:pt>
                <c:pt idx="624">
                  <c:v>0.98107199999999994</c:v>
                </c:pt>
                <c:pt idx="625">
                  <c:v>0.98255599999999998</c:v>
                </c:pt>
                <c:pt idx="626">
                  <c:v>0.98404000000000003</c:v>
                </c:pt>
                <c:pt idx="627">
                  <c:v>0.98552400000000007</c:v>
                </c:pt>
                <c:pt idx="628">
                  <c:v>0.987008</c:v>
                </c:pt>
                <c:pt idx="629">
                  <c:v>0.98849199999999993</c:v>
                </c:pt>
                <c:pt idx="630">
                  <c:v>0.98997600000000008</c:v>
                </c:pt>
                <c:pt idx="631">
                  <c:v>0.99146000000000001</c:v>
                </c:pt>
                <c:pt idx="632">
                  <c:v>0.99294399999999994</c:v>
                </c:pt>
                <c:pt idx="633">
                  <c:v>0.99442799999999987</c:v>
                </c:pt>
                <c:pt idx="634">
                  <c:v>0.99591200000000002</c:v>
                </c:pt>
                <c:pt idx="635">
                  <c:v>0.99739500000000003</c:v>
                </c:pt>
                <c:pt idx="636">
                  <c:v>0.99887899999999996</c:v>
                </c:pt>
                <c:pt idx="637">
                  <c:v>1.0003629999999999</c:v>
                </c:pt>
                <c:pt idx="638">
                  <c:v>1.0018470000000002</c:v>
                </c:pt>
                <c:pt idx="639">
                  <c:v>1.0033300000000001</c:v>
                </c:pt>
                <c:pt idx="640">
                  <c:v>1.0048140000000001</c:v>
                </c:pt>
                <c:pt idx="641">
                  <c:v>1.0062979999999999</c:v>
                </c:pt>
                <c:pt idx="642">
                  <c:v>1.007781</c:v>
                </c:pt>
                <c:pt idx="643">
                  <c:v>1.0092650000000001</c:v>
                </c:pt>
                <c:pt idx="644">
                  <c:v>1.010748</c:v>
                </c:pt>
                <c:pt idx="645">
                  <c:v>1.012232</c:v>
                </c:pt>
                <c:pt idx="646">
                  <c:v>1.0137149999999999</c:v>
                </c:pt>
                <c:pt idx="647">
                  <c:v>1.015198</c:v>
                </c:pt>
                <c:pt idx="648">
                  <c:v>1.0166819999999999</c:v>
                </c:pt>
                <c:pt idx="649">
                  <c:v>1.018165</c:v>
                </c:pt>
                <c:pt idx="650">
                  <c:v>1.0196479999999999</c:v>
                </c:pt>
                <c:pt idx="651">
                  <c:v>1.0211320000000002</c:v>
                </c:pt>
                <c:pt idx="652">
                  <c:v>1.0226150000000001</c:v>
                </c:pt>
                <c:pt idx="653">
                  <c:v>1.024098</c:v>
                </c:pt>
                <c:pt idx="654">
                  <c:v>1.0255810000000001</c:v>
                </c:pt>
                <c:pt idx="655">
                  <c:v>1.027064</c:v>
                </c:pt>
                <c:pt idx="656">
                  <c:v>1.0285470000000001</c:v>
                </c:pt>
                <c:pt idx="657">
                  <c:v>1.03003</c:v>
                </c:pt>
                <c:pt idx="658">
                  <c:v>1.0315129999999999</c:v>
                </c:pt>
                <c:pt idx="659">
                  <c:v>1.032996</c:v>
                </c:pt>
                <c:pt idx="660">
                  <c:v>1.0344789999999999</c:v>
                </c:pt>
                <c:pt idx="661">
                  <c:v>1.035962</c:v>
                </c:pt>
                <c:pt idx="662">
                  <c:v>1.037445</c:v>
                </c:pt>
                <c:pt idx="663">
                  <c:v>1.0389279999999999</c:v>
                </c:pt>
                <c:pt idx="664">
                  <c:v>1.040411</c:v>
                </c:pt>
                <c:pt idx="665">
                  <c:v>1.041893</c:v>
                </c:pt>
                <c:pt idx="666">
                  <c:v>1.0433759999999999</c:v>
                </c:pt>
                <c:pt idx="667">
                  <c:v>1.044859</c:v>
                </c:pt>
                <c:pt idx="668">
                  <c:v>1.0463419999999999</c:v>
                </c:pt>
                <c:pt idx="669">
                  <c:v>1.0478239999999999</c:v>
                </c:pt>
                <c:pt idx="670">
                  <c:v>1.049307</c:v>
                </c:pt>
                <c:pt idx="671">
                  <c:v>1.050789</c:v>
                </c:pt>
                <c:pt idx="672">
                  <c:v>1.0522719999999999</c:v>
                </c:pt>
                <c:pt idx="673">
                  <c:v>1.0537540000000001</c:v>
                </c:pt>
                <c:pt idx="674">
                  <c:v>1.055237</c:v>
                </c:pt>
                <c:pt idx="675">
                  <c:v>1.056719</c:v>
                </c:pt>
                <c:pt idx="676">
                  <c:v>1.0582020000000001</c:v>
                </c:pt>
                <c:pt idx="677">
                  <c:v>1.0596840000000001</c:v>
                </c:pt>
                <c:pt idx="678">
                  <c:v>1.0611660000000001</c:v>
                </c:pt>
                <c:pt idx="679">
                  <c:v>1.062648</c:v>
                </c:pt>
                <c:pt idx="680">
                  <c:v>1.0641310000000002</c:v>
                </c:pt>
                <c:pt idx="681">
                  <c:v>1.0656129999999999</c:v>
                </c:pt>
                <c:pt idx="682">
                  <c:v>1.0670949999999999</c:v>
                </c:pt>
                <c:pt idx="683">
                  <c:v>1.0685769999999999</c:v>
                </c:pt>
                <c:pt idx="684">
                  <c:v>1.0700590000000001</c:v>
                </c:pt>
                <c:pt idx="685">
                  <c:v>1.0715410000000001</c:v>
                </c:pt>
                <c:pt idx="686">
                  <c:v>1.0730230000000001</c:v>
                </c:pt>
                <c:pt idx="687">
                  <c:v>1.074505</c:v>
                </c:pt>
                <c:pt idx="688">
                  <c:v>1.075987</c:v>
                </c:pt>
                <c:pt idx="689">
                  <c:v>1.077469</c:v>
                </c:pt>
                <c:pt idx="690">
                  <c:v>1.078951</c:v>
                </c:pt>
                <c:pt idx="691">
                  <c:v>1.080433</c:v>
                </c:pt>
                <c:pt idx="692">
                  <c:v>1.081915</c:v>
                </c:pt>
                <c:pt idx="693">
                  <c:v>1.083396</c:v>
                </c:pt>
                <c:pt idx="694">
                  <c:v>1.084878</c:v>
                </c:pt>
                <c:pt idx="695">
                  <c:v>1.08636</c:v>
                </c:pt>
                <c:pt idx="696">
                  <c:v>1.0878410000000001</c:v>
                </c:pt>
                <c:pt idx="697">
                  <c:v>1.089323</c:v>
                </c:pt>
                <c:pt idx="698">
                  <c:v>1.090805</c:v>
                </c:pt>
                <c:pt idx="699">
                  <c:v>1.0922860000000001</c:v>
                </c:pt>
                <c:pt idx="700">
                  <c:v>1.0937680000000001</c:v>
                </c:pt>
                <c:pt idx="701">
                  <c:v>1.0952489999999999</c:v>
                </c:pt>
                <c:pt idx="702">
                  <c:v>1.0967309999999999</c:v>
                </c:pt>
                <c:pt idx="703">
                  <c:v>1.098212</c:v>
                </c:pt>
                <c:pt idx="704">
                  <c:v>1.099693</c:v>
                </c:pt>
                <c:pt idx="705">
                  <c:v>1.101175</c:v>
                </c:pt>
                <c:pt idx="706">
                  <c:v>1.1026560000000001</c:v>
                </c:pt>
                <c:pt idx="707">
                  <c:v>1.1041370000000001</c:v>
                </c:pt>
                <c:pt idx="708">
                  <c:v>1.105618</c:v>
                </c:pt>
                <c:pt idx="709">
                  <c:v>1.1070990000000001</c:v>
                </c:pt>
                <c:pt idx="710">
                  <c:v>1.108581</c:v>
                </c:pt>
                <c:pt idx="711">
                  <c:v>1.1100619999999999</c:v>
                </c:pt>
                <c:pt idx="712">
                  <c:v>1.1115429999999999</c:v>
                </c:pt>
                <c:pt idx="713">
                  <c:v>1.113024</c:v>
                </c:pt>
                <c:pt idx="714">
                  <c:v>1.1145049999999999</c:v>
                </c:pt>
                <c:pt idx="715">
                  <c:v>1.1159859999999999</c:v>
                </c:pt>
                <c:pt idx="716">
                  <c:v>1.117467</c:v>
                </c:pt>
                <c:pt idx="717">
                  <c:v>1.1189480000000001</c:v>
                </c:pt>
                <c:pt idx="718">
                  <c:v>1.120428</c:v>
                </c:pt>
                <c:pt idx="719">
                  <c:v>1.121909</c:v>
                </c:pt>
                <c:pt idx="720">
                  <c:v>1.1233900000000001</c:v>
                </c:pt>
                <c:pt idx="721">
                  <c:v>1.1248710000000002</c:v>
                </c:pt>
                <c:pt idx="722">
                  <c:v>1.1263510000000001</c:v>
                </c:pt>
                <c:pt idx="723">
                  <c:v>1.1278320000000002</c:v>
                </c:pt>
                <c:pt idx="724">
                  <c:v>1.129313</c:v>
                </c:pt>
                <c:pt idx="725">
                  <c:v>1.1307930000000002</c:v>
                </c:pt>
                <c:pt idx="726">
                  <c:v>1.132274</c:v>
                </c:pt>
                <c:pt idx="727">
                  <c:v>1.1337540000000002</c:v>
                </c:pt>
                <c:pt idx="728">
                  <c:v>1.135235</c:v>
                </c:pt>
                <c:pt idx="729">
                  <c:v>1.1367150000000001</c:v>
                </c:pt>
                <c:pt idx="730">
                  <c:v>1.138196</c:v>
                </c:pt>
                <c:pt idx="731">
                  <c:v>1.1396760000000001</c:v>
                </c:pt>
                <c:pt idx="732">
                  <c:v>1.1411560000000001</c:v>
                </c:pt>
                <c:pt idx="733">
                  <c:v>1.142636</c:v>
                </c:pt>
                <c:pt idx="734">
                  <c:v>1.1441170000000001</c:v>
                </c:pt>
                <c:pt idx="735">
                  <c:v>1.145597</c:v>
                </c:pt>
                <c:pt idx="736">
                  <c:v>1.1470769999999999</c:v>
                </c:pt>
                <c:pt idx="737">
                  <c:v>1.1485569999999998</c:v>
                </c:pt>
                <c:pt idx="738">
                  <c:v>1.150037</c:v>
                </c:pt>
                <c:pt idx="739">
                  <c:v>1.1515169999999999</c:v>
                </c:pt>
                <c:pt idx="740">
                  <c:v>1.152997</c:v>
                </c:pt>
                <c:pt idx="741">
                  <c:v>1.154477</c:v>
                </c:pt>
                <c:pt idx="742">
                  <c:v>1.1559570000000001</c:v>
                </c:pt>
                <c:pt idx="743">
                  <c:v>1.157437</c:v>
                </c:pt>
                <c:pt idx="744">
                  <c:v>1.158917</c:v>
                </c:pt>
                <c:pt idx="745">
                  <c:v>1.160396</c:v>
                </c:pt>
                <c:pt idx="746">
                  <c:v>1.1618759999999999</c:v>
                </c:pt>
                <c:pt idx="747">
                  <c:v>1.1633559999999998</c:v>
                </c:pt>
                <c:pt idx="748">
                  <c:v>1.164836</c:v>
                </c:pt>
                <c:pt idx="749">
                  <c:v>1.166315</c:v>
                </c:pt>
                <c:pt idx="750">
                  <c:v>1.1677949999999999</c:v>
                </c:pt>
                <c:pt idx="751">
                  <c:v>1.1692750000000001</c:v>
                </c:pt>
                <c:pt idx="752">
                  <c:v>1.1707540000000001</c:v>
                </c:pt>
                <c:pt idx="753">
                  <c:v>1.1722329999999999</c:v>
                </c:pt>
                <c:pt idx="754">
                  <c:v>1.173713</c:v>
                </c:pt>
                <c:pt idx="755">
                  <c:v>1.175192</c:v>
                </c:pt>
                <c:pt idx="756">
                  <c:v>1.1766719999999999</c:v>
                </c:pt>
                <c:pt idx="757">
                  <c:v>1.1781510000000002</c:v>
                </c:pt>
                <c:pt idx="758">
                  <c:v>1.17963</c:v>
                </c:pt>
                <c:pt idx="759">
                  <c:v>1.1811099999999999</c:v>
                </c:pt>
                <c:pt idx="760">
                  <c:v>1.1825889999999999</c:v>
                </c:pt>
                <c:pt idx="761">
                  <c:v>1.1840680000000001</c:v>
                </c:pt>
                <c:pt idx="762">
                  <c:v>1.1855470000000001</c:v>
                </c:pt>
                <c:pt idx="763">
                  <c:v>1.1870259999999999</c:v>
                </c:pt>
                <c:pt idx="764">
                  <c:v>1.1885049999999999</c:v>
                </c:pt>
                <c:pt idx="765">
                  <c:v>1.1899839999999999</c:v>
                </c:pt>
                <c:pt idx="766">
                  <c:v>1.1914630000000002</c:v>
                </c:pt>
                <c:pt idx="767">
                  <c:v>1.1929419999999999</c:v>
                </c:pt>
                <c:pt idx="768">
                  <c:v>1.194421</c:v>
                </c:pt>
                <c:pt idx="769">
                  <c:v>1.1959</c:v>
                </c:pt>
                <c:pt idx="770">
                  <c:v>1.197379</c:v>
                </c:pt>
                <c:pt idx="771">
                  <c:v>1.1988569999999998</c:v>
                </c:pt>
                <c:pt idx="772">
                  <c:v>1.2003360000000001</c:v>
                </c:pt>
                <c:pt idx="773">
                  <c:v>1.2018150000000001</c:v>
                </c:pt>
                <c:pt idx="774">
                  <c:v>1.2032929999999999</c:v>
                </c:pt>
                <c:pt idx="775">
                  <c:v>1.204772</c:v>
                </c:pt>
                <c:pt idx="776">
                  <c:v>1.206251</c:v>
                </c:pt>
                <c:pt idx="777">
                  <c:v>1.2077290000000001</c:v>
                </c:pt>
                <c:pt idx="778">
                  <c:v>1.2092079999999998</c:v>
                </c:pt>
                <c:pt idx="779">
                  <c:v>1.2106859999999999</c:v>
                </c:pt>
                <c:pt idx="780">
                  <c:v>1.2121650000000002</c:v>
                </c:pt>
                <c:pt idx="781">
                  <c:v>1.213643</c:v>
                </c:pt>
                <c:pt idx="782">
                  <c:v>1.2151210000000001</c:v>
                </c:pt>
                <c:pt idx="783">
                  <c:v>1.2166000000000001</c:v>
                </c:pt>
                <c:pt idx="784">
                  <c:v>1.218078</c:v>
                </c:pt>
                <c:pt idx="785">
                  <c:v>1.2195560000000001</c:v>
                </c:pt>
                <c:pt idx="786">
                  <c:v>1.221034</c:v>
                </c:pt>
                <c:pt idx="787">
                  <c:v>1.222512</c:v>
                </c:pt>
                <c:pt idx="788">
                  <c:v>1.2239900000000001</c:v>
                </c:pt>
                <c:pt idx="789">
                  <c:v>1.225468</c:v>
                </c:pt>
                <c:pt idx="790">
                  <c:v>1.2269460000000001</c:v>
                </c:pt>
                <c:pt idx="791">
                  <c:v>1.228424</c:v>
                </c:pt>
                <c:pt idx="792">
                  <c:v>1.2299020000000001</c:v>
                </c:pt>
                <c:pt idx="793">
                  <c:v>1.2313800000000001</c:v>
                </c:pt>
                <c:pt idx="794">
                  <c:v>1.232858</c:v>
                </c:pt>
                <c:pt idx="795">
                  <c:v>1.2343360000000001</c:v>
                </c:pt>
                <c:pt idx="796">
                  <c:v>1.235814</c:v>
                </c:pt>
                <c:pt idx="797">
                  <c:v>1.2372909999999999</c:v>
                </c:pt>
                <c:pt idx="798">
                  <c:v>1.238769</c:v>
                </c:pt>
                <c:pt idx="799">
                  <c:v>1.2402469999999999</c:v>
                </c:pt>
                <c:pt idx="800">
                  <c:v>1.241724</c:v>
                </c:pt>
                <c:pt idx="801">
                  <c:v>1.243201</c:v>
                </c:pt>
                <c:pt idx="802">
                  <c:v>1.2446790000000001</c:v>
                </c:pt>
                <c:pt idx="803">
                  <c:v>1.246156</c:v>
                </c:pt>
                <c:pt idx="804">
                  <c:v>1.2476340000000001</c:v>
                </c:pt>
                <c:pt idx="805">
                  <c:v>1.2491110000000001</c:v>
                </c:pt>
                <c:pt idx="806">
                  <c:v>1.2505890000000002</c:v>
                </c:pt>
                <c:pt idx="807">
                  <c:v>1.2520659999999999</c:v>
                </c:pt>
                <c:pt idx="808">
                  <c:v>1.2535430000000001</c:v>
                </c:pt>
                <c:pt idx="809">
                  <c:v>1.25502</c:v>
                </c:pt>
                <c:pt idx="810">
                  <c:v>1.256497</c:v>
                </c:pt>
                <c:pt idx="811">
                  <c:v>1.2579750000000001</c:v>
                </c:pt>
                <c:pt idx="812">
                  <c:v>1.259452</c:v>
                </c:pt>
                <c:pt idx="813">
                  <c:v>1.260929</c:v>
                </c:pt>
                <c:pt idx="814">
                  <c:v>1.2624059999999999</c:v>
                </c:pt>
                <c:pt idx="815">
                  <c:v>1.2638830000000001</c:v>
                </c:pt>
                <c:pt idx="816">
                  <c:v>1.2653589999999999</c:v>
                </c:pt>
                <c:pt idx="817">
                  <c:v>1.2668360000000001</c:v>
                </c:pt>
                <c:pt idx="818">
                  <c:v>1.268313</c:v>
                </c:pt>
                <c:pt idx="819">
                  <c:v>1.26979</c:v>
                </c:pt>
                <c:pt idx="820">
                  <c:v>1.2712669999999999</c:v>
                </c:pt>
                <c:pt idx="821">
                  <c:v>1.272743</c:v>
                </c:pt>
                <c:pt idx="822">
                  <c:v>1.2742200000000001</c:v>
                </c:pt>
                <c:pt idx="823">
                  <c:v>1.2756970000000001</c:v>
                </c:pt>
                <c:pt idx="824">
                  <c:v>1.2771729999999999</c:v>
                </c:pt>
                <c:pt idx="825">
                  <c:v>1.2786500000000001</c:v>
                </c:pt>
                <c:pt idx="826">
                  <c:v>1.2801259999999999</c:v>
                </c:pt>
                <c:pt idx="827">
                  <c:v>1.281603</c:v>
                </c:pt>
                <c:pt idx="828">
                  <c:v>1.2830790000000001</c:v>
                </c:pt>
                <c:pt idx="829">
                  <c:v>1.284556</c:v>
                </c:pt>
                <c:pt idx="830">
                  <c:v>1.2860320000000001</c:v>
                </c:pt>
                <c:pt idx="831">
                  <c:v>1.2875080000000001</c:v>
                </c:pt>
                <c:pt idx="832">
                  <c:v>1.2889839999999999</c:v>
                </c:pt>
                <c:pt idx="833">
                  <c:v>1.2904599999999999</c:v>
                </c:pt>
                <c:pt idx="834">
                  <c:v>1.291936</c:v>
                </c:pt>
                <c:pt idx="835">
                  <c:v>1.2934129999999999</c:v>
                </c:pt>
                <c:pt idx="836">
                  <c:v>1.294889</c:v>
                </c:pt>
                <c:pt idx="837">
                  <c:v>1.296365</c:v>
                </c:pt>
                <c:pt idx="838">
                  <c:v>1.297841</c:v>
                </c:pt>
                <c:pt idx="839">
                  <c:v>1.2993159999999999</c:v>
                </c:pt>
                <c:pt idx="840">
                  <c:v>1.3007919999999999</c:v>
                </c:pt>
                <c:pt idx="841">
                  <c:v>1.302268</c:v>
                </c:pt>
                <c:pt idx="842">
                  <c:v>1.303744</c:v>
                </c:pt>
                <c:pt idx="843">
                  <c:v>1.3052199999999998</c:v>
                </c:pt>
                <c:pt idx="844">
                  <c:v>1.3066949999999999</c:v>
                </c:pt>
                <c:pt idx="845">
                  <c:v>1.308171</c:v>
                </c:pt>
                <c:pt idx="846">
                  <c:v>1.309647</c:v>
                </c:pt>
                <c:pt idx="847">
                  <c:v>1.3111219999999999</c:v>
                </c:pt>
                <c:pt idx="848">
                  <c:v>1.3125979999999999</c:v>
                </c:pt>
                <c:pt idx="849">
                  <c:v>1.314073</c:v>
                </c:pt>
                <c:pt idx="850">
                  <c:v>1.3155490000000001</c:v>
                </c:pt>
                <c:pt idx="851">
                  <c:v>1.317024</c:v>
                </c:pt>
                <c:pt idx="852">
                  <c:v>1.3184990000000001</c:v>
                </c:pt>
                <c:pt idx="853">
                  <c:v>1.3199749999999999</c:v>
                </c:pt>
                <c:pt idx="854">
                  <c:v>1.32145</c:v>
                </c:pt>
                <c:pt idx="855">
                  <c:v>1.3229250000000001</c:v>
                </c:pt>
                <c:pt idx="856">
                  <c:v>1.3244</c:v>
                </c:pt>
                <c:pt idx="857">
                  <c:v>1.3258749999999999</c:v>
                </c:pt>
                <c:pt idx="858">
                  <c:v>1.32735</c:v>
                </c:pt>
                <c:pt idx="859">
                  <c:v>1.3288259999999998</c:v>
                </c:pt>
                <c:pt idx="860">
                  <c:v>1.3303</c:v>
                </c:pt>
                <c:pt idx="861">
                  <c:v>1.3317749999999999</c:v>
                </c:pt>
                <c:pt idx="862">
                  <c:v>1.33325</c:v>
                </c:pt>
                <c:pt idx="863">
                  <c:v>1.3347250000000002</c:v>
                </c:pt>
                <c:pt idx="864">
                  <c:v>1.3362000000000001</c:v>
                </c:pt>
                <c:pt idx="865">
                  <c:v>1.3376749999999999</c:v>
                </c:pt>
                <c:pt idx="866">
                  <c:v>1.3391489999999999</c:v>
                </c:pt>
                <c:pt idx="867">
                  <c:v>1.340624</c:v>
                </c:pt>
                <c:pt idx="868">
                  <c:v>1.3420989999999999</c:v>
                </c:pt>
                <c:pt idx="869">
                  <c:v>1.3435729999999999</c:v>
                </c:pt>
                <c:pt idx="870">
                  <c:v>1.345048</c:v>
                </c:pt>
                <c:pt idx="871">
                  <c:v>1.346522</c:v>
                </c:pt>
                <c:pt idx="872">
                  <c:v>1.3479969999999999</c:v>
                </c:pt>
                <c:pt idx="873">
                  <c:v>1.3494709999999999</c:v>
                </c:pt>
                <c:pt idx="874">
                  <c:v>1.350946</c:v>
                </c:pt>
                <c:pt idx="875">
                  <c:v>1.35242</c:v>
                </c:pt>
                <c:pt idx="876">
                  <c:v>1.3538939999999999</c:v>
                </c:pt>
                <c:pt idx="877">
                  <c:v>1.3553679999999999</c:v>
                </c:pt>
                <c:pt idx="878">
                  <c:v>1.356843</c:v>
                </c:pt>
                <c:pt idx="879">
                  <c:v>1.358317</c:v>
                </c:pt>
                <c:pt idx="880">
                  <c:v>1.359791</c:v>
                </c:pt>
                <c:pt idx="881">
                  <c:v>1.3612649999999999</c:v>
                </c:pt>
                <c:pt idx="882">
                  <c:v>1.3627389999999999</c:v>
                </c:pt>
                <c:pt idx="883">
                  <c:v>1.3642129999999999</c:v>
                </c:pt>
                <c:pt idx="884">
                  <c:v>1.3656869999999999</c:v>
                </c:pt>
                <c:pt idx="885">
                  <c:v>1.3671599999999999</c:v>
                </c:pt>
                <c:pt idx="886">
                  <c:v>1.3686339999999999</c:v>
                </c:pt>
                <c:pt idx="887">
                  <c:v>1.3701079999999999</c:v>
                </c:pt>
                <c:pt idx="888">
                  <c:v>1.3715820000000001</c:v>
                </c:pt>
                <c:pt idx="889">
                  <c:v>1.3730549999999999</c:v>
                </c:pt>
                <c:pt idx="890">
                  <c:v>1.3745290000000001</c:v>
                </c:pt>
                <c:pt idx="891">
                  <c:v>1.3760030000000001</c:v>
                </c:pt>
                <c:pt idx="892">
                  <c:v>1.3774760000000001</c:v>
                </c:pt>
                <c:pt idx="893">
                  <c:v>1.3789500000000001</c:v>
                </c:pt>
                <c:pt idx="894">
                  <c:v>1.380423</c:v>
                </c:pt>
                <c:pt idx="895">
                  <c:v>1.381896</c:v>
                </c:pt>
                <c:pt idx="896">
                  <c:v>1.38337</c:v>
                </c:pt>
                <c:pt idx="897">
                  <c:v>1.384843</c:v>
                </c:pt>
                <c:pt idx="898">
                  <c:v>1.3863160000000001</c:v>
                </c:pt>
                <c:pt idx="899">
                  <c:v>1.3877890000000002</c:v>
                </c:pt>
                <c:pt idx="900">
                  <c:v>1.389262</c:v>
                </c:pt>
                <c:pt idx="901">
                  <c:v>1.390736</c:v>
                </c:pt>
                <c:pt idx="902">
                  <c:v>1.392209</c:v>
                </c:pt>
                <c:pt idx="903">
                  <c:v>1.3936820000000001</c:v>
                </c:pt>
                <c:pt idx="904">
                  <c:v>1.3951549999999999</c:v>
                </c:pt>
                <c:pt idx="905">
                  <c:v>1.396628</c:v>
                </c:pt>
                <c:pt idx="906">
                  <c:v>1.398101</c:v>
                </c:pt>
                <c:pt idx="907">
                  <c:v>1.3995739999999999</c:v>
                </c:pt>
                <c:pt idx="908">
                  <c:v>1.401046</c:v>
                </c:pt>
                <c:pt idx="909">
                  <c:v>1.4025190000000001</c:v>
                </c:pt>
                <c:pt idx="910">
                  <c:v>1.4039920000000001</c:v>
                </c:pt>
                <c:pt idx="911">
                  <c:v>1.4054639999999998</c:v>
                </c:pt>
                <c:pt idx="912">
                  <c:v>1.4069369999999999</c:v>
                </c:pt>
                <c:pt idx="913">
                  <c:v>1.408409</c:v>
                </c:pt>
                <c:pt idx="914">
                  <c:v>1.4098820000000001</c:v>
                </c:pt>
                <c:pt idx="915">
                  <c:v>1.411354</c:v>
                </c:pt>
                <c:pt idx="916">
                  <c:v>1.4128270000000001</c:v>
                </c:pt>
                <c:pt idx="917">
                  <c:v>1.414299</c:v>
                </c:pt>
                <c:pt idx="918">
                  <c:v>1.4157709999999999</c:v>
                </c:pt>
                <c:pt idx="919">
                  <c:v>1.4172439999999999</c:v>
                </c:pt>
                <c:pt idx="920">
                  <c:v>1.4187160000000001</c:v>
                </c:pt>
                <c:pt idx="921">
                  <c:v>1.420188</c:v>
                </c:pt>
                <c:pt idx="922">
                  <c:v>1.4216599999999999</c:v>
                </c:pt>
                <c:pt idx="923">
                  <c:v>1.4231320000000001</c:v>
                </c:pt>
                <c:pt idx="924">
                  <c:v>1.424604</c:v>
                </c:pt>
                <c:pt idx="925">
                  <c:v>1.4260759999999999</c:v>
                </c:pt>
                <c:pt idx="926">
                  <c:v>1.427548</c:v>
                </c:pt>
                <c:pt idx="927">
                  <c:v>1.42902</c:v>
                </c:pt>
                <c:pt idx="928">
                  <c:v>1.4304919999999999</c:v>
                </c:pt>
                <c:pt idx="929">
                  <c:v>1.431964</c:v>
                </c:pt>
                <c:pt idx="930">
                  <c:v>1.433435</c:v>
                </c:pt>
                <c:pt idx="931">
                  <c:v>1.4349069999999999</c:v>
                </c:pt>
                <c:pt idx="932">
                  <c:v>1.4363790000000001</c:v>
                </c:pt>
                <c:pt idx="933">
                  <c:v>1.4378500000000001</c:v>
                </c:pt>
                <c:pt idx="934">
                  <c:v>1.439322</c:v>
                </c:pt>
                <c:pt idx="935">
                  <c:v>1.440793</c:v>
                </c:pt>
                <c:pt idx="936">
                  <c:v>1.4422650000000001</c:v>
                </c:pt>
                <c:pt idx="937">
                  <c:v>1.4437359999999999</c:v>
                </c:pt>
                <c:pt idx="938">
                  <c:v>1.445208</c:v>
                </c:pt>
                <c:pt idx="939">
                  <c:v>1.446679</c:v>
                </c:pt>
                <c:pt idx="940">
                  <c:v>1.44815</c:v>
                </c:pt>
                <c:pt idx="941">
                  <c:v>1.449621</c:v>
                </c:pt>
                <c:pt idx="942">
                  <c:v>1.451092</c:v>
                </c:pt>
                <c:pt idx="943">
                  <c:v>1.452563</c:v>
                </c:pt>
                <c:pt idx="944">
                  <c:v>1.454034</c:v>
                </c:pt>
                <c:pt idx="945">
                  <c:v>1.455505</c:v>
                </c:pt>
                <c:pt idx="946">
                  <c:v>1.456976</c:v>
                </c:pt>
                <c:pt idx="947">
                  <c:v>1.458447</c:v>
                </c:pt>
                <c:pt idx="948">
                  <c:v>1.459918</c:v>
                </c:pt>
                <c:pt idx="949">
                  <c:v>1.461389</c:v>
                </c:pt>
                <c:pt idx="950">
                  <c:v>1.46286</c:v>
                </c:pt>
                <c:pt idx="951">
                  <c:v>1.464331</c:v>
                </c:pt>
                <c:pt idx="952">
                  <c:v>1.4658010000000001</c:v>
                </c:pt>
                <c:pt idx="953">
                  <c:v>1.4672719999999999</c:v>
                </c:pt>
                <c:pt idx="954">
                  <c:v>1.468742</c:v>
                </c:pt>
                <c:pt idx="955">
                  <c:v>1.470213</c:v>
                </c:pt>
                <c:pt idx="956">
                  <c:v>1.4716830000000001</c:v>
                </c:pt>
                <c:pt idx="957">
                  <c:v>1.4731540000000001</c:v>
                </c:pt>
                <c:pt idx="958">
                  <c:v>1.4746239999999999</c:v>
                </c:pt>
                <c:pt idx="959">
                  <c:v>1.476094</c:v>
                </c:pt>
                <c:pt idx="960">
                  <c:v>1.477565</c:v>
                </c:pt>
                <c:pt idx="961">
                  <c:v>1.4790350000000001</c:v>
                </c:pt>
                <c:pt idx="962">
                  <c:v>1.480505</c:v>
                </c:pt>
                <c:pt idx="963">
                  <c:v>1.481975</c:v>
                </c:pt>
                <c:pt idx="964">
                  <c:v>1.4834450000000001</c:v>
                </c:pt>
                <c:pt idx="965">
                  <c:v>1.484915</c:v>
                </c:pt>
                <c:pt idx="966">
                  <c:v>1.4863849999999998</c:v>
                </c:pt>
                <c:pt idx="967">
                  <c:v>1.4878550000000001</c:v>
                </c:pt>
                <c:pt idx="968">
                  <c:v>1.489325</c:v>
                </c:pt>
                <c:pt idx="969">
                  <c:v>1.4907949999999999</c:v>
                </c:pt>
                <c:pt idx="970">
                  <c:v>1.492264</c:v>
                </c:pt>
                <c:pt idx="971">
                  <c:v>1.4937340000000001</c:v>
                </c:pt>
                <c:pt idx="972">
                  <c:v>1.495204</c:v>
                </c:pt>
                <c:pt idx="973">
                  <c:v>1.4966729999999999</c:v>
                </c:pt>
                <c:pt idx="974">
                  <c:v>1.498143</c:v>
                </c:pt>
                <c:pt idx="975">
                  <c:v>1.4996130000000001</c:v>
                </c:pt>
                <c:pt idx="976">
                  <c:v>1.501082</c:v>
                </c:pt>
                <c:pt idx="977">
                  <c:v>1.502551</c:v>
                </c:pt>
                <c:pt idx="978">
                  <c:v>1.5040210000000001</c:v>
                </c:pt>
                <c:pt idx="979">
                  <c:v>1.50549</c:v>
                </c:pt>
                <c:pt idx="980">
                  <c:v>1.5069589999999999</c:v>
                </c:pt>
                <c:pt idx="981">
                  <c:v>1.508429</c:v>
                </c:pt>
                <c:pt idx="982">
                  <c:v>1.509898</c:v>
                </c:pt>
                <c:pt idx="983">
                  <c:v>1.5113670000000001</c:v>
                </c:pt>
                <c:pt idx="984">
                  <c:v>1.5128360000000001</c:v>
                </c:pt>
                <c:pt idx="985">
                  <c:v>1.514305</c:v>
                </c:pt>
                <c:pt idx="986">
                  <c:v>1.515774</c:v>
                </c:pt>
                <c:pt idx="987">
                  <c:v>1.5172430000000001</c:v>
                </c:pt>
                <c:pt idx="988">
                  <c:v>1.5187120000000001</c:v>
                </c:pt>
                <c:pt idx="989">
                  <c:v>1.520181</c:v>
                </c:pt>
                <c:pt idx="990">
                  <c:v>1.521649</c:v>
                </c:pt>
                <c:pt idx="991">
                  <c:v>1.523118</c:v>
                </c:pt>
                <c:pt idx="992">
                  <c:v>1.524586</c:v>
                </c:pt>
                <c:pt idx="993">
                  <c:v>1.5260549999999999</c:v>
                </c:pt>
                <c:pt idx="994">
                  <c:v>1.5275240000000001</c:v>
                </c:pt>
                <c:pt idx="995">
                  <c:v>1.5289920000000001</c:v>
                </c:pt>
                <c:pt idx="996">
                  <c:v>1.5304610000000001</c:v>
                </c:pt>
                <c:pt idx="997">
                  <c:v>1.5319290000000001</c:v>
                </c:pt>
                <c:pt idx="998">
                  <c:v>1.5333970000000001</c:v>
                </c:pt>
                <c:pt idx="999">
                  <c:v>1.5348660000000001</c:v>
                </c:pt>
                <c:pt idx="1000">
                  <c:v>1.5363340000000001</c:v>
                </c:pt>
                <c:pt idx="1001">
                  <c:v>1.5378019999999999</c:v>
                </c:pt>
                <c:pt idx="1002">
                  <c:v>1.5392699999999999</c:v>
                </c:pt>
                <c:pt idx="1003">
                  <c:v>1.5407379999999999</c:v>
                </c:pt>
                <c:pt idx="1004">
                  <c:v>1.542206</c:v>
                </c:pt>
                <c:pt idx="1005">
                  <c:v>1.543674</c:v>
                </c:pt>
                <c:pt idx="1006">
                  <c:v>1.545142</c:v>
                </c:pt>
                <c:pt idx="1007">
                  <c:v>1.54661</c:v>
                </c:pt>
                <c:pt idx="1008">
                  <c:v>1.5480779999999998</c:v>
                </c:pt>
                <c:pt idx="1009">
                  <c:v>1.549545</c:v>
                </c:pt>
                <c:pt idx="1010">
                  <c:v>1.551013</c:v>
                </c:pt>
                <c:pt idx="1011">
                  <c:v>1.552481</c:v>
                </c:pt>
                <c:pt idx="1012">
                  <c:v>1.553949</c:v>
                </c:pt>
                <c:pt idx="1013">
                  <c:v>1.5554159999999999</c:v>
                </c:pt>
                <c:pt idx="1014">
                  <c:v>1.5568839999999999</c:v>
                </c:pt>
                <c:pt idx="1015">
                  <c:v>1.558351</c:v>
                </c:pt>
                <c:pt idx="1016">
                  <c:v>1.5598179999999999</c:v>
                </c:pt>
                <c:pt idx="1017">
                  <c:v>1.561286</c:v>
                </c:pt>
                <c:pt idx="1018">
                  <c:v>1.5627530000000001</c:v>
                </c:pt>
                <c:pt idx="1019">
                  <c:v>1.5642200000000002</c:v>
                </c:pt>
                <c:pt idx="1020">
                  <c:v>1.565688</c:v>
                </c:pt>
                <c:pt idx="1021">
                  <c:v>1.5671550000000001</c:v>
                </c:pt>
                <c:pt idx="1022">
                  <c:v>1.568622</c:v>
                </c:pt>
                <c:pt idx="1023">
                  <c:v>1.5700889999999998</c:v>
                </c:pt>
                <c:pt idx="1024">
                  <c:v>1.571556</c:v>
                </c:pt>
                <c:pt idx="1025">
                  <c:v>1.5730230000000001</c:v>
                </c:pt>
                <c:pt idx="1026">
                  <c:v>1.5744899999999999</c:v>
                </c:pt>
                <c:pt idx="1027">
                  <c:v>1.5759560000000001</c:v>
                </c:pt>
                <c:pt idx="1028">
                  <c:v>1.577423</c:v>
                </c:pt>
                <c:pt idx="1029">
                  <c:v>1.5788899999999999</c:v>
                </c:pt>
                <c:pt idx="1030">
                  <c:v>1.580357</c:v>
                </c:pt>
                <c:pt idx="1031">
                  <c:v>1.581823</c:v>
                </c:pt>
                <c:pt idx="1032">
                  <c:v>1.5832900000000001</c:v>
                </c:pt>
                <c:pt idx="1033">
                  <c:v>1.5847560000000001</c:v>
                </c:pt>
                <c:pt idx="1034">
                  <c:v>1.5862229999999999</c:v>
                </c:pt>
                <c:pt idx="1035">
                  <c:v>1.5876889999999999</c:v>
                </c:pt>
                <c:pt idx="1036">
                  <c:v>1.5891550000000001</c:v>
                </c:pt>
                <c:pt idx="1037">
                  <c:v>1.590622</c:v>
                </c:pt>
                <c:pt idx="1038">
                  <c:v>1.5920879999999999</c:v>
                </c:pt>
                <c:pt idx="1039">
                  <c:v>1.5935539999999999</c:v>
                </c:pt>
                <c:pt idx="1040">
                  <c:v>1.5950200000000001</c:v>
                </c:pt>
                <c:pt idx="1041">
                  <c:v>1.5964860000000001</c:v>
                </c:pt>
                <c:pt idx="1042">
                  <c:v>1.597952</c:v>
                </c:pt>
                <c:pt idx="1043">
                  <c:v>1.599418</c:v>
                </c:pt>
                <c:pt idx="1044">
                  <c:v>1.600884</c:v>
                </c:pt>
                <c:pt idx="1045">
                  <c:v>1.6023499999999999</c:v>
                </c:pt>
                <c:pt idx="1046">
                  <c:v>1.6038160000000001</c:v>
                </c:pt>
                <c:pt idx="1047">
                  <c:v>1.6052820000000001</c:v>
                </c:pt>
                <c:pt idx="1048">
                  <c:v>1.6067469999999999</c:v>
                </c:pt>
                <c:pt idx="1049">
                  <c:v>1.6082129999999999</c:v>
                </c:pt>
                <c:pt idx="1050">
                  <c:v>1.6096789999999999</c:v>
                </c:pt>
                <c:pt idx="1051">
                  <c:v>1.6111440000000001</c:v>
                </c:pt>
                <c:pt idx="1052">
                  <c:v>1.6126100000000001</c:v>
                </c:pt>
                <c:pt idx="1053">
                  <c:v>1.6140750000000001</c:v>
                </c:pt>
                <c:pt idx="1054">
                  <c:v>1.6155409999999999</c:v>
                </c:pt>
                <c:pt idx="1055">
                  <c:v>1.6170059999999999</c:v>
                </c:pt>
                <c:pt idx="1056">
                  <c:v>1.618471</c:v>
                </c:pt>
                <c:pt idx="1057">
                  <c:v>1.6199359999999998</c:v>
                </c:pt>
                <c:pt idx="1058">
                  <c:v>1.6214009999999999</c:v>
                </c:pt>
                <c:pt idx="1059">
                  <c:v>1.6228660000000001</c:v>
                </c:pt>
                <c:pt idx="1060">
                  <c:v>1.6224479999999999</c:v>
                </c:pt>
                <c:pt idx="1061">
                  <c:v>1.631445</c:v>
                </c:pt>
                <c:pt idx="1062">
                  <c:v>1.64358</c:v>
                </c:pt>
                <c:pt idx="1063">
                  <c:v>1.6525759999999998</c:v>
                </c:pt>
                <c:pt idx="1064">
                  <c:v>1.6521570000000001</c:v>
                </c:pt>
                <c:pt idx="1065">
                  <c:v>1.653621</c:v>
                </c:pt>
                <c:pt idx="1066">
                  <c:v>1.6550850000000001</c:v>
                </c:pt>
                <c:pt idx="1067">
                  <c:v>1.656549</c:v>
                </c:pt>
                <c:pt idx="1068">
                  <c:v>1.658012</c:v>
                </c:pt>
                <c:pt idx="1069">
                  <c:v>1.6594760000000002</c:v>
                </c:pt>
                <c:pt idx="1070">
                  <c:v>1.6609400000000001</c:v>
                </c:pt>
                <c:pt idx="1071">
                  <c:v>1.6624030000000001</c:v>
                </c:pt>
                <c:pt idx="1072">
                  <c:v>1.6638670000000002</c:v>
                </c:pt>
                <c:pt idx="1073">
                  <c:v>1.6653300000000002</c:v>
                </c:pt>
                <c:pt idx="1074">
                  <c:v>1.6667940000000001</c:v>
                </c:pt>
                <c:pt idx="1075">
                  <c:v>1.6682569999999999</c:v>
                </c:pt>
                <c:pt idx="1076">
                  <c:v>1.6697209999999998</c:v>
                </c:pt>
                <c:pt idx="1077">
                  <c:v>1.6711839999999998</c:v>
                </c:pt>
                <c:pt idx="1078">
                  <c:v>1.672647</c:v>
                </c:pt>
                <c:pt idx="1079">
                  <c:v>1.67411</c:v>
                </c:pt>
                <c:pt idx="1080">
                  <c:v>1.675573</c:v>
                </c:pt>
                <c:pt idx="1081">
                  <c:v>1.677036</c:v>
                </c:pt>
                <c:pt idx="1082">
                  <c:v>1.678499</c:v>
                </c:pt>
                <c:pt idx="1083">
                  <c:v>1.6799620000000002</c:v>
                </c:pt>
                <c:pt idx="1084">
                  <c:v>1.6814250000000002</c:v>
                </c:pt>
                <c:pt idx="1085">
                  <c:v>1.6828880000000002</c:v>
                </c:pt>
                <c:pt idx="1086">
                  <c:v>1.6843509999999999</c:v>
                </c:pt>
                <c:pt idx="1087">
                  <c:v>1.6858139999999999</c:v>
                </c:pt>
                <c:pt idx="1088">
                  <c:v>1.687276</c:v>
                </c:pt>
                <c:pt idx="1089">
                  <c:v>1.688739</c:v>
                </c:pt>
                <c:pt idx="1090">
                  <c:v>1.6902010000000001</c:v>
                </c:pt>
                <c:pt idx="1091">
                  <c:v>1.6916640000000001</c:v>
                </c:pt>
                <c:pt idx="1092">
                  <c:v>1.6931260000000001</c:v>
                </c:pt>
                <c:pt idx="1093">
                  <c:v>1.6945889999999999</c:v>
                </c:pt>
                <c:pt idx="1094">
                  <c:v>1.696051</c:v>
                </c:pt>
                <c:pt idx="1095">
                  <c:v>1.697513</c:v>
                </c:pt>
                <c:pt idx="1096">
                  <c:v>1.6989750000000001</c:v>
                </c:pt>
                <c:pt idx="1097">
                  <c:v>1.7004380000000001</c:v>
                </c:pt>
                <c:pt idx="1098">
                  <c:v>1.7018999999999997</c:v>
                </c:pt>
                <c:pt idx="1099">
                  <c:v>1.7033619999999998</c:v>
                </c:pt>
                <c:pt idx="1100">
                  <c:v>1.7048239999999999</c:v>
                </c:pt>
                <c:pt idx="1101">
                  <c:v>1.7062850000000001</c:v>
                </c:pt>
                <c:pt idx="1102">
                  <c:v>1.7077470000000001</c:v>
                </c:pt>
                <c:pt idx="1103">
                  <c:v>1.709209</c:v>
                </c:pt>
                <c:pt idx="1104">
                  <c:v>1.7106710000000001</c:v>
                </c:pt>
                <c:pt idx="1105">
                  <c:v>1.712132</c:v>
                </c:pt>
                <c:pt idx="1106">
                  <c:v>1.7135940000000001</c:v>
                </c:pt>
                <c:pt idx="1107">
                  <c:v>1.7150559999999999</c:v>
                </c:pt>
                <c:pt idx="1108">
                  <c:v>1.7165170000000001</c:v>
                </c:pt>
                <c:pt idx="1109">
                  <c:v>1.7179790000000001</c:v>
                </c:pt>
                <c:pt idx="1110">
                  <c:v>1.7194400000000001</c:v>
                </c:pt>
                <c:pt idx="1111">
                  <c:v>1.720901</c:v>
                </c:pt>
                <c:pt idx="1112">
                  <c:v>1.7223630000000001</c:v>
                </c:pt>
                <c:pt idx="1113">
                  <c:v>1.723824</c:v>
                </c:pt>
                <c:pt idx="1114">
                  <c:v>1.725285</c:v>
                </c:pt>
                <c:pt idx="1115">
                  <c:v>1.7267459999999999</c:v>
                </c:pt>
                <c:pt idx="1116">
                  <c:v>1.728207</c:v>
                </c:pt>
                <c:pt idx="1117">
                  <c:v>1.7296679999999998</c:v>
                </c:pt>
                <c:pt idx="1118">
                  <c:v>1.7311289999999999</c:v>
                </c:pt>
                <c:pt idx="1119">
                  <c:v>1.7325900000000001</c:v>
                </c:pt>
                <c:pt idx="1120">
                  <c:v>1.7340509999999998</c:v>
                </c:pt>
                <c:pt idx="1121">
                  <c:v>1.7355119999999999</c:v>
                </c:pt>
                <c:pt idx="1122">
                  <c:v>1.7369720000000002</c:v>
                </c:pt>
                <c:pt idx="1123">
                  <c:v>1.7384329999999999</c:v>
                </c:pt>
                <c:pt idx="1124">
                  <c:v>1.7398940000000001</c:v>
                </c:pt>
                <c:pt idx="1125">
                  <c:v>1.7413540000000001</c:v>
                </c:pt>
                <c:pt idx="1126">
                  <c:v>1.7428139999999999</c:v>
                </c:pt>
                <c:pt idx="1127">
                  <c:v>1.744275</c:v>
                </c:pt>
                <c:pt idx="1128">
                  <c:v>1.7457350000000003</c:v>
                </c:pt>
                <c:pt idx="1129">
                  <c:v>1.747196</c:v>
                </c:pt>
                <c:pt idx="1130">
                  <c:v>1.748656</c:v>
                </c:pt>
              </c:numCache>
              <c:extLst xmlns:c15="http://schemas.microsoft.com/office/drawing/2012/chart"/>
            </c:numRef>
          </c:xVal>
          <c:yVal>
            <c:numRef>
              <c:f>'Sample 10'!$W$2:$W$1132</c:f>
              <c:numCache>
                <c:formatCode>General</c:formatCode>
                <c:ptCount val="1131"/>
                <c:pt idx="0">
                  <c:v>5.5086199999999996</c:v>
                </c:pt>
                <c:pt idx="1">
                  <c:v>5.4627499999999998</c:v>
                </c:pt>
                <c:pt idx="2">
                  <c:v>5.3761999999999999</c:v>
                </c:pt>
                <c:pt idx="3">
                  <c:v>5.3621400000000001</c:v>
                </c:pt>
                <c:pt idx="4">
                  <c:v>5.40503</c:v>
                </c:pt>
                <c:pt idx="5">
                  <c:v>5.3573300000000001</c:v>
                </c:pt>
                <c:pt idx="6">
                  <c:v>5.2814199999999998</c:v>
                </c:pt>
                <c:pt idx="7">
                  <c:v>5.25366</c:v>
                </c:pt>
                <c:pt idx="8">
                  <c:v>5.2328099999999997</c:v>
                </c:pt>
                <c:pt idx="9">
                  <c:v>5.1658499999999998</c:v>
                </c:pt>
                <c:pt idx="10">
                  <c:v>5.1377100000000002</c:v>
                </c:pt>
                <c:pt idx="11">
                  <c:v>5.1761999999999997</c:v>
                </c:pt>
                <c:pt idx="12">
                  <c:v>5.1786899999999996</c:v>
                </c:pt>
                <c:pt idx="13">
                  <c:v>5.15618</c:v>
                </c:pt>
                <c:pt idx="14">
                  <c:v>5.1551099999999996</c:v>
                </c:pt>
                <c:pt idx="15">
                  <c:v>5.1765999999999996</c:v>
                </c:pt>
                <c:pt idx="16">
                  <c:v>5.1903699999999997</c:v>
                </c:pt>
                <c:pt idx="17">
                  <c:v>5.2188699999999999</c:v>
                </c:pt>
                <c:pt idx="18">
                  <c:v>5.2604499999999996</c:v>
                </c:pt>
                <c:pt idx="19">
                  <c:v>5.2955399999999999</c:v>
                </c:pt>
                <c:pt idx="20">
                  <c:v>5.2762599999999997</c:v>
                </c:pt>
                <c:pt idx="21">
                  <c:v>5.3385300000000004</c:v>
                </c:pt>
                <c:pt idx="22">
                  <c:v>5.43065</c:v>
                </c:pt>
                <c:pt idx="23">
                  <c:v>5.4588999999999999</c:v>
                </c:pt>
                <c:pt idx="24">
                  <c:v>5.3783899999999996</c:v>
                </c:pt>
                <c:pt idx="25">
                  <c:v>5.4004300000000001</c:v>
                </c:pt>
                <c:pt idx="26">
                  <c:v>5.46502</c:v>
                </c:pt>
                <c:pt idx="27">
                  <c:v>5.5217200000000002</c:v>
                </c:pt>
                <c:pt idx="28">
                  <c:v>5.5615699999999997</c:v>
                </c:pt>
                <c:pt idx="29">
                  <c:v>5.6038300000000003</c:v>
                </c:pt>
                <c:pt idx="30">
                  <c:v>5.6264900000000004</c:v>
                </c:pt>
                <c:pt idx="31">
                  <c:v>5.6465699999999996</c:v>
                </c:pt>
                <c:pt idx="32">
                  <c:v>5.7039499999999999</c:v>
                </c:pt>
                <c:pt idx="33">
                  <c:v>5.7635500000000004</c:v>
                </c:pt>
                <c:pt idx="34">
                  <c:v>5.8064900000000002</c:v>
                </c:pt>
                <c:pt idx="35">
                  <c:v>5.7918000000000003</c:v>
                </c:pt>
                <c:pt idx="36">
                  <c:v>5.8435300000000003</c:v>
                </c:pt>
                <c:pt idx="37">
                  <c:v>5.93377</c:v>
                </c:pt>
                <c:pt idx="38">
                  <c:v>6.0164799999999996</c:v>
                </c:pt>
                <c:pt idx="39">
                  <c:v>6.0860300000000001</c:v>
                </c:pt>
                <c:pt idx="40">
                  <c:v>6.1560699999999997</c:v>
                </c:pt>
                <c:pt idx="41">
                  <c:v>6.2183299999999999</c:v>
                </c:pt>
                <c:pt idx="42">
                  <c:v>6.2793400000000004</c:v>
                </c:pt>
                <c:pt idx="43">
                  <c:v>6.4036099999999996</c:v>
                </c:pt>
                <c:pt idx="44">
                  <c:v>6.4823500000000003</c:v>
                </c:pt>
                <c:pt idx="45">
                  <c:v>6.5114900000000002</c:v>
                </c:pt>
                <c:pt idx="46">
                  <c:v>6.5423499999999999</c:v>
                </c:pt>
                <c:pt idx="47">
                  <c:v>6.6141199999999998</c:v>
                </c:pt>
                <c:pt idx="48">
                  <c:v>6.7195799999999997</c:v>
                </c:pt>
                <c:pt idx="49">
                  <c:v>6.8612700000000002</c:v>
                </c:pt>
                <c:pt idx="50">
                  <c:v>7.0638100000000001</c:v>
                </c:pt>
                <c:pt idx="51">
                  <c:v>7.2349600000000001</c:v>
                </c:pt>
                <c:pt idx="52">
                  <c:v>7.3207199999999997</c:v>
                </c:pt>
                <c:pt idx="53">
                  <c:v>7.4373800000000001</c:v>
                </c:pt>
                <c:pt idx="54">
                  <c:v>7.6574400000000002</c:v>
                </c:pt>
                <c:pt idx="55">
                  <c:v>7.9279500000000001</c:v>
                </c:pt>
                <c:pt idx="56">
                  <c:v>8.1191600000000008</c:v>
                </c:pt>
                <c:pt idx="57">
                  <c:v>8.3042899999999999</c:v>
                </c:pt>
                <c:pt idx="58">
                  <c:v>8.4541799999999991</c:v>
                </c:pt>
                <c:pt idx="59">
                  <c:v>8.7005099999999995</c:v>
                </c:pt>
                <c:pt idx="60">
                  <c:v>8.9353899999999999</c:v>
                </c:pt>
                <c:pt idx="61">
                  <c:v>9.2098700000000004</c:v>
                </c:pt>
                <c:pt idx="62">
                  <c:v>9.5368600000000008</c:v>
                </c:pt>
                <c:pt idx="63">
                  <c:v>10.01937</c:v>
                </c:pt>
                <c:pt idx="64">
                  <c:v>10.557700000000001</c:v>
                </c:pt>
                <c:pt idx="65">
                  <c:v>10.99986</c:v>
                </c:pt>
                <c:pt idx="66">
                  <c:v>11.456899999999999</c:v>
                </c:pt>
                <c:pt idx="67">
                  <c:v>11.929779999999999</c:v>
                </c:pt>
                <c:pt idx="68">
                  <c:v>12.573169999999999</c:v>
                </c:pt>
                <c:pt idx="69">
                  <c:v>13.301959999999999</c:v>
                </c:pt>
                <c:pt idx="70">
                  <c:v>14.00665</c:v>
                </c:pt>
                <c:pt idx="71">
                  <c:v>14.579280000000001</c:v>
                </c:pt>
                <c:pt idx="72">
                  <c:v>14.96139</c:v>
                </c:pt>
                <c:pt idx="73">
                  <c:v>14.98695</c:v>
                </c:pt>
                <c:pt idx="74">
                  <c:v>14.48244</c:v>
                </c:pt>
                <c:pt idx="75">
                  <c:v>13.3855</c:v>
                </c:pt>
                <c:pt idx="76">
                  <c:v>11.821529999999999</c:v>
                </c:pt>
                <c:pt idx="77">
                  <c:v>9.8619500000000002</c:v>
                </c:pt>
                <c:pt idx="78">
                  <c:v>7.7301399999999996</c:v>
                </c:pt>
                <c:pt idx="79">
                  <c:v>5.5905300000000002</c:v>
                </c:pt>
                <c:pt idx="80">
                  <c:v>3.7488600000000001</c:v>
                </c:pt>
                <c:pt idx="81">
                  <c:v>2.4065099999999999</c:v>
                </c:pt>
                <c:pt idx="82">
                  <c:v>1.5354399999999999</c:v>
                </c:pt>
                <c:pt idx="83">
                  <c:v>1.0557099999999999</c:v>
                </c:pt>
                <c:pt idx="84">
                  <c:v>0.80130000000000001</c:v>
                </c:pt>
                <c:pt idx="85">
                  <c:v>0.64507000000000003</c:v>
                </c:pt>
                <c:pt idx="86">
                  <c:v>0.51819999999999999</c:v>
                </c:pt>
                <c:pt idx="87">
                  <c:v>0.45490999999999998</c:v>
                </c:pt>
                <c:pt idx="88">
                  <c:v>0.42542999999999997</c:v>
                </c:pt>
                <c:pt idx="89">
                  <c:v>0.37690000000000001</c:v>
                </c:pt>
                <c:pt idx="90">
                  <c:v>0.34048</c:v>
                </c:pt>
                <c:pt idx="91">
                  <c:v>0.32929000000000003</c:v>
                </c:pt>
                <c:pt idx="92">
                  <c:v>0.31733</c:v>
                </c:pt>
                <c:pt idx="93">
                  <c:v>0.29968</c:v>
                </c:pt>
                <c:pt idx="94">
                  <c:v>0.2863</c:v>
                </c:pt>
                <c:pt idx="95">
                  <c:v>0.25636999999999999</c:v>
                </c:pt>
                <c:pt idx="96">
                  <c:v>0.22001999999999999</c:v>
                </c:pt>
                <c:pt idx="97">
                  <c:v>0.20993000000000001</c:v>
                </c:pt>
                <c:pt idx="98">
                  <c:v>0.21390999999999999</c:v>
                </c:pt>
                <c:pt idx="99">
                  <c:v>0.21859000000000001</c:v>
                </c:pt>
                <c:pt idx="100">
                  <c:v>0.21434</c:v>
                </c:pt>
                <c:pt idx="101">
                  <c:v>0.20296</c:v>
                </c:pt>
                <c:pt idx="102">
                  <c:v>0.18440999999999999</c:v>
                </c:pt>
                <c:pt idx="103">
                  <c:v>0.18095</c:v>
                </c:pt>
                <c:pt idx="104">
                  <c:v>0.18618000000000001</c:v>
                </c:pt>
                <c:pt idx="105">
                  <c:v>0.18942999999999999</c:v>
                </c:pt>
                <c:pt idx="106">
                  <c:v>0.17618</c:v>
                </c:pt>
                <c:pt idx="107">
                  <c:v>0.15207999999999999</c:v>
                </c:pt>
                <c:pt idx="108">
                  <c:v>0.13730999999999999</c:v>
                </c:pt>
                <c:pt idx="109">
                  <c:v>0.13769000000000001</c:v>
                </c:pt>
                <c:pt idx="110">
                  <c:v>0.15010999999999999</c:v>
                </c:pt>
                <c:pt idx="111">
                  <c:v>0.16467000000000001</c:v>
                </c:pt>
                <c:pt idx="112">
                  <c:v>0.16358</c:v>
                </c:pt>
                <c:pt idx="113">
                  <c:v>0.14566000000000001</c:v>
                </c:pt>
                <c:pt idx="114">
                  <c:v>0.14229</c:v>
                </c:pt>
                <c:pt idx="115">
                  <c:v>0.15523999999999999</c:v>
                </c:pt>
                <c:pt idx="116">
                  <c:v>0.16034999999999999</c:v>
                </c:pt>
                <c:pt idx="117">
                  <c:v>0.15981000000000001</c:v>
                </c:pt>
                <c:pt idx="118">
                  <c:v>0.15403</c:v>
                </c:pt>
                <c:pt idx="119">
                  <c:v>0.13805999999999999</c:v>
                </c:pt>
                <c:pt idx="120">
                  <c:v>0.12742999999999999</c:v>
                </c:pt>
                <c:pt idx="121">
                  <c:v>0.12255000000000001</c:v>
                </c:pt>
                <c:pt idx="122">
                  <c:v>0.12742000000000001</c:v>
                </c:pt>
                <c:pt idx="123">
                  <c:v>0.13764000000000001</c:v>
                </c:pt>
                <c:pt idx="124">
                  <c:v>0.12748999999999999</c:v>
                </c:pt>
                <c:pt idx="125">
                  <c:v>0.10894</c:v>
                </c:pt>
                <c:pt idx="126">
                  <c:v>0.10702</c:v>
                </c:pt>
                <c:pt idx="127">
                  <c:v>0.11928999999999999</c:v>
                </c:pt>
                <c:pt idx="128">
                  <c:v>0.13414999999999999</c:v>
                </c:pt>
                <c:pt idx="129">
                  <c:v>0.14607999999999999</c:v>
                </c:pt>
                <c:pt idx="130">
                  <c:v>0.15179000000000001</c:v>
                </c:pt>
                <c:pt idx="131">
                  <c:v>0.13882</c:v>
                </c:pt>
                <c:pt idx="132">
                  <c:v>0.13564000000000001</c:v>
                </c:pt>
                <c:pt idx="133">
                  <c:v>0.12853000000000001</c:v>
                </c:pt>
                <c:pt idx="134">
                  <c:v>0.12747</c:v>
                </c:pt>
                <c:pt idx="135">
                  <c:v>0.12658</c:v>
                </c:pt>
                <c:pt idx="136">
                  <c:v>0.1288</c:v>
                </c:pt>
                <c:pt idx="137">
                  <c:v>0.12701999999999999</c:v>
                </c:pt>
                <c:pt idx="138">
                  <c:v>0.13286999999999999</c:v>
                </c:pt>
                <c:pt idx="139">
                  <c:v>0.14088999999999999</c:v>
                </c:pt>
                <c:pt idx="140">
                  <c:v>0.13666</c:v>
                </c:pt>
                <c:pt idx="141">
                  <c:v>0.13297999999999999</c:v>
                </c:pt>
                <c:pt idx="142">
                  <c:v>0.13850000000000001</c:v>
                </c:pt>
                <c:pt idx="143">
                  <c:v>0.15833</c:v>
                </c:pt>
                <c:pt idx="144">
                  <c:v>0.15698000000000001</c:v>
                </c:pt>
                <c:pt idx="145">
                  <c:v>0.14052999999999999</c:v>
                </c:pt>
                <c:pt idx="146">
                  <c:v>0.13396</c:v>
                </c:pt>
                <c:pt idx="147">
                  <c:v>0.15326999999999999</c:v>
                </c:pt>
                <c:pt idx="148">
                  <c:v>0.14910000000000001</c:v>
                </c:pt>
                <c:pt idx="149">
                  <c:v>0.14954000000000001</c:v>
                </c:pt>
                <c:pt idx="150">
                  <c:v>0.1641</c:v>
                </c:pt>
                <c:pt idx="151">
                  <c:v>0.18854000000000001</c:v>
                </c:pt>
                <c:pt idx="152">
                  <c:v>0.17601</c:v>
                </c:pt>
                <c:pt idx="153">
                  <c:v>0.16161</c:v>
                </c:pt>
                <c:pt idx="154">
                  <c:v>0.15506</c:v>
                </c:pt>
                <c:pt idx="155">
                  <c:v>0.15908</c:v>
                </c:pt>
                <c:pt idx="156">
                  <c:v>0.17324000000000001</c:v>
                </c:pt>
                <c:pt idx="157">
                  <c:v>0.17838999999999999</c:v>
                </c:pt>
                <c:pt idx="158">
                  <c:v>0.17322000000000001</c:v>
                </c:pt>
                <c:pt idx="159">
                  <c:v>0.16771</c:v>
                </c:pt>
                <c:pt idx="160">
                  <c:v>0.17146</c:v>
                </c:pt>
                <c:pt idx="161">
                  <c:v>0.18192</c:v>
                </c:pt>
                <c:pt idx="162">
                  <c:v>0.20533000000000001</c:v>
                </c:pt>
                <c:pt idx="163">
                  <c:v>0.23247000000000001</c:v>
                </c:pt>
                <c:pt idx="164">
                  <c:v>0.23471</c:v>
                </c:pt>
                <c:pt idx="165">
                  <c:v>0.22964000000000001</c:v>
                </c:pt>
                <c:pt idx="166">
                  <c:v>0.23754</c:v>
                </c:pt>
                <c:pt idx="167">
                  <c:v>0.24493999999999999</c:v>
                </c:pt>
                <c:pt idx="168">
                  <c:v>0.25551000000000001</c:v>
                </c:pt>
                <c:pt idx="169">
                  <c:v>0.26227</c:v>
                </c:pt>
                <c:pt idx="170">
                  <c:v>0.26878000000000002</c:v>
                </c:pt>
                <c:pt idx="171">
                  <c:v>0.25291999999999998</c:v>
                </c:pt>
                <c:pt idx="172">
                  <c:v>0.25484000000000001</c:v>
                </c:pt>
                <c:pt idx="173">
                  <c:v>0.26904</c:v>
                </c:pt>
                <c:pt idx="174">
                  <c:v>0.27622000000000002</c:v>
                </c:pt>
                <c:pt idx="175">
                  <c:v>0.24882000000000001</c:v>
                </c:pt>
                <c:pt idx="176">
                  <c:v>0.21546999999999999</c:v>
                </c:pt>
                <c:pt idx="177">
                  <c:v>0.21368000000000001</c:v>
                </c:pt>
                <c:pt idx="178">
                  <c:v>0.21765999999999999</c:v>
                </c:pt>
                <c:pt idx="179">
                  <c:v>0.20393</c:v>
                </c:pt>
                <c:pt idx="180">
                  <c:v>0.18468000000000001</c:v>
                </c:pt>
                <c:pt idx="181">
                  <c:v>0.18343999999999999</c:v>
                </c:pt>
                <c:pt idx="182">
                  <c:v>0.18819</c:v>
                </c:pt>
                <c:pt idx="183">
                  <c:v>0.19067000000000001</c:v>
                </c:pt>
                <c:pt idx="184">
                  <c:v>0.19888</c:v>
                </c:pt>
                <c:pt idx="185">
                  <c:v>0.20094000000000001</c:v>
                </c:pt>
                <c:pt idx="186">
                  <c:v>0.19292999999999999</c:v>
                </c:pt>
                <c:pt idx="187">
                  <c:v>0.18720999999999999</c:v>
                </c:pt>
                <c:pt idx="188">
                  <c:v>0.18215000000000001</c:v>
                </c:pt>
                <c:pt idx="189">
                  <c:v>0.18003</c:v>
                </c:pt>
                <c:pt idx="190">
                  <c:v>0.19384000000000001</c:v>
                </c:pt>
                <c:pt idx="191">
                  <c:v>0.22367000000000001</c:v>
                </c:pt>
                <c:pt idx="192">
                  <c:v>0.22167999999999999</c:v>
                </c:pt>
                <c:pt idx="193">
                  <c:v>0.20771000000000001</c:v>
                </c:pt>
                <c:pt idx="194">
                  <c:v>0.19408</c:v>
                </c:pt>
                <c:pt idx="195">
                  <c:v>0.20723</c:v>
                </c:pt>
                <c:pt idx="196">
                  <c:v>0.21711</c:v>
                </c:pt>
                <c:pt idx="197">
                  <c:v>0.22406999999999999</c:v>
                </c:pt>
                <c:pt idx="198">
                  <c:v>0.22520999999999999</c:v>
                </c:pt>
                <c:pt idx="199">
                  <c:v>0.24362</c:v>
                </c:pt>
                <c:pt idx="200">
                  <c:v>0.25705</c:v>
                </c:pt>
                <c:pt idx="201">
                  <c:v>0.25391999999999998</c:v>
                </c:pt>
                <c:pt idx="202">
                  <c:v>0.24432999999999999</c:v>
                </c:pt>
                <c:pt idx="203">
                  <c:v>0.24060999999999999</c:v>
                </c:pt>
                <c:pt idx="204">
                  <c:v>0.24415999999999999</c:v>
                </c:pt>
                <c:pt idx="205">
                  <c:v>0.25524999999999998</c:v>
                </c:pt>
                <c:pt idx="206">
                  <c:v>0.26647999999999999</c:v>
                </c:pt>
                <c:pt idx="207">
                  <c:v>0.27718999999999999</c:v>
                </c:pt>
                <c:pt idx="208">
                  <c:v>0.28140999999999999</c:v>
                </c:pt>
                <c:pt idx="209">
                  <c:v>0.27451999999999999</c:v>
                </c:pt>
                <c:pt idx="210">
                  <c:v>0.27517000000000003</c:v>
                </c:pt>
                <c:pt idx="211">
                  <c:v>0.28359000000000001</c:v>
                </c:pt>
                <c:pt idx="212">
                  <c:v>0.28591</c:v>
                </c:pt>
                <c:pt idx="213">
                  <c:v>0.27815000000000001</c:v>
                </c:pt>
                <c:pt idx="214">
                  <c:v>0.28848000000000001</c:v>
                </c:pt>
                <c:pt idx="215">
                  <c:v>0.28866000000000003</c:v>
                </c:pt>
                <c:pt idx="216">
                  <c:v>0.29403000000000001</c:v>
                </c:pt>
                <c:pt idx="217">
                  <c:v>0.29993999999999998</c:v>
                </c:pt>
                <c:pt idx="218">
                  <c:v>0.31272</c:v>
                </c:pt>
                <c:pt idx="219">
                  <c:v>0.31206</c:v>
                </c:pt>
                <c:pt idx="220">
                  <c:v>0.30824000000000001</c:v>
                </c:pt>
                <c:pt idx="221">
                  <c:v>0.31291999999999998</c:v>
                </c:pt>
                <c:pt idx="222">
                  <c:v>0.32439000000000001</c:v>
                </c:pt>
                <c:pt idx="223">
                  <c:v>0.33835999999999999</c:v>
                </c:pt>
                <c:pt idx="224">
                  <c:v>0.34955000000000003</c:v>
                </c:pt>
                <c:pt idx="225">
                  <c:v>0.35383999999999999</c:v>
                </c:pt>
                <c:pt idx="226">
                  <c:v>0.33842</c:v>
                </c:pt>
                <c:pt idx="227">
                  <c:v>0.32391999999999999</c:v>
                </c:pt>
                <c:pt idx="228">
                  <c:v>0.34003</c:v>
                </c:pt>
                <c:pt idx="229">
                  <c:v>0.37174000000000001</c:v>
                </c:pt>
                <c:pt idx="230">
                  <c:v>0.3881</c:v>
                </c:pt>
                <c:pt idx="231">
                  <c:v>0.38999</c:v>
                </c:pt>
                <c:pt idx="232">
                  <c:v>0.38657000000000002</c:v>
                </c:pt>
                <c:pt idx="233">
                  <c:v>0.39760000000000001</c:v>
                </c:pt>
                <c:pt idx="234">
                  <c:v>0.40886</c:v>
                </c:pt>
                <c:pt idx="235">
                  <c:v>0.41271000000000002</c:v>
                </c:pt>
                <c:pt idx="236">
                  <c:v>0.42370000000000002</c:v>
                </c:pt>
                <c:pt idx="237">
                  <c:v>0.43902999999999998</c:v>
                </c:pt>
                <c:pt idx="238">
                  <c:v>0.45728000000000002</c:v>
                </c:pt>
                <c:pt idx="239">
                  <c:v>0.44721</c:v>
                </c:pt>
                <c:pt idx="240">
                  <c:v>0.43930999999999998</c:v>
                </c:pt>
                <c:pt idx="241">
                  <c:v>0.43052000000000001</c:v>
                </c:pt>
                <c:pt idx="242">
                  <c:v>0.45832000000000001</c:v>
                </c:pt>
                <c:pt idx="243">
                  <c:v>0.49125999999999997</c:v>
                </c:pt>
                <c:pt idx="244">
                  <c:v>0.51124999999999998</c:v>
                </c:pt>
                <c:pt idx="245">
                  <c:v>0.50131999999999999</c:v>
                </c:pt>
                <c:pt idx="246">
                  <c:v>0.49245</c:v>
                </c:pt>
                <c:pt idx="247">
                  <c:v>0.50563999999999998</c:v>
                </c:pt>
                <c:pt idx="248">
                  <c:v>0.51515</c:v>
                </c:pt>
                <c:pt idx="249">
                  <c:v>0.51354999999999995</c:v>
                </c:pt>
                <c:pt idx="250">
                  <c:v>0.52922000000000002</c:v>
                </c:pt>
                <c:pt idx="251">
                  <c:v>0.56640999999999997</c:v>
                </c:pt>
                <c:pt idx="252">
                  <c:v>0.59072000000000002</c:v>
                </c:pt>
                <c:pt idx="253">
                  <c:v>0.59816999999999998</c:v>
                </c:pt>
                <c:pt idx="254">
                  <c:v>0.62224999999999997</c:v>
                </c:pt>
                <c:pt idx="255">
                  <c:v>0.6502</c:v>
                </c:pt>
                <c:pt idx="256">
                  <c:v>0.66951000000000005</c:v>
                </c:pt>
                <c:pt idx="257">
                  <c:v>0.67610999999999999</c:v>
                </c:pt>
                <c:pt idx="258">
                  <c:v>0.6966</c:v>
                </c:pt>
                <c:pt idx="259">
                  <c:v>0.73270000000000002</c:v>
                </c:pt>
                <c:pt idx="260">
                  <c:v>0.77875000000000005</c:v>
                </c:pt>
                <c:pt idx="261">
                  <c:v>0.80113999999999996</c:v>
                </c:pt>
                <c:pt idx="262">
                  <c:v>0.83484999999999998</c:v>
                </c:pt>
                <c:pt idx="263">
                  <c:v>0.86995</c:v>
                </c:pt>
                <c:pt idx="264">
                  <c:v>0.94508999999999999</c:v>
                </c:pt>
                <c:pt idx="265">
                  <c:v>1.0064500000000001</c:v>
                </c:pt>
                <c:pt idx="266">
                  <c:v>1.0569299999999999</c:v>
                </c:pt>
                <c:pt idx="267">
                  <c:v>1.0774900000000001</c:v>
                </c:pt>
                <c:pt idx="268">
                  <c:v>1.1324399999999999</c:v>
                </c:pt>
                <c:pt idx="269">
                  <c:v>1.1942200000000001</c:v>
                </c:pt>
                <c:pt idx="270">
                  <c:v>1.2288600000000001</c:v>
                </c:pt>
                <c:pt idx="271">
                  <c:v>1.2215499999999999</c:v>
                </c:pt>
                <c:pt idx="272">
                  <c:v>1.1842600000000001</c:v>
                </c:pt>
                <c:pt idx="273">
                  <c:v>1.10816</c:v>
                </c:pt>
                <c:pt idx="274">
                  <c:v>0.98523000000000005</c:v>
                </c:pt>
                <c:pt idx="275">
                  <c:v>0.81928999999999996</c:v>
                </c:pt>
                <c:pt idx="276">
                  <c:v>0.63458999999999999</c:v>
                </c:pt>
                <c:pt idx="277">
                  <c:v>0.46433000000000002</c:v>
                </c:pt>
                <c:pt idx="278">
                  <c:v>0.32068000000000002</c:v>
                </c:pt>
                <c:pt idx="279">
                  <c:v>0.21792</c:v>
                </c:pt>
                <c:pt idx="280">
                  <c:v>0.14180999999999999</c:v>
                </c:pt>
                <c:pt idx="281">
                  <c:v>9.2090000000000005E-2</c:v>
                </c:pt>
                <c:pt idx="282">
                  <c:v>5.5640000000000002E-2</c:v>
                </c:pt>
                <c:pt idx="283">
                  <c:v>4.5280000000000001E-2</c:v>
                </c:pt>
                <c:pt idx="284">
                  <c:v>3.0810000000000001E-2</c:v>
                </c:pt>
                <c:pt idx="285">
                  <c:v>1.5219999999999999E-2</c:v>
                </c:pt>
                <c:pt idx="286">
                  <c:v>3.0799999999999998E-3</c:v>
                </c:pt>
                <c:pt idx="287">
                  <c:v>1.056E-2</c:v>
                </c:pt>
                <c:pt idx="288">
                  <c:v>1.0540000000000001E-2</c:v>
                </c:pt>
                <c:pt idx="289">
                  <c:v>1.027E-2</c:v>
                </c:pt>
                <c:pt idx="290">
                  <c:v>7.6400000000000001E-3</c:v>
                </c:pt>
                <c:pt idx="291">
                  <c:v>1.617E-2</c:v>
                </c:pt>
                <c:pt idx="292">
                  <c:v>1.8089999999999998E-2</c:v>
                </c:pt>
                <c:pt idx="293">
                  <c:v>1.3169999999999999E-2</c:v>
                </c:pt>
                <c:pt idx="294">
                  <c:v>-2.14E-3</c:v>
                </c:pt>
                <c:pt idx="295">
                  <c:v>-8.94E-3</c:v>
                </c:pt>
                <c:pt idx="296">
                  <c:v>-5.62E-3</c:v>
                </c:pt>
                <c:pt idx="297">
                  <c:v>-5.0299999999999997E-3</c:v>
                </c:pt>
                <c:pt idx="298">
                  <c:v>-1.162E-2</c:v>
                </c:pt>
                <c:pt idx="299">
                  <c:v>-1.239E-2</c:v>
                </c:pt>
                <c:pt idx="300">
                  <c:v>-7.1500000000000001E-3</c:v>
                </c:pt>
                <c:pt idx="301">
                  <c:v>-1.035E-2</c:v>
                </c:pt>
                <c:pt idx="302">
                  <c:v>-1.924E-2</c:v>
                </c:pt>
                <c:pt idx="303">
                  <c:v>-2.085E-2</c:v>
                </c:pt>
                <c:pt idx="304">
                  <c:v>-1.1560000000000001E-2</c:v>
                </c:pt>
                <c:pt idx="305">
                  <c:v>-1.158E-2</c:v>
                </c:pt>
                <c:pt idx="306">
                  <c:v>-1.9890000000000001E-2</c:v>
                </c:pt>
                <c:pt idx="307">
                  <c:v>-1.7180000000000001E-2</c:v>
                </c:pt>
                <c:pt idx="308">
                  <c:v>-4.2399999999999998E-3</c:v>
                </c:pt>
                <c:pt idx="309">
                  <c:v>-2.33E-3</c:v>
                </c:pt>
                <c:pt idx="310">
                  <c:v>2.0799999999999998E-3</c:v>
                </c:pt>
                <c:pt idx="311">
                  <c:v>1.8380000000000001E-2</c:v>
                </c:pt>
                <c:pt idx="312">
                  <c:v>2.4819999999999998E-2</c:v>
                </c:pt>
                <c:pt idx="313">
                  <c:v>1.1800000000000001E-3</c:v>
                </c:pt>
                <c:pt idx="314">
                  <c:v>-1.1860000000000001E-2</c:v>
                </c:pt>
                <c:pt idx="315">
                  <c:v>-1.619E-2</c:v>
                </c:pt>
                <c:pt idx="316">
                  <c:v>-8.6800000000000002E-3</c:v>
                </c:pt>
                <c:pt idx="317">
                  <c:v>-1.15E-3</c:v>
                </c:pt>
                <c:pt idx="318">
                  <c:v>2.053E-2</c:v>
                </c:pt>
                <c:pt idx="319">
                  <c:v>3.4759999999999999E-2</c:v>
                </c:pt>
                <c:pt idx="320">
                  <c:v>3.1870000000000002E-2</c:v>
                </c:pt>
                <c:pt idx="321">
                  <c:v>1.073E-2</c:v>
                </c:pt>
                <c:pt idx="322">
                  <c:v>-1.0109999999999999E-2</c:v>
                </c:pt>
                <c:pt idx="323">
                  <c:v>-1.5219999999999999E-2</c:v>
                </c:pt>
                <c:pt idx="324">
                  <c:v>-7.9699999999999997E-3</c:v>
                </c:pt>
                <c:pt idx="325">
                  <c:v>2.1700000000000001E-3</c:v>
                </c:pt>
                <c:pt idx="326">
                  <c:v>1.1809999999999999E-2</c:v>
                </c:pt>
                <c:pt idx="327">
                  <c:v>2.7869999999999999E-2</c:v>
                </c:pt>
                <c:pt idx="328">
                  <c:v>4.6379999999999998E-2</c:v>
                </c:pt>
                <c:pt idx="329">
                  <c:v>5.4330000000000003E-2</c:v>
                </c:pt>
                <c:pt idx="330">
                  <c:v>3.5099999999999999E-2</c:v>
                </c:pt>
                <c:pt idx="331">
                  <c:v>1.9689999999999999E-2</c:v>
                </c:pt>
                <c:pt idx="332">
                  <c:v>1.5650000000000001E-2</c:v>
                </c:pt>
                <c:pt idx="333">
                  <c:v>2.2859999999999998E-2</c:v>
                </c:pt>
                <c:pt idx="334">
                  <c:v>1.8589999999999999E-2</c:v>
                </c:pt>
                <c:pt idx="335">
                  <c:v>1.175E-2</c:v>
                </c:pt>
                <c:pt idx="336">
                  <c:v>4.0000000000000001E-3</c:v>
                </c:pt>
                <c:pt idx="337">
                  <c:v>7.9100000000000004E-3</c:v>
                </c:pt>
                <c:pt idx="338">
                  <c:v>2.3369999999999998E-2</c:v>
                </c:pt>
                <c:pt idx="339">
                  <c:v>3.1919999999999997E-2</c:v>
                </c:pt>
                <c:pt idx="340">
                  <c:v>2.0549999999999999E-2</c:v>
                </c:pt>
                <c:pt idx="341" formatCode="0.00E+00">
                  <c:v>-7.9338499999999997E-4</c:v>
                </c:pt>
                <c:pt idx="342">
                  <c:v>-7.4700000000000001E-3</c:v>
                </c:pt>
                <c:pt idx="343">
                  <c:v>-7.43E-3</c:v>
                </c:pt>
                <c:pt idx="344" formatCode="0.00E+00">
                  <c:v>8.0480799999999996E-4</c:v>
                </c:pt>
                <c:pt idx="345">
                  <c:v>1.81E-3</c:v>
                </c:pt>
                <c:pt idx="346">
                  <c:v>1E-3</c:v>
                </c:pt>
                <c:pt idx="347">
                  <c:v>1.5200000000000001E-3</c:v>
                </c:pt>
                <c:pt idx="348">
                  <c:v>1.434E-2</c:v>
                </c:pt>
                <c:pt idx="349">
                  <c:v>2.4150000000000001E-2</c:v>
                </c:pt>
                <c:pt idx="350">
                  <c:v>2.078E-2</c:v>
                </c:pt>
                <c:pt idx="351">
                  <c:v>1.048E-2</c:v>
                </c:pt>
                <c:pt idx="352" formatCode="0.00E+00">
                  <c:v>8.3774399999999997E-4</c:v>
                </c:pt>
                <c:pt idx="353">
                  <c:v>-2.33E-3</c:v>
                </c:pt>
                <c:pt idx="354">
                  <c:v>8.7299999999999999E-3</c:v>
                </c:pt>
                <c:pt idx="355">
                  <c:v>1.9029999999999998E-2</c:v>
                </c:pt>
                <c:pt idx="356">
                  <c:v>1.711E-2</c:v>
                </c:pt>
                <c:pt idx="357">
                  <c:v>8.4200000000000004E-3</c:v>
                </c:pt>
                <c:pt idx="358">
                  <c:v>5.8900000000000003E-3</c:v>
                </c:pt>
                <c:pt idx="359">
                  <c:v>1.044E-2</c:v>
                </c:pt>
                <c:pt idx="360">
                  <c:v>-4.1900000000000001E-3</c:v>
                </c:pt>
                <c:pt idx="361">
                  <c:v>-1.5980000000000001E-2</c:v>
                </c:pt>
                <c:pt idx="362">
                  <c:v>-2.5700000000000001E-2</c:v>
                </c:pt>
                <c:pt idx="363">
                  <c:v>-1.0330000000000001E-2</c:v>
                </c:pt>
                <c:pt idx="364">
                  <c:v>9.8799999999999999E-3</c:v>
                </c:pt>
                <c:pt idx="365">
                  <c:v>2.1329999999999998E-2</c:v>
                </c:pt>
                <c:pt idx="366">
                  <c:v>1.503E-2</c:v>
                </c:pt>
                <c:pt idx="367">
                  <c:v>4.8199999999999996E-3</c:v>
                </c:pt>
                <c:pt idx="368">
                  <c:v>5.8599999999999998E-3</c:v>
                </c:pt>
                <c:pt idx="369">
                  <c:v>4.5399999999999998E-3</c:v>
                </c:pt>
                <c:pt idx="370" formatCode="0.00E+00">
                  <c:v>-2.9741000000000001E-4</c:v>
                </c:pt>
                <c:pt idx="371">
                  <c:v>-7.2199999999999999E-3</c:v>
                </c:pt>
                <c:pt idx="372">
                  <c:v>6.6899999999999998E-3</c:v>
                </c:pt>
                <c:pt idx="373">
                  <c:v>2.9080000000000002E-2</c:v>
                </c:pt>
                <c:pt idx="374">
                  <c:v>2.9780000000000001E-2</c:v>
                </c:pt>
                <c:pt idx="375">
                  <c:v>1.201E-2</c:v>
                </c:pt>
                <c:pt idx="376">
                  <c:v>9.0500000000000008E-3</c:v>
                </c:pt>
                <c:pt idx="377">
                  <c:v>1.5810000000000001E-2</c:v>
                </c:pt>
                <c:pt idx="378">
                  <c:v>9.7000000000000003E-3</c:v>
                </c:pt>
                <c:pt idx="379">
                  <c:v>2.2200000000000002E-3</c:v>
                </c:pt>
                <c:pt idx="380">
                  <c:v>8.0499999999999999E-3</c:v>
                </c:pt>
                <c:pt idx="381">
                  <c:v>1.3339999999999999E-2</c:v>
                </c:pt>
                <c:pt idx="382">
                  <c:v>8.4399999999999996E-3</c:v>
                </c:pt>
                <c:pt idx="383">
                  <c:v>1.74E-3</c:v>
                </c:pt>
                <c:pt idx="384">
                  <c:v>9.0100000000000006E-3</c:v>
                </c:pt>
                <c:pt idx="385">
                  <c:v>2.1829999999999999E-2</c:v>
                </c:pt>
                <c:pt idx="386">
                  <c:v>2.3369999999999998E-2</c:v>
                </c:pt>
                <c:pt idx="387">
                  <c:v>1.09E-2</c:v>
                </c:pt>
                <c:pt idx="388">
                  <c:v>2.9199999999999999E-3</c:v>
                </c:pt>
                <c:pt idx="389">
                  <c:v>2.129E-2</c:v>
                </c:pt>
                <c:pt idx="390">
                  <c:v>2.8559999999999999E-2</c:v>
                </c:pt>
                <c:pt idx="391">
                  <c:v>2.7140000000000001E-2</c:v>
                </c:pt>
                <c:pt idx="392">
                  <c:v>2.7900000000000001E-2</c:v>
                </c:pt>
                <c:pt idx="393">
                  <c:v>3.9919999999999997E-2</c:v>
                </c:pt>
                <c:pt idx="394">
                  <c:v>3.3610000000000001E-2</c:v>
                </c:pt>
                <c:pt idx="395">
                  <c:v>2.6610000000000002E-2</c:v>
                </c:pt>
                <c:pt idx="396">
                  <c:v>2.5680000000000001E-2</c:v>
                </c:pt>
                <c:pt idx="397">
                  <c:v>3.107E-2</c:v>
                </c:pt>
                <c:pt idx="398">
                  <c:v>3.1519999999999999E-2</c:v>
                </c:pt>
                <c:pt idx="399">
                  <c:v>2.896E-2</c:v>
                </c:pt>
                <c:pt idx="400">
                  <c:v>2.1909999999999999E-2</c:v>
                </c:pt>
                <c:pt idx="401">
                  <c:v>2.843E-2</c:v>
                </c:pt>
                <c:pt idx="402">
                  <c:v>3.3649999999999999E-2</c:v>
                </c:pt>
                <c:pt idx="403">
                  <c:v>2.826E-2</c:v>
                </c:pt>
                <c:pt idx="404">
                  <c:v>1.9460000000000002E-2</c:v>
                </c:pt>
                <c:pt idx="405">
                  <c:v>2.2749999999999999E-2</c:v>
                </c:pt>
                <c:pt idx="406">
                  <c:v>2.8049999999999999E-2</c:v>
                </c:pt>
                <c:pt idx="407">
                  <c:v>2.5010000000000001E-2</c:v>
                </c:pt>
                <c:pt idx="408">
                  <c:v>1.6959999999999999E-2</c:v>
                </c:pt>
                <c:pt idx="409">
                  <c:v>1.4659999999999999E-2</c:v>
                </c:pt>
                <c:pt idx="410">
                  <c:v>2.402E-2</c:v>
                </c:pt>
                <c:pt idx="411">
                  <c:v>3.3939999999999998E-2</c:v>
                </c:pt>
                <c:pt idx="412">
                  <c:v>3.458E-2</c:v>
                </c:pt>
                <c:pt idx="413">
                  <c:v>2.8129999999999999E-2</c:v>
                </c:pt>
                <c:pt idx="414">
                  <c:v>1.5699999999999999E-2</c:v>
                </c:pt>
                <c:pt idx="415">
                  <c:v>2.1129999999999999E-2</c:v>
                </c:pt>
                <c:pt idx="416">
                  <c:v>2.63E-2</c:v>
                </c:pt>
                <c:pt idx="417">
                  <c:v>3.1690000000000003E-2</c:v>
                </c:pt>
                <c:pt idx="418">
                  <c:v>3.458E-2</c:v>
                </c:pt>
                <c:pt idx="419">
                  <c:v>4.2840000000000003E-2</c:v>
                </c:pt>
                <c:pt idx="420">
                  <c:v>4.7500000000000001E-2</c:v>
                </c:pt>
                <c:pt idx="421">
                  <c:v>4.9270000000000001E-2</c:v>
                </c:pt>
                <c:pt idx="422">
                  <c:v>5.7029999999999997E-2</c:v>
                </c:pt>
                <c:pt idx="423">
                  <c:v>4.086E-2</c:v>
                </c:pt>
                <c:pt idx="424">
                  <c:v>3.5490000000000001E-2</c:v>
                </c:pt>
                <c:pt idx="425">
                  <c:v>3.381E-2</c:v>
                </c:pt>
                <c:pt idx="426">
                  <c:v>3.737E-2</c:v>
                </c:pt>
                <c:pt idx="427">
                  <c:v>4.1399999999999999E-2</c:v>
                </c:pt>
                <c:pt idx="428">
                  <c:v>5.2499999999999998E-2</c:v>
                </c:pt>
                <c:pt idx="429">
                  <c:v>5.799E-2</c:v>
                </c:pt>
                <c:pt idx="430">
                  <c:v>4.4010000000000001E-2</c:v>
                </c:pt>
                <c:pt idx="431">
                  <c:v>4.2810000000000001E-2</c:v>
                </c:pt>
                <c:pt idx="432">
                  <c:v>4.6760000000000003E-2</c:v>
                </c:pt>
                <c:pt idx="433">
                  <c:v>6.0069999999999998E-2</c:v>
                </c:pt>
                <c:pt idx="434">
                  <c:v>6.2979999999999994E-2</c:v>
                </c:pt>
                <c:pt idx="435">
                  <c:v>6.5229999999999996E-2</c:v>
                </c:pt>
                <c:pt idx="436">
                  <c:v>6.4130000000000006E-2</c:v>
                </c:pt>
                <c:pt idx="437">
                  <c:v>6.4879999999999993E-2</c:v>
                </c:pt>
                <c:pt idx="438">
                  <c:v>5.7930000000000002E-2</c:v>
                </c:pt>
                <c:pt idx="439">
                  <c:v>5.3159999999999999E-2</c:v>
                </c:pt>
                <c:pt idx="440">
                  <c:v>5.3350000000000002E-2</c:v>
                </c:pt>
                <c:pt idx="441">
                  <c:v>5.5390000000000002E-2</c:v>
                </c:pt>
                <c:pt idx="442">
                  <c:v>5.5750000000000001E-2</c:v>
                </c:pt>
                <c:pt idx="443">
                  <c:v>6.2549999999999994E-2</c:v>
                </c:pt>
                <c:pt idx="444">
                  <c:v>7.8399999999999997E-2</c:v>
                </c:pt>
                <c:pt idx="445">
                  <c:v>7.8850000000000003E-2</c:v>
                </c:pt>
                <c:pt idx="446">
                  <c:v>6.4490000000000006E-2</c:v>
                </c:pt>
                <c:pt idx="447">
                  <c:v>5.1429999999999997E-2</c:v>
                </c:pt>
                <c:pt idx="448">
                  <c:v>5.6919999999999998E-2</c:v>
                </c:pt>
                <c:pt idx="449">
                  <c:v>5.7070000000000003E-2</c:v>
                </c:pt>
                <c:pt idx="450">
                  <c:v>5.6640000000000003E-2</c:v>
                </c:pt>
                <c:pt idx="451">
                  <c:v>6.9150000000000003E-2</c:v>
                </c:pt>
                <c:pt idx="452">
                  <c:v>8.4860000000000005E-2</c:v>
                </c:pt>
                <c:pt idx="453">
                  <c:v>9.2810000000000004E-2</c:v>
                </c:pt>
                <c:pt idx="454">
                  <c:v>8.813E-2</c:v>
                </c:pt>
                <c:pt idx="455">
                  <c:v>8.4699999999999998E-2</c:v>
                </c:pt>
                <c:pt idx="456">
                  <c:v>6.5229999999999996E-2</c:v>
                </c:pt>
                <c:pt idx="457">
                  <c:v>6.1179999999999998E-2</c:v>
                </c:pt>
                <c:pt idx="458">
                  <c:v>7.3249999999999996E-2</c:v>
                </c:pt>
                <c:pt idx="459">
                  <c:v>8.8410000000000002E-2</c:v>
                </c:pt>
                <c:pt idx="460">
                  <c:v>8.4239999999999995E-2</c:v>
                </c:pt>
                <c:pt idx="461">
                  <c:v>7.9659999999999995E-2</c:v>
                </c:pt>
                <c:pt idx="462">
                  <c:v>8.9660000000000004E-2</c:v>
                </c:pt>
                <c:pt idx="463">
                  <c:v>9.2850000000000002E-2</c:v>
                </c:pt>
                <c:pt idx="464">
                  <c:v>8.8639999999999997E-2</c:v>
                </c:pt>
                <c:pt idx="465">
                  <c:v>8.7110000000000007E-2</c:v>
                </c:pt>
                <c:pt idx="466">
                  <c:v>9.7220000000000001E-2</c:v>
                </c:pt>
                <c:pt idx="467">
                  <c:v>0.10389</c:v>
                </c:pt>
                <c:pt idx="468">
                  <c:v>9.6990000000000007E-2</c:v>
                </c:pt>
                <c:pt idx="469">
                  <c:v>8.3510000000000001E-2</c:v>
                </c:pt>
                <c:pt idx="470">
                  <c:v>7.5380000000000003E-2</c:v>
                </c:pt>
                <c:pt idx="471">
                  <c:v>8.183E-2</c:v>
                </c:pt>
                <c:pt idx="472">
                  <c:v>8.8080000000000006E-2</c:v>
                </c:pt>
                <c:pt idx="473">
                  <c:v>7.9310000000000005E-2</c:v>
                </c:pt>
                <c:pt idx="474">
                  <c:v>6.0690000000000001E-2</c:v>
                </c:pt>
                <c:pt idx="475">
                  <c:v>4.6859999999999999E-2</c:v>
                </c:pt>
                <c:pt idx="476">
                  <c:v>3.8109999999999998E-2</c:v>
                </c:pt>
                <c:pt idx="477">
                  <c:v>3.32E-2</c:v>
                </c:pt>
                <c:pt idx="478">
                  <c:v>3.4029999999999998E-2</c:v>
                </c:pt>
                <c:pt idx="479">
                  <c:v>3.492E-2</c:v>
                </c:pt>
                <c:pt idx="480">
                  <c:v>3.1390000000000001E-2</c:v>
                </c:pt>
                <c:pt idx="481">
                  <c:v>2.6179999999999998E-2</c:v>
                </c:pt>
                <c:pt idx="482">
                  <c:v>2.4590000000000001E-2</c:v>
                </c:pt>
                <c:pt idx="483">
                  <c:v>2.886E-2</c:v>
                </c:pt>
                <c:pt idx="484">
                  <c:v>2.955E-2</c:v>
                </c:pt>
                <c:pt idx="485">
                  <c:v>2.8039999999999999E-2</c:v>
                </c:pt>
                <c:pt idx="486">
                  <c:v>3.211E-2</c:v>
                </c:pt>
                <c:pt idx="487">
                  <c:v>3.943E-2</c:v>
                </c:pt>
                <c:pt idx="488">
                  <c:v>4.0899999999999999E-2</c:v>
                </c:pt>
                <c:pt idx="489">
                  <c:v>3.2120000000000003E-2</c:v>
                </c:pt>
                <c:pt idx="490">
                  <c:v>2.5069999999999999E-2</c:v>
                </c:pt>
                <c:pt idx="491">
                  <c:v>1.417E-2</c:v>
                </c:pt>
                <c:pt idx="492">
                  <c:v>1.7129999999999999E-2</c:v>
                </c:pt>
                <c:pt idx="493">
                  <c:v>2.443E-2</c:v>
                </c:pt>
                <c:pt idx="494">
                  <c:v>3.236E-2</c:v>
                </c:pt>
                <c:pt idx="495">
                  <c:v>2.7709999999999999E-2</c:v>
                </c:pt>
                <c:pt idx="496">
                  <c:v>3.0450000000000001E-2</c:v>
                </c:pt>
                <c:pt idx="497">
                  <c:v>1.951E-2</c:v>
                </c:pt>
                <c:pt idx="498">
                  <c:v>9.5999999999999992E-3</c:v>
                </c:pt>
                <c:pt idx="499">
                  <c:v>5.0699999999999999E-3</c:v>
                </c:pt>
                <c:pt idx="500">
                  <c:v>2.9659999999999999E-2</c:v>
                </c:pt>
                <c:pt idx="501">
                  <c:v>3.4880000000000001E-2</c:v>
                </c:pt>
                <c:pt idx="502">
                  <c:v>3.3110000000000001E-2</c:v>
                </c:pt>
                <c:pt idx="503">
                  <c:v>2.214E-2</c:v>
                </c:pt>
                <c:pt idx="504">
                  <c:v>3.6580000000000001E-2</c:v>
                </c:pt>
                <c:pt idx="505">
                  <c:v>3.5369999999999999E-2</c:v>
                </c:pt>
                <c:pt idx="506">
                  <c:v>2.8910000000000002E-2</c:v>
                </c:pt>
                <c:pt idx="507">
                  <c:v>1.155E-2</c:v>
                </c:pt>
                <c:pt idx="508">
                  <c:v>1.554E-2</c:v>
                </c:pt>
                <c:pt idx="509">
                  <c:v>2.7539999999999999E-2</c:v>
                </c:pt>
                <c:pt idx="510">
                  <c:v>3.7060000000000003E-2</c:v>
                </c:pt>
                <c:pt idx="511">
                  <c:v>3.0960000000000001E-2</c:v>
                </c:pt>
                <c:pt idx="512">
                  <c:v>1.0410000000000001E-2</c:v>
                </c:pt>
                <c:pt idx="513">
                  <c:v>1.8400000000000001E-3</c:v>
                </c:pt>
                <c:pt idx="514">
                  <c:v>1.32E-2</c:v>
                </c:pt>
                <c:pt idx="515">
                  <c:v>3.2770000000000001E-2</c:v>
                </c:pt>
                <c:pt idx="516">
                  <c:v>3.7490000000000002E-2</c:v>
                </c:pt>
                <c:pt idx="517">
                  <c:v>3.3700000000000001E-2</c:v>
                </c:pt>
                <c:pt idx="518">
                  <c:v>3.7440000000000001E-2</c:v>
                </c:pt>
                <c:pt idx="519">
                  <c:v>4.4889999999999999E-2</c:v>
                </c:pt>
                <c:pt idx="520">
                  <c:v>4.7940000000000003E-2</c:v>
                </c:pt>
                <c:pt idx="521">
                  <c:v>4.6449999999999998E-2</c:v>
                </c:pt>
                <c:pt idx="522">
                  <c:v>3.9210000000000002E-2</c:v>
                </c:pt>
                <c:pt idx="523">
                  <c:v>2.724E-2</c:v>
                </c:pt>
                <c:pt idx="524">
                  <c:v>2.0660000000000001E-2</c:v>
                </c:pt>
                <c:pt idx="525">
                  <c:v>2.3230000000000001E-2</c:v>
                </c:pt>
                <c:pt idx="526">
                  <c:v>3.0169999999999999E-2</c:v>
                </c:pt>
                <c:pt idx="527">
                  <c:v>2.8989999999999998E-2</c:v>
                </c:pt>
                <c:pt idx="528">
                  <c:v>2.8879999999999999E-2</c:v>
                </c:pt>
                <c:pt idx="529">
                  <c:v>4.2070000000000003E-2</c:v>
                </c:pt>
                <c:pt idx="530">
                  <c:v>5.2339999999999998E-2</c:v>
                </c:pt>
                <c:pt idx="531">
                  <c:v>4.752E-2</c:v>
                </c:pt>
                <c:pt idx="532">
                  <c:v>3.7400000000000003E-2</c:v>
                </c:pt>
                <c:pt idx="533">
                  <c:v>3.6940000000000001E-2</c:v>
                </c:pt>
                <c:pt idx="534">
                  <c:v>3.737E-2</c:v>
                </c:pt>
                <c:pt idx="535">
                  <c:v>3.5740000000000001E-2</c:v>
                </c:pt>
                <c:pt idx="536">
                  <c:v>4.1500000000000002E-2</c:v>
                </c:pt>
                <c:pt idx="537">
                  <c:v>3.3300000000000003E-2</c:v>
                </c:pt>
                <c:pt idx="538">
                  <c:v>2.87E-2</c:v>
                </c:pt>
                <c:pt idx="539">
                  <c:v>2.2589999999999999E-2</c:v>
                </c:pt>
                <c:pt idx="540">
                  <c:v>4.3889999999999998E-2</c:v>
                </c:pt>
                <c:pt idx="541">
                  <c:v>5.5489999999999998E-2</c:v>
                </c:pt>
                <c:pt idx="542">
                  <c:v>5.2609999999999997E-2</c:v>
                </c:pt>
                <c:pt idx="543">
                  <c:v>4.6420000000000003E-2</c:v>
                </c:pt>
                <c:pt idx="544">
                  <c:v>5.5879999999999999E-2</c:v>
                </c:pt>
                <c:pt idx="545">
                  <c:v>6.0539999999999997E-2</c:v>
                </c:pt>
                <c:pt idx="546">
                  <c:v>5.2139999999999999E-2</c:v>
                </c:pt>
                <c:pt idx="547">
                  <c:v>5.2420000000000001E-2</c:v>
                </c:pt>
                <c:pt idx="548">
                  <c:v>4.3819999999999998E-2</c:v>
                </c:pt>
                <c:pt idx="549">
                  <c:v>3.0859999999999999E-2</c:v>
                </c:pt>
                <c:pt idx="550">
                  <c:v>4.5560000000000003E-2</c:v>
                </c:pt>
                <c:pt idx="551">
                  <c:v>5.8950000000000002E-2</c:v>
                </c:pt>
                <c:pt idx="552">
                  <c:v>4.8930000000000001E-2</c:v>
                </c:pt>
                <c:pt idx="553">
                  <c:v>1.6920000000000001E-2</c:v>
                </c:pt>
                <c:pt idx="554">
                  <c:v>1.205E-2</c:v>
                </c:pt>
                <c:pt idx="555">
                  <c:v>3.0960000000000001E-2</c:v>
                </c:pt>
                <c:pt idx="556">
                  <c:v>4.3299999999999998E-2</c:v>
                </c:pt>
                <c:pt idx="557">
                  <c:v>4.3380000000000002E-2</c:v>
                </c:pt>
                <c:pt idx="558">
                  <c:v>3.9820000000000001E-2</c:v>
                </c:pt>
                <c:pt idx="559">
                  <c:v>5.8950000000000002E-2</c:v>
                </c:pt>
                <c:pt idx="560">
                  <c:v>5.9240000000000001E-2</c:v>
                </c:pt>
                <c:pt idx="561">
                  <c:v>6.0720000000000003E-2</c:v>
                </c:pt>
                <c:pt idx="562">
                  <c:v>6.454E-2</c:v>
                </c:pt>
                <c:pt idx="563">
                  <c:v>7.2919999999999999E-2</c:v>
                </c:pt>
                <c:pt idx="564">
                  <c:v>7.3450000000000001E-2</c:v>
                </c:pt>
                <c:pt idx="565">
                  <c:v>7.3450000000000001E-2</c:v>
                </c:pt>
                <c:pt idx="566">
                  <c:v>7.7969999999999998E-2</c:v>
                </c:pt>
                <c:pt idx="567">
                  <c:v>7.3300000000000004E-2</c:v>
                </c:pt>
                <c:pt idx="568">
                  <c:v>6.3589999999999994E-2</c:v>
                </c:pt>
                <c:pt idx="569">
                  <c:v>6.1699999999999998E-2</c:v>
                </c:pt>
                <c:pt idx="570">
                  <c:v>6.6549999999999998E-2</c:v>
                </c:pt>
                <c:pt idx="571">
                  <c:v>7.3370000000000005E-2</c:v>
                </c:pt>
                <c:pt idx="572">
                  <c:v>7.7700000000000005E-2</c:v>
                </c:pt>
                <c:pt idx="573">
                  <c:v>7.9460000000000003E-2</c:v>
                </c:pt>
                <c:pt idx="574">
                  <c:v>5.8810000000000001E-2</c:v>
                </c:pt>
                <c:pt idx="575">
                  <c:v>4.2639999999999997E-2</c:v>
                </c:pt>
                <c:pt idx="576">
                  <c:v>4.3560000000000001E-2</c:v>
                </c:pt>
                <c:pt idx="577">
                  <c:v>4.6120000000000001E-2</c:v>
                </c:pt>
                <c:pt idx="578">
                  <c:v>3.3700000000000001E-2</c:v>
                </c:pt>
                <c:pt idx="579">
                  <c:v>2.7519999999999999E-2</c:v>
                </c:pt>
                <c:pt idx="580">
                  <c:v>3.3989999999999999E-2</c:v>
                </c:pt>
                <c:pt idx="581">
                  <c:v>3.1419999999999997E-2</c:v>
                </c:pt>
                <c:pt idx="582">
                  <c:v>1.7010000000000001E-2</c:v>
                </c:pt>
                <c:pt idx="583">
                  <c:v>8.0999999999999996E-3</c:v>
                </c:pt>
                <c:pt idx="584">
                  <c:v>1.4030000000000001E-2</c:v>
                </c:pt>
                <c:pt idx="585">
                  <c:v>2.4420000000000001E-2</c:v>
                </c:pt>
                <c:pt idx="586">
                  <c:v>3.2539999999999999E-2</c:v>
                </c:pt>
                <c:pt idx="587">
                  <c:v>3.5049999999999998E-2</c:v>
                </c:pt>
                <c:pt idx="588">
                  <c:v>1.9630000000000002E-2</c:v>
                </c:pt>
                <c:pt idx="589">
                  <c:v>7.3899999999999999E-3</c:v>
                </c:pt>
                <c:pt idx="590">
                  <c:v>3.16E-3</c:v>
                </c:pt>
                <c:pt idx="591">
                  <c:v>1.005E-2</c:v>
                </c:pt>
                <c:pt idx="592">
                  <c:v>1.3140000000000001E-2</c:v>
                </c:pt>
                <c:pt idx="593">
                  <c:v>1.7409999999999998E-2</c:v>
                </c:pt>
                <c:pt idx="594">
                  <c:v>1.103E-2</c:v>
                </c:pt>
                <c:pt idx="595">
                  <c:v>8.1499999999999993E-3</c:v>
                </c:pt>
                <c:pt idx="596">
                  <c:v>1.005E-2</c:v>
                </c:pt>
                <c:pt idx="597">
                  <c:v>9.8099999999999993E-3</c:v>
                </c:pt>
                <c:pt idx="598">
                  <c:v>1.397E-2</c:v>
                </c:pt>
                <c:pt idx="599">
                  <c:v>5.1700000000000001E-3</c:v>
                </c:pt>
                <c:pt idx="600">
                  <c:v>-4.7699999999999999E-3</c:v>
                </c:pt>
                <c:pt idx="601">
                  <c:v>-1.443E-2</c:v>
                </c:pt>
                <c:pt idx="602">
                  <c:v>-2.2300000000000002E-3</c:v>
                </c:pt>
                <c:pt idx="603">
                  <c:v>-2.2899999999999999E-3</c:v>
                </c:pt>
                <c:pt idx="604">
                  <c:v>-5.6699999999999997E-3</c:v>
                </c:pt>
                <c:pt idx="605">
                  <c:v>-3.46E-3</c:v>
                </c:pt>
                <c:pt idx="606" formatCode="0.00E+00">
                  <c:v>8.3504100000000002E-4</c:v>
                </c:pt>
                <c:pt idx="607">
                  <c:v>1.026E-2</c:v>
                </c:pt>
                <c:pt idx="608">
                  <c:v>1.6629999999999999E-2</c:v>
                </c:pt>
                <c:pt idx="609">
                  <c:v>1.968E-2</c:v>
                </c:pt>
                <c:pt idx="610">
                  <c:v>8.8500000000000002E-3</c:v>
                </c:pt>
                <c:pt idx="611">
                  <c:v>1.47E-3</c:v>
                </c:pt>
                <c:pt idx="612">
                  <c:v>-4.9100000000000003E-3</c:v>
                </c:pt>
                <c:pt idx="613">
                  <c:v>-6.5399999999999998E-3</c:v>
                </c:pt>
                <c:pt idx="614">
                  <c:v>-6.0200000000000002E-3</c:v>
                </c:pt>
                <c:pt idx="615">
                  <c:v>-2.96E-3</c:v>
                </c:pt>
                <c:pt idx="616">
                  <c:v>1.91E-3</c:v>
                </c:pt>
                <c:pt idx="617">
                  <c:v>1.103E-2</c:v>
                </c:pt>
                <c:pt idx="618">
                  <c:v>9.0900000000000009E-3</c:v>
                </c:pt>
                <c:pt idx="619">
                  <c:v>5.28E-3</c:v>
                </c:pt>
                <c:pt idx="620" formatCode="0.00E+00">
                  <c:v>2.6528199999999999E-4</c:v>
                </c:pt>
                <c:pt idx="621">
                  <c:v>5.62E-3</c:v>
                </c:pt>
                <c:pt idx="622">
                  <c:v>2.8209999999999999E-2</c:v>
                </c:pt>
                <c:pt idx="623">
                  <c:v>3.3239999999999999E-2</c:v>
                </c:pt>
                <c:pt idx="624">
                  <c:v>1.9550000000000001E-2</c:v>
                </c:pt>
                <c:pt idx="625">
                  <c:v>-6.8399999999999997E-3</c:v>
                </c:pt>
                <c:pt idx="626">
                  <c:v>5.4999999999999997E-3</c:v>
                </c:pt>
                <c:pt idx="627">
                  <c:v>6.9499999999999996E-3</c:v>
                </c:pt>
                <c:pt idx="628">
                  <c:v>-1.2600000000000001E-3</c:v>
                </c:pt>
                <c:pt idx="629">
                  <c:v>-1.367E-2</c:v>
                </c:pt>
                <c:pt idx="630">
                  <c:v>-7.9900000000000006E-3</c:v>
                </c:pt>
                <c:pt idx="631">
                  <c:v>-7.1399999999999996E-3</c:v>
                </c:pt>
                <c:pt idx="632">
                  <c:v>-6.2199999999999998E-3</c:v>
                </c:pt>
                <c:pt idx="633">
                  <c:v>-8.09E-3</c:v>
                </c:pt>
                <c:pt idx="634">
                  <c:v>3.2699999999999999E-3</c:v>
                </c:pt>
                <c:pt idx="635">
                  <c:v>5.7000000000000002E-3</c:v>
                </c:pt>
                <c:pt idx="636">
                  <c:v>1.4449999999999999E-2</c:v>
                </c:pt>
                <c:pt idx="637">
                  <c:v>5.47E-3</c:v>
                </c:pt>
                <c:pt idx="638">
                  <c:v>3.2100000000000002E-3</c:v>
                </c:pt>
                <c:pt idx="639">
                  <c:v>9.8300000000000002E-3</c:v>
                </c:pt>
                <c:pt idx="640">
                  <c:v>2.785E-2</c:v>
                </c:pt>
                <c:pt idx="641">
                  <c:v>2.0879999999999999E-2</c:v>
                </c:pt>
                <c:pt idx="642">
                  <c:v>3.6800000000000001E-3</c:v>
                </c:pt>
                <c:pt idx="643">
                  <c:v>7.7400000000000004E-3</c:v>
                </c:pt>
                <c:pt idx="644">
                  <c:v>2.0209999999999999E-2</c:v>
                </c:pt>
                <c:pt idx="645">
                  <c:v>4.3600000000000002E-3</c:v>
                </c:pt>
                <c:pt idx="646">
                  <c:v>8.4100000000000008E-3</c:v>
                </c:pt>
                <c:pt idx="647">
                  <c:v>2.8719999999999999E-2</c:v>
                </c:pt>
                <c:pt idx="648">
                  <c:v>2.9739999999999999E-2</c:v>
                </c:pt>
                <c:pt idx="649">
                  <c:v>-2.7899999999999999E-3</c:v>
                </c:pt>
                <c:pt idx="650">
                  <c:v>-1.3769999999999999E-2</c:v>
                </c:pt>
                <c:pt idx="651">
                  <c:v>-1.515E-2</c:v>
                </c:pt>
                <c:pt idx="652">
                  <c:v>-5.7999999999999996E-3</c:v>
                </c:pt>
                <c:pt idx="653">
                  <c:v>1.4420000000000001E-2</c:v>
                </c:pt>
                <c:pt idx="654">
                  <c:v>2.8369999999999999E-2</c:v>
                </c:pt>
                <c:pt idx="655">
                  <c:v>1.529E-2</c:v>
                </c:pt>
                <c:pt idx="656">
                  <c:v>-1.6719999999999999E-2</c:v>
                </c:pt>
                <c:pt idx="657">
                  <c:v>-2.1690000000000001E-2</c:v>
                </c:pt>
                <c:pt idx="658">
                  <c:v>-1.5509999999999999E-2</c:v>
                </c:pt>
                <c:pt idx="659">
                  <c:v>3.6099999999999999E-3</c:v>
                </c:pt>
                <c:pt idx="660">
                  <c:v>2.5400000000000002E-3</c:v>
                </c:pt>
                <c:pt idx="661">
                  <c:v>-3.6800000000000001E-3</c:v>
                </c:pt>
                <c:pt idx="662">
                  <c:v>-7.2300000000000003E-3</c:v>
                </c:pt>
                <c:pt idx="663">
                  <c:v>1.065E-2</c:v>
                </c:pt>
                <c:pt idx="664">
                  <c:v>1.5469999999999999E-2</c:v>
                </c:pt>
                <c:pt idx="665">
                  <c:v>-1.2919999999999999E-2</c:v>
                </c:pt>
                <c:pt idx="666">
                  <c:v>-2.9510000000000002E-2</c:v>
                </c:pt>
                <c:pt idx="667">
                  <c:v>-1.027E-2</c:v>
                </c:pt>
                <c:pt idx="668">
                  <c:v>2.605E-2</c:v>
                </c:pt>
                <c:pt idx="669">
                  <c:v>2.239E-2</c:v>
                </c:pt>
                <c:pt idx="670">
                  <c:v>3.8500000000000001E-3</c:v>
                </c:pt>
                <c:pt idx="671">
                  <c:v>-7.5100000000000002E-3</c:v>
                </c:pt>
                <c:pt idx="672">
                  <c:v>-5.2300000000000003E-3</c:v>
                </c:pt>
                <c:pt idx="673">
                  <c:v>-6.79E-3</c:v>
                </c:pt>
                <c:pt idx="674">
                  <c:v>-1.626E-2</c:v>
                </c:pt>
                <c:pt idx="675">
                  <c:v>-2.5780000000000001E-2</c:v>
                </c:pt>
                <c:pt idx="676">
                  <c:v>-2.5399999999999999E-2</c:v>
                </c:pt>
                <c:pt idx="677">
                  <c:v>-1.983E-2</c:v>
                </c:pt>
                <c:pt idx="678">
                  <c:v>3.2599999999999999E-3</c:v>
                </c:pt>
                <c:pt idx="679">
                  <c:v>1.8290000000000001E-2</c:v>
                </c:pt>
                <c:pt idx="680">
                  <c:v>1.473E-2</c:v>
                </c:pt>
                <c:pt idx="681">
                  <c:v>-6.1999999999999998E-3</c:v>
                </c:pt>
                <c:pt idx="682">
                  <c:v>-1.3169999999999999E-2</c:v>
                </c:pt>
                <c:pt idx="683">
                  <c:v>-1.1259999999999999E-2</c:v>
                </c:pt>
                <c:pt idx="684">
                  <c:v>-5.1399999999999996E-3</c:v>
                </c:pt>
                <c:pt idx="685">
                  <c:v>-5.7499999999999999E-3</c:v>
                </c:pt>
                <c:pt idx="686">
                  <c:v>-2.5999999999999999E-3</c:v>
                </c:pt>
                <c:pt idx="687">
                  <c:v>-1.6910000000000001E-2</c:v>
                </c:pt>
                <c:pt idx="688">
                  <c:v>-1.558E-2</c:v>
                </c:pt>
                <c:pt idx="689">
                  <c:v>-1.8200000000000001E-2</c:v>
                </c:pt>
                <c:pt idx="690">
                  <c:v>-3.5899999999999999E-3</c:v>
                </c:pt>
                <c:pt idx="691">
                  <c:v>-3.5599999999999998E-3</c:v>
                </c:pt>
                <c:pt idx="692">
                  <c:v>1.124E-2</c:v>
                </c:pt>
                <c:pt idx="693">
                  <c:v>4.1999999999999997E-3</c:v>
                </c:pt>
                <c:pt idx="694">
                  <c:v>-1.4659999999999999E-2</c:v>
                </c:pt>
                <c:pt idx="695">
                  <c:v>-3.3020000000000001E-2</c:v>
                </c:pt>
                <c:pt idx="696">
                  <c:v>-1.5570000000000001E-2</c:v>
                </c:pt>
                <c:pt idx="697">
                  <c:v>-1.093E-2</c:v>
                </c:pt>
                <c:pt idx="698">
                  <c:v>-2.104E-2</c:v>
                </c:pt>
                <c:pt idx="699">
                  <c:v>-2.2630000000000001E-2</c:v>
                </c:pt>
                <c:pt idx="700">
                  <c:v>-1.2619999999999999E-2</c:v>
                </c:pt>
                <c:pt idx="701">
                  <c:v>-9.9299999999999996E-3</c:v>
                </c:pt>
                <c:pt idx="702">
                  <c:v>-2.367E-2</c:v>
                </c:pt>
                <c:pt idx="703">
                  <c:v>-4.5609999999999998E-2</c:v>
                </c:pt>
                <c:pt idx="704">
                  <c:v>-4.333E-2</c:v>
                </c:pt>
                <c:pt idx="705">
                  <c:v>-3.6659999999999998E-2</c:v>
                </c:pt>
                <c:pt idx="706">
                  <c:v>-1.9740000000000001E-2</c:v>
                </c:pt>
                <c:pt idx="707">
                  <c:v>-1.915E-2</c:v>
                </c:pt>
                <c:pt idx="708">
                  <c:v>-1.226E-2</c:v>
                </c:pt>
                <c:pt idx="709">
                  <c:v>-2.794E-2</c:v>
                </c:pt>
                <c:pt idx="710">
                  <c:v>-4.1329999999999999E-2</c:v>
                </c:pt>
                <c:pt idx="711">
                  <c:v>-3.619E-2</c:v>
                </c:pt>
                <c:pt idx="712">
                  <c:v>-2.8709999999999999E-2</c:v>
                </c:pt>
                <c:pt idx="713">
                  <c:v>-1.359E-2</c:v>
                </c:pt>
                <c:pt idx="714">
                  <c:v>4.7699999999999999E-3</c:v>
                </c:pt>
                <c:pt idx="715">
                  <c:v>1.4080000000000001E-2</c:v>
                </c:pt>
                <c:pt idx="716">
                  <c:v>7.5900000000000004E-3</c:v>
                </c:pt>
                <c:pt idx="717" formatCode="0.00E+00">
                  <c:v>-9.6615399999999999E-4</c:v>
                </c:pt>
                <c:pt idx="718">
                  <c:v>4.8300000000000001E-3</c:v>
                </c:pt>
                <c:pt idx="719" formatCode="0.00E+00">
                  <c:v>6.8535000000000004E-4</c:v>
                </c:pt>
                <c:pt idx="720">
                  <c:v>-1.25E-3</c:v>
                </c:pt>
                <c:pt idx="721">
                  <c:v>-1.7860000000000001E-2</c:v>
                </c:pt>
                <c:pt idx="722">
                  <c:v>-2.7490000000000001E-2</c:v>
                </c:pt>
                <c:pt idx="723">
                  <c:v>-3.483E-2</c:v>
                </c:pt>
                <c:pt idx="724">
                  <c:v>-1.984E-2</c:v>
                </c:pt>
                <c:pt idx="725" formatCode="0.00E+00">
                  <c:v>-4.0778199999999998E-4</c:v>
                </c:pt>
                <c:pt idx="726">
                  <c:v>8.8999999999999999E-3</c:v>
                </c:pt>
                <c:pt idx="727">
                  <c:v>-8.8599999999999998E-3</c:v>
                </c:pt>
                <c:pt idx="728">
                  <c:v>-3.3300000000000003E-2</c:v>
                </c:pt>
                <c:pt idx="729">
                  <c:v>-2.9649999999999999E-2</c:v>
                </c:pt>
                <c:pt idx="730">
                  <c:v>2.4099999999999998E-3</c:v>
                </c:pt>
                <c:pt idx="731">
                  <c:v>2.4330000000000001E-2</c:v>
                </c:pt>
                <c:pt idx="732">
                  <c:v>1.0710000000000001E-2</c:v>
                </c:pt>
                <c:pt idx="733">
                  <c:v>-3.5100000000000001E-3</c:v>
                </c:pt>
                <c:pt idx="734">
                  <c:v>-6.5799999999999999E-3</c:v>
                </c:pt>
                <c:pt idx="735">
                  <c:v>2.0999999999999999E-3</c:v>
                </c:pt>
                <c:pt idx="736">
                  <c:v>9.5499999999999995E-3</c:v>
                </c:pt>
                <c:pt idx="737">
                  <c:v>2.1669999999999998E-2</c:v>
                </c:pt>
                <c:pt idx="738">
                  <c:v>1.685E-2</c:v>
                </c:pt>
                <c:pt idx="739">
                  <c:v>1.24E-3</c:v>
                </c:pt>
                <c:pt idx="740">
                  <c:v>-1.5610000000000001E-2</c:v>
                </c:pt>
                <c:pt idx="741">
                  <c:v>-1.9199999999999998E-2</c:v>
                </c:pt>
                <c:pt idx="742">
                  <c:v>-7.1799999999999998E-3</c:v>
                </c:pt>
                <c:pt idx="743">
                  <c:v>4.1700000000000001E-3</c:v>
                </c:pt>
                <c:pt idx="744">
                  <c:v>1.4239999999999999E-2</c:v>
                </c:pt>
                <c:pt idx="745">
                  <c:v>3.44E-2</c:v>
                </c:pt>
                <c:pt idx="746">
                  <c:v>4.3909999999999998E-2</c:v>
                </c:pt>
                <c:pt idx="747">
                  <c:v>2.0140000000000002E-2</c:v>
                </c:pt>
                <c:pt idx="748">
                  <c:v>-1.804E-2</c:v>
                </c:pt>
                <c:pt idx="749">
                  <c:v>-3.2620000000000003E-2</c:v>
                </c:pt>
                <c:pt idx="750">
                  <c:v>-8.6099999999999996E-3</c:v>
                </c:pt>
                <c:pt idx="751">
                  <c:v>2.1010000000000001E-2</c:v>
                </c:pt>
                <c:pt idx="752">
                  <c:v>1.6129999999999999E-2</c:v>
                </c:pt>
                <c:pt idx="753">
                  <c:v>-1.171E-2</c:v>
                </c:pt>
                <c:pt idx="754">
                  <c:v>-3.2499999999999999E-3</c:v>
                </c:pt>
                <c:pt idx="755">
                  <c:v>2.0469999999999999E-2</c:v>
                </c:pt>
                <c:pt idx="756">
                  <c:v>2.4160000000000001E-2</c:v>
                </c:pt>
                <c:pt idx="757">
                  <c:v>2.138E-2</c:v>
                </c:pt>
                <c:pt idx="758">
                  <c:v>1.1860000000000001E-2</c:v>
                </c:pt>
                <c:pt idx="759" formatCode="0.00E+00">
                  <c:v>-9.4590199999999998E-4</c:v>
                </c:pt>
                <c:pt idx="760">
                  <c:v>5.2100000000000002E-3</c:v>
                </c:pt>
                <c:pt idx="761">
                  <c:v>3.0800000000000001E-2</c:v>
                </c:pt>
                <c:pt idx="762">
                  <c:v>4.5100000000000001E-2</c:v>
                </c:pt>
                <c:pt idx="763">
                  <c:v>3.5499999999999997E-2</c:v>
                </c:pt>
                <c:pt idx="764">
                  <c:v>1.0149999999999999E-2</c:v>
                </c:pt>
                <c:pt idx="765">
                  <c:v>8.7100000000000007E-3</c:v>
                </c:pt>
                <c:pt idx="766">
                  <c:v>1.5169999999999999E-2</c:v>
                </c:pt>
                <c:pt idx="767">
                  <c:v>3.4229999999999997E-2</c:v>
                </c:pt>
                <c:pt idx="768">
                  <c:v>3.63E-3</c:v>
                </c:pt>
                <c:pt idx="769">
                  <c:v>3.9500000000000004E-3</c:v>
                </c:pt>
                <c:pt idx="770">
                  <c:v>5.9100000000000003E-3</c:v>
                </c:pt>
                <c:pt idx="771">
                  <c:v>2.8219999999999999E-2</c:v>
                </c:pt>
                <c:pt idx="772">
                  <c:v>3.0870000000000002E-2</c:v>
                </c:pt>
                <c:pt idx="773">
                  <c:v>4.292E-2</c:v>
                </c:pt>
                <c:pt idx="774">
                  <c:v>4.8910000000000002E-2</c:v>
                </c:pt>
                <c:pt idx="775">
                  <c:v>3.7990000000000003E-2</c:v>
                </c:pt>
                <c:pt idx="776">
                  <c:v>4.2930000000000003E-2</c:v>
                </c:pt>
                <c:pt idx="777">
                  <c:v>5.5629999999999999E-2</c:v>
                </c:pt>
                <c:pt idx="778">
                  <c:v>8.1490000000000007E-2</c:v>
                </c:pt>
                <c:pt idx="779">
                  <c:v>8.0869999999999997E-2</c:v>
                </c:pt>
                <c:pt idx="780">
                  <c:v>7.4099999999999999E-2</c:v>
                </c:pt>
                <c:pt idx="781">
                  <c:v>5.9479999999999998E-2</c:v>
                </c:pt>
                <c:pt idx="782">
                  <c:v>6.5949999999999995E-2</c:v>
                </c:pt>
                <c:pt idx="783">
                  <c:v>7.041E-2</c:v>
                </c:pt>
                <c:pt idx="784">
                  <c:v>8.1250000000000003E-2</c:v>
                </c:pt>
                <c:pt idx="785">
                  <c:v>7.8439999999999996E-2</c:v>
                </c:pt>
                <c:pt idx="786">
                  <c:v>9.0990000000000001E-2</c:v>
                </c:pt>
                <c:pt idx="787">
                  <c:v>0.10100000000000001</c:v>
                </c:pt>
                <c:pt idx="788">
                  <c:v>0.12545999999999999</c:v>
                </c:pt>
                <c:pt idx="789">
                  <c:v>0.14685000000000001</c:v>
                </c:pt>
                <c:pt idx="790">
                  <c:v>0.16658999999999999</c:v>
                </c:pt>
                <c:pt idx="791">
                  <c:v>0.16689999999999999</c:v>
                </c:pt>
                <c:pt idx="792">
                  <c:v>0.18010999999999999</c:v>
                </c:pt>
                <c:pt idx="793">
                  <c:v>0.20826</c:v>
                </c:pt>
                <c:pt idx="794">
                  <c:v>0.22323000000000001</c:v>
                </c:pt>
                <c:pt idx="795">
                  <c:v>0.19714000000000001</c:v>
                </c:pt>
                <c:pt idx="796">
                  <c:v>0.15554000000000001</c:v>
                </c:pt>
                <c:pt idx="797">
                  <c:v>0.15054000000000001</c:v>
                </c:pt>
                <c:pt idx="798">
                  <c:v>0.16961000000000001</c:v>
                </c:pt>
                <c:pt idx="799">
                  <c:v>0.18343000000000001</c:v>
                </c:pt>
                <c:pt idx="800">
                  <c:v>0.19755</c:v>
                </c:pt>
                <c:pt idx="801">
                  <c:v>0.23275999999999999</c:v>
                </c:pt>
                <c:pt idx="802">
                  <c:v>0.26404</c:v>
                </c:pt>
                <c:pt idx="803">
                  <c:v>0.26445999999999997</c:v>
                </c:pt>
                <c:pt idx="804">
                  <c:v>0.23216999999999999</c:v>
                </c:pt>
                <c:pt idx="805">
                  <c:v>0.19758999999999999</c:v>
                </c:pt>
                <c:pt idx="806">
                  <c:v>0.20569000000000001</c:v>
                </c:pt>
                <c:pt idx="807">
                  <c:v>0.21795999999999999</c:v>
                </c:pt>
                <c:pt idx="808">
                  <c:v>0.22003</c:v>
                </c:pt>
                <c:pt idx="809">
                  <c:v>0.19656999999999999</c:v>
                </c:pt>
                <c:pt idx="810">
                  <c:v>0.21529999999999999</c:v>
                </c:pt>
                <c:pt idx="811">
                  <c:v>0.24437999999999999</c:v>
                </c:pt>
                <c:pt idx="812">
                  <c:v>0.29647000000000001</c:v>
                </c:pt>
                <c:pt idx="813">
                  <c:v>0.29646</c:v>
                </c:pt>
                <c:pt idx="814">
                  <c:v>0.30270999999999998</c:v>
                </c:pt>
                <c:pt idx="815">
                  <c:v>0.31306</c:v>
                </c:pt>
                <c:pt idx="816">
                  <c:v>0.31717000000000001</c:v>
                </c:pt>
                <c:pt idx="817">
                  <c:v>0.30579000000000001</c:v>
                </c:pt>
                <c:pt idx="818">
                  <c:v>0.30001</c:v>
                </c:pt>
                <c:pt idx="819">
                  <c:v>0.31495000000000001</c:v>
                </c:pt>
                <c:pt idx="820">
                  <c:v>0.31468000000000002</c:v>
                </c:pt>
                <c:pt idx="821">
                  <c:v>0.31017</c:v>
                </c:pt>
                <c:pt idx="822">
                  <c:v>0.29548000000000002</c:v>
                </c:pt>
                <c:pt idx="823">
                  <c:v>0.29498999999999997</c:v>
                </c:pt>
                <c:pt idx="824">
                  <c:v>0.29627999999999999</c:v>
                </c:pt>
                <c:pt idx="825">
                  <c:v>0.3014</c:v>
                </c:pt>
                <c:pt idx="826">
                  <c:v>0.32890999999999998</c:v>
                </c:pt>
                <c:pt idx="827">
                  <c:v>0.35759000000000002</c:v>
                </c:pt>
                <c:pt idx="828">
                  <c:v>0.35687999999999998</c:v>
                </c:pt>
                <c:pt idx="829">
                  <c:v>0.32063000000000003</c:v>
                </c:pt>
                <c:pt idx="830">
                  <c:v>0.31402999999999998</c:v>
                </c:pt>
                <c:pt idx="831">
                  <c:v>0.32168000000000002</c:v>
                </c:pt>
                <c:pt idx="832">
                  <c:v>0.32401999999999997</c:v>
                </c:pt>
                <c:pt idx="833">
                  <c:v>0.34126000000000001</c:v>
                </c:pt>
                <c:pt idx="834">
                  <c:v>0.36242000000000002</c:v>
                </c:pt>
                <c:pt idx="835">
                  <c:v>0.37348999999999999</c:v>
                </c:pt>
                <c:pt idx="836">
                  <c:v>0.33467000000000002</c:v>
                </c:pt>
                <c:pt idx="837">
                  <c:v>0.30664999999999998</c:v>
                </c:pt>
                <c:pt idx="838">
                  <c:v>0.29897000000000001</c:v>
                </c:pt>
                <c:pt idx="839">
                  <c:v>0.33165</c:v>
                </c:pt>
                <c:pt idx="840">
                  <c:v>0.37581999999999999</c:v>
                </c:pt>
                <c:pt idx="841">
                  <c:v>0.39526</c:v>
                </c:pt>
                <c:pt idx="842">
                  <c:v>0.38773000000000002</c:v>
                </c:pt>
                <c:pt idx="843">
                  <c:v>0.35765000000000002</c:v>
                </c:pt>
                <c:pt idx="844">
                  <c:v>0.36775999999999998</c:v>
                </c:pt>
                <c:pt idx="845">
                  <c:v>0.40426000000000001</c:v>
                </c:pt>
                <c:pt idx="846">
                  <c:v>0.44542999999999999</c:v>
                </c:pt>
                <c:pt idx="847">
                  <c:v>0.46838000000000002</c:v>
                </c:pt>
                <c:pt idx="848">
                  <c:v>0.47505999999999998</c:v>
                </c:pt>
                <c:pt idx="849">
                  <c:v>0.47933999999999999</c:v>
                </c:pt>
                <c:pt idx="850">
                  <c:v>0.47946</c:v>
                </c:pt>
                <c:pt idx="851">
                  <c:v>0.47738000000000003</c:v>
                </c:pt>
                <c:pt idx="852">
                  <c:v>0.48248999999999997</c:v>
                </c:pt>
                <c:pt idx="853">
                  <c:v>0.50978000000000001</c:v>
                </c:pt>
                <c:pt idx="854">
                  <c:v>0.52431000000000005</c:v>
                </c:pt>
                <c:pt idx="855">
                  <c:v>0.51683999999999997</c:v>
                </c:pt>
                <c:pt idx="856">
                  <c:v>0.54495000000000005</c:v>
                </c:pt>
                <c:pt idx="857">
                  <c:v>0.58504999999999996</c:v>
                </c:pt>
                <c:pt idx="858">
                  <c:v>0.59835000000000005</c:v>
                </c:pt>
                <c:pt idx="859">
                  <c:v>0.57406999999999997</c:v>
                </c:pt>
                <c:pt idx="860">
                  <c:v>0.59291000000000005</c:v>
                </c:pt>
                <c:pt idx="861">
                  <c:v>0.63690000000000002</c:v>
                </c:pt>
                <c:pt idx="862">
                  <c:v>0.65639000000000003</c:v>
                </c:pt>
                <c:pt idx="863">
                  <c:v>0.65385000000000004</c:v>
                </c:pt>
                <c:pt idx="864">
                  <c:v>0.68439000000000005</c:v>
                </c:pt>
                <c:pt idx="865">
                  <c:v>0.7329</c:v>
                </c:pt>
                <c:pt idx="866">
                  <c:v>0.73895</c:v>
                </c:pt>
                <c:pt idx="867">
                  <c:v>0.72543000000000002</c:v>
                </c:pt>
                <c:pt idx="868">
                  <c:v>0.76300000000000001</c:v>
                </c:pt>
                <c:pt idx="869">
                  <c:v>0.81259000000000003</c:v>
                </c:pt>
                <c:pt idx="870">
                  <c:v>0.86921999999999999</c:v>
                </c:pt>
                <c:pt idx="871">
                  <c:v>0.89603999999999995</c:v>
                </c:pt>
                <c:pt idx="872">
                  <c:v>0.92632999999999999</c:v>
                </c:pt>
                <c:pt idx="873">
                  <c:v>0.92118999999999995</c:v>
                </c:pt>
                <c:pt idx="874">
                  <c:v>0.94055999999999995</c:v>
                </c:pt>
                <c:pt idx="875">
                  <c:v>0.97108000000000005</c:v>
                </c:pt>
                <c:pt idx="876">
                  <c:v>1.0316099999999999</c:v>
                </c:pt>
                <c:pt idx="877">
                  <c:v>1.08375</c:v>
                </c:pt>
                <c:pt idx="878">
                  <c:v>1.12429</c:v>
                </c:pt>
                <c:pt idx="879">
                  <c:v>1.1890099999999999</c:v>
                </c:pt>
                <c:pt idx="880">
                  <c:v>1.26074</c:v>
                </c:pt>
                <c:pt idx="881">
                  <c:v>1.2847599999999999</c:v>
                </c:pt>
                <c:pt idx="882">
                  <c:v>1.2451000000000001</c:v>
                </c:pt>
                <c:pt idx="883">
                  <c:v>1.24722</c:v>
                </c:pt>
                <c:pt idx="884">
                  <c:v>1.32054</c:v>
                </c:pt>
                <c:pt idx="885">
                  <c:v>1.4070800000000001</c:v>
                </c:pt>
                <c:pt idx="886">
                  <c:v>1.4659</c:v>
                </c:pt>
                <c:pt idx="887">
                  <c:v>1.52064</c:v>
                </c:pt>
                <c:pt idx="888">
                  <c:v>1.55952</c:v>
                </c:pt>
                <c:pt idx="889">
                  <c:v>1.5824199999999999</c:v>
                </c:pt>
                <c:pt idx="890">
                  <c:v>1.6131500000000001</c:v>
                </c:pt>
                <c:pt idx="891">
                  <c:v>1.6976899999999999</c:v>
                </c:pt>
                <c:pt idx="892">
                  <c:v>1.7726</c:v>
                </c:pt>
                <c:pt idx="893">
                  <c:v>1.8217699999999999</c:v>
                </c:pt>
                <c:pt idx="894">
                  <c:v>1.8449199999999999</c:v>
                </c:pt>
                <c:pt idx="895">
                  <c:v>1.87382</c:v>
                </c:pt>
                <c:pt idx="896">
                  <c:v>1.94608</c:v>
                </c:pt>
                <c:pt idx="897">
                  <c:v>2.0532699999999999</c:v>
                </c:pt>
                <c:pt idx="898">
                  <c:v>2.13408</c:v>
                </c:pt>
                <c:pt idx="899">
                  <c:v>2.17387</c:v>
                </c:pt>
                <c:pt idx="900">
                  <c:v>2.20295</c:v>
                </c:pt>
                <c:pt idx="901">
                  <c:v>2.2493099999999999</c:v>
                </c:pt>
                <c:pt idx="902">
                  <c:v>2.29779</c:v>
                </c:pt>
                <c:pt idx="903">
                  <c:v>2.3671799999999998</c:v>
                </c:pt>
                <c:pt idx="904">
                  <c:v>2.48604</c:v>
                </c:pt>
                <c:pt idx="905">
                  <c:v>2.58846</c:v>
                </c:pt>
                <c:pt idx="906">
                  <c:v>2.6303100000000001</c:v>
                </c:pt>
                <c:pt idx="907">
                  <c:v>2.6440800000000002</c:v>
                </c:pt>
                <c:pt idx="908">
                  <c:v>2.74796</c:v>
                </c:pt>
                <c:pt idx="909">
                  <c:v>2.8712900000000001</c:v>
                </c:pt>
                <c:pt idx="910">
                  <c:v>2.97546</c:v>
                </c:pt>
                <c:pt idx="911">
                  <c:v>3.0510100000000002</c:v>
                </c:pt>
                <c:pt idx="912">
                  <c:v>3.1293799999999998</c:v>
                </c:pt>
                <c:pt idx="913">
                  <c:v>3.1804000000000001</c:v>
                </c:pt>
                <c:pt idx="914">
                  <c:v>3.2404899999999999</c:v>
                </c:pt>
                <c:pt idx="915">
                  <c:v>3.3196599999999998</c:v>
                </c:pt>
                <c:pt idx="916">
                  <c:v>3.3879199999999998</c:v>
                </c:pt>
                <c:pt idx="917">
                  <c:v>3.4494699999999998</c:v>
                </c:pt>
                <c:pt idx="918">
                  <c:v>3.5565099999999998</c:v>
                </c:pt>
                <c:pt idx="919">
                  <c:v>3.71191</c:v>
                </c:pt>
                <c:pt idx="920">
                  <c:v>3.8273199999999998</c:v>
                </c:pt>
                <c:pt idx="921">
                  <c:v>3.8639700000000001</c:v>
                </c:pt>
                <c:pt idx="922">
                  <c:v>3.8945099999999999</c:v>
                </c:pt>
                <c:pt idx="923">
                  <c:v>3.9398900000000001</c:v>
                </c:pt>
                <c:pt idx="924">
                  <c:v>3.9768699999999999</c:v>
                </c:pt>
                <c:pt idx="925">
                  <c:v>3.99539</c:v>
                </c:pt>
                <c:pt idx="926">
                  <c:v>4.0867199999999997</c:v>
                </c:pt>
                <c:pt idx="927">
                  <c:v>4.1761400000000002</c:v>
                </c:pt>
                <c:pt idx="928">
                  <c:v>4.2063899999999999</c:v>
                </c:pt>
                <c:pt idx="929">
                  <c:v>4.1837299999999997</c:v>
                </c:pt>
                <c:pt idx="930">
                  <c:v>4.1934699999999996</c:v>
                </c:pt>
                <c:pt idx="931">
                  <c:v>4.2497199999999999</c:v>
                </c:pt>
                <c:pt idx="932">
                  <c:v>4.3018200000000002</c:v>
                </c:pt>
                <c:pt idx="933">
                  <c:v>4.3319599999999996</c:v>
                </c:pt>
                <c:pt idx="934">
                  <c:v>4.3636499999999998</c:v>
                </c:pt>
                <c:pt idx="935">
                  <c:v>4.4163699999999997</c:v>
                </c:pt>
                <c:pt idx="936">
                  <c:v>4.4208299999999996</c:v>
                </c:pt>
                <c:pt idx="937">
                  <c:v>4.4012599999999997</c:v>
                </c:pt>
                <c:pt idx="938">
                  <c:v>4.4268799999999997</c:v>
                </c:pt>
                <c:pt idx="939">
                  <c:v>4.4900700000000002</c:v>
                </c:pt>
                <c:pt idx="940">
                  <c:v>4.5015799999999997</c:v>
                </c:pt>
                <c:pt idx="941">
                  <c:v>4.51417</c:v>
                </c:pt>
                <c:pt idx="942">
                  <c:v>4.55227</c:v>
                </c:pt>
                <c:pt idx="943">
                  <c:v>4.6061500000000004</c:v>
                </c:pt>
                <c:pt idx="944">
                  <c:v>4.6278800000000002</c:v>
                </c:pt>
                <c:pt idx="945">
                  <c:v>4.6485700000000003</c:v>
                </c:pt>
                <c:pt idx="946">
                  <c:v>4.6810700000000001</c:v>
                </c:pt>
                <c:pt idx="947">
                  <c:v>4.73719</c:v>
                </c:pt>
                <c:pt idx="948">
                  <c:v>4.7626099999999996</c:v>
                </c:pt>
                <c:pt idx="949">
                  <c:v>4.7426000000000004</c:v>
                </c:pt>
                <c:pt idx="950">
                  <c:v>4.7155199999999997</c:v>
                </c:pt>
                <c:pt idx="951">
                  <c:v>4.7084299999999999</c:v>
                </c:pt>
                <c:pt idx="952">
                  <c:v>4.6852900000000002</c:v>
                </c:pt>
                <c:pt idx="953">
                  <c:v>4.6612900000000002</c:v>
                </c:pt>
                <c:pt idx="954">
                  <c:v>4.6699099999999998</c:v>
                </c:pt>
                <c:pt idx="955">
                  <c:v>4.6624100000000004</c:v>
                </c:pt>
                <c:pt idx="956">
                  <c:v>4.6250900000000001</c:v>
                </c:pt>
                <c:pt idx="957">
                  <c:v>4.57362</c:v>
                </c:pt>
                <c:pt idx="958">
                  <c:v>4.5566700000000004</c:v>
                </c:pt>
                <c:pt idx="959">
                  <c:v>4.5196199999999997</c:v>
                </c:pt>
                <c:pt idx="960">
                  <c:v>4.4757199999999999</c:v>
                </c:pt>
                <c:pt idx="961">
                  <c:v>4.3971400000000003</c:v>
                </c:pt>
                <c:pt idx="962">
                  <c:v>4.3079400000000003</c:v>
                </c:pt>
                <c:pt idx="963">
                  <c:v>4.2142099999999996</c:v>
                </c:pt>
                <c:pt idx="964">
                  <c:v>4.1766199999999998</c:v>
                </c:pt>
                <c:pt idx="965">
                  <c:v>4.17394</c:v>
                </c:pt>
                <c:pt idx="966">
                  <c:v>4.1729200000000004</c:v>
                </c:pt>
                <c:pt idx="967">
                  <c:v>4.1217199999999998</c:v>
                </c:pt>
                <c:pt idx="968">
                  <c:v>4.0247400000000004</c:v>
                </c:pt>
                <c:pt idx="969">
                  <c:v>3.9476800000000001</c:v>
                </c:pt>
                <c:pt idx="970">
                  <c:v>3.9205800000000002</c:v>
                </c:pt>
                <c:pt idx="971">
                  <c:v>3.9121999999999999</c:v>
                </c:pt>
                <c:pt idx="972">
                  <c:v>3.87066</c:v>
                </c:pt>
                <c:pt idx="973">
                  <c:v>3.85297</c:v>
                </c:pt>
                <c:pt idx="974">
                  <c:v>3.84137</c:v>
                </c:pt>
                <c:pt idx="975">
                  <c:v>3.8308900000000001</c:v>
                </c:pt>
                <c:pt idx="976">
                  <c:v>3.7967399999999998</c:v>
                </c:pt>
                <c:pt idx="977">
                  <c:v>3.7731599999999998</c:v>
                </c:pt>
                <c:pt idx="978">
                  <c:v>3.7324899999999999</c:v>
                </c:pt>
                <c:pt idx="979">
                  <c:v>3.6564899999999998</c:v>
                </c:pt>
                <c:pt idx="980">
                  <c:v>3.5694499999999998</c:v>
                </c:pt>
                <c:pt idx="981">
                  <c:v>3.5127899999999999</c:v>
                </c:pt>
                <c:pt idx="982">
                  <c:v>3.4907699999999999</c:v>
                </c:pt>
                <c:pt idx="983">
                  <c:v>3.4729999999999999</c:v>
                </c:pt>
                <c:pt idx="984">
                  <c:v>3.4257599999999999</c:v>
                </c:pt>
                <c:pt idx="985">
                  <c:v>3.3452700000000002</c:v>
                </c:pt>
                <c:pt idx="986">
                  <c:v>3.2750900000000001</c:v>
                </c:pt>
                <c:pt idx="987">
                  <c:v>3.21068</c:v>
                </c:pt>
                <c:pt idx="988">
                  <c:v>3.1302300000000001</c:v>
                </c:pt>
                <c:pt idx="989">
                  <c:v>3.0412599999999999</c:v>
                </c:pt>
                <c:pt idx="990">
                  <c:v>2.9802300000000002</c:v>
                </c:pt>
                <c:pt idx="991">
                  <c:v>2.9185099999999999</c:v>
                </c:pt>
                <c:pt idx="992">
                  <c:v>2.8571</c:v>
                </c:pt>
                <c:pt idx="993">
                  <c:v>2.8233899999999998</c:v>
                </c:pt>
                <c:pt idx="994">
                  <c:v>2.8071000000000002</c:v>
                </c:pt>
                <c:pt idx="995">
                  <c:v>2.7751100000000002</c:v>
                </c:pt>
                <c:pt idx="996">
                  <c:v>2.7418100000000001</c:v>
                </c:pt>
                <c:pt idx="997">
                  <c:v>2.7381000000000002</c:v>
                </c:pt>
                <c:pt idx="998">
                  <c:v>2.73631</c:v>
                </c:pt>
                <c:pt idx="999">
                  <c:v>2.71461</c:v>
                </c:pt>
                <c:pt idx="1000">
                  <c:v>2.7050800000000002</c:v>
                </c:pt>
                <c:pt idx="1001">
                  <c:v>2.7137500000000001</c:v>
                </c:pt>
                <c:pt idx="1002">
                  <c:v>2.7097799999999999</c:v>
                </c:pt>
                <c:pt idx="1003">
                  <c:v>2.7063299999999999</c:v>
                </c:pt>
                <c:pt idx="1004">
                  <c:v>2.7083499999999998</c:v>
                </c:pt>
                <c:pt idx="1005">
                  <c:v>2.71672</c:v>
                </c:pt>
                <c:pt idx="1006">
                  <c:v>2.71746</c:v>
                </c:pt>
                <c:pt idx="1007">
                  <c:v>2.74844</c:v>
                </c:pt>
                <c:pt idx="1008">
                  <c:v>2.7959999999999998</c:v>
                </c:pt>
                <c:pt idx="1009">
                  <c:v>2.8265799999999999</c:v>
                </c:pt>
                <c:pt idx="1010">
                  <c:v>2.81</c:v>
                </c:pt>
                <c:pt idx="1011">
                  <c:v>2.7930100000000002</c:v>
                </c:pt>
                <c:pt idx="1012">
                  <c:v>2.84768</c:v>
                </c:pt>
                <c:pt idx="1013">
                  <c:v>2.93221</c:v>
                </c:pt>
                <c:pt idx="1014">
                  <c:v>2.9650400000000001</c:v>
                </c:pt>
                <c:pt idx="1015">
                  <c:v>2.9646699999999999</c:v>
                </c:pt>
                <c:pt idx="1016">
                  <c:v>2.9876499999999999</c:v>
                </c:pt>
                <c:pt idx="1017">
                  <c:v>3.02291</c:v>
                </c:pt>
                <c:pt idx="1018">
                  <c:v>3.06243</c:v>
                </c:pt>
                <c:pt idx="1019">
                  <c:v>3.1288</c:v>
                </c:pt>
                <c:pt idx="1020">
                  <c:v>3.2162600000000001</c:v>
                </c:pt>
                <c:pt idx="1021">
                  <c:v>3.2710900000000001</c:v>
                </c:pt>
                <c:pt idx="1022">
                  <c:v>3.2924600000000002</c:v>
                </c:pt>
                <c:pt idx="1023">
                  <c:v>3.3147799999999998</c:v>
                </c:pt>
                <c:pt idx="1024">
                  <c:v>3.38531</c:v>
                </c:pt>
                <c:pt idx="1025">
                  <c:v>3.4786199999999998</c:v>
                </c:pt>
                <c:pt idx="1026">
                  <c:v>3.5505200000000001</c:v>
                </c:pt>
                <c:pt idx="1027">
                  <c:v>3.5852900000000001</c:v>
                </c:pt>
                <c:pt idx="1028">
                  <c:v>3.6073200000000001</c:v>
                </c:pt>
                <c:pt idx="1029">
                  <c:v>3.6406900000000002</c:v>
                </c:pt>
                <c:pt idx="1030">
                  <c:v>3.6981999999999999</c:v>
                </c:pt>
                <c:pt idx="1031">
                  <c:v>3.7356199999999999</c:v>
                </c:pt>
                <c:pt idx="1032">
                  <c:v>3.7289099999999999</c:v>
                </c:pt>
                <c:pt idx="1033">
                  <c:v>3.68763</c:v>
                </c:pt>
                <c:pt idx="1034">
                  <c:v>3.6878899999999999</c:v>
                </c:pt>
                <c:pt idx="1035">
                  <c:v>3.7034600000000002</c:v>
                </c:pt>
                <c:pt idx="1036">
                  <c:v>3.6583899999999998</c:v>
                </c:pt>
                <c:pt idx="1037">
                  <c:v>3.5818599999999998</c:v>
                </c:pt>
                <c:pt idx="1038">
                  <c:v>3.5090300000000001</c:v>
                </c:pt>
                <c:pt idx="1039">
                  <c:v>3.4074800000000001</c:v>
                </c:pt>
                <c:pt idx="1040">
                  <c:v>3.2278600000000002</c:v>
                </c:pt>
                <c:pt idx="1041">
                  <c:v>3.0719099999999999</c:v>
                </c:pt>
                <c:pt idx="1042">
                  <c:v>2.9295300000000002</c:v>
                </c:pt>
                <c:pt idx="1043">
                  <c:v>2.8057500000000002</c:v>
                </c:pt>
                <c:pt idx="1044">
                  <c:v>2.6943600000000001</c:v>
                </c:pt>
                <c:pt idx="1045">
                  <c:v>2.59171</c:v>
                </c:pt>
                <c:pt idx="1046">
                  <c:v>2.4517799999999998</c:v>
                </c:pt>
                <c:pt idx="1047">
                  <c:v>2.2930299999999999</c:v>
                </c:pt>
                <c:pt idx="1048">
                  <c:v>2.1656200000000001</c:v>
                </c:pt>
                <c:pt idx="1049">
                  <c:v>2.0644</c:v>
                </c:pt>
                <c:pt idx="1050">
                  <c:v>1.99054</c:v>
                </c:pt>
                <c:pt idx="1051">
                  <c:v>1.9215199999999999</c:v>
                </c:pt>
                <c:pt idx="1052">
                  <c:v>1.84876</c:v>
                </c:pt>
                <c:pt idx="1053">
                  <c:v>1.7591600000000001</c:v>
                </c:pt>
                <c:pt idx="1054">
                  <c:v>1.6703600000000001</c:v>
                </c:pt>
                <c:pt idx="1055">
                  <c:v>1.6104000000000001</c:v>
                </c:pt>
                <c:pt idx="1056">
                  <c:v>1.5575300000000001</c:v>
                </c:pt>
                <c:pt idx="1057">
                  <c:v>1.5135700000000001</c:v>
                </c:pt>
                <c:pt idx="1058">
                  <c:v>1.44048</c:v>
                </c:pt>
                <c:pt idx="1059">
                  <c:v>1.3605499999999999</c:v>
                </c:pt>
                <c:pt idx="1060">
                  <c:v>1.3287100000000001</c:v>
                </c:pt>
                <c:pt idx="1061">
                  <c:v>1.1431500000000001</c:v>
                </c:pt>
                <c:pt idx="1062">
                  <c:v>0.91949999999999998</c:v>
                </c:pt>
                <c:pt idx="1063">
                  <c:v>0.75458000000000003</c:v>
                </c:pt>
                <c:pt idx="1064">
                  <c:v>0.76312999999999998</c:v>
                </c:pt>
                <c:pt idx="1065">
                  <c:v>0.72477999999999998</c:v>
                </c:pt>
                <c:pt idx="1066">
                  <c:v>0.70687999999999995</c:v>
                </c:pt>
                <c:pt idx="1067">
                  <c:v>0.70925000000000005</c:v>
                </c:pt>
                <c:pt idx="1068">
                  <c:v>0.71172999999999997</c:v>
                </c:pt>
                <c:pt idx="1069">
                  <c:v>0.70579999999999998</c:v>
                </c:pt>
                <c:pt idx="1070">
                  <c:v>0.69355</c:v>
                </c:pt>
                <c:pt idx="1071">
                  <c:v>0.68476999999999999</c:v>
                </c:pt>
                <c:pt idx="1072">
                  <c:v>0.66508</c:v>
                </c:pt>
                <c:pt idx="1073">
                  <c:v>0.66234999999999999</c:v>
                </c:pt>
                <c:pt idx="1074">
                  <c:v>0.67815999999999999</c:v>
                </c:pt>
                <c:pt idx="1075">
                  <c:v>0.66808999999999996</c:v>
                </c:pt>
                <c:pt idx="1076">
                  <c:v>0.64637999999999995</c:v>
                </c:pt>
                <c:pt idx="1077">
                  <c:v>0.6391</c:v>
                </c:pt>
                <c:pt idx="1078">
                  <c:v>0.65566999999999998</c:v>
                </c:pt>
                <c:pt idx="1079">
                  <c:v>0.65536000000000005</c:v>
                </c:pt>
                <c:pt idx="1080">
                  <c:v>0.65139999999999998</c:v>
                </c:pt>
                <c:pt idx="1081">
                  <c:v>0.63260000000000005</c:v>
                </c:pt>
                <c:pt idx="1082">
                  <c:v>0.62936999999999999</c:v>
                </c:pt>
                <c:pt idx="1083">
                  <c:v>0.62987000000000004</c:v>
                </c:pt>
                <c:pt idx="1084">
                  <c:v>0.61607000000000001</c:v>
                </c:pt>
                <c:pt idx="1085">
                  <c:v>0.59597999999999995</c:v>
                </c:pt>
                <c:pt idx="1086">
                  <c:v>0.60433000000000003</c:v>
                </c:pt>
                <c:pt idx="1087">
                  <c:v>0.61426000000000003</c:v>
                </c:pt>
                <c:pt idx="1088">
                  <c:v>0.61065999999999998</c:v>
                </c:pt>
                <c:pt idx="1089">
                  <c:v>0.59162999999999999</c:v>
                </c:pt>
                <c:pt idx="1090">
                  <c:v>0.58333999999999997</c:v>
                </c:pt>
                <c:pt idx="1091">
                  <c:v>0.59580999999999995</c:v>
                </c:pt>
                <c:pt idx="1092">
                  <c:v>0.61073</c:v>
                </c:pt>
                <c:pt idx="1093">
                  <c:v>0.60311000000000003</c:v>
                </c:pt>
                <c:pt idx="1094">
                  <c:v>0.57074999999999998</c:v>
                </c:pt>
                <c:pt idx="1095">
                  <c:v>0.5635</c:v>
                </c:pt>
                <c:pt idx="1096">
                  <c:v>0.57213999999999998</c:v>
                </c:pt>
                <c:pt idx="1097">
                  <c:v>0.57401000000000002</c:v>
                </c:pt>
                <c:pt idx="1098">
                  <c:v>0.56174000000000002</c:v>
                </c:pt>
                <c:pt idx="1099">
                  <c:v>0.55618000000000001</c:v>
                </c:pt>
                <c:pt idx="1100">
                  <c:v>0.56247000000000003</c:v>
                </c:pt>
                <c:pt idx="1101">
                  <c:v>0.55698000000000003</c:v>
                </c:pt>
                <c:pt idx="1102">
                  <c:v>0.54766000000000004</c:v>
                </c:pt>
                <c:pt idx="1103">
                  <c:v>0.55345999999999995</c:v>
                </c:pt>
                <c:pt idx="1104">
                  <c:v>0.56440999999999997</c:v>
                </c:pt>
                <c:pt idx="1105">
                  <c:v>0.54654999999999998</c:v>
                </c:pt>
                <c:pt idx="1106">
                  <c:v>0.52539999999999998</c:v>
                </c:pt>
                <c:pt idx="1107">
                  <c:v>0.51749999999999996</c:v>
                </c:pt>
                <c:pt idx="1108">
                  <c:v>0.52825</c:v>
                </c:pt>
                <c:pt idx="1109">
                  <c:v>0.54191999999999996</c:v>
                </c:pt>
                <c:pt idx="1110">
                  <c:v>0.55184</c:v>
                </c:pt>
                <c:pt idx="1111">
                  <c:v>0.54127000000000003</c:v>
                </c:pt>
                <c:pt idx="1112">
                  <c:v>0.52181</c:v>
                </c:pt>
                <c:pt idx="1113">
                  <c:v>0.51261999999999996</c:v>
                </c:pt>
                <c:pt idx="1114">
                  <c:v>0.50961999999999996</c:v>
                </c:pt>
                <c:pt idx="1115">
                  <c:v>0.50895999999999997</c:v>
                </c:pt>
                <c:pt idx="1116">
                  <c:v>0.51288</c:v>
                </c:pt>
                <c:pt idx="1117">
                  <c:v>0.51673999999999998</c:v>
                </c:pt>
                <c:pt idx="1118">
                  <c:v>0.52490000000000003</c:v>
                </c:pt>
                <c:pt idx="1119">
                  <c:v>0.52785000000000004</c:v>
                </c:pt>
                <c:pt idx="1120">
                  <c:v>0.51675000000000004</c:v>
                </c:pt>
                <c:pt idx="1121">
                  <c:v>0.48987999999999998</c:v>
                </c:pt>
                <c:pt idx="1122">
                  <c:v>0.47593999999999997</c:v>
                </c:pt>
                <c:pt idx="1123">
                  <c:v>0.49103000000000002</c:v>
                </c:pt>
                <c:pt idx="1124">
                  <c:v>0.49825000000000003</c:v>
                </c:pt>
                <c:pt idx="1125">
                  <c:v>0.48937000000000003</c:v>
                </c:pt>
                <c:pt idx="1126">
                  <c:v>0.47445999999999999</c:v>
                </c:pt>
                <c:pt idx="1127">
                  <c:v>0.47674</c:v>
                </c:pt>
                <c:pt idx="1128">
                  <c:v>0.48265000000000002</c:v>
                </c:pt>
                <c:pt idx="1129">
                  <c:v>0.48676000000000003</c:v>
                </c:pt>
                <c:pt idx="1130">
                  <c:v>0.47221999999999997</c:v>
                </c:pt>
              </c:numCache>
              <c:extLst xmlns:c15="http://schemas.microsoft.com/office/drawing/2012/chart"/>
            </c:numRef>
          </c:yVal>
          <c:smooth val="1"/>
          <c:extLst xmlns:c15="http://schemas.microsoft.com/office/drawing/2012/chart">
            <c:ext xmlns:c16="http://schemas.microsoft.com/office/drawing/2014/chart" uri="{C3380CC4-5D6E-409C-BE32-E72D297353CC}">
              <c16:uniqueId val="{00000001-BA24-4D9A-B745-9BAE61DCA5D5}"/>
            </c:ext>
          </c:extLst>
        </c:ser>
        <c:dLbls>
          <c:showLegendKey val="0"/>
          <c:showVal val="0"/>
          <c:showCatName val="0"/>
          <c:showSerName val="0"/>
          <c:showPercent val="0"/>
          <c:showBubbleSize val="0"/>
        </c:dLbls>
        <c:axId val="471684760"/>
        <c:axId val="471682408"/>
        <c:extLst>
          <c:ext xmlns:c15="http://schemas.microsoft.com/office/drawing/2012/chart" uri="{02D57815-91ED-43cb-92C2-25804820EDAC}">
            <c15:filteredScatterSeries>
              <c15:ser>
                <c:idx val="5"/>
                <c:order val="0"/>
                <c:tx>
                  <c:v>Cocoa butter (1 week)</c:v>
                </c:tx>
                <c:marker>
                  <c:symbol val="none"/>
                </c:marker>
                <c:xVal>
                  <c:numRef>
                    <c:extLst>
                      <c:ext uri="{02D57815-91ED-43cb-92C2-25804820EDAC}">
                        <c15:formulaRef>
                          <c15:sqref>CB_19C!$W$2:$W$1280</c15:sqref>
                        </c15:formulaRef>
                      </c:ext>
                    </c:extLst>
                    <c:numCache>
                      <c:formatCode>General</c:formatCode>
                      <c:ptCount val="1279"/>
                      <c:pt idx="0">
                        <c:v>0.32790999999999998</c:v>
                      </c:pt>
                      <c:pt idx="1">
                        <c:v>0.34286</c:v>
                      </c:pt>
                      <c:pt idx="2">
                        <c:v>0.35781000000000002</c:v>
                      </c:pt>
                      <c:pt idx="3">
                        <c:v>0.37275999999999998</c:v>
                      </c:pt>
                      <c:pt idx="4">
                        <c:v>0.38771</c:v>
                      </c:pt>
                      <c:pt idx="5">
                        <c:v>0.40266000000000002</c:v>
                      </c:pt>
                      <c:pt idx="6">
                        <c:v>0.41760999999999998</c:v>
                      </c:pt>
                      <c:pt idx="7">
                        <c:v>0.43257000000000001</c:v>
                      </c:pt>
                      <c:pt idx="8">
                        <c:v>0.44751999999999997</c:v>
                      </c:pt>
                      <c:pt idx="9">
                        <c:v>0.46246999999999999</c:v>
                      </c:pt>
                      <c:pt idx="10">
                        <c:v>0.47742000000000001</c:v>
                      </c:pt>
                      <c:pt idx="11">
                        <c:v>0.49236999999999997</c:v>
                      </c:pt>
                      <c:pt idx="12">
                        <c:v>0.50731999999999999</c:v>
                      </c:pt>
                      <c:pt idx="13">
                        <c:v>0.52227000000000001</c:v>
                      </c:pt>
                      <c:pt idx="14">
                        <c:v>0.53722999999999999</c:v>
                      </c:pt>
                      <c:pt idx="15">
                        <c:v>0.55218</c:v>
                      </c:pt>
                      <c:pt idx="16">
                        <c:v>0.56713000000000002</c:v>
                      </c:pt>
                      <c:pt idx="17">
                        <c:v>0.58208000000000004</c:v>
                      </c:pt>
                      <c:pt idx="18">
                        <c:v>0.59702999999999995</c:v>
                      </c:pt>
                      <c:pt idx="19">
                        <c:v>0.61197999999999997</c:v>
                      </c:pt>
                      <c:pt idx="20">
                        <c:v>0.62692999999999999</c:v>
                      </c:pt>
                      <c:pt idx="21">
                        <c:v>0.64188000000000001</c:v>
                      </c:pt>
                      <c:pt idx="22">
                        <c:v>0.65683999999999998</c:v>
                      </c:pt>
                      <c:pt idx="23">
                        <c:v>0.67179</c:v>
                      </c:pt>
                      <c:pt idx="24">
                        <c:v>0.68674000000000002</c:v>
                      </c:pt>
                      <c:pt idx="25">
                        <c:v>0.70169000000000004</c:v>
                      </c:pt>
                      <c:pt idx="26">
                        <c:v>0.71664000000000005</c:v>
                      </c:pt>
                      <c:pt idx="27">
                        <c:v>0.73158999999999996</c:v>
                      </c:pt>
                      <c:pt idx="28">
                        <c:v>0.74653999999999998</c:v>
                      </c:pt>
                      <c:pt idx="29">
                        <c:v>0.76149</c:v>
                      </c:pt>
                      <c:pt idx="30">
                        <c:v>0.77644000000000002</c:v>
                      </c:pt>
                      <c:pt idx="31">
                        <c:v>0.79139999999999999</c:v>
                      </c:pt>
                      <c:pt idx="32">
                        <c:v>0.80635000000000001</c:v>
                      </c:pt>
                      <c:pt idx="33">
                        <c:v>0.82130000000000003</c:v>
                      </c:pt>
                      <c:pt idx="34">
                        <c:v>0.83625000000000005</c:v>
                      </c:pt>
                      <c:pt idx="35">
                        <c:v>0.85119999999999996</c:v>
                      </c:pt>
                      <c:pt idx="36">
                        <c:v>0.86614999999999998</c:v>
                      </c:pt>
                      <c:pt idx="37">
                        <c:v>0.88109999999999999</c:v>
                      </c:pt>
                      <c:pt idx="38">
                        <c:v>0.89605000000000001</c:v>
                      </c:pt>
                      <c:pt idx="39">
                        <c:v>0.91100000000000003</c:v>
                      </c:pt>
                      <c:pt idx="40">
                        <c:v>0.92595000000000005</c:v>
                      </c:pt>
                      <c:pt idx="41">
                        <c:v>0.94089999999999996</c:v>
                      </c:pt>
                      <c:pt idx="42">
                        <c:v>0.95584999999999998</c:v>
                      </c:pt>
                      <c:pt idx="43">
                        <c:v>0.97080999999999995</c:v>
                      </c:pt>
                      <c:pt idx="44">
                        <c:v>0.98575999999999997</c:v>
                      </c:pt>
                      <c:pt idx="45">
                        <c:v>1.00071</c:v>
                      </c:pt>
                      <c:pt idx="46">
                        <c:v>1.01566</c:v>
                      </c:pt>
                      <c:pt idx="47">
                        <c:v>1.03061</c:v>
                      </c:pt>
                      <c:pt idx="48">
                        <c:v>1.04556</c:v>
                      </c:pt>
                      <c:pt idx="49">
                        <c:v>1.0605100000000001</c:v>
                      </c:pt>
                      <c:pt idx="50">
                        <c:v>1.0754600000000001</c:v>
                      </c:pt>
                      <c:pt idx="51">
                        <c:v>1.0904100000000001</c:v>
                      </c:pt>
                      <c:pt idx="52">
                        <c:v>1.1053599999999999</c:v>
                      </c:pt>
                      <c:pt idx="53">
                        <c:v>1.1203099999999999</c:v>
                      </c:pt>
                      <c:pt idx="54">
                        <c:v>1.1352599999999999</c:v>
                      </c:pt>
                      <c:pt idx="55">
                        <c:v>1.15021</c:v>
                      </c:pt>
                      <c:pt idx="56">
                        <c:v>1.16516</c:v>
                      </c:pt>
                      <c:pt idx="57">
                        <c:v>1.18011</c:v>
                      </c:pt>
                      <c:pt idx="58">
                        <c:v>1.19506</c:v>
                      </c:pt>
                      <c:pt idx="59">
                        <c:v>1.21001</c:v>
                      </c:pt>
                      <c:pt idx="60">
                        <c:v>1.22496</c:v>
                      </c:pt>
                      <c:pt idx="61">
                        <c:v>1.2399100000000001</c:v>
                      </c:pt>
                      <c:pt idx="62">
                        <c:v>1.2548600000000001</c:v>
                      </c:pt>
                      <c:pt idx="63">
                        <c:v>1.2698100000000001</c:v>
                      </c:pt>
                      <c:pt idx="64">
                        <c:v>1.2847599999999999</c:v>
                      </c:pt>
                      <c:pt idx="65">
                        <c:v>1.2997099999999999</c:v>
                      </c:pt>
                      <c:pt idx="66">
                        <c:v>1.3146599999999999</c:v>
                      </c:pt>
                      <c:pt idx="67">
                        <c:v>1.32961</c:v>
                      </c:pt>
                      <c:pt idx="68">
                        <c:v>1.34456</c:v>
                      </c:pt>
                      <c:pt idx="69">
                        <c:v>1.35951</c:v>
                      </c:pt>
                      <c:pt idx="70">
                        <c:v>1.37446</c:v>
                      </c:pt>
                      <c:pt idx="71">
                        <c:v>1.38941</c:v>
                      </c:pt>
                      <c:pt idx="72">
                        <c:v>1.4043600000000001</c:v>
                      </c:pt>
                      <c:pt idx="73">
                        <c:v>1.4193100000000001</c:v>
                      </c:pt>
                      <c:pt idx="74">
                        <c:v>1.4342600000000001</c:v>
                      </c:pt>
                      <c:pt idx="75">
                        <c:v>1.4492100000000001</c:v>
                      </c:pt>
                      <c:pt idx="76">
                        <c:v>1.4641500000000001</c:v>
                      </c:pt>
                      <c:pt idx="77">
                        <c:v>1.4791000000000001</c:v>
                      </c:pt>
                      <c:pt idx="78">
                        <c:v>1.4940500000000001</c:v>
                      </c:pt>
                      <c:pt idx="79">
                        <c:v>1.5089999999999999</c:v>
                      </c:pt>
                      <c:pt idx="80">
                        <c:v>1.5239499999999999</c:v>
                      </c:pt>
                      <c:pt idx="81">
                        <c:v>1.5388999999999999</c:v>
                      </c:pt>
                      <c:pt idx="82">
                        <c:v>1.55385</c:v>
                      </c:pt>
                      <c:pt idx="83">
                        <c:v>1.5688</c:v>
                      </c:pt>
                      <c:pt idx="84">
                        <c:v>1.58375</c:v>
                      </c:pt>
                      <c:pt idx="85">
                        <c:v>1.5987</c:v>
                      </c:pt>
                      <c:pt idx="86">
                        <c:v>1.61364</c:v>
                      </c:pt>
                      <c:pt idx="87">
                        <c:v>1.62859</c:v>
                      </c:pt>
                      <c:pt idx="88">
                        <c:v>1.64354</c:v>
                      </c:pt>
                      <c:pt idx="89">
                        <c:v>1.65849</c:v>
                      </c:pt>
                      <c:pt idx="90">
                        <c:v>1.67344</c:v>
                      </c:pt>
                      <c:pt idx="91">
                        <c:v>1.6883900000000001</c:v>
                      </c:pt>
                      <c:pt idx="92">
                        <c:v>1.7033400000000001</c:v>
                      </c:pt>
                      <c:pt idx="93">
                        <c:v>1.71828</c:v>
                      </c:pt>
                      <c:pt idx="94">
                        <c:v>1.73323</c:v>
                      </c:pt>
                      <c:pt idx="95">
                        <c:v>1.7481800000000001</c:v>
                      </c:pt>
                      <c:pt idx="96">
                        <c:v>1.7631300000000001</c:v>
                      </c:pt>
                      <c:pt idx="97">
                        <c:v>1.7780800000000001</c:v>
                      </c:pt>
                      <c:pt idx="98">
                        <c:v>1.7930299999999999</c:v>
                      </c:pt>
                      <c:pt idx="99">
                        <c:v>1.8079700000000001</c:v>
                      </c:pt>
                      <c:pt idx="100">
                        <c:v>1.8229200000000001</c:v>
                      </c:pt>
                      <c:pt idx="101">
                        <c:v>1.8378699999999999</c:v>
                      </c:pt>
                      <c:pt idx="102">
                        <c:v>1.8528199999999999</c:v>
                      </c:pt>
                      <c:pt idx="103">
                        <c:v>1.8677600000000001</c:v>
                      </c:pt>
                      <c:pt idx="104">
                        <c:v>1.8827100000000001</c:v>
                      </c:pt>
                      <c:pt idx="105">
                        <c:v>1.8976599999999999</c:v>
                      </c:pt>
                      <c:pt idx="106">
                        <c:v>1.9126099999999999</c:v>
                      </c:pt>
                      <c:pt idx="107">
                        <c:v>1.9275500000000001</c:v>
                      </c:pt>
                      <c:pt idx="108">
                        <c:v>1.9424999999999999</c:v>
                      </c:pt>
                      <c:pt idx="109">
                        <c:v>1.9574499999999999</c:v>
                      </c:pt>
                      <c:pt idx="110">
                        <c:v>1.9723999999999999</c:v>
                      </c:pt>
                      <c:pt idx="111">
                        <c:v>1.9873400000000001</c:v>
                      </c:pt>
                      <c:pt idx="112">
                        <c:v>2.0022899999999999</c:v>
                      </c:pt>
                      <c:pt idx="113">
                        <c:v>2.0172400000000001</c:v>
                      </c:pt>
                      <c:pt idx="114">
                        <c:v>2.0321899999999999</c:v>
                      </c:pt>
                      <c:pt idx="115">
                        <c:v>2.0471300000000001</c:v>
                      </c:pt>
                      <c:pt idx="116">
                        <c:v>2.0620799999999999</c:v>
                      </c:pt>
                      <c:pt idx="117">
                        <c:v>2.0770300000000002</c:v>
                      </c:pt>
                      <c:pt idx="118">
                        <c:v>2.0919699999999999</c:v>
                      </c:pt>
                      <c:pt idx="119">
                        <c:v>2.1069200000000001</c:v>
                      </c:pt>
                      <c:pt idx="120">
                        <c:v>2.1218699999999999</c:v>
                      </c:pt>
                      <c:pt idx="121">
                        <c:v>2.1368100000000001</c:v>
                      </c:pt>
                      <c:pt idx="122">
                        <c:v>2.1517599999999999</c:v>
                      </c:pt>
                      <c:pt idx="123">
                        <c:v>2.1667100000000001</c:v>
                      </c:pt>
                      <c:pt idx="124">
                        <c:v>2.1816499999999999</c:v>
                      </c:pt>
                      <c:pt idx="125">
                        <c:v>2.1966000000000001</c:v>
                      </c:pt>
                      <c:pt idx="126">
                        <c:v>2.2115499999999999</c:v>
                      </c:pt>
                      <c:pt idx="127">
                        <c:v>2.2264900000000001</c:v>
                      </c:pt>
                      <c:pt idx="128">
                        <c:v>2.2414399999999999</c:v>
                      </c:pt>
                      <c:pt idx="129">
                        <c:v>2.2563800000000001</c:v>
                      </c:pt>
                      <c:pt idx="130">
                        <c:v>2.2713299999999998</c:v>
                      </c:pt>
                      <c:pt idx="131">
                        <c:v>2.28627</c:v>
                      </c:pt>
                      <c:pt idx="132">
                        <c:v>2.3012199999999998</c:v>
                      </c:pt>
                      <c:pt idx="133">
                        <c:v>2.3161700000000001</c:v>
                      </c:pt>
                      <c:pt idx="134">
                        <c:v>2.3311099999999998</c:v>
                      </c:pt>
                      <c:pt idx="135">
                        <c:v>2.34606</c:v>
                      </c:pt>
                      <c:pt idx="136">
                        <c:v>2.3610000000000002</c:v>
                      </c:pt>
                      <c:pt idx="137">
                        <c:v>2.37595</c:v>
                      </c:pt>
                      <c:pt idx="138">
                        <c:v>2.3908900000000002</c:v>
                      </c:pt>
                      <c:pt idx="139">
                        <c:v>2.40584</c:v>
                      </c:pt>
                      <c:pt idx="140">
                        <c:v>2.4207800000000002</c:v>
                      </c:pt>
                      <c:pt idx="141">
                        <c:v>2.43573</c:v>
                      </c:pt>
                      <c:pt idx="142">
                        <c:v>2.4506700000000001</c:v>
                      </c:pt>
                      <c:pt idx="143">
                        <c:v>2.4656199999999999</c:v>
                      </c:pt>
                      <c:pt idx="144">
                        <c:v>2.4805600000000001</c:v>
                      </c:pt>
                      <c:pt idx="145">
                        <c:v>2.4955099999999999</c:v>
                      </c:pt>
                      <c:pt idx="146">
                        <c:v>2.5104500000000001</c:v>
                      </c:pt>
                      <c:pt idx="147">
                        <c:v>2.5253999999999999</c:v>
                      </c:pt>
                      <c:pt idx="148">
                        <c:v>2.54034</c:v>
                      </c:pt>
                      <c:pt idx="149">
                        <c:v>2.5552899999999998</c:v>
                      </c:pt>
                      <c:pt idx="150">
                        <c:v>2.57023</c:v>
                      </c:pt>
                      <c:pt idx="151">
                        <c:v>2.5851700000000002</c:v>
                      </c:pt>
                      <c:pt idx="152">
                        <c:v>2.60012</c:v>
                      </c:pt>
                      <c:pt idx="153">
                        <c:v>2.6150600000000002</c:v>
                      </c:pt>
                      <c:pt idx="154">
                        <c:v>2.63001</c:v>
                      </c:pt>
                      <c:pt idx="155">
                        <c:v>2.6449500000000001</c:v>
                      </c:pt>
                      <c:pt idx="156">
                        <c:v>2.6598899999999999</c:v>
                      </c:pt>
                      <c:pt idx="157">
                        <c:v>2.6748400000000001</c:v>
                      </c:pt>
                      <c:pt idx="158">
                        <c:v>2.6897799999999998</c:v>
                      </c:pt>
                      <c:pt idx="159">
                        <c:v>2.70472</c:v>
                      </c:pt>
                      <c:pt idx="160">
                        <c:v>2.7196699999999998</c:v>
                      </c:pt>
                      <c:pt idx="161">
                        <c:v>2.73461</c:v>
                      </c:pt>
                      <c:pt idx="162">
                        <c:v>2.7495500000000002</c:v>
                      </c:pt>
                      <c:pt idx="163">
                        <c:v>2.7645</c:v>
                      </c:pt>
                      <c:pt idx="164">
                        <c:v>2.7794400000000001</c:v>
                      </c:pt>
                      <c:pt idx="165">
                        <c:v>2.7943799999999999</c:v>
                      </c:pt>
                      <c:pt idx="166">
                        <c:v>2.8093300000000001</c:v>
                      </c:pt>
                      <c:pt idx="167">
                        <c:v>2.8242699999999998</c:v>
                      </c:pt>
                      <c:pt idx="168">
                        <c:v>2.83921</c:v>
                      </c:pt>
                      <c:pt idx="169">
                        <c:v>2.8541500000000002</c:v>
                      </c:pt>
                      <c:pt idx="170">
                        <c:v>2.8691</c:v>
                      </c:pt>
                      <c:pt idx="171">
                        <c:v>2.8840400000000002</c:v>
                      </c:pt>
                      <c:pt idx="172">
                        <c:v>2.8989799999999999</c:v>
                      </c:pt>
                      <c:pt idx="173">
                        <c:v>2.9139200000000001</c:v>
                      </c:pt>
                      <c:pt idx="174">
                        <c:v>2.9288699999999999</c:v>
                      </c:pt>
                      <c:pt idx="175">
                        <c:v>2.94381</c:v>
                      </c:pt>
                      <c:pt idx="176">
                        <c:v>2.9587500000000002</c:v>
                      </c:pt>
                      <c:pt idx="177">
                        <c:v>2.9736899999999999</c:v>
                      </c:pt>
                      <c:pt idx="178">
                        <c:v>2.9886300000000001</c:v>
                      </c:pt>
                      <c:pt idx="179">
                        <c:v>3.0035699999999999</c:v>
                      </c:pt>
                      <c:pt idx="180">
                        <c:v>3.0185200000000001</c:v>
                      </c:pt>
                      <c:pt idx="181">
                        <c:v>3.0334599999999998</c:v>
                      </c:pt>
                      <c:pt idx="182">
                        <c:v>3.0484</c:v>
                      </c:pt>
                      <c:pt idx="183">
                        <c:v>3.0633400000000002</c:v>
                      </c:pt>
                      <c:pt idx="184">
                        <c:v>3.0782799999999999</c:v>
                      </c:pt>
                      <c:pt idx="185">
                        <c:v>3.0932200000000001</c:v>
                      </c:pt>
                      <c:pt idx="186">
                        <c:v>3.1081599999999998</c:v>
                      </c:pt>
                      <c:pt idx="187">
                        <c:v>3.1231</c:v>
                      </c:pt>
                      <c:pt idx="188">
                        <c:v>3.1380400000000002</c:v>
                      </c:pt>
                      <c:pt idx="189">
                        <c:v>3.1529799999999999</c:v>
                      </c:pt>
                      <c:pt idx="190">
                        <c:v>3.1679200000000001</c:v>
                      </c:pt>
                      <c:pt idx="191">
                        <c:v>3.1828599999999998</c:v>
                      </c:pt>
                      <c:pt idx="192">
                        <c:v>3.19781</c:v>
                      </c:pt>
                      <c:pt idx="193">
                        <c:v>3.2127500000000002</c:v>
                      </c:pt>
                      <c:pt idx="194">
                        <c:v>3.2276899999999999</c:v>
                      </c:pt>
                      <c:pt idx="195">
                        <c:v>3.2426200000000001</c:v>
                      </c:pt>
                      <c:pt idx="196">
                        <c:v>3.2575699999999999</c:v>
                      </c:pt>
                      <c:pt idx="197">
                        <c:v>3.2725</c:v>
                      </c:pt>
                      <c:pt idx="198">
                        <c:v>3.2874400000000001</c:v>
                      </c:pt>
                      <c:pt idx="199">
                        <c:v>3.3023799999999999</c:v>
                      </c:pt>
                      <c:pt idx="200">
                        <c:v>3.31732</c:v>
                      </c:pt>
                      <c:pt idx="201">
                        <c:v>3.3322600000000002</c:v>
                      </c:pt>
                      <c:pt idx="202">
                        <c:v>3.3472</c:v>
                      </c:pt>
                      <c:pt idx="203">
                        <c:v>3.3621400000000001</c:v>
                      </c:pt>
                      <c:pt idx="204">
                        <c:v>3.3770799999999999</c:v>
                      </c:pt>
                      <c:pt idx="205">
                        <c:v>3.39202</c:v>
                      </c:pt>
                      <c:pt idx="206">
                        <c:v>3.4069600000000002</c:v>
                      </c:pt>
                      <c:pt idx="207">
                        <c:v>3.4218999999999999</c:v>
                      </c:pt>
                      <c:pt idx="208">
                        <c:v>3.4368300000000001</c:v>
                      </c:pt>
                      <c:pt idx="209">
                        <c:v>3.4517699999999998</c:v>
                      </c:pt>
                      <c:pt idx="210">
                        <c:v>3.46671</c:v>
                      </c:pt>
                      <c:pt idx="211">
                        <c:v>3.4816500000000001</c:v>
                      </c:pt>
                      <c:pt idx="212">
                        <c:v>3.4965899999999999</c:v>
                      </c:pt>
                      <c:pt idx="213">
                        <c:v>3.51152</c:v>
                      </c:pt>
                      <c:pt idx="214">
                        <c:v>3.5264600000000002</c:v>
                      </c:pt>
                      <c:pt idx="215">
                        <c:v>3.5413999999999999</c:v>
                      </c:pt>
                      <c:pt idx="216">
                        <c:v>3.5563400000000001</c:v>
                      </c:pt>
                      <c:pt idx="217">
                        <c:v>3.5712700000000002</c:v>
                      </c:pt>
                      <c:pt idx="218">
                        <c:v>3.5862099999999999</c:v>
                      </c:pt>
                      <c:pt idx="219">
                        <c:v>3.6011500000000001</c:v>
                      </c:pt>
                      <c:pt idx="220">
                        <c:v>3.6160899999999998</c:v>
                      </c:pt>
                      <c:pt idx="221">
                        <c:v>3.6310199999999999</c:v>
                      </c:pt>
                      <c:pt idx="222">
                        <c:v>3.6459600000000001</c:v>
                      </c:pt>
                      <c:pt idx="223">
                        <c:v>3.6608999999999998</c:v>
                      </c:pt>
                      <c:pt idx="224">
                        <c:v>3.6758299999999999</c:v>
                      </c:pt>
                      <c:pt idx="225">
                        <c:v>3.6907700000000001</c:v>
                      </c:pt>
                      <c:pt idx="226">
                        <c:v>3.7057099999999998</c:v>
                      </c:pt>
                      <c:pt idx="227">
                        <c:v>3.7206399999999999</c:v>
                      </c:pt>
                      <c:pt idx="228">
                        <c:v>3.7355800000000001</c:v>
                      </c:pt>
                      <c:pt idx="229">
                        <c:v>3.7505099999999998</c:v>
                      </c:pt>
                      <c:pt idx="230">
                        <c:v>3.76545</c:v>
                      </c:pt>
                      <c:pt idx="231">
                        <c:v>3.7803800000000001</c:v>
                      </c:pt>
                      <c:pt idx="232">
                        <c:v>3.7953199999999998</c:v>
                      </c:pt>
                      <c:pt idx="233">
                        <c:v>3.81026</c:v>
                      </c:pt>
                      <c:pt idx="234">
                        <c:v>3.8251900000000001</c:v>
                      </c:pt>
                      <c:pt idx="235">
                        <c:v>3.8401299999999998</c:v>
                      </c:pt>
                      <c:pt idx="236">
                        <c:v>3.8550599999999999</c:v>
                      </c:pt>
                      <c:pt idx="237">
                        <c:v>3.86999</c:v>
                      </c:pt>
                      <c:pt idx="238">
                        <c:v>3.8849300000000002</c:v>
                      </c:pt>
                      <c:pt idx="239">
                        <c:v>3.8998599999999999</c:v>
                      </c:pt>
                      <c:pt idx="240">
                        <c:v>3.9148000000000001</c:v>
                      </c:pt>
                      <c:pt idx="241">
                        <c:v>3.9297300000000002</c:v>
                      </c:pt>
                      <c:pt idx="242">
                        <c:v>3.9446699999999999</c:v>
                      </c:pt>
                      <c:pt idx="243">
                        <c:v>3.9596</c:v>
                      </c:pt>
                      <c:pt idx="244">
                        <c:v>3.9745400000000002</c:v>
                      </c:pt>
                      <c:pt idx="245">
                        <c:v>3.9894699999999998</c:v>
                      </c:pt>
                      <c:pt idx="246">
                        <c:v>4.0044000000000004</c:v>
                      </c:pt>
                      <c:pt idx="247">
                        <c:v>4.0193399999999997</c:v>
                      </c:pt>
                      <c:pt idx="248">
                        <c:v>4.0342700000000002</c:v>
                      </c:pt>
                      <c:pt idx="249">
                        <c:v>4.0491999999999999</c:v>
                      </c:pt>
                      <c:pt idx="250">
                        <c:v>4.0641400000000001</c:v>
                      </c:pt>
                      <c:pt idx="251">
                        <c:v>4.0790699999999998</c:v>
                      </c:pt>
                      <c:pt idx="252">
                        <c:v>4.0940000000000003</c:v>
                      </c:pt>
                      <c:pt idx="253">
                        <c:v>4.1089399999999996</c:v>
                      </c:pt>
                      <c:pt idx="254">
                        <c:v>4.1238700000000001</c:v>
                      </c:pt>
                      <c:pt idx="255">
                        <c:v>4.1387999999999998</c:v>
                      </c:pt>
                      <c:pt idx="256">
                        <c:v>4.1537300000000004</c:v>
                      </c:pt>
                      <c:pt idx="257">
                        <c:v>4.16866</c:v>
                      </c:pt>
                      <c:pt idx="258">
                        <c:v>4.1836000000000002</c:v>
                      </c:pt>
                      <c:pt idx="259">
                        <c:v>4.1985299999999999</c:v>
                      </c:pt>
                      <c:pt idx="260">
                        <c:v>4.2134600000000004</c:v>
                      </c:pt>
                      <c:pt idx="261">
                        <c:v>4.2283900000000001</c:v>
                      </c:pt>
                      <c:pt idx="262">
                        <c:v>4.2433199999999998</c:v>
                      </c:pt>
                      <c:pt idx="263">
                        <c:v>4.2582500000000003</c:v>
                      </c:pt>
                      <c:pt idx="264">
                        <c:v>4.2731899999999996</c:v>
                      </c:pt>
                      <c:pt idx="265">
                        <c:v>4.2881200000000002</c:v>
                      </c:pt>
                      <c:pt idx="266">
                        <c:v>4.3030499999999998</c:v>
                      </c:pt>
                      <c:pt idx="267">
                        <c:v>4.3179800000000004</c:v>
                      </c:pt>
                      <c:pt idx="268">
                        <c:v>4.33291</c:v>
                      </c:pt>
                      <c:pt idx="269">
                        <c:v>4.3478399999999997</c:v>
                      </c:pt>
                      <c:pt idx="270">
                        <c:v>4.3627700000000003</c:v>
                      </c:pt>
                      <c:pt idx="271">
                        <c:v>4.3776999999999999</c:v>
                      </c:pt>
                      <c:pt idx="272">
                        <c:v>4.3926299999999996</c:v>
                      </c:pt>
                      <c:pt idx="273">
                        <c:v>4.4075600000000001</c:v>
                      </c:pt>
                      <c:pt idx="274">
                        <c:v>4.4224899999999998</c:v>
                      </c:pt>
                      <c:pt idx="275">
                        <c:v>4.4374200000000004</c:v>
                      </c:pt>
                      <c:pt idx="276">
                        <c:v>4.45235</c:v>
                      </c:pt>
                      <c:pt idx="277">
                        <c:v>4.4672799999999997</c:v>
                      </c:pt>
                      <c:pt idx="278">
                        <c:v>4.4822100000000002</c:v>
                      </c:pt>
                      <c:pt idx="279">
                        <c:v>4.4971399999999999</c:v>
                      </c:pt>
                      <c:pt idx="280">
                        <c:v>4.51206</c:v>
                      </c:pt>
                      <c:pt idx="281">
                        <c:v>4.5269899999999996</c:v>
                      </c:pt>
                      <c:pt idx="282">
                        <c:v>4.5419200000000002</c:v>
                      </c:pt>
                      <c:pt idx="283">
                        <c:v>4.5568499999999998</c:v>
                      </c:pt>
                      <c:pt idx="284">
                        <c:v>4.5717800000000004</c:v>
                      </c:pt>
                      <c:pt idx="285">
                        <c:v>4.5867100000000001</c:v>
                      </c:pt>
                      <c:pt idx="286">
                        <c:v>4.6016300000000001</c:v>
                      </c:pt>
                      <c:pt idx="287">
                        <c:v>4.6165599999999998</c:v>
                      </c:pt>
                      <c:pt idx="288">
                        <c:v>4.6314900000000003</c:v>
                      </c:pt>
                      <c:pt idx="289">
                        <c:v>4.64642</c:v>
                      </c:pt>
                      <c:pt idx="290">
                        <c:v>4.66134</c:v>
                      </c:pt>
                      <c:pt idx="291">
                        <c:v>4.6762699999999997</c:v>
                      </c:pt>
                      <c:pt idx="292">
                        <c:v>4.6912000000000003</c:v>
                      </c:pt>
                      <c:pt idx="293">
                        <c:v>4.7061299999999999</c:v>
                      </c:pt>
                      <c:pt idx="294">
                        <c:v>4.72105</c:v>
                      </c:pt>
                      <c:pt idx="295">
                        <c:v>4.7359799999999996</c:v>
                      </c:pt>
                      <c:pt idx="296">
                        <c:v>4.7508999999999997</c:v>
                      </c:pt>
                      <c:pt idx="297">
                        <c:v>4.7658300000000002</c:v>
                      </c:pt>
                      <c:pt idx="298">
                        <c:v>4.7807599999999999</c:v>
                      </c:pt>
                      <c:pt idx="299">
                        <c:v>4.7956799999999999</c:v>
                      </c:pt>
                      <c:pt idx="300">
                        <c:v>4.8106099999999996</c:v>
                      </c:pt>
                      <c:pt idx="301">
                        <c:v>4.8255299999999997</c:v>
                      </c:pt>
                      <c:pt idx="302">
                        <c:v>4.8404600000000002</c:v>
                      </c:pt>
                      <c:pt idx="303">
                        <c:v>4.8553800000000003</c:v>
                      </c:pt>
                      <c:pt idx="304">
                        <c:v>4.8703099999999999</c:v>
                      </c:pt>
                      <c:pt idx="305">
                        <c:v>4.88523</c:v>
                      </c:pt>
                      <c:pt idx="306">
                        <c:v>4.9001599999999996</c:v>
                      </c:pt>
                      <c:pt idx="307">
                        <c:v>4.9150799999999997</c:v>
                      </c:pt>
                      <c:pt idx="308">
                        <c:v>4.9300100000000002</c:v>
                      </c:pt>
                      <c:pt idx="309">
                        <c:v>4.9449300000000003</c:v>
                      </c:pt>
                      <c:pt idx="310">
                        <c:v>4.9598599999999999</c:v>
                      </c:pt>
                      <c:pt idx="311">
                        <c:v>4.97478</c:v>
                      </c:pt>
                      <c:pt idx="312">
                        <c:v>4.9897</c:v>
                      </c:pt>
                      <c:pt idx="313">
                        <c:v>5.0046299999999997</c:v>
                      </c:pt>
                      <c:pt idx="314">
                        <c:v>5.0195499999999997</c:v>
                      </c:pt>
                      <c:pt idx="315">
                        <c:v>5.0344699999999998</c:v>
                      </c:pt>
                      <c:pt idx="316">
                        <c:v>5.0494000000000003</c:v>
                      </c:pt>
                      <c:pt idx="317">
                        <c:v>5.0643200000000004</c:v>
                      </c:pt>
                      <c:pt idx="318">
                        <c:v>5.0792400000000004</c:v>
                      </c:pt>
                      <c:pt idx="319">
                        <c:v>5.0941599999999996</c:v>
                      </c:pt>
                      <c:pt idx="320">
                        <c:v>5.1090900000000001</c:v>
                      </c:pt>
                      <c:pt idx="321">
                        <c:v>5.1240100000000002</c:v>
                      </c:pt>
                      <c:pt idx="322">
                        <c:v>5.1389300000000002</c:v>
                      </c:pt>
                      <c:pt idx="323">
                        <c:v>5.1538500000000003</c:v>
                      </c:pt>
                      <c:pt idx="324">
                        <c:v>5.1687700000000003</c:v>
                      </c:pt>
                      <c:pt idx="325">
                        <c:v>5.1837</c:v>
                      </c:pt>
                      <c:pt idx="326">
                        <c:v>5.19862</c:v>
                      </c:pt>
                      <c:pt idx="327">
                        <c:v>5.2135400000000001</c:v>
                      </c:pt>
                      <c:pt idx="328">
                        <c:v>5.2284600000000001</c:v>
                      </c:pt>
                      <c:pt idx="329">
                        <c:v>5.2433800000000002</c:v>
                      </c:pt>
                      <c:pt idx="330">
                        <c:v>5.2583000000000002</c:v>
                      </c:pt>
                      <c:pt idx="331">
                        <c:v>5.2732200000000002</c:v>
                      </c:pt>
                      <c:pt idx="332">
                        <c:v>5.2881400000000003</c:v>
                      </c:pt>
                      <c:pt idx="333">
                        <c:v>5.3030600000000003</c:v>
                      </c:pt>
                      <c:pt idx="334">
                        <c:v>5.3179800000000004</c:v>
                      </c:pt>
                      <c:pt idx="335">
                        <c:v>5.3329000000000004</c:v>
                      </c:pt>
                      <c:pt idx="336">
                        <c:v>5.3478199999999996</c:v>
                      </c:pt>
                      <c:pt idx="337">
                        <c:v>5.3627399999999996</c:v>
                      </c:pt>
                      <c:pt idx="338">
                        <c:v>5.3776599999999997</c:v>
                      </c:pt>
                      <c:pt idx="339">
                        <c:v>5.3925799999999997</c:v>
                      </c:pt>
                      <c:pt idx="340">
                        <c:v>5.4074999999999998</c:v>
                      </c:pt>
                      <c:pt idx="341">
                        <c:v>5.4224199999999998</c:v>
                      </c:pt>
                      <c:pt idx="342">
                        <c:v>5.4373300000000002</c:v>
                      </c:pt>
                      <c:pt idx="343">
                        <c:v>5.4522500000000003</c:v>
                      </c:pt>
                      <c:pt idx="344">
                        <c:v>5.4671700000000003</c:v>
                      </c:pt>
                      <c:pt idx="345">
                        <c:v>5.4820900000000004</c:v>
                      </c:pt>
                      <c:pt idx="346">
                        <c:v>5.4970100000000004</c:v>
                      </c:pt>
                      <c:pt idx="347">
                        <c:v>5.5119199999999999</c:v>
                      </c:pt>
                      <c:pt idx="348">
                        <c:v>5.52684</c:v>
                      </c:pt>
                      <c:pt idx="349">
                        <c:v>5.54176</c:v>
                      </c:pt>
                      <c:pt idx="350">
                        <c:v>5.5566700000000004</c:v>
                      </c:pt>
                      <c:pt idx="351">
                        <c:v>5.5715899999999996</c:v>
                      </c:pt>
                      <c:pt idx="352">
                        <c:v>5.5865099999999996</c:v>
                      </c:pt>
                      <c:pt idx="353">
                        <c:v>5.6014200000000001</c:v>
                      </c:pt>
                      <c:pt idx="354">
                        <c:v>5.6163400000000001</c:v>
                      </c:pt>
                      <c:pt idx="355">
                        <c:v>5.6312600000000002</c:v>
                      </c:pt>
                      <c:pt idx="356">
                        <c:v>5.6461699999999997</c:v>
                      </c:pt>
                      <c:pt idx="357">
                        <c:v>5.6610899999999997</c:v>
                      </c:pt>
                      <c:pt idx="358">
                        <c:v>5.6760000000000002</c:v>
                      </c:pt>
                      <c:pt idx="359">
                        <c:v>5.6909200000000002</c:v>
                      </c:pt>
                      <c:pt idx="360">
                        <c:v>5.7058299999999997</c:v>
                      </c:pt>
                      <c:pt idx="361">
                        <c:v>5.7207499999999998</c:v>
                      </c:pt>
                      <c:pt idx="362">
                        <c:v>5.7356600000000002</c:v>
                      </c:pt>
                      <c:pt idx="363">
                        <c:v>5.7505800000000002</c:v>
                      </c:pt>
                      <c:pt idx="364">
                        <c:v>5.7654899999999998</c:v>
                      </c:pt>
                      <c:pt idx="365">
                        <c:v>5.7804099999999998</c:v>
                      </c:pt>
                      <c:pt idx="366">
                        <c:v>5.7953200000000002</c:v>
                      </c:pt>
                      <c:pt idx="367">
                        <c:v>5.8102299999999998</c:v>
                      </c:pt>
                      <c:pt idx="368">
                        <c:v>5.8251499999999998</c:v>
                      </c:pt>
                      <c:pt idx="369">
                        <c:v>5.8400600000000003</c:v>
                      </c:pt>
                      <c:pt idx="370">
                        <c:v>5.8549699999999998</c:v>
                      </c:pt>
                      <c:pt idx="371">
                        <c:v>5.8698899999999998</c:v>
                      </c:pt>
                      <c:pt idx="372">
                        <c:v>5.8848000000000003</c:v>
                      </c:pt>
                      <c:pt idx="373">
                        <c:v>5.8997099999999998</c:v>
                      </c:pt>
                      <c:pt idx="374">
                        <c:v>5.9146299999999998</c:v>
                      </c:pt>
                      <c:pt idx="375">
                        <c:v>5.9295400000000003</c:v>
                      </c:pt>
                      <c:pt idx="376">
                        <c:v>5.9444499999999998</c:v>
                      </c:pt>
                      <c:pt idx="377">
                        <c:v>5.9593600000000002</c:v>
                      </c:pt>
                      <c:pt idx="378">
                        <c:v>5.9742699999999997</c:v>
                      </c:pt>
                      <c:pt idx="379">
                        <c:v>5.9891800000000002</c:v>
                      </c:pt>
                      <c:pt idx="380">
                        <c:v>6.0041000000000002</c:v>
                      </c:pt>
                      <c:pt idx="381">
                        <c:v>6.0190099999999997</c:v>
                      </c:pt>
                      <c:pt idx="382">
                        <c:v>6.0339200000000002</c:v>
                      </c:pt>
                      <c:pt idx="383">
                        <c:v>6.0488299999999997</c:v>
                      </c:pt>
                      <c:pt idx="384">
                        <c:v>6.0637400000000001</c:v>
                      </c:pt>
                      <c:pt idx="385">
                        <c:v>6.0786499999999997</c:v>
                      </c:pt>
                      <c:pt idx="386">
                        <c:v>6.0935600000000001</c:v>
                      </c:pt>
                      <c:pt idx="387">
                        <c:v>6.1084699999999996</c:v>
                      </c:pt>
                      <c:pt idx="388">
                        <c:v>6.12338</c:v>
                      </c:pt>
                      <c:pt idx="389">
                        <c:v>6.1382899999999996</c:v>
                      </c:pt>
                      <c:pt idx="390">
                        <c:v>6.1532</c:v>
                      </c:pt>
                      <c:pt idx="391">
                        <c:v>6.1680999999999999</c:v>
                      </c:pt>
                      <c:pt idx="392">
                        <c:v>6.1830100000000003</c:v>
                      </c:pt>
                      <c:pt idx="393">
                        <c:v>6.1979199999999999</c:v>
                      </c:pt>
                      <c:pt idx="394">
                        <c:v>6.2128300000000003</c:v>
                      </c:pt>
                      <c:pt idx="395">
                        <c:v>6.2277399999999998</c:v>
                      </c:pt>
                      <c:pt idx="396">
                        <c:v>6.2426500000000003</c:v>
                      </c:pt>
                      <c:pt idx="397">
                        <c:v>6.2575500000000002</c:v>
                      </c:pt>
                      <c:pt idx="398">
                        <c:v>6.2724599999999997</c:v>
                      </c:pt>
                      <c:pt idx="399">
                        <c:v>6.2873700000000001</c:v>
                      </c:pt>
                      <c:pt idx="400">
                        <c:v>6.30227</c:v>
                      </c:pt>
                      <c:pt idx="401">
                        <c:v>6.3171799999999996</c:v>
                      </c:pt>
                      <c:pt idx="402">
                        <c:v>6.33209</c:v>
                      </c:pt>
                      <c:pt idx="403">
                        <c:v>6.3469899999999999</c:v>
                      </c:pt>
                      <c:pt idx="404">
                        <c:v>6.3619000000000003</c:v>
                      </c:pt>
                      <c:pt idx="405">
                        <c:v>6.3768099999999999</c:v>
                      </c:pt>
                      <c:pt idx="406">
                        <c:v>6.3917099999999998</c:v>
                      </c:pt>
                      <c:pt idx="407">
                        <c:v>6.4066200000000002</c:v>
                      </c:pt>
                      <c:pt idx="408">
                        <c:v>6.4215200000000001</c:v>
                      </c:pt>
                      <c:pt idx="409">
                        <c:v>6.4364299999999997</c:v>
                      </c:pt>
                      <c:pt idx="410">
                        <c:v>6.4513299999999996</c:v>
                      </c:pt>
                      <c:pt idx="411">
                        <c:v>6.46624</c:v>
                      </c:pt>
                      <c:pt idx="412">
                        <c:v>6.4811399999999999</c:v>
                      </c:pt>
                      <c:pt idx="413">
                        <c:v>6.4960500000000003</c:v>
                      </c:pt>
                      <c:pt idx="414">
                        <c:v>6.5109500000000002</c:v>
                      </c:pt>
                      <c:pt idx="415">
                        <c:v>6.5258500000000002</c:v>
                      </c:pt>
                      <c:pt idx="416">
                        <c:v>6.5407599999999997</c:v>
                      </c:pt>
                      <c:pt idx="417">
                        <c:v>6.5556599999999996</c:v>
                      </c:pt>
                      <c:pt idx="418">
                        <c:v>6.5705600000000004</c:v>
                      </c:pt>
                      <c:pt idx="419">
                        <c:v>6.5854699999999999</c:v>
                      </c:pt>
                      <c:pt idx="420">
                        <c:v>6.6003699999999998</c:v>
                      </c:pt>
                      <c:pt idx="421">
                        <c:v>6.6152699999999998</c:v>
                      </c:pt>
                      <c:pt idx="422">
                        <c:v>6.6301699999999997</c:v>
                      </c:pt>
                      <c:pt idx="423">
                        <c:v>6.6450800000000001</c:v>
                      </c:pt>
                      <c:pt idx="424">
                        <c:v>6.65998</c:v>
                      </c:pt>
                      <c:pt idx="425">
                        <c:v>6.6748799999999999</c:v>
                      </c:pt>
                      <c:pt idx="426">
                        <c:v>6.6897799999999998</c:v>
                      </c:pt>
                      <c:pt idx="427">
                        <c:v>6.7046799999999998</c:v>
                      </c:pt>
                      <c:pt idx="428">
                        <c:v>6.7195799999999997</c:v>
                      </c:pt>
                      <c:pt idx="429">
                        <c:v>6.7344799999999996</c:v>
                      </c:pt>
                      <c:pt idx="430">
                        <c:v>6.7493800000000004</c:v>
                      </c:pt>
                      <c:pt idx="431">
                        <c:v>6.7642800000000003</c:v>
                      </c:pt>
                      <c:pt idx="432">
                        <c:v>6.7791800000000002</c:v>
                      </c:pt>
                      <c:pt idx="433">
                        <c:v>6.7940800000000001</c:v>
                      </c:pt>
                      <c:pt idx="434">
                        <c:v>6.80898</c:v>
                      </c:pt>
                      <c:pt idx="435">
                        <c:v>6.8238799999999999</c:v>
                      </c:pt>
                      <c:pt idx="436">
                        <c:v>6.8387799999999999</c:v>
                      </c:pt>
                      <c:pt idx="437">
                        <c:v>6.8536799999999998</c:v>
                      </c:pt>
                      <c:pt idx="438">
                        <c:v>6.8685799999999997</c:v>
                      </c:pt>
                      <c:pt idx="439">
                        <c:v>6.8834799999999996</c:v>
                      </c:pt>
                      <c:pt idx="440">
                        <c:v>6.8983800000000004</c:v>
                      </c:pt>
                      <c:pt idx="441">
                        <c:v>6.9132699999999998</c:v>
                      </c:pt>
                      <c:pt idx="442">
                        <c:v>6.9281699999999997</c:v>
                      </c:pt>
                      <c:pt idx="443">
                        <c:v>6.9430699999999996</c:v>
                      </c:pt>
                      <c:pt idx="444">
                        <c:v>6.9579700000000004</c:v>
                      </c:pt>
                      <c:pt idx="445">
                        <c:v>6.9728599999999998</c:v>
                      </c:pt>
                      <c:pt idx="446">
                        <c:v>6.9877599999999997</c:v>
                      </c:pt>
                      <c:pt idx="447">
                        <c:v>7.0026599999999997</c:v>
                      </c:pt>
                      <c:pt idx="448">
                        <c:v>7.01755</c:v>
                      </c:pt>
                      <c:pt idx="449">
                        <c:v>7.0324499999999999</c:v>
                      </c:pt>
                      <c:pt idx="450">
                        <c:v>7.0473400000000002</c:v>
                      </c:pt>
                      <c:pt idx="451">
                        <c:v>7.0622400000000001</c:v>
                      </c:pt>
                      <c:pt idx="452">
                        <c:v>7.0771300000000004</c:v>
                      </c:pt>
                      <c:pt idx="453">
                        <c:v>7.0920300000000003</c:v>
                      </c:pt>
                      <c:pt idx="454">
                        <c:v>7.1069300000000002</c:v>
                      </c:pt>
                      <c:pt idx="455">
                        <c:v>7.1218199999999996</c:v>
                      </c:pt>
                      <c:pt idx="456">
                        <c:v>7.1367099999999999</c:v>
                      </c:pt>
                      <c:pt idx="457">
                        <c:v>7.1516099999999998</c:v>
                      </c:pt>
                      <c:pt idx="458">
                        <c:v>7.1665000000000001</c:v>
                      </c:pt>
                      <c:pt idx="459">
                        <c:v>7.1814</c:v>
                      </c:pt>
                      <c:pt idx="460">
                        <c:v>7.1962900000000003</c:v>
                      </c:pt>
                      <c:pt idx="461">
                        <c:v>7.2111799999999997</c:v>
                      </c:pt>
                      <c:pt idx="462">
                        <c:v>7.2260799999999996</c:v>
                      </c:pt>
                      <c:pt idx="463">
                        <c:v>7.2409699999999999</c:v>
                      </c:pt>
                      <c:pt idx="464">
                        <c:v>7.2558600000000002</c:v>
                      </c:pt>
                      <c:pt idx="465">
                        <c:v>7.2707499999999996</c:v>
                      </c:pt>
                      <c:pt idx="466">
                        <c:v>7.2856399999999999</c:v>
                      </c:pt>
                      <c:pt idx="467">
                        <c:v>7.3005399999999998</c:v>
                      </c:pt>
                      <c:pt idx="468">
                        <c:v>7.3154300000000001</c:v>
                      </c:pt>
                      <c:pt idx="469">
                        <c:v>7.3303200000000004</c:v>
                      </c:pt>
                      <c:pt idx="470">
                        <c:v>7.3452099999999998</c:v>
                      </c:pt>
                      <c:pt idx="471">
                        <c:v>7.3601000000000001</c:v>
                      </c:pt>
                      <c:pt idx="472">
                        <c:v>7.3749900000000004</c:v>
                      </c:pt>
                      <c:pt idx="473">
                        <c:v>7.3898799999999998</c:v>
                      </c:pt>
                      <c:pt idx="474">
                        <c:v>7.4047700000000001</c:v>
                      </c:pt>
                      <c:pt idx="475">
                        <c:v>7.4196600000000004</c:v>
                      </c:pt>
                      <c:pt idx="476">
                        <c:v>7.4345499999999998</c:v>
                      </c:pt>
                      <c:pt idx="477">
                        <c:v>7.4494400000000001</c:v>
                      </c:pt>
                      <c:pt idx="478">
                        <c:v>7.4643300000000004</c:v>
                      </c:pt>
                      <c:pt idx="479">
                        <c:v>7.4792199999999998</c:v>
                      </c:pt>
                      <c:pt idx="480">
                        <c:v>7.49411</c:v>
                      </c:pt>
                      <c:pt idx="481">
                        <c:v>7.5089899999999998</c:v>
                      </c:pt>
                      <c:pt idx="482">
                        <c:v>7.5238800000000001</c:v>
                      </c:pt>
                      <c:pt idx="483">
                        <c:v>7.5387700000000004</c:v>
                      </c:pt>
                      <c:pt idx="484">
                        <c:v>7.5536599999999998</c:v>
                      </c:pt>
                      <c:pt idx="485">
                        <c:v>7.5685399999999996</c:v>
                      </c:pt>
                      <c:pt idx="486">
                        <c:v>7.5834299999999999</c:v>
                      </c:pt>
                      <c:pt idx="487">
                        <c:v>7.5983200000000002</c:v>
                      </c:pt>
                      <c:pt idx="488">
                        <c:v>7.6132</c:v>
                      </c:pt>
                      <c:pt idx="489">
                        <c:v>7.6280900000000003</c:v>
                      </c:pt>
                      <c:pt idx="490">
                        <c:v>7.6429799999999997</c:v>
                      </c:pt>
                      <c:pt idx="491">
                        <c:v>7.6578600000000003</c:v>
                      </c:pt>
                      <c:pt idx="492">
                        <c:v>7.6727499999999997</c:v>
                      </c:pt>
                      <c:pt idx="493">
                        <c:v>7.6876300000000004</c:v>
                      </c:pt>
                      <c:pt idx="494">
                        <c:v>7.7025199999999998</c:v>
                      </c:pt>
                      <c:pt idx="495">
                        <c:v>7.7173999999999996</c:v>
                      </c:pt>
                      <c:pt idx="496">
                        <c:v>7.7322899999999999</c:v>
                      </c:pt>
                      <c:pt idx="497">
                        <c:v>7.7471699999999997</c:v>
                      </c:pt>
                      <c:pt idx="498">
                        <c:v>7.7620500000000003</c:v>
                      </c:pt>
                      <c:pt idx="499">
                        <c:v>7.7769399999999997</c:v>
                      </c:pt>
                      <c:pt idx="500">
                        <c:v>7.7918200000000004</c:v>
                      </c:pt>
                      <c:pt idx="501">
                        <c:v>7.8067000000000002</c:v>
                      </c:pt>
                      <c:pt idx="502">
                        <c:v>7.8215899999999996</c:v>
                      </c:pt>
                      <c:pt idx="503">
                        <c:v>7.8364700000000003</c:v>
                      </c:pt>
                      <c:pt idx="504">
                        <c:v>7.8513500000000001</c:v>
                      </c:pt>
                      <c:pt idx="505">
                        <c:v>7.8662299999999998</c:v>
                      </c:pt>
                      <c:pt idx="506">
                        <c:v>7.8811099999999996</c:v>
                      </c:pt>
                      <c:pt idx="507">
                        <c:v>7.8959999999999999</c:v>
                      </c:pt>
                      <c:pt idx="508">
                        <c:v>7.9108799999999997</c:v>
                      </c:pt>
                      <c:pt idx="509">
                        <c:v>7.9257600000000004</c:v>
                      </c:pt>
                      <c:pt idx="510">
                        <c:v>7.9406400000000001</c:v>
                      </c:pt>
                      <c:pt idx="511">
                        <c:v>7.9555199999999999</c:v>
                      </c:pt>
                      <c:pt idx="512">
                        <c:v>7.9703999999999997</c:v>
                      </c:pt>
                      <c:pt idx="513">
                        <c:v>7.9852800000000004</c:v>
                      </c:pt>
                      <c:pt idx="514">
                        <c:v>8.0001599999999993</c:v>
                      </c:pt>
                      <c:pt idx="515">
                        <c:v>8.0150400000000008</c:v>
                      </c:pt>
                      <c:pt idx="516">
                        <c:v>8.0299200000000006</c:v>
                      </c:pt>
                      <c:pt idx="517">
                        <c:v>8.0448000000000004</c:v>
                      </c:pt>
                      <c:pt idx="518">
                        <c:v>8.0596700000000006</c:v>
                      </c:pt>
                      <c:pt idx="519">
                        <c:v>8.0745500000000003</c:v>
                      </c:pt>
                      <c:pt idx="520">
                        <c:v>8.0894300000000001</c:v>
                      </c:pt>
                      <c:pt idx="521">
                        <c:v>8.1043099999999999</c:v>
                      </c:pt>
                      <c:pt idx="522">
                        <c:v>8.1191899999999997</c:v>
                      </c:pt>
                      <c:pt idx="523">
                        <c:v>8.1340599999999998</c:v>
                      </c:pt>
                      <c:pt idx="524">
                        <c:v>8.1489399999999996</c:v>
                      </c:pt>
                      <c:pt idx="525">
                        <c:v>8.1638199999999994</c:v>
                      </c:pt>
                      <c:pt idx="526">
                        <c:v>8.1786899999999996</c:v>
                      </c:pt>
                      <c:pt idx="527">
                        <c:v>8.1935699999999994</c:v>
                      </c:pt>
                      <c:pt idx="528">
                        <c:v>8.2084399999999995</c:v>
                      </c:pt>
                      <c:pt idx="529">
                        <c:v>8.2233199999999993</c:v>
                      </c:pt>
                      <c:pt idx="530">
                        <c:v>8.2381899999999995</c:v>
                      </c:pt>
                      <c:pt idx="531">
                        <c:v>8.2530699999999992</c:v>
                      </c:pt>
                      <c:pt idx="532">
                        <c:v>8.2679399999999994</c:v>
                      </c:pt>
                      <c:pt idx="533">
                        <c:v>8.2828199999999992</c:v>
                      </c:pt>
                      <c:pt idx="534">
                        <c:v>8.2976899999999993</c:v>
                      </c:pt>
                      <c:pt idx="535">
                        <c:v>8.3125699999999991</c:v>
                      </c:pt>
                      <c:pt idx="536">
                        <c:v>8.3274399999999993</c:v>
                      </c:pt>
                      <c:pt idx="537">
                        <c:v>8.3423099999999994</c:v>
                      </c:pt>
                      <c:pt idx="538">
                        <c:v>8.3571899999999992</c:v>
                      </c:pt>
                      <c:pt idx="539">
                        <c:v>8.3720599999999994</c:v>
                      </c:pt>
                      <c:pt idx="540">
                        <c:v>8.3869299999999996</c:v>
                      </c:pt>
                      <c:pt idx="541">
                        <c:v>8.4017999999999997</c:v>
                      </c:pt>
                      <c:pt idx="542">
                        <c:v>8.4166799999999995</c:v>
                      </c:pt>
                      <c:pt idx="543">
                        <c:v>8.4315499999999997</c:v>
                      </c:pt>
                      <c:pt idx="544">
                        <c:v>8.4464199999999998</c:v>
                      </c:pt>
                      <c:pt idx="545">
                        <c:v>8.46129</c:v>
                      </c:pt>
                      <c:pt idx="546">
                        <c:v>8.4761600000000001</c:v>
                      </c:pt>
                      <c:pt idx="547">
                        <c:v>8.4910300000000003</c:v>
                      </c:pt>
                      <c:pt idx="548">
                        <c:v>8.5059000000000005</c:v>
                      </c:pt>
                      <c:pt idx="549">
                        <c:v>8.5207700000000006</c:v>
                      </c:pt>
                      <c:pt idx="550">
                        <c:v>8.5356400000000008</c:v>
                      </c:pt>
                      <c:pt idx="551">
                        <c:v>8.5505099999999992</c:v>
                      </c:pt>
                      <c:pt idx="552">
                        <c:v>8.5653799999999993</c:v>
                      </c:pt>
                      <c:pt idx="553">
                        <c:v>8.5802499999999995</c:v>
                      </c:pt>
                      <c:pt idx="554">
                        <c:v>8.5951199999999996</c:v>
                      </c:pt>
                      <c:pt idx="555">
                        <c:v>8.6099800000000002</c:v>
                      </c:pt>
                      <c:pt idx="556">
                        <c:v>8.6248500000000003</c:v>
                      </c:pt>
                      <c:pt idx="557">
                        <c:v>8.6397200000000005</c:v>
                      </c:pt>
                      <c:pt idx="558">
                        <c:v>8.6545900000000007</c:v>
                      </c:pt>
                      <c:pt idx="559">
                        <c:v>8.6694499999999994</c:v>
                      </c:pt>
                      <c:pt idx="560">
                        <c:v>8.6843199999999996</c:v>
                      </c:pt>
                      <c:pt idx="561">
                        <c:v>8.6991899999999998</c:v>
                      </c:pt>
                      <c:pt idx="562">
                        <c:v>8.7140500000000003</c:v>
                      </c:pt>
                      <c:pt idx="563">
                        <c:v>8.7289200000000005</c:v>
                      </c:pt>
                      <c:pt idx="564">
                        <c:v>8.7437900000000006</c:v>
                      </c:pt>
                      <c:pt idx="565">
                        <c:v>8.7586499999999994</c:v>
                      </c:pt>
                      <c:pt idx="566">
                        <c:v>8.7735199999999995</c:v>
                      </c:pt>
                      <c:pt idx="567">
                        <c:v>8.7883800000000001</c:v>
                      </c:pt>
                      <c:pt idx="568">
                        <c:v>8.8032400000000006</c:v>
                      </c:pt>
                      <c:pt idx="569">
                        <c:v>8.8181100000000008</c:v>
                      </c:pt>
                      <c:pt idx="570">
                        <c:v>8.8329699999999995</c:v>
                      </c:pt>
                      <c:pt idx="571">
                        <c:v>8.8478399999999997</c:v>
                      </c:pt>
                      <c:pt idx="572">
                        <c:v>8.8627000000000002</c:v>
                      </c:pt>
                      <c:pt idx="573">
                        <c:v>8.8775600000000008</c:v>
                      </c:pt>
                      <c:pt idx="574">
                        <c:v>8.8924199999999995</c:v>
                      </c:pt>
                      <c:pt idx="575">
                        <c:v>8.9072899999999997</c:v>
                      </c:pt>
                      <c:pt idx="576">
                        <c:v>8.9221500000000002</c:v>
                      </c:pt>
                      <c:pt idx="577">
                        <c:v>8.9370100000000008</c:v>
                      </c:pt>
                      <c:pt idx="578">
                        <c:v>8.9518699999999995</c:v>
                      </c:pt>
                      <c:pt idx="579">
                        <c:v>8.9667300000000001</c:v>
                      </c:pt>
                      <c:pt idx="580">
                        <c:v>8.9815900000000006</c:v>
                      </c:pt>
                      <c:pt idx="581">
                        <c:v>8.9964499999999994</c:v>
                      </c:pt>
                      <c:pt idx="582">
                        <c:v>9.0113099999999999</c:v>
                      </c:pt>
                      <c:pt idx="583">
                        <c:v>9.0261700000000005</c:v>
                      </c:pt>
                      <c:pt idx="584">
                        <c:v>9.0410299999999992</c:v>
                      </c:pt>
                      <c:pt idx="585">
                        <c:v>9.0558899999999998</c:v>
                      </c:pt>
                      <c:pt idx="586">
                        <c:v>9.0707500000000003</c:v>
                      </c:pt>
                      <c:pt idx="587">
                        <c:v>9.0716000000000001</c:v>
                      </c:pt>
                      <c:pt idx="588">
                        <c:v>9.1424900000000004</c:v>
                      </c:pt>
                      <c:pt idx="589">
                        <c:v>9.23672</c:v>
                      </c:pt>
                      <c:pt idx="590">
                        <c:v>9.3076100000000004</c:v>
                      </c:pt>
                      <c:pt idx="591">
                        <c:v>9.3084500000000006</c:v>
                      </c:pt>
                      <c:pt idx="592">
                        <c:v>9.3233099999999993</c:v>
                      </c:pt>
                      <c:pt idx="593">
                        <c:v>9.3381600000000002</c:v>
                      </c:pt>
                      <c:pt idx="594">
                        <c:v>9.3530099999999994</c:v>
                      </c:pt>
                      <c:pt idx="595">
                        <c:v>9.3678600000000003</c:v>
                      </c:pt>
                      <c:pt idx="596">
                        <c:v>9.3827200000000008</c:v>
                      </c:pt>
                      <c:pt idx="597">
                        <c:v>9.39757</c:v>
                      </c:pt>
                      <c:pt idx="598">
                        <c:v>9.4124199999999991</c:v>
                      </c:pt>
                      <c:pt idx="599">
                        <c:v>9.42727</c:v>
                      </c:pt>
                      <c:pt idx="600">
                        <c:v>9.4421199999999992</c:v>
                      </c:pt>
                      <c:pt idx="601">
                        <c:v>9.4569700000000001</c:v>
                      </c:pt>
                      <c:pt idx="602">
                        <c:v>9.4718300000000006</c:v>
                      </c:pt>
                      <c:pt idx="603">
                        <c:v>9.4866799999999998</c:v>
                      </c:pt>
                      <c:pt idx="604">
                        <c:v>9.5015300000000007</c:v>
                      </c:pt>
                      <c:pt idx="605">
                        <c:v>9.5163799999999998</c:v>
                      </c:pt>
                      <c:pt idx="606">
                        <c:v>9.5312199999999994</c:v>
                      </c:pt>
                      <c:pt idx="607">
                        <c:v>9.5460700000000003</c:v>
                      </c:pt>
                      <c:pt idx="608">
                        <c:v>9.5609199999999994</c:v>
                      </c:pt>
                      <c:pt idx="609">
                        <c:v>9.5757700000000003</c:v>
                      </c:pt>
                      <c:pt idx="610">
                        <c:v>9.5906199999999995</c:v>
                      </c:pt>
                      <c:pt idx="611">
                        <c:v>9.6054700000000004</c:v>
                      </c:pt>
                      <c:pt idx="612">
                        <c:v>9.6203099999999999</c:v>
                      </c:pt>
                      <c:pt idx="613">
                        <c:v>9.6351600000000008</c:v>
                      </c:pt>
                      <c:pt idx="614">
                        <c:v>9.65001</c:v>
                      </c:pt>
                      <c:pt idx="615">
                        <c:v>9.6648499999999995</c:v>
                      </c:pt>
                      <c:pt idx="616">
                        <c:v>9.6797000000000004</c:v>
                      </c:pt>
                      <c:pt idx="617">
                        <c:v>9.6945399999999999</c:v>
                      </c:pt>
                      <c:pt idx="618">
                        <c:v>9.7093900000000009</c:v>
                      </c:pt>
                      <c:pt idx="619">
                        <c:v>9.72424</c:v>
                      </c:pt>
                      <c:pt idx="620">
                        <c:v>9.7390799999999995</c:v>
                      </c:pt>
                      <c:pt idx="621">
                        <c:v>9.7539200000000008</c:v>
                      </c:pt>
                      <c:pt idx="622">
                        <c:v>9.76877</c:v>
                      </c:pt>
                      <c:pt idx="623">
                        <c:v>9.7836099999999995</c:v>
                      </c:pt>
                      <c:pt idx="624">
                        <c:v>9.7984500000000008</c:v>
                      </c:pt>
                      <c:pt idx="625">
                        <c:v>9.8132999999999999</c:v>
                      </c:pt>
                      <c:pt idx="626">
                        <c:v>9.8281399999999994</c:v>
                      </c:pt>
                      <c:pt idx="627">
                        <c:v>9.8429800000000007</c:v>
                      </c:pt>
                      <c:pt idx="628">
                        <c:v>9.8578299999999999</c:v>
                      </c:pt>
                      <c:pt idx="629">
                        <c:v>9.8726699999999994</c:v>
                      </c:pt>
                      <c:pt idx="630">
                        <c:v>9.8875100000000007</c:v>
                      </c:pt>
                      <c:pt idx="631">
                        <c:v>9.9023500000000002</c:v>
                      </c:pt>
                      <c:pt idx="632">
                        <c:v>9.9171899999999997</c:v>
                      </c:pt>
                      <c:pt idx="633">
                        <c:v>9.9320299999999992</c:v>
                      </c:pt>
                      <c:pt idx="634">
                        <c:v>9.9468700000000005</c:v>
                      </c:pt>
                      <c:pt idx="635">
                        <c:v>9.9617100000000001</c:v>
                      </c:pt>
                      <c:pt idx="636">
                        <c:v>9.9765499999999996</c:v>
                      </c:pt>
                      <c:pt idx="637">
                        <c:v>9.9913900000000009</c:v>
                      </c:pt>
                      <c:pt idx="638">
                        <c:v>10.00623</c:v>
                      </c:pt>
                      <c:pt idx="639">
                        <c:v>10.02106</c:v>
                      </c:pt>
                      <c:pt idx="640">
                        <c:v>10.0359</c:v>
                      </c:pt>
                      <c:pt idx="641">
                        <c:v>10.050739999999999</c:v>
                      </c:pt>
                      <c:pt idx="642">
                        <c:v>10.065580000000001</c:v>
                      </c:pt>
                      <c:pt idx="643">
                        <c:v>10.08042</c:v>
                      </c:pt>
                      <c:pt idx="644">
                        <c:v>10.09525</c:v>
                      </c:pt>
                      <c:pt idx="645">
                        <c:v>10.11009</c:v>
                      </c:pt>
                      <c:pt idx="646">
                        <c:v>10.124919999999999</c:v>
                      </c:pt>
                      <c:pt idx="647">
                        <c:v>10.139760000000001</c:v>
                      </c:pt>
                      <c:pt idx="648">
                        <c:v>10.1546</c:v>
                      </c:pt>
                      <c:pt idx="649">
                        <c:v>10.16943</c:v>
                      </c:pt>
                      <c:pt idx="650">
                        <c:v>10.18427</c:v>
                      </c:pt>
                      <c:pt idx="651">
                        <c:v>10.1991</c:v>
                      </c:pt>
                      <c:pt idx="652">
                        <c:v>10.21393</c:v>
                      </c:pt>
                      <c:pt idx="653">
                        <c:v>10.228770000000001</c:v>
                      </c:pt>
                      <c:pt idx="654">
                        <c:v>10.243600000000001</c:v>
                      </c:pt>
                      <c:pt idx="655">
                        <c:v>10.258430000000001</c:v>
                      </c:pt>
                      <c:pt idx="656">
                        <c:v>10.27327</c:v>
                      </c:pt>
                      <c:pt idx="657">
                        <c:v>10.2881</c:v>
                      </c:pt>
                      <c:pt idx="658">
                        <c:v>10.30293</c:v>
                      </c:pt>
                      <c:pt idx="659">
                        <c:v>10.31776</c:v>
                      </c:pt>
                      <c:pt idx="660">
                        <c:v>10.33259</c:v>
                      </c:pt>
                      <c:pt idx="661">
                        <c:v>10.34742</c:v>
                      </c:pt>
                      <c:pt idx="662">
                        <c:v>10.36225</c:v>
                      </c:pt>
                      <c:pt idx="663">
                        <c:v>10.377079999999999</c:v>
                      </c:pt>
                      <c:pt idx="664">
                        <c:v>10.391909999999999</c:v>
                      </c:pt>
                      <c:pt idx="665">
                        <c:v>10.406739999999999</c:v>
                      </c:pt>
                      <c:pt idx="666">
                        <c:v>10.421569999999999</c:v>
                      </c:pt>
                      <c:pt idx="667">
                        <c:v>10.436400000000001</c:v>
                      </c:pt>
                      <c:pt idx="668">
                        <c:v>10.451230000000001</c:v>
                      </c:pt>
                      <c:pt idx="669">
                        <c:v>10.466060000000001</c:v>
                      </c:pt>
                      <c:pt idx="670">
                        <c:v>10.48089</c:v>
                      </c:pt>
                      <c:pt idx="671">
                        <c:v>10.495710000000001</c:v>
                      </c:pt>
                      <c:pt idx="672">
                        <c:v>10.510540000000001</c:v>
                      </c:pt>
                      <c:pt idx="673">
                        <c:v>10.525370000000001</c:v>
                      </c:pt>
                      <c:pt idx="674">
                        <c:v>10.540190000000001</c:v>
                      </c:pt>
                      <c:pt idx="675">
                        <c:v>10.555020000000001</c:v>
                      </c:pt>
                      <c:pt idx="676">
                        <c:v>10.569850000000001</c:v>
                      </c:pt>
                      <c:pt idx="677">
                        <c:v>10.584669999999999</c:v>
                      </c:pt>
                      <c:pt idx="678">
                        <c:v>10.599489999999999</c:v>
                      </c:pt>
                      <c:pt idx="679">
                        <c:v>10.614319999999999</c:v>
                      </c:pt>
                      <c:pt idx="680">
                        <c:v>10.62914</c:v>
                      </c:pt>
                      <c:pt idx="681">
                        <c:v>10.643969999999999</c:v>
                      </c:pt>
                      <c:pt idx="682">
                        <c:v>10.65879</c:v>
                      </c:pt>
                      <c:pt idx="683">
                        <c:v>10.67361</c:v>
                      </c:pt>
                      <c:pt idx="684">
                        <c:v>10.68844</c:v>
                      </c:pt>
                      <c:pt idx="685">
                        <c:v>10.70326</c:v>
                      </c:pt>
                      <c:pt idx="686">
                        <c:v>10.71808</c:v>
                      </c:pt>
                      <c:pt idx="687">
                        <c:v>10.732900000000001</c:v>
                      </c:pt>
                      <c:pt idx="688">
                        <c:v>10.747719999999999</c:v>
                      </c:pt>
                      <c:pt idx="689">
                        <c:v>10.76254</c:v>
                      </c:pt>
                      <c:pt idx="690">
                        <c:v>10.777369999999999</c:v>
                      </c:pt>
                      <c:pt idx="691">
                        <c:v>10.79219</c:v>
                      </c:pt>
                      <c:pt idx="692">
                        <c:v>10.80701</c:v>
                      </c:pt>
                      <c:pt idx="693">
                        <c:v>10.82183</c:v>
                      </c:pt>
                      <c:pt idx="694">
                        <c:v>10.836639999999999</c:v>
                      </c:pt>
                      <c:pt idx="695">
                        <c:v>10.851459999999999</c:v>
                      </c:pt>
                      <c:pt idx="696">
                        <c:v>10.86628</c:v>
                      </c:pt>
                      <c:pt idx="697">
                        <c:v>10.8811</c:v>
                      </c:pt>
                      <c:pt idx="698">
                        <c:v>10.89592</c:v>
                      </c:pt>
                      <c:pt idx="699">
                        <c:v>10.910740000000001</c:v>
                      </c:pt>
                      <c:pt idx="700">
                        <c:v>10.925549999999999</c:v>
                      </c:pt>
                      <c:pt idx="701">
                        <c:v>10.94037</c:v>
                      </c:pt>
                      <c:pt idx="702">
                        <c:v>10.95518</c:v>
                      </c:pt>
                      <c:pt idx="703">
                        <c:v>10.97</c:v>
                      </c:pt>
                      <c:pt idx="704">
                        <c:v>10.98481</c:v>
                      </c:pt>
                      <c:pt idx="705">
                        <c:v>10.99963</c:v>
                      </c:pt>
                      <c:pt idx="706">
                        <c:v>11.01445</c:v>
                      </c:pt>
                      <c:pt idx="707">
                        <c:v>11.029260000000001</c:v>
                      </c:pt>
                      <c:pt idx="708">
                        <c:v>11.04407</c:v>
                      </c:pt>
                      <c:pt idx="709">
                        <c:v>11.05889</c:v>
                      </c:pt>
                      <c:pt idx="710">
                        <c:v>11.073700000000001</c:v>
                      </c:pt>
                      <c:pt idx="711">
                        <c:v>11.088509999999999</c:v>
                      </c:pt>
                      <c:pt idx="712">
                        <c:v>11.10333</c:v>
                      </c:pt>
                      <c:pt idx="713">
                        <c:v>11.11814</c:v>
                      </c:pt>
                      <c:pt idx="714">
                        <c:v>11.132949999999999</c:v>
                      </c:pt>
                      <c:pt idx="715">
                        <c:v>11.14776</c:v>
                      </c:pt>
                      <c:pt idx="716">
                        <c:v>11.162570000000001</c:v>
                      </c:pt>
                      <c:pt idx="717">
                        <c:v>11.177379999999999</c:v>
                      </c:pt>
                      <c:pt idx="718">
                        <c:v>11.19219</c:v>
                      </c:pt>
                      <c:pt idx="719">
                        <c:v>11.207000000000001</c:v>
                      </c:pt>
                      <c:pt idx="720">
                        <c:v>11.22181</c:v>
                      </c:pt>
                      <c:pt idx="721">
                        <c:v>11.23662</c:v>
                      </c:pt>
                      <c:pt idx="722">
                        <c:v>11.251429999999999</c:v>
                      </c:pt>
                      <c:pt idx="723">
                        <c:v>11.26624</c:v>
                      </c:pt>
                      <c:pt idx="724">
                        <c:v>11.28105</c:v>
                      </c:pt>
                      <c:pt idx="725">
                        <c:v>11.29585</c:v>
                      </c:pt>
                      <c:pt idx="726">
                        <c:v>11.31066</c:v>
                      </c:pt>
                      <c:pt idx="727">
                        <c:v>11.325469999999999</c:v>
                      </c:pt>
                      <c:pt idx="728">
                        <c:v>11.34027</c:v>
                      </c:pt>
                      <c:pt idx="729">
                        <c:v>11.355079999999999</c:v>
                      </c:pt>
                      <c:pt idx="730">
                        <c:v>11.36989</c:v>
                      </c:pt>
                      <c:pt idx="731">
                        <c:v>11.384690000000001</c:v>
                      </c:pt>
                      <c:pt idx="732">
                        <c:v>11.3995</c:v>
                      </c:pt>
                      <c:pt idx="733">
                        <c:v>11.414300000000001</c:v>
                      </c:pt>
                      <c:pt idx="734">
                        <c:v>11.4291</c:v>
                      </c:pt>
                      <c:pt idx="735">
                        <c:v>11.443910000000001</c:v>
                      </c:pt>
                      <c:pt idx="736">
                        <c:v>11.45871</c:v>
                      </c:pt>
                      <c:pt idx="737">
                        <c:v>11.473509999999999</c:v>
                      </c:pt>
                      <c:pt idx="738">
                        <c:v>11.48832</c:v>
                      </c:pt>
                      <c:pt idx="739">
                        <c:v>11.503119999999999</c:v>
                      </c:pt>
                      <c:pt idx="740">
                        <c:v>11.51792</c:v>
                      </c:pt>
                      <c:pt idx="741">
                        <c:v>11.532719999999999</c:v>
                      </c:pt>
                      <c:pt idx="742">
                        <c:v>11.54752</c:v>
                      </c:pt>
                      <c:pt idx="743">
                        <c:v>11.56232</c:v>
                      </c:pt>
                      <c:pt idx="744">
                        <c:v>11.577120000000001</c:v>
                      </c:pt>
                      <c:pt idx="745">
                        <c:v>11.59192</c:v>
                      </c:pt>
                      <c:pt idx="746">
                        <c:v>11.606719999999999</c:v>
                      </c:pt>
                      <c:pt idx="747">
                        <c:v>11.62152</c:v>
                      </c:pt>
                      <c:pt idx="748">
                        <c:v>11.63632</c:v>
                      </c:pt>
                      <c:pt idx="749">
                        <c:v>11.651120000000001</c:v>
                      </c:pt>
                      <c:pt idx="750">
                        <c:v>11.66592</c:v>
                      </c:pt>
                      <c:pt idx="751">
                        <c:v>11.680709999999999</c:v>
                      </c:pt>
                      <c:pt idx="752">
                        <c:v>11.695510000000001</c:v>
                      </c:pt>
                      <c:pt idx="753">
                        <c:v>11.71031</c:v>
                      </c:pt>
                      <c:pt idx="754">
                        <c:v>11.725099999999999</c:v>
                      </c:pt>
                      <c:pt idx="755">
                        <c:v>11.7399</c:v>
                      </c:pt>
                      <c:pt idx="756">
                        <c:v>11.7547</c:v>
                      </c:pt>
                      <c:pt idx="757">
                        <c:v>11.769489999999999</c:v>
                      </c:pt>
                      <c:pt idx="758">
                        <c:v>11.78429</c:v>
                      </c:pt>
                      <c:pt idx="759">
                        <c:v>11.79908</c:v>
                      </c:pt>
                      <c:pt idx="760">
                        <c:v>11.813879999999999</c:v>
                      </c:pt>
                      <c:pt idx="761">
                        <c:v>11.828670000000001</c:v>
                      </c:pt>
                      <c:pt idx="762">
                        <c:v>11.84346</c:v>
                      </c:pt>
                      <c:pt idx="763">
                        <c:v>11.85825</c:v>
                      </c:pt>
                      <c:pt idx="764">
                        <c:v>11.873049999999999</c:v>
                      </c:pt>
                      <c:pt idx="765">
                        <c:v>11.887840000000001</c:v>
                      </c:pt>
                      <c:pt idx="766">
                        <c:v>11.90263</c:v>
                      </c:pt>
                      <c:pt idx="767">
                        <c:v>11.91742</c:v>
                      </c:pt>
                      <c:pt idx="768">
                        <c:v>11.93221</c:v>
                      </c:pt>
                      <c:pt idx="769">
                        <c:v>11.946999999999999</c:v>
                      </c:pt>
                      <c:pt idx="770">
                        <c:v>11.961790000000001</c:v>
                      </c:pt>
                      <c:pt idx="771">
                        <c:v>11.97658</c:v>
                      </c:pt>
                      <c:pt idx="772">
                        <c:v>11.99137</c:v>
                      </c:pt>
                      <c:pt idx="773">
                        <c:v>12.006159999999999</c:v>
                      </c:pt>
                      <c:pt idx="774">
                        <c:v>12.020949999999999</c:v>
                      </c:pt>
                      <c:pt idx="775">
                        <c:v>12.035740000000001</c:v>
                      </c:pt>
                      <c:pt idx="776">
                        <c:v>12.050520000000001</c:v>
                      </c:pt>
                      <c:pt idx="777">
                        <c:v>12.06531</c:v>
                      </c:pt>
                      <c:pt idx="778">
                        <c:v>12.0801</c:v>
                      </c:pt>
                      <c:pt idx="779">
                        <c:v>12.09488</c:v>
                      </c:pt>
                      <c:pt idx="780">
                        <c:v>12.109669999999999</c:v>
                      </c:pt>
                      <c:pt idx="781">
                        <c:v>12.124459999999999</c:v>
                      </c:pt>
                      <c:pt idx="782">
                        <c:v>12.139239999999999</c:v>
                      </c:pt>
                      <c:pt idx="783">
                        <c:v>12.154030000000001</c:v>
                      </c:pt>
                      <c:pt idx="784">
                        <c:v>12.168810000000001</c:v>
                      </c:pt>
                      <c:pt idx="785">
                        <c:v>12.183590000000001</c:v>
                      </c:pt>
                      <c:pt idx="786">
                        <c:v>12.19838</c:v>
                      </c:pt>
                      <c:pt idx="787">
                        <c:v>12.21316</c:v>
                      </c:pt>
                      <c:pt idx="788">
                        <c:v>12.22794</c:v>
                      </c:pt>
                      <c:pt idx="789">
                        <c:v>12.24272</c:v>
                      </c:pt>
                      <c:pt idx="790">
                        <c:v>12.25751</c:v>
                      </c:pt>
                      <c:pt idx="791">
                        <c:v>12.27229</c:v>
                      </c:pt>
                      <c:pt idx="792">
                        <c:v>12.28707</c:v>
                      </c:pt>
                      <c:pt idx="793">
                        <c:v>12.30185</c:v>
                      </c:pt>
                      <c:pt idx="794">
                        <c:v>12.31663</c:v>
                      </c:pt>
                      <c:pt idx="795">
                        <c:v>12.33141</c:v>
                      </c:pt>
                      <c:pt idx="796">
                        <c:v>12.34619</c:v>
                      </c:pt>
                      <c:pt idx="797">
                        <c:v>12.36097</c:v>
                      </c:pt>
                      <c:pt idx="798">
                        <c:v>12.37574</c:v>
                      </c:pt>
                      <c:pt idx="799">
                        <c:v>12.39052</c:v>
                      </c:pt>
                      <c:pt idx="800">
                        <c:v>12.4053</c:v>
                      </c:pt>
                      <c:pt idx="801">
                        <c:v>12.42008</c:v>
                      </c:pt>
                      <c:pt idx="802">
                        <c:v>12.43486</c:v>
                      </c:pt>
                      <c:pt idx="803">
                        <c:v>12.449630000000001</c:v>
                      </c:pt>
                      <c:pt idx="804">
                        <c:v>12.464410000000001</c:v>
                      </c:pt>
                      <c:pt idx="805">
                        <c:v>12.479179999999999</c:v>
                      </c:pt>
                      <c:pt idx="806">
                        <c:v>12.49396</c:v>
                      </c:pt>
                      <c:pt idx="807">
                        <c:v>12.50873</c:v>
                      </c:pt>
                      <c:pt idx="808">
                        <c:v>12.52351</c:v>
                      </c:pt>
                      <c:pt idx="809">
                        <c:v>12.53828</c:v>
                      </c:pt>
                      <c:pt idx="810">
                        <c:v>12.55306</c:v>
                      </c:pt>
                      <c:pt idx="811">
                        <c:v>12.567830000000001</c:v>
                      </c:pt>
                      <c:pt idx="812">
                        <c:v>12.582599999999999</c:v>
                      </c:pt>
                      <c:pt idx="813">
                        <c:v>12.59737</c:v>
                      </c:pt>
                      <c:pt idx="814">
                        <c:v>12.61215</c:v>
                      </c:pt>
                      <c:pt idx="815">
                        <c:v>12.62692</c:v>
                      </c:pt>
                      <c:pt idx="816">
                        <c:v>12.641690000000001</c:v>
                      </c:pt>
                      <c:pt idx="817">
                        <c:v>12.656459999999999</c:v>
                      </c:pt>
                      <c:pt idx="818">
                        <c:v>12.67123</c:v>
                      </c:pt>
                      <c:pt idx="819">
                        <c:v>12.686</c:v>
                      </c:pt>
                      <c:pt idx="820">
                        <c:v>12.70077</c:v>
                      </c:pt>
                      <c:pt idx="821">
                        <c:v>12.715540000000001</c:v>
                      </c:pt>
                      <c:pt idx="822">
                        <c:v>12.7303</c:v>
                      </c:pt>
                      <c:pt idx="823">
                        <c:v>12.74507</c:v>
                      </c:pt>
                      <c:pt idx="824">
                        <c:v>12.759840000000001</c:v>
                      </c:pt>
                      <c:pt idx="825">
                        <c:v>12.774609999999999</c:v>
                      </c:pt>
                      <c:pt idx="826">
                        <c:v>12.78937</c:v>
                      </c:pt>
                      <c:pt idx="827">
                        <c:v>12.80414</c:v>
                      </c:pt>
                      <c:pt idx="828">
                        <c:v>12.818910000000001</c:v>
                      </c:pt>
                      <c:pt idx="829">
                        <c:v>12.83367</c:v>
                      </c:pt>
                      <c:pt idx="830">
                        <c:v>12.84844</c:v>
                      </c:pt>
                      <c:pt idx="831">
                        <c:v>12.863200000000001</c:v>
                      </c:pt>
                      <c:pt idx="832">
                        <c:v>12.87796</c:v>
                      </c:pt>
                      <c:pt idx="833">
                        <c:v>12.89273</c:v>
                      </c:pt>
                      <c:pt idx="834">
                        <c:v>12.907489999999999</c:v>
                      </c:pt>
                      <c:pt idx="835">
                        <c:v>12.92225</c:v>
                      </c:pt>
                      <c:pt idx="836">
                        <c:v>12.93702</c:v>
                      </c:pt>
                      <c:pt idx="837">
                        <c:v>12.951779999999999</c:v>
                      </c:pt>
                      <c:pt idx="838">
                        <c:v>12.96654</c:v>
                      </c:pt>
                      <c:pt idx="839">
                        <c:v>12.981299999999999</c:v>
                      </c:pt>
                      <c:pt idx="840">
                        <c:v>12.99606</c:v>
                      </c:pt>
                      <c:pt idx="841">
                        <c:v>13.010820000000001</c:v>
                      </c:pt>
                      <c:pt idx="842">
                        <c:v>13.02558</c:v>
                      </c:pt>
                      <c:pt idx="843">
                        <c:v>13.04034</c:v>
                      </c:pt>
                      <c:pt idx="844">
                        <c:v>13.055099999999999</c:v>
                      </c:pt>
                      <c:pt idx="845">
                        <c:v>13.06986</c:v>
                      </c:pt>
                      <c:pt idx="846">
                        <c:v>13.084619999999999</c:v>
                      </c:pt>
                      <c:pt idx="847">
                        <c:v>13.09937</c:v>
                      </c:pt>
                      <c:pt idx="848">
                        <c:v>13.114129999999999</c:v>
                      </c:pt>
                      <c:pt idx="849">
                        <c:v>13.12889</c:v>
                      </c:pt>
                      <c:pt idx="850">
                        <c:v>13.14364</c:v>
                      </c:pt>
                      <c:pt idx="851">
                        <c:v>13.1584</c:v>
                      </c:pt>
                      <c:pt idx="852">
                        <c:v>13.17315</c:v>
                      </c:pt>
                      <c:pt idx="853">
                        <c:v>13.18791</c:v>
                      </c:pt>
                      <c:pt idx="854">
                        <c:v>13.20266</c:v>
                      </c:pt>
                      <c:pt idx="855">
                        <c:v>13.217420000000001</c:v>
                      </c:pt>
                      <c:pt idx="856">
                        <c:v>13.23217</c:v>
                      </c:pt>
                      <c:pt idx="857">
                        <c:v>13.246919999999999</c:v>
                      </c:pt>
                      <c:pt idx="858">
                        <c:v>13.26168</c:v>
                      </c:pt>
                      <c:pt idx="859">
                        <c:v>13.27643</c:v>
                      </c:pt>
                      <c:pt idx="860">
                        <c:v>13.291180000000001</c:v>
                      </c:pt>
                      <c:pt idx="861">
                        <c:v>13.30593</c:v>
                      </c:pt>
                      <c:pt idx="862">
                        <c:v>13.320679999999999</c:v>
                      </c:pt>
                      <c:pt idx="863">
                        <c:v>13.335430000000001</c:v>
                      </c:pt>
                      <c:pt idx="864">
                        <c:v>13.35018</c:v>
                      </c:pt>
                      <c:pt idx="865">
                        <c:v>13.364929999999999</c:v>
                      </c:pt>
                      <c:pt idx="866">
                        <c:v>13.37968</c:v>
                      </c:pt>
                      <c:pt idx="867">
                        <c:v>13.39443</c:v>
                      </c:pt>
                      <c:pt idx="868">
                        <c:v>13.409179999999999</c:v>
                      </c:pt>
                      <c:pt idx="869">
                        <c:v>13.42393</c:v>
                      </c:pt>
                      <c:pt idx="870">
                        <c:v>13.43867</c:v>
                      </c:pt>
                      <c:pt idx="871">
                        <c:v>13.453419999999999</c:v>
                      </c:pt>
                      <c:pt idx="872">
                        <c:v>13.468170000000001</c:v>
                      </c:pt>
                      <c:pt idx="873">
                        <c:v>13.48291</c:v>
                      </c:pt>
                      <c:pt idx="874">
                        <c:v>13.49766</c:v>
                      </c:pt>
                      <c:pt idx="875">
                        <c:v>13.5124</c:v>
                      </c:pt>
                      <c:pt idx="876">
                        <c:v>13.527150000000001</c:v>
                      </c:pt>
                      <c:pt idx="877">
                        <c:v>13.54189</c:v>
                      </c:pt>
                      <c:pt idx="878">
                        <c:v>13.55663</c:v>
                      </c:pt>
                      <c:pt idx="879">
                        <c:v>13.57138</c:v>
                      </c:pt>
                      <c:pt idx="880">
                        <c:v>13.586119999999999</c:v>
                      </c:pt>
                      <c:pt idx="881">
                        <c:v>13.600860000000001</c:v>
                      </c:pt>
                      <c:pt idx="882">
                        <c:v>13.615600000000001</c:v>
                      </c:pt>
                      <c:pt idx="883">
                        <c:v>13.63035</c:v>
                      </c:pt>
                      <c:pt idx="884">
                        <c:v>13.64509</c:v>
                      </c:pt>
                      <c:pt idx="885">
                        <c:v>13.659829999999999</c:v>
                      </c:pt>
                      <c:pt idx="886">
                        <c:v>13.674569999999999</c:v>
                      </c:pt>
                      <c:pt idx="887">
                        <c:v>13.689310000000001</c:v>
                      </c:pt>
                      <c:pt idx="888">
                        <c:v>13.704050000000001</c:v>
                      </c:pt>
                      <c:pt idx="889">
                        <c:v>13.718780000000001</c:v>
                      </c:pt>
                      <c:pt idx="890">
                        <c:v>13.73352</c:v>
                      </c:pt>
                      <c:pt idx="891">
                        <c:v>13.74826</c:v>
                      </c:pt>
                      <c:pt idx="892">
                        <c:v>13.763</c:v>
                      </c:pt>
                      <c:pt idx="893">
                        <c:v>13.77773</c:v>
                      </c:pt>
                      <c:pt idx="894">
                        <c:v>13.79247</c:v>
                      </c:pt>
                      <c:pt idx="895">
                        <c:v>13.80721</c:v>
                      </c:pt>
                      <c:pt idx="896">
                        <c:v>13.82194</c:v>
                      </c:pt>
                      <c:pt idx="897">
                        <c:v>13.836679999999999</c:v>
                      </c:pt>
                      <c:pt idx="898">
                        <c:v>13.85141</c:v>
                      </c:pt>
                      <c:pt idx="899">
                        <c:v>13.866149999999999</c:v>
                      </c:pt>
                      <c:pt idx="900">
                        <c:v>13.880879999999999</c:v>
                      </c:pt>
                      <c:pt idx="901">
                        <c:v>13.89561</c:v>
                      </c:pt>
                      <c:pt idx="902">
                        <c:v>13.91034</c:v>
                      </c:pt>
                      <c:pt idx="903">
                        <c:v>13.925079999999999</c:v>
                      </c:pt>
                      <c:pt idx="904">
                        <c:v>13.93981</c:v>
                      </c:pt>
                      <c:pt idx="905">
                        <c:v>13.95454</c:v>
                      </c:pt>
                      <c:pt idx="906">
                        <c:v>13.96927</c:v>
                      </c:pt>
                      <c:pt idx="907">
                        <c:v>13.984</c:v>
                      </c:pt>
                      <c:pt idx="908">
                        <c:v>13.99873</c:v>
                      </c:pt>
                      <c:pt idx="909">
                        <c:v>14.01346</c:v>
                      </c:pt>
                      <c:pt idx="910">
                        <c:v>14.02819</c:v>
                      </c:pt>
                      <c:pt idx="911">
                        <c:v>14.042920000000001</c:v>
                      </c:pt>
                      <c:pt idx="912">
                        <c:v>14.057639999999999</c:v>
                      </c:pt>
                      <c:pt idx="913">
                        <c:v>14.072369999999999</c:v>
                      </c:pt>
                      <c:pt idx="914">
                        <c:v>14.0871</c:v>
                      </c:pt>
                      <c:pt idx="915">
                        <c:v>14.10182</c:v>
                      </c:pt>
                      <c:pt idx="916">
                        <c:v>14.11655</c:v>
                      </c:pt>
                      <c:pt idx="917">
                        <c:v>14.13128</c:v>
                      </c:pt>
                      <c:pt idx="918">
                        <c:v>14.146000000000001</c:v>
                      </c:pt>
                      <c:pt idx="919">
                        <c:v>14.16072</c:v>
                      </c:pt>
                      <c:pt idx="920">
                        <c:v>14.17545</c:v>
                      </c:pt>
                      <c:pt idx="921">
                        <c:v>14.19017</c:v>
                      </c:pt>
                      <c:pt idx="922">
                        <c:v>14.204890000000001</c:v>
                      </c:pt>
                      <c:pt idx="923">
                        <c:v>14.219620000000001</c:v>
                      </c:pt>
                      <c:pt idx="924">
                        <c:v>14.23434</c:v>
                      </c:pt>
                      <c:pt idx="925">
                        <c:v>14.24906</c:v>
                      </c:pt>
                      <c:pt idx="926">
                        <c:v>14.263780000000001</c:v>
                      </c:pt>
                      <c:pt idx="927">
                        <c:v>14.278499999999999</c:v>
                      </c:pt>
                      <c:pt idx="928">
                        <c:v>14.29322</c:v>
                      </c:pt>
                      <c:pt idx="929">
                        <c:v>14.30794</c:v>
                      </c:pt>
                      <c:pt idx="930">
                        <c:v>14.322660000000001</c:v>
                      </c:pt>
                      <c:pt idx="931">
                        <c:v>14.33738</c:v>
                      </c:pt>
                      <c:pt idx="932">
                        <c:v>14.3521</c:v>
                      </c:pt>
                      <c:pt idx="933">
                        <c:v>14.366820000000001</c:v>
                      </c:pt>
                      <c:pt idx="934">
                        <c:v>14.38153</c:v>
                      </c:pt>
                      <c:pt idx="935">
                        <c:v>14.39625</c:v>
                      </c:pt>
                      <c:pt idx="936">
                        <c:v>14.410970000000001</c:v>
                      </c:pt>
                      <c:pt idx="937">
                        <c:v>14.42568</c:v>
                      </c:pt>
                      <c:pt idx="938">
                        <c:v>14.4404</c:v>
                      </c:pt>
                      <c:pt idx="939">
                        <c:v>14.455109999999999</c:v>
                      </c:pt>
                      <c:pt idx="940">
                        <c:v>14.46983</c:v>
                      </c:pt>
                      <c:pt idx="941">
                        <c:v>14.484540000000001</c:v>
                      </c:pt>
                      <c:pt idx="942">
                        <c:v>14.49926</c:v>
                      </c:pt>
                      <c:pt idx="943">
                        <c:v>14.51397</c:v>
                      </c:pt>
                      <c:pt idx="944">
                        <c:v>14.52868</c:v>
                      </c:pt>
                      <c:pt idx="945">
                        <c:v>14.54339</c:v>
                      </c:pt>
                      <c:pt idx="946">
                        <c:v>14.5581</c:v>
                      </c:pt>
                      <c:pt idx="947">
                        <c:v>14.57281</c:v>
                      </c:pt>
                      <c:pt idx="948">
                        <c:v>14.587529999999999</c:v>
                      </c:pt>
                      <c:pt idx="949">
                        <c:v>14.60224</c:v>
                      </c:pt>
                      <c:pt idx="950">
                        <c:v>14.61694</c:v>
                      </c:pt>
                      <c:pt idx="951">
                        <c:v>14.63165</c:v>
                      </c:pt>
                      <c:pt idx="952">
                        <c:v>14.64636</c:v>
                      </c:pt>
                      <c:pt idx="953">
                        <c:v>14.66107</c:v>
                      </c:pt>
                      <c:pt idx="954">
                        <c:v>14.67578</c:v>
                      </c:pt>
                      <c:pt idx="955">
                        <c:v>14.69049</c:v>
                      </c:pt>
                      <c:pt idx="956">
                        <c:v>14.70519</c:v>
                      </c:pt>
                      <c:pt idx="957">
                        <c:v>14.719900000000001</c:v>
                      </c:pt>
                      <c:pt idx="958">
                        <c:v>14.7346</c:v>
                      </c:pt>
                      <c:pt idx="959">
                        <c:v>14.749309999999999</c:v>
                      </c:pt>
                      <c:pt idx="960">
                        <c:v>14.764010000000001</c:v>
                      </c:pt>
                      <c:pt idx="961">
                        <c:v>14.77872</c:v>
                      </c:pt>
                      <c:pt idx="962">
                        <c:v>14.793419999999999</c:v>
                      </c:pt>
                      <c:pt idx="963">
                        <c:v>14.808120000000001</c:v>
                      </c:pt>
                      <c:pt idx="964">
                        <c:v>14.82283</c:v>
                      </c:pt>
                      <c:pt idx="965">
                        <c:v>14.837529999999999</c:v>
                      </c:pt>
                      <c:pt idx="966">
                        <c:v>14.85223</c:v>
                      </c:pt>
                      <c:pt idx="967">
                        <c:v>14.86693</c:v>
                      </c:pt>
                      <c:pt idx="968">
                        <c:v>14.881629999999999</c:v>
                      </c:pt>
                      <c:pt idx="969">
                        <c:v>14.896330000000001</c:v>
                      </c:pt>
                      <c:pt idx="970">
                        <c:v>14.91103</c:v>
                      </c:pt>
                      <c:pt idx="971">
                        <c:v>14.92573</c:v>
                      </c:pt>
                      <c:pt idx="972">
                        <c:v>14.940429999999999</c:v>
                      </c:pt>
                      <c:pt idx="973">
                        <c:v>14.95513</c:v>
                      </c:pt>
                      <c:pt idx="974">
                        <c:v>14.96982</c:v>
                      </c:pt>
                      <c:pt idx="975">
                        <c:v>14.98452</c:v>
                      </c:pt>
                      <c:pt idx="976">
                        <c:v>14.999219999999999</c:v>
                      </c:pt>
                      <c:pt idx="977">
                        <c:v>15.013909999999999</c:v>
                      </c:pt>
                      <c:pt idx="978">
                        <c:v>15.02861</c:v>
                      </c:pt>
                      <c:pt idx="979">
                        <c:v>15.0433</c:v>
                      </c:pt>
                      <c:pt idx="980">
                        <c:v>15.058</c:v>
                      </c:pt>
                      <c:pt idx="981">
                        <c:v>15.07269</c:v>
                      </c:pt>
                      <c:pt idx="982">
                        <c:v>15.087389999999999</c:v>
                      </c:pt>
                      <c:pt idx="983">
                        <c:v>15.102080000000001</c:v>
                      </c:pt>
                      <c:pt idx="984">
                        <c:v>15.116770000000001</c:v>
                      </c:pt>
                      <c:pt idx="985">
                        <c:v>15.131460000000001</c:v>
                      </c:pt>
                      <c:pt idx="986">
                        <c:v>15.14616</c:v>
                      </c:pt>
                      <c:pt idx="987">
                        <c:v>15.16085</c:v>
                      </c:pt>
                      <c:pt idx="988">
                        <c:v>15.17554</c:v>
                      </c:pt>
                      <c:pt idx="989">
                        <c:v>15.19023</c:v>
                      </c:pt>
                      <c:pt idx="990">
                        <c:v>15.20492</c:v>
                      </c:pt>
                      <c:pt idx="991">
                        <c:v>15.219609999999999</c:v>
                      </c:pt>
                      <c:pt idx="992">
                        <c:v>15.234299999999999</c:v>
                      </c:pt>
                      <c:pt idx="993">
                        <c:v>15.24898</c:v>
                      </c:pt>
                      <c:pt idx="994">
                        <c:v>15.263669999999999</c:v>
                      </c:pt>
                      <c:pt idx="995">
                        <c:v>15.278359999999999</c:v>
                      </c:pt>
                      <c:pt idx="996">
                        <c:v>15.29304</c:v>
                      </c:pt>
                      <c:pt idx="997">
                        <c:v>15.307729999999999</c:v>
                      </c:pt>
                      <c:pt idx="998">
                        <c:v>15.32241</c:v>
                      </c:pt>
                      <c:pt idx="999">
                        <c:v>15.3371</c:v>
                      </c:pt>
                      <c:pt idx="1000">
                        <c:v>15.35178</c:v>
                      </c:pt>
                      <c:pt idx="1001">
                        <c:v>15.36647</c:v>
                      </c:pt>
                      <c:pt idx="1002">
                        <c:v>15.38115</c:v>
                      </c:pt>
                      <c:pt idx="1003">
                        <c:v>15.39583</c:v>
                      </c:pt>
                      <c:pt idx="1004">
                        <c:v>15.41052</c:v>
                      </c:pt>
                      <c:pt idx="1005">
                        <c:v>15.4252</c:v>
                      </c:pt>
                      <c:pt idx="1006">
                        <c:v>15.43988</c:v>
                      </c:pt>
                      <c:pt idx="1007">
                        <c:v>15.454560000000001</c:v>
                      </c:pt>
                      <c:pt idx="1008">
                        <c:v>15.469239999999999</c:v>
                      </c:pt>
                      <c:pt idx="1009">
                        <c:v>15.483919999999999</c:v>
                      </c:pt>
                      <c:pt idx="1010">
                        <c:v>15.4986</c:v>
                      </c:pt>
                      <c:pt idx="1011">
                        <c:v>15.51328</c:v>
                      </c:pt>
                      <c:pt idx="1012">
                        <c:v>15.52796</c:v>
                      </c:pt>
                      <c:pt idx="1013">
                        <c:v>15.542630000000001</c:v>
                      </c:pt>
                      <c:pt idx="1014">
                        <c:v>15.557309999999999</c:v>
                      </c:pt>
                      <c:pt idx="1015">
                        <c:v>15.57199</c:v>
                      </c:pt>
                      <c:pt idx="1016">
                        <c:v>15.58666</c:v>
                      </c:pt>
                      <c:pt idx="1017">
                        <c:v>15.60134</c:v>
                      </c:pt>
                      <c:pt idx="1018">
                        <c:v>15.616009999999999</c:v>
                      </c:pt>
                      <c:pt idx="1019">
                        <c:v>15.63069</c:v>
                      </c:pt>
                      <c:pt idx="1020">
                        <c:v>15.64536</c:v>
                      </c:pt>
                      <c:pt idx="1021">
                        <c:v>15.660030000000001</c:v>
                      </c:pt>
                      <c:pt idx="1022">
                        <c:v>15.674709999999999</c:v>
                      </c:pt>
                      <c:pt idx="1023">
                        <c:v>15.68938</c:v>
                      </c:pt>
                      <c:pt idx="1024">
                        <c:v>15.704050000000001</c:v>
                      </c:pt>
                      <c:pt idx="1025">
                        <c:v>15.718719999999999</c:v>
                      </c:pt>
                      <c:pt idx="1026">
                        <c:v>15.73339</c:v>
                      </c:pt>
                      <c:pt idx="1027">
                        <c:v>15.748060000000001</c:v>
                      </c:pt>
                      <c:pt idx="1028">
                        <c:v>15.762729999999999</c:v>
                      </c:pt>
                      <c:pt idx="1029">
                        <c:v>15.7774</c:v>
                      </c:pt>
                      <c:pt idx="1030">
                        <c:v>15.792070000000001</c:v>
                      </c:pt>
                      <c:pt idx="1031">
                        <c:v>15.80674</c:v>
                      </c:pt>
                      <c:pt idx="1032">
                        <c:v>15.82141</c:v>
                      </c:pt>
                      <c:pt idx="1033">
                        <c:v>15.836069999999999</c:v>
                      </c:pt>
                      <c:pt idx="1034">
                        <c:v>15.85074</c:v>
                      </c:pt>
                      <c:pt idx="1035">
                        <c:v>15.865410000000001</c:v>
                      </c:pt>
                      <c:pt idx="1036">
                        <c:v>15.88007</c:v>
                      </c:pt>
                      <c:pt idx="1037">
                        <c:v>15.894740000000001</c:v>
                      </c:pt>
                      <c:pt idx="1038">
                        <c:v>15.9094</c:v>
                      </c:pt>
                      <c:pt idx="1039">
                        <c:v>15.924060000000001</c:v>
                      </c:pt>
                      <c:pt idx="1040">
                        <c:v>15.93873</c:v>
                      </c:pt>
                      <c:pt idx="1041">
                        <c:v>15.953390000000001</c:v>
                      </c:pt>
                      <c:pt idx="1042">
                        <c:v>15.96805</c:v>
                      </c:pt>
                      <c:pt idx="1043">
                        <c:v>15.982710000000001</c:v>
                      </c:pt>
                      <c:pt idx="1044">
                        <c:v>15.99737</c:v>
                      </c:pt>
                      <c:pt idx="1045">
                        <c:v>16.012039999999999</c:v>
                      </c:pt>
                      <c:pt idx="1046">
                        <c:v>16.026689999999999</c:v>
                      </c:pt>
                      <c:pt idx="1047">
                        <c:v>16.041350000000001</c:v>
                      </c:pt>
                      <c:pt idx="1048">
                        <c:v>16.056010000000001</c:v>
                      </c:pt>
                      <c:pt idx="1049">
                        <c:v>16.07067</c:v>
                      </c:pt>
                      <c:pt idx="1050">
                        <c:v>16.085329999999999</c:v>
                      </c:pt>
                      <c:pt idx="1051">
                        <c:v>16.099989999999998</c:v>
                      </c:pt>
                      <c:pt idx="1052">
                        <c:v>16.114640000000001</c:v>
                      </c:pt>
                      <c:pt idx="1053">
                        <c:v>16.129300000000001</c:v>
                      </c:pt>
                      <c:pt idx="1054">
                        <c:v>16.14396</c:v>
                      </c:pt>
                      <c:pt idx="1055">
                        <c:v>16.158609999999999</c:v>
                      </c:pt>
                      <c:pt idx="1056">
                        <c:v>16.173259999999999</c:v>
                      </c:pt>
                      <c:pt idx="1057">
                        <c:v>16.187919999999998</c:v>
                      </c:pt>
                      <c:pt idx="1058">
                        <c:v>16.202570000000001</c:v>
                      </c:pt>
                      <c:pt idx="1059">
                        <c:v>16.217230000000001</c:v>
                      </c:pt>
                      <c:pt idx="1060">
                        <c:v>16.213049999999999</c:v>
                      </c:pt>
                      <c:pt idx="1061">
                        <c:v>16.30303</c:v>
                      </c:pt>
                      <c:pt idx="1062">
                        <c:v>16.424389999999999</c:v>
                      </c:pt>
                      <c:pt idx="1063">
                        <c:v>16.51436</c:v>
                      </c:pt>
                      <c:pt idx="1064">
                        <c:v>16.510169999999999</c:v>
                      </c:pt>
                      <c:pt idx="1065">
                        <c:v>16.524809999999999</c:v>
                      </c:pt>
                      <c:pt idx="1066">
                        <c:v>16.539449999999999</c:v>
                      </c:pt>
                      <c:pt idx="1067">
                        <c:v>16.554089999999999</c:v>
                      </c:pt>
                      <c:pt idx="1068">
                        <c:v>16.568729999999999</c:v>
                      </c:pt>
                      <c:pt idx="1069">
                        <c:v>16.583369999999999</c:v>
                      </c:pt>
                      <c:pt idx="1070">
                        <c:v>16.598009999999999</c:v>
                      </c:pt>
                      <c:pt idx="1071">
                        <c:v>16.612649999999999</c:v>
                      </c:pt>
                      <c:pt idx="1072">
                        <c:v>16.627289999999999</c:v>
                      </c:pt>
                      <c:pt idx="1073">
                        <c:v>16.641919999999999</c:v>
                      </c:pt>
                      <c:pt idx="1074">
                        <c:v>16.656559999999999</c:v>
                      </c:pt>
                      <c:pt idx="1075">
                        <c:v>16.671199999999999</c:v>
                      </c:pt>
                      <c:pt idx="1076">
                        <c:v>16.685829999999999</c:v>
                      </c:pt>
                      <c:pt idx="1077">
                        <c:v>16.700469999999999</c:v>
                      </c:pt>
                      <c:pt idx="1078">
                        <c:v>16.7151</c:v>
                      </c:pt>
                      <c:pt idx="1079">
                        <c:v>16.72973</c:v>
                      </c:pt>
                      <c:pt idx="1080">
                        <c:v>16.74437</c:v>
                      </c:pt>
                      <c:pt idx="1081">
                        <c:v>16.759</c:v>
                      </c:pt>
                      <c:pt idx="1082">
                        <c:v>16.773630000000001</c:v>
                      </c:pt>
                      <c:pt idx="1083">
                        <c:v>16.788260000000001</c:v>
                      </c:pt>
                      <c:pt idx="1084">
                        <c:v>16.802890000000001</c:v>
                      </c:pt>
                      <c:pt idx="1085">
                        <c:v>16.817519999999998</c:v>
                      </c:pt>
                      <c:pt idx="1086">
                        <c:v>16.832149999999999</c:v>
                      </c:pt>
                      <c:pt idx="1087">
                        <c:v>16.846779999999999</c:v>
                      </c:pt>
                      <c:pt idx="1088">
                        <c:v>16.861409999999999</c:v>
                      </c:pt>
                      <c:pt idx="1089">
                        <c:v>16.87604</c:v>
                      </c:pt>
                      <c:pt idx="1090">
                        <c:v>16.89067</c:v>
                      </c:pt>
                      <c:pt idx="1091">
                        <c:v>16.905290000000001</c:v>
                      </c:pt>
                      <c:pt idx="1092">
                        <c:v>16.919920000000001</c:v>
                      </c:pt>
                      <c:pt idx="1093">
                        <c:v>16.934550000000002</c:v>
                      </c:pt>
                      <c:pt idx="1094">
                        <c:v>16.949169999999999</c:v>
                      </c:pt>
                      <c:pt idx="1095">
                        <c:v>16.963789999999999</c:v>
                      </c:pt>
                      <c:pt idx="1096">
                        <c:v>16.97842</c:v>
                      </c:pt>
                      <c:pt idx="1097">
                        <c:v>16.993040000000001</c:v>
                      </c:pt>
                      <c:pt idx="1098">
                        <c:v>17.007660000000001</c:v>
                      </c:pt>
                      <c:pt idx="1099">
                        <c:v>17.022290000000002</c:v>
                      </c:pt>
                      <c:pt idx="1100">
                        <c:v>17.036909999999999</c:v>
                      </c:pt>
                      <c:pt idx="1101">
                        <c:v>17.05153</c:v>
                      </c:pt>
                      <c:pt idx="1102">
                        <c:v>17.06615</c:v>
                      </c:pt>
                      <c:pt idx="1103">
                        <c:v>17.080770000000001</c:v>
                      </c:pt>
                      <c:pt idx="1104">
                        <c:v>17.095389999999998</c:v>
                      </c:pt>
                      <c:pt idx="1105">
                        <c:v>17.110009999999999</c:v>
                      </c:pt>
                      <c:pt idx="1106">
                        <c:v>17.12462</c:v>
                      </c:pt>
                      <c:pt idx="1107">
                        <c:v>17.139240000000001</c:v>
                      </c:pt>
                      <c:pt idx="1108">
                        <c:v>17.153860000000002</c:v>
                      </c:pt>
                      <c:pt idx="1109">
                        <c:v>17.168479999999999</c:v>
                      </c:pt>
                      <c:pt idx="1110">
                        <c:v>17.18309</c:v>
                      </c:pt>
                      <c:pt idx="1111">
                        <c:v>17.197710000000001</c:v>
                      </c:pt>
                      <c:pt idx="1112">
                        <c:v>17.212319999999998</c:v>
                      </c:pt>
                      <c:pt idx="1113">
                        <c:v>17.226939999999999</c:v>
                      </c:pt>
                      <c:pt idx="1114">
                        <c:v>17.24155</c:v>
                      </c:pt>
                      <c:pt idx="1115">
                        <c:v>17.256160000000001</c:v>
                      </c:pt>
                      <c:pt idx="1116">
                        <c:v>17.270769999999999</c:v>
                      </c:pt>
                      <c:pt idx="1117">
                        <c:v>17.28539</c:v>
                      </c:pt>
                      <c:pt idx="1118">
                        <c:v>17.3</c:v>
                      </c:pt>
                      <c:pt idx="1119">
                        <c:v>17.314609999999998</c:v>
                      </c:pt>
                      <c:pt idx="1120">
                        <c:v>17.329219999999999</c:v>
                      </c:pt>
                      <c:pt idx="1121">
                        <c:v>17.343830000000001</c:v>
                      </c:pt>
                      <c:pt idx="1122">
                        <c:v>17.358440000000002</c:v>
                      </c:pt>
                      <c:pt idx="1123">
                        <c:v>17.373049999999999</c:v>
                      </c:pt>
                      <c:pt idx="1124">
                        <c:v>17.387650000000001</c:v>
                      </c:pt>
                      <c:pt idx="1125">
                        <c:v>17.402259999999998</c:v>
                      </c:pt>
                      <c:pt idx="1126">
                        <c:v>17.416869999999999</c:v>
                      </c:pt>
                      <c:pt idx="1127">
                        <c:v>17.431470000000001</c:v>
                      </c:pt>
                      <c:pt idx="1128">
                        <c:v>17.446079999999998</c:v>
                      </c:pt>
                      <c:pt idx="1129">
                        <c:v>17.46069</c:v>
                      </c:pt>
                      <c:pt idx="1130">
                        <c:v>17.475290000000001</c:v>
                      </c:pt>
                      <c:pt idx="1131">
                        <c:v>17.489889999999999</c:v>
                      </c:pt>
                      <c:pt idx="1275">
                        <c:v>17.533460000000002</c:v>
                      </c:pt>
                      <c:pt idx="1276">
                        <c:v>17.548069999999999</c:v>
                      </c:pt>
                      <c:pt idx="1277">
                        <c:v>17.562670000000001</c:v>
                      </c:pt>
                      <c:pt idx="1278">
                        <c:v>17.577269999999999</c:v>
                      </c:pt>
                    </c:numCache>
                  </c:numRef>
                </c:xVal>
                <c:yVal>
                  <c:numRef>
                    <c:extLst>
                      <c:ext uri="{02D57815-91ED-43cb-92C2-25804820EDAC}">
                        <c15:formulaRef>
                          <c15:sqref>CB_19C!$X$2:$X$1280</c15:sqref>
                        </c15:formulaRef>
                      </c:ext>
                    </c:extLst>
                    <c:numCache>
                      <c:formatCode>General</c:formatCode>
                      <c:ptCount val="1279"/>
                      <c:pt idx="0">
                        <c:v>0.44077</c:v>
                      </c:pt>
                      <c:pt idx="1">
                        <c:v>1.2621599999999999</c:v>
                      </c:pt>
                      <c:pt idx="2">
                        <c:v>2.2428400000000002</c:v>
                      </c:pt>
                      <c:pt idx="3">
                        <c:v>2.8489300000000002</c:v>
                      </c:pt>
                      <c:pt idx="4">
                        <c:v>3.0807099999999998</c:v>
                      </c:pt>
                      <c:pt idx="5">
                        <c:v>3.1862599999999999</c:v>
                      </c:pt>
                      <c:pt idx="6">
                        <c:v>3.2707199999999998</c:v>
                      </c:pt>
                      <c:pt idx="7">
                        <c:v>3.3530899999999999</c:v>
                      </c:pt>
                      <c:pt idx="8">
                        <c:v>3.42604</c:v>
                      </c:pt>
                      <c:pt idx="9">
                        <c:v>3.41628</c:v>
                      </c:pt>
                      <c:pt idx="10">
                        <c:v>3.3732600000000001</c:v>
                      </c:pt>
                      <c:pt idx="11">
                        <c:v>3.3615200000000001</c:v>
                      </c:pt>
                      <c:pt idx="12">
                        <c:v>3.3442400000000001</c:v>
                      </c:pt>
                      <c:pt idx="13">
                        <c:v>3.3095300000000001</c:v>
                      </c:pt>
                      <c:pt idx="14">
                        <c:v>3.3201999999999998</c:v>
                      </c:pt>
                      <c:pt idx="15">
                        <c:v>3.36999</c:v>
                      </c:pt>
                      <c:pt idx="16">
                        <c:v>3.3742000000000001</c:v>
                      </c:pt>
                      <c:pt idx="17">
                        <c:v>3.3700999999999999</c:v>
                      </c:pt>
                      <c:pt idx="18">
                        <c:v>3.3814099999999998</c:v>
                      </c:pt>
                      <c:pt idx="19">
                        <c:v>3.4081100000000002</c:v>
                      </c:pt>
                      <c:pt idx="20">
                        <c:v>3.4839799999999999</c:v>
                      </c:pt>
                      <c:pt idx="21">
                        <c:v>3.5461999999999998</c:v>
                      </c:pt>
                      <c:pt idx="22">
                        <c:v>3.5525000000000002</c:v>
                      </c:pt>
                      <c:pt idx="23">
                        <c:v>3.53417</c:v>
                      </c:pt>
                      <c:pt idx="24">
                        <c:v>3.5628700000000002</c:v>
                      </c:pt>
                      <c:pt idx="25">
                        <c:v>3.6566299999999998</c:v>
                      </c:pt>
                      <c:pt idx="26">
                        <c:v>3.7452700000000001</c:v>
                      </c:pt>
                      <c:pt idx="27">
                        <c:v>3.7948599999999999</c:v>
                      </c:pt>
                      <c:pt idx="28">
                        <c:v>3.7944</c:v>
                      </c:pt>
                      <c:pt idx="29">
                        <c:v>3.8926599999999998</c:v>
                      </c:pt>
                      <c:pt idx="30">
                        <c:v>4.0092499999999998</c:v>
                      </c:pt>
                      <c:pt idx="31">
                        <c:v>4.08643</c:v>
                      </c:pt>
                      <c:pt idx="32">
                        <c:v>4.1358100000000002</c:v>
                      </c:pt>
                      <c:pt idx="33">
                        <c:v>4.1967699999999999</c:v>
                      </c:pt>
                      <c:pt idx="34">
                        <c:v>4.2575700000000003</c:v>
                      </c:pt>
                      <c:pt idx="35">
                        <c:v>4.32585</c:v>
                      </c:pt>
                      <c:pt idx="36">
                        <c:v>4.4533800000000001</c:v>
                      </c:pt>
                      <c:pt idx="37">
                        <c:v>4.5975200000000003</c:v>
                      </c:pt>
                      <c:pt idx="38">
                        <c:v>4.7081299999999997</c:v>
                      </c:pt>
                      <c:pt idx="39">
                        <c:v>4.7461200000000003</c:v>
                      </c:pt>
                      <c:pt idx="40">
                        <c:v>4.8449600000000004</c:v>
                      </c:pt>
                      <c:pt idx="41">
                        <c:v>4.9819000000000004</c:v>
                      </c:pt>
                      <c:pt idx="42">
                        <c:v>5.1247999999999996</c:v>
                      </c:pt>
                      <c:pt idx="43">
                        <c:v>5.05098</c:v>
                      </c:pt>
                      <c:pt idx="44">
                        <c:v>4.7191900000000002</c:v>
                      </c:pt>
                      <c:pt idx="45">
                        <c:v>4.1527000000000003</c:v>
                      </c:pt>
                      <c:pt idx="46">
                        <c:v>3.48942</c:v>
                      </c:pt>
                      <c:pt idx="47">
                        <c:v>2.8102499999999999</c:v>
                      </c:pt>
                      <c:pt idx="48">
                        <c:v>2.22079</c:v>
                      </c:pt>
                      <c:pt idx="49">
                        <c:v>1.8508899999999999</c:v>
                      </c:pt>
                      <c:pt idx="50">
                        <c:v>1.6560299999999999</c:v>
                      </c:pt>
                      <c:pt idx="51">
                        <c:v>1.5532900000000001</c:v>
                      </c:pt>
                      <c:pt idx="52">
                        <c:v>1.4823900000000001</c:v>
                      </c:pt>
                      <c:pt idx="53">
                        <c:v>1.4429000000000001</c:v>
                      </c:pt>
                      <c:pt idx="54">
                        <c:v>1.43784</c:v>
                      </c:pt>
                      <c:pt idx="55">
                        <c:v>1.4316</c:v>
                      </c:pt>
                      <c:pt idx="56">
                        <c:v>1.3986400000000001</c:v>
                      </c:pt>
                      <c:pt idx="57">
                        <c:v>1.3863700000000001</c:v>
                      </c:pt>
                      <c:pt idx="58">
                        <c:v>1.3953</c:v>
                      </c:pt>
                      <c:pt idx="59">
                        <c:v>1.4273199999999999</c:v>
                      </c:pt>
                      <c:pt idx="60">
                        <c:v>1.4315599999999999</c:v>
                      </c:pt>
                      <c:pt idx="61">
                        <c:v>1.4481999999999999</c:v>
                      </c:pt>
                      <c:pt idx="62">
                        <c:v>1.44282</c:v>
                      </c:pt>
                      <c:pt idx="63">
                        <c:v>1.45458</c:v>
                      </c:pt>
                      <c:pt idx="64">
                        <c:v>1.47559</c:v>
                      </c:pt>
                      <c:pt idx="65">
                        <c:v>1.48882</c:v>
                      </c:pt>
                      <c:pt idx="66">
                        <c:v>1.48194</c:v>
                      </c:pt>
                      <c:pt idx="67">
                        <c:v>1.47559</c:v>
                      </c:pt>
                      <c:pt idx="68">
                        <c:v>1.51119</c:v>
                      </c:pt>
                      <c:pt idx="69">
                        <c:v>1.5365599999999999</c:v>
                      </c:pt>
                      <c:pt idx="70">
                        <c:v>1.54901</c:v>
                      </c:pt>
                      <c:pt idx="71">
                        <c:v>1.54864</c:v>
                      </c:pt>
                      <c:pt idx="72">
                        <c:v>1.5695300000000001</c:v>
                      </c:pt>
                      <c:pt idx="73">
                        <c:v>1.5787199999999999</c:v>
                      </c:pt>
                      <c:pt idx="74">
                        <c:v>1.57097</c:v>
                      </c:pt>
                      <c:pt idx="75">
                        <c:v>1.5654699999999999</c:v>
                      </c:pt>
                      <c:pt idx="76">
                        <c:v>1.5564100000000001</c:v>
                      </c:pt>
                      <c:pt idx="77">
                        <c:v>1.53199</c:v>
                      </c:pt>
                      <c:pt idx="78">
                        <c:v>1.5279400000000001</c:v>
                      </c:pt>
                      <c:pt idx="79">
                        <c:v>1.5335399999999999</c:v>
                      </c:pt>
                      <c:pt idx="80">
                        <c:v>1.54576</c:v>
                      </c:pt>
                      <c:pt idx="81">
                        <c:v>1.5410999999999999</c:v>
                      </c:pt>
                      <c:pt idx="82">
                        <c:v>1.54949</c:v>
                      </c:pt>
                      <c:pt idx="83">
                        <c:v>1.56782</c:v>
                      </c:pt>
                      <c:pt idx="84">
                        <c:v>1.5800399999999999</c:v>
                      </c:pt>
                      <c:pt idx="85">
                        <c:v>1.5971500000000001</c:v>
                      </c:pt>
                      <c:pt idx="86">
                        <c:v>1.58928</c:v>
                      </c:pt>
                      <c:pt idx="87">
                        <c:v>1.6116600000000001</c:v>
                      </c:pt>
                      <c:pt idx="88">
                        <c:v>1.61755</c:v>
                      </c:pt>
                      <c:pt idx="89">
                        <c:v>1.6317900000000001</c:v>
                      </c:pt>
                      <c:pt idx="90">
                        <c:v>1.63941</c:v>
                      </c:pt>
                      <c:pt idx="91">
                        <c:v>1.6761299999999999</c:v>
                      </c:pt>
                      <c:pt idx="92">
                        <c:v>1.71448</c:v>
                      </c:pt>
                      <c:pt idx="93">
                        <c:v>1.7550699999999999</c:v>
                      </c:pt>
                      <c:pt idx="94">
                        <c:v>1.8003199999999999</c:v>
                      </c:pt>
                      <c:pt idx="95">
                        <c:v>1.8581700000000001</c:v>
                      </c:pt>
                      <c:pt idx="96">
                        <c:v>1.9334199999999999</c:v>
                      </c:pt>
                      <c:pt idx="97">
                        <c:v>2.0006200000000001</c:v>
                      </c:pt>
                      <c:pt idx="98">
                        <c:v>2.0329899999999999</c:v>
                      </c:pt>
                      <c:pt idx="99">
                        <c:v>2.0730200000000001</c:v>
                      </c:pt>
                      <c:pt idx="100">
                        <c:v>2.1537799999999998</c:v>
                      </c:pt>
                      <c:pt idx="101">
                        <c:v>2.2600600000000002</c:v>
                      </c:pt>
                      <c:pt idx="102">
                        <c:v>2.3260299999999998</c:v>
                      </c:pt>
                      <c:pt idx="103">
                        <c:v>2.3971100000000001</c:v>
                      </c:pt>
                      <c:pt idx="104">
                        <c:v>2.46265</c:v>
                      </c:pt>
                      <c:pt idx="105">
                        <c:v>2.5389599999999999</c:v>
                      </c:pt>
                      <c:pt idx="106">
                        <c:v>2.6049799999999999</c:v>
                      </c:pt>
                      <c:pt idx="107">
                        <c:v>2.6949100000000001</c:v>
                      </c:pt>
                      <c:pt idx="108">
                        <c:v>2.7896800000000002</c:v>
                      </c:pt>
                      <c:pt idx="109">
                        <c:v>2.7850799999999998</c:v>
                      </c:pt>
                      <c:pt idx="110">
                        <c:v>2.5870199999999999</c:v>
                      </c:pt>
                      <c:pt idx="111">
                        <c:v>2.16614</c:v>
                      </c:pt>
                      <c:pt idx="112">
                        <c:v>1.6494200000000001</c:v>
                      </c:pt>
                      <c:pt idx="113">
                        <c:v>1.15524</c:v>
                      </c:pt>
                      <c:pt idx="114">
                        <c:v>0.77751999999999999</c:v>
                      </c:pt>
                      <c:pt idx="115">
                        <c:v>0.50497000000000003</c:v>
                      </c:pt>
                      <c:pt idx="116">
                        <c:v>0.31386999999999998</c:v>
                      </c:pt>
                      <c:pt idx="117">
                        <c:v>0.19431999999999999</c:v>
                      </c:pt>
                      <c:pt idx="118">
                        <c:v>0.14022000000000001</c:v>
                      </c:pt>
                      <c:pt idx="119">
                        <c:v>0.11358</c:v>
                      </c:pt>
                      <c:pt idx="120">
                        <c:v>8.3890000000000006E-2</c:v>
                      </c:pt>
                      <c:pt idx="121">
                        <c:v>5.4440000000000002E-2</c:v>
                      </c:pt>
                      <c:pt idx="122">
                        <c:v>3.4290000000000001E-2</c:v>
                      </c:pt>
                      <c:pt idx="123">
                        <c:v>2.401E-2</c:v>
                      </c:pt>
                      <c:pt idx="124">
                        <c:v>1.576E-2</c:v>
                      </c:pt>
                      <c:pt idx="125">
                        <c:v>2.6239999999999999E-2</c:v>
                      </c:pt>
                      <c:pt idx="126">
                        <c:v>3.9890000000000002E-2</c:v>
                      </c:pt>
                      <c:pt idx="127">
                        <c:v>2.844E-2</c:v>
                      </c:pt>
                      <c:pt idx="128">
                        <c:v>1.6320000000000001E-2</c:v>
                      </c:pt>
                      <c:pt idx="129">
                        <c:v>1.306E-2</c:v>
                      </c:pt>
                      <c:pt idx="130">
                        <c:v>1.6740000000000001E-2</c:v>
                      </c:pt>
                      <c:pt idx="131">
                        <c:v>-2.0200000000000001E-3</c:v>
                      </c:pt>
                      <c:pt idx="132">
                        <c:v>-8.6499999999999997E-3</c:v>
                      </c:pt>
                      <c:pt idx="133">
                        <c:v>-2.2880000000000001E-2</c:v>
                      </c:pt>
                      <c:pt idx="134">
                        <c:v>-2.2200000000000001E-2</c:v>
                      </c:pt>
                      <c:pt idx="135">
                        <c:v>-1.8169999999999999E-2</c:v>
                      </c:pt>
                      <c:pt idx="136">
                        <c:v>-1.354E-2</c:v>
                      </c:pt>
                      <c:pt idx="137">
                        <c:v>-1.618E-2</c:v>
                      </c:pt>
                      <c:pt idx="138">
                        <c:v>-1.231E-2</c:v>
                      </c:pt>
                      <c:pt idx="139">
                        <c:v>-1.0019999999999999E-2</c:v>
                      </c:pt>
                      <c:pt idx="140">
                        <c:v>-9.7199999999999995E-3</c:v>
                      </c:pt>
                      <c:pt idx="141" formatCode="0.00E+00">
                        <c:v>-1.5413100000000001E-4</c:v>
                      </c:pt>
                      <c:pt idx="142">
                        <c:v>1.337E-2</c:v>
                      </c:pt>
                      <c:pt idx="143">
                        <c:v>9.4000000000000004E-3</c:v>
                      </c:pt>
                      <c:pt idx="144">
                        <c:v>-9.3399999999999993E-3</c:v>
                      </c:pt>
                      <c:pt idx="145">
                        <c:v>-2.8809999999999999E-2</c:v>
                      </c:pt>
                      <c:pt idx="146">
                        <c:v>-3.61E-2</c:v>
                      </c:pt>
                      <c:pt idx="147">
                        <c:v>-2.162E-2</c:v>
                      </c:pt>
                      <c:pt idx="148">
                        <c:v>-2.2899999999999999E-3</c:v>
                      </c:pt>
                      <c:pt idx="149">
                        <c:v>3.3E-3</c:v>
                      </c:pt>
                      <c:pt idx="150">
                        <c:v>-1.001E-2</c:v>
                      </c:pt>
                      <c:pt idx="151">
                        <c:v>-1.329E-2</c:v>
                      </c:pt>
                      <c:pt idx="152">
                        <c:v>-1.26E-2</c:v>
                      </c:pt>
                      <c:pt idx="153">
                        <c:v>-1.272E-2</c:v>
                      </c:pt>
                      <c:pt idx="154">
                        <c:v>-1.0970000000000001E-2</c:v>
                      </c:pt>
                      <c:pt idx="155">
                        <c:v>-5.7299999999999999E-3</c:v>
                      </c:pt>
                      <c:pt idx="156" formatCode="0.00E+00">
                        <c:v>-3.6570500000000002E-4</c:v>
                      </c:pt>
                      <c:pt idx="157">
                        <c:v>1.33E-3</c:v>
                      </c:pt>
                      <c:pt idx="158">
                        <c:v>1.14E-3</c:v>
                      </c:pt>
                      <c:pt idx="159" formatCode="0.00E+00">
                        <c:v>-6.0787099999999995E-4</c:v>
                      </c:pt>
                      <c:pt idx="160" formatCode="0.00E+00">
                        <c:v>-4.4526299999999999E-6</c:v>
                      </c:pt>
                      <c:pt idx="161">
                        <c:v>2.8600000000000001E-3</c:v>
                      </c:pt>
                      <c:pt idx="162">
                        <c:v>4.2100000000000002E-3</c:v>
                      </c:pt>
                      <c:pt idx="163">
                        <c:v>3.82E-3</c:v>
                      </c:pt>
                      <c:pt idx="164">
                        <c:v>2.8E-3</c:v>
                      </c:pt>
                      <c:pt idx="165">
                        <c:v>4.1700000000000001E-3</c:v>
                      </c:pt>
                      <c:pt idx="166">
                        <c:v>7.6699999999999997E-3</c:v>
                      </c:pt>
                      <c:pt idx="167">
                        <c:v>1.6660000000000001E-2</c:v>
                      </c:pt>
                      <c:pt idx="168">
                        <c:v>2.6030000000000001E-2</c:v>
                      </c:pt>
                      <c:pt idx="169">
                        <c:v>2.2419999999999999E-2</c:v>
                      </c:pt>
                      <c:pt idx="170">
                        <c:v>1.8249999999999999E-2</c:v>
                      </c:pt>
                      <c:pt idx="171">
                        <c:v>1.8440000000000002E-2</c:v>
                      </c:pt>
                      <c:pt idx="172">
                        <c:v>2.6280000000000001E-2</c:v>
                      </c:pt>
                      <c:pt idx="173">
                        <c:v>2.7789999999999999E-2</c:v>
                      </c:pt>
                      <c:pt idx="174">
                        <c:v>2.324E-2</c:v>
                      </c:pt>
                      <c:pt idx="175">
                        <c:v>1.983E-2</c:v>
                      </c:pt>
                      <c:pt idx="176">
                        <c:v>2.4029999999999999E-2</c:v>
                      </c:pt>
                      <c:pt idx="177">
                        <c:v>3.0190000000000002E-2</c:v>
                      </c:pt>
                      <c:pt idx="178">
                        <c:v>2.317E-2</c:v>
                      </c:pt>
                      <c:pt idx="179">
                        <c:v>1.1820000000000001E-2</c:v>
                      </c:pt>
                      <c:pt idx="180">
                        <c:v>1.217E-2</c:v>
                      </c:pt>
                      <c:pt idx="181">
                        <c:v>1.3129999999999999E-2</c:v>
                      </c:pt>
                      <c:pt idx="182">
                        <c:v>1.2710000000000001E-2</c:v>
                      </c:pt>
                      <c:pt idx="183">
                        <c:v>1.4420000000000001E-2</c:v>
                      </c:pt>
                      <c:pt idx="184">
                        <c:v>2.121E-2</c:v>
                      </c:pt>
                      <c:pt idx="185">
                        <c:v>2.35E-2</c:v>
                      </c:pt>
                      <c:pt idx="186">
                        <c:v>2.189E-2</c:v>
                      </c:pt>
                      <c:pt idx="187">
                        <c:v>2.6880000000000001E-2</c:v>
                      </c:pt>
                      <c:pt idx="188">
                        <c:v>2.7029999999999998E-2</c:v>
                      </c:pt>
                      <c:pt idx="189">
                        <c:v>2.061E-2</c:v>
                      </c:pt>
                      <c:pt idx="190">
                        <c:v>1.521E-2</c:v>
                      </c:pt>
                      <c:pt idx="191">
                        <c:v>1.677E-2</c:v>
                      </c:pt>
                      <c:pt idx="192">
                        <c:v>2.0420000000000001E-2</c:v>
                      </c:pt>
                      <c:pt idx="193">
                        <c:v>4.7699999999999999E-3</c:v>
                      </c:pt>
                      <c:pt idx="194">
                        <c:v>6.4900000000000001E-3</c:v>
                      </c:pt>
                      <c:pt idx="195">
                        <c:v>1.797E-2</c:v>
                      </c:pt>
                      <c:pt idx="196">
                        <c:v>3.4540000000000001E-2</c:v>
                      </c:pt>
                      <c:pt idx="197">
                        <c:v>2.2620000000000001E-2</c:v>
                      </c:pt>
                      <c:pt idx="198">
                        <c:v>2.8889999999999999E-2</c:v>
                      </c:pt>
                      <c:pt idx="199">
                        <c:v>3.209E-2</c:v>
                      </c:pt>
                      <c:pt idx="200">
                        <c:v>3.7580000000000002E-2</c:v>
                      </c:pt>
                      <c:pt idx="201">
                        <c:v>4.0009999999999997E-2</c:v>
                      </c:pt>
                      <c:pt idx="202">
                        <c:v>4.8559999999999999E-2</c:v>
                      </c:pt>
                      <c:pt idx="203">
                        <c:v>4.6390000000000001E-2</c:v>
                      </c:pt>
                      <c:pt idx="204">
                        <c:v>4.3709999999999999E-2</c:v>
                      </c:pt>
                      <c:pt idx="205">
                        <c:v>4.7890000000000002E-2</c:v>
                      </c:pt>
                      <c:pt idx="206">
                        <c:v>5.2659999999999998E-2</c:v>
                      </c:pt>
                      <c:pt idx="207">
                        <c:v>5.5410000000000001E-2</c:v>
                      </c:pt>
                      <c:pt idx="208">
                        <c:v>5.9549999999999999E-2</c:v>
                      </c:pt>
                      <c:pt idx="209">
                        <c:v>6.5290000000000001E-2</c:v>
                      </c:pt>
                      <c:pt idx="210">
                        <c:v>6.4149999999999999E-2</c:v>
                      </c:pt>
                      <c:pt idx="211">
                        <c:v>6.2030000000000002E-2</c:v>
                      </c:pt>
                      <c:pt idx="212">
                        <c:v>6.7510000000000001E-2</c:v>
                      </c:pt>
                      <c:pt idx="213">
                        <c:v>6.8409999999999999E-2</c:v>
                      </c:pt>
                      <c:pt idx="214">
                        <c:v>6.6650000000000001E-2</c:v>
                      </c:pt>
                      <c:pt idx="215">
                        <c:v>6.9269999999999998E-2</c:v>
                      </c:pt>
                      <c:pt idx="216">
                        <c:v>7.6499999999999999E-2</c:v>
                      </c:pt>
                      <c:pt idx="217">
                        <c:v>8.5319999999999993E-2</c:v>
                      </c:pt>
                      <c:pt idx="218">
                        <c:v>9.4270000000000007E-2</c:v>
                      </c:pt>
                      <c:pt idx="219">
                        <c:v>9.8729999999999998E-2</c:v>
                      </c:pt>
                      <c:pt idx="220">
                        <c:v>8.8230000000000003E-2</c:v>
                      </c:pt>
                      <c:pt idx="221">
                        <c:v>8.8910000000000003E-2</c:v>
                      </c:pt>
                      <c:pt idx="222">
                        <c:v>9.7259999999999999E-2</c:v>
                      </c:pt>
                      <c:pt idx="223">
                        <c:v>0.10679</c:v>
                      </c:pt>
                      <c:pt idx="224">
                        <c:v>0.10695</c:v>
                      </c:pt>
                      <c:pt idx="225">
                        <c:v>0.10993</c:v>
                      </c:pt>
                      <c:pt idx="226">
                        <c:v>0.11766</c:v>
                      </c:pt>
                      <c:pt idx="227">
                        <c:v>0.12059</c:v>
                      </c:pt>
                      <c:pt idx="228">
                        <c:v>0.11842999999999999</c:v>
                      </c:pt>
                      <c:pt idx="229">
                        <c:v>0.12184</c:v>
                      </c:pt>
                      <c:pt idx="230">
                        <c:v>0.13147</c:v>
                      </c:pt>
                      <c:pt idx="231">
                        <c:v>0.13969000000000001</c:v>
                      </c:pt>
                      <c:pt idx="232">
                        <c:v>0.14246</c:v>
                      </c:pt>
                      <c:pt idx="233">
                        <c:v>0.14535000000000001</c:v>
                      </c:pt>
                      <c:pt idx="234">
                        <c:v>0.14863999999999999</c:v>
                      </c:pt>
                      <c:pt idx="235">
                        <c:v>0.15656</c:v>
                      </c:pt>
                      <c:pt idx="236">
                        <c:v>0.15339</c:v>
                      </c:pt>
                      <c:pt idx="237">
                        <c:v>0.15139</c:v>
                      </c:pt>
                      <c:pt idx="238">
                        <c:v>0.15149000000000001</c:v>
                      </c:pt>
                      <c:pt idx="239">
                        <c:v>0.15604999999999999</c:v>
                      </c:pt>
                      <c:pt idx="240">
                        <c:v>0.16117000000000001</c:v>
                      </c:pt>
                      <c:pt idx="241">
                        <c:v>0.16736999999999999</c:v>
                      </c:pt>
                      <c:pt idx="242">
                        <c:v>0.16705</c:v>
                      </c:pt>
                      <c:pt idx="243">
                        <c:v>0.15078</c:v>
                      </c:pt>
                      <c:pt idx="244">
                        <c:v>0.12374</c:v>
                      </c:pt>
                      <c:pt idx="245">
                        <c:v>8.4580000000000002E-2</c:v>
                      </c:pt>
                      <c:pt idx="246">
                        <c:v>6.8540000000000004E-2</c:v>
                      </c:pt>
                      <c:pt idx="247">
                        <c:v>7.6929999999999998E-2</c:v>
                      </c:pt>
                      <c:pt idx="248">
                        <c:v>8.4720000000000004E-2</c:v>
                      </c:pt>
                      <c:pt idx="249">
                        <c:v>7.7079999999999996E-2</c:v>
                      </c:pt>
                      <c:pt idx="250">
                        <c:v>6.9849999999999995E-2</c:v>
                      </c:pt>
                      <c:pt idx="251">
                        <c:v>6.9000000000000006E-2</c:v>
                      </c:pt>
                      <c:pt idx="252">
                        <c:v>6.9769999999999999E-2</c:v>
                      </c:pt>
                      <c:pt idx="253">
                        <c:v>6.6890000000000005E-2</c:v>
                      </c:pt>
                      <c:pt idx="254">
                        <c:v>6.2390000000000001E-2</c:v>
                      </c:pt>
                      <c:pt idx="255">
                        <c:v>6.3009999999999997E-2</c:v>
                      </c:pt>
                      <c:pt idx="256">
                        <c:v>7.3270000000000002E-2</c:v>
                      </c:pt>
                      <c:pt idx="257">
                        <c:v>7.8619999999999995E-2</c:v>
                      </c:pt>
                      <c:pt idx="258">
                        <c:v>7.5090000000000004E-2</c:v>
                      </c:pt>
                      <c:pt idx="259">
                        <c:v>7.3550000000000004E-2</c:v>
                      </c:pt>
                      <c:pt idx="260">
                        <c:v>7.399E-2</c:v>
                      </c:pt>
                      <c:pt idx="261">
                        <c:v>6.6009999999999999E-2</c:v>
                      </c:pt>
                      <c:pt idx="262">
                        <c:v>7.0019999999999999E-2</c:v>
                      </c:pt>
                      <c:pt idx="263">
                        <c:v>7.6520000000000005E-2</c:v>
                      </c:pt>
                      <c:pt idx="264">
                        <c:v>8.9880000000000002E-2</c:v>
                      </c:pt>
                      <c:pt idx="265">
                        <c:v>8.2299999999999998E-2</c:v>
                      </c:pt>
                      <c:pt idx="266">
                        <c:v>8.9480000000000004E-2</c:v>
                      </c:pt>
                      <c:pt idx="267">
                        <c:v>8.8389999999999996E-2</c:v>
                      </c:pt>
                      <c:pt idx="268">
                        <c:v>9.5409999999999995E-2</c:v>
                      </c:pt>
                      <c:pt idx="269">
                        <c:v>9.8769999999999997E-2</c:v>
                      </c:pt>
                      <c:pt idx="270">
                        <c:v>9.9460000000000007E-2</c:v>
                      </c:pt>
                      <c:pt idx="271">
                        <c:v>9.8750000000000004E-2</c:v>
                      </c:pt>
                      <c:pt idx="272">
                        <c:v>0.10453</c:v>
                      </c:pt>
                      <c:pt idx="273">
                        <c:v>0.109</c:v>
                      </c:pt>
                      <c:pt idx="274">
                        <c:v>9.9019999999999997E-2</c:v>
                      </c:pt>
                      <c:pt idx="275">
                        <c:v>9.4890000000000002E-2</c:v>
                      </c:pt>
                      <c:pt idx="276">
                        <c:v>0.10630000000000001</c:v>
                      </c:pt>
                      <c:pt idx="277">
                        <c:v>0.11053</c:v>
                      </c:pt>
                      <c:pt idx="278">
                        <c:v>0.10009</c:v>
                      </c:pt>
                      <c:pt idx="279">
                        <c:v>9.6549999999999997E-2</c:v>
                      </c:pt>
                      <c:pt idx="280">
                        <c:v>0.10018000000000001</c:v>
                      </c:pt>
                      <c:pt idx="281">
                        <c:v>0.10246</c:v>
                      </c:pt>
                      <c:pt idx="282">
                        <c:v>9.6199999999999994E-2</c:v>
                      </c:pt>
                      <c:pt idx="283">
                        <c:v>0.1043</c:v>
                      </c:pt>
                      <c:pt idx="284">
                        <c:v>0.10779</c:v>
                      </c:pt>
                      <c:pt idx="285">
                        <c:v>0.1197</c:v>
                      </c:pt>
                      <c:pt idx="286">
                        <c:v>0.12082</c:v>
                      </c:pt>
                      <c:pt idx="287">
                        <c:v>0.13481000000000001</c:v>
                      </c:pt>
                      <c:pt idx="288">
                        <c:v>0.13455</c:v>
                      </c:pt>
                      <c:pt idx="289">
                        <c:v>0.13395000000000001</c:v>
                      </c:pt>
                      <c:pt idx="290">
                        <c:v>0.12255000000000001</c:v>
                      </c:pt>
                      <c:pt idx="291">
                        <c:v>0.12662999999999999</c:v>
                      </c:pt>
                      <c:pt idx="292">
                        <c:v>0.14177000000000001</c:v>
                      </c:pt>
                      <c:pt idx="293">
                        <c:v>0.16089000000000001</c:v>
                      </c:pt>
                      <c:pt idx="294">
                        <c:v>0.16619</c:v>
                      </c:pt>
                      <c:pt idx="295">
                        <c:v>0.15704000000000001</c:v>
                      </c:pt>
                      <c:pt idx="296">
                        <c:v>0.15156</c:v>
                      </c:pt>
                      <c:pt idx="297">
                        <c:v>0.16877</c:v>
                      </c:pt>
                      <c:pt idx="298">
                        <c:v>0.19378000000000001</c:v>
                      </c:pt>
                      <c:pt idx="299">
                        <c:v>0.20827999999999999</c:v>
                      </c:pt>
                      <c:pt idx="300">
                        <c:v>0.21368000000000001</c:v>
                      </c:pt>
                      <c:pt idx="301">
                        <c:v>0.22331999999999999</c:v>
                      </c:pt>
                      <c:pt idx="302">
                        <c:v>0.23941999999999999</c:v>
                      </c:pt>
                      <c:pt idx="303">
                        <c:v>0.25146000000000002</c:v>
                      </c:pt>
                      <c:pt idx="304">
                        <c:v>0.26418000000000003</c:v>
                      </c:pt>
                      <c:pt idx="305">
                        <c:v>0.27316000000000001</c:v>
                      </c:pt>
                      <c:pt idx="306">
                        <c:v>0.25836999999999999</c:v>
                      </c:pt>
                      <c:pt idx="307">
                        <c:v>0.22506000000000001</c:v>
                      </c:pt>
                      <c:pt idx="308">
                        <c:v>0.19839999999999999</c:v>
                      </c:pt>
                      <c:pt idx="309">
                        <c:v>0.17748</c:v>
                      </c:pt>
                      <c:pt idx="310">
                        <c:v>0.13914000000000001</c:v>
                      </c:pt>
                      <c:pt idx="311">
                        <c:v>9.8650000000000002E-2</c:v>
                      </c:pt>
                      <c:pt idx="312">
                        <c:v>6.5799999999999997E-2</c:v>
                      </c:pt>
                      <c:pt idx="313">
                        <c:v>3.594E-2</c:v>
                      </c:pt>
                      <c:pt idx="314">
                        <c:v>1.3809999999999999E-2</c:v>
                      </c:pt>
                      <c:pt idx="315">
                        <c:v>1.0059999999999999E-2</c:v>
                      </c:pt>
                      <c:pt idx="316">
                        <c:v>9.0100000000000006E-3</c:v>
                      </c:pt>
                      <c:pt idx="317" formatCode="0.00E+00">
                        <c:v>4.0680099999999998E-4</c:v>
                      </c:pt>
                      <c:pt idx="318">
                        <c:v>-1.0109999999999999E-2</c:v>
                      </c:pt>
                      <c:pt idx="319">
                        <c:v>-1.341E-2</c:v>
                      </c:pt>
                      <c:pt idx="320">
                        <c:v>-1.1429999999999999E-2</c:v>
                      </c:pt>
                      <c:pt idx="321">
                        <c:v>-8.1200000000000005E-3</c:v>
                      </c:pt>
                      <c:pt idx="322">
                        <c:v>-1.25E-3</c:v>
                      </c:pt>
                      <c:pt idx="323">
                        <c:v>5.1200000000000004E-3</c:v>
                      </c:pt>
                      <c:pt idx="324">
                        <c:v>2.4599999999999999E-3</c:v>
                      </c:pt>
                      <c:pt idx="325">
                        <c:v>-7.7299999999999999E-3</c:v>
                      </c:pt>
                      <c:pt idx="326">
                        <c:v>-1.328E-2</c:v>
                      </c:pt>
                      <c:pt idx="327">
                        <c:v>-1.179E-2</c:v>
                      </c:pt>
                      <c:pt idx="328">
                        <c:v>-7.3299999999999997E-3</c:v>
                      </c:pt>
                      <c:pt idx="329">
                        <c:v>-5.2900000000000004E-3</c:v>
                      </c:pt>
                      <c:pt idx="330">
                        <c:v>-9.8300000000000002E-3</c:v>
                      </c:pt>
                      <c:pt idx="331">
                        <c:v>-1.6500000000000001E-2</c:v>
                      </c:pt>
                      <c:pt idx="332">
                        <c:v>-1.545E-2</c:v>
                      </c:pt>
                      <c:pt idx="333">
                        <c:v>-1.0710000000000001E-2</c:v>
                      </c:pt>
                      <c:pt idx="334">
                        <c:v>-1.7690000000000001E-2</c:v>
                      </c:pt>
                      <c:pt idx="335">
                        <c:v>-1.5949999999999999E-2</c:v>
                      </c:pt>
                      <c:pt idx="336">
                        <c:v>-1.289E-2</c:v>
                      </c:pt>
                      <c:pt idx="337">
                        <c:v>-9.0799999999999995E-3</c:v>
                      </c:pt>
                      <c:pt idx="338">
                        <c:v>-1.653E-2</c:v>
                      </c:pt>
                      <c:pt idx="339">
                        <c:v>-1.2149999999999999E-2</c:v>
                      </c:pt>
                      <c:pt idx="340">
                        <c:v>-1.3169999999999999E-2</c:v>
                      </c:pt>
                      <c:pt idx="341">
                        <c:v>-8.1700000000000002E-3</c:v>
                      </c:pt>
                      <c:pt idx="342">
                        <c:v>1.4E-3</c:v>
                      </c:pt>
                      <c:pt idx="343">
                        <c:v>2.0699999999999998E-3</c:v>
                      </c:pt>
                      <c:pt idx="344">
                        <c:v>-1.38E-2</c:v>
                      </c:pt>
                      <c:pt idx="345">
                        <c:v>-2.2329999999999999E-2</c:v>
                      </c:pt>
                      <c:pt idx="346">
                        <c:v>-1.7319999999999999E-2</c:v>
                      </c:pt>
                      <c:pt idx="347">
                        <c:v>-7.62E-3</c:v>
                      </c:pt>
                      <c:pt idx="348">
                        <c:v>1.48E-3</c:v>
                      </c:pt>
                      <c:pt idx="349">
                        <c:v>5.8900000000000003E-3</c:v>
                      </c:pt>
                      <c:pt idx="350">
                        <c:v>6.9199999999999999E-3</c:v>
                      </c:pt>
                      <c:pt idx="351">
                        <c:v>1.9470000000000001E-2</c:v>
                      </c:pt>
                      <c:pt idx="352">
                        <c:v>3.184E-2</c:v>
                      </c:pt>
                      <c:pt idx="353">
                        <c:v>2.8320000000000001E-2</c:v>
                      </c:pt>
                      <c:pt idx="354">
                        <c:v>1.898E-2</c:v>
                      </c:pt>
                      <c:pt idx="355">
                        <c:v>1.2200000000000001E-2</c:v>
                      </c:pt>
                      <c:pt idx="356">
                        <c:v>1.119E-2</c:v>
                      </c:pt>
                      <c:pt idx="357">
                        <c:v>1.2160000000000001E-2</c:v>
                      </c:pt>
                      <c:pt idx="358">
                        <c:v>0.01</c:v>
                      </c:pt>
                      <c:pt idx="359">
                        <c:v>7.6499999999999997E-3</c:v>
                      </c:pt>
                      <c:pt idx="360">
                        <c:v>1.4E-2</c:v>
                      </c:pt>
                      <c:pt idx="361">
                        <c:v>2.6509999999999999E-2</c:v>
                      </c:pt>
                      <c:pt idx="362">
                        <c:v>3.0460000000000001E-2</c:v>
                      </c:pt>
                      <c:pt idx="363">
                        <c:v>3.7839999999999999E-2</c:v>
                      </c:pt>
                      <c:pt idx="364">
                        <c:v>3.3009999999999998E-2</c:v>
                      </c:pt>
                      <c:pt idx="365">
                        <c:v>2.1329999999999998E-2</c:v>
                      </c:pt>
                      <c:pt idx="366">
                        <c:v>1.167E-2</c:v>
                      </c:pt>
                      <c:pt idx="367">
                        <c:v>1.9550000000000001E-2</c:v>
                      </c:pt>
                      <c:pt idx="368">
                        <c:v>3.4779999999999998E-2</c:v>
                      </c:pt>
                      <c:pt idx="369">
                        <c:v>4.6710000000000002E-2</c:v>
                      </c:pt>
                      <c:pt idx="370">
                        <c:v>5.8400000000000001E-2</c:v>
                      </c:pt>
                      <c:pt idx="371">
                        <c:v>6.3490000000000005E-2</c:v>
                      </c:pt>
                      <c:pt idx="372">
                        <c:v>6.2579999999999997E-2</c:v>
                      </c:pt>
                      <c:pt idx="373">
                        <c:v>4.938E-2</c:v>
                      </c:pt>
                      <c:pt idx="374">
                        <c:v>3.798E-2</c:v>
                      </c:pt>
                      <c:pt idx="375">
                        <c:v>3.1609999999999999E-2</c:v>
                      </c:pt>
                      <c:pt idx="376">
                        <c:v>2.9899999999999999E-2</c:v>
                      </c:pt>
                      <c:pt idx="377">
                        <c:v>3.2199999999999999E-2</c:v>
                      </c:pt>
                      <c:pt idx="378">
                        <c:v>3.0190000000000002E-2</c:v>
                      </c:pt>
                      <c:pt idx="379">
                        <c:v>2.0240000000000001E-2</c:v>
                      </c:pt>
                      <c:pt idx="380">
                        <c:v>1.346E-2</c:v>
                      </c:pt>
                      <c:pt idx="381">
                        <c:v>1.669E-2</c:v>
                      </c:pt>
                      <c:pt idx="382">
                        <c:v>2.0930000000000001E-2</c:v>
                      </c:pt>
                      <c:pt idx="383">
                        <c:v>1.133E-2</c:v>
                      </c:pt>
                      <c:pt idx="384">
                        <c:v>-2.8800000000000002E-3</c:v>
                      </c:pt>
                      <c:pt idx="385">
                        <c:v>-1.2700000000000001E-3</c:v>
                      </c:pt>
                      <c:pt idx="386">
                        <c:v>9.4999999999999998E-3</c:v>
                      </c:pt>
                      <c:pt idx="387">
                        <c:v>1.3140000000000001E-2</c:v>
                      </c:pt>
                      <c:pt idx="388">
                        <c:v>1.174E-2</c:v>
                      </c:pt>
                      <c:pt idx="389">
                        <c:v>2.01E-2</c:v>
                      </c:pt>
                      <c:pt idx="390">
                        <c:v>2.1749999999999999E-2</c:v>
                      </c:pt>
                      <c:pt idx="391">
                        <c:v>1.5900000000000001E-2</c:v>
                      </c:pt>
                      <c:pt idx="392">
                        <c:v>1.413E-2</c:v>
                      </c:pt>
                      <c:pt idx="393">
                        <c:v>1.9599999999999999E-2</c:v>
                      </c:pt>
                      <c:pt idx="394">
                        <c:v>2.0219999999999998E-2</c:v>
                      </c:pt>
                      <c:pt idx="395">
                        <c:v>1.8079999999999999E-2</c:v>
                      </c:pt>
                      <c:pt idx="396">
                        <c:v>1.8919999999999999E-2</c:v>
                      </c:pt>
                      <c:pt idx="397">
                        <c:v>1.985E-2</c:v>
                      </c:pt>
                      <c:pt idx="398">
                        <c:v>1.9980000000000001E-2</c:v>
                      </c:pt>
                      <c:pt idx="399">
                        <c:v>1.549E-2</c:v>
                      </c:pt>
                      <c:pt idx="400">
                        <c:v>7.6600000000000001E-3</c:v>
                      </c:pt>
                      <c:pt idx="401">
                        <c:v>4.5700000000000003E-3</c:v>
                      </c:pt>
                      <c:pt idx="402">
                        <c:v>1.6830000000000001E-2</c:v>
                      </c:pt>
                      <c:pt idx="403">
                        <c:v>3.177E-2</c:v>
                      </c:pt>
                      <c:pt idx="404">
                        <c:v>3.9910000000000001E-2</c:v>
                      </c:pt>
                      <c:pt idx="405">
                        <c:v>3.6479999999999999E-2</c:v>
                      </c:pt>
                      <c:pt idx="406">
                        <c:v>3.2169999999999997E-2</c:v>
                      </c:pt>
                      <c:pt idx="407">
                        <c:v>2.981E-2</c:v>
                      </c:pt>
                      <c:pt idx="408">
                        <c:v>3.7080000000000002E-2</c:v>
                      </c:pt>
                      <c:pt idx="409">
                        <c:v>4.3240000000000001E-2</c:v>
                      </c:pt>
                      <c:pt idx="410">
                        <c:v>4.0739999999999998E-2</c:v>
                      </c:pt>
                      <c:pt idx="411">
                        <c:v>3.4139999999999997E-2</c:v>
                      </c:pt>
                      <c:pt idx="412">
                        <c:v>3.1780000000000003E-2</c:v>
                      </c:pt>
                      <c:pt idx="413">
                        <c:v>3.7249999999999998E-2</c:v>
                      </c:pt>
                      <c:pt idx="414">
                        <c:v>4.4889999999999999E-2</c:v>
                      </c:pt>
                      <c:pt idx="415">
                        <c:v>4.9939999999999998E-2</c:v>
                      </c:pt>
                      <c:pt idx="416">
                        <c:v>4.267E-2</c:v>
                      </c:pt>
                      <c:pt idx="417">
                        <c:v>4.4479999999999999E-2</c:v>
                      </c:pt>
                      <c:pt idx="418">
                        <c:v>5.3780000000000001E-2</c:v>
                      </c:pt>
                      <c:pt idx="419">
                        <c:v>6.4640000000000003E-2</c:v>
                      </c:pt>
                      <c:pt idx="420">
                        <c:v>5.7149999999999999E-2</c:v>
                      </c:pt>
                      <c:pt idx="421">
                        <c:v>4.6429999999999999E-2</c:v>
                      </c:pt>
                      <c:pt idx="422">
                        <c:v>4.002E-2</c:v>
                      </c:pt>
                      <c:pt idx="423">
                        <c:v>4.598E-2</c:v>
                      </c:pt>
                      <c:pt idx="424">
                        <c:v>5.5210000000000002E-2</c:v>
                      </c:pt>
                      <c:pt idx="425">
                        <c:v>5.5460000000000002E-2</c:v>
                      </c:pt>
                      <c:pt idx="426">
                        <c:v>6.6390000000000005E-2</c:v>
                      </c:pt>
                      <c:pt idx="427">
                        <c:v>6.3649999999999998E-2</c:v>
                      </c:pt>
                      <c:pt idx="428">
                        <c:v>5.611E-2</c:v>
                      </c:pt>
                      <c:pt idx="429">
                        <c:v>4.9259999999999998E-2</c:v>
                      </c:pt>
                      <c:pt idx="430">
                        <c:v>6.6379999999999995E-2</c:v>
                      </c:pt>
                      <c:pt idx="431">
                        <c:v>7.5029999999999999E-2</c:v>
                      </c:pt>
                      <c:pt idx="432">
                        <c:v>7.9329999999999998E-2</c:v>
                      </c:pt>
                      <c:pt idx="433">
                        <c:v>7.2489999999999999E-2</c:v>
                      </c:pt>
                      <c:pt idx="434">
                        <c:v>7.1069999999999994E-2</c:v>
                      </c:pt>
                      <c:pt idx="435">
                        <c:v>7.8310000000000005E-2</c:v>
                      </c:pt>
                      <c:pt idx="436">
                        <c:v>8.2659999999999997E-2</c:v>
                      </c:pt>
                      <c:pt idx="437">
                        <c:v>7.3749999999999996E-2</c:v>
                      </c:pt>
                      <c:pt idx="438">
                        <c:v>6.447E-2</c:v>
                      </c:pt>
                      <c:pt idx="439">
                        <c:v>7.2090000000000001E-2</c:v>
                      </c:pt>
                      <c:pt idx="440">
                        <c:v>8.3879999999999996E-2</c:v>
                      </c:pt>
                      <c:pt idx="441">
                        <c:v>8.8669999999999999E-2</c:v>
                      </c:pt>
                      <c:pt idx="442">
                        <c:v>8.7459999999999996E-2</c:v>
                      </c:pt>
                      <c:pt idx="443">
                        <c:v>8.5430000000000006E-2</c:v>
                      </c:pt>
                      <c:pt idx="444">
                        <c:v>8.4510000000000002E-2</c:v>
                      </c:pt>
                      <c:pt idx="445">
                        <c:v>8.6709999999999995E-2</c:v>
                      </c:pt>
                      <c:pt idx="446">
                        <c:v>9.2740000000000003E-2</c:v>
                      </c:pt>
                      <c:pt idx="447">
                        <c:v>9.7879999999999995E-2</c:v>
                      </c:pt>
                      <c:pt idx="448">
                        <c:v>8.8719999999999993E-2</c:v>
                      </c:pt>
                      <c:pt idx="449">
                        <c:v>8.0009999999999998E-2</c:v>
                      </c:pt>
                      <c:pt idx="450">
                        <c:v>7.1429999999999993E-2</c:v>
                      </c:pt>
                      <c:pt idx="451">
                        <c:v>7.4940000000000007E-2</c:v>
                      </c:pt>
                      <c:pt idx="452">
                        <c:v>8.8249999999999995E-2</c:v>
                      </c:pt>
                      <c:pt idx="453">
                        <c:v>0.10627</c:v>
                      </c:pt>
                      <c:pt idx="454">
                        <c:v>0.11146</c:v>
                      </c:pt>
                      <c:pt idx="455">
                        <c:v>0.10426000000000001</c:v>
                      </c:pt>
                      <c:pt idx="456">
                        <c:v>9.9559999999999996E-2</c:v>
                      </c:pt>
                      <c:pt idx="457">
                        <c:v>9.9900000000000003E-2</c:v>
                      </c:pt>
                      <c:pt idx="458">
                        <c:v>0.10092</c:v>
                      </c:pt>
                      <c:pt idx="459">
                        <c:v>0.11038000000000001</c:v>
                      </c:pt>
                      <c:pt idx="460">
                        <c:v>0.12095</c:v>
                      </c:pt>
                      <c:pt idx="461">
                        <c:v>0.11828</c:v>
                      </c:pt>
                      <c:pt idx="462">
                        <c:v>0.11094</c:v>
                      </c:pt>
                      <c:pt idx="463">
                        <c:v>0.11153</c:v>
                      </c:pt>
                      <c:pt idx="464">
                        <c:v>0.11211</c:v>
                      </c:pt>
                      <c:pt idx="465">
                        <c:v>0.10981</c:v>
                      </c:pt>
                      <c:pt idx="466">
                        <c:v>0.12069000000000001</c:v>
                      </c:pt>
                      <c:pt idx="467">
                        <c:v>0.13552</c:v>
                      </c:pt>
                      <c:pt idx="468">
                        <c:v>0.13861999999999999</c:v>
                      </c:pt>
                      <c:pt idx="469">
                        <c:v>0.13431000000000001</c:v>
                      </c:pt>
                      <c:pt idx="470">
                        <c:v>0.13089999999999999</c:v>
                      </c:pt>
                      <c:pt idx="471">
                        <c:v>0.12503</c:v>
                      </c:pt>
                      <c:pt idx="472">
                        <c:v>0.12529000000000001</c:v>
                      </c:pt>
                      <c:pt idx="473">
                        <c:v>0.13436999999999999</c:v>
                      </c:pt>
                      <c:pt idx="474">
                        <c:v>0.14446000000000001</c:v>
                      </c:pt>
                      <c:pt idx="475">
                        <c:v>0.14530000000000001</c:v>
                      </c:pt>
                      <c:pt idx="476">
                        <c:v>0.14487</c:v>
                      </c:pt>
                      <c:pt idx="477">
                        <c:v>0.15137</c:v>
                      </c:pt>
                      <c:pt idx="478">
                        <c:v>0.16483</c:v>
                      </c:pt>
                      <c:pt idx="479">
                        <c:v>0.17213999999999999</c:v>
                      </c:pt>
                      <c:pt idx="480">
                        <c:v>0.17002999999999999</c:v>
                      </c:pt>
                      <c:pt idx="481">
                        <c:v>0.17172000000000001</c:v>
                      </c:pt>
                      <c:pt idx="482">
                        <c:v>0.18101</c:v>
                      </c:pt>
                      <c:pt idx="483">
                        <c:v>0.19541</c:v>
                      </c:pt>
                      <c:pt idx="484">
                        <c:v>0.20721000000000001</c:v>
                      </c:pt>
                      <c:pt idx="485">
                        <c:v>0.21345</c:v>
                      </c:pt>
                      <c:pt idx="486">
                        <c:v>0.20762</c:v>
                      </c:pt>
                      <c:pt idx="487">
                        <c:v>0.20698</c:v>
                      </c:pt>
                      <c:pt idx="488">
                        <c:v>0.21376999999999999</c:v>
                      </c:pt>
                      <c:pt idx="489">
                        <c:v>0.22037999999999999</c:v>
                      </c:pt>
                      <c:pt idx="490">
                        <c:v>0.23735999999999999</c:v>
                      </c:pt>
                      <c:pt idx="491">
                        <c:v>0.25269000000000003</c:v>
                      </c:pt>
                      <c:pt idx="492">
                        <c:v>0.26427</c:v>
                      </c:pt>
                      <c:pt idx="493">
                        <c:v>0.25951999999999997</c:v>
                      </c:pt>
                      <c:pt idx="494">
                        <c:v>0.26497999999999999</c:v>
                      </c:pt>
                      <c:pt idx="495">
                        <c:v>0.27472999999999997</c:v>
                      </c:pt>
                      <c:pt idx="496">
                        <c:v>0.28249999999999997</c:v>
                      </c:pt>
                      <c:pt idx="497">
                        <c:v>0.2742</c:v>
                      </c:pt>
                      <c:pt idx="498">
                        <c:v>0.26352999999999999</c:v>
                      </c:pt>
                      <c:pt idx="499">
                        <c:v>0.26466000000000001</c:v>
                      </c:pt>
                      <c:pt idx="500">
                        <c:v>0.27028999999999997</c:v>
                      </c:pt>
                      <c:pt idx="501">
                        <c:v>0.27061000000000002</c:v>
                      </c:pt>
                      <c:pt idx="502">
                        <c:v>0.25330999999999998</c:v>
                      </c:pt>
                      <c:pt idx="503">
                        <c:v>0.22997000000000001</c:v>
                      </c:pt>
                      <c:pt idx="504">
                        <c:v>0.22162999999999999</c:v>
                      </c:pt>
                      <c:pt idx="505">
                        <c:v>0.21690000000000001</c:v>
                      </c:pt>
                      <c:pt idx="506">
                        <c:v>0.20433999999999999</c:v>
                      </c:pt>
                      <c:pt idx="507">
                        <c:v>0.18855</c:v>
                      </c:pt>
                      <c:pt idx="508">
                        <c:v>0.18537000000000001</c:v>
                      </c:pt>
                      <c:pt idx="509">
                        <c:v>0.17619000000000001</c:v>
                      </c:pt>
                      <c:pt idx="510">
                        <c:v>0.15817999999999999</c:v>
                      </c:pt>
                      <c:pt idx="511">
                        <c:v>0.13400000000000001</c:v>
                      </c:pt>
                      <c:pt idx="512">
                        <c:v>0.11552999999999999</c:v>
                      </c:pt>
                      <c:pt idx="513">
                        <c:v>0.10481</c:v>
                      </c:pt>
                      <c:pt idx="514">
                        <c:v>0.10238999999999999</c:v>
                      </c:pt>
                      <c:pt idx="515">
                        <c:v>0.10187</c:v>
                      </c:pt>
                      <c:pt idx="516">
                        <c:v>9.8489999999999994E-2</c:v>
                      </c:pt>
                      <c:pt idx="517">
                        <c:v>9.3899999999999997E-2</c:v>
                      </c:pt>
                      <c:pt idx="518">
                        <c:v>9.1340000000000005E-2</c:v>
                      </c:pt>
                      <c:pt idx="519">
                        <c:v>8.7660000000000002E-2</c:v>
                      </c:pt>
                      <c:pt idx="520">
                        <c:v>8.2799999999999999E-2</c:v>
                      </c:pt>
                      <c:pt idx="521">
                        <c:v>7.22E-2</c:v>
                      </c:pt>
                      <c:pt idx="522">
                        <c:v>5.5219999999999998E-2</c:v>
                      </c:pt>
                      <c:pt idx="523">
                        <c:v>4.7730000000000002E-2</c:v>
                      </c:pt>
                      <c:pt idx="524">
                        <c:v>5.9700000000000003E-2</c:v>
                      </c:pt>
                      <c:pt idx="525">
                        <c:v>7.7340000000000006E-2</c:v>
                      </c:pt>
                      <c:pt idx="526">
                        <c:v>7.9210000000000003E-2</c:v>
                      </c:pt>
                      <c:pt idx="527">
                        <c:v>6.5790000000000001E-2</c:v>
                      </c:pt>
                      <c:pt idx="528">
                        <c:v>4.8039999999999999E-2</c:v>
                      </c:pt>
                      <c:pt idx="529">
                        <c:v>4.2689999999999999E-2</c:v>
                      </c:pt>
                      <c:pt idx="530">
                        <c:v>4.5870000000000001E-2</c:v>
                      </c:pt>
                      <c:pt idx="531">
                        <c:v>4.5069999999999999E-2</c:v>
                      </c:pt>
                      <c:pt idx="532">
                        <c:v>4.8189999999999997E-2</c:v>
                      </c:pt>
                      <c:pt idx="533">
                        <c:v>5.1679999999999997E-2</c:v>
                      </c:pt>
                      <c:pt idx="534">
                        <c:v>4.965E-2</c:v>
                      </c:pt>
                      <c:pt idx="535">
                        <c:v>4.4510000000000001E-2</c:v>
                      </c:pt>
                      <c:pt idx="536">
                        <c:v>4.2479999999999997E-2</c:v>
                      </c:pt>
                      <c:pt idx="537">
                        <c:v>4.768E-2</c:v>
                      </c:pt>
                      <c:pt idx="538">
                        <c:v>5.9569999999999998E-2</c:v>
                      </c:pt>
                      <c:pt idx="539">
                        <c:v>7.8850000000000003E-2</c:v>
                      </c:pt>
                      <c:pt idx="540">
                        <c:v>7.0279999999999995E-2</c:v>
                      </c:pt>
                      <c:pt idx="541">
                        <c:v>4.777E-2</c:v>
                      </c:pt>
                      <c:pt idx="542">
                        <c:v>4.5179999999999998E-2</c:v>
                      </c:pt>
                      <c:pt idx="543">
                        <c:v>7.0250000000000007E-2</c:v>
                      </c:pt>
                      <c:pt idx="544">
                        <c:v>7.6819999999999999E-2</c:v>
                      </c:pt>
                      <c:pt idx="545">
                        <c:v>6.4060000000000006E-2</c:v>
                      </c:pt>
                      <c:pt idx="546">
                        <c:v>6.5890000000000004E-2</c:v>
                      </c:pt>
                      <c:pt idx="547">
                        <c:v>8.0299999999999996E-2</c:v>
                      </c:pt>
                      <c:pt idx="548">
                        <c:v>7.2969999999999993E-2</c:v>
                      </c:pt>
                      <c:pt idx="549">
                        <c:v>6.019E-2</c:v>
                      </c:pt>
                      <c:pt idx="550">
                        <c:v>6.7280000000000006E-2</c:v>
                      </c:pt>
                      <c:pt idx="551">
                        <c:v>7.6939999999999995E-2</c:v>
                      </c:pt>
                      <c:pt idx="552">
                        <c:v>6.6890000000000005E-2</c:v>
                      </c:pt>
                      <c:pt idx="553">
                        <c:v>6.726E-2</c:v>
                      </c:pt>
                      <c:pt idx="554">
                        <c:v>7.986E-2</c:v>
                      </c:pt>
                      <c:pt idx="555">
                        <c:v>8.8029999999999997E-2</c:v>
                      </c:pt>
                      <c:pt idx="556">
                        <c:v>7.8259999999999996E-2</c:v>
                      </c:pt>
                      <c:pt idx="557">
                        <c:v>7.2040000000000007E-2</c:v>
                      </c:pt>
                      <c:pt idx="558">
                        <c:v>7.6649999999999996E-2</c:v>
                      </c:pt>
                      <c:pt idx="559">
                        <c:v>9.4469999999999998E-2</c:v>
                      </c:pt>
                      <c:pt idx="560">
                        <c:v>9.937E-2</c:v>
                      </c:pt>
                      <c:pt idx="561">
                        <c:v>9.665E-2</c:v>
                      </c:pt>
                      <c:pt idx="562">
                        <c:v>9.2119999999999994E-2</c:v>
                      </c:pt>
                      <c:pt idx="563">
                        <c:v>8.9149999999999993E-2</c:v>
                      </c:pt>
                      <c:pt idx="564">
                        <c:v>8.1619999999999998E-2</c:v>
                      </c:pt>
                      <c:pt idx="565">
                        <c:v>8.8709999999999997E-2</c:v>
                      </c:pt>
                      <c:pt idx="566">
                        <c:v>0.10031</c:v>
                      </c:pt>
                      <c:pt idx="567">
                        <c:v>0.10374</c:v>
                      </c:pt>
                      <c:pt idx="568">
                        <c:v>9.8070000000000004E-2</c:v>
                      </c:pt>
                      <c:pt idx="569">
                        <c:v>9.8159999999999997E-2</c:v>
                      </c:pt>
                      <c:pt idx="570">
                        <c:v>0.10872</c:v>
                      </c:pt>
                      <c:pt idx="571">
                        <c:v>0.11191</c:v>
                      </c:pt>
                      <c:pt idx="572">
                        <c:v>9.8129999999999995E-2</c:v>
                      </c:pt>
                      <c:pt idx="573">
                        <c:v>8.3879999999999996E-2</c:v>
                      </c:pt>
                      <c:pt idx="574">
                        <c:v>8.6919999999999997E-2</c:v>
                      </c:pt>
                      <c:pt idx="575">
                        <c:v>9.8409999999999997E-2</c:v>
                      </c:pt>
                      <c:pt idx="576">
                        <c:v>9.3619999999999995E-2</c:v>
                      </c:pt>
                      <c:pt idx="577">
                        <c:v>7.2300000000000003E-2</c:v>
                      </c:pt>
                      <c:pt idx="578">
                        <c:v>5.6349999999999997E-2</c:v>
                      </c:pt>
                      <c:pt idx="579">
                        <c:v>5.4690000000000003E-2</c:v>
                      </c:pt>
                      <c:pt idx="580">
                        <c:v>5.6759999999999998E-2</c:v>
                      </c:pt>
                      <c:pt idx="581">
                        <c:v>5.4080000000000003E-2</c:v>
                      </c:pt>
                      <c:pt idx="582">
                        <c:v>4.6789999999999998E-2</c:v>
                      </c:pt>
                      <c:pt idx="583">
                        <c:v>3.6459999999999999E-2</c:v>
                      </c:pt>
                      <c:pt idx="584">
                        <c:v>3.3020000000000001E-2</c:v>
                      </c:pt>
                      <c:pt idx="585">
                        <c:v>3.4009999999999999E-2</c:v>
                      </c:pt>
                      <c:pt idx="586">
                        <c:v>2.7220000000000001E-2</c:v>
                      </c:pt>
                      <c:pt idx="587">
                        <c:v>2.1839999999999998E-2</c:v>
                      </c:pt>
                      <c:pt idx="588">
                        <c:v>7.4799999999999997E-3</c:v>
                      </c:pt>
                      <c:pt idx="589">
                        <c:v>-1.6990000000000002E-2</c:v>
                      </c:pt>
                      <c:pt idx="590">
                        <c:v>-2.2110000000000001E-2</c:v>
                      </c:pt>
                      <c:pt idx="591">
                        <c:v>-7.8399999999999997E-3</c:v>
                      </c:pt>
                      <c:pt idx="592">
                        <c:v>-4.4799999999999996E-3</c:v>
                      </c:pt>
                      <c:pt idx="593">
                        <c:v>-2.308E-2</c:v>
                      </c:pt>
                      <c:pt idx="594">
                        <c:v>-3.9730000000000001E-2</c:v>
                      </c:pt>
                      <c:pt idx="595">
                        <c:v>-4.6789999999999998E-2</c:v>
                      </c:pt>
                      <c:pt idx="596">
                        <c:v>-4.3290000000000002E-2</c:v>
                      </c:pt>
                      <c:pt idx="597">
                        <c:v>-3.099E-2</c:v>
                      </c:pt>
                      <c:pt idx="598">
                        <c:v>-3.0890000000000001E-2</c:v>
                      </c:pt>
                      <c:pt idx="599">
                        <c:v>-2.8629999999999999E-2</c:v>
                      </c:pt>
                      <c:pt idx="600">
                        <c:v>-2.7980000000000001E-2</c:v>
                      </c:pt>
                      <c:pt idx="601">
                        <c:v>-2.879E-2</c:v>
                      </c:pt>
                      <c:pt idx="602">
                        <c:v>-3.0849999999999999E-2</c:v>
                      </c:pt>
                      <c:pt idx="603">
                        <c:v>-3.092E-2</c:v>
                      </c:pt>
                      <c:pt idx="604">
                        <c:v>-3.7229999999999999E-2</c:v>
                      </c:pt>
                      <c:pt idx="605">
                        <c:v>-4.938E-2</c:v>
                      </c:pt>
                      <c:pt idx="606">
                        <c:v>-4.3020000000000003E-2</c:v>
                      </c:pt>
                      <c:pt idx="607">
                        <c:v>-4.0480000000000002E-2</c:v>
                      </c:pt>
                      <c:pt idx="608">
                        <c:v>-4.9820000000000003E-2</c:v>
                      </c:pt>
                      <c:pt idx="609">
                        <c:v>-5.4370000000000002E-2</c:v>
                      </c:pt>
                      <c:pt idx="610">
                        <c:v>-4.4999999999999998E-2</c:v>
                      </c:pt>
                      <c:pt idx="611">
                        <c:v>-2.7029999999999998E-2</c:v>
                      </c:pt>
                      <c:pt idx="612">
                        <c:v>-2.767E-2</c:v>
                      </c:pt>
                      <c:pt idx="613">
                        <c:v>-3.9690000000000003E-2</c:v>
                      </c:pt>
                      <c:pt idx="614">
                        <c:v>-5.1549999999999999E-2</c:v>
                      </c:pt>
                      <c:pt idx="615">
                        <c:v>-4.301E-2</c:v>
                      </c:pt>
                      <c:pt idx="616">
                        <c:v>-3.3180000000000001E-2</c:v>
                      </c:pt>
                      <c:pt idx="617">
                        <c:v>-3.6339999999999997E-2</c:v>
                      </c:pt>
                      <c:pt idx="618">
                        <c:v>-4.1270000000000001E-2</c:v>
                      </c:pt>
                      <c:pt idx="619">
                        <c:v>-5.7509999999999999E-2</c:v>
                      </c:pt>
                      <c:pt idx="620">
                        <c:v>-6.5009999999999998E-2</c:v>
                      </c:pt>
                      <c:pt idx="621">
                        <c:v>-6.3329999999999997E-2</c:v>
                      </c:pt>
                      <c:pt idx="622">
                        <c:v>-4.2520000000000002E-2</c:v>
                      </c:pt>
                      <c:pt idx="623">
                        <c:v>-4.6960000000000002E-2</c:v>
                      </c:pt>
                      <c:pt idx="624">
                        <c:v>-5.6869999999999997E-2</c:v>
                      </c:pt>
                      <c:pt idx="625">
                        <c:v>-6.6729999999999998E-2</c:v>
                      </c:pt>
                      <c:pt idx="626">
                        <c:v>-5.0619999999999998E-2</c:v>
                      </c:pt>
                      <c:pt idx="627">
                        <c:v>-4.6629999999999998E-2</c:v>
                      </c:pt>
                      <c:pt idx="628">
                        <c:v>-5.1290000000000002E-2</c:v>
                      </c:pt>
                      <c:pt idx="629">
                        <c:v>-5.2679999999999998E-2</c:v>
                      </c:pt>
                      <c:pt idx="630">
                        <c:v>-4.6039999999999998E-2</c:v>
                      </c:pt>
                      <c:pt idx="631">
                        <c:v>-4.3650000000000001E-2</c:v>
                      </c:pt>
                      <c:pt idx="632">
                        <c:v>-4.9779999999999998E-2</c:v>
                      </c:pt>
                      <c:pt idx="633">
                        <c:v>-4.2880000000000001E-2</c:v>
                      </c:pt>
                      <c:pt idx="634">
                        <c:v>-3.4430000000000002E-2</c:v>
                      </c:pt>
                      <c:pt idx="635">
                        <c:v>-4.5440000000000001E-2</c:v>
                      </c:pt>
                      <c:pt idx="636">
                        <c:v>-5.5559999999999998E-2</c:v>
                      </c:pt>
                      <c:pt idx="637">
                        <c:v>-5.4949999999999999E-2</c:v>
                      </c:pt>
                      <c:pt idx="638">
                        <c:v>-4.7120000000000002E-2</c:v>
                      </c:pt>
                      <c:pt idx="639">
                        <c:v>-3.8719999999999997E-2</c:v>
                      </c:pt>
                      <c:pt idx="640">
                        <c:v>-3.2800000000000003E-2</c:v>
                      </c:pt>
                      <c:pt idx="641">
                        <c:v>-3.3419999999999998E-2</c:v>
                      </c:pt>
                      <c:pt idx="642">
                        <c:v>-2.6980000000000001E-2</c:v>
                      </c:pt>
                      <c:pt idx="643">
                        <c:v>-2.061E-2</c:v>
                      </c:pt>
                      <c:pt idx="644">
                        <c:v>-2.8729999999999999E-2</c:v>
                      </c:pt>
                      <c:pt idx="645">
                        <c:v>-3.7490000000000002E-2</c:v>
                      </c:pt>
                      <c:pt idx="646">
                        <c:v>-3.1029999999999999E-2</c:v>
                      </c:pt>
                      <c:pt idx="647">
                        <c:v>-2.5870000000000001E-2</c:v>
                      </c:pt>
                      <c:pt idx="648">
                        <c:v>-2.5420000000000002E-2</c:v>
                      </c:pt>
                      <c:pt idx="649">
                        <c:v>-2.3970000000000002E-2</c:v>
                      </c:pt>
                      <c:pt idx="650">
                        <c:v>-5.5500000000000002E-3</c:v>
                      </c:pt>
                      <c:pt idx="651">
                        <c:v>1.217E-2</c:v>
                      </c:pt>
                      <c:pt idx="652">
                        <c:v>1.7780000000000001E-2</c:v>
                      </c:pt>
                      <c:pt idx="653">
                        <c:v>-1.0189999999999999E-2</c:v>
                      </c:pt>
                      <c:pt idx="654">
                        <c:v>-2.4750000000000001E-2</c:v>
                      </c:pt>
                      <c:pt idx="655">
                        <c:v>-3.4459999999999998E-2</c:v>
                      </c:pt>
                      <c:pt idx="656">
                        <c:v>-2.4209999999999999E-2</c:v>
                      </c:pt>
                      <c:pt idx="657">
                        <c:v>-1.43E-2</c:v>
                      </c:pt>
                      <c:pt idx="658">
                        <c:v>-2.5200000000000001E-3</c:v>
                      </c:pt>
                      <c:pt idx="659">
                        <c:v>1.059E-2</c:v>
                      </c:pt>
                      <c:pt idx="660">
                        <c:v>1.09E-2</c:v>
                      </c:pt>
                      <c:pt idx="661">
                        <c:v>1.3089999999999999E-2</c:v>
                      </c:pt>
                      <c:pt idx="662">
                        <c:v>8.9099999999999995E-3</c:v>
                      </c:pt>
                      <c:pt idx="663">
                        <c:v>1.124E-2</c:v>
                      </c:pt>
                      <c:pt idx="664" formatCode="0.00E+00">
                        <c:v>-8.9264599999999998E-4</c:v>
                      </c:pt>
                      <c:pt idx="665">
                        <c:v>3.2299999999999998E-3</c:v>
                      </c:pt>
                      <c:pt idx="666">
                        <c:v>1.7520000000000001E-2</c:v>
                      </c:pt>
                      <c:pt idx="667">
                        <c:v>2.4590000000000001E-2</c:v>
                      </c:pt>
                      <c:pt idx="668">
                        <c:v>1.8089999999999998E-2</c:v>
                      </c:pt>
                      <c:pt idx="669">
                        <c:v>1.319E-2</c:v>
                      </c:pt>
                      <c:pt idx="670">
                        <c:v>1.7430000000000001E-2</c:v>
                      </c:pt>
                      <c:pt idx="671">
                        <c:v>2.4230000000000002E-2</c:v>
                      </c:pt>
                      <c:pt idx="672">
                        <c:v>3.4819999999999997E-2</c:v>
                      </c:pt>
                      <c:pt idx="673">
                        <c:v>3.9940000000000003E-2</c:v>
                      </c:pt>
                      <c:pt idx="674">
                        <c:v>4.0750000000000001E-2</c:v>
                      </c:pt>
                      <c:pt idx="675">
                        <c:v>4.2610000000000002E-2</c:v>
                      </c:pt>
                      <c:pt idx="676">
                        <c:v>5.8000000000000003E-2</c:v>
                      </c:pt>
                      <c:pt idx="677">
                        <c:v>6.2530000000000002E-2</c:v>
                      </c:pt>
                      <c:pt idx="678">
                        <c:v>6.2729999999999994E-2</c:v>
                      </c:pt>
                      <c:pt idx="679">
                        <c:v>4.4350000000000001E-2</c:v>
                      </c:pt>
                      <c:pt idx="680">
                        <c:v>3.7139999999999999E-2</c:v>
                      </c:pt>
                      <c:pt idx="681">
                        <c:v>4.7509999999999997E-2</c:v>
                      </c:pt>
                      <c:pt idx="682">
                        <c:v>7.0970000000000005E-2</c:v>
                      </c:pt>
                      <c:pt idx="683">
                        <c:v>8.7889999999999996E-2</c:v>
                      </c:pt>
                      <c:pt idx="684">
                        <c:v>8.8190000000000004E-2</c:v>
                      </c:pt>
                      <c:pt idx="685">
                        <c:v>8.2710000000000006E-2</c:v>
                      </c:pt>
                      <c:pt idx="686">
                        <c:v>7.5880000000000003E-2</c:v>
                      </c:pt>
                      <c:pt idx="687">
                        <c:v>7.4880000000000002E-2</c:v>
                      </c:pt>
                      <c:pt idx="688">
                        <c:v>8.6580000000000004E-2</c:v>
                      </c:pt>
                      <c:pt idx="689">
                        <c:v>8.7470000000000006E-2</c:v>
                      </c:pt>
                      <c:pt idx="690">
                        <c:v>9.4420000000000004E-2</c:v>
                      </c:pt>
                      <c:pt idx="691">
                        <c:v>9.6750000000000003E-2</c:v>
                      </c:pt>
                      <c:pt idx="692">
                        <c:v>9.0389999999999998E-2</c:v>
                      </c:pt>
                      <c:pt idx="693">
                        <c:v>8.3860000000000004E-2</c:v>
                      </c:pt>
                      <c:pt idx="694">
                        <c:v>9.0240000000000001E-2</c:v>
                      </c:pt>
                      <c:pt idx="695">
                        <c:v>9.4359999999999999E-2</c:v>
                      </c:pt>
                      <c:pt idx="696">
                        <c:v>9.5310000000000006E-2</c:v>
                      </c:pt>
                      <c:pt idx="697">
                        <c:v>9.8220000000000002E-2</c:v>
                      </c:pt>
                      <c:pt idx="698">
                        <c:v>9.3079999999999996E-2</c:v>
                      </c:pt>
                      <c:pt idx="699">
                        <c:v>9.8519999999999996E-2</c:v>
                      </c:pt>
                      <c:pt idx="700">
                        <c:v>0.13815</c:v>
                      </c:pt>
                      <c:pt idx="701">
                        <c:v>0.17452999999999999</c:v>
                      </c:pt>
                      <c:pt idx="702">
                        <c:v>0.17043</c:v>
                      </c:pt>
                      <c:pt idx="703">
                        <c:v>0.15398999999999999</c:v>
                      </c:pt>
                      <c:pt idx="704">
                        <c:v>0.16435</c:v>
                      </c:pt>
                      <c:pt idx="705">
                        <c:v>0.16905000000000001</c:v>
                      </c:pt>
                      <c:pt idx="706">
                        <c:v>0.16925999999999999</c:v>
                      </c:pt>
                      <c:pt idx="707">
                        <c:v>0.14888000000000001</c:v>
                      </c:pt>
                      <c:pt idx="708">
                        <c:v>0.14185</c:v>
                      </c:pt>
                      <c:pt idx="709">
                        <c:v>0.13574</c:v>
                      </c:pt>
                      <c:pt idx="710">
                        <c:v>0.14756</c:v>
                      </c:pt>
                      <c:pt idx="711">
                        <c:v>0.17011999999999999</c:v>
                      </c:pt>
                      <c:pt idx="712">
                        <c:v>0.18051</c:v>
                      </c:pt>
                      <c:pt idx="713">
                        <c:v>0.17713000000000001</c:v>
                      </c:pt>
                      <c:pt idx="714">
                        <c:v>0.16442999999999999</c:v>
                      </c:pt>
                      <c:pt idx="715">
                        <c:v>0.15257000000000001</c:v>
                      </c:pt>
                      <c:pt idx="716">
                        <c:v>0.14269999999999999</c:v>
                      </c:pt>
                      <c:pt idx="717">
                        <c:v>0.15781000000000001</c:v>
                      </c:pt>
                      <c:pt idx="718">
                        <c:v>0.19055</c:v>
                      </c:pt>
                      <c:pt idx="719">
                        <c:v>0.19555</c:v>
                      </c:pt>
                      <c:pt idx="720">
                        <c:v>0.20235</c:v>
                      </c:pt>
                      <c:pt idx="721">
                        <c:v>0.21407999999999999</c:v>
                      </c:pt>
                      <c:pt idx="722">
                        <c:v>0.22025</c:v>
                      </c:pt>
                      <c:pt idx="723">
                        <c:v>0.20147000000000001</c:v>
                      </c:pt>
                      <c:pt idx="724">
                        <c:v>0.20538999999999999</c:v>
                      </c:pt>
                      <c:pt idx="725">
                        <c:v>0.22838</c:v>
                      </c:pt>
                      <c:pt idx="726">
                        <c:v>0.24004</c:v>
                      </c:pt>
                      <c:pt idx="727">
                        <c:v>0.22781999999999999</c:v>
                      </c:pt>
                      <c:pt idx="728">
                        <c:v>0.23524</c:v>
                      </c:pt>
                      <c:pt idx="729">
                        <c:v>0.26368000000000003</c:v>
                      </c:pt>
                      <c:pt idx="730">
                        <c:v>0.28915000000000002</c:v>
                      </c:pt>
                      <c:pt idx="731">
                        <c:v>0.29376000000000002</c:v>
                      </c:pt>
                      <c:pt idx="732">
                        <c:v>0.30098000000000003</c:v>
                      </c:pt>
                      <c:pt idx="733">
                        <c:v>0.31466</c:v>
                      </c:pt>
                      <c:pt idx="734">
                        <c:v>0.33979999999999999</c:v>
                      </c:pt>
                      <c:pt idx="735">
                        <c:v>0.36481999999999998</c:v>
                      </c:pt>
                      <c:pt idx="736">
                        <c:v>0.39360000000000001</c:v>
                      </c:pt>
                      <c:pt idx="737">
                        <c:v>0.42903999999999998</c:v>
                      </c:pt>
                      <c:pt idx="738">
                        <c:v>0.44719999999999999</c:v>
                      </c:pt>
                      <c:pt idx="739">
                        <c:v>0.44751000000000002</c:v>
                      </c:pt>
                      <c:pt idx="740">
                        <c:v>0.46711999999999998</c:v>
                      </c:pt>
                      <c:pt idx="741">
                        <c:v>0.52854000000000001</c:v>
                      </c:pt>
                      <c:pt idx="742">
                        <c:v>0.58584000000000003</c:v>
                      </c:pt>
                      <c:pt idx="743">
                        <c:v>0.60687000000000002</c:v>
                      </c:pt>
                      <c:pt idx="744">
                        <c:v>0.59730000000000005</c:v>
                      </c:pt>
                      <c:pt idx="745">
                        <c:v>0.60114999999999996</c:v>
                      </c:pt>
                      <c:pt idx="746">
                        <c:v>0.60619999999999996</c:v>
                      </c:pt>
                      <c:pt idx="747">
                        <c:v>0.59843000000000002</c:v>
                      </c:pt>
                      <c:pt idx="748">
                        <c:v>0.58489000000000002</c:v>
                      </c:pt>
                      <c:pt idx="749">
                        <c:v>0.59547000000000005</c:v>
                      </c:pt>
                      <c:pt idx="750">
                        <c:v>0.59192999999999996</c:v>
                      </c:pt>
                      <c:pt idx="751">
                        <c:v>0.53769999999999996</c:v>
                      </c:pt>
                      <c:pt idx="752">
                        <c:v>0.46578000000000003</c:v>
                      </c:pt>
                      <c:pt idx="753">
                        <c:v>0.42664000000000002</c:v>
                      </c:pt>
                      <c:pt idx="754">
                        <c:v>0.40244999999999997</c:v>
                      </c:pt>
                      <c:pt idx="755">
                        <c:v>0.35110999999999998</c:v>
                      </c:pt>
                      <c:pt idx="756">
                        <c:v>0.29776999999999998</c:v>
                      </c:pt>
                      <c:pt idx="757">
                        <c:v>0.26316000000000001</c:v>
                      </c:pt>
                      <c:pt idx="758">
                        <c:v>0.23394999999999999</c:v>
                      </c:pt>
                      <c:pt idx="759">
                        <c:v>0.20688999999999999</c:v>
                      </c:pt>
                      <c:pt idx="760">
                        <c:v>0.19961000000000001</c:v>
                      </c:pt>
                      <c:pt idx="761">
                        <c:v>0.20677999999999999</c:v>
                      </c:pt>
                      <c:pt idx="762">
                        <c:v>0.18618999999999999</c:v>
                      </c:pt>
                      <c:pt idx="763">
                        <c:v>0.15040999999999999</c:v>
                      </c:pt>
                      <c:pt idx="764">
                        <c:v>0.13111</c:v>
                      </c:pt>
                      <c:pt idx="765">
                        <c:v>0.14471999999999999</c:v>
                      </c:pt>
                      <c:pt idx="766">
                        <c:v>0.14047999999999999</c:v>
                      </c:pt>
                      <c:pt idx="767">
                        <c:v>0.12424</c:v>
                      </c:pt>
                      <c:pt idx="768">
                        <c:v>0.10594000000000001</c:v>
                      </c:pt>
                      <c:pt idx="769">
                        <c:v>0.13972000000000001</c:v>
                      </c:pt>
                      <c:pt idx="770">
                        <c:v>0.14501</c:v>
                      </c:pt>
                      <c:pt idx="771">
                        <c:v>0.1429</c:v>
                      </c:pt>
                      <c:pt idx="772">
                        <c:v>0.12598999999999999</c:v>
                      </c:pt>
                      <c:pt idx="773">
                        <c:v>0.13624</c:v>
                      </c:pt>
                      <c:pt idx="774">
                        <c:v>0.14616999999999999</c:v>
                      </c:pt>
                      <c:pt idx="775">
                        <c:v>0.17516999999999999</c:v>
                      </c:pt>
                      <c:pt idx="776">
                        <c:v>0.19547</c:v>
                      </c:pt>
                      <c:pt idx="777">
                        <c:v>0.19295999999999999</c:v>
                      </c:pt>
                      <c:pt idx="778">
                        <c:v>0.17798</c:v>
                      </c:pt>
                      <c:pt idx="779">
                        <c:v>0.17030999999999999</c:v>
                      </c:pt>
                      <c:pt idx="780">
                        <c:v>0.18678</c:v>
                      </c:pt>
                      <c:pt idx="781">
                        <c:v>0.20266000000000001</c:v>
                      </c:pt>
                      <c:pt idx="782">
                        <c:v>0.22098999999999999</c:v>
                      </c:pt>
                      <c:pt idx="783">
                        <c:v>0.22550000000000001</c:v>
                      </c:pt>
                      <c:pt idx="784">
                        <c:v>0.22667999999999999</c:v>
                      </c:pt>
                      <c:pt idx="785">
                        <c:v>0.21887000000000001</c:v>
                      </c:pt>
                      <c:pt idx="786">
                        <c:v>0.23429</c:v>
                      </c:pt>
                      <c:pt idx="787">
                        <c:v>0.24127999999999999</c:v>
                      </c:pt>
                      <c:pt idx="788">
                        <c:v>0.24007000000000001</c:v>
                      </c:pt>
                      <c:pt idx="789">
                        <c:v>0.24782000000000001</c:v>
                      </c:pt>
                      <c:pt idx="790">
                        <c:v>0.25557000000000002</c:v>
                      </c:pt>
                      <c:pt idx="791">
                        <c:v>0.23807</c:v>
                      </c:pt>
                      <c:pt idx="792">
                        <c:v>0.22742999999999999</c:v>
                      </c:pt>
                      <c:pt idx="793">
                        <c:v>0.24460000000000001</c:v>
                      </c:pt>
                      <c:pt idx="794">
                        <c:v>0.26621</c:v>
                      </c:pt>
                      <c:pt idx="795">
                        <c:v>0.24898000000000001</c:v>
                      </c:pt>
                      <c:pt idx="796">
                        <c:v>0.21542</c:v>
                      </c:pt>
                      <c:pt idx="797">
                        <c:v>0.20898</c:v>
                      </c:pt>
                      <c:pt idx="798">
                        <c:v>0.20949999999999999</c:v>
                      </c:pt>
                      <c:pt idx="799">
                        <c:v>0.21944</c:v>
                      </c:pt>
                      <c:pt idx="800">
                        <c:v>0.23105999999999999</c:v>
                      </c:pt>
                      <c:pt idx="801">
                        <c:v>0.24329999999999999</c:v>
                      </c:pt>
                      <c:pt idx="802">
                        <c:v>0.20515</c:v>
                      </c:pt>
                      <c:pt idx="803">
                        <c:v>0.17448</c:v>
                      </c:pt>
                      <c:pt idx="804">
                        <c:v>0.17602000000000001</c:v>
                      </c:pt>
                      <c:pt idx="805">
                        <c:v>0.1956</c:v>
                      </c:pt>
                      <c:pt idx="806">
                        <c:v>0.21754000000000001</c:v>
                      </c:pt>
                      <c:pt idx="807">
                        <c:v>0.22652</c:v>
                      </c:pt>
                      <c:pt idx="808">
                        <c:v>0.24723999999999999</c:v>
                      </c:pt>
                      <c:pt idx="809">
                        <c:v>0.25461</c:v>
                      </c:pt>
                      <c:pt idx="810">
                        <c:v>0.28649000000000002</c:v>
                      </c:pt>
                      <c:pt idx="811">
                        <c:v>0.29100999999999999</c:v>
                      </c:pt>
                      <c:pt idx="812">
                        <c:v>0.30998999999999999</c:v>
                      </c:pt>
                      <c:pt idx="813">
                        <c:v>0.32383000000000001</c:v>
                      </c:pt>
                      <c:pt idx="814">
                        <c:v>0.35064000000000001</c:v>
                      </c:pt>
                      <c:pt idx="815">
                        <c:v>0.36936999999999998</c:v>
                      </c:pt>
                      <c:pt idx="816">
                        <c:v>0.39528999999999997</c:v>
                      </c:pt>
                      <c:pt idx="817">
                        <c:v>0.42358000000000001</c:v>
                      </c:pt>
                      <c:pt idx="818">
                        <c:v>0.44208999999999998</c:v>
                      </c:pt>
                      <c:pt idx="819">
                        <c:v>0.46509</c:v>
                      </c:pt>
                      <c:pt idx="820">
                        <c:v>0.4753</c:v>
                      </c:pt>
                      <c:pt idx="821">
                        <c:v>0.50319000000000003</c:v>
                      </c:pt>
                      <c:pt idx="822">
                        <c:v>0.54576999999999998</c:v>
                      </c:pt>
                      <c:pt idx="823">
                        <c:v>0.58401999999999998</c:v>
                      </c:pt>
                      <c:pt idx="824">
                        <c:v>0.61638999999999999</c:v>
                      </c:pt>
                      <c:pt idx="825">
                        <c:v>0.65112000000000003</c:v>
                      </c:pt>
                      <c:pt idx="826">
                        <c:v>0.68223999999999996</c:v>
                      </c:pt>
                      <c:pt idx="827">
                        <c:v>0.69572999999999996</c:v>
                      </c:pt>
                      <c:pt idx="828">
                        <c:v>0.71818000000000004</c:v>
                      </c:pt>
                      <c:pt idx="829">
                        <c:v>0.74339999999999995</c:v>
                      </c:pt>
                      <c:pt idx="830">
                        <c:v>0.79512000000000005</c:v>
                      </c:pt>
                      <c:pt idx="831">
                        <c:v>0.85714000000000001</c:v>
                      </c:pt>
                      <c:pt idx="832">
                        <c:v>0.89800000000000002</c:v>
                      </c:pt>
                      <c:pt idx="833">
                        <c:v>0.91505999999999998</c:v>
                      </c:pt>
                      <c:pt idx="834">
                        <c:v>0.95045000000000002</c:v>
                      </c:pt>
                      <c:pt idx="835">
                        <c:v>1.0158400000000001</c:v>
                      </c:pt>
                      <c:pt idx="836">
                        <c:v>1.03512</c:v>
                      </c:pt>
                      <c:pt idx="837">
                        <c:v>1.05935</c:v>
                      </c:pt>
                      <c:pt idx="838">
                        <c:v>1.10388</c:v>
                      </c:pt>
                      <c:pt idx="839">
                        <c:v>1.1675199999999999</c:v>
                      </c:pt>
                      <c:pt idx="840">
                        <c:v>1.2210399999999999</c:v>
                      </c:pt>
                      <c:pt idx="841">
                        <c:v>1.26288</c:v>
                      </c:pt>
                      <c:pt idx="842">
                        <c:v>1.2973300000000001</c:v>
                      </c:pt>
                      <c:pt idx="843">
                        <c:v>1.3234600000000001</c:v>
                      </c:pt>
                      <c:pt idx="844">
                        <c:v>1.3757699999999999</c:v>
                      </c:pt>
                      <c:pt idx="845">
                        <c:v>1.4231799999999999</c:v>
                      </c:pt>
                      <c:pt idx="846">
                        <c:v>1.48708</c:v>
                      </c:pt>
                      <c:pt idx="847">
                        <c:v>1.53409</c:v>
                      </c:pt>
                      <c:pt idx="848">
                        <c:v>1.5396399999999999</c:v>
                      </c:pt>
                      <c:pt idx="849">
                        <c:v>1.5452300000000001</c:v>
                      </c:pt>
                      <c:pt idx="850">
                        <c:v>1.58626</c:v>
                      </c:pt>
                      <c:pt idx="851">
                        <c:v>1.6351899999999999</c:v>
                      </c:pt>
                      <c:pt idx="852">
                        <c:v>1.6664600000000001</c:v>
                      </c:pt>
                      <c:pt idx="853">
                        <c:v>1.7248699999999999</c:v>
                      </c:pt>
                      <c:pt idx="854">
                        <c:v>1.78285</c:v>
                      </c:pt>
                      <c:pt idx="855">
                        <c:v>1.83266</c:v>
                      </c:pt>
                      <c:pt idx="856">
                        <c:v>1.8641000000000001</c:v>
                      </c:pt>
                      <c:pt idx="857">
                        <c:v>1.8790800000000001</c:v>
                      </c:pt>
                      <c:pt idx="858">
                        <c:v>1.90821</c:v>
                      </c:pt>
                      <c:pt idx="859">
                        <c:v>1.9577100000000001</c:v>
                      </c:pt>
                      <c:pt idx="860">
                        <c:v>2.0334400000000001</c:v>
                      </c:pt>
                      <c:pt idx="861">
                        <c:v>2.0694699999999999</c:v>
                      </c:pt>
                      <c:pt idx="862">
                        <c:v>2.1047199999999999</c:v>
                      </c:pt>
                      <c:pt idx="863">
                        <c:v>2.1463999999999999</c:v>
                      </c:pt>
                      <c:pt idx="864">
                        <c:v>2.1880099999999998</c:v>
                      </c:pt>
                      <c:pt idx="865">
                        <c:v>2.20851</c:v>
                      </c:pt>
                      <c:pt idx="866">
                        <c:v>2.2755000000000001</c:v>
                      </c:pt>
                      <c:pt idx="867">
                        <c:v>2.3500299999999998</c:v>
                      </c:pt>
                      <c:pt idx="868">
                        <c:v>2.42761</c:v>
                      </c:pt>
                      <c:pt idx="869">
                        <c:v>2.4574500000000001</c:v>
                      </c:pt>
                      <c:pt idx="870">
                        <c:v>2.53952</c:v>
                      </c:pt>
                      <c:pt idx="871">
                        <c:v>2.5897399999999999</c:v>
                      </c:pt>
                      <c:pt idx="872">
                        <c:v>2.6869900000000002</c:v>
                      </c:pt>
                      <c:pt idx="873">
                        <c:v>2.7720600000000002</c:v>
                      </c:pt>
                      <c:pt idx="874">
                        <c:v>2.9031699999999998</c:v>
                      </c:pt>
                      <c:pt idx="875">
                        <c:v>2.9843199999999999</c:v>
                      </c:pt>
                      <c:pt idx="876">
                        <c:v>3.0849500000000001</c:v>
                      </c:pt>
                      <c:pt idx="877">
                        <c:v>3.2137699999999998</c:v>
                      </c:pt>
                      <c:pt idx="878">
                        <c:v>3.4240400000000002</c:v>
                      </c:pt>
                      <c:pt idx="879">
                        <c:v>3.6146600000000002</c:v>
                      </c:pt>
                      <c:pt idx="880">
                        <c:v>3.7718099999999999</c:v>
                      </c:pt>
                      <c:pt idx="881">
                        <c:v>3.9577399999999998</c:v>
                      </c:pt>
                      <c:pt idx="882">
                        <c:v>4.19543</c:v>
                      </c:pt>
                      <c:pt idx="883">
                        <c:v>4.5198</c:v>
                      </c:pt>
                      <c:pt idx="884">
                        <c:v>4.8350600000000004</c:v>
                      </c:pt>
                      <c:pt idx="885">
                        <c:v>5.0773099999999998</c:v>
                      </c:pt>
                      <c:pt idx="886">
                        <c:v>5.2161900000000001</c:v>
                      </c:pt>
                      <c:pt idx="887">
                        <c:v>5.4335199999999997</c:v>
                      </c:pt>
                      <c:pt idx="888">
                        <c:v>5.6824500000000002</c:v>
                      </c:pt>
                      <c:pt idx="889">
                        <c:v>5.8448500000000001</c:v>
                      </c:pt>
                      <c:pt idx="890">
                        <c:v>5.8280099999999999</c:v>
                      </c:pt>
                      <c:pt idx="891">
                        <c:v>5.5768700000000004</c:v>
                      </c:pt>
                      <c:pt idx="892">
                        <c:v>5.1124999999999998</c:v>
                      </c:pt>
                      <c:pt idx="893">
                        <c:v>4.6226200000000004</c:v>
                      </c:pt>
                      <c:pt idx="894">
                        <c:v>4.1219000000000001</c:v>
                      </c:pt>
                      <c:pt idx="895">
                        <c:v>3.5285799999999998</c:v>
                      </c:pt>
                      <c:pt idx="896">
                        <c:v>2.8871600000000002</c:v>
                      </c:pt>
                      <c:pt idx="897">
                        <c:v>2.3365200000000002</c:v>
                      </c:pt>
                      <c:pt idx="898">
                        <c:v>1.8869100000000001</c:v>
                      </c:pt>
                      <c:pt idx="899">
                        <c:v>1.5449299999999999</c:v>
                      </c:pt>
                      <c:pt idx="900">
                        <c:v>1.3022</c:v>
                      </c:pt>
                      <c:pt idx="901">
                        <c:v>1.1153999999999999</c:v>
                      </c:pt>
                      <c:pt idx="902">
                        <c:v>0.97258999999999995</c:v>
                      </c:pt>
                      <c:pt idx="903">
                        <c:v>0.8921</c:v>
                      </c:pt>
                      <c:pt idx="904">
                        <c:v>0.82408000000000003</c:v>
                      </c:pt>
                      <c:pt idx="905">
                        <c:v>0.75512000000000001</c:v>
                      </c:pt>
                      <c:pt idx="906">
                        <c:v>0.69638999999999995</c:v>
                      </c:pt>
                      <c:pt idx="907">
                        <c:v>0.66927000000000003</c:v>
                      </c:pt>
                      <c:pt idx="908">
                        <c:v>0.61682999999999999</c:v>
                      </c:pt>
                      <c:pt idx="909">
                        <c:v>0.55491000000000001</c:v>
                      </c:pt>
                      <c:pt idx="910">
                        <c:v>0.49521999999999999</c:v>
                      </c:pt>
                      <c:pt idx="911">
                        <c:v>0.45648</c:v>
                      </c:pt>
                      <c:pt idx="912">
                        <c:v>0.43198999999999999</c:v>
                      </c:pt>
                      <c:pt idx="913">
                        <c:v>0.41106999999999999</c:v>
                      </c:pt>
                      <c:pt idx="914">
                        <c:v>0.39040000000000002</c:v>
                      </c:pt>
                      <c:pt idx="915">
                        <c:v>0.35863</c:v>
                      </c:pt>
                      <c:pt idx="916">
                        <c:v>0.33822000000000002</c:v>
                      </c:pt>
                      <c:pt idx="917">
                        <c:v>0.32628000000000001</c:v>
                      </c:pt>
                      <c:pt idx="918">
                        <c:v>0.32469999999999999</c:v>
                      </c:pt>
                      <c:pt idx="919">
                        <c:v>0.30685000000000001</c:v>
                      </c:pt>
                      <c:pt idx="920">
                        <c:v>0.26389000000000001</c:v>
                      </c:pt>
                      <c:pt idx="921">
                        <c:v>0.23513000000000001</c:v>
                      </c:pt>
                      <c:pt idx="922">
                        <c:v>0.23218</c:v>
                      </c:pt>
                      <c:pt idx="923">
                        <c:v>0.23926</c:v>
                      </c:pt>
                      <c:pt idx="924">
                        <c:v>0.22284999999999999</c:v>
                      </c:pt>
                      <c:pt idx="925">
                        <c:v>0.21460000000000001</c:v>
                      </c:pt>
                      <c:pt idx="926">
                        <c:v>0.24021999999999999</c:v>
                      </c:pt>
                      <c:pt idx="927">
                        <c:v>0.25112000000000001</c:v>
                      </c:pt>
                      <c:pt idx="928">
                        <c:v>0.2243</c:v>
                      </c:pt>
                      <c:pt idx="929">
                        <c:v>0.19814000000000001</c:v>
                      </c:pt>
                      <c:pt idx="930">
                        <c:v>0.20619999999999999</c:v>
                      </c:pt>
                      <c:pt idx="931">
                        <c:v>0.22270000000000001</c:v>
                      </c:pt>
                      <c:pt idx="932">
                        <c:v>0.20483999999999999</c:v>
                      </c:pt>
                      <c:pt idx="933">
                        <c:v>0.20216000000000001</c:v>
                      </c:pt>
                      <c:pt idx="934">
                        <c:v>0.22585</c:v>
                      </c:pt>
                      <c:pt idx="935">
                        <c:v>0.26083000000000001</c:v>
                      </c:pt>
                      <c:pt idx="936">
                        <c:v>0.25475999999999999</c:v>
                      </c:pt>
                      <c:pt idx="937">
                        <c:v>0.24590999999999999</c:v>
                      </c:pt>
                      <c:pt idx="938">
                        <c:v>0.25345000000000001</c:v>
                      </c:pt>
                      <c:pt idx="939">
                        <c:v>0.26017000000000001</c:v>
                      </c:pt>
                      <c:pt idx="940">
                        <c:v>0.26073000000000002</c:v>
                      </c:pt>
                      <c:pt idx="941">
                        <c:v>0.26168999999999998</c:v>
                      </c:pt>
                      <c:pt idx="942">
                        <c:v>0.27855999999999997</c:v>
                      </c:pt>
                      <c:pt idx="943">
                        <c:v>0.32233000000000001</c:v>
                      </c:pt>
                      <c:pt idx="944">
                        <c:v>0.35635</c:v>
                      </c:pt>
                      <c:pt idx="945">
                        <c:v>0.36599999999999999</c:v>
                      </c:pt>
                      <c:pt idx="946">
                        <c:v>0.35868</c:v>
                      </c:pt>
                      <c:pt idx="947">
                        <c:v>0.36446000000000001</c:v>
                      </c:pt>
                      <c:pt idx="948">
                        <c:v>0.38429999999999997</c:v>
                      </c:pt>
                      <c:pt idx="949">
                        <c:v>0.39796999999999999</c:v>
                      </c:pt>
                      <c:pt idx="950">
                        <c:v>0.41470000000000001</c:v>
                      </c:pt>
                      <c:pt idx="951">
                        <c:v>0.44131999999999999</c:v>
                      </c:pt>
                      <c:pt idx="952">
                        <c:v>0.47127999999999998</c:v>
                      </c:pt>
                      <c:pt idx="953">
                        <c:v>0.50002999999999997</c:v>
                      </c:pt>
                      <c:pt idx="954">
                        <c:v>0.51661000000000001</c:v>
                      </c:pt>
                      <c:pt idx="955">
                        <c:v>0.50678000000000001</c:v>
                      </c:pt>
                      <c:pt idx="956">
                        <c:v>0.47835</c:v>
                      </c:pt>
                      <c:pt idx="957">
                        <c:v>0.49262</c:v>
                      </c:pt>
                      <c:pt idx="958">
                        <c:v>0.55510000000000004</c:v>
                      </c:pt>
                      <c:pt idx="959">
                        <c:v>0.59136</c:v>
                      </c:pt>
                      <c:pt idx="960">
                        <c:v>0.57015000000000005</c:v>
                      </c:pt>
                      <c:pt idx="961">
                        <c:v>0.54215000000000002</c:v>
                      </c:pt>
                      <c:pt idx="962">
                        <c:v>0.57550999999999997</c:v>
                      </c:pt>
                      <c:pt idx="963">
                        <c:v>0.62572000000000005</c:v>
                      </c:pt>
                      <c:pt idx="964">
                        <c:v>0.64719000000000004</c:v>
                      </c:pt>
                      <c:pt idx="965">
                        <c:v>0.65200000000000002</c:v>
                      </c:pt>
                      <c:pt idx="966">
                        <c:v>0.65447999999999995</c:v>
                      </c:pt>
                      <c:pt idx="967">
                        <c:v>0.65188999999999997</c:v>
                      </c:pt>
                      <c:pt idx="968">
                        <c:v>0.67379</c:v>
                      </c:pt>
                      <c:pt idx="969">
                        <c:v>0.72016999999999998</c:v>
                      </c:pt>
                      <c:pt idx="970">
                        <c:v>0.75900999999999996</c:v>
                      </c:pt>
                      <c:pt idx="971">
                        <c:v>0.75075999999999998</c:v>
                      </c:pt>
                      <c:pt idx="972">
                        <c:v>0.74250000000000005</c:v>
                      </c:pt>
                      <c:pt idx="973">
                        <c:v>0.75897000000000003</c:v>
                      </c:pt>
                      <c:pt idx="974">
                        <c:v>0.78286</c:v>
                      </c:pt>
                      <c:pt idx="975">
                        <c:v>0.80942000000000003</c:v>
                      </c:pt>
                      <c:pt idx="976">
                        <c:v>0.81186999999999998</c:v>
                      </c:pt>
                      <c:pt idx="977">
                        <c:v>0.85075000000000001</c:v>
                      </c:pt>
                      <c:pt idx="978">
                        <c:v>0.87275000000000003</c:v>
                      </c:pt>
                      <c:pt idx="979">
                        <c:v>0.89034999999999997</c:v>
                      </c:pt>
                      <c:pt idx="980">
                        <c:v>0.87819000000000003</c:v>
                      </c:pt>
                      <c:pt idx="981">
                        <c:v>0.88744999999999996</c:v>
                      </c:pt>
                      <c:pt idx="982">
                        <c:v>0.90276000000000001</c:v>
                      </c:pt>
                      <c:pt idx="983">
                        <c:v>0.91685000000000005</c:v>
                      </c:pt>
                      <c:pt idx="984">
                        <c:v>0.93844000000000005</c:v>
                      </c:pt>
                      <c:pt idx="985">
                        <c:v>0.95433000000000001</c:v>
                      </c:pt>
                      <c:pt idx="986">
                        <c:v>0.96606000000000003</c:v>
                      </c:pt>
                      <c:pt idx="987">
                        <c:v>0.98772000000000004</c:v>
                      </c:pt>
                      <c:pt idx="988">
                        <c:v>1.0167600000000001</c:v>
                      </c:pt>
                      <c:pt idx="989">
                        <c:v>1.0690200000000001</c:v>
                      </c:pt>
                      <c:pt idx="990">
                        <c:v>1.11738</c:v>
                      </c:pt>
                      <c:pt idx="991">
                        <c:v>1.1187199999999999</c:v>
                      </c:pt>
                      <c:pt idx="992">
                        <c:v>1.13056</c:v>
                      </c:pt>
                      <c:pt idx="993">
                        <c:v>1.1814800000000001</c:v>
                      </c:pt>
                      <c:pt idx="994">
                        <c:v>1.23695</c:v>
                      </c:pt>
                      <c:pt idx="995">
                        <c:v>1.24363</c:v>
                      </c:pt>
                      <c:pt idx="996">
                        <c:v>1.27291</c:v>
                      </c:pt>
                      <c:pt idx="997">
                        <c:v>1.3108599999999999</c:v>
                      </c:pt>
                      <c:pt idx="998">
                        <c:v>1.3447199999999999</c:v>
                      </c:pt>
                      <c:pt idx="999">
                        <c:v>1.3700699999999999</c:v>
                      </c:pt>
                      <c:pt idx="1000">
                        <c:v>1.4187000000000001</c:v>
                      </c:pt>
                      <c:pt idx="1001">
                        <c:v>1.4597899999999999</c:v>
                      </c:pt>
                      <c:pt idx="1002">
                        <c:v>1.4884299999999999</c:v>
                      </c:pt>
                      <c:pt idx="1003">
                        <c:v>1.48699</c:v>
                      </c:pt>
                      <c:pt idx="1004">
                        <c:v>1.5235000000000001</c:v>
                      </c:pt>
                      <c:pt idx="1005">
                        <c:v>1.5750900000000001</c:v>
                      </c:pt>
                      <c:pt idx="1006">
                        <c:v>1.6192599999999999</c:v>
                      </c:pt>
                      <c:pt idx="1007">
                        <c:v>1.61693</c:v>
                      </c:pt>
                      <c:pt idx="1008">
                        <c:v>1.60602</c:v>
                      </c:pt>
                      <c:pt idx="1009">
                        <c:v>1.60982</c:v>
                      </c:pt>
                      <c:pt idx="1010">
                        <c:v>1.6381300000000001</c:v>
                      </c:pt>
                      <c:pt idx="1011">
                        <c:v>1.6630499999999999</c:v>
                      </c:pt>
                      <c:pt idx="1012">
                        <c:v>1.6841999999999999</c:v>
                      </c:pt>
                      <c:pt idx="1013">
                        <c:v>1.70322</c:v>
                      </c:pt>
                      <c:pt idx="1014">
                        <c:v>1.70913</c:v>
                      </c:pt>
                      <c:pt idx="1015">
                        <c:v>1.71363</c:v>
                      </c:pt>
                      <c:pt idx="1016">
                        <c:v>1.7743</c:v>
                      </c:pt>
                      <c:pt idx="1017">
                        <c:v>1.85249</c:v>
                      </c:pt>
                      <c:pt idx="1018">
                        <c:v>1.87937</c:v>
                      </c:pt>
                      <c:pt idx="1019">
                        <c:v>1.90516</c:v>
                      </c:pt>
                      <c:pt idx="1020">
                        <c:v>1.94892</c:v>
                      </c:pt>
                      <c:pt idx="1021">
                        <c:v>1.99759</c:v>
                      </c:pt>
                      <c:pt idx="1022">
                        <c:v>2.04053</c:v>
                      </c:pt>
                      <c:pt idx="1023">
                        <c:v>2.10764</c:v>
                      </c:pt>
                      <c:pt idx="1024">
                        <c:v>2.1610800000000001</c:v>
                      </c:pt>
                      <c:pt idx="1025">
                        <c:v>2.1794799999999999</c:v>
                      </c:pt>
                      <c:pt idx="1026">
                        <c:v>2.17421</c:v>
                      </c:pt>
                      <c:pt idx="1027">
                        <c:v>2.17171</c:v>
                      </c:pt>
                      <c:pt idx="1028">
                        <c:v>2.2280799999999998</c:v>
                      </c:pt>
                      <c:pt idx="1029">
                        <c:v>2.28417</c:v>
                      </c:pt>
                      <c:pt idx="1030">
                        <c:v>2.2755999999999998</c:v>
                      </c:pt>
                      <c:pt idx="1031">
                        <c:v>2.2210700000000001</c:v>
                      </c:pt>
                      <c:pt idx="1032">
                        <c:v>2.1843400000000002</c:v>
                      </c:pt>
                      <c:pt idx="1033">
                        <c:v>2.16092</c:v>
                      </c:pt>
                      <c:pt idx="1034">
                        <c:v>2.1210300000000002</c:v>
                      </c:pt>
                      <c:pt idx="1035">
                        <c:v>2.0720000000000001</c:v>
                      </c:pt>
                      <c:pt idx="1036">
                        <c:v>1.98776</c:v>
                      </c:pt>
                      <c:pt idx="1037">
                        <c:v>1.90055</c:v>
                      </c:pt>
                      <c:pt idx="1038">
                        <c:v>1.8482700000000001</c:v>
                      </c:pt>
                      <c:pt idx="1039">
                        <c:v>1.80802</c:v>
                      </c:pt>
                      <c:pt idx="1040">
                        <c:v>1.7780400000000001</c:v>
                      </c:pt>
                      <c:pt idx="1041">
                        <c:v>1.77416</c:v>
                      </c:pt>
                      <c:pt idx="1042">
                        <c:v>1.78392</c:v>
                      </c:pt>
                      <c:pt idx="1043">
                        <c:v>1.76827</c:v>
                      </c:pt>
                      <c:pt idx="1044">
                        <c:v>1.73427</c:v>
                      </c:pt>
                      <c:pt idx="1045">
                        <c:v>1.7132000000000001</c:v>
                      </c:pt>
                      <c:pt idx="1046">
                        <c:v>1.69838</c:v>
                      </c:pt>
                      <c:pt idx="1047">
                        <c:v>1.7214799999999999</c:v>
                      </c:pt>
                      <c:pt idx="1048">
                        <c:v>1.7664299999999999</c:v>
                      </c:pt>
                      <c:pt idx="1049">
                        <c:v>1.7912300000000001</c:v>
                      </c:pt>
                      <c:pt idx="1050">
                        <c:v>1.7911300000000001</c:v>
                      </c:pt>
                      <c:pt idx="1051">
                        <c:v>1.7781</c:v>
                      </c:pt>
                      <c:pt idx="1052">
                        <c:v>1.8206</c:v>
                      </c:pt>
                      <c:pt idx="1053">
                        <c:v>1.8602700000000001</c:v>
                      </c:pt>
                      <c:pt idx="1054">
                        <c:v>1.90191</c:v>
                      </c:pt>
                      <c:pt idx="1055">
                        <c:v>1.9145700000000001</c:v>
                      </c:pt>
                      <c:pt idx="1056">
                        <c:v>1.9434199999999999</c:v>
                      </c:pt>
                      <c:pt idx="1057">
                        <c:v>1.9581</c:v>
                      </c:pt>
                      <c:pt idx="1058">
                        <c:v>1.98197</c:v>
                      </c:pt>
                      <c:pt idx="1059">
                        <c:v>2.02684</c:v>
                      </c:pt>
                      <c:pt idx="1060">
                        <c:v>2.0998199999999998</c:v>
                      </c:pt>
                      <c:pt idx="1061">
                        <c:v>1.9963900000000001</c:v>
                      </c:pt>
                      <c:pt idx="1062">
                        <c:v>1.8256600000000001</c:v>
                      </c:pt>
                      <c:pt idx="1063">
                        <c:v>1.70139</c:v>
                      </c:pt>
                      <c:pt idx="1064">
                        <c:v>1.7399899999999999</c:v>
                      </c:pt>
                      <c:pt idx="1065">
                        <c:v>1.7458100000000001</c:v>
                      </c:pt>
                      <c:pt idx="1066">
                        <c:v>1.7604599999999999</c:v>
                      </c:pt>
                      <c:pt idx="1067">
                        <c:v>1.7904</c:v>
                      </c:pt>
                      <c:pt idx="1068">
                        <c:v>1.85609</c:v>
                      </c:pt>
                      <c:pt idx="1069">
                        <c:v>1.9008100000000001</c:v>
                      </c:pt>
                      <c:pt idx="1070">
                        <c:v>1.9367399999999999</c:v>
                      </c:pt>
                      <c:pt idx="1071">
                        <c:v>1.9578100000000001</c:v>
                      </c:pt>
                      <c:pt idx="1072">
                        <c:v>1.9899199999999999</c:v>
                      </c:pt>
                      <c:pt idx="1073">
                        <c:v>2.0291600000000001</c:v>
                      </c:pt>
                      <c:pt idx="1074">
                        <c:v>2.0740500000000002</c:v>
                      </c:pt>
                      <c:pt idx="1075">
                        <c:v>2.1044299999999998</c:v>
                      </c:pt>
                      <c:pt idx="1076">
                        <c:v>2.1342500000000002</c:v>
                      </c:pt>
                      <c:pt idx="1077">
                        <c:v>2.1698200000000001</c:v>
                      </c:pt>
                      <c:pt idx="1078">
                        <c:v>2.1933799999999999</c:v>
                      </c:pt>
                      <c:pt idx="1079">
                        <c:v>2.2022499999999998</c:v>
                      </c:pt>
                      <c:pt idx="1080">
                        <c:v>2.2276699999999998</c:v>
                      </c:pt>
                      <c:pt idx="1081">
                        <c:v>2.2365499999999998</c:v>
                      </c:pt>
                      <c:pt idx="1082">
                        <c:v>2.23333</c:v>
                      </c:pt>
                      <c:pt idx="1083">
                        <c:v>2.1995</c:v>
                      </c:pt>
                      <c:pt idx="1084">
                        <c:v>2.17984</c:v>
                      </c:pt>
                      <c:pt idx="1085">
                        <c:v>2.1589999999999998</c:v>
                      </c:pt>
                      <c:pt idx="1086">
                        <c:v>2.1358899999999998</c:v>
                      </c:pt>
                      <c:pt idx="1087">
                        <c:v>2.0748700000000002</c:v>
                      </c:pt>
                      <c:pt idx="1088">
                        <c:v>2.0175200000000002</c:v>
                      </c:pt>
                      <c:pt idx="1089">
                        <c:v>1.96827</c:v>
                      </c:pt>
                      <c:pt idx="1090">
                        <c:v>1.9459200000000001</c:v>
                      </c:pt>
                      <c:pt idx="1091">
                        <c:v>1.9100699999999999</c:v>
                      </c:pt>
                      <c:pt idx="1092">
                        <c:v>1.8669100000000001</c:v>
                      </c:pt>
                      <c:pt idx="1093">
                        <c:v>1.8384100000000001</c:v>
                      </c:pt>
                      <c:pt idx="1094">
                        <c:v>1.84053</c:v>
                      </c:pt>
                      <c:pt idx="1095">
                        <c:v>1.8668100000000001</c:v>
                      </c:pt>
                      <c:pt idx="1096">
                        <c:v>1.8391599999999999</c:v>
                      </c:pt>
                      <c:pt idx="1097">
                        <c:v>1.8060799999999999</c:v>
                      </c:pt>
                      <c:pt idx="1098">
                        <c:v>1.7900199999999999</c:v>
                      </c:pt>
                      <c:pt idx="1099">
                        <c:v>1.80515</c:v>
                      </c:pt>
                      <c:pt idx="1100">
                        <c:v>1.7907599999999999</c:v>
                      </c:pt>
                      <c:pt idx="1101">
                        <c:v>1.78423</c:v>
                      </c:pt>
                      <c:pt idx="1102">
                        <c:v>1.8048</c:v>
                      </c:pt>
                      <c:pt idx="1103">
                        <c:v>1.8016799999999999</c:v>
                      </c:pt>
                      <c:pt idx="1104">
                        <c:v>1.7961800000000001</c:v>
                      </c:pt>
                      <c:pt idx="1105">
                        <c:v>1.7723100000000001</c:v>
                      </c:pt>
                      <c:pt idx="1106">
                        <c:v>1.7589600000000001</c:v>
                      </c:pt>
                      <c:pt idx="1107">
                        <c:v>1.72407</c:v>
                      </c:pt>
                      <c:pt idx="1108">
                        <c:v>1.6902999999999999</c:v>
                      </c:pt>
                      <c:pt idx="1109">
                        <c:v>1.64802</c:v>
                      </c:pt>
                      <c:pt idx="1110">
                        <c:v>1.6077600000000001</c:v>
                      </c:pt>
                      <c:pt idx="1111">
                        <c:v>1.5704</c:v>
                      </c:pt>
                      <c:pt idx="1112">
                        <c:v>1.51877</c:v>
                      </c:pt>
                      <c:pt idx="1113">
                        <c:v>1.44709</c:v>
                      </c:pt>
                      <c:pt idx="1114">
                        <c:v>1.3732899999999999</c:v>
                      </c:pt>
                      <c:pt idx="1115">
                        <c:v>1.3052999999999999</c:v>
                      </c:pt>
                      <c:pt idx="1116">
                        <c:v>1.23691</c:v>
                      </c:pt>
                      <c:pt idx="1117">
                        <c:v>1.1675199999999999</c:v>
                      </c:pt>
                      <c:pt idx="1118">
                        <c:v>1.1149199999999999</c:v>
                      </c:pt>
                      <c:pt idx="1119">
                        <c:v>1.0786199999999999</c:v>
                      </c:pt>
                      <c:pt idx="1120">
                        <c:v>1.03888</c:v>
                      </c:pt>
                      <c:pt idx="1121">
                        <c:v>0.99502000000000002</c:v>
                      </c:pt>
                      <c:pt idx="1122">
                        <c:v>0.96614</c:v>
                      </c:pt>
                      <c:pt idx="1123">
                        <c:v>0.95113999999999999</c:v>
                      </c:pt>
                      <c:pt idx="1124">
                        <c:v>0.92478000000000005</c:v>
                      </c:pt>
                      <c:pt idx="1125">
                        <c:v>0.87483</c:v>
                      </c:pt>
                      <c:pt idx="1126">
                        <c:v>0.83950999999999998</c:v>
                      </c:pt>
                      <c:pt idx="1127">
                        <c:v>0.81867000000000001</c:v>
                      </c:pt>
                      <c:pt idx="1128">
                        <c:v>0.79203999999999997</c:v>
                      </c:pt>
                      <c:pt idx="1129">
                        <c:v>0.77017000000000002</c:v>
                      </c:pt>
                      <c:pt idx="1130">
                        <c:v>0.76851000000000003</c:v>
                      </c:pt>
                      <c:pt idx="1131">
                        <c:v>0.77185999999999999</c:v>
                      </c:pt>
                    </c:numCache>
                  </c:numRef>
                </c:yVal>
                <c:smooth val="1"/>
                <c:extLst>
                  <c:ext xmlns:c16="http://schemas.microsoft.com/office/drawing/2014/chart" uri="{C3380CC4-5D6E-409C-BE32-E72D297353CC}">
                    <c16:uniqueId val="{00000002-BA24-4D9A-B745-9BAE61DCA5D5}"/>
                  </c:ext>
                </c:extLst>
              </c15:ser>
            </c15:filteredScatterSeries>
            <c15:filteredScatterSeries>
              <c15:ser>
                <c:idx val="6"/>
                <c:order val="1"/>
                <c:tx>
                  <c:v>Sample 1 (1 week)</c:v>
                </c:tx>
                <c:marker>
                  <c:symbol val="none"/>
                </c:marker>
                <c:xVal>
                  <c:numRef>
                    <c:extLst xmlns:c15="http://schemas.microsoft.com/office/drawing/2012/chart">
                      <c:ext xmlns:c15="http://schemas.microsoft.com/office/drawing/2012/chart" uri="{02D57815-91ED-43cb-92C2-25804820EDAC}">
                        <c15:formulaRef>
                          <c15:sqref>'Sample 1'!$S$2:$S$1134</c15:sqref>
                        </c15:formulaRef>
                      </c:ext>
                    </c:extLst>
                    <c:numCache>
                      <c:formatCode>General</c:formatCode>
                      <c:ptCount val="1133"/>
                      <c:pt idx="0">
                        <c:v>0.31555</c:v>
                      </c:pt>
                      <c:pt idx="1">
                        <c:v>0.33050000000000002</c:v>
                      </c:pt>
                      <c:pt idx="2">
                        <c:v>0.34545999999999999</c:v>
                      </c:pt>
                      <c:pt idx="3">
                        <c:v>0.36042000000000002</c:v>
                      </c:pt>
                      <c:pt idx="4">
                        <c:v>0.37536999999999998</c:v>
                      </c:pt>
                      <c:pt idx="5">
                        <c:v>0.39033000000000001</c:v>
                      </c:pt>
                      <c:pt idx="6">
                        <c:v>0.40528999999999998</c:v>
                      </c:pt>
                      <c:pt idx="7">
                        <c:v>0.42024</c:v>
                      </c:pt>
                      <c:pt idx="8">
                        <c:v>0.43519999999999998</c:v>
                      </c:pt>
                      <c:pt idx="9">
                        <c:v>0.45014999999999999</c:v>
                      </c:pt>
                      <c:pt idx="10">
                        <c:v>0.46511000000000002</c:v>
                      </c:pt>
                      <c:pt idx="11">
                        <c:v>0.48007</c:v>
                      </c:pt>
                      <c:pt idx="12">
                        <c:v>0.49502000000000002</c:v>
                      </c:pt>
                      <c:pt idx="13">
                        <c:v>0.50997999999999999</c:v>
                      </c:pt>
                      <c:pt idx="14">
                        <c:v>0.52493999999999996</c:v>
                      </c:pt>
                      <c:pt idx="15">
                        <c:v>0.53988999999999998</c:v>
                      </c:pt>
                      <c:pt idx="16">
                        <c:v>0.55484999999999995</c:v>
                      </c:pt>
                      <c:pt idx="17">
                        <c:v>0.56981000000000004</c:v>
                      </c:pt>
                      <c:pt idx="18">
                        <c:v>0.58475999999999995</c:v>
                      </c:pt>
                      <c:pt idx="19">
                        <c:v>0.59972000000000003</c:v>
                      </c:pt>
                      <c:pt idx="20">
                        <c:v>0.61467000000000005</c:v>
                      </c:pt>
                      <c:pt idx="21">
                        <c:v>0.62963000000000002</c:v>
                      </c:pt>
                      <c:pt idx="22">
                        <c:v>0.64459</c:v>
                      </c:pt>
                      <c:pt idx="23">
                        <c:v>0.65954000000000002</c:v>
                      </c:pt>
                      <c:pt idx="24">
                        <c:v>0.67449999999999999</c:v>
                      </c:pt>
                      <c:pt idx="25">
                        <c:v>0.68945000000000001</c:v>
                      </c:pt>
                      <c:pt idx="26">
                        <c:v>0.70440999999999998</c:v>
                      </c:pt>
                      <c:pt idx="27">
                        <c:v>0.71936999999999995</c:v>
                      </c:pt>
                      <c:pt idx="28">
                        <c:v>0.73431999999999997</c:v>
                      </c:pt>
                      <c:pt idx="29">
                        <c:v>0.74927999999999995</c:v>
                      </c:pt>
                      <c:pt idx="30">
                        <c:v>0.76422999999999996</c:v>
                      </c:pt>
                      <c:pt idx="31">
                        <c:v>0.77919000000000005</c:v>
                      </c:pt>
                      <c:pt idx="32">
                        <c:v>0.79415000000000002</c:v>
                      </c:pt>
                      <c:pt idx="33">
                        <c:v>0.80910000000000004</c:v>
                      </c:pt>
                      <c:pt idx="34">
                        <c:v>0.82406000000000001</c:v>
                      </c:pt>
                      <c:pt idx="35">
                        <c:v>0.83901000000000003</c:v>
                      </c:pt>
                      <c:pt idx="36">
                        <c:v>0.85397000000000001</c:v>
                      </c:pt>
                      <c:pt idx="37">
                        <c:v>0.86892999999999998</c:v>
                      </c:pt>
                      <c:pt idx="38">
                        <c:v>0.88388</c:v>
                      </c:pt>
                      <c:pt idx="39">
                        <c:v>0.89883999999999997</c:v>
                      </c:pt>
                      <c:pt idx="40">
                        <c:v>0.91378999999999999</c:v>
                      </c:pt>
                      <c:pt idx="41">
                        <c:v>0.92874999999999996</c:v>
                      </c:pt>
                      <c:pt idx="42">
                        <c:v>0.94369999999999998</c:v>
                      </c:pt>
                      <c:pt idx="43">
                        <c:v>0.95865999999999996</c:v>
                      </c:pt>
                      <c:pt idx="44">
                        <c:v>0.97360999999999998</c:v>
                      </c:pt>
                      <c:pt idx="45">
                        <c:v>0.98856999999999995</c:v>
                      </c:pt>
                      <c:pt idx="46">
                        <c:v>1.00353</c:v>
                      </c:pt>
                      <c:pt idx="47">
                        <c:v>1.0184800000000001</c:v>
                      </c:pt>
                      <c:pt idx="48">
                        <c:v>1.0334399999999999</c:v>
                      </c:pt>
                      <c:pt idx="49">
                        <c:v>1.0483899999999999</c:v>
                      </c:pt>
                      <c:pt idx="50">
                        <c:v>1.06335</c:v>
                      </c:pt>
                      <c:pt idx="51">
                        <c:v>1.0783</c:v>
                      </c:pt>
                      <c:pt idx="52">
                        <c:v>1.0932599999999999</c:v>
                      </c:pt>
                      <c:pt idx="53">
                        <c:v>1.1082099999999999</c:v>
                      </c:pt>
                      <c:pt idx="54">
                        <c:v>1.12317</c:v>
                      </c:pt>
                      <c:pt idx="55">
                        <c:v>1.13812</c:v>
                      </c:pt>
                      <c:pt idx="56">
                        <c:v>1.1530800000000001</c:v>
                      </c:pt>
                      <c:pt idx="57">
                        <c:v>1.1680299999999999</c:v>
                      </c:pt>
                      <c:pt idx="58">
                        <c:v>1.18299</c:v>
                      </c:pt>
                      <c:pt idx="59">
                        <c:v>1.19794</c:v>
                      </c:pt>
                      <c:pt idx="60">
                        <c:v>1.2129000000000001</c:v>
                      </c:pt>
                      <c:pt idx="61">
                        <c:v>1.2278500000000001</c:v>
                      </c:pt>
                      <c:pt idx="62">
                        <c:v>1.24281</c:v>
                      </c:pt>
                      <c:pt idx="63">
                        <c:v>1.25776</c:v>
                      </c:pt>
                      <c:pt idx="64">
                        <c:v>1.2727200000000001</c:v>
                      </c:pt>
                      <c:pt idx="65">
                        <c:v>1.2876700000000001</c:v>
                      </c:pt>
                      <c:pt idx="66">
                        <c:v>1.30263</c:v>
                      </c:pt>
                      <c:pt idx="67">
                        <c:v>1.31758</c:v>
                      </c:pt>
                      <c:pt idx="68">
                        <c:v>1.3325400000000001</c:v>
                      </c:pt>
                      <c:pt idx="69">
                        <c:v>1.3474900000000001</c:v>
                      </c:pt>
                      <c:pt idx="70">
                        <c:v>1.3624499999999999</c:v>
                      </c:pt>
                      <c:pt idx="71">
                        <c:v>1.3774</c:v>
                      </c:pt>
                      <c:pt idx="72">
                        <c:v>1.39236</c:v>
                      </c:pt>
                      <c:pt idx="73">
                        <c:v>1.4073100000000001</c:v>
                      </c:pt>
                      <c:pt idx="74">
                        <c:v>1.4222600000000001</c:v>
                      </c:pt>
                      <c:pt idx="75">
                        <c:v>1.4372199999999999</c:v>
                      </c:pt>
                      <c:pt idx="76">
                        <c:v>1.45217</c:v>
                      </c:pt>
                      <c:pt idx="77">
                        <c:v>1.46713</c:v>
                      </c:pt>
                      <c:pt idx="78">
                        <c:v>1.4820800000000001</c:v>
                      </c:pt>
                      <c:pt idx="79">
                        <c:v>1.4970300000000001</c:v>
                      </c:pt>
                      <c:pt idx="80">
                        <c:v>1.5119899999999999</c:v>
                      </c:pt>
                      <c:pt idx="81">
                        <c:v>1.52694</c:v>
                      </c:pt>
                      <c:pt idx="82">
                        <c:v>1.5419</c:v>
                      </c:pt>
                      <c:pt idx="83">
                        <c:v>1.5568500000000001</c:v>
                      </c:pt>
                      <c:pt idx="84">
                        <c:v>1.5718000000000001</c:v>
                      </c:pt>
                      <c:pt idx="85">
                        <c:v>1.5867599999999999</c:v>
                      </c:pt>
                      <c:pt idx="86">
                        <c:v>1.60171</c:v>
                      </c:pt>
                      <c:pt idx="87">
                        <c:v>1.6166700000000001</c:v>
                      </c:pt>
                      <c:pt idx="88">
                        <c:v>1.6316200000000001</c:v>
                      </c:pt>
                      <c:pt idx="89">
                        <c:v>1.6465700000000001</c:v>
                      </c:pt>
                      <c:pt idx="90">
                        <c:v>1.66153</c:v>
                      </c:pt>
                      <c:pt idx="91">
                        <c:v>1.67648</c:v>
                      </c:pt>
                      <c:pt idx="92">
                        <c:v>1.69143</c:v>
                      </c:pt>
                      <c:pt idx="93">
                        <c:v>1.7063900000000001</c:v>
                      </c:pt>
                      <c:pt idx="94">
                        <c:v>1.7213400000000001</c:v>
                      </c:pt>
                      <c:pt idx="95">
                        <c:v>1.7362899999999999</c:v>
                      </c:pt>
                      <c:pt idx="96">
                        <c:v>1.75125</c:v>
                      </c:pt>
                      <c:pt idx="97">
                        <c:v>1.7662</c:v>
                      </c:pt>
                      <c:pt idx="98">
                        <c:v>1.78115</c:v>
                      </c:pt>
                      <c:pt idx="99">
                        <c:v>1.7961100000000001</c:v>
                      </c:pt>
                      <c:pt idx="100">
                        <c:v>1.8110599999999999</c:v>
                      </c:pt>
                      <c:pt idx="101">
                        <c:v>1.8260099999999999</c:v>
                      </c:pt>
                      <c:pt idx="102">
                        <c:v>1.8409599999999999</c:v>
                      </c:pt>
                      <c:pt idx="103">
                        <c:v>1.85592</c:v>
                      </c:pt>
                      <c:pt idx="104">
                        <c:v>1.87087</c:v>
                      </c:pt>
                      <c:pt idx="105">
                        <c:v>1.8858200000000001</c:v>
                      </c:pt>
                      <c:pt idx="106">
                        <c:v>1.9007700000000001</c:v>
                      </c:pt>
                      <c:pt idx="107">
                        <c:v>1.9157299999999999</c:v>
                      </c:pt>
                      <c:pt idx="108">
                        <c:v>1.93068</c:v>
                      </c:pt>
                      <c:pt idx="109">
                        <c:v>1.94563</c:v>
                      </c:pt>
                      <c:pt idx="110">
                        <c:v>1.96058</c:v>
                      </c:pt>
                      <c:pt idx="111">
                        <c:v>1.9755400000000001</c:v>
                      </c:pt>
                      <c:pt idx="112">
                        <c:v>1.9904900000000001</c:v>
                      </c:pt>
                      <c:pt idx="113">
                        <c:v>2.0054400000000001</c:v>
                      </c:pt>
                      <c:pt idx="114">
                        <c:v>2.0203899999999999</c:v>
                      </c:pt>
                      <c:pt idx="115">
                        <c:v>2.0353500000000002</c:v>
                      </c:pt>
                      <c:pt idx="116">
                        <c:v>2.0503</c:v>
                      </c:pt>
                      <c:pt idx="117">
                        <c:v>2.0652499999999998</c:v>
                      </c:pt>
                      <c:pt idx="118">
                        <c:v>2.0802</c:v>
                      </c:pt>
                      <c:pt idx="119">
                        <c:v>2.0951499999999998</c:v>
                      </c:pt>
                      <c:pt idx="120">
                        <c:v>2.1101000000000001</c:v>
                      </c:pt>
                      <c:pt idx="121">
                        <c:v>2.1250599999999999</c:v>
                      </c:pt>
                      <c:pt idx="122">
                        <c:v>2.1400100000000002</c:v>
                      </c:pt>
                      <c:pt idx="123">
                        <c:v>2.15496</c:v>
                      </c:pt>
                      <c:pt idx="124">
                        <c:v>2.1699099999999998</c:v>
                      </c:pt>
                      <c:pt idx="125">
                        <c:v>2.18486</c:v>
                      </c:pt>
                      <c:pt idx="126">
                        <c:v>2.1998099999999998</c:v>
                      </c:pt>
                      <c:pt idx="127">
                        <c:v>2.2147600000000001</c:v>
                      </c:pt>
                      <c:pt idx="128">
                        <c:v>2.2297099999999999</c:v>
                      </c:pt>
                      <c:pt idx="129">
                        <c:v>2.2446600000000001</c:v>
                      </c:pt>
                      <c:pt idx="130">
                        <c:v>2.25962</c:v>
                      </c:pt>
                      <c:pt idx="131">
                        <c:v>2.2745700000000002</c:v>
                      </c:pt>
                      <c:pt idx="132">
                        <c:v>2.28952</c:v>
                      </c:pt>
                      <c:pt idx="133">
                        <c:v>2.3044699999999998</c:v>
                      </c:pt>
                      <c:pt idx="134">
                        <c:v>2.31942</c:v>
                      </c:pt>
                      <c:pt idx="135">
                        <c:v>2.3343699999999998</c:v>
                      </c:pt>
                      <c:pt idx="136">
                        <c:v>2.3493200000000001</c:v>
                      </c:pt>
                      <c:pt idx="137">
                        <c:v>2.3642699999999999</c:v>
                      </c:pt>
                      <c:pt idx="138">
                        <c:v>2.3792200000000001</c:v>
                      </c:pt>
                      <c:pt idx="139">
                        <c:v>2.3941699999999999</c:v>
                      </c:pt>
                      <c:pt idx="140">
                        <c:v>2.4091200000000002</c:v>
                      </c:pt>
                      <c:pt idx="141">
                        <c:v>2.4240699999999999</c:v>
                      </c:pt>
                      <c:pt idx="142">
                        <c:v>2.4390200000000002</c:v>
                      </c:pt>
                      <c:pt idx="143">
                        <c:v>2.45397</c:v>
                      </c:pt>
                      <c:pt idx="144">
                        <c:v>2.4689199999999998</c:v>
                      </c:pt>
                      <c:pt idx="145">
                        <c:v>2.48387</c:v>
                      </c:pt>
                      <c:pt idx="146">
                        <c:v>2.4988199999999998</c:v>
                      </c:pt>
                      <c:pt idx="147">
                        <c:v>2.5137700000000001</c:v>
                      </c:pt>
                      <c:pt idx="148">
                        <c:v>2.5287199999999999</c:v>
                      </c:pt>
                      <c:pt idx="149">
                        <c:v>2.5436700000000001</c:v>
                      </c:pt>
                      <c:pt idx="150">
                        <c:v>2.5586199999999999</c:v>
                      </c:pt>
                      <c:pt idx="151">
                        <c:v>2.5735700000000001</c:v>
                      </c:pt>
                      <c:pt idx="152">
                        <c:v>2.5885199999999999</c:v>
                      </c:pt>
                      <c:pt idx="153">
                        <c:v>2.6034700000000002</c:v>
                      </c:pt>
                      <c:pt idx="154">
                        <c:v>2.6184099999999999</c:v>
                      </c:pt>
                      <c:pt idx="155">
                        <c:v>2.6333600000000001</c:v>
                      </c:pt>
                      <c:pt idx="156">
                        <c:v>2.6483099999999999</c:v>
                      </c:pt>
                      <c:pt idx="157">
                        <c:v>2.6632600000000002</c:v>
                      </c:pt>
                      <c:pt idx="158">
                        <c:v>2.67821</c:v>
                      </c:pt>
                      <c:pt idx="159">
                        <c:v>2.6931600000000002</c:v>
                      </c:pt>
                      <c:pt idx="160">
                        <c:v>2.70811</c:v>
                      </c:pt>
                      <c:pt idx="161">
                        <c:v>2.7230500000000002</c:v>
                      </c:pt>
                      <c:pt idx="162">
                        <c:v>2.738</c:v>
                      </c:pt>
                      <c:pt idx="163">
                        <c:v>2.7529499999999998</c:v>
                      </c:pt>
                      <c:pt idx="164">
                        <c:v>2.7679</c:v>
                      </c:pt>
                      <c:pt idx="165">
                        <c:v>2.7828499999999998</c:v>
                      </c:pt>
                      <c:pt idx="166">
                        <c:v>2.79779</c:v>
                      </c:pt>
                      <c:pt idx="167">
                        <c:v>2.8127399999999998</c:v>
                      </c:pt>
                      <c:pt idx="168">
                        <c:v>2.82769</c:v>
                      </c:pt>
                      <c:pt idx="169">
                        <c:v>2.8426399999999998</c:v>
                      </c:pt>
                      <c:pt idx="170">
                        <c:v>2.85758</c:v>
                      </c:pt>
                      <c:pt idx="171">
                        <c:v>2.8725299999999998</c:v>
                      </c:pt>
                      <c:pt idx="172">
                        <c:v>2.88748</c:v>
                      </c:pt>
                      <c:pt idx="173">
                        <c:v>2.9024299999999998</c:v>
                      </c:pt>
                      <c:pt idx="174">
                        <c:v>2.91737</c:v>
                      </c:pt>
                      <c:pt idx="175">
                        <c:v>2.9323199999999998</c:v>
                      </c:pt>
                      <c:pt idx="176">
                        <c:v>2.9472700000000001</c:v>
                      </c:pt>
                      <c:pt idx="177">
                        <c:v>2.9622099999999998</c:v>
                      </c:pt>
                      <c:pt idx="178">
                        <c:v>2.97716</c:v>
                      </c:pt>
                      <c:pt idx="179">
                        <c:v>2.9921099999999998</c:v>
                      </c:pt>
                      <c:pt idx="180">
                        <c:v>3.00705</c:v>
                      </c:pt>
                      <c:pt idx="181">
                        <c:v>3.0219999999999998</c:v>
                      </c:pt>
                      <c:pt idx="182">
                        <c:v>3.03695</c:v>
                      </c:pt>
                      <c:pt idx="183">
                        <c:v>3.0518900000000002</c:v>
                      </c:pt>
                      <c:pt idx="184">
                        <c:v>3.06684</c:v>
                      </c:pt>
                      <c:pt idx="185">
                        <c:v>3.0817800000000002</c:v>
                      </c:pt>
                      <c:pt idx="186">
                        <c:v>3.09673</c:v>
                      </c:pt>
                      <c:pt idx="187">
                        <c:v>3.1116799999999998</c:v>
                      </c:pt>
                      <c:pt idx="188">
                        <c:v>3.12662</c:v>
                      </c:pt>
                      <c:pt idx="189">
                        <c:v>3.1415700000000002</c:v>
                      </c:pt>
                      <c:pt idx="190">
                        <c:v>3.1565099999999999</c:v>
                      </c:pt>
                      <c:pt idx="191">
                        <c:v>3.1714600000000002</c:v>
                      </c:pt>
                      <c:pt idx="192">
                        <c:v>3.1863999999999999</c:v>
                      </c:pt>
                      <c:pt idx="193">
                        <c:v>3.2013500000000001</c:v>
                      </c:pt>
                      <c:pt idx="194">
                        <c:v>3.2162899999999999</c:v>
                      </c:pt>
                      <c:pt idx="195">
                        <c:v>3.2312400000000001</c:v>
                      </c:pt>
                      <c:pt idx="196">
                        <c:v>3.2461799999999998</c:v>
                      </c:pt>
                      <c:pt idx="197">
                        <c:v>3.2611300000000001</c:v>
                      </c:pt>
                      <c:pt idx="198">
                        <c:v>3.2760699999999998</c:v>
                      </c:pt>
                      <c:pt idx="199">
                        <c:v>3.2910200000000001</c:v>
                      </c:pt>
                      <c:pt idx="200">
                        <c:v>3.3059599999999998</c:v>
                      </c:pt>
                      <c:pt idx="201">
                        <c:v>3.3209</c:v>
                      </c:pt>
                      <c:pt idx="202">
                        <c:v>3.3358500000000002</c:v>
                      </c:pt>
                      <c:pt idx="203">
                        <c:v>3.3507899999999999</c:v>
                      </c:pt>
                      <c:pt idx="204">
                        <c:v>3.3657400000000002</c:v>
                      </c:pt>
                      <c:pt idx="205">
                        <c:v>3.3806799999999999</c:v>
                      </c:pt>
                      <c:pt idx="206">
                        <c:v>3.3956200000000001</c:v>
                      </c:pt>
                      <c:pt idx="207">
                        <c:v>3.4105699999999999</c:v>
                      </c:pt>
                      <c:pt idx="208">
                        <c:v>3.4255100000000001</c:v>
                      </c:pt>
                      <c:pt idx="209">
                        <c:v>3.4404599999999999</c:v>
                      </c:pt>
                      <c:pt idx="210">
                        <c:v>3.4554</c:v>
                      </c:pt>
                      <c:pt idx="211">
                        <c:v>3.4703400000000002</c:v>
                      </c:pt>
                      <c:pt idx="212">
                        <c:v>3.4852799999999999</c:v>
                      </c:pt>
                      <c:pt idx="213">
                        <c:v>3.5002300000000002</c:v>
                      </c:pt>
                      <c:pt idx="214">
                        <c:v>3.5151699999999999</c:v>
                      </c:pt>
                      <c:pt idx="215">
                        <c:v>3.5301100000000001</c:v>
                      </c:pt>
                      <c:pt idx="216">
                        <c:v>3.5450599999999999</c:v>
                      </c:pt>
                      <c:pt idx="217">
                        <c:v>3.56</c:v>
                      </c:pt>
                      <c:pt idx="218">
                        <c:v>3.5749399999999998</c:v>
                      </c:pt>
                      <c:pt idx="219">
                        <c:v>3.58988</c:v>
                      </c:pt>
                      <c:pt idx="220">
                        <c:v>3.6048200000000001</c:v>
                      </c:pt>
                      <c:pt idx="221">
                        <c:v>3.6197699999999999</c:v>
                      </c:pt>
                      <c:pt idx="222">
                        <c:v>3.6347100000000001</c:v>
                      </c:pt>
                      <c:pt idx="223">
                        <c:v>3.6496499999999998</c:v>
                      </c:pt>
                      <c:pt idx="224">
                        <c:v>3.66459</c:v>
                      </c:pt>
                      <c:pt idx="225">
                        <c:v>3.6795300000000002</c:v>
                      </c:pt>
                      <c:pt idx="226">
                        <c:v>3.6944699999999999</c:v>
                      </c:pt>
                      <c:pt idx="227">
                        <c:v>3.7094100000000001</c:v>
                      </c:pt>
                      <c:pt idx="228">
                        <c:v>3.7243599999999999</c:v>
                      </c:pt>
                      <c:pt idx="229">
                        <c:v>3.7393000000000001</c:v>
                      </c:pt>
                      <c:pt idx="230">
                        <c:v>3.7542399999999998</c:v>
                      </c:pt>
                      <c:pt idx="231">
                        <c:v>3.76918</c:v>
                      </c:pt>
                      <c:pt idx="232">
                        <c:v>3.7841200000000002</c:v>
                      </c:pt>
                      <c:pt idx="233">
                        <c:v>3.7990599999999999</c:v>
                      </c:pt>
                      <c:pt idx="234">
                        <c:v>3.8140000000000001</c:v>
                      </c:pt>
                      <c:pt idx="235">
                        <c:v>3.8289399999999998</c:v>
                      </c:pt>
                      <c:pt idx="236">
                        <c:v>3.84388</c:v>
                      </c:pt>
                      <c:pt idx="237">
                        <c:v>3.8588200000000001</c:v>
                      </c:pt>
                      <c:pt idx="238">
                        <c:v>3.8737599999999999</c:v>
                      </c:pt>
                      <c:pt idx="239">
                        <c:v>3.8887</c:v>
                      </c:pt>
                      <c:pt idx="240">
                        <c:v>3.9036400000000002</c:v>
                      </c:pt>
                      <c:pt idx="241">
                        <c:v>3.91858</c:v>
                      </c:pt>
                      <c:pt idx="242">
                        <c:v>3.9335200000000001</c:v>
                      </c:pt>
                      <c:pt idx="243">
                        <c:v>3.9484599999999999</c:v>
                      </c:pt>
                      <c:pt idx="244">
                        <c:v>3.96339</c:v>
                      </c:pt>
                      <c:pt idx="245">
                        <c:v>3.9783300000000001</c:v>
                      </c:pt>
                      <c:pt idx="246">
                        <c:v>3.9932699999999999</c:v>
                      </c:pt>
                      <c:pt idx="247">
                        <c:v>4.0082100000000001</c:v>
                      </c:pt>
                      <c:pt idx="248">
                        <c:v>4.0231500000000002</c:v>
                      </c:pt>
                      <c:pt idx="249">
                        <c:v>4.0380900000000004</c:v>
                      </c:pt>
                      <c:pt idx="250">
                        <c:v>4.0530299999999997</c:v>
                      </c:pt>
                      <c:pt idx="251">
                        <c:v>4.0679600000000002</c:v>
                      </c:pt>
                      <c:pt idx="252">
                        <c:v>4.0829000000000004</c:v>
                      </c:pt>
                      <c:pt idx="253">
                        <c:v>4.0978399999999997</c:v>
                      </c:pt>
                      <c:pt idx="254">
                        <c:v>4.1127799999999999</c:v>
                      </c:pt>
                      <c:pt idx="255">
                        <c:v>4.1277200000000001</c:v>
                      </c:pt>
                      <c:pt idx="256">
                        <c:v>4.1426499999999997</c:v>
                      </c:pt>
                      <c:pt idx="257">
                        <c:v>4.1575899999999999</c:v>
                      </c:pt>
                      <c:pt idx="258">
                        <c:v>4.1725300000000001</c:v>
                      </c:pt>
                      <c:pt idx="259">
                        <c:v>4.1874599999999997</c:v>
                      </c:pt>
                      <c:pt idx="260">
                        <c:v>4.2023999999999999</c:v>
                      </c:pt>
                      <c:pt idx="261">
                        <c:v>4.2173400000000001</c:v>
                      </c:pt>
                      <c:pt idx="262">
                        <c:v>4.2322699999999998</c:v>
                      </c:pt>
                      <c:pt idx="263">
                        <c:v>4.2472099999999999</c:v>
                      </c:pt>
                      <c:pt idx="264">
                        <c:v>4.2621500000000001</c:v>
                      </c:pt>
                      <c:pt idx="265">
                        <c:v>4.2770799999999998</c:v>
                      </c:pt>
                      <c:pt idx="266">
                        <c:v>4.2920199999999999</c:v>
                      </c:pt>
                      <c:pt idx="267">
                        <c:v>4.3069499999999996</c:v>
                      </c:pt>
                      <c:pt idx="268">
                        <c:v>4.3218899999999998</c:v>
                      </c:pt>
                      <c:pt idx="269">
                        <c:v>4.3368200000000003</c:v>
                      </c:pt>
                      <c:pt idx="270">
                        <c:v>4.3517599999999996</c:v>
                      </c:pt>
                      <c:pt idx="271">
                        <c:v>4.3666999999999998</c:v>
                      </c:pt>
                      <c:pt idx="272">
                        <c:v>4.3816300000000004</c:v>
                      </c:pt>
                      <c:pt idx="273">
                        <c:v>4.39656</c:v>
                      </c:pt>
                      <c:pt idx="274">
                        <c:v>4.4115000000000002</c:v>
                      </c:pt>
                      <c:pt idx="275">
                        <c:v>4.4264299999999999</c:v>
                      </c:pt>
                      <c:pt idx="276">
                        <c:v>4.44137</c:v>
                      </c:pt>
                      <c:pt idx="277">
                        <c:v>4.4562999999999997</c:v>
                      </c:pt>
                      <c:pt idx="278">
                        <c:v>4.4712399999999999</c:v>
                      </c:pt>
                      <c:pt idx="279">
                        <c:v>4.4861700000000004</c:v>
                      </c:pt>
                      <c:pt idx="280">
                        <c:v>4.5011000000000001</c:v>
                      </c:pt>
                      <c:pt idx="281">
                        <c:v>4.5160400000000003</c:v>
                      </c:pt>
                      <c:pt idx="282">
                        <c:v>4.5309699999999999</c:v>
                      </c:pt>
                      <c:pt idx="283">
                        <c:v>4.5459100000000001</c:v>
                      </c:pt>
                      <c:pt idx="284">
                        <c:v>4.5608399999999998</c:v>
                      </c:pt>
                      <c:pt idx="285">
                        <c:v>4.5757700000000003</c:v>
                      </c:pt>
                      <c:pt idx="286">
                        <c:v>4.5907</c:v>
                      </c:pt>
                      <c:pt idx="287">
                        <c:v>4.6056400000000002</c:v>
                      </c:pt>
                      <c:pt idx="288">
                        <c:v>4.6205699999999998</c:v>
                      </c:pt>
                      <c:pt idx="289">
                        <c:v>4.6355000000000004</c:v>
                      </c:pt>
                      <c:pt idx="290">
                        <c:v>4.6504399999999997</c:v>
                      </c:pt>
                      <c:pt idx="291">
                        <c:v>4.6653700000000002</c:v>
                      </c:pt>
                      <c:pt idx="292">
                        <c:v>4.6802999999999999</c:v>
                      </c:pt>
                      <c:pt idx="293">
                        <c:v>4.6952299999999996</c:v>
                      </c:pt>
                      <c:pt idx="294">
                        <c:v>4.7101600000000001</c:v>
                      </c:pt>
                      <c:pt idx="295">
                        <c:v>4.7250899999999998</c:v>
                      </c:pt>
                      <c:pt idx="296">
                        <c:v>4.74003</c:v>
                      </c:pt>
                      <c:pt idx="297">
                        <c:v>4.7549599999999996</c:v>
                      </c:pt>
                      <c:pt idx="298">
                        <c:v>4.7698900000000002</c:v>
                      </c:pt>
                      <c:pt idx="299">
                        <c:v>4.7848199999999999</c:v>
                      </c:pt>
                      <c:pt idx="300">
                        <c:v>4.7997500000000004</c:v>
                      </c:pt>
                      <c:pt idx="301">
                        <c:v>4.8146800000000001</c:v>
                      </c:pt>
                      <c:pt idx="302">
                        <c:v>4.8296099999999997</c:v>
                      </c:pt>
                      <c:pt idx="303">
                        <c:v>4.8445400000000003</c:v>
                      </c:pt>
                      <c:pt idx="304">
                        <c:v>4.85947</c:v>
                      </c:pt>
                      <c:pt idx="305">
                        <c:v>4.8743999999999996</c:v>
                      </c:pt>
                      <c:pt idx="306">
                        <c:v>4.8893300000000002</c:v>
                      </c:pt>
                      <c:pt idx="307">
                        <c:v>4.9042599999999998</c:v>
                      </c:pt>
                      <c:pt idx="308">
                        <c:v>4.9191900000000004</c:v>
                      </c:pt>
                      <c:pt idx="309">
                        <c:v>4.9341200000000001</c:v>
                      </c:pt>
                      <c:pt idx="310">
                        <c:v>4.9490499999999997</c:v>
                      </c:pt>
                      <c:pt idx="311">
                        <c:v>4.9639800000000003</c:v>
                      </c:pt>
                      <c:pt idx="312">
                        <c:v>4.9789099999999999</c:v>
                      </c:pt>
                      <c:pt idx="313">
                        <c:v>4.99383</c:v>
                      </c:pt>
                      <c:pt idx="314">
                        <c:v>5.0087599999999997</c:v>
                      </c:pt>
                      <c:pt idx="315">
                        <c:v>5.0236900000000002</c:v>
                      </c:pt>
                      <c:pt idx="316">
                        <c:v>5.0386199999999999</c:v>
                      </c:pt>
                      <c:pt idx="317">
                        <c:v>5.0535500000000004</c:v>
                      </c:pt>
                      <c:pt idx="318">
                        <c:v>5.0684800000000001</c:v>
                      </c:pt>
                      <c:pt idx="319">
                        <c:v>5.0834000000000001</c:v>
                      </c:pt>
                      <c:pt idx="320">
                        <c:v>5.0983299999999998</c:v>
                      </c:pt>
                      <c:pt idx="321">
                        <c:v>5.1132600000000004</c:v>
                      </c:pt>
                      <c:pt idx="322">
                        <c:v>5.1281800000000004</c:v>
                      </c:pt>
                      <c:pt idx="323">
                        <c:v>5.1431100000000001</c:v>
                      </c:pt>
                      <c:pt idx="324">
                        <c:v>5.1580399999999997</c:v>
                      </c:pt>
                      <c:pt idx="325">
                        <c:v>5.1729599999999998</c:v>
                      </c:pt>
                      <c:pt idx="326">
                        <c:v>5.1878900000000003</c:v>
                      </c:pt>
                      <c:pt idx="327">
                        <c:v>5.20282</c:v>
                      </c:pt>
                      <c:pt idx="328">
                        <c:v>5.21774</c:v>
                      </c:pt>
                      <c:pt idx="329">
                        <c:v>5.2326699999999997</c:v>
                      </c:pt>
                      <c:pt idx="330">
                        <c:v>5.2475899999999998</c:v>
                      </c:pt>
                      <c:pt idx="331">
                        <c:v>5.2625200000000003</c:v>
                      </c:pt>
                      <c:pt idx="332">
                        <c:v>5.2774400000000004</c:v>
                      </c:pt>
                      <c:pt idx="333">
                        <c:v>5.29237</c:v>
                      </c:pt>
                      <c:pt idx="334">
                        <c:v>5.3072999999999997</c:v>
                      </c:pt>
                      <c:pt idx="335">
                        <c:v>5.3222199999999997</c:v>
                      </c:pt>
                      <c:pt idx="336">
                        <c:v>5.3371399999999998</c:v>
                      </c:pt>
                      <c:pt idx="337">
                        <c:v>5.3520700000000003</c:v>
                      </c:pt>
                      <c:pt idx="338">
                        <c:v>5.3669900000000004</c:v>
                      </c:pt>
                      <c:pt idx="339">
                        <c:v>5.38192</c:v>
                      </c:pt>
                      <c:pt idx="340">
                        <c:v>5.3968400000000001</c:v>
                      </c:pt>
                      <c:pt idx="341">
                        <c:v>5.4117600000000001</c:v>
                      </c:pt>
                      <c:pt idx="342">
                        <c:v>5.4266899999999998</c:v>
                      </c:pt>
                      <c:pt idx="343">
                        <c:v>5.4416099999999998</c:v>
                      </c:pt>
                      <c:pt idx="344">
                        <c:v>5.4565299999999999</c:v>
                      </c:pt>
                      <c:pt idx="345">
                        <c:v>5.4714600000000004</c:v>
                      </c:pt>
                      <c:pt idx="346">
                        <c:v>5.4863799999999996</c:v>
                      </c:pt>
                      <c:pt idx="347">
                        <c:v>5.5012999999999996</c:v>
                      </c:pt>
                      <c:pt idx="348">
                        <c:v>5.5162300000000002</c:v>
                      </c:pt>
                      <c:pt idx="349">
                        <c:v>5.5311500000000002</c:v>
                      </c:pt>
                      <c:pt idx="350">
                        <c:v>5.5460700000000003</c:v>
                      </c:pt>
                      <c:pt idx="351">
                        <c:v>5.5609900000000003</c:v>
                      </c:pt>
                      <c:pt idx="352">
                        <c:v>5.5759100000000004</c:v>
                      </c:pt>
                      <c:pt idx="353">
                        <c:v>5.5908300000000004</c:v>
                      </c:pt>
                      <c:pt idx="354">
                        <c:v>5.6057600000000001</c:v>
                      </c:pt>
                      <c:pt idx="355">
                        <c:v>5.6206800000000001</c:v>
                      </c:pt>
                      <c:pt idx="356">
                        <c:v>5.6356000000000002</c:v>
                      </c:pt>
                      <c:pt idx="357">
                        <c:v>5.6505200000000002</c:v>
                      </c:pt>
                      <c:pt idx="358">
                        <c:v>5.6654400000000003</c:v>
                      </c:pt>
                      <c:pt idx="359">
                        <c:v>5.6803600000000003</c:v>
                      </c:pt>
                      <c:pt idx="360">
                        <c:v>5.6952800000000003</c:v>
                      </c:pt>
                      <c:pt idx="361">
                        <c:v>5.7102000000000004</c:v>
                      </c:pt>
                      <c:pt idx="362">
                        <c:v>5.7251200000000004</c:v>
                      </c:pt>
                      <c:pt idx="363">
                        <c:v>5.7400399999999996</c:v>
                      </c:pt>
                      <c:pt idx="364">
                        <c:v>5.7549599999999996</c:v>
                      </c:pt>
                      <c:pt idx="365">
                        <c:v>5.7698799999999997</c:v>
                      </c:pt>
                      <c:pt idx="366">
                        <c:v>5.7847999999999997</c:v>
                      </c:pt>
                      <c:pt idx="367">
                        <c:v>5.7997199999999998</c:v>
                      </c:pt>
                      <c:pt idx="368">
                        <c:v>5.8146300000000002</c:v>
                      </c:pt>
                      <c:pt idx="369">
                        <c:v>5.8295500000000002</c:v>
                      </c:pt>
                      <c:pt idx="370">
                        <c:v>5.8444700000000003</c:v>
                      </c:pt>
                      <c:pt idx="371">
                        <c:v>5.8593900000000003</c:v>
                      </c:pt>
                      <c:pt idx="372">
                        <c:v>5.8743100000000004</c:v>
                      </c:pt>
                      <c:pt idx="373">
                        <c:v>5.8892199999999999</c:v>
                      </c:pt>
                      <c:pt idx="374">
                        <c:v>5.9041399999999999</c:v>
                      </c:pt>
                      <c:pt idx="375">
                        <c:v>5.91906</c:v>
                      </c:pt>
                      <c:pt idx="376">
                        <c:v>5.93398</c:v>
                      </c:pt>
                      <c:pt idx="377">
                        <c:v>5.9488899999999996</c:v>
                      </c:pt>
                      <c:pt idx="378">
                        <c:v>5.9638099999999996</c:v>
                      </c:pt>
                      <c:pt idx="379">
                        <c:v>5.97872</c:v>
                      </c:pt>
                      <c:pt idx="380">
                        <c:v>5.9936400000000001</c:v>
                      </c:pt>
                      <c:pt idx="381">
                        <c:v>6.0085600000000001</c:v>
                      </c:pt>
                      <c:pt idx="382">
                        <c:v>6.0234699999999997</c:v>
                      </c:pt>
                      <c:pt idx="383">
                        <c:v>6.0383899999999997</c:v>
                      </c:pt>
                      <c:pt idx="384">
                        <c:v>6.0533000000000001</c:v>
                      </c:pt>
                      <c:pt idx="385">
                        <c:v>6.0682200000000002</c:v>
                      </c:pt>
                      <c:pt idx="386">
                        <c:v>6.0831299999999997</c:v>
                      </c:pt>
                      <c:pt idx="387">
                        <c:v>6.0980499999999997</c:v>
                      </c:pt>
                      <c:pt idx="388">
                        <c:v>6.1129600000000002</c:v>
                      </c:pt>
                      <c:pt idx="389">
                        <c:v>6.1278800000000002</c:v>
                      </c:pt>
                      <c:pt idx="390">
                        <c:v>6.1427899999999998</c:v>
                      </c:pt>
                      <c:pt idx="391">
                        <c:v>6.1577099999999998</c:v>
                      </c:pt>
                      <c:pt idx="392">
                        <c:v>6.1726200000000002</c:v>
                      </c:pt>
                      <c:pt idx="393">
                        <c:v>6.1875299999999998</c:v>
                      </c:pt>
                      <c:pt idx="394">
                        <c:v>6.2024499999999998</c:v>
                      </c:pt>
                      <c:pt idx="395">
                        <c:v>6.2173600000000002</c:v>
                      </c:pt>
                      <c:pt idx="396">
                        <c:v>6.2322699999999998</c:v>
                      </c:pt>
                      <c:pt idx="397">
                        <c:v>6.2471899999999998</c:v>
                      </c:pt>
                      <c:pt idx="398">
                        <c:v>6.2621000000000002</c:v>
                      </c:pt>
                      <c:pt idx="399">
                        <c:v>6.2770099999999998</c:v>
                      </c:pt>
                      <c:pt idx="400">
                        <c:v>6.2919200000000002</c:v>
                      </c:pt>
                      <c:pt idx="401">
                        <c:v>6.3068299999999997</c:v>
                      </c:pt>
                      <c:pt idx="402">
                        <c:v>6.3217499999999998</c:v>
                      </c:pt>
                      <c:pt idx="403">
                        <c:v>6.3366600000000002</c:v>
                      </c:pt>
                      <c:pt idx="404">
                        <c:v>6.3515699999999997</c:v>
                      </c:pt>
                      <c:pt idx="405">
                        <c:v>6.3664800000000001</c:v>
                      </c:pt>
                      <c:pt idx="406">
                        <c:v>6.3813899999999997</c:v>
                      </c:pt>
                      <c:pt idx="407">
                        <c:v>6.3963000000000001</c:v>
                      </c:pt>
                      <c:pt idx="408">
                        <c:v>6.4112099999999996</c:v>
                      </c:pt>
                      <c:pt idx="409">
                        <c:v>6.4261200000000001</c:v>
                      </c:pt>
                      <c:pt idx="410">
                        <c:v>6.4410299999999996</c:v>
                      </c:pt>
                      <c:pt idx="411">
                        <c:v>6.45594</c:v>
                      </c:pt>
                      <c:pt idx="412">
                        <c:v>6.4708500000000004</c:v>
                      </c:pt>
                      <c:pt idx="413">
                        <c:v>6.48576</c:v>
                      </c:pt>
                      <c:pt idx="414">
                        <c:v>6.5006700000000004</c:v>
                      </c:pt>
                      <c:pt idx="415">
                        <c:v>6.5155799999999999</c:v>
                      </c:pt>
                      <c:pt idx="416">
                        <c:v>6.5304900000000004</c:v>
                      </c:pt>
                      <c:pt idx="417">
                        <c:v>6.5453999999999999</c:v>
                      </c:pt>
                      <c:pt idx="418">
                        <c:v>6.5602999999999998</c:v>
                      </c:pt>
                      <c:pt idx="419">
                        <c:v>6.5752100000000002</c:v>
                      </c:pt>
                      <c:pt idx="420">
                        <c:v>6.5901199999999998</c:v>
                      </c:pt>
                      <c:pt idx="421">
                        <c:v>6.6050300000000002</c:v>
                      </c:pt>
                      <c:pt idx="422">
                        <c:v>6.6199300000000001</c:v>
                      </c:pt>
                      <c:pt idx="423">
                        <c:v>6.6348399999999996</c:v>
                      </c:pt>
                      <c:pt idx="424">
                        <c:v>6.64975</c:v>
                      </c:pt>
                      <c:pt idx="425">
                        <c:v>6.66465</c:v>
                      </c:pt>
                      <c:pt idx="426">
                        <c:v>6.6795600000000004</c:v>
                      </c:pt>
                      <c:pt idx="427">
                        <c:v>6.6944699999999999</c:v>
                      </c:pt>
                      <c:pt idx="428">
                        <c:v>6.7093699999999998</c:v>
                      </c:pt>
                      <c:pt idx="429">
                        <c:v>6.7242800000000003</c:v>
                      </c:pt>
                      <c:pt idx="430">
                        <c:v>6.7391800000000002</c:v>
                      </c:pt>
                      <c:pt idx="431">
                        <c:v>6.7540899999999997</c:v>
                      </c:pt>
                      <c:pt idx="432">
                        <c:v>6.7689899999999996</c:v>
                      </c:pt>
                      <c:pt idx="433">
                        <c:v>6.7839</c:v>
                      </c:pt>
                      <c:pt idx="434">
                        <c:v>6.7988</c:v>
                      </c:pt>
                      <c:pt idx="435">
                        <c:v>6.8137100000000004</c:v>
                      </c:pt>
                      <c:pt idx="436">
                        <c:v>6.8286100000000003</c:v>
                      </c:pt>
                      <c:pt idx="437">
                        <c:v>6.8435199999999998</c:v>
                      </c:pt>
                      <c:pt idx="438">
                        <c:v>6.8584199999999997</c:v>
                      </c:pt>
                      <c:pt idx="439">
                        <c:v>6.8733199999999997</c:v>
                      </c:pt>
                      <c:pt idx="440">
                        <c:v>6.8882300000000001</c:v>
                      </c:pt>
                      <c:pt idx="441">
                        <c:v>6.90313</c:v>
                      </c:pt>
                      <c:pt idx="442">
                        <c:v>6.9180299999999999</c:v>
                      </c:pt>
                      <c:pt idx="443">
                        <c:v>6.9329299999999998</c:v>
                      </c:pt>
                      <c:pt idx="444">
                        <c:v>6.9478400000000002</c:v>
                      </c:pt>
                      <c:pt idx="445">
                        <c:v>6.9627400000000002</c:v>
                      </c:pt>
                      <c:pt idx="446">
                        <c:v>6.9776400000000001</c:v>
                      </c:pt>
                      <c:pt idx="447">
                        <c:v>6.99254</c:v>
                      </c:pt>
                      <c:pt idx="448">
                        <c:v>7.0074399999999999</c:v>
                      </c:pt>
                      <c:pt idx="449">
                        <c:v>7.0223500000000003</c:v>
                      </c:pt>
                      <c:pt idx="450">
                        <c:v>7.0372500000000002</c:v>
                      </c:pt>
                      <c:pt idx="451">
                        <c:v>7.0521500000000001</c:v>
                      </c:pt>
                      <c:pt idx="452">
                        <c:v>7.0670500000000001</c:v>
                      </c:pt>
                      <c:pt idx="453">
                        <c:v>7.08195</c:v>
                      </c:pt>
                      <c:pt idx="454">
                        <c:v>7.0968499999999999</c:v>
                      </c:pt>
                      <c:pt idx="455">
                        <c:v>7.1117499999999998</c:v>
                      </c:pt>
                      <c:pt idx="456">
                        <c:v>7.1266499999999997</c:v>
                      </c:pt>
                      <c:pt idx="457">
                        <c:v>7.1415499999999996</c:v>
                      </c:pt>
                      <c:pt idx="458">
                        <c:v>7.1564399999999999</c:v>
                      </c:pt>
                      <c:pt idx="459">
                        <c:v>7.1713399999999998</c:v>
                      </c:pt>
                      <c:pt idx="460">
                        <c:v>7.1862399999999997</c:v>
                      </c:pt>
                      <c:pt idx="461">
                        <c:v>7.2011399999999997</c:v>
                      </c:pt>
                      <c:pt idx="462">
                        <c:v>7.2160399999999996</c:v>
                      </c:pt>
                      <c:pt idx="463">
                        <c:v>7.2309400000000004</c:v>
                      </c:pt>
                      <c:pt idx="464">
                        <c:v>7.2458299999999998</c:v>
                      </c:pt>
                      <c:pt idx="465">
                        <c:v>7.2607299999999997</c:v>
                      </c:pt>
                      <c:pt idx="466">
                        <c:v>7.2756299999999996</c:v>
                      </c:pt>
                      <c:pt idx="467">
                        <c:v>7.2905199999999999</c:v>
                      </c:pt>
                      <c:pt idx="468">
                        <c:v>7.3054199999999998</c:v>
                      </c:pt>
                      <c:pt idx="469">
                        <c:v>7.3203199999999997</c:v>
                      </c:pt>
                      <c:pt idx="470">
                        <c:v>7.33521</c:v>
                      </c:pt>
                      <c:pt idx="471">
                        <c:v>7.3501099999999999</c:v>
                      </c:pt>
                      <c:pt idx="472">
                        <c:v>7.3650000000000002</c:v>
                      </c:pt>
                      <c:pt idx="473">
                        <c:v>7.3799000000000001</c:v>
                      </c:pt>
                      <c:pt idx="474">
                        <c:v>7.3947900000000004</c:v>
                      </c:pt>
                      <c:pt idx="475">
                        <c:v>7.4096900000000003</c:v>
                      </c:pt>
                      <c:pt idx="476">
                        <c:v>7.4245799999999997</c:v>
                      </c:pt>
                      <c:pt idx="477">
                        <c:v>7.4394799999999996</c:v>
                      </c:pt>
                      <c:pt idx="478">
                        <c:v>7.4543699999999999</c:v>
                      </c:pt>
                      <c:pt idx="479">
                        <c:v>7.4692699999999999</c:v>
                      </c:pt>
                      <c:pt idx="480">
                        <c:v>7.4841600000000001</c:v>
                      </c:pt>
                      <c:pt idx="481">
                        <c:v>7.4990500000000004</c:v>
                      </c:pt>
                      <c:pt idx="482">
                        <c:v>7.5139500000000004</c:v>
                      </c:pt>
                      <c:pt idx="483">
                        <c:v>7.5288399999999998</c:v>
                      </c:pt>
                      <c:pt idx="484">
                        <c:v>7.54373</c:v>
                      </c:pt>
                      <c:pt idx="485">
                        <c:v>7.5586200000000003</c:v>
                      </c:pt>
                      <c:pt idx="486">
                        <c:v>7.5735099999999997</c:v>
                      </c:pt>
                      <c:pt idx="487">
                        <c:v>7.5884099999999997</c:v>
                      </c:pt>
                      <c:pt idx="488">
                        <c:v>7.6032999999999999</c:v>
                      </c:pt>
                      <c:pt idx="489">
                        <c:v>7.6181900000000002</c:v>
                      </c:pt>
                      <c:pt idx="490">
                        <c:v>7.6330799999999996</c:v>
                      </c:pt>
                      <c:pt idx="491">
                        <c:v>7.6479699999999999</c:v>
                      </c:pt>
                      <c:pt idx="492">
                        <c:v>7.6628600000000002</c:v>
                      </c:pt>
                      <c:pt idx="493">
                        <c:v>7.6777499999999996</c:v>
                      </c:pt>
                      <c:pt idx="494">
                        <c:v>7.6926399999999999</c:v>
                      </c:pt>
                      <c:pt idx="495">
                        <c:v>7.7075300000000002</c:v>
                      </c:pt>
                      <c:pt idx="496">
                        <c:v>7.7224199999999996</c:v>
                      </c:pt>
                      <c:pt idx="497">
                        <c:v>7.7373099999999999</c:v>
                      </c:pt>
                      <c:pt idx="498">
                        <c:v>7.7522000000000002</c:v>
                      </c:pt>
                      <c:pt idx="499">
                        <c:v>7.7670899999999996</c:v>
                      </c:pt>
                      <c:pt idx="500">
                        <c:v>7.7819799999999999</c:v>
                      </c:pt>
                      <c:pt idx="501">
                        <c:v>7.7968599999999997</c:v>
                      </c:pt>
                      <c:pt idx="502">
                        <c:v>7.81175</c:v>
                      </c:pt>
                      <c:pt idx="503">
                        <c:v>7.8266400000000003</c:v>
                      </c:pt>
                      <c:pt idx="504">
                        <c:v>7.8415299999999997</c:v>
                      </c:pt>
                      <c:pt idx="505">
                        <c:v>7.85642</c:v>
                      </c:pt>
                      <c:pt idx="506">
                        <c:v>7.8712999999999997</c:v>
                      </c:pt>
                      <c:pt idx="507">
                        <c:v>7.88619</c:v>
                      </c:pt>
                      <c:pt idx="508">
                        <c:v>7.9010800000000003</c:v>
                      </c:pt>
                      <c:pt idx="509">
                        <c:v>7.9159600000000001</c:v>
                      </c:pt>
                      <c:pt idx="510">
                        <c:v>7.9308500000000004</c:v>
                      </c:pt>
                      <c:pt idx="511">
                        <c:v>7.9457300000000002</c:v>
                      </c:pt>
                      <c:pt idx="512">
                        <c:v>7.9606199999999996</c:v>
                      </c:pt>
                      <c:pt idx="513">
                        <c:v>7.9755000000000003</c:v>
                      </c:pt>
                      <c:pt idx="514">
                        <c:v>7.9903899999999997</c:v>
                      </c:pt>
                      <c:pt idx="515">
                        <c:v>8.0052699999999994</c:v>
                      </c:pt>
                      <c:pt idx="516">
                        <c:v>8.0201600000000006</c:v>
                      </c:pt>
                      <c:pt idx="517">
                        <c:v>8.0350400000000004</c:v>
                      </c:pt>
                      <c:pt idx="518">
                        <c:v>8.0499200000000002</c:v>
                      </c:pt>
                      <c:pt idx="519">
                        <c:v>8.0648099999999996</c:v>
                      </c:pt>
                      <c:pt idx="520">
                        <c:v>8.0796899999999994</c:v>
                      </c:pt>
                      <c:pt idx="521">
                        <c:v>8.0945699999999992</c:v>
                      </c:pt>
                      <c:pt idx="522">
                        <c:v>8.1094500000000007</c:v>
                      </c:pt>
                      <c:pt idx="523">
                        <c:v>8.1243400000000001</c:v>
                      </c:pt>
                      <c:pt idx="524">
                        <c:v>8.1392199999999999</c:v>
                      </c:pt>
                      <c:pt idx="525">
                        <c:v>8.1540999999999997</c:v>
                      </c:pt>
                      <c:pt idx="526">
                        <c:v>8.1689799999999995</c:v>
                      </c:pt>
                      <c:pt idx="527">
                        <c:v>8.1838599999999992</c:v>
                      </c:pt>
                      <c:pt idx="528">
                        <c:v>8.1987400000000008</c:v>
                      </c:pt>
                      <c:pt idx="529">
                        <c:v>8.2136200000000006</c:v>
                      </c:pt>
                      <c:pt idx="530">
                        <c:v>8.2285000000000004</c:v>
                      </c:pt>
                      <c:pt idx="531">
                        <c:v>8.2433800000000002</c:v>
                      </c:pt>
                      <c:pt idx="532">
                        <c:v>8.2582599999999999</c:v>
                      </c:pt>
                      <c:pt idx="533">
                        <c:v>8.2731399999999997</c:v>
                      </c:pt>
                      <c:pt idx="534">
                        <c:v>8.2880199999999995</c:v>
                      </c:pt>
                      <c:pt idx="535">
                        <c:v>8.3028999999999993</c:v>
                      </c:pt>
                      <c:pt idx="536">
                        <c:v>8.3177800000000008</c:v>
                      </c:pt>
                      <c:pt idx="537">
                        <c:v>8.3326600000000006</c:v>
                      </c:pt>
                      <c:pt idx="538">
                        <c:v>8.3475400000000004</c:v>
                      </c:pt>
                      <c:pt idx="539">
                        <c:v>8.3624200000000002</c:v>
                      </c:pt>
                      <c:pt idx="540">
                        <c:v>8.3772900000000003</c:v>
                      </c:pt>
                      <c:pt idx="541">
                        <c:v>8.3921700000000001</c:v>
                      </c:pt>
                      <c:pt idx="542">
                        <c:v>8.4070499999999999</c:v>
                      </c:pt>
                      <c:pt idx="543">
                        <c:v>8.4219200000000001</c:v>
                      </c:pt>
                      <c:pt idx="544">
                        <c:v>8.4367999999999999</c:v>
                      </c:pt>
                      <c:pt idx="545">
                        <c:v>8.4516799999999996</c:v>
                      </c:pt>
                      <c:pt idx="546">
                        <c:v>8.4665499999999998</c:v>
                      </c:pt>
                      <c:pt idx="547">
                        <c:v>8.4814299999999996</c:v>
                      </c:pt>
                      <c:pt idx="548">
                        <c:v>8.4962999999999997</c:v>
                      </c:pt>
                      <c:pt idx="549">
                        <c:v>8.5111799999999995</c:v>
                      </c:pt>
                      <c:pt idx="550">
                        <c:v>8.5260499999999997</c:v>
                      </c:pt>
                      <c:pt idx="551">
                        <c:v>8.5409299999999995</c:v>
                      </c:pt>
                      <c:pt idx="552">
                        <c:v>8.5557999999999996</c:v>
                      </c:pt>
                      <c:pt idx="553">
                        <c:v>8.5706699999999998</c:v>
                      </c:pt>
                      <c:pt idx="554">
                        <c:v>8.5855499999999996</c:v>
                      </c:pt>
                      <c:pt idx="555">
                        <c:v>8.6004199999999997</c:v>
                      </c:pt>
                      <c:pt idx="556">
                        <c:v>8.6152899999999999</c:v>
                      </c:pt>
                      <c:pt idx="557">
                        <c:v>8.6301699999999997</c:v>
                      </c:pt>
                      <c:pt idx="558">
                        <c:v>8.6450399999999998</c:v>
                      </c:pt>
                      <c:pt idx="559">
                        <c:v>8.65991</c:v>
                      </c:pt>
                      <c:pt idx="560">
                        <c:v>8.6747800000000002</c:v>
                      </c:pt>
                      <c:pt idx="561">
                        <c:v>8.6896500000000003</c:v>
                      </c:pt>
                      <c:pt idx="562">
                        <c:v>8.7045300000000001</c:v>
                      </c:pt>
                      <c:pt idx="563">
                        <c:v>8.7194000000000003</c:v>
                      </c:pt>
                      <c:pt idx="564">
                        <c:v>8.7342700000000004</c:v>
                      </c:pt>
                      <c:pt idx="565">
                        <c:v>8.7491400000000006</c:v>
                      </c:pt>
                      <c:pt idx="566">
                        <c:v>8.7640100000000007</c:v>
                      </c:pt>
                      <c:pt idx="567">
                        <c:v>8.7788799999999991</c:v>
                      </c:pt>
                      <c:pt idx="568">
                        <c:v>8.7937499999999993</c:v>
                      </c:pt>
                      <c:pt idx="569">
                        <c:v>8.8086199999999995</c:v>
                      </c:pt>
                      <c:pt idx="570">
                        <c:v>8.82348</c:v>
                      </c:pt>
                      <c:pt idx="571">
                        <c:v>8.8383500000000002</c:v>
                      </c:pt>
                      <c:pt idx="572">
                        <c:v>8.8532200000000003</c:v>
                      </c:pt>
                      <c:pt idx="573">
                        <c:v>8.8680900000000005</c:v>
                      </c:pt>
                      <c:pt idx="574">
                        <c:v>8.8829600000000006</c:v>
                      </c:pt>
                      <c:pt idx="575">
                        <c:v>8.8978199999999994</c:v>
                      </c:pt>
                      <c:pt idx="576">
                        <c:v>8.9126899999999996</c:v>
                      </c:pt>
                      <c:pt idx="577">
                        <c:v>8.9275599999999997</c:v>
                      </c:pt>
                      <c:pt idx="578">
                        <c:v>8.9424299999999999</c:v>
                      </c:pt>
                      <c:pt idx="579">
                        <c:v>8.9572900000000004</c:v>
                      </c:pt>
                      <c:pt idx="580">
                        <c:v>8.9721600000000006</c:v>
                      </c:pt>
                      <c:pt idx="581">
                        <c:v>8.9870199999999993</c:v>
                      </c:pt>
                      <c:pt idx="582">
                        <c:v>9.0018899999999995</c:v>
                      </c:pt>
                      <c:pt idx="583">
                        <c:v>9.01675</c:v>
                      </c:pt>
                      <c:pt idx="584">
                        <c:v>9.0316200000000002</c:v>
                      </c:pt>
                      <c:pt idx="585">
                        <c:v>9.0464800000000007</c:v>
                      </c:pt>
                      <c:pt idx="586">
                        <c:v>9.0613499999999991</c:v>
                      </c:pt>
                      <c:pt idx="587">
                        <c:v>9.0622000000000007</c:v>
                      </c:pt>
                      <c:pt idx="588">
                        <c:v>9.1331100000000003</c:v>
                      </c:pt>
                      <c:pt idx="589">
                        <c:v>9.2273700000000005</c:v>
                      </c:pt>
                      <c:pt idx="590">
                        <c:v>9.2982800000000001</c:v>
                      </c:pt>
                      <c:pt idx="591">
                        <c:v>9.2991299999999999</c:v>
                      </c:pt>
                      <c:pt idx="592">
                        <c:v>9.3139900000000004</c:v>
                      </c:pt>
                      <c:pt idx="593">
                        <c:v>9.3288499999999992</c:v>
                      </c:pt>
                      <c:pt idx="594">
                        <c:v>9.3437000000000001</c:v>
                      </c:pt>
                      <c:pt idx="595">
                        <c:v>9.3585600000000007</c:v>
                      </c:pt>
                      <c:pt idx="596">
                        <c:v>9.3734199999999994</c:v>
                      </c:pt>
                      <c:pt idx="597">
                        <c:v>9.38828</c:v>
                      </c:pt>
                      <c:pt idx="598">
                        <c:v>9.4031300000000009</c:v>
                      </c:pt>
                      <c:pt idx="599">
                        <c:v>9.4179899999999996</c:v>
                      </c:pt>
                      <c:pt idx="600">
                        <c:v>9.4328500000000002</c:v>
                      </c:pt>
                      <c:pt idx="601">
                        <c:v>9.4476999999999993</c:v>
                      </c:pt>
                      <c:pt idx="602">
                        <c:v>9.4625599999999999</c:v>
                      </c:pt>
                      <c:pt idx="603">
                        <c:v>9.4774100000000008</c:v>
                      </c:pt>
                      <c:pt idx="604">
                        <c:v>9.4922699999999995</c:v>
                      </c:pt>
                      <c:pt idx="605">
                        <c:v>9.5071200000000005</c:v>
                      </c:pt>
                      <c:pt idx="606">
                        <c:v>9.5219799999999992</c:v>
                      </c:pt>
                      <c:pt idx="607">
                        <c:v>9.5368300000000001</c:v>
                      </c:pt>
                      <c:pt idx="608">
                        <c:v>9.5516799999999993</c:v>
                      </c:pt>
                      <c:pt idx="609">
                        <c:v>9.5665399999999998</c:v>
                      </c:pt>
                      <c:pt idx="610">
                        <c:v>9.5813900000000007</c:v>
                      </c:pt>
                      <c:pt idx="611">
                        <c:v>9.5962399999999999</c:v>
                      </c:pt>
                      <c:pt idx="612">
                        <c:v>9.6111000000000004</c:v>
                      </c:pt>
                      <c:pt idx="613">
                        <c:v>9.6259499999999996</c:v>
                      </c:pt>
                      <c:pt idx="614">
                        <c:v>9.6408000000000005</c:v>
                      </c:pt>
                      <c:pt idx="615">
                        <c:v>9.6556499999999996</c:v>
                      </c:pt>
                      <c:pt idx="616">
                        <c:v>9.6705000000000005</c:v>
                      </c:pt>
                      <c:pt idx="617">
                        <c:v>9.6853499999999997</c:v>
                      </c:pt>
                      <c:pt idx="618">
                        <c:v>9.7002000000000006</c:v>
                      </c:pt>
                      <c:pt idx="619">
                        <c:v>9.7150499999999997</c:v>
                      </c:pt>
                      <c:pt idx="620">
                        <c:v>9.7299000000000007</c:v>
                      </c:pt>
                      <c:pt idx="621">
                        <c:v>9.7447499999999998</c:v>
                      </c:pt>
                      <c:pt idx="622">
                        <c:v>9.7596000000000007</c:v>
                      </c:pt>
                      <c:pt idx="623">
                        <c:v>9.7744499999999999</c:v>
                      </c:pt>
                      <c:pt idx="624">
                        <c:v>9.7893000000000008</c:v>
                      </c:pt>
                      <c:pt idx="625">
                        <c:v>9.8041499999999999</c:v>
                      </c:pt>
                      <c:pt idx="626">
                        <c:v>9.8190000000000008</c:v>
                      </c:pt>
                      <c:pt idx="627">
                        <c:v>9.8338400000000004</c:v>
                      </c:pt>
                      <c:pt idx="628">
                        <c:v>9.8486899999999995</c:v>
                      </c:pt>
                      <c:pt idx="629">
                        <c:v>9.8635400000000004</c:v>
                      </c:pt>
                      <c:pt idx="630">
                        <c:v>9.8783799999999999</c:v>
                      </c:pt>
                      <c:pt idx="631">
                        <c:v>9.8932300000000009</c:v>
                      </c:pt>
                      <c:pt idx="632">
                        <c:v>9.90808</c:v>
                      </c:pt>
                      <c:pt idx="633">
                        <c:v>9.9229199999999995</c:v>
                      </c:pt>
                      <c:pt idx="634">
                        <c:v>9.9377700000000004</c:v>
                      </c:pt>
                      <c:pt idx="635">
                        <c:v>9.95261</c:v>
                      </c:pt>
                      <c:pt idx="636">
                        <c:v>9.9674600000000009</c:v>
                      </c:pt>
                      <c:pt idx="637">
                        <c:v>9.9823000000000004</c:v>
                      </c:pt>
                      <c:pt idx="638">
                        <c:v>9.9971499999999995</c:v>
                      </c:pt>
                      <c:pt idx="639">
                        <c:v>10.011990000000001</c:v>
                      </c:pt>
                      <c:pt idx="640">
                        <c:v>10.02683</c:v>
                      </c:pt>
                      <c:pt idx="641">
                        <c:v>10.04167</c:v>
                      </c:pt>
                      <c:pt idx="642">
                        <c:v>10.056520000000001</c:v>
                      </c:pt>
                      <c:pt idx="643">
                        <c:v>10.07136</c:v>
                      </c:pt>
                      <c:pt idx="644">
                        <c:v>10.0862</c:v>
                      </c:pt>
                      <c:pt idx="645">
                        <c:v>10.101039999999999</c:v>
                      </c:pt>
                      <c:pt idx="646">
                        <c:v>10.115880000000001</c:v>
                      </c:pt>
                      <c:pt idx="647">
                        <c:v>10.13072</c:v>
                      </c:pt>
                      <c:pt idx="648">
                        <c:v>10.14556</c:v>
                      </c:pt>
                      <c:pt idx="649">
                        <c:v>10.160399999999999</c:v>
                      </c:pt>
                      <c:pt idx="650">
                        <c:v>10.175240000000001</c:v>
                      </c:pt>
                      <c:pt idx="651">
                        <c:v>10.19008</c:v>
                      </c:pt>
                      <c:pt idx="652">
                        <c:v>10.20492</c:v>
                      </c:pt>
                      <c:pt idx="653">
                        <c:v>10.219760000000001</c:v>
                      </c:pt>
                      <c:pt idx="654">
                        <c:v>10.2346</c:v>
                      </c:pt>
                      <c:pt idx="655">
                        <c:v>10.24944</c:v>
                      </c:pt>
                      <c:pt idx="656">
                        <c:v>10.264279999999999</c:v>
                      </c:pt>
                      <c:pt idx="657">
                        <c:v>10.279109999999999</c:v>
                      </c:pt>
                      <c:pt idx="658">
                        <c:v>10.293950000000001</c:v>
                      </c:pt>
                      <c:pt idx="659">
                        <c:v>10.30878</c:v>
                      </c:pt>
                      <c:pt idx="660">
                        <c:v>10.32362</c:v>
                      </c:pt>
                      <c:pt idx="661">
                        <c:v>10.33846</c:v>
                      </c:pt>
                      <c:pt idx="662">
                        <c:v>10.353289999999999</c:v>
                      </c:pt>
                      <c:pt idx="663">
                        <c:v>10.368130000000001</c:v>
                      </c:pt>
                      <c:pt idx="664">
                        <c:v>10.382960000000001</c:v>
                      </c:pt>
                      <c:pt idx="665">
                        <c:v>10.3978</c:v>
                      </c:pt>
                      <c:pt idx="666">
                        <c:v>10.41263</c:v>
                      </c:pt>
                      <c:pt idx="667">
                        <c:v>10.42747</c:v>
                      </c:pt>
                      <c:pt idx="668">
                        <c:v>10.442299999999999</c:v>
                      </c:pt>
                      <c:pt idx="669">
                        <c:v>10.457129999999999</c:v>
                      </c:pt>
                      <c:pt idx="670">
                        <c:v>10.471970000000001</c:v>
                      </c:pt>
                      <c:pt idx="671">
                        <c:v>10.486800000000001</c:v>
                      </c:pt>
                      <c:pt idx="672">
                        <c:v>10.50163</c:v>
                      </c:pt>
                      <c:pt idx="673">
                        <c:v>10.51646</c:v>
                      </c:pt>
                      <c:pt idx="674">
                        <c:v>10.53129</c:v>
                      </c:pt>
                      <c:pt idx="675">
                        <c:v>10.54613</c:v>
                      </c:pt>
                      <c:pt idx="676">
                        <c:v>10.56096</c:v>
                      </c:pt>
                      <c:pt idx="677">
                        <c:v>10.57579</c:v>
                      </c:pt>
                      <c:pt idx="678">
                        <c:v>10.590619999999999</c:v>
                      </c:pt>
                      <c:pt idx="679">
                        <c:v>10.605449999999999</c:v>
                      </c:pt>
                      <c:pt idx="680">
                        <c:v>10.620279999999999</c:v>
                      </c:pt>
                      <c:pt idx="681">
                        <c:v>10.635109999999999</c:v>
                      </c:pt>
                      <c:pt idx="682">
                        <c:v>10.649929999999999</c:v>
                      </c:pt>
                      <c:pt idx="683">
                        <c:v>10.664759999999999</c:v>
                      </c:pt>
                      <c:pt idx="684">
                        <c:v>10.679589999999999</c:v>
                      </c:pt>
                      <c:pt idx="685">
                        <c:v>10.694419999999999</c:v>
                      </c:pt>
                      <c:pt idx="686">
                        <c:v>10.709239999999999</c:v>
                      </c:pt>
                      <c:pt idx="687">
                        <c:v>10.724069999999999</c:v>
                      </c:pt>
                      <c:pt idx="688">
                        <c:v>10.738899999999999</c:v>
                      </c:pt>
                      <c:pt idx="689">
                        <c:v>10.75372</c:v>
                      </c:pt>
                      <c:pt idx="690">
                        <c:v>10.768549999999999</c:v>
                      </c:pt>
                      <c:pt idx="691">
                        <c:v>10.78337</c:v>
                      </c:pt>
                      <c:pt idx="692">
                        <c:v>10.7982</c:v>
                      </c:pt>
                      <c:pt idx="693">
                        <c:v>10.81302</c:v>
                      </c:pt>
                      <c:pt idx="694">
                        <c:v>10.82785</c:v>
                      </c:pt>
                      <c:pt idx="695">
                        <c:v>10.84267</c:v>
                      </c:pt>
                      <c:pt idx="696">
                        <c:v>10.85749</c:v>
                      </c:pt>
                      <c:pt idx="697">
                        <c:v>10.87232</c:v>
                      </c:pt>
                      <c:pt idx="698">
                        <c:v>10.88714</c:v>
                      </c:pt>
                      <c:pt idx="699">
                        <c:v>10.901960000000001</c:v>
                      </c:pt>
                      <c:pt idx="700">
                        <c:v>10.916790000000001</c:v>
                      </c:pt>
                      <c:pt idx="701">
                        <c:v>10.931609999999999</c:v>
                      </c:pt>
                      <c:pt idx="702">
                        <c:v>10.946429999999999</c:v>
                      </c:pt>
                      <c:pt idx="703">
                        <c:v>10.96125</c:v>
                      </c:pt>
                      <c:pt idx="704">
                        <c:v>10.97607</c:v>
                      </c:pt>
                      <c:pt idx="705">
                        <c:v>10.99089</c:v>
                      </c:pt>
                      <c:pt idx="706">
                        <c:v>11.005710000000001</c:v>
                      </c:pt>
                      <c:pt idx="707">
                        <c:v>11.020530000000001</c:v>
                      </c:pt>
                      <c:pt idx="708">
                        <c:v>11.035349999999999</c:v>
                      </c:pt>
                      <c:pt idx="709">
                        <c:v>11.05017</c:v>
                      </c:pt>
                      <c:pt idx="710">
                        <c:v>11.06499</c:v>
                      </c:pt>
                      <c:pt idx="711">
                        <c:v>11.079800000000001</c:v>
                      </c:pt>
                      <c:pt idx="712">
                        <c:v>11.094620000000001</c:v>
                      </c:pt>
                      <c:pt idx="713">
                        <c:v>11.109439999999999</c:v>
                      </c:pt>
                      <c:pt idx="714">
                        <c:v>11.12425</c:v>
                      </c:pt>
                      <c:pt idx="715">
                        <c:v>11.13907</c:v>
                      </c:pt>
                      <c:pt idx="716">
                        <c:v>11.153890000000001</c:v>
                      </c:pt>
                      <c:pt idx="717">
                        <c:v>11.168699999999999</c:v>
                      </c:pt>
                      <c:pt idx="718">
                        <c:v>11.18352</c:v>
                      </c:pt>
                      <c:pt idx="719">
                        <c:v>11.19833</c:v>
                      </c:pt>
                      <c:pt idx="720">
                        <c:v>11.213150000000001</c:v>
                      </c:pt>
                      <c:pt idx="721">
                        <c:v>11.227959999999999</c:v>
                      </c:pt>
                      <c:pt idx="722">
                        <c:v>11.24277</c:v>
                      </c:pt>
                      <c:pt idx="723">
                        <c:v>11.25759</c:v>
                      </c:pt>
                      <c:pt idx="724">
                        <c:v>11.272399999999999</c:v>
                      </c:pt>
                      <c:pt idx="725">
                        <c:v>11.28721</c:v>
                      </c:pt>
                      <c:pt idx="726">
                        <c:v>11.30203</c:v>
                      </c:pt>
                      <c:pt idx="727">
                        <c:v>11.316839999999999</c:v>
                      </c:pt>
                      <c:pt idx="728">
                        <c:v>11.33165</c:v>
                      </c:pt>
                      <c:pt idx="729">
                        <c:v>11.34646</c:v>
                      </c:pt>
                      <c:pt idx="730">
                        <c:v>11.361269999999999</c:v>
                      </c:pt>
                      <c:pt idx="731">
                        <c:v>11.37608</c:v>
                      </c:pt>
                      <c:pt idx="732">
                        <c:v>11.390890000000001</c:v>
                      </c:pt>
                      <c:pt idx="733">
                        <c:v>11.4057</c:v>
                      </c:pt>
                      <c:pt idx="734">
                        <c:v>11.42051</c:v>
                      </c:pt>
                      <c:pt idx="735">
                        <c:v>11.435320000000001</c:v>
                      </c:pt>
                      <c:pt idx="736">
                        <c:v>11.45013</c:v>
                      </c:pt>
                      <c:pt idx="737">
                        <c:v>11.46494</c:v>
                      </c:pt>
                      <c:pt idx="738">
                        <c:v>11.47974</c:v>
                      </c:pt>
                      <c:pt idx="739">
                        <c:v>11.49455</c:v>
                      </c:pt>
                      <c:pt idx="740">
                        <c:v>11.509359999999999</c:v>
                      </c:pt>
                      <c:pt idx="741">
                        <c:v>11.52417</c:v>
                      </c:pt>
                      <c:pt idx="742">
                        <c:v>11.538970000000001</c:v>
                      </c:pt>
                      <c:pt idx="743">
                        <c:v>11.55378</c:v>
                      </c:pt>
                      <c:pt idx="744">
                        <c:v>11.568580000000001</c:v>
                      </c:pt>
                      <c:pt idx="745">
                        <c:v>11.58339</c:v>
                      </c:pt>
                      <c:pt idx="746">
                        <c:v>11.598190000000001</c:v>
                      </c:pt>
                      <c:pt idx="747">
                        <c:v>11.613</c:v>
                      </c:pt>
                      <c:pt idx="748">
                        <c:v>11.627800000000001</c:v>
                      </c:pt>
                      <c:pt idx="749">
                        <c:v>11.6426</c:v>
                      </c:pt>
                      <c:pt idx="750">
                        <c:v>11.65741</c:v>
                      </c:pt>
                      <c:pt idx="751">
                        <c:v>11.67221</c:v>
                      </c:pt>
                      <c:pt idx="752">
                        <c:v>11.687010000000001</c:v>
                      </c:pt>
                      <c:pt idx="753">
                        <c:v>11.70181</c:v>
                      </c:pt>
                      <c:pt idx="754">
                        <c:v>11.716609999999999</c:v>
                      </c:pt>
                      <c:pt idx="755">
                        <c:v>11.73141</c:v>
                      </c:pt>
                      <c:pt idx="756">
                        <c:v>11.746219999999999</c:v>
                      </c:pt>
                      <c:pt idx="757">
                        <c:v>11.76102</c:v>
                      </c:pt>
                      <c:pt idx="758">
                        <c:v>11.77582</c:v>
                      </c:pt>
                      <c:pt idx="759">
                        <c:v>11.790620000000001</c:v>
                      </c:pt>
                      <c:pt idx="760">
                        <c:v>11.80542</c:v>
                      </c:pt>
                      <c:pt idx="761">
                        <c:v>11.820209999999999</c:v>
                      </c:pt>
                      <c:pt idx="762">
                        <c:v>11.83501</c:v>
                      </c:pt>
                      <c:pt idx="763">
                        <c:v>11.84981</c:v>
                      </c:pt>
                      <c:pt idx="764">
                        <c:v>11.864610000000001</c:v>
                      </c:pt>
                      <c:pt idx="765">
                        <c:v>11.8794</c:v>
                      </c:pt>
                      <c:pt idx="766">
                        <c:v>11.8942</c:v>
                      </c:pt>
                      <c:pt idx="767">
                        <c:v>11.909000000000001</c:v>
                      </c:pt>
                      <c:pt idx="768">
                        <c:v>11.92379</c:v>
                      </c:pt>
                      <c:pt idx="769">
                        <c:v>11.93859</c:v>
                      </c:pt>
                      <c:pt idx="770">
                        <c:v>11.953379999999999</c:v>
                      </c:pt>
                      <c:pt idx="771">
                        <c:v>11.96818</c:v>
                      </c:pt>
                      <c:pt idx="772">
                        <c:v>11.98297</c:v>
                      </c:pt>
                      <c:pt idx="773">
                        <c:v>11.997769999999999</c:v>
                      </c:pt>
                      <c:pt idx="774">
                        <c:v>12.012560000000001</c:v>
                      </c:pt>
                      <c:pt idx="775">
                        <c:v>12.02735</c:v>
                      </c:pt>
                      <c:pt idx="776">
                        <c:v>12.042149999999999</c:v>
                      </c:pt>
                      <c:pt idx="777">
                        <c:v>12.056940000000001</c:v>
                      </c:pt>
                      <c:pt idx="778">
                        <c:v>12.071730000000001</c:v>
                      </c:pt>
                      <c:pt idx="779">
                        <c:v>12.08652</c:v>
                      </c:pt>
                      <c:pt idx="780">
                        <c:v>12.10131</c:v>
                      </c:pt>
                      <c:pt idx="781">
                        <c:v>12.116099999999999</c:v>
                      </c:pt>
                      <c:pt idx="782">
                        <c:v>12.130890000000001</c:v>
                      </c:pt>
                      <c:pt idx="783">
                        <c:v>12.14568</c:v>
                      </c:pt>
                      <c:pt idx="784">
                        <c:v>12.16047</c:v>
                      </c:pt>
                      <c:pt idx="785">
                        <c:v>12.17526</c:v>
                      </c:pt>
                      <c:pt idx="786">
                        <c:v>12.190049999999999</c:v>
                      </c:pt>
                      <c:pt idx="787">
                        <c:v>12.204840000000001</c:v>
                      </c:pt>
                      <c:pt idx="788">
                        <c:v>12.21963</c:v>
                      </c:pt>
                      <c:pt idx="789">
                        <c:v>12.23441</c:v>
                      </c:pt>
                      <c:pt idx="790">
                        <c:v>12.2492</c:v>
                      </c:pt>
                      <c:pt idx="791">
                        <c:v>12.26399</c:v>
                      </c:pt>
                      <c:pt idx="792">
                        <c:v>12.27877</c:v>
                      </c:pt>
                      <c:pt idx="793">
                        <c:v>12.293559999999999</c:v>
                      </c:pt>
                      <c:pt idx="794">
                        <c:v>12.308339999999999</c:v>
                      </c:pt>
                      <c:pt idx="795">
                        <c:v>12.323130000000001</c:v>
                      </c:pt>
                      <c:pt idx="796">
                        <c:v>12.337910000000001</c:v>
                      </c:pt>
                      <c:pt idx="797">
                        <c:v>12.3527</c:v>
                      </c:pt>
                      <c:pt idx="798">
                        <c:v>12.36748</c:v>
                      </c:pt>
                      <c:pt idx="799">
                        <c:v>12.38226</c:v>
                      </c:pt>
                      <c:pt idx="800">
                        <c:v>12.39705</c:v>
                      </c:pt>
                      <c:pt idx="801">
                        <c:v>12.41183</c:v>
                      </c:pt>
                      <c:pt idx="802">
                        <c:v>12.42661</c:v>
                      </c:pt>
                      <c:pt idx="803">
                        <c:v>12.44139</c:v>
                      </c:pt>
                      <c:pt idx="804">
                        <c:v>12.45617</c:v>
                      </c:pt>
                      <c:pt idx="805">
                        <c:v>12.47095</c:v>
                      </c:pt>
                      <c:pt idx="806">
                        <c:v>12.48573</c:v>
                      </c:pt>
                      <c:pt idx="807">
                        <c:v>12.50051</c:v>
                      </c:pt>
                      <c:pt idx="808">
                        <c:v>12.51529</c:v>
                      </c:pt>
                      <c:pt idx="809">
                        <c:v>12.53007</c:v>
                      </c:pt>
                      <c:pt idx="810">
                        <c:v>12.54485</c:v>
                      </c:pt>
                      <c:pt idx="811">
                        <c:v>12.55963</c:v>
                      </c:pt>
                      <c:pt idx="812">
                        <c:v>12.57441</c:v>
                      </c:pt>
                      <c:pt idx="813">
                        <c:v>12.589180000000001</c:v>
                      </c:pt>
                      <c:pt idx="814">
                        <c:v>12.603960000000001</c:v>
                      </c:pt>
                      <c:pt idx="815">
                        <c:v>12.618740000000001</c:v>
                      </c:pt>
                      <c:pt idx="816">
                        <c:v>12.633509999999999</c:v>
                      </c:pt>
                      <c:pt idx="817">
                        <c:v>12.648289999999999</c:v>
                      </c:pt>
                      <c:pt idx="818">
                        <c:v>12.66306</c:v>
                      </c:pt>
                      <c:pt idx="819">
                        <c:v>12.67784</c:v>
                      </c:pt>
                      <c:pt idx="820">
                        <c:v>12.69261</c:v>
                      </c:pt>
                      <c:pt idx="821">
                        <c:v>12.70739</c:v>
                      </c:pt>
                      <c:pt idx="822">
                        <c:v>12.722160000000001</c:v>
                      </c:pt>
                      <c:pt idx="823">
                        <c:v>12.736940000000001</c:v>
                      </c:pt>
                      <c:pt idx="824">
                        <c:v>12.751709999999999</c:v>
                      </c:pt>
                      <c:pt idx="825">
                        <c:v>12.76648</c:v>
                      </c:pt>
                      <c:pt idx="826">
                        <c:v>12.78125</c:v>
                      </c:pt>
                      <c:pt idx="827">
                        <c:v>12.79602</c:v>
                      </c:pt>
                      <c:pt idx="828">
                        <c:v>12.810790000000001</c:v>
                      </c:pt>
                      <c:pt idx="829">
                        <c:v>12.825559999999999</c:v>
                      </c:pt>
                      <c:pt idx="830">
                        <c:v>12.84033</c:v>
                      </c:pt>
                      <c:pt idx="831">
                        <c:v>12.8551</c:v>
                      </c:pt>
                      <c:pt idx="832">
                        <c:v>12.869870000000001</c:v>
                      </c:pt>
                      <c:pt idx="833">
                        <c:v>12.884639999999999</c:v>
                      </c:pt>
                      <c:pt idx="834">
                        <c:v>12.89941</c:v>
                      </c:pt>
                      <c:pt idx="835">
                        <c:v>12.91418</c:v>
                      </c:pt>
                      <c:pt idx="836">
                        <c:v>12.92895</c:v>
                      </c:pt>
                      <c:pt idx="837">
                        <c:v>12.943709999999999</c:v>
                      </c:pt>
                      <c:pt idx="838">
                        <c:v>12.95848</c:v>
                      </c:pt>
                      <c:pt idx="839">
                        <c:v>12.97325</c:v>
                      </c:pt>
                      <c:pt idx="840">
                        <c:v>12.988009999999999</c:v>
                      </c:pt>
                      <c:pt idx="841">
                        <c:v>13.00278</c:v>
                      </c:pt>
                      <c:pt idx="842">
                        <c:v>13.01754</c:v>
                      </c:pt>
                      <c:pt idx="843">
                        <c:v>13.032310000000001</c:v>
                      </c:pt>
                      <c:pt idx="844">
                        <c:v>13.04707</c:v>
                      </c:pt>
                      <c:pt idx="845">
                        <c:v>13.06183</c:v>
                      </c:pt>
                      <c:pt idx="846">
                        <c:v>13.076599999999999</c:v>
                      </c:pt>
                      <c:pt idx="847">
                        <c:v>13.09136</c:v>
                      </c:pt>
                      <c:pt idx="848">
                        <c:v>13.106120000000001</c:v>
                      </c:pt>
                      <c:pt idx="849">
                        <c:v>13.12088</c:v>
                      </c:pt>
                      <c:pt idx="850">
                        <c:v>13.13564</c:v>
                      </c:pt>
                      <c:pt idx="851">
                        <c:v>13.150399999999999</c:v>
                      </c:pt>
                      <c:pt idx="852">
                        <c:v>13.16516</c:v>
                      </c:pt>
                      <c:pt idx="853">
                        <c:v>13.179919999999999</c:v>
                      </c:pt>
                      <c:pt idx="854">
                        <c:v>13.19468</c:v>
                      </c:pt>
                      <c:pt idx="855">
                        <c:v>13.209440000000001</c:v>
                      </c:pt>
                      <c:pt idx="856">
                        <c:v>13.2242</c:v>
                      </c:pt>
                      <c:pt idx="857">
                        <c:v>13.238960000000001</c:v>
                      </c:pt>
                      <c:pt idx="858">
                        <c:v>13.25372</c:v>
                      </c:pt>
                      <c:pt idx="859">
                        <c:v>13.26848</c:v>
                      </c:pt>
                      <c:pt idx="860">
                        <c:v>13.28323</c:v>
                      </c:pt>
                      <c:pt idx="861">
                        <c:v>13.29799</c:v>
                      </c:pt>
                      <c:pt idx="862">
                        <c:v>13.31274</c:v>
                      </c:pt>
                      <c:pt idx="863">
                        <c:v>13.327500000000001</c:v>
                      </c:pt>
                      <c:pt idx="864">
                        <c:v>13.34226</c:v>
                      </c:pt>
                      <c:pt idx="865">
                        <c:v>13.357010000000001</c:v>
                      </c:pt>
                      <c:pt idx="866">
                        <c:v>13.37176</c:v>
                      </c:pt>
                      <c:pt idx="867">
                        <c:v>13.386520000000001</c:v>
                      </c:pt>
                      <c:pt idx="868">
                        <c:v>13.40127</c:v>
                      </c:pt>
                      <c:pt idx="869">
                        <c:v>13.416029999999999</c:v>
                      </c:pt>
                      <c:pt idx="870">
                        <c:v>13.43078</c:v>
                      </c:pt>
                      <c:pt idx="871">
                        <c:v>13.44553</c:v>
                      </c:pt>
                      <c:pt idx="872">
                        <c:v>13.460279999999999</c:v>
                      </c:pt>
                      <c:pt idx="873">
                        <c:v>13.47503</c:v>
                      </c:pt>
                      <c:pt idx="874">
                        <c:v>13.48978</c:v>
                      </c:pt>
                      <c:pt idx="875">
                        <c:v>13.504530000000001</c:v>
                      </c:pt>
                      <c:pt idx="876">
                        <c:v>13.51928</c:v>
                      </c:pt>
                      <c:pt idx="877">
                        <c:v>13.53403</c:v>
                      </c:pt>
                      <c:pt idx="878">
                        <c:v>13.548780000000001</c:v>
                      </c:pt>
                      <c:pt idx="879">
                        <c:v>13.56353</c:v>
                      </c:pt>
                      <c:pt idx="880">
                        <c:v>13.57827</c:v>
                      </c:pt>
                      <c:pt idx="881">
                        <c:v>13.593019999999999</c:v>
                      </c:pt>
                      <c:pt idx="882">
                        <c:v>13.60777</c:v>
                      </c:pt>
                      <c:pt idx="883">
                        <c:v>13.62251</c:v>
                      </c:pt>
                      <c:pt idx="884">
                        <c:v>13.637259999999999</c:v>
                      </c:pt>
                      <c:pt idx="885">
                        <c:v>13.652010000000001</c:v>
                      </c:pt>
                      <c:pt idx="886">
                        <c:v>13.66675</c:v>
                      </c:pt>
                      <c:pt idx="887">
                        <c:v>13.6815</c:v>
                      </c:pt>
                      <c:pt idx="888">
                        <c:v>13.69624</c:v>
                      </c:pt>
                      <c:pt idx="889">
                        <c:v>13.710990000000001</c:v>
                      </c:pt>
                      <c:pt idx="890">
                        <c:v>13.72573</c:v>
                      </c:pt>
                      <c:pt idx="891">
                        <c:v>13.74047</c:v>
                      </c:pt>
                      <c:pt idx="892">
                        <c:v>13.75521</c:v>
                      </c:pt>
                      <c:pt idx="893">
                        <c:v>13.76995</c:v>
                      </c:pt>
                      <c:pt idx="894">
                        <c:v>13.784700000000001</c:v>
                      </c:pt>
                      <c:pt idx="895">
                        <c:v>13.799440000000001</c:v>
                      </c:pt>
                      <c:pt idx="896">
                        <c:v>13.81418</c:v>
                      </c:pt>
                      <c:pt idx="897">
                        <c:v>13.82892</c:v>
                      </c:pt>
                      <c:pt idx="898">
                        <c:v>13.84366</c:v>
                      </c:pt>
                      <c:pt idx="899">
                        <c:v>13.8584</c:v>
                      </c:pt>
                      <c:pt idx="900">
                        <c:v>13.87313</c:v>
                      </c:pt>
                      <c:pt idx="901">
                        <c:v>13.887869999999999</c:v>
                      </c:pt>
                      <c:pt idx="902">
                        <c:v>13.902609999999999</c:v>
                      </c:pt>
                      <c:pt idx="903">
                        <c:v>13.917350000000001</c:v>
                      </c:pt>
                      <c:pt idx="904">
                        <c:v>13.932090000000001</c:v>
                      </c:pt>
                      <c:pt idx="905">
                        <c:v>13.946820000000001</c:v>
                      </c:pt>
                      <c:pt idx="906">
                        <c:v>13.96156</c:v>
                      </c:pt>
                      <c:pt idx="907">
                        <c:v>13.976290000000001</c:v>
                      </c:pt>
                      <c:pt idx="908">
                        <c:v>13.99103</c:v>
                      </c:pt>
                      <c:pt idx="909">
                        <c:v>14.00576</c:v>
                      </c:pt>
                      <c:pt idx="910">
                        <c:v>14.0205</c:v>
                      </c:pt>
                      <c:pt idx="911">
                        <c:v>14.03523</c:v>
                      </c:pt>
                      <c:pt idx="912">
                        <c:v>14.04996</c:v>
                      </c:pt>
                      <c:pt idx="913">
                        <c:v>14.064690000000001</c:v>
                      </c:pt>
                      <c:pt idx="914">
                        <c:v>14.07943</c:v>
                      </c:pt>
                      <c:pt idx="915">
                        <c:v>14.09416</c:v>
                      </c:pt>
                      <c:pt idx="916">
                        <c:v>14.108890000000001</c:v>
                      </c:pt>
                      <c:pt idx="917">
                        <c:v>14.123620000000001</c:v>
                      </c:pt>
                      <c:pt idx="918">
                        <c:v>14.138350000000001</c:v>
                      </c:pt>
                      <c:pt idx="919">
                        <c:v>14.153079999999999</c:v>
                      </c:pt>
                      <c:pt idx="920">
                        <c:v>14.167809999999999</c:v>
                      </c:pt>
                      <c:pt idx="921">
                        <c:v>14.182539999999999</c:v>
                      </c:pt>
                      <c:pt idx="922">
                        <c:v>14.19726</c:v>
                      </c:pt>
                      <c:pt idx="923">
                        <c:v>14.21199</c:v>
                      </c:pt>
                      <c:pt idx="924">
                        <c:v>14.22672</c:v>
                      </c:pt>
                      <c:pt idx="925">
                        <c:v>14.24145</c:v>
                      </c:pt>
                      <c:pt idx="926">
                        <c:v>14.256169999999999</c:v>
                      </c:pt>
                      <c:pt idx="927">
                        <c:v>14.270899999999999</c:v>
                      </c:pt>
                      <c:pt idx="928">
                        <c:v>14.28562</c:v>
                      </c:pt>
                      <c:pt idx="929">
                        <c:v>14.30035</c:v>
                      </c:pt>
                      <c:pt idx="930">
                        <c:v>14.31507</c:v>
                      </c:pt>
                      <c:pt idx="931">
                        <c:v>14.329800000000001</c:v>
                      </c:pt>
                      <c:pt idx="932">
                        <c:v>14.344519999999999</c:v>
                      </c:pt>
                      <c:pt idx="933">
                        <c:v>14.35924</c:v>
                      </c:pt>
                      <c:pt idx="934">
                        <c:v>14.37396</c:v>
                      </c:pt>
                      <c:pt idx="935">
                        <c:v>14.38869</c:v>
                      </c:pt>
                      <c:pt idx="936">
                        <c:v>14.403409999999999</c:v>
                      </c:pt>
                      <c:pt idx="937">
                        <c:v>14.41813</c:v>
                      </c:pt>
                      <c:pt idx="938">
                        <c:v>14.43285</c:v>
                      </c:pt>
                      <c:pt idx="939">
                        <c:v>14.447570000000001</c:v>
                      </c:pt>
                      <c:pt idx="940">
                        <c:v>14.462289999999999</c:v>
                      </c:pt>
                      <c:pt idx="941">
                        <c:v>14.47701</c:v>
                      </c:pt>
                      <c:pt idx="942">
                        <c:v>14.49173</c:v>
                      </c:pt>
                      <c:pt idx="943">
                        <c:v>14.50644</c:v>
                      </c:pt>
                      <c:pt idx="944">
                        <c:v>14.52116</c:v>
                      </c:pt>
                      <c:pt idx="945">
                        <c:v>14.535880000000001</c:v>
                      </c:pt>
                      <c:pt idx="946">
                        <c:v>14.550599999999999</c:v>
                      </c:pt>
                      <c:pt idx="947">
                        <c:v>14.56531</c:v>
                      </c:pt>
                      <c:pt idx="948">
                        <c:v>14.580030000000001</c:v>
                      </c:pt>
                      <c:pt idx="949">
                        <c:v>14.59474</c:v>
                      </c:pt>
                      <c:pt idx="950">
                        <c:v>14.60946</c:v>
                      </c:pt>
                      <c:pt idx="951">
                        <c:v>14.624169999999999</c:v>
                      </c:pt>
                      <c:pt idx="952">
                        <c:v>14.63889</c:v>
                      </c:pt>
                      <c:pt idx="953">
                        <c:v>14.653600000000001</c:v>
                      </c:pt>
                      <c:pt idx="954">
                        <c:v>14.66831</c:v>
                      </c:pt>
                      <c:pt idx="955">
                        <c:v>14.683020000000001</c:v>
                      </c:pt>
                      <c:pt idx="956">
                        <c:v>14.69773</c:v>
                      </c:pt>
                      <c:pt idx="957">
                        <c:v>14.71245</c:v>
                      </c:pt>
                      <c:pt idx="958">
                        <c:v>14.72716</c:v>
                      </c:pt>
                      <c:pt idx="959">
                        <c:v>14.74187</c:v>
                      </c:pt>
                      <c:pt idx="960">
                        <c:v>14.75658</c:v>
                      </c:pt>
                      <c:pt idx="961">
                        <c:v>14.77129</c:v>
                      </c:pt>
                      <c:pt idx="962">
                        <c:v>14.78599</c:v>
                      </c:pt>
                      <c:pt idx="963">
                        <c:v>14.800700000000001</c:v>
                      </c:pt>
                      <c:pt idx="964">
                        <c:v>14.81541</c:v>
                      </c:pt>
                      <c:pt idx="965">
                        <c:v>14.830120000000001</c:v>
                      </c:pt>
                      <c:pt idx="966">
                        <c:v>14.84482</c:v>
                      </c:pt>
                      <c:pt idx="967">
                        <c:v>14.859529999999999</c:v>
                      </c:pt>
                      <c:pt idx="968">
                        <c:v>14.87424</c:v>
                      </c:pt>
                      <c:pt idx="969">
                        <c:v>14.88894</c:v>
                      </c:pt>
                      <c:pt idx="970">
                        <c:v>14.903650000000001</c:v>
                      </c:pt>
                      <c:pt idx="971">
                        <c:v>14.91835</c:v>
                      </c:pt>
                      <c:pt idx="972">
                        <c:v>14.93305</c:v>
                      </c:pt>
                      <c:pt idx="973">
                        <c:v>14.947760000000001</c:v>
                      </c:pt>
                      <c:pt idx="974">
                        <c:v>14.96246</c:v>
                      </c:pt>
                      <c:pt idx="975">
                        <c:v>14.97716</c:v>
                      </c:pt>
                      <c:pt idx="976">
                        <c:v>14.991860000000001</c:v>
                      </c:pt>
                      <c:pt idx="977">
                        <c:v>15.00657</c:v>
                      </c:pt>
                      <c:pt idx="978">
                        <c:v>15.021269999999999</c:v>
                      </c:pt>
                      <c:pt idx="979">
                        <c:v>15.035970000000001</c:v>
                      </c:pt>
                      <c:pt idx="980">
                        <c:v>15.050660000000001</c:v>
                      </c:pt>
                      <c:pt idx="981">
                        <c:v>15.06536</c:v>
                      </c:pt>
                      <c:pt idx="982">
                        <c:v>15.08006</c:v>
                      </c:pt>
                      <c:pt idx="983">
                        <c:v>15.094760000000001</c:v>
                      </c:pt>
                      <c:pt idx="984">
                        <c:v>15.10946</c:v>
                      </c:pt>
                      <c:pt idx="985">
                        <c:v>15.12416</c:v>
                      </c:pt>
                      <c:pt idx="986">
                        <c:v>15.13885</c:v>
                      </c:pt>
                      <c:pt idx="987">
                        <c:v>15.153549999999999</c:v>
                      </c:pt>
                      <c:pt idx="988">
                        <c:v>15.168240000000001</c:v>
                      </c:pt>
                      <c:pt idx="989">
                        <c:v>15.18294</c:v>
                      </c:pt>
                      <c:pt idx="990">
                        <c:v>15.19763</c:v>
                      </c:pt>
                      <c:pt idx="991">
                        <c:v>15.21233</c:v>
                      </c:pt>
                      <c:pt idx="992">
                        <c:v>15.22702</c:v>
                      </c:pt>
                      <c:pt idx="993">
                        <c:v>15.241709999999999</c:v>
                      </c:pt>
                      <c:pt idx="994">
                        <c:v>15.256410000000001</c:v>
                      </c:pt>
                      <c:pt idx="995">
                        <c:v>15.271100000000001</c:v>
                      </c:pt>
                      <c:pt idx="996">
                        <c:v>15.28579</c:v>
                      </c:pt>
                      <c:pt idx="997">
                        <c:v>15.30048</c:v>
                      </c:pt>
                      <c:pt idx="998">
                        <c:v>15.31517</c:v>
                      </c:pt>
                      <c:pt idx="999">
                        <c:v>15.32986</c:v>
                      </c:pt>
                      <c:pt idx="1000">
                        <c:v>15.34455</c:v>
                      </c:pt>
                      <c:pt idx="1001">
                        <c:v>15.35924</c:v>
                      </c:pt>
                      <c:pt idx="1002">
                        <c:v>15.37393</c:v>
                      </c:pt>
                      <c:pt idx="1003">
                        <c:v>15.38862</c:v>
                      </c:pt>
                      <c:pt idx="1004">
                        <c:v>15.4033</c:v>
                      </c:pt>
                      <c:pt idx="1005">
                        <c:v>15.41799</c:v>
                      </c:pt>
                      <c:pt idx="1006">
                        <c:v>15.43268</c:v>
                      </c:pt>
                      <c:pt idx="1007">
                        <c:v>15.44736</c:v>
                      </c:pt>
                      <c:pt idx="1008">
                        <c:v>15.46205</c:v>
                      </c:pt>
                      <c:pt idx="1009">
                        <c:v>15.47673</c:v>
                      </c:pt>
                      <c:pt idx="1010">
                        <c:v>15.49142</c:v>
                      </c:pt>
                      <c:pt idx="1011">
                        <c:v>15.5061</c:v>
                      </c:pt>
                      <c:pt idx="1012">
                        <c:v>15.52078</c:v>
                      </c:pt>
                      <c:pt idx="1013">
                        <c:v>15.53547</c:v>
                      </c:pt>
                      <c:pt idx="1014">
                        <c:v>15.55015</c:v>
                      </c:pt>
                      <c:pt idx="1015">
                        <c:v>15.564830000000001</c:v>
                      </c:pt>
                      <c:pt idx="1016">
                        <c:v>15.579510000000001</c:v>
                      </c:pt>
                      <c:pt idx="1017">
                        <c:v>15.594189999999999</c:v>
                      </c:pt>
                      <c:pt idx="1018">
                        <c:v>15.60887</c:v>
                      </c:pt>
                      <c:pt idx="1019">
                        <c:v>15.62355</c:v>
                      </c:pt>
                      <c:pt idx="1020">
                        <c:v>15.63823</c:v>
                      </c:pt>
                      <c:pt idx="1021">
                        <c:v>15.65291</c:v>
                      </c:pt>
                      <c:pt idx="1022">
                        <c:v>15.667590000000001</c:v>
                      </c:pt>
                      <c:pt idx="1023">
                        <c:v>15.682259999999999</c:v>
                      </c:pt>
                      <c:pt idx="1024">
                        <c:v>15.69694</c:v>
                      </c:pt>
                      <c:pt idx="1025">
                        <c:v>15.71162</c:v>
                      </c:pt>
                      <c:pt idx="1026">
                        <c:v>15.726290000000001</c:v>
                      </c:pt>
                      <c:pt idx="1027">
                        <c:v>15.740970000000001</c:v>
                      </c:pt>
                      <c:pt idx="1028">
                        <c:v>15.75564</c:v>
                      </c:pt>
                      <c:pt idx="1029">
                        <c:v>15.77032</c:v>
                      </c:pt>
                      <c:pt idx="1030">
                        <c:v>15.784990000000001</c:v>
                      </c:pt>
                      <c:pt idx="1031">
                        <c:v>15.799659999999999</c:v>
                      </c:pt>
                      <c:pt idx="1032">
                        <c:v>15.81433</c:v>
                      </c:pt>
                      <c:pt idx="1033">
                        <c:v>15.82901</c:v>
                      </c:pt>
                      <c:pt idx="1034">
                        <c:v>15.843680000000001</c:v>
                      </c:pt>
                      <c:pt idx="1035">
                        <c:v>15.85835</c:v>
                      </c:pt>
                      <c:pt idx="1036">
                        <c:v>15.87302</c:v>
                      </c:pt>
                      <c:pt idx="1037">
                        <c:v>15.887689999999999</c:v>
                      </c:pt>
                      <c:pt idx="1038">
                        <c:v>15.90236</c:v>
                      </c:pt>
                      <c:pt idx="1039">
                        <c:v>15.91703</c:v>
                      </c:pt>
                      <c:pt idx="1040">
                        <c:v>15.931699999999999</c:v>
                      </c:pt>
                      <c:pt idx="1041">
                        <c:v>15.94637</c:v>
                      </c:pt>
                      <c:pt idx="1042">
                        <c:v>15.961029999999999</c:v>
                      </c:pt>
                      <c:pt idx="1043">
                        <c:v>15.9757</c:v>
                      </c:pt>
                      <c:pt idx="1044">
                        <c:v>15.99037</c:v>
                      </c:pt>
                      <c:pt idx="1045">
                        <c:v>16.005030000000001</c:v>
                      </c:pt>
                      <c:pt idx="1046">
                        <c:v>16.0197</c:v>
                      </c:pt>
                      <c:pt idx="1047">
                        <c:v>16.03436</c:v>
                      </c:pt>
                      <c:pt idx="1048">
                        <c:v>16.049029999999998</c:v>
                      </c:pt>
                      <c:pt idx="1049">
                        <c:v>16.063690000000001</c:v>
                      </c:pt>
                      <c:pt idx="1050">
                        <c:v>16.07835</c:v>
                      </c:pt>
                      <c:pt idx="1051">
                        <c:v>16.09301</c:v>
                      </c:pt>
                      <c:pt idx="1052">
                        <c:v>16.107679999999998</c:v>
                      </c:pt>
                      <c:pt idx="1053">
                        <c:v>16.122340000000001</c:v>
                      </c:pt>
                      <c:pt idx="1054">
                        <c:v>16.137</c:v>
                      </c:pt>
                      <c:pt idx="1055">
                        <c:v>16.15166</c:v>
                      </c:pt>
                      <c:pt idx="1056">
                        <c:v>16.166319999999999</c:v>
                      </c:pt>
                      <c:pt idx="1057">
                        <c:v>16.180980000000002</c:v>
                      </c:pt>
                      <c:pt idx="1058">
                        <c:v>16.195640000000001</c:v>
                      </c:pt>
                      <c:pt idx="1059">
                        <c:v>16.210290000000001</c:v>
                      </c:pt>
                      <c:pt idx="1060">
                        <c:v>16.206109999999999</c:v>
                      </c:pt>
                      <c:pt idx="1061">
                        <c:v>16.296119999999998</c:v>
                      </c:pt>
                      <c:pt idx="1062">
                        <c:v>16.417529999999999</c:v>
                      </c:pt>
                      <c:pt idx="1063">
                        <c:v>16.507529999999999</c:v>
                      </c:pt>
                      <c:pt idx="1064">
                        <c:v>16.503340000000001</c:v>
                      </c:pt>
                      <c:pt idx="1065">
                        <c:v>16.517990000000001</c:v>
                      </c:pt>
                      <c:pt idx="1066">
                        <c:v>16.532630000000001</c:v>
                      </c:pt>
                      <c:pt idx="1067">
                        <c:v>16.547280000000001</c:v>
                      </c:pt>
                      <c:pt idx="1068">
                        <c:v>16.561920000000001</c:v>
                      </c:pt>
                      <c:pt idx="1069">
                        <c:v>16.57657</c:v>
                      </c:pt>
                      <c:pt idx="1070">
                        <c:v>16.59121</c:v>
                      </c:pt>
                      <c:pt idx="1071">
                        <c:v>16.60585</c:v>
                      </c:pt>
                      <c:pt idx="1072">
                        <c:v>16.6205</c:v>
                      </c:pt>
                      <c:pt idx="1073">
                        <c:v>16.63514</c:v>
                      </c:pt>
                      <c:pt idx="1074">
                        <c:v>16.64978</c:v>
                      </c:pt>
                      <c:pt idx="1075">
                        <c:v>16.66442</c:v>
                      </c:pt>
                      <c:pt idx="1076">
                        <c:v>16.67906</c:v>
                      </c:pt>
                      <c:pt idx="1077">
                        <c:v>16.6937</c:v>
                      </c:pt>
                      <c:pt idx="1078">
                        <c:v>16.70834</c:v>
                      </c:pt>
                      <c:pt idx="1079">
                        <c:v>16.72298</c:v>
                      </c:pt>
                      <c:pt idx="1080">
                        <c:v>16.73762</c:v>
                      </c:pt>
                      <c:pt idx="1081">
                        <c:v>16.75225</c:v>
                      </c:pt>
                      <c:pt idx="1082">
                        <c:v>16.76689</c:v>
                      </c:pt>
                      <c:pt idx="1083">
                        <c:v>16.78153</c:v>
                      </c:pt>
                      <c:pt idx="1084">
                        <c:v>16.79616</c:v>
                      </c:pt>
                      <c:pt idx="1085">
                        <c:v>16.8108</c:v>
                      </c:pt>
                      <c:pt idx="1086">
                        <c:v>16.825430000000001</c:v>
                      </c:pt>
                      <c:pt idx="1087">
                        <c:v>16.840070000000001</c:v>
                      </c:pt>
                      <c:pt idx="1088">
                        <c:v>16.854700000000001</c:v>
                      </c:pt>
                      <c:pt idx="1089">
                        <c:v>16.869340000000001</c:v>
                      </c:pt>
                      <c:pt idx="1090">
                        <c:v>16.883970000000001</c:v>
                      </c:pt>
                      <c:pt idx="1091">
                        <c:v>16.898599999999998</c:v>
                      </c:pt>
                      <c:pt idx="1092">
                        <c:v>16.913229999999999</c:v>
                      </c:pt>
                      <c:pt idx="1093">
                        <c:v>16.927859999999999</c:v>
                      </c:pt>
                      <c:pt idx="1094">
                        <c:v>16.942489999999999</c:v>
                      </c:pt>
                      <c:pt idx="1095">
                        <c:v>16.95712</c:v>
                      </c:pt>
                      <c:pt idx="1096">
                        <c:v>16.97175</c:v>
                      </c:pt>
                      <c:pt idx="1097">
                        <c:v>16.98638</c:v>
                      </c:pt>
                      <c:pt idx="1098">
                        <c:v>17.001010000000001</c:v>
                      </c:pt>
                      <c:pt idx="1099">
                        <c:v>17.015630000000002</c:v>
                      </c:pt>
                      <c:pt idx="1100">
                        <c:v>17.030259999999998</c:v>
                      </c:pt>
                      <c:pt idx="1101">
                        <c:v>17.044889999999999</c:v>
                      </c:pt>
                      <c:pt idx="1102">
                        <c:v>17.05951</c:v>
                      </c:pt>
                      <c:pt idx="1103">
                        <c:v>17.07414</c:v>
                      </c:pt>
                      <c:pt idx="1104">
                        <c:v>17.088760000000001</c:v>
                      </c:pt>
                      <c:pt idx="1105">
                        <c:v>17.103390000000001</c:v>
                      </c:pt>
                      <c:pt idx="1106">
                        <c:v>17.118010000000002</c:v>
                      </c:pt>
                      <c:pt idx="1107">
                        <c:v>17.132629999999999</c:v>
                      </c:pt>
                      <c:pt idx="1108">
                        <c:v>17.14725</c:v>
                      </c:pt>
                      <c:pt idx="1109">
                        <c:v>17.16188</c:v>
                      </c:pt>
                      <c:pt idx="1110">
                        <c:v>17.176500000000001</c:v>
                      </c:pt>
                      <c:pt idx="1111">
                        <c:v>17.191120000000002</c:v>
                      </c:pt>
                      <c:pt idx="1112">
                        <c:v>17.205739999999999</c:v>
                      </c:pt>
                      <c:pt idx="1113">
                        <c:v>17.220359999999999</c:v>
                      </c:pt>
                      <c:pt idx="1114">
                        <c:v>17.23498</c:v>
                      </c:pt>
                      <c:pt idx="1115">
                        <c:v>17.249590000000001</c:v>
                      </c:pt>
                      <c:pt idx="1116">
                        <c:v>17.264209999999999</c:v>
                      </c:pt>
                      <c:pt idx="1117">
                        <c:v>17.278829999999999</c:v>
                      </c:pt>
                      <c:pt idx="1118">
                        <c:v>17.29344</c:v>
                      </c:pt>
                      <c:pt idx="1119">
                        <c:v>17.308060000000001</c:v>
                      </c:pt>
                      <c:pt idx="1120">
                        <c:v>17.322679999999998</c:v>
                      </c:pt>
                      <c:pt idx="1121">
                        <c:v>17.337289999999999</c:v>
                      </c:pt>
                      <c:pt idx="1122">
                        <c:v>17.351900000000001</c:v>
                      </c:pt>
                      <c:pt idx="1123">
                        <c:v>17.366520000000001</c:v>
                      </c:pt>
                      <c:pt idx="1124">
                        <c:v>17.381129999999999</c:v>
                      </c:pt>
                      <c:pt idx="1125">
                        <c:v>17.39574</c:v>
                      </c:pt>
                      <c:pt idx="1126">
                        <c:v>17.410350000000001</c:v>
                      </c:pt>
                      <c:pt idx="1127">
                        <c:v>17.424959999999999</c:v>
                      </c:pt>
                      <c:pt idx="1128">
                        <c:v>17.439579999999999</c:v>
                      </c:pt>
                      <c:pt idx="1129">
                        <c:v>17.454190000000001</c:v>
                      </c:pt>
                      <c:pt idx="1130">
                        <c:v>17.468789999999998</c:v>
                      </c:pt>
                      <c:pt idx="1131">
                        <c:v>17.4834</c:v>
                      </c:pt>
                      <c:pt idx="1132">
                        <c:v>17.498010000000001</c:v>
                      </c:pt>
                    </c:numCache>
                  </c:numRef>
                </c:xVal>
                <c:yVal>
                  <c:numRef>
                    <c:extLst xmlns:c15="http://schemas.microsoft.com/office/drawing/2012/chart">
                      <c:ext xmlns:c15="http://schemas.microsoft.com/office/drawing/2012/chart" uri="{02D57815-91ED-43cb-92C2-25804820EDAC}">
                        <c15:formulaRef>
                          <c15:sqref>'Sample 1'!$T$2:$T$1134</c15:sqref>
                        </c15:formulaRef>
                      </c:ext>
                    </c:extLst>
                    <c:numCache>
                      <c:formatCode>General</c:formatCode>
                      <c:ptCount val="1133"/>
                      <c:pt idx="0">
                        <c:v>3.3760300000000001</c:v>
                      </c:pt>
                      <c:pt idx="1">
                        <c:v>3.39385</c:v>
                      </c:pt>
                      <c:pt idx="2">
                        <c:v>3.35555</c:v>
                      </c:pt>
                      <c:pt idx="3">
                        <c:v>3.2611300000000001</c:v>
                      </c:pt>
                      <c:pt idx="4">
                        <c:v>3.1835499999999999</c:v>
                      </c:pt>
                      <c:pt idx="5">
                        <c:v>3.1370100000000001</c:v>
                      </c:pt>
                      <c:pt idx="6">
                        <c:v>3.0713900000000001</c:v>
                      </c:pt>
                      <c:pt idx="7">
                        <c:v>2.98915</c:v>
                      </c:pt>
                      <c:pt idx="8">
                        <c:v>2.9169900000000002</c:v>
                      </c:pt>
                      <c:pt idx="9">
                        <c:v>2.8616999999999999</c:v>
                      </c:pt>
                      <c:pt idx="10">
                        <c:v>2.81908</c:v>
                      </c:pt>
                      <c:pt idx="11">
                        <c:v>2.80538</c:v>
                      </c:pt>
                      <c:pt idx="12">
                        <c:v>2.8129499999999998</c:v>
                      </c:pt>
                      <c:pt idx="13">
                        <c:v>2.7804500000000001</c:v>
                      </c:pt>
                      <c:pt idx="14">
                        <c:v>2.73943</c:v>
                      </c:pt>
                      <c:pt idx="15">
                        <c:v>2.7376900000000002</c:v>
                      </c:pt>
                      <c:pt idx="16">
                        <c:v>2.7719499999999999</c:v>
                      </c:pt>
                      <c:pt idx="17">
                        <c:v>2.79026</c:v>
                      </c:pt>
                      <c:pt idx="18">
                        <c:v>2.7879100000000001</c:v>
                      </c:pt>
                      <c:pt idx="19">
                        <c:v>2.7570399999999999</c:v>
                      </c:pt>
                      <c:pt idx="20">
                        <c:v>2.76112</c:v>
                      </c:pt>
                      <c:pt idx="21">
                        <c:v>2.7803499999999999</c:v>
                      </c:pt>
                      <c:pt idx="22">
                        <c:v>2.8433199999999998</c:v>
                      </c:pt>
                      <c:pt idx="23">
                        <c:v>2.8824100000000001</c:v>
                      </c:pt>
                      <c:pt idx="24">
                        <c:v>2.8910900000000002</c:v>
                      </c:pt>
                      <c:pt idx="25">
                        <c:v>2.8622999999999998</c:v>
                      </c:pt>
                      <c:pt idx="26">
                        <c:v>2.8903799999999999</c:v>
                      </c:pt>
                      <c:pt idx="27">
                        <c:v>2.96604</c:v>
                      </c:pt>
                      <c:pt idx="28">
                        <c:v>3.0411700000000002</c:v>
                      </c:pt>
                      <c:pt idx="29">
                        <c:v>3.1030600000000002</c:v>
                      </c:pt>
                      <c:pt idx="30">
                        <c:v>3.1498599999999999</c:v>
                      </c:pt>
                      <c:pt idx="31">
                        <c:v>3.19781</c:v>
                      </c:pt>
                      <c:pt idx="32">
                        <c:v>3.2814999999999999</c:v>
                      </c:pt>
                      <c:pt idx="33">
                        <c:v>3.3916300000000001</c:v>
                      </c:pt>
                      <c:pt idx="34">
                        <c:v>3.49288</c:v>
                      </c:pt>
                      <c:pt idx="35">
                        <c:v>3.5946899999999999</c:v>
                      </c:pt>
                      <c:pt idx="36">
                        <c:v>3.65448</c:v>
                      </c:pt>
                      <c:pt idx="37">
                        <c:v>3.7106499999999998</c:v>
                      </c:pt>
                      <c:pt idx="38">
                        <c:v>3.7904900000000001</c:v>
                      </c:pt>
                      <c:pt idx="39">
                        <c:v>3.85629</c:v>
                      </c:pt>
                      <c:pt idx="40">
                        <c:v>3.8323399999999999</c:v>
                      </c:pt>
                      <c:pt idx="41">
                        <c:v>3.7042799999999998</c:v>
                      </c:pt>
                      <c:pt idx="42">
                        <c:v>3.5418099999999999</c:v>
                      </c:pt>
                      <c:pt idx="43">
                        <c:v>3.2959900000000002</c:v>
                      </c:pt>
                      <c:pt idx="44">
                        <c:v>2.9899900000000001</c:v>
                      </c:pt>
                      <c:pt idx="45">
                        <c:v>2.6143700000000001</c:v>
                      </c:pt>
                      <c:pt idx="46">
                        <c:v>2.2406600000000001</c:v>
                      </c:pt>
                      <c:pt idx="47">
                        <c:v>1.9018200000000001</c:v>
                      </c:pt>
                      <c:pt idx="48">
                        <c:v>1.6455900000000001</c:v>
                      </c:pt>
                      <c:pt idx="49">
                        <c:v>1.4683900000000001</c:v>
                      </c:pt>
                      <c:pt idx="50">
                        <c:v>1.3415600000000001</c:v>
                      </c:pt>
                      <c:pt idx="51">
                        <c:v>1.2747999999999999</c:v>
                      </c:pt>
                      <c:pt idx="52">
                        <c:v>1.25739</c:v>
                      </c:pt>
                      <c:pt idx="53">
                        <c:v>1.25163</c:v>
                      </c:pt>
                      <c:pt idx="54">
                        <c:v>1.24404</c:v>
                      </c:pt>
                      <c:pt idx="55">
                        <c:v>1.2360599999999999</c:v>
                      </c:pt>
                      <c:pt idx="56">
                        <c:v>1.22966</c:v>
                      </c:pt>
                      <c:pt idx="57">
                        <c:v>1.2270300000000001</c:v>
                      </c:pt>
                      <c:pt idx="58">
                        <c:v>1.2372099999999999</c:v>
                      </c:pt>
                      <c:pt idx="59">
                        <c:v>1.23448</c:v>
                      </c:pt>
                      <c:pt idx="60">
                        <c:v>1.24343</c:v>
                      </c:pt>
                      <c:pt idx="61">
                        <c:v>1.24132</c:v>
                      </c:pt>
                      <c:pt idx="62">
                        <c:v>1.24447</c:v>
                      </c:pt>
                      <c:pt idx="63">
                        <c:v>1.25759</c:v>
                      </c:pt>
                      <c:pt idx="64">
                        <c:v>1.30623</c:v>
                      </c:pt>
                      <c:pt idx="65">
                        <c:v>1.3436399999999999</c:v>
                      </c:pt>
                      <c:pt idx="66">
                        <c:v>1.34379</c:v>
                      </c:pt>
                      <c:pt idx="67">
                        <c:v>1.33233</c:v>
                      </c:pt>
                      <c:pt idx="68">
                        <c:v>1.32281</c:v>
                      </c:pt>
                      <c:pt idx="69">
                        <c:v>1.3318000000000001</c:v>
                      </c:pt>
                      <c:pt idx="70">
                        <c:v>1.3403099999999999</c:v>
                      </c:pt>
                      <c:pt idx="71">
                        <c:v>1.3443400000000001</c:v>
                      </c:pt>
                      <c:pt idx="72">
                        <c:v>1.3250599999999999</c:v>
                      </c:pt>
                      <c:pt idx="73">
                        <c:v>1.29793</c:v>
                      </c:pt>
                      <c:pt idx="74">
                        <c:v>1.28399</c:v>
                      </c:pt>
                      <c:pt idx="75">
                        <c:v>1.2637</c:v>
                      </c:pt>
                      <c:pt idx="76">
                        <c:v>1.21515</c:v>
                      </c:pt>
                      <c:pt idx="77">
                        <c:v>1.1532800000000001</c:v>
                      </c:pt>
                      <c:pt idx="78">
                        <c:v>1.1145799999999999</c:v>
                      </c:pt>
                      <c:pt idx="79">
                        <c:v>1.1080000000000001</c:v>
                      </c:pt>
                      <c:pt idx="80">
                        <c:v>1.09663</c:v>
                      </c:pt>
                      <c:pt idx="81">
                        <c:v>1.0844100000000001</c:v>
                      </c:pt>
                      <c:pt idx="82">
                        <c:v>1.06993</c:v>
                      </c:pt>
                      <c:pt idx="83">
                        <c:v>1.07907</c:v>
                      </c:pt>
                      <c:pt idx="84">
                        <c:v>1.1022000000000001</c:v>
                      </c:pt>
                      <c:pt idx="85">
                        <c:v>1.1352599999999999</c:v>
                      </c:pt>
                      <c:pt idx="86">
                        <c:v>1.1693100000000001</c:v>
                      </c:pt>
                      <c:pt idx="87">
                        <c:v>1.1719200000000001</c:v>
                      </c:pt>
                      <c:pt idx="88">
                        <c:v>1.1731400000000001</c:v>
                      </c:pt>
                      <c:pt idx="89">
                        <c:v>1.1990499999999999</c:v>
                      </c:pt>
                      <c:pt idx="90">
                        <c:v>1.24824</c:v>
                      </c:pt>
                      <c:pt idx="91">
                        <c:v>1.2934699999999999</c:v>
                      </c:pt>
                      <c:pt idx="92">
                        <c:v>1.329</c:v>
                      </c:pt>
                      <c:pt idx="93">
                        <c:v>1.3763300000000001</c:v>
                      </c:pt>
                      <c:pt idx="94">
                        <c:v>1.4275199999999999</c:v>
                      </c:pt>
                      <c:pt idx="95">
                        <c:v>1.4809099999999999</c:v>
                      </c:pt>
                      <c:pt idx="96">
                        <c:v>1.5206500000000001</c:v>
                      </c:pt>
                      <c:pt idx="97">
                        <c:v>1.5604</c:v>
                      </c:pt>
                      <c:pt idx="98">
                        <c:v>1.6276200000000001</c:v>
                      </c:pt>
                      <c:pt idx="99">
                        <c:v>1.7386600000000001</c:v>
                      </c:pt>
                      <c:pt idx="100">
                        <c:v>1.8432999999999999</c:v>
                      </c:pt>
                      <c:pt idx="101">
                        <c:v>1.9298599999999999</c:v>
                      </c:pt>
                      <c:pt idx="102">
                        <c:v>1.98434</c:v>
                      </c:pt>
                      <c:pt idx="103">
                        <c:v>2.0521500000000001</c:v>
                      </c:pt>
                      <c:pt idx="104">
                        <c:v>2.0792999999999999</c:v>
                      </c:pt>
                      <c:pt idx="105">
                        <c:v>2.08806</c:v>
                      </c:pt>
                      <c:pt idx="106">
                        <c:v>2.0506199999999999</c:v>
                      </c:pt>
                      <c:pt idx="107">
                        <c:v>1.9178299999999999</c:v>
                      </c:pt>
                      <c:pt idx="108">
                        <c:v>1.7154100000000001</c:v>
                      </c:pt>
                      <c:pt idx="109">
                        <c:v>1.4528000000000001</c:v>
                      </c:pt>
                      <c:pt idx="110">
                        <c:v>1.1893100000000001</c:v>
                      </c:pt>
                      <c:pt idx="111">
                        <c:v>0.92108000000000001</c:v>
                      </c:pt>
                      <c:pt idx="112">
                        <c:v>0.69993000000000005</c:v>
                      </c:pt>
                      <c:pt idx="113">
                        <c:v>0.47964000000000001</c:v>
                      </c:pt>
                      <c:pt idx="114">
                        <c:v>0.31828000000000001</c:v>
                      </c:pt>
                      <c:pt idx="115">
                        <c:v>0.23777999999999999</c:v>
                      </c:pt>
                      <c:pt idx="116">
                        <c:v>0.19621</c:v>
                      </c:pt>
                      <c:pt idx="117">
                        <c:v>0.15040000000000001</c:v>
                      </c:pt>
                      <c:pt idx="118">
                        <c:v>0.10664</c:v>
                      </c:pt>
                      <c:pt idx="119">
                        <c:v>8.6389999999999995E-2</c:v>
                      </c:pt>
                      <c:pt idx="120">
                        <c:v>8.5620000000000002E-2</c:v>
                      </c:pt>
                      <c:pt idx="121">
                        <c:v>8.6379999999999998E-2</c:v>
                      </c:pt>
                      <c:pt idx="122">
                        <c:v>7.7869999999999995E-2</c:v>
                      </c:pt>
                      <c:pt idx="123">
                        <c:v>6.0380000000000003E-2</c:v>
                      </c:pt>
                      <c:pt idx="124">
                        <c:v>4.6489999999999997E-2</c:v>
                      </c:pt>
                      <c:pt idx="125">
                        <c:v>3.7100000000000001E-2</c:v>
                      </c:pt>
                      <c:pt idx="126">
                        <c:v>3.5000000000000003E-2</c:v>
                      </c:pt>
                      <c:pt idx="127">
                        <c:v>2.1510000000000001E-2</c:v>
                      </c:pt>
                      <c:pt idx="128">
                        <c:v>6.2199999999999998E-3</c:v>
                      </c:pt>
                      <c:pt idx="129" formatCode="0.00E+00">
                        <c:v>-5.6033400000000001E-4</c:v>
                      </c:pt>
                      <c:pt idx="130">
                        <c:v>1.9570000000000001E-2</c:v>
                      </c:pt>
                      <c:pt idx="131">
                        <c:v>3.4849999999999999E-2</c:v>
                      </c:pt>
                      <c:pt idx="132">
                        <c:v>3.6319999999999998E-2</c:v>
                      </c:pt>
                      <c:pt idx="133">
                        <c:v>2.9610000000000001E-2</c:v>
                      </c:pt>
                      <c:pt idx="134">
                        <c:v>3.0040000000000001E-2</c:v>
                      </c:pt>
                      <c:pt idx="135">
                        <c:v>1.324E-2</c:v>
                      </c:pt>
                      <c:pt idx="136" formatCode="0.00E+00">
                        <c:v>6.5643199999999998E-4</c:v>
                      </c:pt>
                      <c:pt idx="137">
                        <c:v>9.3900000000000008E-3</c:v>
                      </c:pt>
                      <c:pt idx="138">
                        <c:v>1.7180000000000001E-2</c:v>
                      </c:pt>
                      <c:pt idx="139">
                        <c:v>6.2500000000000003E-3</c:v>
                      </c:pt>
                      <c:pt idx="140" formatCode="0.00E+00">
                        <c:v>-9.25824E-4</c:v>
                      </c:pt>
                      <c:pt idx="141">
                        <c:v>-1.24E-3</c:v>
                      </c:pt>
                      <c:pt idx="142" formatCode="0.00E+00">
                        <c:v>-2.4833199999999998E-4</c:v>
                      </c:pt>
                      <c:pt idx="143">
                        <c:v>9.6299999999999997E-3</c:v>
                      </c:pt>
                      <c:pt idx="144">
                        <c:v>1.8489999999999999E-2</c:v>
                      </c:pt>
                      <c:pt idx="145">
                        <c:v>2.5610000000000001E-2</c:v>
                      </c:pt>
                      <c:pt idx="146">
                        <c:v>1.737E-2</c:v>
                      </c:pt>
                      <c:pt idx="147">
                        <c:v>-5.1999999999999998E-3</c:v>
                      </c:pt>
                      <c:pt idx="148">
                        <c:v>-2.0299999999999999E-2</c:v>
                      </c:pt>
                      <c:pt idx="149">
                        <c:v>-6.1599999999999997E-3</c:v>
                      </c:pt>
                      <c:pt idx="150">
                        <c:v>5.6499999999999996E-3</c:v>
                      </c:pt>
                      <c:pt idx="151" formatCode="0.00E+00">
                        <c:v>-9.4620499999999998E-4</c:v>
                      </c:pt>
                      <c:pt idx="152">
                        <c:v>8.3899999999999999E-3</c:v>
                      </c:pt>
                      <c:pt idx="153">
                        <c:v>3.2829999999999998E-2</c:v>
                      </c:pt>
                      <c:pt idx="154">
                        <c:v>4.6379999999999998E-2</c:v>
                      </c:pt>
                      <c:pt idx="155">
                        <c:v>4.5949999999999998E-2</c:v>
                      </c:pt>
                      <c:pt idx="156">
                        <c:v>4.1579999999999999E-2</c:v>
                      </c:pt>
                      <c:pt idx="157">
                        <c:v>3.5790000000000002E-2</c:v>
                      </c:pt>
                      <c:pt idx="158">
                        <c:v>2.2249999999999999E-2</c:v>
                      </c:pt>
                      <c:pt idx="159">
                        <c:v>1.661E-2</c:v>
                      </c:pt>
                      <c:pt idx="160">
                        <c:v>1.4880000000000001E-2</c:v>
                      </c:pt>
                      <c:pt idx="161">
                        <c:v>1.2869999999999999E-2</c:v>
                      </c:pt>
                      <c:pt idx="162">
                        <c:v>2.3199999999999998E-2</c:v>
                      </c:pt>
                      <c:pt idx="163">
                        <c:v>4.36E-2</c:v>
                      </c:pt>
                      <c:pt idx="164">
                        <c:v>5.1679999999999997E-2</c:v>
                      </c:pt>
                      <c:pt idx="165">
                        <c:v>3.9989999999999998E-2</c:v>
                      </c:pt>
                      <c:pt idx="166">
                        <c:v>2.3230000000000001E-2</c:v>
                      </c:pt>
                      <c:pt idx="167">
                        <c:v>2.2800000000000001E-2</c:v>
                      </c:pt>
                      <c:pt idx="168">
                        <c:v>2.3730000000000001E-2</c:v>
                      </c:pt>
                      <c:pt idx="169">
                        <c:v>2.6110000000000001E-2</c:v>
                      </c:pt>
                      <c:pt idx="170">
                        <c:v>3.1550000000000002E-2</c:v>
                      </c:pt>
                      <c:pt idx="171">
                        <c:v>4.9360000000000001E-2</c:v>
                      </c:pt>
                      <c:pt idx="172">
                        <c:v>5.4059999999999997E-2</c:v>
                      </c:pt>
                      <c:pt idx="173">
                        <c:v>4.1939999999999998E-2</c:v>
                      </c:pt>
                      <c:pt idx="174">
                        <c:v>3.7109999999999997E-2</c:v>
                      </c:pt>
                      <c:pt idx="175">
                        <c:v>3.4229999999999997E-2</c:v>
                      </c:pt>
                      <c:pt idx="176">
                        <c:v>1.6840000000000001E-2</c:v>
                      </c:pt>
                      <c:pt idx="177">
                        <c:v>6.9800000000000001E-3</c:v>
                      </c:pt>
                      <c:pt idx="178">
                        <c:v>1.149E-2</c:v>
                      </c:pt>
                      <c:pt idx="179">
                        <c:v>2.146E-2</c:v>
                      </c:pt>
                      <c:pt idx="180">
                        <c:v>1.9E-2</c:v>
                      </c:pt>
                      <c:pt idx="181">
                        <c:v>1.417E-2</c:v>
                      </c:pt>
                      <c:pt idx="182" formatCode="0.00E+00">
                        <c:v>8.1529499999999995E-4</c:v>
                      </c:pt>
                      <c:pt idx="183">
                        <c:v>-6.5799999999999999E-3</c:v>
                      </c:pt>
                      <c:pt idx="184" formatCode="0.00E+00">
                        <c:v>3.4278100000000001E-4</c:v>
                      </c:pt>
                      <c:pt idx="185">
                        <c:v>6.1999999999999998E-3</c:v>
                      </c:pt>
                      <c:pt idx="186">
                        <c:v>6.2100000000000002E-3</c:v>
                      </c:pt>
                      <c:pt idx="187">
                        <c:v>8.7399999999999995E-3</c:v>
                      </c:pt>
                      <c:pt idx="188">
                        <c:v>2.1860000000000001E-2</c:v>
                      </c:pt>
                      <c:pt idx="189">
                        <c:v>4.0489999999999998E-2</c:v>
                      </c:pt>
                      <c:pt idx="190">
                        <c:v>5.9209999999999999E-2</c:v>
                      </c:pt>
                      <c:pt idx="191">
                        <c:v>5.7619999999999998E-2</c:v>
                      </c:pt>
                      <c:pt idx="192">
                        <c:v>5.1330000000000001E-2</c:v>
                      </c:pt>
                      <c:pt idx="193">
                        <c:v>3.712E-2</c:v>
                      </c:pt>
                      <c:pt idx="194">
                        <c:v>4.691E-2</c:v>
                      </c:pt>
                      <c:pt idx="195">
                        <c:v>5.457E-2</c:v>
                      </c:pt>
                      <c:pt idx="196">
                        <c:v>5.8279999999999998E-2</c:v>
                      </c:pt>
                      <c:pt idx="197">
                        <c:v>4.4080000000000001E-2</c:v>
                      </c:pt>
                      <c:pt idx="198">
                        <c:v>3.9879999999999999E-2</c:v>
                      </c:pt>
                      <c:pt idx="199">
                        <c:v>3.7339999999999998E-2</c:v>
                      </c:pt>
                      <c:pt idx="200">
                        <c:v>3.526E-2</c:v>
                      </c:pt>
                      <c:pt idx="201">
                        <c:v>3.4569999999999997E-2</c:v>
                      </c:pt>
                      <c:pt idx="202">
                        <c:v>4.4920000000000002E-2</c:v>
                      </c:pt>
                      <c:pt idx="203">
                        <c:v>5.432E-2</c:v>
                      </c:pt>
                      <c:pt idx="204">
                        <c:v>5.4719999999999998E-2</c:v>
                      </c:pt>
                      <c:pt idx="205">
                        <c:v>4.4999999999999998E-2</c:v>
                      </c:pt>
                      <c:pt idx="206">
                        <c:v>3.9030000000000002E-2</c:v>
                      </c:pt>
                      <c:pt idx="207">
                        <c:v>4.2869999999999998E-2</c:v>
                      </c:pt>
                      <c:pt idx="208">
                        <c:v>5.6050000000000003E-2</c:v>
                      </c:pt>
                      <c:pt idx="209">
                        <c:v>6.8459999999999993E-2</c:v>
                      </c:pt>
                      <c:pt idx="210">
                        <c:v>7.0349999999999996E-2</c:v>
                      </c:pt>
                      <c:pt idx="211">
                        <c:v>5.8180000000000003E-2</c:v>
                      </c:pt>
                      <c:pt idx="212">
                        <c:v>6.3560000000000005E-2</c:v>
                      </c:pt>
                      <c:pt idx="213">
                        <c:v>7.5179999999999997E-2</c:v>
                      </c:pt>
                      <c:pt idx="214">
                        <c:v>8.3309999999999995E-2</c:v>
                      </c:pt>
                      <c:pt idx="215">
                        <c:v>9.5399999999999999E-2</c:v>
                      </c:pt>
                      <c:pt idx="216">
                        <c:v>0.10238999999999999</c:v>
                      </c:pt>
                      <c:pt idx="217">
                        <c:v>9.6229999999999996E-2</c:v>
                      </c:pt>
                      <c:pt idx="218">
                        <c:v>8.3460000000000006E-2</c:v>
                      </c:pt>
                      <c:pt idx="219">
                        <c:v>9.3689999999999996E-2</c:v>
                      </c:pt>
                      <c:pt idx="220">
                        <c:v>0.10194</c:v>
                      </c:pt>
                      <c:pt idx="221">
                        <c:v>0.10956</c:v>
                      </c:pt>
                      <c:pt idx="222">
                        <c:v>0.11891</c:v>
                      </c:pt>
                      <c:pt idx="223">
                        <c:v>0.12709999999999999</c:v>
                      </c:pt>
                      <c:pt idx="224">
                        <c:v>0.12209</c:v>
                      </c:pt>
                      <c:pt idx="225">
                        <c:v>0.11126999999999999</c:v>
                      </c:pt>
                      <c:pt idx="226">
                        <c:v>0.1084</c:v>
                      </c:pt>
                      <c:pt idx="227">
                        <c:v>0.12056</c:v>
                      </c:pt>
                      <c:pt idx="228">
                        <c:v>0.13358999999999999</c:v>
                      </c:pt>
                      <c:pt idx="229">
                        <c:v>0.13793</c:v>
                      </c:pt>
                      <c:pt idx="230">
                        <c:v>0.13955000000000001</c:v>
                      </c:pt>
                      <c:pt idx="231">
                        <c:v>0.1389</c:v>
                      </c:pt>
                      <c:pt idx="232">
                        <c:v>0.13261000000000001</c:v>
                      </c:pt>
                      <c:pt idx="233">
                        <c:v>0.13808999999999999</c:v>
                      </c:pt>
                      <c:pt idx="234">
                        <c:v>0.15035999999999999</c:v>
                      </c:pt>
                      <c:pt idx="235">
                        <c:v>0.14323</c:v>
                      </c:pt>
                      <c:pt idx="236">
                        <c:v>0.13095999999999999</c:v>
                      </c:pt>
                      <c:pt idx="237">
                        <c:v>0.13114999999999999</c:v>
                      </c:pt>
                      <c:pt idx="238">
                        <c:v>0.13583999999999999</c:v>
                      </c:pt>
                      <c:pt idx="239">
                        <c:v>0.11763</c:v>
                      </c:pt>
                      <c:pt idx="240">
                        <c:v>8.4709999999999994E-2</c:v>
                      </c:pt>
                      <c:pt idx="241">
                        <c:v>6.0049999999999999E-2</c:v>
                      </c:pt>
                      <c:pt idx="242">
                        <c:v>6.0380000000000003E-2</c:v>
                      </c:pt>
                      <c:pt idx="243">
                        <c:v>7.5399999999999995E-2</c:v>
                      </c:pt>
                      <c:pt idx="244">
                        <c:v>7.2730000000000003E-2</c:v>
                      </c:pt>
                      <c:pt idx="245">
                        <c:v>6.2700000000000006E-2</c:v>
                      </c:pt>
                      <c:pt idx="246">
                        <c:v>6.3189999999999996E-2</c:v>
                      </c:pt>
                      <c:pt idx="247">
                        <c:v>6.4610000000000001E-2</c:v>
                      </c:pt>
                      <c:pt idx="248">
                        <c:v>5.9909999999999998E-2</c:v>
                      </c:pt>
                      <c:pt idx="249">
                        <c:v>5.4030000000000002E-2</c:v>
                      </c:pt>
                      <c:pt idx="250">
                        <c:v>4.7719999999999999E-2</c:v>
                      </c:pt>
                      <c:pt idx="251">
                        <c:v>3.8280000000000002E-2</c:v>
                      </c:pt>
                      <c:pt idx="252">
                        <c:v>3.8699999999999998E-2</c:v>
                      </c:pt>
                      <c:pt idx="253">
                        <c:v>4.9919999999999999E-2</c:v>
                      </c:pt>
                      <c:pt idx="254">
                        <c:v>6.3399999999999998E-2</c:v>
                      </c:pt>
                      <c:pt idx="255">
                        <c:v>7.6499999999999999E-2</c:v>
                      </c:pt>
                      <c:pt idx="256">
                        <c:v>8.0799999999999997E-2</c:v>
                      </c:pt>
                      <c:pt idx="257">
                        <c:v>7.732E-2</c:v>
                      </c:pt>
                      <c:pt idx="258">
                        <c:v>7.51E-2</c:v>
                      </c:pt>
                      <c:pt idx="259">
                        <c:v>8.5309999999999997E-2</c:v>
                      </c:pt>
                      <c:pt idx="260">
                        <c:v>8.362E-2</c:v>
                      </c:pt>
                      <c:pt idx="261">
                        <c:v>7.5499999999999998E-2</c:v>
                      </c:pt>
                      <c:pt idx="262">
                        <c:v>7.7990000000000004E-2</c:v>
                      </c:pt>
                      <c:pt idx="263">
                        <c:v>8.4809999999999997E-2</c:v>
                      </c:pt>
                      <c:pt idx="264">
                        <c:v>7.1599999999999997E-2</c:v>
                      </c:pt>
                      <c:pt idx="265">
                        <c:v>5.706E-2</c:v>
                      </c:pt>
                      <c:pt idx="266">
                        <c:v>5.4219999999999997E-2</c:v>
                      </c:pt>
                      <c:pt idx="267">
                        <c:v>6.2359999999999999E-2</c:v>
                      </c:pt>
                      <c:pt idx="268">
                        <c:v>7.3419999999999999E-2</c:v>
                      </c:pt>
                      <c:pt idx="269">
                        <c:v>8.1250000000000003E-2</c:v>
                      </c:pt>
                      <c:pt idx="270">
                        <c:v>7.5399999999999995E-2</c:v>
                      </c:pt>
                      <c:pt idx="271">
                        <c:v>6.5970000000000001E-2</c:v>
                      </c:pt>
                      <c:pt idx="272">
                        <c:v>6.0100000000000001E-2</c:v>
                      </c:pt>
                      <c:pt idx="273">
                        <c:v>5.4820000000000001E-2</c:v>
                      </c:pt>
                      <c:pt idx="274">
                        <c:v>5.2260000000000001E-2</c:v>
                      </c:pt>
                      <c:pt idx="275">
                        <c:v>5.747E-2</c:v>
                      </c:pt>
                      <c:pt idx="276">
                        <c:v>6.361E-2</c:v>
                      </c:pt>
                      <c:pt idx="277">
                        <c:v>6.5850000000000006E-2</c:v>
                      </c:pt>
                      <c:pt idx="278">
                        <c:v>7.4230000000000004E-2</c:v>
                      </c:pt>
                      <c:pt idx="279">
                        <c:v>8.0320000000000003E-2</c:v>
                      </c:pt>
                      <c:pt idx="280">
                        <c:v>8.3360000000000004E-2</c:v>
                      </c:pt>
                      <c:pt idx="281">
                        <c:v>8.8660000000000003E-2</c:v>
                      </c:pt>
                      <c:pt idx="282">
                        <c:v>9.5420000000000005E-2</c:v>
                      </c:pt>
                      <c:pt idx="283">
                        <c:v>9.5740000000000006E-2</c:v>
                      </c:pt>
                      <c:pt idx="284">
                        <c:v>0.1007</c:v>
                      </c:pt>
                      <c:pt idx="285">
                        <c:v>0.11909</c:v>
                      </c:pt>
                      <c:pt idx="286">
                        <c:v>0.14399000000000001</c:v>
                      </c:pt>
                      <c:pt idx="287">
                        <c:v>0.14981</c:v>
                      </c:pt>
                      <c:pt idx="288">
                        <c:v>0.12399</c:v>
                      </c:pt>
                      <c:pt idx="289">
                        <c:v>0.10754</c:v>
                      </c:pt>
                      <c:pt idx="290">
                        <c:v>0.12776999999999999</c:v>
                      </c:pt>
                      <c:pt idx="291">
                        <c:v>0.1613</c:v>
                      </c:pt>
                      <c:pt idx="292">
                        <c:v>0.16736000000000001</c:v>
                      </c:pt>
                      <c:pt idx="293">
                        <c:v>0.17963000000000001</c:v>
                      </c:pt>
                      <c:pt idx="294">
                        <c:v>0.19059999999999999</c:v>
                      </c:pt>
                      <c:pt idx="295">
                        <c:v>0.20948</c:v>
                      </c:pt>
                      <c:pt idx="296">
                        <c:v>0.22533</c:v>
                      </c:pt>
                      <c:pt idx="297">
                        <c:v>0.23655000000000001</c:v>
                      </c:pt>
                      <c:pt idx="298">
                        <c:v>0.22523000000000001</c:v>
                      </c:pt>
                      <c:pt idx="299">
                        <c:v>0.20915</c:v>
                      </c:pt>
                      <c:pt idx="300">
                        <c:v>0.20086999999999999</c:v>
                      </c:pt>
                      <c:pt idx="301">
                        <c:v>0.19322</c:v>
                      </c:pt>
                      <c:pt idx="302">
                        <c:v>0.17229</c:v>
                      </c:pt>
                      <c:pt idx="303">
                        <c:v>0.14218</c:v>
                      </c:pt>
                      <c:pt idx="304">
                        <c:v>0.12105</c:v>
                      </c:pt>
                      <c:pt idx="305">
                        <c:v>9.4479999999999995E-2</c:v>
                      </c:pt>
                      <c:pt idx="306">
                        <c:v>7.0860000000000006E-2</c:v>
                      </c:pt>
                      <c:pt idx="307">
                        <c:v>4.2320000000000003E-2</c:v>
                      </c:pt>
                      <c:pt idx="308">
                        <c:v>2.188E-2</c:v>
                      </c:pt>
                      <c:pt idx="309">
                        <c:v>-3.2599999999999999E-3</c:v>
                      </c:pt>
                      <c:pt idx="310">
                        <c:v>-9.2300000000000004E-3</c:v>
                      </c:pt>
                      <c:pt idx="311">
                        <c:v>-2.606E-2</c:v>
                      </c:pt>
                      <c:pt idx="312">
                        <c:v>-1.924E-2</c:v>
                      </c:pt>
                      <c:pt idx="313">
                        <c:v>-1.9470000000000001E-2</c:v>
                      </c:pt>
                      <c:pt idx="314">
                        <c:v>-1.8799999999999999E-3</c:v>
                      </c:pt>
                      <c:pt idx="315">
                        <c:v>-2.1770000000000001E-2</c:v>
                      </c:pt>
                      <c:pt idx="316">
                        <c:v>-2.4369999999999999E-2</c:v>
                      </c:pt>
                      <c:pt idx="317">
                        <c:v>-3.0040000000000001E-2</c:v>
                      </c:pt>
                      <c:pt idx="318">
                        <c:v>-2.5190000000000001E-2</c:v>
                      </c:pt>
                      <c:pt idx="319">
                        <c:v>-2.7550000000000002E-2</c:v>
                      </c:pt>
                      <c:pt idx="320">
                        <c:v>-2.6380000000000001E-2</c:v>
                      </c:pt>
                      <c:pt idx="321">
                        <c:v>-2.5870000000000001E-2</c:v>
                      </c:pt>
                      <c:pt idx="322">
                        <c:v>-2.6450000000000001E-2</c:v>
                      </c:pt>
                      <c:pt idx="323">
                        <c:v>-1.38E-2</c:v>
                      </c:pt>
                      <c:pt idx="324">
                        <c:v>-1.008E-2</c:v>
                      </c:pt>
                      <c:pt idx="325">
                        <c:v>-1.661E-2</c:v>
                      </c:pt>
                      <c:pt idx="326">
                        <c:v>-1.487E-2</c:v>
                      </c:pt>
                      <c:pt idx="327">
                        <c:v>-1.2189999999999999E-2</c:v>
                      </c:pt>
                      <c:pt idx="328">
                        <c:v>-2.2259999999999999E-2</c:v>
                      </c:pt>
                      <c:pt idx="329">
                        <c:v>-2.5510000000000001E-2</c:v>
                      </c:pt>
                      <c:pt idx="330">
                        <c:v>-1.507E-2</c:v>
                      </c:pt>
                      <c:pt idx="331">
                        <c:v>-2.2159999999999999E-2</c:v>
                      </c:pt>
                      <c:pt idx="332">
                        <c:v>-2.734E-2</c:v>
                      </c:pt>
                      <c:pt idx="333">
                        <c:v>-1.9800000000000002E-2</c:v>
                      </c:pt>
                      <c:pt idx="334">
                        <c:v>-1.5859999999999999E-2</c:v>
                      </c:pt>
                      <c:pt idx="335">
                        <c:v>-1.821E-2</c:v>
                      </c:pt>
                      <c:pt idx="336">
                        <c:v>-1.0840000000000001E-2</c:v>
                      </c:pt>
                      <c:pt idx="337">
                        <c:v>4.6699999999999997E-3</c:v>
                      </c:pt>
                      <c:pt idx="338">
                        <c:v>-1.8339999999999999E-2</c:v>
                      </c:pt>
                      <c:pt idx="339">
                        <c:v>-1.9869999999999999E-2</c:v>
                      </c:pt>
                      <c:pt idx="340">
                        <c:v>-1.7770000000000001E-2</c:v>
                      </c:pt>
                      <c:pt idx="341">
                        <c:v>-9.1999999999999998E-3</c:v>
                      </c:pt>
                      <c:pt idx="342">
                        <c:v>-1.9910000000000001E-2</c:v>
                      </c:pt>
                      <c:pt idx="343">
                        <c:v>-1.753E-2</c:v>
                      </c:pt>
                      <c:pt idx="344">
                        <c:v>-1.2869999999999999E-2</c:v>
                      </c:pt>
                      <c:pt idx="345">
                        <c:v>-1.205E-2</c:v>
                      </c:pt>
                      <c:pt idx="346">
                        <c:v>-1.7600000000000001E-3</c:v>
                      </c:pt>
                      <c:pt idx="347">
                        <c:v>2.2499999999999998E-3</c:v>
                      </c:pt>
                      <c:pt idx="348">
                        <c:v>3.0500000000000002E-3</c:v>
                      </c:pt>
                      <c:pt idx="349">
                        <c:v>-1.49E-3</c:v>
                      </c:pt>
                      <c:pt idx="350">
                        <c:v>-1.5399999999999999E-3</c:v>
                      </c:pt>
                      <c:pt idx="351">
                        <c:v>-5.8199999999999997E-3</c:v>
                      </c:pt>
                      <c:pt idx="352">
                        <c:v>-9.6200000000000001E-3</c:v>
                      </c:pt>
                      <c:pt idx="353">
                        <c:v>-1.5900000000000001E-3</c:v>
                      </c:pt>
                      <c:pt idx="354">
                        <c:v>1.193E-2</c:v>
                      </c:pt>
                      <c:pt idx="355">
                        <c:v>1.653E-2</c:v>
                      </c:pt>
                      <c:pt idx="356">
                        <c:v>1.6449999999999999E-2</c:v>
                      </c:pt>
                      <c:pt idx="357">
                        <c:v>2.521E-2</c:v>
                      </c:pt>
                      <c:pt idx="358">
                        <c:v>3.6720000000000003E-2</c:v>
                      </c:pt>
                      <c:pt idx="359">
                        <c:v>3.4290000000000001E-2</c:v>
                      </c:pt>
                      <c:pt idx="360">
                        <c:v>2.5940000000000001E-2</c:v>
                      </c:pt>
                      <c:pt idx="361">
                        <c:v>2.8490000000000001E-2</c:v>
                      </c:pt>
                      <c:pt idx="362">
                        <c:v>2.8850000000000001E-2</c:v>
                      </c:pt>
                      <c:pt idx="363">
                        <c:v>3.0200000000000001E-2</c:v>
                      </c:pt>
                      <c:pt idx="364">
                        <c:v>3.048E-2</c:v>
                      </c:pt>
                      <c:pt idx="365">
                        <c:v>3.7229999999999999E-2</c:v>
                      </c:pt>
                      <c:pt idx="366">
                        <c:v>2.3939999999999999E-2</c:v>
                      </c:pt>
                      <c:pt idx="367">
                        <c:v>1.3469999999999999E-2</c:v>
                      </c:pt>
                      <c:pt idx="368">
                        <c:v>1.0880000000000001E-2</c:v>
                      </c:pt>
                      <c:pt idx="369">
                        <c:v>2.12E-2</c:v>
                      </c:pt>
                      <c:pt idx="370">
                        <c:v>2.555E-2</c:v>
                      </c:pt>
                      <c:pt idx="371">
                        <c:v>1.942E-2</c:v>
                      </c:pt>
                      <c:pt idx="372">
                        <c:v>9.0600000000000003E-3</c:v>
                      </c:pt>
                      <c:pt idx="373">
                        <c:v>-1.3699999999999999E-3</c:v>
                      </c:pt>
                      <c:pt idx="374">
                        <c:v>-9.1900000000000003E-3</c:v>
                      </c:pt>
                      <c:pt idx="375">
                        <c:v>-2.9199999999999999E-3</c:v>
                      </c:pt>
                      <c:pt idx="376">
                        <c:v>1.2019999999999999E-2</c:v>
                      </c:pt>
                      <c:pt idx="377">
                        <c:v>2.103E-2</c:v>
                      </c:pt>
                      <c:pt idx="378">
                        <c:v>1.9109999999999999E-2</c:v>
                      </c:pt>
                      <c:pt idx="379">
                        <c:v>1.302E-2</c:v>
                      </c:pt>
                      <c:pt idx="380">
                        <c:v>2.47E-3</c:v>
                      </c:pt>
                      <c:pt idx="381">
                        <c:v>-4.3200000000000001E-3</c:v>
                      </c:pt>
                      <c:pt idx="382">
                        <c:v>-4.6600000000000001E-3</c:v>
                      </c:pt>
                      <c:pt idx="383">
                        <c:v>-8.7500000000000008E-3</c:v>
                      </c:pt>
                      <c:pt idx="384">
                        <c:v>-1.0619999999999999E-2</c:v>
                      </c:pt>
                      <c:pt idx="385">
                        <c:v>5.0000000000000001E-3</c:v>
                      </c:pt>
                      <c:pt idx="386">
                        <c:v>1.4019999999999999E-2</c:v>
                      </c:pt>
                      <c:pt idx="387">
                        <c:v>7.5799999999999999E-3</c:v>
                      </c:pt>
                      <c:pt idx="388">
                        <c:v>3.3600000000000001E-3</c:v>
                      </c:pt>
                      <c:pt idx="389">
                        <c:v>1.353E-2</c:v>
                      </c:pt>
                      <c:pt idx="390">
                        <c:v>1.553E-2</c:v>
                      </c:pt>
                      <c:pt idx="391">
                        <c:v>1.898E-2</c:v>
                      </c:pt>
                      <c:pt idx="392">
                        <c:v>8.3999999999999995E-3</c:v>
                      </c:pt>
                      <c:pt idx="393">
                        <c:v>1.102E-2</c:v>
                      </c:pt>
                      <c:pt idx="394">
                        <c:v>2.1389999999999999E-2</c:v>
                      </c:pt>
                      <c:pt idx="395">
                        <c:v>3.9480000000000001E-2</c:v>
                      </c:pt>
                      <c:pt idx="396">
                        <c:v>2.5950000000000001E-2</c:v>
                      </c:pt>
                      <c:pt idx="397">
                        <c:v>2.5559999999999999E-2</c:v>
                      </c:pt>
                      <c:pt idx="398">
                        <c:v>3.6139999999999999E-2</c:v>
                      </c:pt>
                      <c:pt idx="399">
                        <c:v>4.9509999999999998E-2</c:v>
                      </c:pt>
                      <c:pt idx="400">
                        <c:v>3.8300000000000001E-2</c:v>
                      </c:pt>
                      <c:pt idx="401">
                        <c:v>2.0129999999999999E-2</c:v>
                      </c:pt>
                      <c:pt idx="402">
                        <c:v>1.3299999999999999E-2</c:v>
                      </c:pt>
                      <c:pt idx="403">
                        <c:v>2.7189999999999999E-2</c:v>
                      </c:pt>
                      <c:pt idx="404">
                        <c:v>3.3320000000000002E-2</c:v>
                      </c:pt>
                      <c:pt idx="405">
                        <c:v>3.458E-2</c:v>
                      </c:pt>
                      <c:pt idx="406">
                        <c:v>4.0079999999999998E-2</c:v>
                      </c:pt>
                      <c:pt idx="407">
                        <c:v>4.0980000000000003E-2</c:v>
                      </c:pt>
                      <c:pt idx="408">
                        <c:v>3.5619999999999999E-2</c:v>
                      </c:pt>
                      <c:pt idx="409">
                        <c:v>3.3779999999999998E-2</c:v>
                      </c:pt>
                      <c:pt idx="410">
                        <c:v>3.8210000000000001E-2</c:v>
                      </c:pt>
                      <c:pt idx="411">
                        <c:v>4.2180000000000002E-2</c:v>
                      </c:pt>
                      <c:pt idx="412">
                        <c:v>4.5629999999999997E-2</c:v>
                      </c:pt>
                      <c:pt idx="413">
                        <c:v>4.657E-2</c:v>
                      </c:pt>
                      <c:pt idx="414">
                        <c:v>4.2369999999999998E-2</c:v>
                      </c:pt>
                      <c:pt idx="415">
                        <c:v>3.6510000000000001E-2</c:v>
                      </c:pt>
                      <c:pt idx="416">
                        <c:v>4.3889999999999998E-2</c:v>
                      </c:pt>
                      <c:pt idx="417">
                        <c:v>5.45E-2</c:v>
                      </c:pt>
                      <c:pt idx="418">
                        <c:v>5.5649999999999998E-2</c:v>
                      </c:pt>
                      <c:pt idx="419">
                        <c:v>4.6219999999999997E-2</c:v>
                      </c:pt>
                      <c:pt idx="420">
                        <c:v>5.7669999999999999E-2</c:v>
                      </c:pt>
                      <c:pt idx="421">
                        <c:v>5.6800000000000003E-2</c:v>
                      </c:pt>
                      <c:pt idx="422">
                        <c:v>5.5280000000000003E-2</c:v>
                      </c:pt>
                      <c:pt idx="423">
                        <c:v>5.7239999999999999E-2</c:v>
                      </c:pt>
                      <c:pt idx="424">
                        <c:v>6.1609999999999998E-2</c:v>
                      </c:pt>
                      <c:pt idx="425">
                        <c:v>4.956E-2</c:v>
                      </c:pt>
                      <c:pt idx="426">
                        <c:v>4.9009999999999998E-2</c:v>
                      </c:pt>
                      <c:pt idx="427">
                        <c:v>5.1740000000000001E-2</c:v>
                      </c:pt>
                      <c:pt idx="428">
                        <c:v>6.2289999999999998E-2</c:v>
                      </c:pt>
                      <c:pt idx="429">
                        <c:v>6.3560000000000005E-2</c:v>
                      </c:pt>
                      <c:pt idx="430">
                        <c:v>6.9559999999999997E-2</c:v>
                      </c:pt>
                      <c:pt idx="431">
                        <c:v>7.2069999999999995E-2</c:v>
                      </c:pt>
                      <c:pt idx="432">
                        <c:v>7.9530000000000003E-2</c:v>
                      </c:pt>
                      <c:pt idx="433">
                        <c:v>7.9939999999999997E-2</c:v>
                      </c:pt>
                      <c:pt idx="434">
                        <c:v>7.8E-2</c:v>
                      </c:pt>
                      <c:pt idx="435">
                        <c:v>7.7229999999999993E-2</c:v>
                      </c:pt>
                      <c:pt idx="436">
                        <c:v>8.2570000000000005E-2</c:v>
                      </c:pt>
                      <c:pt idx="437">
                        <c:v>8.9990000000000001E-2</c:v>
                      </c:pt>
                      <c:pt idx="438">
                        <c:v>7.9899999999999999E-2</c:v>
                      </c:pt>
                      <c:pt idx="439">
                        <c:v>5.799E-2</c:v>
                      </c:pt>
                      <c:pt idx="440">
                        <c:v>4.4359999999999997E-2</c:v>
                      </c:pt>
                      <c:pt idx="441">
                        <c:v>4.7550000000000002E-2</c:v>
                      </c:pt>
                      <c:pt idx="442">
                        <c:v>6.173E-2</c:v>
                      </c:pt>
                      <c:pt idx="443">
                        <c:v>7.5319999999999998E-2</c:v>
                      </c:pt>
                      <c:pt idx="444">
                        <c:v>7.732E-2</c:v>
                      </c:pt>
                      <c:pt idx="445">
                        <c:v>7.7759999999999996E-2</c:v>
                      </c:pt>
                      <c:pt idx="446">
                        <c:v>9.0050000000000005E-2</c:v>
                      </c:pt>
                      <c:pt idx="447">
                        <c:v>0.10545</c:v>
                      </c:pt>
                      <c:pt idx="448">
                        <c:v>0.10716000000000001</c:v>
                      </c:pt>
                      <c:pt idx="449">
                        <c:v>0.10128</c:v>
                      </c:pt>
                      <c:pt idx="450">
                        <c:v>0.10034</c:v>
                      </c:pt>
                      <c:pt idx="451">
                        <c:v>9.5479999999999995E-2</c:v>
                      </c:pt>
                      <c:pt idx="452">
                        <c:v>8.6059999999999998E-2</c:v>
                      </c:pt>
                      <c:pt idx="453">
                        <c:v>0.10205</c:v>
                      </c:pt>
                      <c:pt idx="454">
                        <c:v>0.13078999999999999</c:v>
                      </c:pt>
                      <c:pt idx="455">
                        <c:v>0.14202000000000001</c:v>
                      </c:pt>
                      <c:pt idx="456">
                        <c:v>0.11992999999999999</c:v>
                      </c:pt>
                      <c:pt idx="457">
                        <c:v>0.10693</c:v>
                      </c:pt>
                      <c:pt idx="458">
                        <c:v>0.10389</c:v>
                      </c:pt>
                      <c:pt idx="459">
                        <c:v>0.11545999999999999</c:v>
                      </c:pt>
                      <c:pt idx="460">
                        <c:v>0.11271</c:v>
                      </c:pt>
                      <c:pt idx="461">
                        <c:v>0.11037</c:v>
                      </c:pt>
                      <c:pt idx="462">
                        <c:v>0.11171</c:v>
                      </c:pt>
                      <c:pt idx="463">
                        <c:v>0.12107</c:v>
                      </c:pt>
                      <c:pt idx="464">
                        <c:v>0.12839</c:v>
                      </c:pt>
                      <c:pt idx="465">
                        <c:v>0.13671</c:v>
                      </c:pt>
                      <c:pt idx="466">
                        <c:v>0.12998999999999999</c:v>
                      </c:pt>
                      <c:pt idx="467">
                        <c:v>0.10034</c:v>
                      </c:pt>
                      <c:pt idx="468">
                        <c:v>9.529E-2</c:v>
                      </c:pt>
                      <c:pt idx="469">
                        <c:v>0.12325</c:v>
                      </c:pt>
                      <c:pt idx="470">
                        <c:v>0.13627</c:v>
                      </c:pt>
                      <c:pt idx="471">
                        <c:v>0.13589999999999999</c:v>
                      </c:pt>
                      <c:pt idx="472">
                        <c:v>0.13958999999999999</c:v>
                      </c:pt>
                      <c:pt idx="473">
                        <c:v>0.14613000000000001</c:v>
                      </c:pt>
                      <c:pt idx="474">
                        <c:v>0.14005000000000001</c:v>
                      </c:pt>
                      <c:pt idx="475">
                        <c:v>0.15364</c:v>
                      </c:pt>
                      <c:pt idx="476">
                        <c:v>0.15606999999999999</c:v>
                      </c:pt>
                      <c:pt idx="477">
                        <c:v>0.14116000000000001</c:v>
                      </c:pt>
                      <c:pt idx="478">
                        <c:v>0.13800000000000001</c:v>
                      </c:pt>
                      <c:pt idx="479">
                        <c:v>0.16599</c:v>
                      </c:pt>
                      <c:pt idx="480">
                        <c:v>0.19514999999999999</c:v>
                      </c:pt>
                      <c:pt idx="481">
                        <c:v>0.20696000000000001</c:v>
                      </c:pt>
                      <c:pt idx="482">
                        <c:v>0.21071999999999999</c:v>
                      </c:pt>
                      <c:pt idx="483">
                        <c:v>0.21873000000000001</c:v>
                      </c:pt>
                      <c:pt idx="484">
                        <c:v>0.22056000000000001</c:v>
                      </c:pt>
                      <c:pt idx="485">
                        <c:v>0.20829</c:v>
                      </c:pt>
                      <c:pt idx="486">
                        <c:v>0.20446</c:v>
                      </c:pt>
                      <c:pt idx="487">
                        <c:v>0.21304000000000001</c:v>
                      </c:pt>
                      <c:pt idx="488">
                        <c:v>0.22922000000000001</c:v>
                      </c:pt>
                      <c:pt idx="489">
                        <c:v>0.24303</c:v>
                      </c:pt>
                      <c:pt idx="490">
                        <c:v>0.25635999999999998</c:v>
                      </c:pt>
                      <c:pt idx="491">
                        <c:v>0.26112000000000002</c:v>
                      </c:pt>
                      <c:pt idx="492">
                        <c:v>0.26329999999999998</c:v>
                      </c:pt>
                      <c:pt idx="493">
                        <c:v>0.26327</c:v>
                      </c:pt>
                      <c:pt idx="494">
                        <c:v>0.26823999999999998</c:v>
                      </c:pt>
                      <c:pt idx="495">
                        <c:v>0.27067999999999998</c:v>
                      </c:pt>
                      <c:pt idx="496">
                        <c:v>0.27549000000000001</c:v>
                      </c:pt>
                      <c:pt idx="497">
                        <c:v>0.26185000000000003</c:v>
                      </c:pt>
                      <c:pt idx="498">
                        <c:v>0.23830999999999999</c:v>
                      </c:pt>
                      <c:pt idx="499">
                        <c:v>0.22158</c:v>
                      </c:pt>
                      <c:pt idx="500">
                        <c:v>0.23935000000000001</c:v>
                      </c:pt>
                      <c:pt idx="501">
                        <c:v>0.24456</c:v>
                      </c:pt>
                      <c:pt idx="502">
                        <c:v>0.22592999999999999</c:v>
                      </c:pt>
                      <c:pt idx="503">
                        <c:v>0.19646</c:v>
                      </c:pt>
                      <c:pt idx="504">
                        <c:v>0.19225999999999999</c:v>
                      </c:pt>
                      <c:pt idx="505">
                        <c:v>0.19764999999999999</c:v>
                      </c:pt>
                      <c:pt idx="506">
                        <c:v>0.20150000000000001</c:v>
                      </c:pt>
                      <c:pt idx="507">
                        <c:v>0.19036</c:v>
                      </c:pt>
                      <c:pt idx="508">
                        <c:v>0.16073999999999999</c:v>
                      </c:pt>
                      <c:pt idx="509">
                        <c:v>0.14616000000000001</c:v>
                      </c:pt>
                      <c:pt idx="510">
                        <c:v>0.13894999999999999</c:v>
                      </c:pt>
                      <c:pt idx="511">
                        <c:v>0.12353</c:v>
                      </c:pt>
                      <c:pt idx="512">
                        <c:v>9.6939999999999998E-2</c:v>
                      </c:pt>
                      <c:pt idx="513">
                        <c:v>8.4959999999999994E-2</c:v>
                      </c:pt>
                      <c:pt idx="514">
                        <c:v>8.2790000000000002E-2</c:v>
                      </c:pt>
                      <c:pt idx="515">
                        <c:v>7.8490000000000004E-2</c:v>
                      </c:pt>
                      <c:pt idx="516">
                        <c:v>7.3410000000000003E-2</c:v>
                      </c:pt>
                      <c:pt idx="517">
                        <c:v>6.6110000000000002E-2</c:v>
                      </c:pt>
                      <c:pt idx="518">
                        <c:v>5.7160000000000002E-2</c:v>
                      </c:pt>
                      <c:pt idx="519">
                        <c:v>5.57E-2</c:v>
                      </c:pt>
                      <c:pt idx="520">
                        <c:v>5.8009999999999999E-2</c:v>
                      </c:pt>
                      <c:pt idx="521">
                        <c:v>5.7110000000000001E-2</c:v>
                      </c:pt>
                      <c:pt idx="522">
                        <c:v>5.8799999999999998E-2</c:v>
                      </c:pt>
                      <c:pt idx="523">
                        <c:v>5.7820000000000003E-2</c:v>
                      </c:pt>
                      <c:pt idx="524">
                        <c:v>4.904E-2</c:v>
                      </c:pt>
                      <c:pt idx="525">
                        <c:v>3.6020000000000003E-2</c:v>
                      </c:pt>
                      <c:pt idx="526">
                        <c:v>3.6549999999999999E-2</c:v>
                      </c:pt>
                      <c:pt idx="527">
                        <c:v>5.1869999999999999E-2</c:v>
                      </c:pt>
                      <c:pt idx="528">
                        <c:v>6.3729999999999995E-2</c:v>
                      </c:pt>
                      <c:pt idx="529">
                        <c:v>5.4640000000000001E-2</c:v>
                      </c:pt>
                      <c:pt idx="530">
                        <c:v>3.7719999999999997E-2</c:v>
                      </c:pt>
                      <c:pt idx="531">
                        <c:v>4.0849999999999997E-2</c:v>
                      </c:pt>
                      <c:pt idx="532">
                        <c:v>5.3969999999999997E-2</c:v>
                      </c:pt>
                      <c:pt idx="533">
                        <c:v>5.4350000000000002E-2</c:v>
                      </c:pt>
                      <c:pt idx="534">
                        <c:v>4.9419999999999999E-2</c:v>
                      </c:pt>
                      <c:pt idx="535">
                        <c:v>5.0860000000000002E-2</c:v>
                      </c:pt>
                      <c:pt idx="536">
                        <c:v>5.7860000000000002E-2</c:v>
                      </c:pt>
                      <c:pt idx="537">
                        <c:v>6.0749999999999998E-2</c:v>
                      </c:pt>
                      <c:pt idx="538">
                        <c:v>5.491E-2</c:v>
                      </c:pt>
                      <c:pt idx="539">
                        <c:v>4.9790000000000001E-2</c:v>
                      </c:pt>
                      <c:pt idx="540">
                        <c:v>4.6710000000000002E-2</c:v>
                      </c:pt>
                      <c:pt idx="541">
                        <c:v>6.2269999999999999E-2</c:v>
                      </c:pt>
                      <c:pt idx="542">
                        <c:v>8.0189999999999997E-2</c:v>
                      </c:pt>
                      <c:pt idx="543">
                        <c:v>8.0170000000000005E-2</c:v>
                      </c:pt>
                      <c:pt idx="544">
                        <c:v>5.5509999999999997E-2</c:v>
                      </c:pt>
                      <c:pt idx="545">
                        <c:v>4.3409999999999997E-2</c:v>
                      </c:pt>
                      <c:pt idx="546">
                        <c:v>5.5449999999999999E-2</c:v>
                      </c:pt>
                      <c:pt idx="547">
                        <c:v>5.978E-2</c:v>
                      </c:pt>
                      <c:pt idx="548">
                        <c:v>6.2449999999999999E-2</c:v>
                      </c:pt>
                      <c:pt idx="549">
                        <c:v>6.9570000000000007E-2</c:v>
                      </c:pt>
                      <c:pt idx="550">
                        <c:v>7.0120000000000002E-2</c:v>
                      </c:pt>
                      <c:pt idx="551">
                        <c:v>8.0329999999999999E-2</c:v>
                      </c:pt>
                      <c:pt idx="552">
                        <c:v>7.7200000000000005E-2</c:v>
                      </c:pt>
                      <c:pt idx="553">
                        <c:v>7.0739999999999997E-2</c:v>
                      </c:pt>
                      <c:pt idx="554">
                        <c:v>6.3420000000000004E-2</c:v>
                      </c:pt>
                      <c:pt idx="555">
                        <c:v>8.072E-2</c:v>
                      </c:pt>
                      <c:pt idx="556">
                        <c:v>8.7230000000000002E-2</c:v>
                      </c:pt>
                      <c:pt idx="557">
                        <c:v>8.8340000000000002E-2</c:v>
                      </c:pt>
                      <c:pt idx="558">
                        <c:v>9.4240000000000004E-2</c:v>
                      </c:pt>
                      <c:pt idx="559">
                        <c:v>8.2339999999999997E-2</c:v>
                      </c:pt>
                      <c:pt idx="560">
                        <c:v>7.8020000000000006E-2</c:v>
                      </c:pt>
                      <c:pt idx="561">
                        <c:v>7.5060000000000002E-2</c:v>
                      </c:pt>
                      <c:pt idx="562">
                        <c:v>9.1439999999999994E-2</c:v>
                      </c:pt>
                      <c:pt idx="563">
                        <c:v>9.6549999999999997E-2</c:v>
                      </c:pt>
                      <c:pt idx="564">
                        <c:v>8.5900000000000004E-2</c:v>
                      </c:pt>
                      <c:pt idx="565">
                        <c:v>5.9119999999999999E-2</c:v>
                      </c:pt>
                      <c:pt idx="566">
                        <c:v>3.2460000000000003E-2</c:v>
                      </c:pt>
                      <c:pt idx="567">
                        <c:v>3.023E-2</c:v>
                      </c:pt>
                      <c:pt idx="568">
                        <c:v>4.2340000000000003E-2</c:v>
                      </c:pt>
                      <c:pt idx="569">
                        <c:v>6.3589999999999994E-2</c:v>
                      </c:pt>
                      <c:pt idx="570">
                        <c:v>6.5710000000000005E-2</c:v>
                      </c:pt>
                      <c:pt idx="571">
                        <c:v>5.978E-2</c:v>
                      </c:pt>
                      <c:pt idx="572">
                        <c:v>4.6879999999999998E-2</c:v>
                      </c:pt>
                      <c:pt idx="573">
                        <c:v>3.5389999999999998E-2</c:v>
                      </c:pt>
                      <c:pt idx="574">
                        <c:v>3.2890000000000003E-2</c:v>
                      </c:pt>
                      <c:pt idx="575">
                        <c:v>4.5859999999999998E-2</c:v>
                      </c:pt>
                      <c:pt idx="576">
                        <c:v>5.4559999999999997E-2</c:v>
                      </c:pt>
                      <c:pt idx="577">
                        <c:v>5.0119999999999998E-2</c:v>
                      </c:pt>
                      <c:pt idx="578">
                        <c:v>4.0300000000000002E-2</c:v>
                      </c:pt>
                      <c:pt idx="579">
                        <c:v>4.0439999999999997E-2</c:v>
                      </c:pt>
                      <c:pt idx="580">
                        <c:v>5.1409999999999997E-2</c:v>
                      </c:pt>
                      <c:pt idx="581">
                        <c:v>5.4179999999999999E-2</c:v>
                      </c:pt>
                      <c:pt idx="582">
                        <c:v>4.965E-2</c:v>
                      </c:pt>
                      <c:pt idx="583">
                        <c:v>3.9609999999999999E-2</c:v>
                      </c:pt>
                      <c:pt idx="584">
                        <c:v>3.8640000000000001E-2</c:v>
                      </c:pt>
                      <c:pt idx="585">
                        <c:v>3.313E-2</c:v>
                      </c:pt>
                      <c:pt idx="586">
                        <c:v>1.8509999999999999E-2</c:v>
                      </c:pt>
                      <c:pt idx="587">
                        <c:v>1.8419999999999999E-2</c:v>
                      </c:pt>
                      <c:pt idx="588">
                        <c:v>4.9100000000000003E-3</c:v>
                      </c:pt>
                      <c:pt idx="589">
                        <c:v>-1.1900000000000001E-2</c:v>
                      </c:pt>
                      <c:pt idx="590">
                        <c:v>-3.6380000000000003E-2</c:v>
                      </c:pt>
                      <c:pt idx="591">
                        <c:v>-3.288E-2</c:v>
                      </c:pt>
                      <c:pt idx="592">
                        <c:v>-4.2529999999999998E-2</c:v>
                      </c:pt>
                      <c:pt idx="593">
                        <c:v>-4.1919999999999999E-2</c:v>
                      </c:pt>
                      <c:pt idx="594">
                        <c:v>-4.1489999999999999E-2</c:v>
                      </c:pt>
                      <c:pt idx="595">
                        <c:v>-4.4650000000000002E-2</c:v>
                      </c:pt>
                      <c:pt idx="596">
                        <c:v>-4.104E-2</c:v>
                      </c:pt>
                      <c:pt idx="597">
                        <c:v>-3.117E-2</c:v>
                      </c:pt>
                      <c:pt idx="598">
                        <c:v>-1.9970000000000002E-2</c:v>
                      </c:pt>
                      <c:pt idx="599">
                        <c:v>-2.5049999999999999E-2</c:v>
                      </c:pt>
                      <c:pt idx="600">
                        <c:v>-2.2290000000000001E-2</c:v>
                      </c:pt>
                      <c:pt idx="601">
                        <c:v>-3.6949999999999997E-2</c:v>
                      </c:pt>
                      <c:pt idx="602">
                        <c:v>-4.1119999999999997E-2</c:v>
                      </c:pt>
                      <c:pt idx="603">
                        <c:v>-3.6139999999999999E-2</c:v>
                      </c:pt>
                      <c:pt idx="604">
                        <c:v>-4.2279999999999998E-2</c:v>
                      </c:pt>
                      <c:pt idx="605">
                        <c:v>-6.4019999999999994E-2</c:v>
                      </c:pt>
                      <c:pt idx="606">
                        <c:v>-6.6170000000000007E-2</c:v>
                      </c:pt>
                      <c:pt idx="607">
                        <c:v>-3.5709999999999999E-2</c:v>
                      </c:pt>
                      <c:pt idx="608">
                        <c:v>-2.291E-2</c:v>
                      </c:pt>
                      <c:pt idx="609">
                        <c:v>-2.9329999999999998E-2</c:v>
                      </c:pt>
                      <c:pt idx="610">
                        <c:v>-4.5960000000000001E-2</c:v>
                      </c:pt>
                      <c:pt idx="611">
                        <c:v>-4.1610000000000001E-2</c:v>
                      </c:pt>
                      <c:pt idx="612">
                        <c:v>-2.8160000000000001E-2</c:v>
                      </c:pt>
                      <c:pt idx="613">
                        <c:v>-1.427E-2</c:v>
                      </c:pt>
                      <c:pt idx="614">
                        <c:v>-1.9689999999999999E-2</c:v>
                      </c:pt>
                      <c:pt idx="615">
                        <c:v>-2.9770000000000001E-2</c:v>
                      </c:pt>
                      <c:pt idx="616">
                        <c:v>-3.8879999999999998E-2</c:v>
                      </c:pt>
                      <c:pt idx="617">
                        <c:v>-5.4850000000000003E-2</c:v>
                      </c:pt>
                      <c:pt idx="618">
                        <c:v>-5.6219999999999999E-2</c:v>
                      </c:pt>
                      <c:pt idx="619">
                        <c:v>-6.6650000000000001E-2</c:v>
                      </c:pt>
                      <c:pt idx="620">
                        <c:v>-7.4529999999999999E-2</c:v>
                      </c:pt>
                      <c:pt idx="621">
                        <c:v>-6.991E-2</c:v>
                      </c:pt>
                      <c:pt idx="622">
                        <c:v>-5.1119999999999999E-2</c:v>
                      </c:pt>
                      <c:pt idx="623">
                        <c:v>-4.2979999999999997E-2</c:v>
                      </c:pt>
                      <c:pt idx="624">
                        <c:v>-6.7019999999999996E-2</c:v>
                      </c:pt>
                      <c:pt idx="625">
                        <c:v>-6.5259999999999999E-2</c:v>
                      </c:pt>
                      <c:pt idx="626">
                        <c:v>-4.3130000000000002E-2</c:v>
                      </c:pt>
                      <c:pt idx="627">
                        <c:v>-2.274E-2</c:v>
                      </c:pt>
                      <c:pt idx="628">
                        <c:v>-2.8299999999999999E-2</c:v>
                      </c:pt>
                      <c:pt idx="629">
                        <c:v>-6.0380000000000003E-2</c:v>
                      </c:pt>
                      <c:pt idx="630">
                        <c:v>-7.5149999999999995E-2</c:v>
                      </c:pt>
                      <c:pt idx="631">
                        <c:v>-7.5870000000000007E-2</c:v>
                      </c:pt>
                      <c:pt idx="632">
                        <c:v>-4.3610000000000003E-2</c:v>
                      </c:pt>
                      <c:pt idx="633">
                        <c:v>-3.5889999999999998E-2</c:v>
                      </c:pt>
                      <c:pt idx="634">
                        <c:v>-5.1819999999999998E-2</c:v>
                      </c:pt>
                      <c:pt idx="635">
                        <c:v>-8.2220000000000001E-2</c:v>
                      </c:pt>
                      <c:pt idx="636">
                        <c:v>-8.2489999999999994E-2</c:v>
                      </c:pt>
                      <c:pt idx="637">
                        <c:v>-5.6399999999999999E-2</c:v>
                      </c:pt>
                      <c:pt idx="638">
                        <c:v>-5.4690000000000003E-2</c:v>
                      </c:pt>
                      <c:pt idx="639">
                        <c:v>-6.1240000000000003E-2</c:v>
                      </c:pt>
                      <c:pt idx="640">
                        <c:v>-5.1389999999999998E-2</c:v>
                      </c:pt>
                      <c:pt idx="641">
                        <c:v>-2.8129999999999999E-2</c:v>
                      </c:pt>
                      <c:pt idx="642">
                        <c:v>-3.8809999999999997E-2</c:v>
                      </c:pt>
                      <c:pt idx="643">
                        <c:v>-3.2000000000000001E-2</c:v>
                      </c:pt>
                      <c:pt idx="644">
                        <c:v>-1.5140000000000001E-2</c:v>
                      </c:pt>
                      <c:pt idx="645">
                        <c:v>-1.6490000000000001E-2</c:v>
                      </c:pt>
                      <c:pt idx="646">
                        <c:v>-4.3069999999999997E-2</c:v>
                      </c:pt>
                      <c:pt idx="647">
                        <c:v>-4.3060000000000001E-2</c:v>
                      </c:pt>
                      <c:pt idx="648">
                        <c:v>-3.6790000000000003E-2</c:v>
                      </c:pt>
                      <c:pt idx="649">
                        <c:v>-1.8790000000000001E-2</c:v>
                      </c:pt>
                      <c:pt idx="650">
                        <c:v>-5.0400000000000002E-3</c:v>
                      </c:pt>
                      <c:pt idx="651">
                        <c:v>-1.34E-2</c:v>
                      </c:pt>
                      <c:pt idx="652">
                        <c:v>-4.2020000000000002E-2</c:v>
                      </c:pt>
                      <c:pt idx="653">
                        <c:v>-5.1720000000000002E-2</c:v>
                      </c:pt>
                      <c:pt idx="654">
                        <c:v>-3.449E-2</c:v>
                      </c:pt>
                      <c:pt idx="655">
                        <c:v>-3.934E-2</c:v>
                      </c:pt>
                      <c:pt idx="656">
                        <c:v>-3.5189999999999999E-2</c:v>
                      </c:pt>
                      <c:pt idx="657">
                        <c:v>-2.9069999999999999E-2</c:v>
                      </c:pt>
                      <c:pt idx="658">
                        <c:v>-1.9220000000000001E-2</c:v>
                      </c:pt>
                      <c:pt idx="659">
                        <c:v>-1.489E-2</c:v>
                      </c:pt>
                      <c:pt idx="660">
                        <c:v>-1.2619999999999999E-2</c:v>
                      </c:pt>
                      <c:pt idx="661">
                        <c:v>-9.3600000000000003E-3</c:v>
                      </c:pt>
                      <c:pt idx="662">
                        <c:v>-1.1950000000000001E-2</c:v>
                      </c:pt>
                      <c:pt idx="663">
                        <c:v>-1.069E-2</c:v>
                      </c:pt>
                      <c:pt idx="664">
                        <c:v>-4.1099999999999999E-3</c:v>
                      </c:pt>
                      <c:pt idx="665">
                        <c:v>-8.3599999999999994E-3</c:v>
                      </c:pt>
                      <c:pt idx="666">
                        <c:v>3.2100000000000002E-3</c:v>
                      </c:pt>
                      <c:pt idx="667">
                        <c:v>5.2399999999999999E-3</c:v>
                      </c:pt>
                      <c:pt idx="668">
                        <c:v>-5.9899999999999997E-3</c:v>
                      </c:pt>
                      <c:pt idx="669">
                        <c:v>-1.575E-2</c:v>
                      </c:pt>
                      <c:pt idx="670">
                        <c:v>1.617E-2</c:v>
                      </c:pt>
                      <c:pt idx="671">
                        <c:v>4.9270000000000001E-2</c:v>
                      </c:pt>
                      <c:pt idx="672">
                        <c:v>3.6490000000000002E-2</c:v>
                      </c:pt>
                      <c:pt idx="673">
                        <c:v>3.1210000000000002E-2</c:v>
                      </c:pt>
                      <c:pt idx="674">
                        <c:v>3.569E-2</c:v>
                      </c:pt>
                      <c:pt idx="675">
                        <c:v>4.1889999999999997E-2</c:v>
                      </c:pt>
                      <c:pt idx="676">
                        <c:v>3.5540000000000002E-2</c:v>
                      </c:pt>
                      <c:pt idx="677">
                        <c:v>3.3550000000000003E-2</c:v>
                      </c:pt>
                      <c:pt idx="678">
                        <c:v>3.1809999999999998E-2</c:v>
                      </c:pt>
                      <c:pt idx="679">
                        <c:v>4.598E-2</c:v>
                      </c:pt>
                      <c:pt idx="680">
                        <c:v>8.1879999999999994E-2</c:v>
                      </c:pt>
                      <c:pt idx="681">
                        <c:v>0.10596999999999999</c:v>
                      </c:pt>
                      <c:pt idx="682">
                        <c:v>0.10118000000000001</c:v>
                      </c:pt>
                      <c:pt idx="683">
                        <c:v>9.7890000000000005E-2</c:v>
                      </c:pt>
                      <c:pt idx="684">
                        <c:v>9.6250000000000002E-2</c:v>
                      </c:pt>
                      <c:pt idx="685">
                        <c:v>9.1160000000000005E-2</c:v>
                      </c:pt>
                      <c:pt idx="686">
                        <c:v>0.10054</c:v>
                      </c:pt>
                      <c:pt idx="687">
                        <c:v>0.11716</c:v>
                      </c:pt>
                      <c:pt idx="688">
                        <c:v>0.10059999999999999</c:v>
                      </c:pt>
                      <c:pt idx="689">
                        <c:v>8.9190000000000005E-2</c:v>
                      </c:pt>
                      <c:pt idx="690">
                        <c:v>0.11353000000000001</c:v>
                      </c:pt>
                      <c:pt idx="691">
                        <c:v>0.13197</c:v>
                      </c:pt>
                      <c:pt idx="692">
                        <c:v>0.11659</c:v>
                      </c:pt>
                      <c:pt idx="693">
                        <c:v>0.11701</c:v>
                      </c:pt>
                      <c:pt idx="694">
                        <c:v>0.14111000000000001</c:v>
                      </c:pt>
                      <c:pt idx="695">
                        <c:v>0.14727999999999999</c:v>
                      </c:pt>
                      <c:pt idx="696">
                        <c:v>0.14946000000000001</c:v>
                      </c:pt>
                      <c:pt idx="697">
                        <c:v>0.15234</c:v>
                      </c:pt>
                      <c:pt idx="698">
                        <c:v>0.14910999999999999</c:v>
                      </c:pt>
                      <c:pt idx="699">
                        <c:v>0.14171</c:v>
                      </c:pt>
                      <c:pt idx="700">
                        <c:v>0.15462000000000001</c:v>
                      </c:pt>
                      <c:pt idx="701">
                        <c:v>0.17054</c:v>
                      </c:pt>
                      <c:pt idx="702">
                        <c:v>0.15836</c:v>
                      </c:pt>
                      <c:pt idx="703">
                        <c:v>0.15479999999999999</c:v>
                      </c:pt>
                      <c:pt idx="704">
                        <c:v>0.14946999999999999</c:v>
                      </c:pt>
                      <c:pt idx="705">
                        <c:v>0.15325</c:v>
                      </c:pt>
                      <c:pt idx="706">
                        <c:v>0.15436</c:v>
                      </c:pt>
                      <c:pt idx="707">
                        <c:v>0.16066</c:v>
                      </c:pt>
                      <c:pt idx="708">
                        <c:v>0.15534000000000001</c:v>
                      </c:pt>
                      <c:pt idx="709">
                        <c:v>0.15001</c:v>
                      </c:pt>
                      <c:pt idx="710">
                        <c:v>0.15154000000000001</c:v>
                      </c:pt>
                      <c:pt idx="711">
                        <c:v>0.15883</c:v>
                      </c:pt>
                      <c:pt idx="712">
                        <c:v>0.17671999999999999</c:v>
                      </c:pt>
                      <c:pt idx="713">
                        <c:v>0.19091</c:v>
                      </c:pt>
                      <c:pt idx="714">
                        <c:v>0.18728</c:v>
                      </c:pt>
                      <c:pt idx="715">
                        <c:v>0.17654</c:v>
                      </c:pt>
                      <c:pt idx="716">
                        <c:v>0.18576999999999999</c:v>
                      </c:pt>
                      <c:pt idx="717">
                        <c:v>0.20602000000000001</c:v>
                      </c:pt>
                      <c:pt idx="718">
                        <c:v>0.21631</c:v>
                      </c:pt>
                      <c:pt idx="719">
                        <c:v>0.22402</c:v>
                      </c:pt>
                      <c:pt idx="720">
                        <c:v>0.23408999999999999</c:v>
                      </c:pt>
                      <c:pt idx="721">
                        <c:v>0.24339</c:v>
                      </c:pt>
                      <c:pt idx="722">
                        <c:v>0.2462</c:v>
                      </c:pt>
                      <c:pt idx="723">
                        <c:v>0.25345000000000001</c:v>
                      </c:pt>
                      <c:pt idx="724">
                        <c:v>0.26723000000000002</c:v>
                      </c:pt>
                      <c:pt idx="725">
                        <c:v>0.28238999999999997</c:v>
                      </c:pt>
                      <c:pt idx="726">
                        <c:v>0.29609999999999997</c:v>
                      </c:pt>
                      <c:pt idx="727">
                        <c:v>0.31080000000000002</c:v>
                      </c:pt>
                      <c:pt idx="728">
                        <c:v>0.32911000000000001</c:v>
                      </c:pt>
                      <c:pt idx="729">
                        <c:v>0.33431</c:v>
                      </c:pt>
                      <c:pt idx="730">
                        <c:v>0.34323999999999999</c:v>
                      </c:pt>
                      <c:pt idx="731">
                        <c:v>0.36002000000000001</c:v>
                      </c:pt>
                      <c:pt idx="732">
                        <c:v>0.36973</c:v>
                      </c:pt>
                      <c:pt idx="733">
                        <c:v>0.36487000000000003</c:v>
                      </c:pt>
                      <c:pt idx="734">
                        <c:v>0.36982999999999999</c:v>
                      </c:pt>
                      <c:pt idx="735">
                        <c:v>0.39315</c:v>
                      </c:pt>
                      <c:pt idx="736">
                        <c:v>0.43469999999999998</c:v>
                      </c:pt>
                      <c:pt idx="737">
                        <c:v>0.46761999999999998</c:v>
                      </c:pt>
                      <c:pt idx="738">
                        <c:v>0.50407000000000002</c:v>
                      </c:pt>
                      <c:pt idx="739">
                        <c:v>0.54788999999999999</c:v>
                      </c:pt>
                      <c:pt idx="740">
                        <c:v>0.60167999999999999</c:v>
                      </c:pt>
                      <c:pt idx="741">
                        <c:v>0.61634999999999995</c:v>
                      </c:pt>
                      <c:pt idx="742">
                        <c:v>0.64222999999999997</c:v>
                      </c:pt>
                      <c:pt idx="743">
                        <c:v>0.66998999999999997</c:v>
                      </c:pt>
                      <c:pt idx="744">
                        <c:v>0.69345999999999997</c:v>
                      </c:pt>
                      <c:pt idx="745">
                        <c:v>0.68166000000000004</c:v>
                      </c:pt>
                      <c:pt idx="746">
                        <c:v>0.66993999999999998</c:v>
                      </c:pt>
                      <c:pt idx="747">
                        <c:v>0.66310999999999998</c:v>
                      </c:pt>
                      <c:pt idx="748">
                        <c:v>0.64666000000000001</c:v>
                      </c:pt>
                      <c:pt idx="749">
                        <c:v>0.60962000000000005</c:v>
                      </c:pt>
                      <c:pt idx="750">
                        <c:v>0.53832999999999998</c:v>
                      </c:pt>
                      <c:pt idx="751">
                        <c:v>0.47388000000000002</c:v>
                      </c:pt>
                      <c:pt idx="752">
                        <c:v>0.40914</c:v>
                      </c:pt>
                      <c:pt idx="753">
                        <c:v>0.35548999999999997</c:v>
                      </c:pt>
                      <c:pt idx="754">
                        <c:v>0.31098999999999999</c:v>
                      </c:pt>
                      <c:pt idx="755">
                        <c:v>0.26894000000000001</c:v>
                      </c:pt>
                      <c:pt idx="756">
                        <c:v>0.22165000000000001</c:v>
                      </c:pt>
                      <c:pt idx="757">
                        <c:v>0.17901</c:v>
                      </c:pt>
                      <c:pt idx="758">
                        <c:v>0.15248999999999999</c:v>
                      </c:pt>
                      <c:pt idx="759">
                        <c:v>0.12218</c:v>
                      </c:pt>
                      <c:pt idx="760">
                        <c:v>0.12103</c:v>
                      </c:pt>
                      <c:pt idx="761">
                        <c:v>0.12451</c:v>
                      </c:pt>
                      <c:pt idx="762">
                        <c:v>0.11743000000000001</c:v>
                      </c:pt>
                      <c:pt idx="763">
                        <c:v>9.9260000000000001E-2</c:v>
                      </c:pt>
                      <c:pt idx="764">
                        <c:v>8.745E-2</c:v>
                      </c:pt>
                      <c:pt idx="765">
                        <c:v>9.0139999999999998E-2</c:v>
                      </c:pt>
                      <c:pt idx="766">
                        <c:v>0.11434999999999999</c:v>
                      </c:pt>
                      <c:pt idx="767">
                        <c:v>0.14505999999999999</c:v>
                      </c:pt>
                      <c:pt idx="768">
                        <c:v>0.14588999999999999</c:v>
                      </c:pt>
                      <c:pt idx="769">
                        <c:v>0.13045000000000001</c:v>
                      </c:pt>
                      <c:pt idx="770">
                        <c:v>0.12497999999999999</c:v>
                      </c:pt>
                      <c:pt idx="771">
                        <c:v>0.12587999999999999</c:v>
                      </c:pt>
                      <c:pt idx="772">
                        <c:v>0.13733000000000001</c:v>
                      </c:pt>
                      <c:pt idx="773">
                        <c:v>0.13346</c:v>
                      </c:pt>
                      <c:pt idx="774">
                        <c:v>0.13013</c:v>
                      </c:pt>
                      <c:pt idx="775">
                        <c:v>0.12784000000000001</c:v>
                      </c:pt>
                      <c:pt idx="776">
                        <c:v>0.12392</c:v>
                      </c:pt>
                      <c:pt idx="777">
                        <c:v>0.12339</c:v>
                      </c:pt>
                      <c:pt idx="778">
                        <c:v>0.11806999999999999</c:v>
                      </c:pt>
                      <c:pt idx="779">
                        <c:v>8.6010000000000003E-2</c:v>
                      </c:pt>
                      <c:pt idx="780">
                        <c:v>4.8329999999999998E-2</c:v>
                      </c:pt>
                      <c:pt idx="781">
                        <c:v>5.2139999999999999E-2</c:v>
                      </c:pt>
                      <c:pt idx="782">
                        <c:v>8.5169999999999996E-2</c:v>
                      </c:pt>
                      <c:pt idx="783">
                        <c:v>0.10335</c:v>
                      </c:pt>
                      <c:pt idx="784">
                        <c:v>8.949E-2</c:v>
                      </c:pt>
                      <c:pt idx="785">
                        <c:v>6.8000000000000005E-2</c:v>
                      </c:pt>
                      <c:pt idx="786">
                        <c:v>6.2230000000000001E-2</c:v>
                      </c:pt>
                      <c:pt idx="787">
                        <c:v>8.3379999999999996E-2</c:v>
                      </c:pt>
                      <c:pt idx="788">
                        <c:v>8.5370000000000001E-2</c:v>
                      </c:pt>
                      <c:pt idx="789">
                        <c:v>9.2289999999999997E-2</c:v>
                      </c:pt>
                      <c:pt idx="790">
                        <c:v>0.125</c:v>
                      </c:pt>
                      <c:pt idx="791">
                        <c:v>0.15248</c:v>
                      </c:pt>
                      <c:pt idx="792">
                        <c:v>0.15767999999999999</c:v>
                      </c:pt>
                      <c:pt idx="793">
                        <c:v>0.17288999999999999</c:v>
                      </c:pt>
                      <c:pt idx="794">
                        <c:v>0.20111000000000001</c:v>
                      </c:pt>
                      <c:pt idx="795">
                        <c:v>0.18218000000000001</c:v>
                      </c:pt>
                      <c:pt idx="796">
                        <c:v>0.17737</c:v>
                      </c:pt>
                      <c:pt idx="797">
                        <c:v>0.18551000000000001</c:v>
                      </c:pt>
                      <c:pt idx="798">
                        <c:v>0.19001000000000001</c:v>
                      </c:pt>
                      <c:pt idx="799">
                        <c:v>0.17651</c:v>
                      </c:pt>
                      <c:pt idx="800">
                        <c:v>0.18473000000000001</c:v>
                      </c:pt>
                      <c:pt idx="801">
                        <c:v>0.15958</c:v>
                      </c:pt>
                      <c:pt idx="802">
                        <c:v>0.11817999999999999</c:v>
                      </c:pt>
                      <c:pt idx="803">
                        <c:v>0.13763</c:v>
                      </c:pt>
                      <c:pt idx="804">
                        <c:v>0.17538000000000001</c:v>
                      </c:pt>
                      <c:pt idx="805">
                        <c:v>0.16472999999999999</c:v>
                      </c:pt>
                      <c:pt idx="806">
                        <c:v>0.13020000000000001</c:v>
                      </c:pt>
                      <c:pt idx="807">
                        <c:v>0.14643999999999999</c:v>
                      </c:pt>
                      <c:pt idx="808">
                        <c:v>0.17172000000000001</c:v>
                      </c:pt>
                      <c:pt idx="809">
                        <c:v>0.19411999999999999</c:v>
                      </c:pt>
                      <c:pt idx="810">
                        <c:v>0.21085000000000001</c:v>
                      </c:pt>
                      <c:pt idx="811">
                        <c:v>0.22237000000000001</c:v>
                      </c:pt>
                      <c:pt idx="812">
                        <c:v>0.21612999999999999</c:v>
                      </c:pt>
                      <c:pt idx="813">
                        <c:v>0.23846999999999999</c:v>
                      </c:pt>
                      <c:pt idx="814">
                        <c:v>0.28097</c:v>
                      </c:pt>
                      <c:pt idx="815">
                        <c:v>0.31319999999999998</c:v>
                      </c:pt>
                      <c:pt idx="816">
                        <c:v>0.32722000000000001</c:v>
                      </c:pt>
                      <c:pt idx="817">
                        <c:v>0.34712999999999999</c:v>
                      </c:pt>
                      <c:pt idx="818">
                        <c:v>0.37552000000000002</c:v>
                      </c:pt>
                      <c:pt idx="819">
                        <c:v>0.40632000000000001</c:v>
                      </c:pt>
                      <c:pt idx="820">
                        <c:v>0.43779000000000001</c:v>
                      </c:pt>
                      <c:pt idx="821">
                        <c:v>0.46962999999999999</c:v>
                      </c:pt>
                      <c:pt idx="822">
                        <c:v>0.49117</c:v>
                      </c:pt>
                      <c:pt idx="823">
                        <c:v>0.51770000000000005</c:v>
                      </c:pt>
                      <c:pt idx="824">
                        <c:v>0.55847000000000002</c:v>
                      </c:pt>
                      <c:pt idx="825">
                        <c:v>0.60616000000000003</c:v>
                      </c:pt>
                      <c:pt idx="826">
                        <c:v>0.64442999999999995</c:v>
                      </c:pt>
                      <c:pt idx="827">
                        <c:v>0.67637999999999998</c:v>
                      </c:pt>
                      <c:pt idx="828">
                        <c:v>0.72665999999999997</c:v>
                      </c:pt>
                      <c:pt idx="829">
                        <c:v>0.76068000000000002</c:v>
                      </c:pt>
                      <c:pt idx="830">
                        <c:v>0.76063999999999998</c:v>
                      </c:pt>
                      <c:pt idx="831">
                        <c:v>0.79469000000000001</c:v>
                      </c:pt>
                      <c:pt idx="832">
                        <c:v>0.84936</c:v>
                      </c:pt>
                      <c:pt idx="833">
                        <c:v>0.91188999999999998</c:v>
                      </c:pt>
                      <c:pt idx="834">
                        <c:v>0.93610000000000004</c:v>
                      </c:pt>
                      <c:pt idx="835">
                        <c:v>0.97043999999999997</c:v>
                      </c:pt>
                      <c:pt idx="836">
                        <c:v>1.01075</c:v>
                      </c:pt>
                      <c:pt idx="837">
                        <c:v>1.0621499999999999</c:v>
                      </c:pt>
                      <c:pt idx="838">
                        <c:v>1.11835</c:v>
                      </c:pt>
                      <c:pt idx="839">
                        <c:v>1.1816899999999999</c:v>
                      </c:pt>
                      <c:pt idx="840">
                        <c:v>1.24946</c:v>
                      </c:pt>
                      <c:pt idx="841">
                        <c:v>1.2941199999999999</c:v>
                      </c:pt>
                      <c:pt idx="842">
                        <c:v>1.3220099999999999</c:v>
                      </c:pt>
                      <c:pt idx="843">
                        <c:v>1.3769400000000001</c:v>
                      </c:pt>
                      <c:pt idx="844">
                        <c:v>1.4256200000000001</c:v>
                      </c:pt>
                      <c:pt idx="845">
                        <c:v>1.4747699999999999</c:v>
                      </c:pt>
                      <c:pt idx="846">
                        <c:v>1.53732</c:v>
                      </c:pt>
                      <c:pt idx="847">
                        <c:v>1.6102000000000001</c:v>
                      </c:pt>
                      <c:pt idx="848">
                        <c:v>1.6660699999999999</c:v>
                      </c:pt>
                      <c:pt idx="849">
                        <c:v>1.73308</c:v>
                      </c:pt>
                      <c:pt idx="850">
                        <c:v>1.8143800000000001</c:v>
                      </c:pt>
                      <c:pt idx="851">
                        <c:v>1.8536699999999999</c:v>
                      </c:pt>
                      <c:pt idx="852">
                        <c:v>1.8621799999999999</c:v>
                      </c:pt>
                      <c:pt idx="853">
                        <c:v>1.90991</c:v>
                      </c:pt>
                      <c:pt idx="854">
                        <c:v>1.99536</c:v>
                      </c:pt>
                      <c:pt idx="855">
                        <c:v>2.0667900000000001</c:v>
                      </c:pt>
                      <c:pt idx="856">
                        <c:v>2.1097700000000001</c:v>
                      </c:pt>
                      <c:pt idx="857">
                        <c:v>2.1731600000000002</c:v>
                      </c:pt>
                      <c:pt idx="858">
                        <c:v>2.2153</c:v>
                      </c:pt>
                      <c:pt idx="859">
                        <c:v>2.2447400000000002</c:v>
                      </c:pt>
                      <c:pt idx="860">
                        <c:v>2.2706</c:v>
                      </c:pt>
                      <c:pt idx="861">
                        <c:v>2.35663</c:v>
                      </c:pt>
                      <c:pt idx="862">
                        <c:v>2.4007000000000001</c:v>
                      </c:pt>
                      <c:pt idx="863">
                        <c:v>2.4251399999999999</c:v>
                      </c:pt>
                      <c:pt idx="864">
                        <c:v>2.4674299999999998</c:v>
                      </c:pt>
                      <c:pt idx="865">
                        <c:v>2.5863700000000001</c:v>
                      </c:pt>
                      <c:pt idx="866">
                        <c:v>2.6840099999999998</c:v>
                      </c:pt>
                      <c:pt idx="867">
                        <c:v>2.7642600000000002</c:v>
                      </c:pt>
                      <c:pt idx="868">
                        <c:v>2.7981500000000001</c:v>
                      </c:pt>
                      <c:pt idx="869">
                        <c:v>2.8623500000000002</c:v>
                      </c:pt>
                      <c:pt idx="870">
                        <c:v>2.9808699999999999</c:v>
                      </c:pt>
                      <c:pt idx="871">
                        <c:v>3.1667299999999998</c:v>
                      </c:pt>
                      <c:pt idx="872">
                        <c:v>3.2861199999999999</c:v>
                      </c:pt>
                      <c:pt idx="873">
                        <c:v>3.3283700000000001</c:v>
                      </c:pt>
                      <c:pt idx="874">
                        <c:v>3.3721199999999998</c:v>
                      </c:pt>
                      <c:pt idx="875">
                        <c:v>3.5279400000000001</c:v>
                      </c:pt>
                      <c:pt idx="876">
                        <c:v>3.6999900000000001</c:v>
                      </c:pt>
                      <c:pt idx="877">
                        <c:v>3.8690099999999998</c:v>
                      </c:pt>
                      <c:pt idx="878">
                        <c:v>4.0352199999999998</c:v>
                      </c:pt>
                      <c:pt idx="879">
                        <c:v>4.2296500000000004</c:v>
                      </c:pt>
                      <c:pt idx="880">
                        <c:v>4.4439599999999997</c:v>
                      </c:pt>
                      <c:pt idx="881">
                        <c:v>4.7168099999999997</c:v>
                      </c:pt>
                      <c:pt idx="882">
                        <c:v>4.9285199999999998</c:v>
                      </c:pt>
                      <c:pt idx="883">
                        <c:v>5.1036999999999999</c:v>
                      </c:pt>
                      <c:pt idx="884">
                        <c:v>5.3532900000000003</c:v>
                      </c:pt>
                      <c:pt idx="885">
                        <c:v>5.69346</c:v>
                      </c:pt>
                      <c:pt idx="886">
                        <c:v>5.9092399999999996</c:v>
                      </c:pt>
                      <c:pt idx="887">
                        <c:v>6.0431900000000001</c:v>
                      </c:pt>
                      <c:pt idx="888">
                        <c:v>6.0597599999999998</c:v>
                      </c:pt>
                      <c:pt idx="889">
                        <c:v>5.9388800000000002</c:v>
                      </c:pt>
                      <c:pt idx="890">
                        <c:v>5.69184</c:v>
                      </c:pt>
                      <c:pt idx="891">
                        <c:v>5.4238400000000002</c:v>
                      </c:pt>
                      <c:pt idx="892">
                        <c:v>5.0836499999999996</c:v>
                      </c:pt>
                      <c:pt idx="893">
                        <c:v>4.6364999999999998</c:v>
                      </c:pt>
                      <c:pt idx="894">
                        <c:v>4.1081500000000002</c:v>
                      </c:pt>
                      <c:pt idx="895">
                        <c:v>3.56596</c:v>
                      </c:pt>
                      <c:pt idx="896">
                        <c:v>3.0318800000000001</c:v>
                      </c:pt>
                      <c:pt idx="897">
                        <c:v>2.5663299999999998</c:v>
                      </c:pt>
                      <c:pt idx="898">
                        <c:v>2.1667200000000002</c:v>
                      </c:pt>
                      <c:pt idx="899">
                        <c:v>1.8512900000000001</c:v>
                      </c:pt>
                      <c:pt idx="900">
                        <c:v>1.5888</c:v>
                      </c:pt>
                      <c:pt idx="901">
                        <c:v>1.3692</c:v>
                      </c:pt>
                      <c:pt idx="902">
                        <c:v>1.1983999999999999</c:v>
                      </c:pt>
                      <c:pt idx="903">
                        <c:v>1.10005</c:v>
                      </c:pt>
                      <c:pt idx="904">
                        <c:v>1.0243199999999999</c:v>
                      </c:pt>
                      <c:pt idx="905">
                        <c:v>0.93398000000000003</c:v>
                      </c:pt>
                      <c:pt idx="906">
                        <c:v>0.82847999999999999</c:v>
                      </c:pt>
                      <c:pt idx="907">
                        <c:v>0.75883</c:v>
                      </c:pt>
                      <c:pt idx="908">
                        <c:v>0.70618000000000003</c:v>
                      </c:pt>
                      <c:pt idx="909">
                        <c:v>0.67442000000000002</c:v>
                      </c:pt>
                      <c:pt idx="910">
                        <c:v>0.63782000000000005</c:v>
                      </c:pt>
                      <c:pt idx="911">
                        <c:v>0.58375999999999995</c:v>
                      </c:pt>
                      <c:pt idx="912">
                        <c:v>0.52581999999999995</c:v>
                      </c:pt>
                      <c:pt idx="913">
                        <c:v>0.47466000000000003</c:v>
                      </c:pt>
                      <c:pt idx="914">
                        <c:v>0.44407999999999997</c:v>
                      </c:pt>
                      <c:pt idx="915">
                        <c:v>0.43225999999999998</c:v>
                      </c:pt>
                      <c:pt idx="916">
                        <c:v>0.42392000000000002</c:v>
                      </c:pt>
                      <c:pt idx="917">
                        <c:v>0.39776</c:v>
                      </c:pt>
                      <c:pt idx="918">
                        <c:v>0.38016</c:v>
                      </c:pt>
                      <c:pt idx="919">
                        <c:v>0.36803999999999998</c:v>
                      </c:pt>
                      <c:pt idx="920">
                        <c:v>0.35003000000000001</c:v>
                      </c:pt>
                      <c:pt idx="921">
                        <c:v>0.35047</c:v>
                      </c:pt>
                      <c:pt idx="922">
                        <c:v>0.34870000000000001</c:v>
                      </c:pt>
                      <c:pt idx="923">
                        <c:v>0.31122</c:v>
                      </c:pt>
                      <c:pt idx="924">
                        <c:v>0.26780999999999999</c:v>
                      </c:pt>
                      <c:pt idx="925">
                        <c:v>0.27378999999999998</c:v>
                      </c:pt>
                      <c:pt idx="926">
                        <c:v>0.27499000000000001</c:v>
                      </c:pt>
                      <c:pt idx="927">
                        <c:v>0.27095000000000002</c:v>
                      </c:pt>
                      <c:pt idx="928">
                        <c:v>0.27165</c:v>
                      </c:pt>
                      <c:pt idx="929">
                        <c:v>0.29100999999999999</c:v>
                      </c:pt>
                      <c:pt idx="930">
                        <c:v>0.30071999999999999</c:v>
                      </c:pt>
                      <c:pt idx="931">
                        <c:v>0.2883</c:v>
                      </c:pt>
                      <c:pt idx="932">
                        <c:v>0.25883</c:v>
                      </c:pt>
                      <c:pt idx="933">
                        <c:v>0.25688</c:v>
                      </c:pt>
                      <c:pt idx="934">
                        <c:v>0.27428999999999998</c:v>
                      </c:pt>
                      <c:pt idx="935">
                        <c:v>0.28926000000000002</c:v>
                      </c:pt>
                      <c:pt idx="936">
                        <c:v>0.28084999999999999</c:v>
                      </c:pt>
                      <c:pt idx="937">
                        <c:v>0.29976999999999998</c:v>
                      </c:pt>
                      <c:pt idx="938">
                        <c:v>0.32257999999999998</c:v>
                      </c:pt>
                      <c:pt idx="939">
                        <c:v>0.34197</c:v>
                      </c:pt>
                      <c:pt idx="940">
                        <c:v>0.33709</c:v>
                      </c:pt>
                      <c:pt idx="941">
                        <c:v>0.33787</c:v>
                      </c:pt>
                      <c:pt idx="942">
                        <c:v>0.37057000000000001</c:v>
                      </c:pt>
                      <c:pt idx="943">
                        <c:v>0.37801000000000001</c:v>
                      </c:pt>
                      <c:pt idx="944">
                        <c:v>0.37962000000000001</c:v>
                      </c:pt>
                      <c:pt idx="945">
                        <c:v>0.37852000000000002</c:v>
                      </c:pt>
                      <c:pt idx="946">
                        <c:v>0.39576</c:v>
                      </c:pt>
                      <c:pt idx="947">
                        <c:v>0.38278000000000001</c:v>
                      </c:pt>
                      <c:pt idx="948">
                        <c:v>0.3977</c:v>
                      </c:pt>
                      <c:pt idx="949">
                        <c:v>0.44339000000000001</c:v>
                      </c:pt>
                      <c:pt idx="950">
                        <c:v>0.48653999999999997</c:v>
                      </c:pt>
                      <c:pt idx="951">
                        <c:v>0.50744</c:v>
                      </c:pt>
                      <c:pt idx="952">
                        <c:v>0.51997000000000004</c:v>
                      </c:pt>
                      <c:pt idx="953">
                        <c:v>0.53488999999999998</c:v>
                      </c:pt>
                      <c:pt idx="954">
                        <c:v>0.54552999999999996</c:v>
                      </c:pt>
                      <c:pt idx="955">
                        <c:v>0.57025999999999999</c:v>
                      </c:pt>
                      <c:pt idx="956">
                        <c:v>0.57457999999999998</c:v>
                      </c:pt>
                      <c:pt idx="957">
                        <c:v>0.57582</c:v>
                      </c:pt>
                      <c:pt idx="958">
                        <c:v>0.57333999999999996</c:v>
                      </c:pt>
                      <c:pt idx="959">
                        <c:v>0.61931000000000003</c:v>
                      </c:pt>
                      <c:pt idx="960">
                        <c:v>0.64636000000000005</c:v>
                      </c:pt>
                      <c:pt idx="961">
                        <c:v>0.65556999999999999</c:v>
                      </c:pt>
                      <c:pt idx="962">
                        <c:v>0.65046000000000004</c:v>
                      </c:pt>
                      <c:pt idx="963">
                        <c:v>0.67123999999999995</c:v>
                      </c:pt>
                      <c:pt idx="964">
                        <c:v>0.68859999999999999</c:v>
                      </c:pt>
                      <c:pt idx="965">
                        <c:v>0.68371000000000004</c:v>
                      </c:pt>
                      <c:pt idx="966">
                        <c:v>0.67800000000000005</c:v>
                      </c:pt>
                      <c:pt idx="967">
                        <c:v>0.68172999999999995</c:v>
                      </c:pt>
                      <c:pt idx="968">
                        <c:v>0.70555000000000001</c:v>
                      </c:pt>
                      <c:pt idx="969">
                        <c:v>0.70809</c:v>
                      </c:pt>
                      <c:pt idx="970">
                        <c:v>0.73451</c:v>
                      </c:pt>
                      <c:pt idx="971">
                        <c:v>0.77183999999999997</c:v>
                      </c:pt>
                      <c:pt idx="972">
                        <c:v>0.80403000000000002</c:v>
                      </c:pt>
                      <c:pt idx="973">
                        <c:v>0.83015000000000005</c:v>
                      </c:pt>
                      <c:pt idx="974">
                        <c:v>0.83962000000000003</c:v>
                      </c:pt>
                      <c:pt idx="975">
                        <c:v>0.83453999999999995</c:v>
                      </c:pt>
                      <c:pt idx="976">
                        <c:v>0.82006000000000001</c:v>
                      </c:pt>
                      <c:pt idx="977">
                        <c:v>0.86509999999999998</c:v>
                      </c:pt>
                      <c:pt idx="978">
                        <c:v>0.90476999999999996</c:v>
                      </c:pt>
                      <c:pt idx="979">
                        <c:v>0.93398000000000003</c:v>
                      </c:pt>
                      <c:pt idx="980">
                        <c:v>0.96062000000000003</c:v>
                      </c:pt>
                      <c:pt idx="981">
                        <c:v>0.98838999999999999</c:v>
                      </c:pt>
                      <c:pt idx="982">
                        <c:v>1.0031699999999999</c:v>
                      </c:pt>
                      <c:pt idx="983">
                        <c:v>0.99685999999999997</c:v>
                      </c:pt>
                      <c:pt idx="984">
                        <c:v>1.00989</c:v>
                      </c:pt>
                      <c:pt idx="985">
                        <c:v>1.0110300000000001</c:v>
                      </c:pt>
                      <c:pt idx="986">
                        <c:v>1.03624</c:v>
                      </c:pt>
                      <c:pt idx="987">
                        <c:v>1.06403</c:v>
                      </c:pt>
                      <c:pt idx="988">
                        <c:v>1.10066</c:v>
                      </c:pt>
                      <c:pt idx="989">
                        <c:v>1.1295999999999999</c:v>
                      </c:pt>
                      <c:pt idx="990">
                        <c:v>1.15781</c:v>
                      </c:pt>
                      <c:pt idx="991">
                        <c:v>1.19459</c:v>
                      </c:pt>
                      <c:pt idx="992">
                        <c:v>1.22366</c:v>
                      </c:pt>
                      <c:pt idx="993">
                        <c:v>1.2685999999999999</c:v>
                      </c:pt>
                      <c:pt idx="994">
                        <c:v>1.3022400000000001</c:v>
                      </c:pt>
                      <c:pt idx="995">
                        <c:v>1.3431999999999999</c:v>
                      </c:pt>
                      <c:pt idx="996">
                        <c:v>1.36585</c:v>
                      </c:pt>
                      <c:pt idx="997">
                        <c:v>1.4058299999999999</c:v>
                      </c:pt>
                      <c:pt idx="998">
                        <c:v>1.4496199999999999</c:v>
                      </c:pt>
                      <c:pt idx="999">
                        <c:v>1.5145299999999999</c:v>
                      </c:pt>
                      <c:pt idx="1000">
                        <c:v>1.54897</c:v>
                      </c:pt>
                      <c:pt idx="1001">
                        <c:v>1.583</c:v>
                      </c:pt>
                      <c:pt idx="1002">
                        <c:v>1.5965199999999999</c:v>
                      </c:pt>
                      <c:pt idx="1003">
                        <c:v>1.6374200000000001</c:v>
                      </c:pt>
                      <c:pt idx="1004">
                        <c:v>1.6698299999999999</c:v>
                      </c:pt>
                      <c:pt idx="1005">
                        <c:v>1.69659</c:v>
                      </c:pt>
                      <c:pt idx="1006">
                        <c:v>1.71746</c:v>
                      </c:pt>
                      <c:pt idx="1007">
                        <c:v>1.7631300000000001</c:v>
                      </c:pt>
                      <c:pt idx="1008">
                        <c:v>1.83026</c:v>
                      </c:pt>
                      <c:pt idx="1009">
                        <c:v>1.88409</c:v>
                      </c:pt>
                      <c:pt idx="1010">
                        <c:v>1.91709</c:v>
                      </c:pt>
                      <c:pt idx="1011">
                        <c:v>1.93323</c:v>
                      </c:pt>
                      <c:pt idx="1012">
                        <c:v>2.00325</c:v>
                      </c:pt>
                      <c:pt idx="1013">
                        <c:v>2.0917699999999999</c:v>
                      </c:pt>
                      <c:pt idx="1014">
                        <c:v>2.1648900000000002</c:v>
                      </c:pt>
                      <c:pt idx="1015">
                        <c:v>2.1894399999999998</c:v>
                      </c:pt>
                      <c:pt idx="1016">
                        <c:v>2.2280500000000001</c:v>
                      </c:pt>
                      <c:pt idx="1017">
                        <c:v>2.2765</c:v>
                      </c:pt>
                      <c:pt idx="1018">
                        <c:v>2.32945</c:v>
                      </c:pt>
                      <c:pt idx="1019">
                        <c:v>2.3726500000000001</c:v>
                      </c:pt>
                      <c:pt idx="1020">
                        <c:v>2.4575</c:v>
                      </c:pt>
                      <c:pt idx="1021">
                        <c:v>2.5583100000000001</c:v>
                      </c:pt>
                      <c:pt idx="1022">
                        <c:v>2.6131199999999999</c:v>
                      </c:pt>
                      <c:pt idx="1023">
                        <c:v>2.6192799999999998</c:v>
                      </c:pt>
                      <c:pt idx="1024">
                        <c:v>2.5991599999999999</c:v>
                      </c:pt>
                      <c:pt idx="1025">
                        <c:v>2.62514</c:v>
                      </c:pt>
                      <c:pt idx="1026">
                        <c:v>2.6233900000000001</c:v>
                      </c:pt>
                      <c:pt idx="1027">
                        <c:v>2.60989</c:v>
                      </c:pt>
                      <c:pt idx="1028">
                        <c:v>2.5535000000000001</c:v>
                      </c:pt>
                      <c:pt idx="1029">
                        <c:v>2.5196900000000002</c:v>
                      </c:pt>
                      <c:pt idx="1030">
                        <c:v>2.4681999999999999</c:v>
                      </c:pt>
                      <c:pt idx="1031">
                        <c:v>2.3973</c:v>
                      </c:pt>
                      <c:pt idx="1032">
                        <c:v>2.3247</c:v>
                      </c:pt>
                      <c:pt idx="1033">
                        <c:v>2.2243200000000001</c:v>
                      </c:pt>
                      <c:pt idx="1034">
                        <c:v>2.1412100000000001</c:v>
                      </c:pt>
                      <c:pt idx="1035">
                        <c:v>2.0851999999999999</c:v>
                      </c:pt>
                      <c:pt idx="1036">
                        <c:v>2.0539700000000001</c:v>
                      </c:pt>
                      <c:pt idx="1037">
                        <c:v>2.0064000000000002</c:v>
                      </c:pt>
                      <c:pt idx="1038">
                        <c:v>1.9823299999999999</c:v>
                      </c:pt>
                      <c:pt idx="1039">
                        <c:v>1.95821</c:v>
                      </c:pt>
                      <c:pt idx="1040">
                        <c:v>1.93302</c:v>
                      </c:pt>
                      <c:pt idx="1041">
                        <c:v>1.93367</c:v>
                      </c:pt>
                      <c:pt idx="1042">
                        <c:v>1.9538800000000001</c:v>
                      </c:pt>
                      <c:pt idx="1043">
                        <c:v>1.9753499999999999</c:v>
                      </c:pt>
                      <c:pt idx="1044">
                        <c:v>2.0009700000000001</c:v>
                      </c:pt>
                      <c:pt idx="1045">
                        <c:v>2.0537299999999998</c:v>
                      </c:pt>
                      <c:pt idx="1046">
                        <c:v>2.0977100000000002</c:v>
                      </c:pt>
                      <c:pt idx="1047">
                        <c:v>2.1356700000000002</c:v>
                      </c:pt>
                      <c:pt idx="1048">
                        <c:v>2.1604899999999998</c:v>
                      </c:pt>
                      <c:pt idx="1049">
                        <c:v>2.1847099999999999</c:v>
                      </c:pt>
                      <c:pt idx="1050">
                        <c:v>2.20919</c:v>
                      </c:pt>
                      <c:pt idx="1051">
                        <c:v>2.2610600000000001</c:v>
                      </c:pt>
                      <c:pt idx="1052">
                        <c:v>2.3216299999999999</c:v>
                      </c:pt>
                      <c:pt idx="1053">
                        <c:v>2.3727299999999998</c:v>
                      </c:pt>
                      <c:pt idx="1054">
                        <c:v>2.3960300000000001</c:v>
                      </c:pt>
                      <c:pt idx="1055">
                        <c:v>2.4143599999999998</c:v>
                      </c:pt>
                      <c:pt idx="1056">
                        <c:v>2.4282599999999999</c:v>
                      </c:pt>
                      <c:pt idx="1057">
                        <c:v>2.41154</c:v>
                      </c:pt>
                      <c:pt idx="1058">
                        <c:v>2.40855</c:v>
                      </c:pt>
                      <c:pt idx="1059">
                        <c:v>2.3647499999999999</c:v>
                      </c:pt>
                      <c:pt idx="1060">
                        <c:v>2.3599899999999998</c:v>
                      </c:pt>
                      <c:pt idx="1061">
                        <c:v>2.1320899999999998</c:v>
                      </c:pt>
                      <c:pt idx="1062">
                        <c:v>1.8948499999999999</c:v>
                      </c:pt>
                      <c:pt idx="1063">
                        <c:v>1.75278</c:v>
                      </c:pt>
                      <c:pt idx="1064">
                        <c:v>1.83799</c:v>
                      </c:pt>
                      <c:pt idx="1065">
                        <c:v>1.89317</c:v>
                      </c:pt>
                      <c:pt idx="1066">
                        <c:v>1.9501999999999999</c:v>
                      </c:pt>
                      <c:pt idx="1067">
                        <c:v>2.0076399999999999</c:v>
                      </c:pt>
                      <c:pt idx="1068">
                        <c:v>2.04067</c:v>
                      </c:pt>
                      <c:pt idx="1069">
                        <c:v>2.0784099999999999</c:v>
                      </c:pt>
                      <c:pt idx="1070">
                        <c:v>2.1290900000000001</c:v>
                      </c:pt>
                      <c:pt idx="1071">
                        <c:v>2.1731600000000002</c:v>
                      </c:pt>
                      <c:pt idx="1072">
                        <c:v>2.19231</c:v>
                      </c:pt>
                      <c:pt idx="1073">
                        <c:v>2.22397</c:v>
                      </c:pt>
                      <c:pt idx="1074">
                        <c:v>2.2927599999999999</c:v>
                      </c:pt>
                      <c:pt idx="1075">
                        <c:v>2.3418600000000001</c:v>
                      </c:pt>
                      <c:pt idx="1076">
                        <c:v>2.3200699999999999</c:v>
                      </c:pt>
                      <c:pt idx="1077">
                        <c:v>2.2871899999999998</c:v>
                      </c:pt>
                      <c:pt idx="1078">
                        <c:v>2.2890600000000001</c:v>
                      </c:pt>
                      <c:pt idx="1079">
                        <c:v>2.2932999999999999</c:v>
                      </c:pt>
                      <c:pt idx="1080">
                        <c:v>2.2639200000000002</c:v>
                      </c:pt>
                      <c:pt idx="1081">
                        <c:v>2.22437</c:v>
                      </c:pt>
                      <c:pt idx="1082">
                        <c:v>2.1788699999999999</c:v>
                      </c:pt>
                      <c:pt idx="1083">
                        <c:v>2.1349100000000001</c:v>
                      </c:pt>
                      <c:pt idx="1084">
                        <c:v>2.0654599999999999</c:v>
                      </c:pt>
                      <c:pt idx="1085">
                        <c:v>2.0013999999999998</c:v>
                      </c:pt>
                      <c:pt idx="1086">
                        <c:v>1.9679899999999999</c:v>
                      </c:pt>
                      <c:pt idx="1087">
                        <c:v>1.9704900000000001</c:v>
                      </c:pt>
                      <c:pt idx="1088">
                        <c:v>1.9733799999999999</c:v>
                      </c:pt>
                      <c:pt idx="1089">
                        <c:v>1.9560500000000001</c:v>
                      </c:pt>
                      <c:pt idx="1090">
                        <c:v>1.95235</c:v>
                      </c:pt>
                      <c:pt idx="1091">
                        <c:v>1.96339</c:v>
                      </c:pt>
                      <c:pt idx="1092">
                        <c:v>1.9873000000000001</c:v>
                      </c:pt>
                      <c:pt idx="1093">
                        <c:v>1.9885999999999999</c:v>
                      </c:pt>
                      <c:pt idx="1094">
                        <c:v>1.97218</c:v>
                      </c:pt>
                      <c:pt idx="1095">
                        <c:v>1.9877499999999999</c:v>
                      </c:pt>
                      <c:pt idx="1096">
                        <c:v>2.0364800000000001</c:v>
                      </c:pt>
                      <c:pt idx="1097">
                        <c:v>2.0836399999999999</c:v>
                      </c:pt>
                      <c:pt idx="1098">
                        <c:v>2.1001099999999999</c:v>
                      </c:pt>
                      <c:pt idx="1099">
                        <c:v>2.1331500000000001</c:v>
                      </c:pt>
                      <c:pt idx="1100">
                        <c:v>2.1638199999999999</c:v>
                      </c:pt>
                      <c:pt idx="1101">
                        <c:v>2.2177500000000001</c:v>
                      </c:pt>
                      <c:pt idx="1102">
                        <c:v>2.2153100000000001</c:v>
                      </c:pt>
                      <c:pt idx="1103">
                        <c:v>2.1812900000000002</c:v>
                      </c:pt>
                      <c:pt idx="1104">
                        <c:v>2.16879</c:v>
                      </c:pt>
                      <c:pt idx="1105">
                        <c:v>2.1736900000000001</c:v>
                      </c:pt>
                      <c:pt idx="1106">
                        <c:v>2.1311599999999999</c:v>
                      </c:pt>
                      <c:pt idx="1107">
                        <c:v>2.05687</c:v>
                      </c:pt>
                      <c:pt idx="1108">
                        <c:v>1.97688</c:v>
                      </c:pt>
                      <c:pt idx="1109">
                        <c:v>1.8886000000000001</c:v>
                      </c:pt>
                      <c:pt idx="1110">
                        <c:v>1.78084</c:v>
                      </c:pt>
                      <c:pt idx="1111">
                        <c:v>1.7205999999999999</c:v>
                      </c:pt>
                      <c:pt idx="1112">
                        <c:v>1.6321399999999999</c:v>
                      </c:pt>
                      <c:pt idx="1113">
                        <c:v>1.5388299999999999</c:v>
                      </c:pt>
                      <c:pt idx="1114">
                        <c:v>1.4265300000000001</c:v>
                      </c:pt>
                      <c:pt idx="1115">
                        <c:v>1.3261000000000001</c:v>
                      </c:pt>
                      <c:pt idx="1116">
                        <c:v>1.24169</c:v>
                      </c:pt>
                      <c:pt idx="1117">
                        <c:v>1.1744600000000001</c:v>
                      </c:pt>
                      <c:pt idx="1118">
                        <c:v>1.1284000000000001</c:v>
                      </c:pt>
                      <c:pt idx="1119">
                        <c:v>1.0847899999999999</c:v>
                      </c:pt>
                      <c:pt idx="1120">
                        <c:v>1.0540400000000001</c:v>
                      </c:pt>
                      <c:pt idx="1121">
                        <c:v>1.0218</c:v>
                      </c:pt>
                      <c:pt idx="1122">
                        <c:v>0.99453000000000003</c:v>
                      </c:pt>
                      <c:pt idx="1123">
                        <c:v>0.99134999999999995</c:v>
                      </c:pt>
                      <c:pt idx="1124">
                        <c:v>0.99372000000000005</c:v>
                      </c:pt>
                      <c:pt idx="1125">
                        <c:v>0.97418000000000005</c:v>
                      </c:pt>
                      <c:pt idx="1126">
                        <c:v>0.94096000000000002</c:v>
                      </c:pt>
                      <c:pt idx="1127">
                        <c:v>0.91307000000000005</c:v>
                      </c:pt>
                      <c:pt idx="1128">
                        <c:v>0.93208999999999997</c:v>
                      </c:pt>
                      <c:pt idx="1129">
                        <c:v>0.95831</c:v>
                      </c:pt>
                      <c:pt idx="1130">
                        <c:v>0.97341999999999995</c:v>
                      </c:pt>
                      <c:pt idx="1131">
                        <c:v>0.95830000000000004</c:v>
                      </c:pt>
                      <c:pt idx="1132">
                        <c:v>0.95189999999999997</c:v>
                      </c:pt>
                    </c:numCache>
                  </c:numRef>
                </c:yVal>
                <c:smooth val="1"/>
                <c:extLst xmlns:c15="http://schemas.microsoft.com/office/drawing/2012/chart">
                  <c:ext xmlns:c16="http://schemas.microsoft.com/office/drawing/2014/chart" uri="{C3380CC4-5D6E-409C-BE32-E72D297353CC}">
                    <c16:uniqueId val="{00000003-BA24-4D9A-B745-9BAE61DCA5D5}"/>
                  </c:ext>
                </c:extLst>
              </c15:ser>
            </c15:filteredScatterSeries>
            <c15:filteredScatterSeries>
              <c15:ser>
                <c:idx val="7"/>
                <c:order val="2"/>
                <c:tx>
                  <c:v>Sample 1 (tempered)</c:v>
                </c:tx>
                <c:marker>
                  <c:symbol val="none"/>
                </c:marker>
                <c:xVal>
                  <c:numRef>
                    <c:extLst xmlns:c15="http://schemas.microsoft.com/office/drawing/2012/chart">
                      <c:ext xmlns:c15="http://schemas.microsoft.com/office/drawing/2012/chart" uri="{02D57815-91ED-43cb-92C2-25804820EDAC}">
                        <c15:formulaRef>
                          <c15:sqref>'Sample 1'!$S$2:$S$1134</c15:sqref>
                        </c15:formulaRef>
                      </c:ext>
                    </c:extLst>
                    <c:numCache>
                      <c:formatCode>General</c:formatCode>
                      <c:ptCount val="1133"/>
                      <c:pt idx="0">
                        <c:v>0.31555</c:v>
                      </c:pt>
                      <c:pt idx="1">
                        <c:v>0.33050000000000002</c:v>
                      </c:pt>
                      <c:pt idx="2">
                        <c:v>0.34545999999999999</c:v>
                      </c:pt>
                      <c:pt idx="3">
                        <c:v>0.36042000000000002</c:v>
                      </c:pt>
                      <c:pt idx="4">
                        <c:v>0.37536999999999998</c:v>
                      </c:pt>
                      <c:pt idx="5">
                        <c:v>0.39033000000000001</c:v>
                      </c:pt>
                      <c:pt idx="6">
                        <c:v>0.40528999999999998</c:v>
                      </c:pt>
                      <c:pt idx="7">
                        <c:v>0.42024</c:v>
                      </c:pt>
                      <c:pt idx="8">
                        <c:v>0.43519999999999998</c:v>
                      </c:pt>
                      <c:pt idx="9">
                        <c:v>0.45014999999999999</c:v>
                      </c:pt>
                      <c:pt idx="10">
                        <c:v>0.46511000000000002</c:v>
                      </c:pt>
                      <c:pt idx="11">
                        <c:v>0.48007</c:v>
                      </c:pt>
                      <c:pt idx="12">
                        <c:v>0.49502000000000002</c:v>
                      </c:pt>
                      <c:pt idx="13">
                        <c:v>0.50997999999999999</c:v>
                      </c:pt>
                      <c:pt idx="14">
                        <c:v>0.52493999999999996</c:v>
                      </c:pt>
                      <c:pt idx="15">
                        <c:v>0.53988999999999998</c:v>
                      </c:pt>
                      <c:pt idx="16">
                        <c:v>0.55484999999999995</c:v>
                      </c:pt>
                      <c:pt idx="17">
                        <c:v>0.56981000000000004</c:v>
                      </c:pt>
                      <c:pt idx="18">
                        <c:v>0.58475999999999995</c:v>
                      </c:pt>
                      <c:pt idx="19">
                        <c:v>0.59972000000000003</c:v>
                      </c:pt>
                      <c:pt idx="20">
                        <c:v>0.61467000000000005</c:v>
                      </c:pt>
                      <c:pt idx="21">
                        <c:v>0.62963000000000002</c:v>
                      </c:pt>
                      <c:pt idx="22">
                        <c:v>0.64459</c:v>
                      </c:pt>
                      <c:pt idx="23">
                        <c:v>0.65954000000000002</c:v>
                      </c:pt>
                      <c:pt idx="24">
                        <c:v>0.67449999999999999</c:v>
                      </c:pt>
                      <c:pt idx="25">
                        <c:v>0.68945000000000001</c:v>
                      </c:pt>
                      <c:pt idx="26">
                        <c:v>0.70440999999999998</c:v>
                      </c:pt>
                      <c:pt idx="27">
                        <c:v>0.71936999999999995</c:v>
                      </c:pt>
                      <c:pt idx="28">
                        <c:v>0.73431999999999997</c:v>
                      </c:pt>
                      <c:pt idx="29">
                        <c:v>0.74927999999999995</c:v>
                      </c:pt>
                      <c:pt idx="30">
                        <c:v>0.76422999999999996</c:v>
                      </c:pt>
                      <c:pt idx="31">
                        <c:v>0.77919000000000005</c:v>
                      </c:pt>
                      <c:pt idx="32">
                        <c:v>0.79415000000000002</c:v>
                      </c:pt>
                      <c:pt idx="33">
                        <c:v>0.80910000000000004</c:v>
                      </c:pt>
                      <c:pt idx="34">
                        <c:v>0.82406000000000001</c:v>
                      </c:pt>
                      <c:pt idx="35">
                        <c:v>0.83901000000000003</c:v>
                      </c:pt>
                      <c:pt idx="36">
                        <c:v>0.85397000000000001</c:v>
                      </c:pt>
                      <c:pt idx="37">
                        <c:v>0.86892999999999998</c:v>
                      </c:pt>
                      <c:pt idx="38">
                        <c:v>0.88388</c:v>
                      </c:pt>
                      <c:pt idx="39">
                        <c:v>0.89883999999999997</c:v>
                      </c:pt>
                      <c:pt idx="40">
                        <c:v>0.91378999999999999</c:v>
                      </c:pt>
                      <c:pt idx="41">
                        <c:v>0.92874999999999996</c:v>
                      </c:pt>
                      <c:pt idx="42">
                        <c:v>0.94369999999999998</c:v>
                      </c:pt>
                      <c:pt idx="43">
                        <c:v>0.95865999999999996</c:v>
                      </c:pt>
                      <c:pt idx="44">
                        <c:v>0.97360999999999998</c:v>
                      </c:pt>
                      <c:pt idx="45">
                        <c:v>0.98856999999999995</c:v>
                      </c:pt>
                      <c:pt idx="46">
                        <c:v>1.00353</c:v>
                      </c:pt>
                      <c:pt idx="47">
                        <c:v>1.0184800000000001</c:v>
                      </c:pt>
                      <c:pt idx="48">
                        <c:v>1.0334399999999999</c:v>
                      </c:pt>
                      <c:pt idx="49">
                        <c:v>1.0483899999999999</c:v>
                      </c:pt>
                      <c:pt idx="50">
                        <c:v>1.06335</c:v>
                      </c:pt>
                      <c:pt idx="51">
                        <c:v>1.0783</c:v>
                      </c:pt>
                      <c:pt idx="52">
                        <c:v>1.0932599999999999</c:v>
                      </c:pt>
                      <c:pt idx="53">
                        <c:v>1.1082099999999999</c:v>
                      </c:pt>
                      <c:pt idx="54">
                        <c:v>1.12317</c:v>
                      </c:pt>
                      <c:pt idx="55">
                        <c:v>1.13812</c:v>
                      </c:pt>
                      <c:pt idx="56">
                        <c:v>1.1530800000000001</c:v>
                      </c:pt>
                      <c:pt idx="57">
                        <c:v>1.1680299999999999</c:v>
                      </c:pt>
                      <c:pt idx="58">
                        <c:v>1.18299</c:v>
                      </c:pt>
                      <c:pt idx="59">
                        <c:v>1.19794</c:v>
                      </c:pt>
                      <c:pt idx="60">
                        <c:v>1.2129000000000001</c:v>
                      </c:pt>
                      <c:pt idx="61">
                        <c:v>1.2278500000000001</c:v>
                      </c:pt>
                      <c:pt idx="62">
                        <c:v>1.24281</c:v>
                      </c:pt>
                      <c:pt idx="63">
                        <c:v>1.25776</c:v>
                      </c:pt>
                      <c:pt idx="64">
                        <c:v>1.2727200000000001</c:v>
                      </c:pt>
                      <c:pt idx="65">
                        <c:v>1.2876700000000001</c:v>
                      </c:pt>
                      <c:pt idx="66">
                        <c:v>1.30263</c:v>
                      </c:pt>
                      <c:pt idx="67">
                        <c:v>1.31758</c:v>
                      </c:pt>
                      <c:pt idx="68">
                        <c:v>1.3325400000000001</c:v>
                      </c:pt>
                      <c:pt idx="69">
                        <c:v>1.3474900000000001</c:v>
                      </c:pt>
                      <c:pt idx="70">
                        <c:v>1.3624499999999999</c:v>
                      </c:pt>
                      <c:pt idx="71">
                        <c:v>1.3774</c:v>
                      </c:pt>
                      <c:pt idx="72">
                        <c:v>1.39236</c:v>
                      </c:pt>
                      <c:pt idx="73">
                        <c:v>1.4073100000000001</c:v>
                      </c:pt>
                      <c:pt idx="74">
                        <c:v>1.4222600000000001</c:v>
                      </c:pt>
                      <c:pt idx="75">
                        <c:v>1.4372199999999999</c:v>
                      </c:pt>
                      <c:pt idx="76">
                        <c:v>1.45217</c:v>
                      </c:pt>
                      <c:pt idx="77">
                        <c:v>1.46713</c:v>
                      </c:pt>
                      <c:pt idx="78">
                        <c:v>1.4820800000000001</c:v>
                      </c:pt>
                      <c:pt idx="79">
                        <c:v>1.4970300000000001</c:v>
                      </c:pt>
                      <c:pt idx="80">
                        <c:v>1.5119899999999999</c:v>
                      </c:pt>
                      <c:pt idx="81">
                        <c:v>1.52694</c:v>
                      </c:pt>
                      <c:pt idx="82">
                        <c:v>1.5419</c:v>
                      </c:pt>
                      <c:pt idx="83">
                        <c:v>1.5568500000000001</c:v>
                      </c:pt>
                      <c:pt idx="84">
                        <c:v>1.5718000000000001</c:v>
                      </c:pt>
                      <c:pt idx="85">
                        <c:v>1.5867599999999999</c:v>
                      </c:pt>
                      <c:pt idx="86">
                        <c:v>1.60171</c:v>
                      </c:pt>
                      <c:pt idx="87">
                        <c:v>1.6166700000000001</c:v>
                      </c:pt>
                      <c:pt idx="88">
                        <c:v>1.6316200000000001</c:v>
                      </c:pt>
                      <c:pt idx="89">
                        <c:v>1.6465700000000001</c:v>
                      </c:pt>
                      <c:pt idx="90">
                        <c:v>1.66153</c:v>
                      </c:pt>
                      <c:pt idx="91">
                        <c:v>1.67648</c:v>
                      </c:pt>
                      <c:pt idx="92">
                        <c:v>1.69143</c:v>
                      </c:pt>
                      <c:pt idx="93">
                        <c:v>1.7063900000000001</c:v>
                      </c:pt>
                      <c:pt idx="94">
                        <c:v>1.7213400000000001</c:v>
                      </c:pt>
                      <c:pt idx="95">
                        <c:v>1.7362899999999999</c:v>
                      </c:pt>
                      <c:pt idx="96">
                        <c:v>1.75125</c:v>
                      </c:pt>
                      <c:pt idx="97">
                        <c:v>1.7662</c:v>
                      </c:pt>
                      <c:pt idx="98">
                        <c:v>1.78115</c:v>
                      </c:pt>
                      <c:pt idx="99">
                        <c:v>1.7961100000000001</c:v>
                      </c:pt>
                      <c:pt idx="100">
                        <c:v>1.8110599999999999</c:v>
                      </c:pt>
                      <c:pt idx="101">
                        <c:v>1.8260099999999999</c:v>
                      </c:pt>
                      <c:pt idx="102">
                        <c:v>1.8409599999999999</c:v>
                      </c:pt>
                      <c:pt idx="103">
                        <c:v>1.85592</c:v>
                      </c:pt>
                      <c:pt idx="104">
                        <c:v>1.87087</c:v>
                      </c:pt>
                      <c:pt idx="105">
                        <c:v>1.8858200000000001</c:v>
                      </c:pt>
                      <c:pt idx="106">
                        <c:v>1.9007700000000001</c:v>
                      </c:pt>
                      <c:pt idx="107">
                        <c:v>1.9157299999999999</c:v>
                      </c:pt>
                      <c:pt idx="108">
                        <c:v>1.93068</c:v>
                      </c:pt>
                      <c:pt idx="109">
                        <c:v>1.94563</c:v>
                      </c:pt>
                      <c:pt idx="110">
                        <c:v>1.96058</c:v>
                      </c:pt>
                      <c:pt idx="111">
                        <c:v>1.9755400000000001</c:v>
                      </c:pt>
                      <c:pt idx="112">
                        <c:v>1.9904900000000001</c:v>
                      </c:pt>
                      <c:pt idx="113">
                        <c:v>2.0054400000000001</c:v>
                      </c:pt>
                      <c:pt idx="114">
                        <c:v>2.0203899999999999</c:v>
                      </c:pt>
                      <c:pt idx="115">
                        <c:v>2.0353500000000002</c:v>
                      </c:pt>
                      <c:pt idx="116">
                        <c:v>2.0503</c:v>
                      </c:pt>
                      <c:pt idx="117">
                        <c:v>2.0652499999999998</c:v>
                      </c:pt>
                      <c:pt idx="118">
                        <c:v>2.0802</c:v>
                      </c:pt>
                      <c:pt idx="119">
                        <c:v>2.0951499999999998</c:v>
                      </c:pt>
                      <c:pt idx="120">
                        <c:v>2.1101000000000001</c:v>
                      </c:pt>
                      <c:pt idx="121">
                        <c:v>2.1250599999999999</c:v>
                      </c:pt>
                      <c:pt idx="122">
                        <c:v>2.1400100000000002</c:v>
                      </c:pt>
                      <c:pt idx="123">
                        <c:v>2.15496</c:v>
                      </c:pt>
                      <c:pt idx="124">
                        <c:v>2.1699099999999998</c:v>
                      </c:pt>
                      <c:pt idx="125">
                        <c:v>2.18486</c:v>
                      </c:pt>
                      <c:pt idx="126">
                        <c:v>2.1998099999999998</c:v>
                      </c:pt>
                      <c:pt idx="127">
                        <c:v>2.2147600000000001</c:v>
                      </c:pt>
                      <c:pt idx="128">
                        <c:v>2.2297099999999999</c:v>
                      </c:pt>
                      <c:pt idx="129">
                        <c:v>2.2446600000000001</c:v>
                      </c:pt>
                      <c:pt idx="130">
                        <c:v>2.25962</c:v>
                      </c:pt>
                      <c:pt idx="131">
                        <c:v>2.2745700000000002</c:v>
                      </c:pt>
                      <c:pt idx="132">
                        <c:v>2.28952</c:v>
                      </c:pt>
                      <c:pt idx="133">
                        <c:v>2.3044699999999998</c:v>
                      </c:pt>
                      <c:pt idx="134">
                        <c:v>2.31942</c:v>
                      </c:pt>
                      <c:pt idx="135">
                        <c:v>2.3343699999999998</c:v>
                      </c:pt>
                      <c:pt idx="136">
                        <c:v>2.3493200000000001</c:v>
                      </c:pt>
                      <c:pt idx="137">
                        <c:v>2.3642699999999999</c:v>
                      </c:pt>
                      <c:pt idx="138">
                        <c:v>2.3792200000000001</c:v>
                      </c:pt>
                      <c:pt idx="139">
                        <c:v>2.3941699999999999</c:v>
                      </c:pt>
                      <c:pt idx="140">
                        <c:v>2.4091200000000002</c:v>
                      </c:pt>
                      <c:pt idx="141">
                        <c:v>2.4240699999999999</c:v>
                      </c:pt>
                      <c:pt idx="142">
                        <c:v>2.4390200000000002</c:v>
                      </c:pt>
                      <c:pt idx="143">
                        <c:v>2.45397</c:v>
                      </c:pt>
                      <c:pt idx="144">
                        <c:v>2.4689199999999998</c:v>
                      </c:pt>
                      <c:pt idx="145">
                        <c:v>2.48387</c:v>
                      </c:pt>
                      <c:pt idx="146">
                        <c:v>2.4988199999999998</c:v>
                      </c:pt>
                      <c:pt idx="147">
                        <c:v>2.5137700000000001</c:v>
                      </c:pt>
                      <c:pt idx="148">
                        <c:v>2.5287199999999999</c:v>
                      </c:pt>
                      <c:pt idx="149">
                        <c:v>2.5436700000000001</c:v>
                      </c:pt>
                      <c:pt idx="150">
                        <c:v>2.5586199999999999</c:v>
                      </c:pt>
                      <c:pt idx="151">
                        <c:v>2.5735700000000001</c:v>
                      </c:pt>
                      <c:pt idx="152">
                        <c:v>2.5885199999999999</c:v>
                      </c:pt>
                      <c:pt idx="153">
                        <c:v>2.6034700000000002</c:v>
                      </c:pt>
                      <c:pt idx="154">
                        <c:v>2.6184099999999999</c:v>
                      </c:pt>
                      <c:pt idx="155">
                        <c:v>2.6333600000000001</c:v>
                      </c:pt>
                      <c:pt idx="156">
                        <c:v>2.6483099999999999</c:v>
                      </c:pt>
                      <c:pt idx="157">
                        <c:v>2.6632600000000002</c:v>
                      </c:pt>
                      <c:pt idx="158">
                        <c:v>2.67821</c:v>
                      </c:pt>
                      <c:pt idx="159">
                        <c:v>2.6931600000000002</c:v>
                      </c:pt>
                      <c:pt idx="160">
                        <c:v>2.70811</c:v>
                      </c:pt>
                      <c:pt idx="161">
                        <c:v>2.7230500000000002</c:v>
                      </c:pt>
                      <c:pt idx="162">
                        <c:v>2.738</c:v>
                      </c:pt>
                      <c:pt idx="163">
                        <c:v>2.7529499999999998</c:v>
                      </c:pt>
                      <c:pt idx="164">
                        <c:v>2.7679</c:v>
                      </c:pt>
                      <c:pt idx="165">
                        <c:v>2.7828499999999998</c:v>
                      </c:pt>
                      <c:pt idx="166">
                        <c:v>2.79779</c:v>
                      </c:pt>
                      <c:pt idx="167">
                        <c:v>2.8127399999999998</c:v>
                      </c:pt>
                      <c:pt idx="168">
                        <c:v>2.82769</c:v>
                      </c:pt>
                      <c:pt idx="169">
                        <c:v>2.8426399999999998</c:v>
                      </c:pt>
                      <c:pt idx="170">
                        <c:v>2.85758</c:v>
                      </c:pt>
                      <c:pt idx="171">
                        <c:v>2.8725299999999998</c:v>
                      </c:pt>
                      <c:pt idx="172">
                        <c:v>2.88748</c:v>
                      </c:pt>
                      <c:pt idx="173">
                        <c:v>2.9024299999999998</c:v>
                      </c:pt>
                      <c:pt idx="174">
                        <c:v>2.91737</c:v>
                      </c:pt>
                      <c:pt idx="175">
                        <c:v>2.9323199999999998</c:v>
                      </c:pt>
                      <c:pt idx="176">
                        <c:v>2.9472700000000001</c:v>
                      </c:pt>
                      <c:pt idx="177">
                        <c:v>2.9622099999999998</c:v>
                      </c:pt>
                      <c:pt idx="178">
                        <c:v>2.97716</c:v>
                      </c:pt>
                      <c:pt idx="179">
                        <c:v>2.9921099999999998</c:v>
                      </c:pt>
                      <c:pt idx="180">
                        <c:v>3.00705</c:v>
                      </c:pt>
                      <c:pt idx="181">
                        <c:v>3.0219999999999998</c:v>
                      </c:pt>
                      <c:pt idx="182">
                        <c:v>3.03695</c:v>
                      </c:pt>
                      <c:pt idx="183">
                        <c:v>3.0518900000000002</c:v>
                      </c:pt>
                      <c:pt idx="184">
                        <c:v>3.06684</c:v>
                      </c:pt>
                      <c:pt idx="185">
                        <c:v>3.0817800000000002</c:v>
                      </c:pt>
                      <c:pt idx="186">
                        <c:v>3.09673</c:v>
                      </c:pt>
                      <c:pt idx="187">
                        <c:v>3.1116799999999998</c:v>
                      </c:pt>
                      <c:pt idx="188">
                        <c:v>3.12662</c:v>
                      </c:pt>
                      <c:pt idx="189">
                        <c:v>3.1415700000000002</c:v>
                      </c:pt>
                      <c:pt idx="190">
                        <c:v>3.1565099999999999</c:v>
                      </c:pt>
                      <c:pt idx="191">
                        <c:v>3.1714600000000002</c:v>
                      </c:pt>
                      <c:pt idx="192">
                        <c:v>3.1863999999999999</c:v>
                      </c:pt>
                      <c:pt idx="193">
                        <c:v>3.2013500000000001</c:v>
                      </c:pt>
                      <c:pt idx="194">
                        <c:v>3.2162899999999999</c:v>
                      </c:pt>
                      <c:pt idx="195">
                        <c:v>3.2312400000000001</c:v>
                      </c:pt>
                      <c:pt idx="196">
                        <c:v>3.2461799999999998</c:v>
                      </c:pt>
                      <c:pt idx="197">
                        <c:v>3.2611300000000001</c:v>
                      </c:pt>
                      <c:pt idx="198">
                        <c:v>3.2760699999999998</c:v>
                      </c:pt>
                      <c:pt idx="199">
                        <c:v>3.2910200000000001</c:v>
                      </c:pt>
                      <c:pt idx="200">
                        <c:v>3.3059599999999998</c:v>
                      </c:pt>
                      <c:pt idx="201">
                        <c:v>3.3209</c:v>
                      </c:pt>
                      <c:pt idx="202">
                        <c:v>3.3358500000000002</c:v>
                      </c:pt>
                      <c:pt idx="203">
                        <c:v>3.3507899999999999</c:v>
                      </c:pt>
                      <c:pt idx="204">
                        <c:v>3.3657400000000002</c:v>
                      </c:pt>
                      <c:pt idx="205">
                        <c:v>3.3806799999999999</c:v>
                      </c:pt>
                      <c:pt idx="206">
                        <c:v>3.3956200000000001</c:v>
                      </c:pt>
                      <c:pt idx="207">
                        <c:v>3.4105699999999999</c:v>
                      </c:pt>
                      <c:pt idx="208">
                        <c:v>3.4255100000000001</c:v>
                      </c:pt>
                      <c:pt idx="209">
                        <c:v>3.4404599999999999</c:v>
                      </c:pt>
                      <c:pt idx="210">
                        <c:v>3.4554</c:v>
                      </c:pt>
                      <c:pt idx="211">
                        <c:v>3.4703400000000002</c:v>
                      </c:pt>
                      <c:pt idx="212">
                        <c:v>3.4852799999999999</c:v>
                      </c:pt>
                      <c:pt idx="213">
                        <c:v>3.5002300000000002</c:v>
                      </c:pt>
                      <c:pt idx="214">
                        <c:v>3.5151699999999999</c:v>
                      </c:pt>
                      <c:pt idx="215">
                        <c:v>3.5301100000000001</c:v>
                      </c:pt>
                      <c:pt idx="216">
                        <c:v>3.5450599999999999</c:v>
                      </c:pt>
                      <c:pt idx="217">
                        <c:v>3.56</c:v>
                      </c:pt>
                      <c:pt idx="218">
                        <c:v>3.5749399999999998</c:v>
                      </c:pt>
                      <c:pt idx="219">
                        <c:v>3.58988</c:v>
                      </c:pt>
                      <c:pt idx="220">
                        <c:v>3.6048200000000001</c:v>
                      </c:pt>
                      <c:pt idx="221">
                        <c:v>3.6197699999999999</c:v>
                      </c:pt>
                      <c:pt idx="222">
                        <c:v>3.6347100000000001</c:v>
                      </c:pt>
                      <c:pt idx="223">
                        <c:v>3.6496499999999998</c:v>
                      </c:pt>
                      <c:pt idx="224">
                        <c:v>3.66459</c:v>
                      </c:pt>
                      <c:pt idx="225">
                        <c:v>3.6795300000000002</c:v>
                      </c:pt>
                      <c:pt idx="226">
                        <c:v>3.6944699999999999</c:v>
                      </c:pt>
                      <c:pt idx="227">
                        <c:v>3.7094100000000001</c:v>
                      </c:pt>
                      <c:pt idx="228">
                        <c:v>3.7243599999999999</c:v>
                      </c:pt>
                      <c:pt idx="229">
                        <c:v>3.7393000000000001</c:v>
                      </c:pt>
                      <c:pt idx="230">
                        <c:v>3.7542399999999998</c:v>
                      </c:pt>
                      <c:pt idx="231">
                        <c:v>3.76918</c:v>
                      </c:pt>
                      <c:pt idx="232">
                        <c:v>3.7841200000000002</c:v>
                      </c:pt>
                      <c:pt idx="233">
                        <c:v>3.7990599999999999</c:v>
                      </c:pt>
                      <c:pt idx="234">
                        <c:v>3.8140000000000001</c:v>
                      </c:pt>
                      <c:pt idx="235">
                        <c:v>3.8289399999999998</c:v>
                      </c:pt>
                      <c:pt idx="236">
                        <c:v>3.84388</c:v>
                      </c:pt>
                      <c:pt idx="237">
                        <c:v>3.8588200000000001</c:v>
                      </c:pt>
                      <c:pt idx="238">
                        <c:v>3.8737599999999999</c:v>
                      </c:pt>
                      <c:pt idx="239">
                        <c:v>3.8887</c:v>
                      </c:pt>
                      <c:pt idx="240">
                        <c:v>3.9036400000000002</c:v>
                      </c:pt>
                      <c:pt idx="241">
                        <c:v>3.91858</c:v>
                      </c:pt>
                      <c:pt idx="242">
                        <c:v>3.9335200000000001</c:v>
                      </c:pt>
                      <c:pt idx="243">
                        <c:v>3.9484599999999999</c:v>
                      </c:pt>
                      <c:pt idx="244">
                        <c:v>3.96339</c:v>
                      </c:pt>
                      <c:pt idx="245">
                        <c:v>3.9783300000000001</c:v>
                      </c:pt>
                      <c:pt idx="246">
                        <c:v>3.9932699999999999</c:v>
                      </c:pt>
                      <c:pt idx="247">
                        <c:v>4.0082100000000001</c:v>
                      </c:pt>
                      <c:pt idx="248">
                        <c:v>4.0231500000000002</c:v>
                      </c:pt>
                      <c:pt idx="249">
                        <c:v>4.0380900000000004</c:v>
                      </c:pt>
                      <c:pt idx="250">
                        <c:v>4.0530299999999997</c:v>
                      </c:pt>
                      <c:pt idx="251">
                        <c:v>4.0679600000000002</c:v>
                      </c:pt>
                      <c:pt idx="252">
                        <c:v>4.0829000000000004</c:v>
                      </c:pt>
                      <c:pt idx="253">
                        <c:v>4.0978399999999997</c:v>
                      </c:pt>
                      <c:pt idx="254">
                        <c:v>4.1127799999999999</c:v>
                      </c:pt>
                      <c:pt idx="255">
                        <c:v>4.1277200000000001</c:v>
                      </c:pt>
                      <c:pt idx="256">
                        <c:v>4.1426499999999997</c:v>
                      </c:pt>
                      <c:pt idx="257">
                        <c:v>4.1575899999999999</c:v>
                      </c:pt>
                      <c:pt idx="258">
                        <c:v>4.1725300000000001</c:v>
                      </c:pt>
                      <c:pt idx="259">
                        <c:v>4.1874599999999997</c:v>
                      </c:pt>
                      <c:pt idx="260">
                        <c:v>4.2023999999999999</c:v>
                      </c:pt>
                      <c:pt idx="261">
                        <c:v>4.2173400000000001</c:v>
                      </c:pt>
                      <c:pt idx="262">
                        <c:v>4.2322699999999998</c:v>
                      </c:pt>
                      <c:pt idx="263">
                        <c:v>4.2472099999999999</c:v>
                      </c:pt>
                      <c:pt idx="264">
                        <c:v>4.2621500000000001</c:v>
                      </c:pt>
                      <c:pt idx="265">
                        <c:v>4.2770799999999998</c:v>
                      </c:pt>
                      <c:pt idx="266">
                        <c:v>4.2920199999999999</c:v>
                      </c:pt>
                      <c:pt idx="267">
                        <c:v>4.3069499999999996</c:v>
                      </c:pt>
                      <c:pt idx="268">
                        <c:v>4.3218899999999998</c:v>
                      </c:pt>
                      <c:pt idx="269">
                        <c:v>4.3368200000000003</c:v>
                      </c:pt>
                      <c:pt idx="270">
                        <c:v>4.3517599999999996</c:v>
                      </c:pt>
                      <c:pt idx="271">
                        <c:v>4.3666999999999998</c:v>
                      </c:pt>
                      <c:pt idx="272">
                        <c:v>4.3816300000000004</c:v>
                      </c:pt>
                      <c:pt idx="273">
                        <c:v>4.39656</c:v>
                      </c:pt>
                      <c:pt idx="274">
                        <c:v>4.4115000000000002</c:v>
                      </c:pt>
                      <c:pt idx="275">
                        <c:v>4.4264299999999999</c:v>
                      </c:pt>
                      <c:pt idx="276">
                        <c:v>4.44137</c:v>
                      </c:pt>
                      <c:pt idx="277">
                        <c:v>4.4562999999999997</c:v>
                      </c:pt>
                      <c:pt idx="278">
                        <c:v>4.4712399999999999</c:v>
                      </c:pt>
                      <c:pt idx="279">
                        <c:v>4.4861700000000004</c:v>
                      </c:pt>
                      <c:pt idx="280">
                        <c:v>4.5011000000000001</c:v>
                      </c:pt>
                      <c:pt idx="281">
                        <c:v>4.5160400000000003</c:v>
                      </c:pt>
                      <c:pt idx="282">
                        <c:v>4.5309699999999999</c:v>
                      </c:pt>
                      <c:pt idx="283">
                        <c:v>4.5459100000000001</c:v>
                      </c:pt>
                      <c:pt idx="284">
                        <c:v>4.5608399999999998</c:v>
                      </c:pt>
                      <c:pt idx="285">
                        <c:v>4.5757700000000003</c:v>
                      </c:pt>
                      <c:pt idx="286">
                        <c:v>4.5907</c:v>
                      </c:pt>
                      <c:pt idx="287">
                        <c:v>4.6056400000000002</c:v>
                      </c:pt>
                      <c:pt idx="288">
                        <c:v>4.6205699999999998</c:v>
                      </c:pt>
                      <c:pt idx="289">
                        <c:v>4.6355000000000004</c:v>
                      </c:pt>
                      <c:pt idx="290">
                        <c:v>4.6504399999999997</c:v>
                      </c:pt>
                      <c:pt idx="291">
                        <c:v>4.6653700000000002</c:v>
                      </c:pt>
                      <c:pt idx="292">
                        <c:v>4.6802999999999999</c:v>
                      </c:pt>
                      <c:pt idx="293">
                        <c:v>4.6952299999999996</c:v>
                      </c:pt>
                      <c:pt idx="294">
                        <c:v>4.7101600000000001</c:v>
                      </c:pt>
                      <c:pt idx="295">
                        <c:v>4.7250899999999998</c:v>
                      </c:pt>
                      <c:pt idx="296">
                        <c:v>4.74003</c:v>
                      </c:pt>
                      <c:pt idx="297">
                        <c:v>4.7549599999999996</c:v>
                      </c:pt>
                      <c:pt idx="298">
                        <c:v>4.7698900000000002</c:v>
                      </c:pt>
                      <c:pt idx="299">
                        <c:v>4.7848199999999999</c:v>
                      </c:pt>
                      <c:pt idx="300">
                        <c:v>4.7997500000000004</c:v>
                      </c:pt>
                      <c:pt idx="301">
                        <c:v>4.8146800000000001</c:v>
                      </c:pt>
                      <c:pt idx="302">
                        <c:v>4.8296099999999997</c:v>
                      </c:pt>
                      <c:pt idx="303">
                        <c:v>4.8445400000000003</c:v>
                      </c:pt>
                      <c:pt idx="304">
                        <c:v>4.85947</c:v>
                      </c:pt>
                      <c:pt idx="305">
                        <c:v>4.8743999999999996</c:v>
                      </c:pt>
                      <c:pt idx="306">
                        <c:v>4.8893300000000002</c:v>
                      </c:pt>
                      <c:pt idx="307">
                        <c:v>4.9042599999999998</c:v>
                      </c:pt>
                      <c:pt idx="308">
                        <c:v>4.9191900000000004</c:v>
                      </c:pt>
                      <c:pt idx="309">
                        <c:v>4.9341200000000001</c:v>
                      </c:pt>
                      <c:pt idx="310">
                        <c:v>4.9490499999999997</c:v>
                      </c:pt>
                      <c:pt idx="311">
                        <c:v>4.9639800000000003</c:v>
                      </c:pt>
                      <c:pt idx="312">
                        <c:v>4.9789099999999999</c:v>
                      </c:pt>
                      <c:pt idx="313">
                        <c:v>4.99383</c:v>
                      </c:pt>
                      <c:pt idx="314">
                        <c:v>5.0087599999999997</c:v>
                      </c:pt>
                      <c:pt idx="315">
                        <c:v>5.0236900000000002</c:v>
                      </c:pt>
                      <c:pt idx="316">
                        <c:v>5.0386199999999999</c:v>
                      </c:pt>
                      <c:pt idx="317">
                        <c:v>5.0535500000000004</c:v>
                      </c:pt>
                      <c:pt idx="318">
                        <c:v>5.0684800000000001</c:v>
                      </c:pt>
                      <c:pt idx="319">
                        <c:v>5.0834000000000001</c:v>
                      </c:pt>
                      <c:pt idx="320">
                        <c:v>5.0983299999999998</c:v>
                      </c:pt>
                      <c:pt idx="321">
                        <c:v>5.1132600000000004</c:v>
                      </c:pt>
                      <c:pt idx="322">
                        <c:v>5.1281800000000004</c:v>
                      </c:pt>
                      <c:pt idx="323">
                        <c:v>5.1431100000000001</c:v>
                      </c:pt>
                      <c:pt idx="324">
                        <c:v>5.1580399999999997</c:v>
                      </c:pt>
                      <c:pt idx="325">
                        <c:v>5.1729599999999998</c:v>
                      </c:pt>
                      <c:pt idx="326">
                        <c:v>5.1878900000000003</c:v>
                      </c:pt>
                      <c:pt idx="327">
                        <c:v>5.20282</c:v>
                      </c:pt>
                      <c:pt idx="328">
                        <c:v>5.21774</c:v>
                      </c:pt>
                      <c:pt idx="329">
                        <c:v>5.2326699999999997</c:v>
                      </c:pt>
                      <c:pt idx="330">
                        <c:v>5.2475899999999998</c:v>
                      </c:pt>
                      <c:pt idx="331">
                        <c:v>5.2625200000000003</c:v>
                      </c:pt>
                      <c:pt idx="332">
                        <c:v>5.2774400000000004</c:v>
                      </c:pt>
                      <c:pt idx="333">
                        <c:v>5.29237</c:v>
                      </c:pt>
                      <c:pt idx="334">
                        <c:v>5.3072999999999997</c:v>
                      </c:pt>
                      <c:pt idx="335">
                        <c:v>5.3222199999999997</c:v>
                      </c:pt>
                      <c:pt idx="336">
                        <c:v>5.3371399999999998</c:v>
                      </c:pt>
                      <c:pt idx="337">
                        <c:v>5.3520700000000003</c:v>
                      </c:pt>
                      <c:pt idx="338">
                        <c:v>5.3669900000000004</c:v>
                      </c:pt>
                      <c:pt idx="339">
                        <c:v>5.38192</c:v>
                      </c:pt>
                      <c:pt idx="340">
                        <c:v>5.3968400000000001</c:v>
                      </c:pt>
                      <c:pt idx="341">
                        <c:v>5.4117600000000001</c:v>
                      </c:pt>
                      <c:pt idx="342">
                        <c:v>5.4266899999999998</c:v>
                      </c:pt>
                      <c:pt idx="343">
                        <c:v>5.4416099999999998</c:v>
                      </c:pt>
                      <c:pt idx="344">
                        <c:v>5.4565299999999999</c:v>
                      </c:pt>
                      <c:pt idx="345">
                        <c:v>5.4714600000000004</c:v>
                      </c:pt>
                      <c:pt idx="346">
                        <c:v>5.4863799999999996</c:v>
                      </c:pt>
                      <c:pt idx="347">
                        <c:v>5.5012999999999996</c:v>
                      </c:pt>
                      <c:pt idx="348">
                        <c:v>5.5162300000000002</c:v>
                      </c:pt>
                      <c:pt idx="349">
                        <c:v>5.5311500000000002</c:v>
                      </c:pt>
                      <c:pt idx="350">
                        <c:v>5.5460700000000003</c:v>
                      </c:pt>
                      <c:pt idx="351">
                        <c:v>5.5609900000000003</c:v>
                      </c:pt>
                      <c:pt idx="352">
                        <c:v>5.5759100000000004</c:v>
                      </c:pt>
                      <c:pt idx="353">
                        <c:v>5.5908300000000004</c:v>
                      </c:pt>
                      <c:pt idx="354">
                        <c:v>5.6057600000000001</c:v>
                      </c:pt>
                      <c:pt idx="355">
                        <c:v>5.6206800000000001</c:v>
                      </c:pt>
                      <c:pt idx="356">
                        <c:v>5.6356000000000002</c:v>
                      </c:pt>
                      <c:pt idx="357">
                        <c:v>5.6505200000000002</c:v>
                      </c:pt>
                      <c:pt idx="358">
                        <c:v>5.6654400000000003</c:v>
                      </c:pt>
                      <c:pt idx="359">
                        <c:v>5.6803600000000003</c:v>
                      </c:pt>
                      <c:pt idx="360">
                        <c:v>5.6952800000000003</c:v>
                      </c:pt>
                      <c:pt idx="361">
                        <c:v>5.7102000000000004</c:v>
                      </c:pt>
                      <c:pt idx="362">
                        <c:v>5.7251200000000004</c:v>
                      </c:pt>
                      <c:pt idx="363">
                        <c:v>5.7400399999999996</c:v>
                      </c:pt>
                      <c:pt idx="364">
                        <c:v>5.7549599999999996</c:v>
                      </c:pt>
                      <c:pt idx="365">
                        <c:v>5.7698799999999997</c:v>
                      </c:pt>
                      <c:pt idx="366">
                        <c:v>5.7847999999999997</c:v>
                      </c:pt>
                      <c:pt idx="367">
                        <c:v>5.7997199999999998</c:v>
                      </c:pt>
                      <c:pt idx="368">
                        <c:v>5.8146300000000002</c:v>
                      </c:pt>
                      <c:pt idx="369">
                        <c:v>5.8295500000000002</c:v>
                      </c:pt>
                      <c:pt idx="370">
                        <c:v>5.8444700000000003</c:v>
                      </c:pt>
                      <c:pt idx="371">
                        <c:v>5.8593900000000003</c:v>
                      </c:pt>
                      <c:pt idx="372">
                        <c:v>5.8743100000000004</c:v>
                      </c:pt>
                      <c:pt idx="373">
                        <c:v>5.8892199999999999</c:v>
                      </c:pt>
                      <c:pt idx="374">
                        <c:v>5.9041399999999999</c:v>
                      </c:pt>
                      <c:pt idx="375">
                        <c:v>5.91906</c:v>
                      </c:pt>
                      <c:pt idx="376">
                        <c:v>5.93398</c:v>
                      </c:pt>
                      <c:pt idx="377">
                        <c:v>5.9488899999999996</c:v>
                      </c:pt>
                      <c:pt idx="378">
                        <c:v>5.9638099999999996</c:v>
                      </c:pt>
                      <c:pt idx="379">
                        <c:v>5.97872</c:v>
                      </c:pt>
                      <c:pt idx="380">
                        <c:v>5.9936400000000001</c:v>
                      </c:pt>
                      <c:pt idx="381">
                        <c:v>6.0085600000000001</c:v>
                      </c:pt>
                      <c:pt idx="382">
                        <c:v>6.0234699999999997</c:v>
                      </c:pt>
                      <c:pt idx="383">
                        <c:v>6.0383899999999997</c:v>
                      </c:pt>
                      <c:pt idx="384">
                        <c:v>6.0533000000000001</c:v>
                      </c:pt>
                      <c:pt idx="385">
                        <c:v>6.0682200000000002</c:v>
                      </c:pt>
                      <c:pt idx="386">
                        <c:v>6.0831299999999997</c:v>
                      </c:pt>
                      <c:pt idx="387">
                        <c:v>6.0980499999999997</c:v>
                      </c:pt>
                      <c:pt idx="388">
                        <c:v>6.1129600000000002</c:v>
                      </c:pt>
                      <c:pt idx="389">
                        <c:v>6.1278800000000002</c:v>
                      </c:pt>
                      <c:pt idx="390">
                        <c:v>6.1427899999999998</c:v>
                      </c:pt>
                      <c:pt idx="391">
                        <c:v>6.1577099999999998</c:v>
                      </c:pt>
                      <c:pt idx="392">
                        <c:v>6.1726200000000002</c:v>
                      </c:pt>
                      <c:pt idx="393">
                        <c:v>6.1875299999999998</c:v>
                      </c:pt>
                      <c:pt idx="394">
                        <c:v>6.2024499999999998</c:v>
                      </c:pt>
                      <c:pt idx="395">
                        <c:v>6.2173600000000002</c:v>
                      </c:pt>
                      <c:pt idx="396">
                        <c:v>6.2322699999999998</c:v>
                      </c:pt>
                      <c:pt idx="397">
                        <c:v>6.2471899999999998</c:v>
                      </c:pt>
                      <c:pt idx="398">
                        <c:v>6.2621000000000002</c:v>
                      </c:pt>
                      <c:pt idx="399">
                        <c:v>6.2770099999999998</c:v>
                      </c:pt>
                      <c:pt idx="400">
                        <c:v>6.2919200000000002</c:v>
                      </c:pt>
                      <c:pt idx="401">
                        <c:v>6.3068299999999997</c:v>
                      </c:pt>
                      <c:pt idx="402">
                        <c:v>6.3217499999999998</c:v>
                      </c:pt>
                      <c:pt idx="403">
                        <c:v>6.3366600000000002</c:v>
                      </c:pt>
                      <c:pt idx="404">
                        <c:v>6.3515699999999997</c:v>
                      </c:pt>
                      <c:pt idx="405">
                        <c:v>6.3664800000000001</c:v>
                      </c:pt>
                      <c:pt idx="406">
                        <c:v>6.3813899999999997</c:v>
                      </c:pt>
                      <c:pt idx="407">
                        <c:v>6.3963000000000001</c:v>
                      </c:pt>
                      <c:pt idx="408">
                        <c:v>6.4112099999999996</c:v>
                      </c:pt>
                      <c:pt idx="409">
                        <c:v>6.4261200000000001</c:v>
                      </c:pt>
                      <c:pt idx="410">
                        <c:v>6.4410299999999996</c:v>
                      </c:pt>
                      <c:pt idx="411">
                        <c:v>6.45594</c:v>
                      </c:pt>
                      <c:pt idx="412">
                        <c:v>6.4708500000000004</c:v>
                      </c:pt>
                      <c:pt idx="413">
                        <c:v>6.48576</c:v>
                      </c:pt>
                      <c:pt idx="414">
                        <c:v>6.5006700000000004</c:v>
                      </c:pt>
                      <c:pt idx="415">
                        <c:v>6.5155799999999999</c:v>
                      </c:pt>
                      <c:pt idx="416">
                        <c:v>6.5304900000000004</c:v>
                      </c:pt>
                      <c:pt idx="417">
                        <c:v>6.5453999999999999</c:v>
                      </c:pt>
                      <c:pt idx="418">
                        <c:v>6.5602999999999998</c:v>
                      </c:pt>
                      <c:pt idx="419">
                        <c:v>6.5752100000000002</c:v>
                      </c:pt>
                      <c:pt idx="420">
                        <c:v>6.5901199999999998</c:v>
                      </c:pt>
                      <c:pt idx="421">
                        <c:v>6.6050300000000002</c:v>
                      </c:pt>
                      <c:pt idx="422">
                        <c:v>6.6199300000000001</c:v>
                      </c:pt>
                      <c:pt idx="423">
                        <c:v>6.6348399999999996</c:v>
                      </c:pt>
                      <c:pt idx="424">
                        <c:v>6.64975</c:v>
                      </c:pt>
                      <c:pt idx="425">
                        <c:v>6.66465</c:v>
                      </c:pt>
                      <c:pt idx="426">
                        <c:v>6.6795600000000004</c:v>
                      </c:pt>
                      <c:pt idx="427">
                        <c:v>6.6944699999999999</c:v>
                      </c:pt>
                      <c:pt idx="428">
                        <c:v>6.7093699999999998</c:v>
                      </c:pt>
                      <c:pt idx="429">
                        <c:v>6.7242800000000003</c:v>
                      </c:pt>
                      <c:pt idx="430">
                        <c:v>6.7391800000000002</c:v>
                      </c:pt>
                      <c:pt idx="431">
                        <c:v>6.7540899999999997</c:v>
                      </c:pt>
                      <c:pt idx="432">
                        <c:v>6.7689899999999996</c:v>
                      </c:pt>
                      <c:pt idx="433">
                        <c:v>6.7839</c:v>
                      </c:pt>
                      <c:pt idx="434">
                        <c:v>6.7988</c:v>
                      </c:pt>
                      <c:pt idx="435">
                        <c:v>6.8137100000000004</c:v>
                      </c:pt>
                      <c:pt idx="436">
                        <c:v>6.8286100000000003</c:v>
                      </c:pt>
                      <c:pt idx="437">
                        <c:v>6.8435199999999998</c:v>
                      </c:pt>
                      <c:pt idx="438">
                        <c:v>6.8584199999999997</c:v>
                      </c:pt>
                      <c:pt idx="439">
                        <c:v>6.8733199999999997</c:v>
                      </c:pt>
                      <c:pt idx="440">
                        <c:v>6.8882300000000001</c:v>
                      </c:pt>
                      <c:pt idx="441">
                        <c:v>6.90313</c:v>
                      </c:pt>
                      <c:pt idx="442">
                        <c:v>6.9180299999999999</c:v>
                      </c:pt>
                      <c:pt idx="443">
                        <c:v>6.9329299999999998</c:v>
                      </c:pt>
                      <c:pt idx="444">
                        <c:v>6.9478400000000002</c:v>
                      </c:pt>
                      <c:pt idx="445">
                        <c:v>6.9627400000000002</c:v>
                      </c:pt>
                      <c:pt idx="446">
                        <c:v>6.9776400000000001</c:v>
                      </c:pt>
                      <c:pt idx="447">
                        <c:v>6.99254</c:v>
                      </c:pt>
                      <c:pt idx="448">
                        <c:v>7.0074399999999999</c:v>
                      </c:pt>
                      <c:pt idx="449">
                        <c:v>7.0223500000000003</c:v>
                      </c:pt>
                      <c:pt idx="450">
                        <c:v>7.0372500000000002</c:v>
                      </c:pt>
                      <c:pt idx="451">
                        <c:v>7.0521500000000001</c:v>
                      </c:pt>
                      <c:pt idx="452">
                        <c:v>7.0670500000000001</c:v>
                      </c:pt>
                      <c:pt idx="453">
                        <c:v>7.08195</c:v>
                      </c:pt>
                      <c:pt idx="454">
                        <c:v>7.0968499999999999</c:v>
                      </c:pt>
                      <c:pt idx="455">
                        <c:v>7.1117499999999998</c:v>
                      </c:pt>
                      <c:pt idx="456">
                        <c:v>7.1266499999999997</c:v>
                      </c:pt>
                      <c:pt idx="457">
                        <c:v>7.1415499999999996</c:v>
                      </c:pt>
                      <c:pt idx="458">
                        <c:v>7.1564399999999999</c:v>
                      </c:pt>
                      <c:pt idx="459">
                        <c:v>7.1713399999999998</c:v>
                      </c:pt>
                      <c:pt idx="460">
                        <c:v>7.1862399999999997</c:v>
                      </c:pt>
                      <c:pt idx="461">
                        <c:v>7.2011399999999997</c:v>
                      </c:pt>
                      <c:pt idx="462">
                        <c:v>7.2160399999999996</c:v>
                      </c:pt>
                      <c:pt idx="463">
                        <c:v>7.2309400000000004</c:v>
                      </c:pt>
                      <c:pt idx="464">
                        <c:v>7.2458299999999998</c:v>
                      </c:pt>
                      <c:pt idx="465">
                        <c:v>7.2607299999999997</c:v>
                      </c:pt>
                      <c:pt idx="466">
                        <c:v>7.2756299999999996</c:v>
                      </c:pt>
                      <c:pt idx="467">
                        <c:v>7.2905199999999999</c:v>
                      </c:pt>
                      <c:pt idx="468">
                        <c:v>7.3054199999999998</c:v>
                      </c:pt>
                      <c:pt idx="469">
                        <c:v>7.3203199999999997</c:v>
                      </c:pt>
                      <c:pt idx="470">
                        <c:v>7.33521</c:v>
                      </c:pt>
                      <c:pt idx="471">
                        <c:v>7.3501099999999999</c:v>
                      </c:pt>
                      <c:pt idx="472">
                        <c:v>7.3650000000000002</c:v>
                      </c:pt>
                      <c:pt idx="473">
                        <c:v>7.3799000000000001</c:v>
                      </c:pt>
                      <c:pt idx="474">
                        <c:v>7.3947900000000004</c:v>
                      </c:pt>
                      <c:pt idx="475">
                        <c:v>7.4096900000000003</c:v>
                      </c:pt>
                      <c:pt idx="476">
                        <c:v>7.4245799999999997</c:v>
                      </c:pt>
                      <c:pt idx="477">
                        <c:v>7.4394799999999996</c:v>
                      </c:pt>
                      <c:pt idx="478">
                        <c:v>7.4543699999999999</c:v>
                      </c:pt>
                      <c:pt idx="479">
                        <c:v>7.4692699999999999</c:v>
                      </c:pt>
                      <c:pt idx="480">
                        <c:v>7.4841600000000001</c:v>
                      </c:pt>
                      <c:pt idx="481">
                        <c:v>7.4990500000000004</c:v>
                      </c:pt>
                      <c:pt idx="482">
                        <c:v>7.5139500000000004</c:v>
                      </c:pt>
                      <c:pt idx="483">
                        <c:v>7.5288399999999998</c:v>
                      </c:pt>
                      <c:pt idx="484">
                        <c:v>7.54373</c:v>
                      </c:pt>
                      <c:pt idx="485">
                        <c:v>7.5586200000000003</c:v>
                      </c:pt>
                      <c:pt idx="486">
                        <c:v>7.5735099999999997</c:v>
                      </c:pt>
                      <c:pt idx="487">
                        <c:v>7.5884099999999997</c:v>
                      </c:pt>
                      <c:pt idx="488">
                        <c:v>7.6032999999999999</c:v>
                      </c:pt>
                      <c:pt idx="489">
                        <c:v>7.6181900000000002</c:v>
                      </c:pt>
                      <c:pt idx="490">
                        <c:v>7.6330799999999996</c:v>
                      </c:pt>
                      <c:pt idx="491">
                        <c:v>7.6479699999999999</c:v>
                      </c:pt>
                      <c:pt idx="492">
                        <c:v>7.6628600000000002</c:v>
                      </c:pt>
                      <c:pt idx="493">
                        <c:v>7.6777499999999996</c:v>
                      </c:pt>
                      <c:pt idx="494">
                        <c:v>7.6926399999999999</c:v>
                      </c:pt>
                      <c:pt idx="495">
                        <c:v>7.7075300000000002</c:v>
                      </c:pt>
                      <c:pt idx="496">
                        <c:v>7.7224199999999996</c:v>
                      </c:pt>
                      <c:pt idx="497">
                        <c:v>7.7373099999999999</c:v>
                      </c:pt>
                      <c:pt idx="498">
                        <c:v>7.7522000000000002</c:v>
                      </c:pt>
                      <c:pt idx="499">
                        <c:v>7.7670899999999996</c:v>
                      </c:pt>
                      <c:pt idx="500">
                        <c:v>7.7819799999999999</c:v>
                      </c:pt>
                      <c:pt idx="501">
                        <c:v>7.7968599999999997</c:v>
                      </c:pt>
                      <c:pt idx="502">
                        <c:v>7.81175</c:v>
                      </c:pt>
                      <c:pt idx="503">
                        <c:v>7.8266400000000003</c:v>
                      </c:pt>
                      <c:pt idx="504">
                        <c:v>7.8415299999999997</c:v>
                      </c:pt>
                      <c:pt idx="505">
                        <c:v>7.85642</c:v>
                      </c:pt>
                      <c:pt idx="506">
                        <c:v>7.8712999999999997</c:v>
                      </c:pt>
                      <c:pt idx="507">
                        <c:v>7.88619</c:v>
                      </c:pt>
                      <c:pt idx="508">
                        <c:v>7.9010800000000003</c:v>
                      </c:pt>
                      <c:pt idx="509">
                        <c:v>7.9159600000000001</c:v>
                      </c:pt>
                      <c:pt idx="510">
                        <c:v>7.9308500000000004</c:v>
                      </c:pt>
                      <c:pt idx="511">
                        <c:v>7.9457300000000002</c:v>
                      </c:pt>
                      <c:pt idx="512">
                        <c:v>7.9606199999999996</c:v>
                      </c:pt>
                      <c:pt idx="513">
                        <c:v>7.9755000000000003</c:v>
                      </c:pt>
                      <c:pt idx="514">
                        <c:v>7.9903899999999997</c:v>
                      </c:pt>
                      <c:pt idx="515">
                        <c:v>8.0052699999999994</c:v>
                      </c:pt>
                      <c:pt idx="516">
                        <c:v>8.0201600000000006</c:v>
                      </c:pt>
                      <c:pt idx="517">
                        <c:v>8.0350400000000004</c:v>
                      </c:pt>
                      <c:pt idx="518">
                        <c:v>8.0499200000000002</c:v>
                      </c:pt>
                      <c:pt idx="519">
                        <c:v>8.0648099999999996</c:v>
                      </c:pt>
                      <c:pt idx="520">
                        <c:v>8.0796899999999994</c:v>
                      </c:pt>
                      <c:pt idx="521">
                        <c:v>8.0945699999999992</c:v>
                      </c:pt>
                      <c:pt idx="522">
                        <c:v>8.1094500000000007</c:v>
                      </c:pt>
                      <c:pt idx="523">
                        <c:v>8.1243400000000001</c:v>
                      </c:pt>
                      <c:pt idx="524">
                        <c:v>8.1392199999999999</c:v>
                      </c:pt>
                      <c:pt idx="525">
                        <c:v>8.1540999999999997</c:v>
                      </c:pt>
                      <c:pt idx="526">
                        <c:v>8.1689799999999995</c:v>
                      </c:pt>
                      <c:pt idx="527">
                        <c:v>8.1838599999999992</c:v>
                      </c:pt>
                      <c:pt idx="528">
                        <c:v>8.1987400000000008</c:v>
                      </c:pt>
                      <c:pt idx="529">
                        <c:v>8.2136200000000006</c:v>
                      </c:pt>
                      <c:pt idx="530">
                        <c:v>8.2285000000000004</c:v>
                      </c:pt>
                      <c:pt idx="531">
                        <c:v>8.2433800000000002</c:v>
                      </c:pt>
                      <c:pt idx="532">
                        <c:v>8.2582599999999999</c:v>
                      </c:pt>
                      <c:pt idx="533">
                        <c:v>8.2731399999999997</c:v>
                      </c:pt>
                      <c:pt idx="534">
                        <c:v>8.2880199999999995</c:v>
                      </c:pt>
                      <c:pt idx="535">
                        <c:v>8.3028999999999993</c:v>
                      </c:pt>
                      <c:pt idx="536">
                        <c:v>8.3177800000000008</c:v>
                      </c:pt>
                      <c:pt idx="537">
                        <c:v>8.3326600000000006</c:v>
                      </c:pt>
                      <c:pt idx="538">
                        <c:v>8.3475400000000004</c:v>
                      </c:pt>
                      <c:pt idx="539">
                        <c:v>8.3624200000000002</c:v>
                      </c:pt>
                      <c:pt idx="540">
                        <c:v>8.3772900000000003</c:v>
                      </c:pt>
                      <c:pt idx="541">
                        <c:v>8.3921700000000001</c:v>
                      </c:pt>
                      <c:pt idx="542">
                        <c:v>8.4070499999999999</c:v>
                      </c:pt>
                      <c:pt idx="543">
                        <c:v>8.4219200000000001</c:v>
                      </c:pt>
                      <c:pt idx="544">
                        <c:v>8.4367999999999999</c:v>
                      </c:pt>
                      <c:pt idx="545">
                        <c:v>8.4516799999999996</c:v>
                      </c:pt>
                      <c:pt idx="546">
                        <c:v>8.4665499999999998</c:v>
                      </c:pt>
                      <c:pt idx="547">
                        <c:v>8.4814299999999996</c:v>
                      </c:pt>
                      <c:pt idx="548">
                        <c:v>8.4962999999999997</c:v>
                      </c:pt>
                      <c:pt idx="549">
                        <c:v>8.5111799999999995</c:v>
                      </c:pt>
                      <c:pt idx="550">
                        <c:v>8.5260499999999997</c:v>
                      </c:pt>
                      <c:pt idx="551">
                        <c:v>8.5409299999999995</c:v>
                      </c:pt>
                      <c:pt idx="552">
                        <c:v>8.5557999999999996</c:v>
                      </c:pt>
                      <c:pt idx="553">
                        <c:v>8.5706699999999998</c:v>
                      </c:pt>
                      <c:pt idx="554">
                        <c:v>8.5855499999999996</c:v>
                      </c:pt>
                      <c:pt idx="555">
                        <c:v>8.6004199999999997</c:v>
                      </c:pt>
                      <c:pt idx="556">
                        <c:v>8.6152899999999999</c:v>
                      </c:pt>
                      <c:pt idx="557">
                        <c:v>8.6301699999999997</c:v>
                      </c:pt>
                      <c:pt idx="558">
                        <c:v>8.6450399999999998</c:v>
                      </c:pt>
                      <c:pt idx="559">
                        <c:v>8.65991</c:v>
                      </c:pt>
                      <c:pt idx="560">
                        <c:v>8.6747800000000002</c:v>
                      </c:pt>
                      <c:pt idx="561">
                        <c:v>8.6896500000000003</c:v>
                      </c:pt>
                      <c:pt idx="562">
                        <c:v>8.7045300000000001</c:v>
                      </c:pt>
                      <c:pt idx="563">
                        <c:v>8.7194000000000003</c:v>
                      </c:pt>
                      <c:pt idx="564">
                        <c:v>8.7342700000000004</c:v>
                      </c:pt>
                      <c:pt idx="565">
                        <c:v>8.7491400000000006</c:v>
                      </c:pt>
                      <c:pt idx="566">
                        <c:v>8.7640100000000007</c:v>
                      </c:pt>
                      <c:pt idx="567">
                        <c:v>8.7788799999999991</c:v>
                      </c:pt>
                      <c:pt idx="568">
                        <c:v>8.7937499999999993</c:v>
                      </c:pt>
                      <c:pt idx="569">
                        <c:v>8.8086199999999995</c:v>
                      </c:pt>
                      <c:pt idx="570">
                        <c:v>8.82348</c:v>
                      </c:pt>
                      <c:pt idx="571">
                        <c:v>8.8383500000000002</c:v>
                      </c:pt>
                      <c:pt idx="572">
                        <c:v>8.8532200000000003</c:v>
                      </c:pt>
                      <c:pt idx="573">
                        <c:v>8.8680900000000005</c:v>
                      </c:pt>
                      <c:pt idx="574">
                        <c:v>8.8829600000000006</c:v>
                      </c:pt>
                      <c:pt idx="575">
                        <c:v>8.8978199999999994</c:v>
                      </c:pt>
                      <c:pt idx="576">
                        <c:v>8.9126899999999996</c:v>
                      </c:pt>
                      <c:pt idx="577">
                        <c:v>8.9275599999999997</c:v>
                      </c:pt>
                      <c:pt idx="578">
                        <c:v>8.9424299999999999</c:v>
                      </c:pt>
                      <c:pt idx="579">
                        <c:v>8.9572900000000004</c:v>
                      </c:pt>
                      <c:pt idx="580">
                        <c:v>8.9721600000000006</c:v>
                      </c:pt>
                      <c:pt idx="581">
                        <c:v>8.9870199999999993</c:v>
                      </c:pt>
                      <c:pt idx="582">
                        <c:v>9.0018899999999995</c:v>
                      </c:pt>
                      <c:pt idx="583">
                        <c:v>9.01675</c:v>
                      </c:pt>
                      <c:pt idx="584">
                        <c:v>9.0316200000000002</c:v>
                      </c:pt>
                      <c:pt idx="585">
                        <c:v>9.0464800000000007</c:v>
                      </c:pt>
                      <c:pt idx="586">
                        <c:v>9.0613499999999991</c:v>
                      </c:pt>
                      <c:pt idx="587">
                        <c:v>9.0622000000000007</c:v>
                      </c:pt>
                      <c:pt idx="588">
                        <c:v>9.1331100000000003</c:v>
                      </c:pt>
                      <c:pt idx="589">
                        <c:v>9.2273700000000005</c:v>
                      </c:pt>
                      <c:pt idx="590">
                        <c:v>9.2982800000000001</c:v>
                      </c:pt>
                      <c:pt idx="591">
                        <c:v>9.2991299999999999</c:v>
                      </c:pt>
                      <c:pt idx="592">
                        <c:v>9.3139900000000004</c:v>
                      </c:pt>
                      <c:pt idx="593">
                        <c:v>9.3288499999999992</c:v>
                      </c:pt>
                      <c:pt idx="594">
                        <c:v>9.3437000000000001</c:v>
                      </c:pt>
                      <c:pt idx="595">
                        <c:v>9.3585600000000007</c:v>
                      </c:pt>
                      <c:pt idx="596">
                        <c:v>9.3734199999999994</c:v>
                      </c:pt>
                      <c:pt idx="597">
                        <c:v>9.38828</c:v>
                      </c:pt>
                      <c:pt idx="598">
                        <c:v>9.4031300000000009</c:v>
                      </c:pt>
                      <c:pt idx="599">
                        <c:v>9.4179899999999996</c:v>
                      </c:pt>
                      <c:pt idx="600">
                        <c:v>9.4328500000000002</c:v>
                      </c:pt>
                      <c:pt idx="601">
                        <c:v>9.4476999999999993</c:v>
                      </c:pt>
                      <c:pt idx="602">
                        <c:v>9.4625599999999999</c:v>
                      </c:pt>
                      <c:pt idx="603">
                        <c:v>9.4774100000000008</c:v>
                      </c:pt>
                      <c:pt idx="604">
                        <c:v>9.4922699999999995</c:v>
                      </c:pt>
                      <c:pt idx="605">
                        <c:v>9.5071200000000005</c:v>
                      </c:pt>
                      <c:pt idx="606">
                        <c:v>9.5219799999999992</c:v>
                      </c:pt>
                      <c:pt idx="607">
                        <c:v>9.5368300000000001</c:v>
                      </c:pt>
                      <c:pt idx="608">
                        <c:v>9.5516799999999993</c:v>
                      </c:pt>
                      <c:pt idx="609">
                        <c:v>9.5665399999999998</c:v>
                      </c:pt>
                      <c:pt idx="610">
                        <c:v>9.5813900000000007</c:v>
                      </c:pt>
                      <c:pt idx="611">
                        <c:v>9.5962399999999999</c:v>
                      </c:pt>
                      <c:pt idx="612">
                        <c:v>9.6111000000000004</c:v>
                      </c:pt>
                      <c:pt idx="613">
                        <c:v>9.6259499999999996</c:v>
                      </c:pt>
                      <c:pt idx="614">
                        <c:v>9.6408000000000005</c:v>
                      </c:pt>
                      <c:pt idx="615">
                        <c:v>9.6556499999999996</c:v>
                      </c:pt>
                      <c:pt idx="616">
                        <c:v>9.6705000000000005</c:v>
                      </c:pt>
                      <c:pt idx="617">
                        <c:v>9.6853499999999997</c:v>
                      </c:pt>
                      <c:pt idx="618">
                        <c:v>9.7002000000000006</c:v>
                      </c:pt>
                      <c:pt idx="619">
                        <c:v>9.7150499999999997</c:v>
                      </c:pt>
                      <c:pt idx="620">
                        <c:v>9.7299000000000007</c:v>
                      </c:pt>
                      <c:pt idx="621">
                        <c:v>9.7447499999999998</c:v>
                      </c:pt>
                      <c:pt idx="622">
                        <c:v>9.7596000000000007</c:v>
                      </c:pt>
                      <c:pt idx="623">
                        <c:v>9.7744499999999999</c:v>
                      </c:pt>
                      <c:pt idx="624">
                        <c:v>9.7893000000000008</c:v>
                      </c:pt>
                      <c:pt idx="625">
                        <c:v>9.8041499999999999</c:v>
                      </c:pt>
                      <c:pt idx="626">
                        <c:v>9.8190000000000008</c:v>
                      </c:pt>
                      <c:pt idx="627">
                        <c:v>9.8338400000000004</c:v>
                      </c:pt>
                      <c:pt idx="628">
                        <c:v>9.8486899999999995</c:v>
                      </c:pt>
                      <c:pt idx="629">
                        <c:v>9.8635400000000004</c:v>
                      </c:pt>
                      <c:pt idx="630">
                        <c:v>9.8783799999999999</c:v>
                      </c:pt>
                      <c:pt idx="631">
                        <c:v>9.8932300000000009</c:v>
                      </c:pt>
                      <c:pt idx="632">
                        <c:v>9.90808</c:v>
                      </c:pt>
                      <c:pt idx="633">
                        <c:v>9.9229199999999995</c:v>
                      </c:pt>
                      <c:pt idx="634">
                        <c:v>9.9377700000000004</c:v>
                      </c:pt>
                      <c:pt idx="635">
                        <c:v>9.95261</c:v>
                      </c:pt>
                      <c:pt idx="636">
                        <c:v>9.9674600000000009</c:v>
                      </c:pt>
                      <c:pt idx="637">
                        <c:v>9.9823000000000004</c:v>
                      </c:pt>
                      <c:pt idx="638">
                        <c:v>9.9971499999999995</c:v>
                      </c:pt>
                      <c:pt idx="639">
                        <c:v>10.011990000000001</c:v>
                      </c:pt>
                      <c:pt idx="640">
                        <c:v>10.02683</c:v>
                      </c:pt>
                      <c:pt idx="641">
                        <c:v>10.04167</c:v>
                      </c:pt>
                      <c:pt idx="642">
                        <c:v>10.056520000000001</c:v>
                      </c:pt>
                      <c:pt idx="643">
                        <c:v>10.07136</c:v>
                      </c:pt>
                      <c:pt idx="644">
                        <c:v>10.0862</c:v>
                      </c:pt>
                      <c:pt idx="645">
                        <c:v>10.101039999999999</c:v>
                      </c:pt>
                      <c:pt idx="646">
                        <c:v>10.115880000000001</c:v>
                      </c:pt>
                      <c:pt idx="647">
                        <c:v>10.13072</c:v>
                      </c:pt>
                      <c:pt idx="648">
                        <c:v>10.14556</c:v>
                      </c:pt>
                      <c:pt idx="649">
                        <c:v>10.160399999999999</c:v>
                      </c:pt>
                      <c:pt idx="650">
                        <c:v>10.175240000000001</c:v>
                      </c:pt>
                      <c:pt idx="651">
                        <c:v>10.19008</c:v>
                      </c:pt>
                      <c:pt idx="652">
                        <c:v>10.20492</c:v>
                      </c:pt>
                      <c:pt idx="653">
                        <c:v>10.219760000000001</c:v>
                      </c:pt>
                      <c:pt idx="654">
                        <c:v>10.2346</c:v>
                      </c:pt>
                      <c:pt idx="655">
                        <c:v>10.24944</c:v>
                      </c:pt>
                      <c:pt idx="656">
                        <c:v>10.264279999999999</c:v>
                      </c:pt>
                      <c:pt idx="657">
                        <c:v>10.279109999999999</c:v>
                      </c:pt>
                      <c:pt idx="658">
                        <c:v>10.293950000000001</c:v>
                      </c:pt>
                      <c:pt idx="659">
                        <c:v>10.30878</c:v>
                      </c:pt>
                      <c:pt idx="660">
                        <c:v>10.32362</c:v>
                      </c:pt>
                      <c:pt idx="661">
                        <c:v>10.33846</c:v>
                      </c:pt>
                      <c:pt idx="662">
                        <c:v>10.353289999999999</c:v>
                      </c:pt>
                      <c:pt idx="663">
                        <c:v>10.368130000000001</c:v>
                      </c:pt>
                      <c:pt idx="664">
                        <c:v>10.382960000000001</c:v>
                      </c:pt>
                      <c:pt idx="665">
                        <c:v>10.3978</c:v>
                      </c:pt>
                      <c:pt idx="666">
                        <c:v>10.41263</c:v>
                      </c:pt>
                      <c:pt idx="667">
                        <c:v>10.42747</c:v>
                      </c:pt>
                      <c:pt idx="668">
                        <c:v>10.442299999999999</c:v>
                      </c:pt>
                      <c:pt idx="669">
                        <c:v>10.457129999999999</c:v>
                      </c:pt>
                      <c:pt idx="670">
                        <c:v>10.471970000000001</c:v>
                      </c:pt>
                      <c:pt idx="671">
                        <c:v>10.486800000000001</c:v>
                      </c:pt>
                      <c:pt idx="672">
                        <c:v>10.50163</c:v>
                      </c:pt>
                      <c:pt idx="673">
                        <c:v>10.51646</c:v>
                      </c:pt>
                      <c:pt idx="674">
                        <c:v>10.53129</c:v>
                      </c:pt>
                      <c:pt idx="675">
                        <c:v>10.54613</c:v>
                      </c:pt>
                      <c:pt idx="676">
                        <c:v>10.56096</c:v>
                      </c:pt>
                      <c:pt idx="677">
                        <c:v>10.57579</c:v>
                      </c:pt>
                      <c:pt idx="678">
                        <c:v>10.590619999999999</c:v>
                      </c:pt>
                      <c:pt idx="679">
                        <c:v>10.605449999999999</c:v>
                      </c:pt>
                      <c:pt idx="680">
                        <c:v>10.620279999999999</c:v>
                      </c:pt>
                      <c:pt idx="681">
                        <c:v>10.635109999999999</c:v>
                      </c:pt>
                      <c:pt idx="682">
                        <c:v>10.649929999999999</c:v>
                      </c:pt>
                      <c:pt idx="683">
                        <c:v>10.664759999999999</c:v>
                      </c:pt>
                      <c:pt idx="684">
                        <c:v>10.679589999999999</c:v>
                      </c:pt>
                      <c:pt idx="685">
                        <c:v>10.694419999999999</c:v>
                      </c:pt>
                      <c:pt idx="686">
                        <c:v>10.709239999999999</c:v>
                      </c:pt>
                      <c:pt idx="687">
                        <c:v>10.724069999999999</c:v>
                      </c:pt>
                      <c:pt idx="688">
                        <c:v>10.738899999999999</c:v>
                      </c:pt>
                      <c:pt idx="689">
                        <c:v>10.75372</c:v>
                      </c:pt>
                      <c:pt idx="690">
                        <c:v>10.768549999999999</c:v>
                      </c:pt>
                      <c:pt idx="691">
                        <c:v>10.78337</c:v>
                      </c:pt>
                      <c:pt idx="692">
                        <c:v>10.7982</c:v>
                      </c:pt>
                      <c:pt idx="693">
                        <c:v>10.81302</c:v>
                      </c:pt>
                      <c:pt idx="694">
                        <c:v>10.82785</c:v>
                      </c:pt>
                      <c:pt idx="695">
                        <c:v>10.84267</c:v>
                      </c:pt>
                      <c:pt idx="696">
                        <c:v>10.85749</c:v>
                      </c:pt>
                      <c:pt idx="697">
                        <c:v>10.87232</c:v>
                      </c:pt>
                      <c:pt idx="698">
                        <c:v>10.88714</c:v>
                      </c:pt>
                      <c:pt idx="699">
                        <c:v>10.901960000000001</c:v>
                      </c:pt>
                      <c:pt idx="700">
                        <c:v>10.916790000000001</c:v>
                      </c:pt>
                      <c:pt idx="701">
                        <c:v>10.931609999999999</c:v>
                      </c:pt>
                      <c:pt idx="702">
                        <c:v>10.946429999999999</c:v>
                      </c:pt>
                      <c:pt idx="703">
                        <c:v>10.96125</c:v>
                      </c:pt>
                      <c:pt idx="704">
                        <c:v>10.97607</c:v>
                      </c:pt>
                      <c:pt idx="705">
                        <c:v>10.99089</c:v>
                      </c:pt>
                      <c:pt idx="706">
                        <c:v>11.005710000000001</c:v>
                      </c:pt>
                      <c:pt idx="707">
                        <c:v>11.020530000000001</c:v>
                      </c:pt>
                      <c:pt idx="708">
                        <c:v>11.035349999999999</c:v>
                      </c:pt>
                      <c:pt idx="709">
                        <c:v>11.05017</c:v>
                      </c:pt>
                      <c:pt idx="710">
                        <c:v>11.06499</c:v>
                      </c:pt>
                      <c:pt idx="711">
                        <c:v>11.079800000000001</c:v>
                      </c:pt>
                      <c:pt idx="712">
                        <c:v>11.094620000000001</c:v>
                      </c:pt>
                      <c:pt idx="713">
                        <c:v>11.109439999999999</c:v>
                      </c:pt>
                      <c:pt idx="714">
                        <c:v>11.12425</c:v>
                      </c:pt>
                      <c:pt idx="715">
                        <c:v>11.13907</c:v>
                      </c:pt>
                      <c:pt idx="716">
                        <c:v>11.153890000000001</c:v>
                      </c:pt>
                      <c:pt idx="717">
                        <c:v>11.168699999999999</c:v>
                      </c:pt>
                      <c:pt idx="718">
                        <c:v>11.18352</c:v>
                      </c:pt>
                      <c:pt idx="719">
                        <c:v>11.19833</c:v>
                      </c:pt>
                      <c:pt idx="720">
                        <c:v>11.213150000000001</c:v>
                      </c:pt>
                      <c:pt idx="721">
                        <c:v>11.227959999999999</c:v>
                      </c:pt>
                      <c:pt idx="722">
                        <c:v>11.24277</c:v>
                      </c:pt>
                      <c:pt idx="723">
                        <c:v>11.25759</c:v>
                      </c:pt>
                      <c:pt idx="724">
                        <c:v>11.272399999999999</c:v>
                      </c:pt>
                      <c:pt idx="725">
                        <c:v>11.28721</c:v>
                      </c:pt>
                      <c:pt idx="726">
                        <c:v>11.30203</c:v>
                      </c:pt>
                      <c:pt idx="727">
                        <c:v>11.316839999999999</c:v>
                      </c:pt>
                      <c:pt idx="728">
                        <c:v>11.33165</c:v>
                      </c:pt>
                      <c:pt idx="729">
                        <c:v>11.34646</c:v>
                      </c:pt>
                      <c:pt idx="730">
                        <c:v>11.361269999999999</c:v>
                      </c:pt>
                      <c:pt idx="731">
                        <c:v>11.37608</c:v>
                      </c:pt>
                      <c:pt idx="732">
                        <c:v>11.390890000000001</c:v>
                      </c:pt>
                      <c:pt idx="733">
                        <c:v>11.4057</c:v>
                      </c:pt>
                      <c:pt idx="734">
                        <c:v>11.42051</c:v>
                      </c:pt>
                      <c:pt idx="735">
                        <c:v>11.435320000000001</c:v>
                      </c:pt>
                      <c:pt idx="736">
                        <c:v>11.45013</c:v>
                      </c:pt>
                      <c:pt idx="737">
                        <c:v>11.46494</c:v>
                      </c:pt>
                      <c:pt idx="738">
                        <c:v>11.47974</c:v>
                      </c:pt>
                      <c:pt idx="739">
                        <c:v>11.49455</c:v>
                      </c:pt>
                      <c:pt idx="740">
                        <c:v>11.509359999999999</c:v>
                      </c:pt>
                      <c:pt idx="741">
                        <c:v>11.52417</c:v>
                      </c:pt>
                      <c:pt idx="742">
                        <c:v>11.538970000000001</c:v>
                      </c:pt>
                      <c:pt idx="743">
                        <c:v>11.55378</c:v>
                      </c:pt>
                      <c:pt idx="744">
                        <c:v>11.568580000000001</c:v>
                      </c:pt>
                      <c:pt idx="745">
                        <c:v>11.58339</c:v>
                      </c:pt>
                      <c:pt idx="746">
                        <c:v>11.598190000000001</c:v>
                      </c:pt>
                      <c:pt idx="747">
                        <c:v>11.613</c:v>
                      </c:pt>
                      <c:pt idx="748">
                        <c:v>11.627800000000001</c:v>
                      </c:pt>
                      <c:pt idx="749">
                        <c:v>11.6426</c:v>
                      </c:pt>
                      <c:pt idx="750">
                        <c:v>11.65741</c:v>
                      </c:pt>
                      <c:pt idx="751">
                        <c:v>11.67221</c:v>
                      </c:pt>
                      <c:pt idx="752">
                        <c:v>11.687010000000001</c:v>
                      </c:pt>
                      <c:pt idx="753">
                        <c:v>11.70181</c:v>
                      </c:pt>
                      <c:pt idx="754">
                        <c:v>11.716609999999999</c:v>
                      </c:pt>
                      <c:pt idx="755">
                        <c:v>11.73141</c:v>
                      </c:pt>
                      <c:pt idx="756">
                        <c:v>11.746219999999999</c:v>
                      </c:pt>
                      <c:pt idx="757">
                        <c:v>11.76102</c:v>
                      </c:pt>
                      <c:pt idx="758">
                        <c:v>11.77582</c:v>
                      </c:pt>
                      <c:pt idx="759">
                        <c:v>11.790620000000001</c:v>
                      </c:pt>
                      <c:pt idx="760">
                        <c:v>11.80542</c:v>
                      </c:pt>
                      <c:pt idx="761">
                        <c:v>11.820209999999999</c:v>
                      </c:pt>
                      <c:pt idx="762">
                        <c:v>11.83501</c:v>
                      </c:pt>
                      <c:pt idx="763">
                        <c:v>11.84981</c:v>
                      </c:pt>
                      <c:pt idx="764">
                        <c:v>11.864610000000001</c:v>
                      </c:pt>
                      <c:pt idx="765">
                        <c:v>11.8794</c:v>
                      </c:pt>
                      <c:pt idx="766">
                        <c:v>11.8942</c:v>
                      </c:pt>
                      <c:pt idx="767">
                        <c:v>11.909000000000001</c:v>
                      </c:pt>
                      <c:pt idx="768">
                        <c:v>11.92379</c:v>
                      </c:pt>
                      <c:pt idx="769">
                        <c:v>11.93859</c:v>
                      </c:pt>
                      <c:pt idx="770">
                        <c:v>11.953379999999999</c:v>
                      </c:pt>
                      <c:pt idx="771">
                        <c:v>11.96818</c:v>
                      </c:pt>
                      <c:pt idx="772">
                        <c:v>11.98297</c:v>
                      </c:pt>
                      <c:pt idx="773">
                        <c:v>11.997769999999999</c:v>
                      </c:pt>
                      <c:pt idx="774">
                        <c:v>12.012560000000001</c:v>
                      </c:pt>
                      <c:pt idx="775">
                        <c:v>12.02735</c:v>
                      </c:pt>
                      <c:pt idx="776">
                        <c:v>12.042149999999999</c:v>
                      </c:pt>
                      <c:pt idx="777">
                        <c:v>12.056940000000001</c:v>
                      </c:pt>
                      <c:pt idx="778">
                        <c:v>12.071730000000001</c:v>
                      </c:pt>
                      <c:pt idx="779">
                        <c:v>12.08652</c:v>
                      </c:pt>
                      <c:pt idx="780">
                        <c:v>12.10131</c:v>
                      </c:pt>
                      <c:pt idx="781">
                        <c:v>12.116099999999999</c:v>
                      </c:pt>
                      <c:pt idx="782">
                        <c:v>12.130890000000001</c:v>
                      </c:pt>
                      <c:pt idx="783">
                        <c:v>12.14568</c:v>
                      </c:pt>
                      <c:pt idx="784">
                        <c:v>12.16047</c:v>
                      </c:pt>
                      <c:pt idx="785">
                        <c:v>12.17526</c:v>
                      </c:pt>
                      <c:pt idx="786">
                        <c:v>12.190049999999999</c:v>
                      </c:pt>
                      <c:pt idx="787">
                        <c:v>12.204840000000001</c:v>
                      </c:pt>
                      <c:pt idx="788">
                        <c:v>12.21963</c:v>
                      </c:pt>
                      <c:pt idx="789">
                        <c:v>12.23441</c:v>
                      </c:pt>
                      <c:pt idx="790">
                        <c:v>12.2492</c:v>
                      </c:pt>
                      <c:pt idx="791">
                        <c:v>12.26399</c:v>
                      </c:pt>
                      <c:pt idx="792">
                        <c:v>12.27877</c:v>
                      </c:pt>
                      <c:pt idx="793">
                        <c:v>12.293559999999999</c:v>
                      </c:pt>
                      <c:pt idx="794">
                        <c:v>12.308339999999999</c:v>
                      </c:pt>
                      <c:pt idx="795">
                        <c:v>12.323130000000001</c:v>
                      </c:pt>
                      <c:pt idx="796">
                        <c:v>12.337910000000001</c:v>
                      </c:pt>
                      <c:pt idx="797">
                        <c:v>12.3527</c:v>
                      </c:pt>
                      <c:pt idx="798">
                        <c:v>12.36748</c:v>
                      </c:pt>
                      <c:pt idx="799">
                        <c:v>12.38226</c:v>
                      </c:pt>
                      <c:pt idx="800">
                        <c:v>12.39705</c:v>
                      </c:pt>
                      <c:pt idx="801">
                        <c:v>12.41183</c:v>
                      </c:pt>
                      <c:pt idx="802">
                        <c:v>12.42661</c:v>
                      </c:pt>
                      <c:pt idx="803">
                        <c:v>12.44139</c:v>
                      </c:pt>
                      <c:pt idx="804">
                        <c:v>12.45617</c:v>
                      </c:pt>
                      <c:pt idx="805">
                        <c:v>12.47095</c:v>
                      </c:pt>
                      <c:pt idx="806">
                        <c:v>12.48573</c:v>
                      </c:pt>
                      <c:pt idx="807">
                        <c:v>12.50051</c:v>
                      </c:pt>
                      <c:pt idx="808">
                        <c:v>12.51529</c:v>
                      </c:pt>
                      <c:pt idx="809">
                        <c:v>12.53007</c:v>
                      </c:pt>
                      <c:pt idx="810">
                        <c:v>12.54485</c:v>
                      </c:pt>
                      <c:pt idx="811">
                        <c:v>12.55963</c:v>
                      </c:pt>
                      <c:pt idx="812">
                        <c:v>12.57441</c:v>
                      </c:pt>
                      <c:pt idx="813">
                        <c:v>12.589180000000001</c:v>
                      </c:pt>
                      <c:pt idx="814">
                        <c:v>12.603960000000001</c:v>
                      </c:pt>
                      <c:pt idx="815">
                        <c:v>12.618740000000001</c:v>
                      </c:pt>
                      <c:pt idx="816">
                        <c:v>12.633509999999999</c:v>
                      </c:pt>
                      <c:pt idx="817">
                        <c:v>12.648289999999999</c:v>
                      </c:pt>
                      <c:pt idx="818">
                        <c:v>12.66306</c:v>
                      </c:pt>
                      <c:pt idx="819">
                        <c:v>12.67784</c:v>
                      </c:pt>
                      <c:pt idx="820">
                        <c:v>12.69261</c:v>
                      </c:pt>
                      <c:pt idx="821">
                        <c:v>12.70739</c:v>
                      </c:pt>
                      <c:pt idx="822">
                        <c:v>12.722160000000001</c:v>
                      </c:pt>
                      <c:pt idx="823">
                        <c:v>12.736940000000001</c:v>
                      </c:pt>
                      <c:pt idx="824">
                        <c:v>12.751709999999999</c:v>
                      </c:pt>
                      <c:pt idx="825">
                        <c:v>12.76648</c:v>
                      </c:pt>
                      <c:pt idx="826">
                        <c:v>12.78125</c:v>
                      </c:pt>
                      <c:pt idx="827">
                        <c:v>12.79602</c:v>
                      </c:pt>
                      <c:pt idx="828">
                        <c:v>12.810790000000001</c:v>
                      </c:pt>
                      <c:pt idx="829">
                        <c:v>12.825559999999999</c:v>
                      </c:pt>
                      <c:pt idx="830">
                        <c:v>12.84033</c:v>
                      </c:pt>
                      <c:pt idx="831">
                        <c:v>12.8551</c:v>
                      </c:pt>
                      <c:pt idx="832">
                        <c:v>12.869870000000001</c:v>
                      </c:pt>
                      <c:pt idx="833">
                        <c:v>12.884639999999999</c:v>
                      </c:pt>
                      <c:pt idx="834">
                        <c:v>12.89941</c:v>
                      </c:pt>
                      <c:pt idx="835">
                        <c:v>12.91418</c:v>
                      </c:pt>
                      <c:pt idx="836">
                        <c:v>12.92895</c:v>
                      </c:pt>
                      <c:pt idx="837">
                        <c:v>12.943709999999999</c:v>
                      </c:pt>
                      <c:pt idx="838">
                        <c:v>12.95848</c:v>
                      </c:pt>
                      <c:pt idx="839">
                        <c:v>12.97325</c:v>
                      </c:pt>
                      <c:pt idx="840">
                        <c:v>12.988009999999999</c:v>
                      </c:pt>
                      <c:pt idx="841">
                        <c:v>13.00278</c:v>
                      </c:pt>
                      <c:pt idx="842">
                        <c:v>13.01754</c:v>
                      </c:pt>
                      <c:pt idx="843">
                        <c:v>13.032310000000001</c:v>
                      </c:pt>
                      <c:pt idx="844">
                        <c:v>13.04707</c:v>
                      </c:pt>
                      <c:pt idx="845">
                        <c:v>13.06183</c:v>
                      </c:pt>
                      <c:pt idx="846">
                        <c:v>13.076599999999999</c:v>
                      </c:pt>
                      <c:pt idx="847">
                        <c:v>13.09136</c:v>
                      </c:pt>
                      <c:pt idx="848">
                        <c:v>13.106120000000001</c:v>
                      </c:pt>
                      <c:pt idx="849">
                        <c:v>13.12088</c:v>
                      </c:pt>
                      <c:pt idx="850">
                        <c:v>13.13564</c:v>
                      </c:pt>
                      <c:pt idx="851">
                        <c:v>13.150399999999999</c:v>
                      </c:pt>
                      <c:pt idx="852">
                        <c:v>13.16516</c:v>
                      </c:pt>
                      <c:pt idx="853">
                        <c:v>13.179919999999999</c:v>
                      </c:pt>
                      <c:pt idx="854">
                        <c:v>13.19468</c:v>
                      </c:pt>
                      <c:pt idx="855">
                        <c:v>13.209440000000001</c:v>
                      </c:pt>
                      <c:pt idx="856">
                        <c:v>13.2242</c:v>
                      </c:pt>
                      <c:pt idx="857">
                        <c:v>13.238960000000001</c:v>
                      </c:pt>
                      <c:pt idx="858">
                        <c:v>13.25372</c:v>
                      </c:pt>
                      <c:pt idx="859">
                        <c:v>13.26848</c:v>
                      </c:pt>
                      <c:pt idx="860">
                        <c:v>13.28323</c:v>
                      </c:pt>
                      <c:pt idx="861">
                        <c:v>13.29799</c:v>
                      </c:pt>
                      <c:pt idx="862">
                        <c:v>13.31274</c:v>
                      </c:pt>
                      <c:pt idx="863">
                        <c:v>13.327500000000001</c:v>
                      </c:pt>
                      <c:pt idx="864">
                        <c:v>13.34226</c:v>
                      </c:pt>
                      <c:pt idx="865">
                        <c:v>13.357010000000001</c:v>
                      </c:pt>
                      <c:pt idx="866">
                        <c:v>13.37176</c:v>
                      </c:pt>
                      <c:pt idx="867">
                        <c:v>13.386520000000001</c:v>
                      </c:pt>
                      <c:pt idx="868">
                        <c:v>13.40127</c:v>
                      </c:pt>
                      <c:pt idx="869">
                        <c:v>13.416029999999999</c:v>
                      </c:pt>
                      <c:pt idx="870">
                        <c:v>13.43078</c:v>
                      </c:pt>
                      <c:pt idx="871">
                        <c:v>13.44553</c:v>
                      </c:pt>
                      <c:pt idx="872">
                        <c:v>13.460279999999999</c:v>
                      </c:pt>
                      <c:pt idx="873">
                        <c:v>13.47503</c:v>
                      </c:pt>
                      <c:pt idx="874">
                        <c:v>13.48978</c:v>
                      </c:pt>
                      <c:pt idx="875">
                        <c:v>13.504530000000001</c:v>
                      </c:pt>
                      <c:pt idx="876">
                        <c:v>13.51928</c:v>
                      </c:pt>
                      <c:pt idx="877">
                        <c:v>13.53403</c:v>
                      </c:pt>
                      <c:pt idx="878">
                        <c:v>13.548780000000001</c:v>
                      </c:pt>
                      <c:pt idx="879">
                        <c:v>13.56353</c:v>
                      </c:pt>
                      <c:pt idx="880">
                        <c:v>13.57827</c:v>
                      </c:pt>
                      <c:pt idx="881">
                        <c:v>13.593019999999999</c:v>
                      </c:pt>
                      <c:pt idx="882">
                        <c:v>13.60777</c:v>
                      </c:pt>
                      <c:pt idx="883">
                        <c:v>13.62251</c:v>
                      </c:pt>
                      <c:pt idx="884">
                        <c:v>13.637259999999999</c:v>
                      </c:pt>
                      <c:pt idx="885">
                        <c:v>13.652010000000001</c:v>
                      </c:pt>
                      <c:pt idx="886">
                        <c:v>13.66675</c:v>
                      </c:pt>
                      <c:pt idx="887">
                        <c:v>13.6815</c:v>
                      </c:pt>
                      <c:pt idx="888">
                        <c:v>13.69624</c:v>
                      </c:pt>
                      <c:pt idx="889">
                        <c:v>13.710990000000001</c:v>
                      </c:pt>
                      <c:pt idx="890">
                        <c:v>13.72573</c:v>
                      </c:pt>
                      <c:pt idx="891">
                        <c:v>13.74047</c:v>
                      </c:pt>
                      <c:pt idx="892">
                        <c:v>13.75521</c:v>
                      </c:pt>
                      <c:pt idx="893">
                        <c:v>13.76995</c:v>
                      </c:pt>
                      <c:pt idx="894">
                        <c:v>13.784700000000001</c:v>
                      </c:pt>
                      <c:pt idx="895">
                        <c:v>13.799440000000001</c:v>
                      </c:pt>
                      <c:pt idx="896">
                        <c:v>13.81418</c:v>
                      </c:pt>
                      <c:pt idx="897">
                        <c:v>13.82892</c:v>
                      </c:pt>
                      <c:pt idx="898">
                        <c:v>13.84366</c:v>
                      </c:pt>
                      <c:pt idx="899">
                        <c:v>13.8584</c:v>
                      </c:pt>
                      <c:pt idx="900">
                        <c:v>13.87313</c:v>
                      </c:pt>
                      <c:pt idx="901">
                        <c:v>13.887869999999999</c:v>
                      </c:pt>
                      <c:pt idx="902">
                        <c:v>13.902609999999999</c:v>
                      </c:pt>
                      <c:pt idx="903">
                        <c:v>13.917350000000001</c:v>
                      </c:pt>
                      <c:pt idx="904">
                        <c:v>13.932090000000001</c:v>
                      </c:pt>
                      <c:pt idx="905">
                        <c:v>13.946820000000001</c:v>
                      </c:pt>
                      <c:pt idx="906">
                        <c:v>13.96156</c:v>
                      </c:pt>
                      <c:pt idx="907">
                        <c:v>13.976290000000001</c:v>
                      </c:pt>
                      <c:pt idx="908">
                        <c:v>13.99103</c:v>
                      </c:pt>
                      <c:pt idx="909">
                        <c:v>14.00576</c:v>
                      </c:pt>
                      <c:pt idx="910">
                        <c:v>14.0205</c:v>
                      </c:pt>
                      <c:pt idx="911">
                        <c:v>14.03523</c:v>
                      </c:pt>
                      <c:pt idx="912">
                        <c:v>14.04996</c:v>
                      </c:pt>
                      <c:pt idx="913">
                        <c:v>14.064690000000001</c:v>
                      </c:pt>
                      <c:pt idx="914">
                        <c:v>14.07943</c:v>
                      </c:pt>
                      <c:pt idx="915">
                        <c:v>14.09416</c:v>
                      </c:pt>
                      <c:pt idx="916">
                        <c:v>14.108890000000001</c:v>
                      </c:pt>
                      <c:pt idx="917">
                        <c:v>14.123620000000001</c:v>
                      </c:pt>
                      <c:pt idx="918">
                        <c:v>14.138350000000001</c:v>
                      </c:pt>
                      <c:pt idx="919">
                        <c:v>14.153079999999999</c:v>
                      </c:pt>
                      <c:pt idx="920">
                        <c:v>14.167809999999999</c:v>
                      </c:pt>
                      <c:pt idx="921">
                        <c:v>14.182539999999999</c:v>
                      </c:pt>
                      <c:pt idx="922">
                        <c:v>14.19726</c:v>
                      </c:pt>
                      <c:pt idx="923">
                        <c:v>14.21199</c:v>
                      </c:pt>
                      <c:pt idx="924">
                        <c:v>14.22672</c:v>
                      </c:pt>
                      <c:pt idx="925">
                        <c:v>14.24145</c:v>
                      </c:pt>
                      <c:pt idx="926">
                        <c:v>14.256169999999999</c:v>
                      </c:pt>
                      <c:pt idx="927">
                        <c:v>14.270899999999999</c:v>
                      </c:pt>
                      <c:pt idx="928">
                        <c:v>14.28562</c:v>
                      </c:pt>
                      <c:pt idx="929">
                        <c:v>14.30035</c:v>
                      </c:pt>
                      <c:pt idx="930">
                        <c:v>14.31507</c:v>
                      </c:pt>
                      <c:pt idx="931">
                        <c:v>14.329800000000001</c:v>
                      </c:pt>
                      <c:pt idx="932">
                        <c:v>14.344519999999999</c:v>
                      </c:pt>
                      <c:pt idx="933">
                        <c:v>14.35924</c:v>
                      </c:pt>
                      <c:pt idx="934">
                        <c:v>14.37396</c:v>
                      </c:pt>
                      <c:pt idx="935">
                        <c:v>14.38869</c:v>
                      </c:pt>
                      <c:pt idx="936">
                        <c:v>14.403409999999999</c:v>
                      </c:pt>
                      <c:pt idx="937">
                        <c:v>14.41813</c:v>
                      </c:pt>
                      <c:pt idx="938">
                        <c:v>14.43285</c:v>
                      </c:pt>
                      <c:pt idx="939">
                        <c:v>14.447570000000001</c:v>
                      </c:pt>
                      <c:pt idx="940">
                        <c:v>14.462289999999999</c:v>
                      </c:pt>
                      <c:pt idx="941">
                        <c:v>14.47701</c:v>
                      </c:pt>
                      <c:pt idx="942">
                        <c:v>14.49173</c:v>
                      </c:pt>
                      <c:pt idx="943">
                        <c:v>14.50644</c:v>
                      </c:pt>
                      <c:pt idx="944">
                        <c:v>14.52116</c:v>
                      </c:pt>
                      <c:pt idx="945">
                        <c:v>14.535880000000001</c:v>
                      </c:pt>
                      <c:pt idx="946">
                        <c:v>14.550599999999999</c:v>
                      </c:pt>
                      <c:pt idx="947">
                        <c:v>14.56531</c:v>
                      </c:pt>
                      <c:pt idx="948">
                        <c:v>14.580030000000001</c:v>
                      </c:pt>
                      <c:pt idx="949">
                        <c:v>14.59474</c:v>
                      </c:pt>
                      <c:pt idx="950">
                        <c:v>14.60946</c:v>
                      </c:pt>
                      <c:pt idx="951">
                        <c:v>14.624169999999999</c:v>
                      </c:pt>
                      <c:pt idx="952">
                        <c:v>14.63889</c:v>
                      </c:pt>
                      <c:pt idx="953">
                        <c:v>14.653600000000001</c:v>
                      </c:pt>
                      <c:pt idx="954">
                        <c:v>14.66831</c:v>
                      </c:pt>
                      <c:pt idx="955">
                        <c:v>14.683020000000001</c:v>
                      </c:pt>
                      <c:pt idx="956">
                        <c:v>14.69773</c:v>
                      </c:pt>
                      <c:pt idx="957">
                        <c:v>14.71245</c:v>
                      </c:pt>
                      <c:pt idx="958">
                        <c:v>14.72716</c:v>
                      </c:pt>
                      <c:pt idx="959">
                        <c:v>14.74187</c:v>
                      </c:pt>
                      <c:pt idx="960">
                        <c:v>14.75658</c:v>
                      </c:pt>
                      <c:pt idx="961">
                        <c:v>14.77129</c:v>
                      </c:pt>
                      <c:pt idx="962">
                        <c:v>14.78599</c:v>
                      </c:pt>
                      <c:pt idx="963">
                        <c:v>14.800700000000001</c:v>
                      </c:pt>
                      <c:pt idx="964">
                        <c:v>14.81541</c:v>
                      </c:pt>
                      <c:pt idx="965">
                        <c:v>14.830120000000001</c:v>
                      </c:pt>
                      <c:pt idx="966">
                        <c:v>14.84482</c:v>
                      </c:pt>
                      <c:pt idx="967">
                        <c:v>14.859529999999999</c:v>
                      </c:pt>
                      <c:pt idx="968">
                        <c:v>14.87424</c:v>
                      </c:pt>
                      <c:pt idx="969">
                        <c:v>14.88894</c:v>
                      </c:pt>
                      <c:pt idx="970">
                        <c:v>14.903650000000001</c:v>
                      </c:pt>
                      <c:pt idx="971">
                        <c:v>14.91835</c:v>
                      </c:pt>
                      <c:pt idx="972">
                        <c:v>14.93305</c:v>
                      </c:pt>
                      <c:pt idx="973">
                        <c:v>14.947760000000001</c:v>
                      </c:pt>
                      <c:pt idx="974">
                        <c:v>14.96246</c:v>
                      </c:pt>
                      <c:pt idx="975">
                        <c:v>14.97716</c:v>
                      </c:pt>
                      <c:pt idx="976">
                        <c:v>14.991860000000001</c:v>
                      </c:pt>
                      <c:pt idx="977">
                        <c:v>15.00657</c:v>
                      </c:pt>
                      <c:pt idx="978">
                        <c:v>15.021269999999999</c:v>
                      </c:pt>
                      <c:pt idx="979">
                        <c:v>15.035970000000001</c:v>
                      </c:pt>
                      <c:pt idx="980">
                        <c:v>15.050660000000001</c:v>
                      </c:pt>
                      <c:pt idx="981">
                        <c:v>15.06536</c:v>
                      </c:pt>
                      <c:pt idx="982">
                        <c:v>15.08006</c:v>
                      </c:pt>
                      <c:pt idx="983">
                        <c:v>15.094760000000001</c:v>
                      </c:pt>
                      <c:pt idx="984">
                        <c:v>15.10946</c:v>
                      </c:pt>
                      <c:pt idx="985">
                        <c:v>15.12416</c:v>
                      </c:pt>
                      <c:pt idx="986">
                        <c:v>15.13885</c:v>
                      </c:pt>
                      <c:pt idx="987">
                        <c:v>15.153549999999999</c:v>
                      </c:pt>
                      <c:pt idx="988">
                        <c:v>15.168240000000001</c:v>
                      </c:pt>
                      <c:pt idx="989">
                        <c:v>15.18294</c:v>
                      </c:pt>
                      <c:pt idx="990">
                        <c:v>15.19763</c:v>
                      </c:pt>
                      <c:pt idx="991">
                        <c:v>15.21233</c:v>
                      </c:pt>
                      <c:pt idx="992">
                        <c:v>15.22702</c:v>
                      </c:pt>
                      <c:pt idx="993">
                        <c:v>15.241709999999999</c:v>
                      </c:pt>
                      <c:pt idx="994">
                        <c:v>15.256410000000001</c:v>
                      </c:pt>
                      <c:pt idx="995">
                        <c:v>15.271100000000001</c:v>
                      </c:pt>
                      <c:pt idx="996">
                        <c:v>15.28579</c:v>
                      </c:pt>
                      <c:pt idx="997">
                        <c:v>15.30048</c:v>
                      </c:pt>
                      <c:pt idx="998">
                        <c:v>15.31517</c:v>
                      </c:pt>
                      <c:pt idx="999">
                        <c:v>15.32986</c:v>
                      </c:pt>
                      <c:pt idx="1000">
                        <c:v>15.34455</c:v>
                      </c:pt>
                      <c:pt idx="1001">
                        <c:v>15.35924</c:v>
                      </c:pt>
                      <c:pt idx="1002">
                        <c:v>15.37393</c:v>
                      </c:pt>
                      <c:pt idx="1003">
                        <c:v>15.38862</c:v>
                      </c:pt>
                      <c:pt idx="1004">
                        <c:v>15.4033</c:v>
                      </c:pt>
                      <c:pt idx="1005">
                        <c:v>15.41799</c:v>
                      </c:pt>
                      <c:pt idx="1006">
                        <c:v>15.43268</c:v>
                      </c:pt>
                      <c:pt idx="1007">
                        <c:v>15.44736</c:v>
                      </c:pt>
                      <c:pt idx="1008">
                        <c:v>15.46205</c:v>
                      </c:pt>
                      <c:pt idx="1009">
                        <c:v>15.47673</c:v>
                      </c:pt>
                      <c:pt idx="1010">
                        <c:v>15.49142</c:v>
                      </c:pt>
                      <c:pt idx="1011">
                        <c:v>15.5061</c:v>
                      </c:pt>
                      <c:pt idx="1012">
                        <c:v>15.52078</c:v>
                      </c:pt>
                      <c:pt idx="1013">
                        <c:v>15.53547</c:v>
                      </c:pt>
                      <c:pt idx="1014">
                        <c:v>15.55015</c:v>
                      </c:pt>
                      <c:pt idx="1015">
                        <c:v>15.564830000000001</c:v>
                      </c:pt>
                      <c:pt idx="1016">
                        <c:v>15.579510000000001</c:v>
                      </c:pt>
                      <c:pt idx="1017">
                        <c:v>15.594189999999999</c:v>
                      </c:pt>
                      <c:pt idx="1018">
                        <c:v>15.60887</c:v>
                      </c:pt>
                      <c:pt idx="1019">
                        <c:v>15.62355</c:v>
                      </c:pt>
                      <c:pt idx="1020">
                        <c:v>15.63823</c:v>
                      </c:pt>
                      <c:pt idx="1021">
                        <c:v>15.65291</c:v>
                      </c:pt>
                      <c:pt idx="1022">
                        <c:v>15.667590000000001</c:v>
                      </c:pt>
                      <c:pt idx="1023">
                        <c:v>15.682259999999999</c:v>
                      </c:pt>
                      <c:pt idx="1024">
                        <c:v>15.69694</c:v>
                      </c:pt>
                      <c:pt idx="1025">
                        <c:v>15.71162</c:v>
                      </c:pt>
                      <c:pt idx="1026">
                        <c:v>15.726290000000001</c:v>
                      </c:pt>
                      <c:pt idx="1027">
                        <c:v>15.740970000000001</c:v>
                      </c:pt>
                      <c:pt idx="1028">
                        <c:v>15.75564</c:v>
                      </c:pt>
                      <c:pt idx="1029">
                        <c:v>15.77032</c:v>
                      </c:pt>
                      <c:pt idx="1030">
                        <c:v>15.784990000000001</c:v>
                      </c:pt>
                      <c:pt idx="1031">
                        <c:v>15.799659999999999</c:v>
                      </c:pt>
                      <c:pt idx="1032">
                        <c:v>15.81433</c:v>
                      </c:pt>
                      <c:pt idx="1033">
                        <c:v>15.82901</c:v>
                      </c:pt>
                      <c:pt idx="1034">
                        <c:v>15.843680000000001</c:v>
                      </c:pt>
                      <c:pt idx="1035">
                        <c:v>15.85835</c:v>
                      </c:pt>
                      <c:pt idx="1036">
                        <c:v>15.87302</c:v>
                      </c:pt>
                      <c:pt idx="1037">
                        <c:v>15.887689999999999</c:v>
                      </c:pt>
                      <c:pt idx="1038">
                        <c:v>15.90236</c:v>
                      </c:pt>
                      <c:pt idx="1039">
                        <c:v>15.91703</c:v>
                      </c:pt>
                      <c:pt idx="1040">
                        <c:v>15.931699999999999</c:v>
                      </c:pt>
                      <c:pt idx="1041">
                        <c:v>15.94637</c:v>
                      </c:pt>
                      <c:pt idx="1042">
                        <c:v>15.961029999999999</c:v>
                      </c:pt>
                      <c:pt idx="1043">
                        <c:v>15.9757</c:v>
                      </c:pt>
                      <c:pt idx="1044">
                        <c:v>15.99037</c:v>
                      </c:pt>
                      <c:pt idx="1045">
                        <c:v>16.005030000000001</c:v>
                      </c:pt>
                      <c:pt idx="1046">
                        <c:v>16.0197</c:v>
                      </c:pt>
                      <c:pt idx="1047">
                        <c:v>16.03436</c:v>
                      </c:pt>
                      <c:pt idx="1048">
                        <c:v>16.049029999999998</c:v>
                      </c:pt>
                      <c:pt idx="1049">
                        <c:v>16.063690000000001</c:v>
                      </c:pt>
                      <c:pt idx="1050">
                        <c:v>16.07835</c:v>
                      </c:pt>
                      <c:pt idx="1051">
                        <c:v>16.09301</c:v>
                      </c:pt>
                      <c:pt idx="1052">
                        <c:v>16.107679999999998</c:v>
                      </c:pt>
                      <c:pt idx="1053">
                        <c:v>16.122340000000001</c:v>
                      </c:pt>
                      <c:pt idx="1054">
                        <c:v>16.137</c:v>
                      </c:pt>
                      <c:pt idx="1055">
                        <c:v>16.15166</c:v>
                      </c:pt>
                      <c:pt idx="1056">
                        <c:v>16.166319999999999</c:v>
                      </c:pt>
                      <c:pt idx="1057">
                        <c:v>16.180980000000002</c:v>
                      </c:pt>
                      <c:pt idx="1058">
                        <c:v>16.195640000000001</c:v>
                      </c:pt>
                      <c:pt idx="1059">
                        <c:v>16.210290000000001</c:v>
                      </c:pt>
                      <c:pt idx="1060">
                        <c:v>16.206109999999999</c:v>
                      </c:pt>
                      <c:pt idx="1061">
                        <c:v>16.296119999999998</c:v>
                      </c:pt>
                      <c:pt idx="1062">
                        <c:v>16.417529999999999</c:v>
                      </c:pt>
                      <c:pt idx="1063">
                        <c:v>16.507529999999999</c:v>
                      </c:pt>
                      <c:pt idx="1064">
                        <c:v>16.503340000000001</c:v>
                      </c:pt>
                      <c:pt idx="1065">
                        <c:v>16.517990000000001</c:v>
                      </c:pt>
                      <c:pt idx="1066">
                        <c:v>16.532630000000001</c:v>
                      </c:pt>
                      <c:pt idx="1067">
                        <c:v>16.547280000000001</c:v>
                      </c:pt>
                      <c:pt idx="1068">
                        <c:v>16.561920000000001</c:v>
                      </c:pt>
                      <c:pt idx="1069">
                        <c:v>16.57657</c:v>
                      </c:pt>
                      <c:pt idx="1070">
                        <c:v>16.59121</c:v>
                      </c:pt>
                      <c:pt idx="1071">
                        <c:v>16.60585</c:v>
                      </c:pt>
                      <c:pt idx="1072">
                        <c:v>16.6205</c:v>
                      </c:pt>
                      <c:pt idx="1073">
                        <c:v>16.63514</c:v>
                      </c:pt>
                      <c:pt idx="1074">
                        <c:v>16.64978</c:v>
                      </c:pt>
                      <c:pt idx="1075">
                        <c:v>16.66442</c:v>
                      </c:pt>
                      <c:pt idx="1076">
                        <c:v>16.67906</c:v>
                      </c:pt>
                      <c:pt idx="1077">
                        <c:v>16.6937</c:v>
                      </c:pt>
                      <c:pt idx="1078">
                        <c:v>16.70834</c:v>
                      </c:pt>
                      <c:pt idx="1079">
                        <c:v>16.72298</c:v>
                      </c:pt>
                      <c:pt idx="1080">
                        <c:v>16.73762</c:v>
                      </c:pt>
                      <c:pt idx="1081">
                        <c:v>16.75225</c:v>
                      </c:pt>
                      <c:pt idx="1082">
                        <c:v>16.76689</c:v>
                      </c:pt>
                      <c:pt idx="1083">
                        <c:v>16.78153</c:v>
                      </c:pt>
                      <c:pt idx="1084">
                        <c:v>16.79616</c:v>
                      </c:pt>
                      <c:pt idx="1085">
                        <c:v>16.8108</c:v>
                      </c:pt>
                      <c:pt idx="1086">
                        <c:v>16.825430000000001</c:v>
                      </c:pt>
                      <c:pt idx="1087">
                        <c:v>16.840070000000001</c:v>
                      </c:pt>
                      <c:pt idx="1088">
                        <c:v>16.854700000000001</c:v>
                      </c:pt>
                      <c:pt idx="1089">
                        <c:v>16.869340000000001</c:v>
                      </c:pt>
                      <c:pt idx="1090">
                        <c:v>16.883970000000001</c:v>
                      </c:pt>
                      <c:pt idx="1091">
                        <c:v>16.898599999999998</c:v>
                      </c:pt>
                      <c:pt idx="1092">
                        <c:v>16.913229999999999</c:v>
                      </c:pt>
                      <c:pt idx="1093">
                        <c:v>16.927859999999999</c:v>
                      </c:pt>
                      <c:pt idx="1094">
                        <c:v>16.942489999999999</c:v>
                      </c:pt>
                      <c:pt idx="1095">
                        <c:v>16.95712</c:v>
                      </c:pt>
                      <c:pt idx="1096">
                        <c:v>16.97175</c:v>
                      </c:pt>
                      <c:pt idx="1097">
                        <c:v>16.98638</c:v>
                      </c:pt>
                      <c:pt idx="1098">
                        <c:v>17.001010000000001</c:v>
                      </c:pt>
                      <c:pt idx="1099">
                        <c:v>17.015630000000002</c:v>
                      </c:pt>
                      <c:pt idx="1100">
                        <c:v>17.030259999999998</c:v>
                      </c:pt>
                      <c:pt idx="1101">
                        <c:v>17.044889999999999</c:v>
                      </c:pt>
                      <c:pt idx="1102">
                        <c:v>17.05951</c:v>
                      </c:pt>
                      <c:pt idx="1103">
                        <c:v>17.07414</c:v>
                      </c:pt>
                      <c:pt idx="1104">
                        <c:v>17.088760000000001</c:v>
                      </c:pt>
                      <c:pt idx="1105">
                        <c:v>17.103390000000001</c:v>
                      </c:pt>
                      <c:pt idx="1106">
                        <c:v>17.118010000000002</c:v>
                      </c:pt>
                      <c:pt idx="1107">
                        <c:v>17.132629999999999</c:v>
                      </c:pt>
                      <c:pt idx="1108">
                        <c:v>17.14725</c:v>
                      </c:pt>
                      <c:pt idx="1109">
                        <c:v>17.16188</c:v>
                      </c:pt>
                      <c:pt idx="1110">
                        <c:v>17.176500000000001</c:v>
                      </c:pt>
                      <c:pt idx="1111">
                        <c:v>17.191120000000002</c:v>
                      </c:pt>
                      <c:pt idx="1112">
                        <c:v>17.205739999999999</c:v>
                      </c:pt>
                      <c:pt idx="1113">
                        <c:v>17.220359999999999</c:v>
                      </c:pt>
                      <c:pt idx="1114">
                        <c:v>17.23498</c:v>
                      </c:pt>
                      <c:pt idx="1115">
                        <c:v>17.249590000000001</c:v>
                      </c:pt>
                      <c:pt idx="1116">
                        <c:v>17.264209999999999</c:v>
                      </c:pt>
                      <c:pt idx="1117">
                        <c:v>17.278829999999999</c:v>
                      </c:pt>
                      <c:pt idx="1118">
                        <c:v>17.29344</c:v>
                      </c:pt>
                      <c:pt idx="1119">
                        <c:v>17.308060000000001</c:v>
                      </c:pt>
                      <c:pt idx="1120">
                        <c:v>17.322679999999998</c:v>
                      </c:pt>
                      <c:pt idx="1121">
                        <c:v>17.337289999999999</c:v>
                      </c:pt>
                      <c:pt idx="1122">
                        <c:v>17.351900000000001</c:v>
                      </c:pt>
                      <c:pt idx="1123">
                        <c:v>17.366520000000001</c:v>
                      </c:pt>
                      <c:pt idx="1124">
                        <c:v>17.381129999999999</c:v>
                      </c:pt>
                      <c:pt idx="1125">
                        <c:v>17.39574</c:v>
                      </c:pt>
                      <c:pt idx="1126">
                        <c:v>17.410350000000001</c:v>
                      </c:pt>
                      <c:pt idx="1127">
                        <c:v>17.424959999999999</c:v>
                      </c:pt>
                      <c:pt idx="1128">
                        <c:v>17.439579999999999</c:v>
                      </c:pt>
                      <c:pt idx="1129">
                        <c:v>17.454190000000001</c:v>
                      </c:pt>
                      <c:pt idx="1130">
                        <c:v>17.468789999999998</c:v>
                      </c:pt>
                      <c:pt idx="1131">
                        <c:v>17.4834</c:v>
                      </c:pt>
                      <c:pt idx="1132">
                        <c:v>17.498010000000001</c:v>
                      </c:pt>
                    </c:numCache>
                  </c:numRef>
                </c:xVal>
                <c:yVal>
                  <c:numRef>
                    <c:extLst xmlns:c15="http://schemas.microsoft.com/office/drawing/2012/chart">
                      <c:ext xmlns:c15="http://schemas.microsoft.com/office/drawing/2012/chart" uri="{02D57815-91ED-43cb-92C2-25804820EDAC}">
                        <c15:formulaRef>
                          <c15:sqref>'Sample 1'!$U$2:$U$1133</c15:sqref>
                        </c15:formulaRef>
                      </c:ext>
                    </c:extLst>
                    <c:numCache>
                      <c:formatCode>General</c:formatCode>
                      <c:ptCount val="1132"/>
                      <c:pt idx="0">
                        <c:v>4.7658199999999997</c:v>
                      </c:pt>
                      <c:pt idx="1">
                        <c:v>4.7149200000000002</c:v>
                      </c:pt>
                      <c:pt idx="2">
                        <c:v>4.6354699999999998</c:v>
                      </c:pt>
                      <c:pt idx="3">
                        <c:v>4.5383699999999996</c:v>
                      </c:pt>
                      <c:pt idx="4">
                        <c:v>4.4664799999999998</c:v>
                      </c:pt>
                      <c:pt idx="5">
                        <c:v>4.3595300000000003</c:v>
                      </c:pt>
                      <c:pt idx="6">
                        <c:v>4.2404400000000004</c:v>
                      </c:pt>
                      <c:pt idx="7">
                        <c:v>4.1724699999999997</c:v>
                      </c:pt>
                      <c:pt idx="8">
                        <c:v>4.1242999999999999</c:v>
                      </c:pt>
                      <c:pt idx="9">
                        <c:v>4.0400700000000001</c:v>
                      </c:pt>
                      <c:pt idx="10">
                        <c:v>3.97845</c:v>
                      </c:pt>
                      <c:pt idx="11">
                        <c:v>3.96713</c:v>
                      </c:pt>
                      <c:pt idx="12">
                        <c:v>3.93031</c:v>
                      </c:pt>
                      <c:pt idx="13">
                        <c:v>3.89032</c:v>
                      </c:pt>
                      <c:pt idx="14">
                        <c:v>3.8766699999999998</c:v>
                      </c:pt>
                      <c:pt idx="15">
                        <c:v>3.8557700000000001</c:v>
                      </c:pt>
                      <c:pt idx="16">
                        <c:v>3.8138100000000001</c:v>
                      </c:pt>
                      <c:pt idx="17">
                        <c:v>3.8086500000000001</c:v>
                      </c:pt>
                      <c:pt idx="18">
                        <c:v>3.8078099999999999</c:v>
                      </c:pt>
                      <c:pt idx="19">
                        <c:v>3.7861400000000001</c:v>
                      </c:pt>
                      <c:pt idx="20">
                        <c:v>3.7626900000000001</c:v>
                      </c:pt>
                      <c:pt idx="21">
                        <c:v>3.7974700000000001</c:v>
                      </c:pt>
                      <c:pt idx="22">
                        <c:v>3.8672300000000002</c:v>
                      </c:pt>
                      <c:pt idx="23">
                        <c:v>3.8944399999999999</c:v>
                      </c:pt>
                      <c:pt idx="24">
                        <c:v>3.8437899999999998</c:v>
                      </c:pt>
                      <c:pt idx="25">
                        <c:v>3.8398500000000002</c:v>
                      </c:pt>
                      <c:pt idx="26">
                        <c:v>3.8725399999999999</c:v>
                      </c:pt>
                      <c:pt idx="27">
                        <c:v>3.8893499999999999</c:v>
                      </c:pt>
                      <c:pt idx="28">
                        <c:v>3.8840499999999998</c:v>
                      </c:pt>
                      <c:pt idx="29">
                        <c:v>3.89872</c:v>
                      </c:pt>
                      <c:pt idx="30">
                        <c:v>3.8912900000000001</c:v>
                      </c:pt>
                      <c:pt idx="31">
                        <c:v>3.8882699999999999</c:v>
                      </c:pt>
                      <c:pt idx="32">
                        <c:v>3.9336199999999999</c:v>
                      </c:pt>
                      <c:pt idx="33">
                        <c:v>3.9803199999999999</c:v>
                      </c:pt>
                      <c:pt idx="34">
                        <c:v>3.9906999999999999</c:v>
                      </c:pt>
                      <c:pt idx="35">
                        <c:v>3.9632900000000002</c:v>
                      </c:pt>
                      <c:pt idx="36">
                        <c:v>3.9757400000000001</c:v>
                      </c:pt>
                      <c:pt idx="37">
                        <c:v>4.0304200000000003</c:v>
                      </c:pt>
                      <c:pt idx="38">
                        <c:v>4.0772899999999996</c:v>
                      </c:pt>
                      <c:pt idx="39">
                        <c:v>4.0823999999999998</c:v>
                      </c:pt>
                      <c:pt idx="40">
                        <c:v>4.1257599999999996</c:v>
                      </c:pt>
                      <c:pt idx="41">
                        <c:v>4.2097899999999999</c:v>
                      </c:pt>
                      <c:pt idx="42">
                        <c:v>4.2795899999999998</c:v>
                      </c:pt>
                      <c:pt idx="43">
                        <c:v>4.3084699999999998</c:v>
                      </c:pt>
                      <c:pt idx="44">
                        <c:v>4.3398099999999999</c:v>
                      </c:pt>
                      <c:pt idx="45">
                        <c:v>4.3742599999999996</c:v>
                      </c:pt>
                      <c:pt idx="46">
                        <c:v>4.4026699999999996</c:v>
                      </c:pt>
                      <c:pt idx="47">
                        <c:v>4.4409099999999997</c:v>
                      </c:pt>
                      <c:pt idx="48">
                        <c:v>4.4945300000000001</c:v>
                      </c:pt>
                      <c:pt idx="49">
                        <c:v>4.5653499999999996</c:v>
                      </c:pt>
                      <c:pt idx="50">
                        <c:v>4.6698000000000004</c:v>
                      </c:pt>
                      <c:pt idx="51">
                        <c:v>4.7988099999999996</c:v>
                      </c:pt>
                      <c:pt idx="52">
                        <c:v>4.9106699999999996</c:v>
                      </c:pt>
                      <c:pt idx="53">
                        <c:v>5.0103099999999996</c:v>
                      </c:pt>
                      <c:pt idx="54">
                        <c:v>5.1100899999999996</c:v>
                      </c:pt>
                      <c:pt idx="55">
                        <c:v>5.2146600000000003</c:v>
                      </c:pt>
                      <c:pt idx="56">
                        <c:v>5.3291599999999999</c:v>
                      </c:pt>
                      <c:pt idx="57">
                        <c:v>5.4465599999999998</c:v>
                      </c:pt>
                      <c:pt idx="58">
                        <c:v>5.5567799999999998</c:v>
                      </c:pt>
                      <c:pt idx="59">
                        <c:v>5.6769100000000003</c:v>
                      </c:pt>
                      <c:pt idx="60">
                        <c:v>5.8374699999999997</c:v>
                      </c:pt>
                      <c:pt idx="61">
                        <c:v>6.0451100000000002</c:v>
                      </c:pt>
                      <c:pt idx="62">
                        <c:v>6.2864199999999997</c:v>
                      </c:pt>
                      <c:pt idx="63">
                        <c:v>6.5024899999999999</c:v>
                      </c:pt>
                      <c:pt idx="64">
                        <c:v>6.6836200000000003</c:v>
                      </c:pt>
                      <c:pt idx="65">
                        <c:v>6.8271899999999999</c:v>
                      </c:pt>
                      <c:pt idx="66">
                        <c:v>6.91066</c:v>
                      </c:pt>
                      <c:pt idx="67">
                        <c:v>6.9252000000000002</c:v>
                      </c:pt>
                      <c:pt idx="68">
                        <c:v>6.9037800000000002</c:v>
                      </c:pt>
                      <c:pt idx="69">
                        <c:v>6.8404600000000002</c:v>
                      </c:pt>
                      <c:pt idx="70">
                        <c:v>6.6648399999999999</c:v>
                      </c:pt>
                      <c:pt idx="71">
                        <c:v>6.3739999999999997</c:v>
                      </c:pt>
                      <c:pt idx="72">
                        <c:v>5.9757999999999996</c:v>
                      </c:pt>
                      <c:pt idx="73">
                        <c:v>5.5113200000000004</c:v>
                      </c:pt>
                      <c:pt idx="74">
                        <c:v>5.0229900000000001</c:v>
                      </c:pt>
                      <c:pt idx="75">
                        <c:v>4.5382199999999999</c:v>
                      </c:pt>
                      <c:pt idx="76">
                        <c:v>4.0663400000000003</c:v>
                      </c:pt>
                      <c:pt idx="77">
                        <c:v>3.6021700000000001</c:v>
                      </c:pt>
                      <c:pt idx="78">
                        <c:v>3.23136</c:v>
                      </c:pt>
                      <c:pt idx="79">
                        <c:v>2.96922</c:v>
                      </c:pt>
                      <c:pt idx="80">
                        <c:v>2.76884</c:v>
                      </c:pt>
                      <c:pt idx="81">
                        <c:v>2.5812300000000001</c:v>
                      </c:pt>
                      <c:pt idx="82">
                        <c:v>2.45865</c:v>
                      </c:pt>
                      <c:pt idx="83">
                        <c:v>2.4196599999999999</c:v>
                      </c:pt>
                      <c:pt idx="84">
                        <c:v>2.4264700000000001</c:v>
                      </c:pt>
                      <c:pt idx="85">
                        <c:v>2.41249</c:v>
                      </c:pt>
                      <c:pt idx="86">
                        <c:v>2.4314200000000001</c:v>
                      </c:pt>
                      <c:pt idx="87">
                        <c:v>2.4659300000000002</c:v>
                      </c:pt>
                      <c:pt idx="88">
                        <c:v>2.4986799999999998</c:v>
                      </c:pt>
                      <c:pt idx="89">
                        <c:v>2.4670000000000001</c:v>
                      </c:pt>
                      <c:pt idx="90">
                        <c:v>2.4280900000000001</c:v>
                      </c:pt>
                      <c:pt idx="91">
                        <c:v>2.38103</c:v>
                      </c:pt>
                      <c:pt idx="92">
                        <c:v>2.3205900000000002</c:v>
                      </c:pt>
                      <c:pt idx="93">
                        <c:v>2.2181600000000001</c:v>
                      </c:pt>
                      <c:pt idx="94">
                        <c:v>2.06175</c:v>
                      </c:pt>
                      <c:pt idx="95">
                        <c:v>1.8523700000000001</c:v>
                      </c:pt>
                      <c:pt idx="96">
                        <c:v>1.6198300000000001</c:v>
                      </c:pt>
                      <c:pt idx="97">
                        <c:v>1.4123699999999999</c:v>
                      </c:pt>
                      <c:pt idx="98">
                        <c:v>1.24637</c:v>
                      </c:pt>
                      <c:pt idx="99">
                        <c:v>1.09985</c:v>
                      </c:pt>
                      <c:pt idx="100">
                        <c:v>0.94491000000000003</c:v>
                      </c:pt>
                      <c:pt idx="101">
                        <c:v>0.78425</c:v>
                      </c:pt>
                      <c:pt idx="102">
                        <c:v>0.63936999999999999</c:v>
                      </c:pt>
                      <c:pt idx="103">
                        <c:v>0.54413</c:v>
                      </c:pt>
                      <c:pt idx="104">
                        <c:v>0.49919000000000002</c:v>
                      </c:pt>
                      <c:pt idx="105">
                        <c:v>0.45554</c:v>
                      </c:pt>
                      <c:pt idx="106">
                        <c:v>0.39156000000000002</c:v>
                      </c:pt>
                      <c:pt idx="107">
                        <c:v>0.33621000000000001</c:v>
                      </c:pt>
                      <c:pt idx="108">
                        <c:v>0.32007999999999998</c:v>
                      </c:pt>
                      <c:pt idx="109">
                        <c:v>0.30969000000000002</c:v>
                      </c:pt>
                      <c:pt idx="110">
                        <c:v>0.30116999999999999</c:v>
                      </c:pt>
                      <c:pt idx="111">
                        <c:v>0.28943000000000002</c:v>
                      </c:pt>
                      <c:pt idx="112">
                        <c:v>0.26317000000000002</c:v>
                      </c:pt>
                      <c:pt idx="113">
                        <c:v>0.21881999999999999</c:v>
                      </c:pt>
                      <c:pt idx="114">
                        <c:v>0.19531999999999999</c:v>
                      </c:pt>
                      <c:pt idx="115">
                        <c:v>0.20646999999999999</c:v>
                      </c:pt>
                      <c:pt idx="116">
                        <c:v>0.21862000000000001</c:v>
                      </c:pt>
                      <c:pt idx="117">
                        <c:v>0.21959000000000001</c:v>
                      </c:pt>
                      <c:pt idx="118">
                        <c:v>0.22581000000000001</c:v>
                      </c:pt>
                      <c:pt idx="119">
                        <c:v>0.23175000000000001</c:v>
                      </c:pt>
                      <c:pt idx="120">
                        <c:v>0.22628999999999999</c:v>
                      </c:pt>
                      <c:pt idx="121">
                        <c:v>0.22900000000000001</c:v>
                      </c:pt>
                      <c:pt idx="122">
                        <c:v>0.22889000000000001</c:v>
                      </c:pt>
                      <c:pt idx="123">
                        <c:v>0.20971000000000001</c:v>
                      </c:pt>
                      <c:pt idx="124">
                        <c:v>0.20168</c:v>
                      </c:pt>
                      <c:pt idx="125">
                        <c:v>0.19806000000000001</c:v>
                      </c:pt>
                      <c:pt idx="126">
                        <c:v>0.18434</c:v>
                      </c:pt>
                      <c:pt idx="127">
                        <c:v>0.17591999999999999</c:v>
                      </c:pt>
                      <c:pt idx="128">
                        <c:v>0.19969000000000001</c:v>
                      </c:pt>
                      <c:pt idx="129">
                        <c:v>0.21237</c:v>
                      </c:pt>
                      <c:pt idx="130">
                        <c:v>0.21365999999999999</c:v>
                      </c:pt>
                      <c:pt idx="131">
                        <c:v>0.21604999999999999</c:v>
                      </c:pt>
                      <c:pt idx="132">
                        <c:v>0.22642000000000001</c:v>
                      </c:pt>
                      <c:pt idx="133">
                        <c:v>0.23929</c:v>
                      </c:pt>
                      <c:pt idx="134">
                        <c:v>0.25011</c:v>
                      </c:pt>
                      <c:pt idx="135">
                        <c:v>0.24104</c:v>
                      </c:pt>
                      <c:pt idx="136">
                        <c:v>0.23218</c:v>
                      </c:pt>
                      <c:pt idx="137">
                        <c:v>0.24071000000000001</c:v>
                      </c:pt>
                      <c:pt idx="138">
                        <c:v>0.24495</c:v>
                      </c:pt>
                      <c:pt idx="139">
                        <c:v>0.23341999999999999</c:v>
                      </c:pt>
                      <c:pt idx="140">
                        <c:v>0.2351</c:v>
                      </c:pt>
                      <c:pt idx="141">
                        <c:v>0.25292999999999999</c:v>
                      </c:pt>
                      <c:pt idx="142">
                        <c:v>0.26719999999999999</c:v>
                      </c:pt>
                      <c:pt idx="143">
                        <c:v>0.27816999999999997</c:v>
                      </c:pt>
                      <c:pt idx="144">
                        <c:v>0.28621000000000002</c:v>
                      </c:pt>
                      <c:pt idx="145">
                        <c:v>0.29557</c:v>
                      </c:pt>
                      <c:pt idx="146">
                        <c:v>0.28832999999999998</c:v>
                      </c:pt>
                      <c:pt idx="147">
                        <c:v>0.27644999999999997</c:v>
                      </c:pt>
                      <c:pt idx="148">
                        <c:v>0.25301000000000001</c:v>
                      </c:pt>
                      <c:pt idx="149">
                        <c:v>0.28964000000000001</c:v>
                      </c:pt>
                      <c:pt idx="150">
                        <c:v>0.31289</c:v>
                      </c:pt>
                      <c:pt idx="151">
                        <c:v>0.32169999999999999</c:v>
                      </c:pt>
                      <c:pt idx="152">
                        <c:v>0.30662</c:v>
                      </c:pt>
                      <c:pt idx="153">
                        <c:v>0.30590000000000001</c:v>
                      </c:pt>
                      <c:pt idx="154">
                        <c:v>0.28583999999999998</c:v>
                      </c:pt>
                      <c:pt idx="155">
                        <c:v>0.27411000000000002</c:v>
                      </c:pt>
                      <c:pt idx="156">
                        <c:v>0.28156999999999999</c:v>
                      </c:pt>
                      <c:pt idx="157">
                        <c:v>0.27861000000000002</c:v>
                      </c:pt>
                      <c:pt idx="158">
                        <c:v>0.26101999999999997</c:v>
                      </c:pt>
                      <c:pt idx="159">
                        <c:v>0.24767</c:v>
                      </c:pt>
                      <c:pt idx="160">
                        <c:v>0.24363000000000001</c:v>
                      </c:pt>
                      <c:pt idx="161">
                        <c:v>0.23668</c:v>
                      </c:pt>
                      <c:pt idx="162">
                        <c:v>0.21897</c:v>
                      </c:pt>
                      <c:pt idx="163">
                        <c:v>0.19836000000000001</c:v>
                      </c:pt>
                      <c:pt idx="164">
                        <c:v>0.18215999999999999</c:v>
                      </c:pt>
                      <c:pt idx="165">
                        <c:v>0.17727000000000001</c:v>
                      </c:pt>
                      <c:pt idx="166">
                        <c:v>0.17105000000000001</c:v>
                      </c:pt>
                      <c:pt idx="167">
                        <c:v>0.15878999999999999</c:v>
                      </c:pt>
                      <c:pt idx="168">
                        <c:v>0.153</c:v>
                      </c:pt>
                      <c:pt idx="169">
                        <c:v>0.14974999999999999</c:v>
                      </c:pt>
                      <c:pt idx="170">
                        <c:v>0.13141</c:v>
                      </c:pt>
                      <c:pt idx="171">
                        <c:v>0.12590999999999999</c:v>
                      </c:pt>
                      <c:pt idx="172">
                        <c:v>0.13250999999999999</c:v>
                      </c:pt>
                      <c:pt idx="173">
                        <c:v>0.12958</c:v>
                      </c:pt>
                      <c:pt idx="174">
                        <c:v>0.12392</c:v>
                      </c:pt>
                      <c:pt idx="175">
                        <c:v>0.13821</c:v>
                      </c:pt>
                      <c:pt idx="176">
                        <c:v>0.14990000000000001</c:v>
                      </c:pt>
                      <c:pt idx="177">
                        <c:v>0.14657000000000001</c:v>
                      </c:pt>
                      <c:pt idx="178">
                        <c:v>0.14793999999999999</c:v>
                      </c:pt>
                      <c:pt idx="179">
                        <c:v>0.15592</c:v>
                      </c:pt>
                      <c:pt idx="180">
                        <c:v>0.14929999999999999</c:v>
                      </c:pt>
                      <c:pt idx="181">
                        <c:v>0.12853999999999999</c:v>
                      </c:pt>
                      <c:pt idx="182">
                        <c:v>0.11554</c:v>
                      </c:pt>
                      <c:pt idx="183">
                        <c:v>0.12349</c:v>
                      </c:pt>
                      <c:pt idx="184">
                        <c:v>0.13611000000000001</c:v>
                      </c:pt>
                      <c:pt idx="185">
                        <c:v>0.14893000000000001</c:v>
                      </c:pt>
                      <c:pt idx="186">
                        <c:v>0.16217999999999999</c:v>
                      </c:pt>
                      <c:pt idx="187">
                        <c:v>0.16292999999999999</c:v>
                      </c:pt>
                      <c:pt idx="188">
                        <c:v>0.14807000000000001</c:v>
                      </c:pt>
                      <c:pt idx="189">
                        <c:v>0.13705000000000001</c:v>
                      </c:pt>
                      <c:pt idx="190">
                        <c:v>0.14893999999999999</c:v>
                      </c:pt>
                      <c:pt idx="191">
                        <c:v>0.15745000000000001</c:v>
                      </c:pt>
                      <c:pt idx="192">
                        <c:v>0.15128</c:v>
                      </c:pt>
                      <c:pt idx="193">
                        <c:v>0.15004999999999999</c:v>
                      </c:pt>
                      <c:pt idx="194">
                        <c:v>0.17207</c:v>
                      </c:pt>
                      <c:pt idx="195">
                        <c:v>0.1867</c:v>
                      </c:pt>
                      <c:pt idx="196">
                        <c:v>0.19703000000000001</c:v>
                      </c:pt>
                      <c:pt idx="197">
                        <c:v>0.19708000000000001</c:v>
                      </c:pt>
                      <c:pt idx="198">
                        <c:v>0.19491</c:v>
                      </c:pt>
                      <c:pt idx="199">
                        <c:v>0.17788000000000001</c:v>
                      </c:pt>
                      <c:pt idx="200">
                        <c:v>0.17524999999999999</c:v>
                      </c:pt>
                      <c:pt idx="201">
                        <c:v>0.17133999999999999</c:v>
                      </c:pt>
                      <c:pt idx="202">
                        <c:v>0.17555999999999999</c:v>
                      </c:pt>
                      <c:pt idx="203">
                        <c:v>0.17621000000000001</c:v>
                      </c:pt>
                      <c:pt idx="204">
                        <c:v>0.17924999999999999</c:v>
                      </c:pt>
                      <c:pt idx="205">
                        <c:v>0.19003</c:v>
                      </c:pt>
                      <c:pt idx="206">
                        <c:v>0.20824000000000001</c:v>
                      </c:pt>
                      <c:pt idx="207">
                        <c:v>0.22647999999999999</c:v>
                      </c:pt>
                      <c:pt idx="208">
                        <c:v>0.23443</c:v>
                      </c:pt>
                      <c:pt idx="209">
                        <c:v>0.22628999999999999</c:v>
                      </c:pt>
                      <c:pt idx="210">
                        <c:v>0.22463</c:v>
                      </c:pt>
                      <c:pt idx="211">
                        <c:v>0.22774</c:v>
                      </c:pt>
                      <c:pt idx="212">
                        <c:v>0.23413999999999999</c:v>
                      </c:pt>
                      <c:pt idx="213">
                        <c:v>0.22792000000000001</c:v>
                      </c:pt>
                      <c:pt idx="214">
                        <c:v>0.23715</c:v>
                      </c:pt>
                      <c:pt idx="215">
                        <c:v>0.23952999999999999</c:v>
                      </c:pt>
                      <c:pt idx="216">
                        <c:v>0.24218000000000001</c:v>
                      </c:pt>
                      <c:pt idx="217">
                        <c:v>0.2467</c:v>
                      </c:pt>
                      <c:pt idx="218">
                        <c:v>0.24343000000000001</c:v>
                      </c:pt>
                      <c:pt idx="219">
                        <c:v>0.24479000000000001</c:v>
                      </c:pt>
                      <c:pt idx="220">
                        <c:v>0.2586</c:v>
                      </c:pt>
                      <c:pt idx="221">
                        <c:v>0.28775000000000001</c:v>
                      </c:pt>
                      <c:pt idx="222">
                        <c:v>0.29622999999999999</c:v>
                      </c:pt>
                      <c:pt idx="223">
                        <c:v>0.28789999999999999</c:v>
                      </c:pt>
                      <c:pt idx="224">
                        <c:v>0.27268999999999999</c:v>
                      </c:pt>
                      <c:pt idx="225">
                        <c:v>0.26752999999999999</c:v>
                      </c:pt>
                      <c:pt idx="226">
                        <c:v>0.27365</c:v>
                      </c:pt>
                      <c:pt idx="227">
                        <c:v>0.28405999999999998</c:v>
                      </c:pt>
                      <c:pt idx="228">
                        <c:v>0.29546</c:v>
                      </c:pt>
                      <c:pt idx="229">
                        <c:v>0.29864000000000002</c:v>
                      </c:pt>
                      <c:pt idx="230">
                        <c:v>0.29543999999999998</c:v>
                      </c:pt>
                      <c:pt idx="231">
                        <c:v>0.29676999999999998</c:v>
                      </c:pt>
                      <c:pt idx="232">
                        <c:v>0.30055999999999999</c:v>
                      </c:pt>
                      <c:pt idx="233">
                        <c:v>0.30526999999999999</c:v>
                      </c:pt>
                      <c:pt idx="234">
                        <c:v>0.31524999999999997</c:v>
                      </c:pt>
                      <c:pt idx="235">
                        <c:v>0.32826</c:v>
                      </c:pt>
                      <c:pt idx="236">
                        <c:v>0.35260999999999998</c:v>
                      </c:pt>
                      <c:pt idx="237">
                        <c:v>0.35659000000000002</c:v>
                      </c:pt>
                      <c:pt idx="238">
                        <c:v>0.36168</c:v>
                      </c:pt>
                      <c:pt idx="239">
                        <c:v>0.35898000000000002</c:v>
                      </c:pt>
                      <c:pt idx="240">
                        <c:v>0.36725999999999998</c:v>
                      </c:pt>
                      <c:pt idx="241">
                        <c:v>0.36730000000000002</c:v>
                      </c:pt>
                      <c:pt idx="242">
                        <c:v>0.39740999999999999</c:v>
                      </c:pt>
                      <c:pt idx="243">
                        <c:v>0.43589</c:v>
                      </c:pt>
                      <c:pt idx="244">
                        <c:v>0.45851999999999998</c:v>
                      </c:pt>
                      <c:pt idx="245">
                        <c:v>0.46089999999999998</c:v>
                      </c:pt>
                      <c:pt idx="246">
                        <c:v>0.46163999999999999</c:v>
                      </c:pt>
                      <c:pt idx="247">
                        <c:v>0.46723999999999999</c:v>
                      </c:pt>
                      <c:pt idx="248">
                        <c:v>0.47978999999999999</c:v>
                      </c:pt>
                      <c:pt idx="249">
                        <c:v>0.50153999999999999</c:v>
                      </c:pt>
                      <c:pt idx="250">
                        <c:v>0.52053000000000005</c:v>
                      </c:pt>
                      <c:pt idx="251">
                        <c:v>0.53552</c:v>
                      </c:pt>
                      <c:pt idx="252">
                        <c:v>0.55615999999999999</c:v>
                      </c:pt>
                      <c:pt idx="253">
                        <c:v>0.57845999999999997</c:v>
                      </c:pt>
                      <c:pt idx="254">
                        <c:v>0.58633999999999997</c:v>
                      </c:pt>
                      <c:pt idx="255">
                        <c:v>0.58206000000000002</c:v>
                      </c:pt>
                      <c:pt idx="256">
                        <c:v>0.57901999999999998</c:v>
                      </c:pt>
                      <c:pt idx="257">
                        <c:v>0.58372000000000002</c:v>
                      </c:pt>
                      <c:pt idx="258">
                        <c:v>0.59452000000000005</c:v>
                      </c:pt>
                      <c:pt idx="259">
                        <c:v>0.59055999999999997</c:v>
                      </c:pt>
                      <c:pt idx="260">
                        <c:v>0.54618</c:v>
                      </c:pt>
                      <c:pt idx="261">
                        <c:v>0.48483999999999999</c:v>
                      </c:pt>
                      <c:pt idx="262">
                        <c:v>0.45280999999999999</c:v>
                      </c:pt>
                      <c:pt idx="263">
                        <c:v>0.41156999999999999</c:v>
                      </c:pt>
                      <c:pt idx="264">
                        <c:v>0.36991000000000002</c:v>
                      </c:pt>
                      <c:pt idx="265">
                        <c:v>0.32834000000000002</c:v>
                      </c:pt>
                      <c:pt idx="266">
                        <c:v>0.29560999999999998</c:v>
                      </c:pt>
                      <c:pt idx="267">
                        <c:v>0.25139</c:v>
                      </c:pt>
                      <c:pt idx="268">
                        <c:v>0.23183999999999999</c:v>
                      </c:pt>
                      <c:pt idx="269">
                        <c:v>0.21407999999999999</c:v>
                      </c:pt>
                      <c:pt idx="270">
                        <c:v>0.18085000000000001</c:v>
                      </c:pt>
                      <c:pt idx="271">
                        <c:v>0.15245</c:v>
                      </c:pt>
                      <c:pt idx="272">
                        <c:v>0.13127</c:v>
                      </c:pt>
                      <c:pt idx="273">
                        <c:v>0.10643</c:v>
                      </c:pt>
                      <c:pt idx="274">
                        <c:v>8.4879999999999997E-2</c:v>
                      </c:pt>
                      <c:pt idx="275">
                        <c:v>7.6350000000000001E-2</c:v>
                      </c:pt>
                      <c:pt idx="276">
                        <c:v>7.0370000000000002E-2</c:v>
                      </c:pt>
                      <c:pt idx="277">
                        <c:v>6.7390000000000005E-2</c:v>
                      </c:pt>
                      <c:pt idx="278">
                        <c:v>7.2429999999999994E-2</c:v>
                      </c:pt>
                      <c:pt idx="279">
                        <c:v>7.2590000000000002E-2</c:v>
                      </c:pt>
                      <c:pt idx="280">
                        <c:v>6.1899999999999997E-2</c:v>
                      </c:pt>
                      <c:pt idx="281">
                        <c:v>5.8310000000000001E-2</c:v>
                      </c:pt>
                      <c:pt idx="282">
                        <c:v>4.7910000000000001E-2</c:v>
                      </c:pt>
                      <c:pt idx="283">
                        <c:v>3.8879999999999998E-2</c:v>
                      </c:pt>
                      <c:pt idx="284">
                        <c:v>3.1789999999999999E-2</c:v>
                      </c:pt>
                      <c:pt idx="285">
                        <c:v>3.6089999999999997E-2</c:v>
                      </c:pt>
                      <c:pt idx="286">
                        <c:v>3.6479999999999999E-2</c:v>
                      </c:pt>
                      <c:pt idx="287">
                        <c:v>2.903E-2</c:v>
                      </c:pt>
                      <c:pt idx="288">
                        <c:v>1.252E-2</c:v>
                      </c:pt>
                      <c:pt idx="289">
                        <c:v>-5.2500000000000003E-3</c:v>
                      </c:pt>
                      <c:pt idx="290">
                        <c:v>-5.6899999999999997E-3</c:v>
                      </c:pt>
                      <c:pt idx="291">
                        <c:v>2.14E-3</c:v>
                      </c:pt>
                      <c:pt idx="292">
                        <c:v>3.3E-3</c:v>
                      </c:pt>
                      <c:pt idx="293">
                        <c:v>7.26E-3</c:v>
                      </c:pt>
                      <c:pt idx="294">
                        <c:v>3.4199999999999999E-3</c:v>
                      </c:pt>
                      <c:pt idx="295">
                        <c:v>4.4099999999999999E-3</c:v>
                      </c:pt>
                      <c:pt idx="296" formatCode="0.00E+00">
                        <c:v>2.33289E-4</c:v>
                      </c:pt>
                      <c:pt idx="297">
                        <c:v>1.67E-3</c:v>
                      </c:pt>
                      <c:pt idx="298">
                        <c:v>-3.0500000000000002E-3</c:v>
                      </c:pt>
                      <c:pt idx="299">
                        <c:v>-2.6800000000000001E-3</c:v>
                      </c:pt>
                      <c:pt idx="300">
                        <c:v>1.65E-3</c:v>
                      </c:pt>
                      <c:pt idx="301" formatCode="0.00E+00">
                        <c:v>5.1782499999999997E-4</c:v>
                      </c:pt>
                      <c:pt idx="302">
                        <c:v>-6.7000000000000002E-3</c:v>
                      </c:pt>
                      <c:pt idx="303">
                        <c:v>-6.4099999999999999E-3</c:v>
                      </c:pt>
                      <c:pt idx="304">
                        <c:v>2.5899999999999999E-3</c:v>
                      </c:pt>
                      <c:pt idx="305" formatCode="0.00E+00">
                        <c:v>5.5856999999999999E-4</c:v>
                      </c:pt>
                      <c:pt idx="306">
                        <c:v>-7.2300000000000003E-3</c:v>
                      </c:pt>
                      <c:pt idx="307">
                        <c:v>-9.4800000000000006E-3</c:v>
                      </c:pt>
                      <c:pt idx="308">
                        <c:v>-1.291E-2</c:v>
                      </c:pt>
                      <c:pt idx="309">
                        <c:v>-2.069E-2</c:v>
                      </c:pt>
                      <c:pt idx="310">
                        <c:v>-8.3700000000000007E-3</c:v>
                      </c:pt>
                      <c:pt idx="311">
                        <c:v>-1.1469999999999999E-2</c:v>
                      </c:pt>
                      <c:pt idx="312">
                        <c:v>-1.337E-2</c:v>
                      </c:pt>
                      <c:pt idx="313">
                        <c:v>-2.6540000000000001E-2</c:v>
                      </c:pt>
                      <c:pt idx="314">
                        <c:v>3.9500000000000004E-3</c:v>
                      </c:pt>
                      <c:pt idx="315">
                        <c:v>8.0199999999999994E-3</c:v>
                      </c:pt>
                      <c:pt idx="316">
                        <c:v>1.4279999999999999E-2</c:v>
                      </c:pt>
                      <c:pt idx="317">
                        <c:v>-4.7800000000000004E-3</c:v>
                      </c:pt>
                      <c:pt idx="318">
                        <c:v>-4.45E-3</c:v>
                      </c:pt>
                      <c:pt idx="319">
                        <c:v>-1.4670000000000001E-2</c:v>
                      </c:pt>
                      <c:pt idx="320">
                        <c:v>-1.984E-2</c:v>
                      </c:pt>
                      <c:pt idx="321">
                        <c:v>-1.511E-2</c:v>
                      </c:pt>
                      <c:pt idx="322">
                        <c:v>-8.6099999999999996E-3</c:v>
                      </c:pt>
                      <c:pt idx="323">
                        <c:v>-7.5599999999999999E-3</c:v>
                      </c:pt>
                      <c:pt idx="324">
                        <c:v>-7.4700000000000001E-3</c:v>
                      </c:pt>
                      <c:pt idx="325">
                        <c:v>-2.3900000000000002E-3</c:v>
                      </c:pt>
                      <c:pt idx="326">
                        <c:v>-2.1800000000000001E-3</c:v>
                      </c:pt>
                      <c:pt idx="327">
                        <c:v>-5.1399999999999996E-3</c:v>
                      </c:pt>
                      <c:pt idx="328" formatCode="0.00E+00">
                        <c:v>-8.8551000000000005E-4</c:v>
                      </c:pt>
                      <c:pt idx="329">
                        <c:v>1.1180000000000001E-2</c:v>
                      </c:pt>
                      <c:pt idx="330">
                        <c:v>1.0869999999999999E-2</c:v>
                      </c:pt>
                      <c:pt idx="331">
                        <c:v>-3.29E-3</c:v>
                      </c:pt>
                      <c:pt idx="332">
                        <c:v>-8.4399999999999996E-3</c:v>
                      </c:pt>
                      <c:pt idx="333">
                        <c:v>9.4400000000000005E-3</c:v>
                      </c:pt>
                      <c:pt idx="334">
                        <c:v>1.2919999999999999E-2</c:v>
                      </c:pt>
                      <c:pt idx="335">
                        <c:v>3.3600000000000001E-3</c:v>
                      </c:pt>
                      <c:pt idx="336">
                        <c:v>1.23E-3</c:v>
                      </c:pt>
                      <c:pt idx="337">
                        <c:v>2.8580000000000001E-2</c:v>
                      </c:pt>
                      <c:pt idx="338">
                        <c:v>2.7689999999999999E-2</c:v>
                      </c:pt>
                      <c:pt idx="339">
                        <c:v>2.4279999999999999E-2</c:v>
                      </c:pt>
                      <c:pt idx="340">
                        <c:v>1.354E-2</c:v>
                      </c:pt>
                      <c:pt idx="341">
                        <c:v>2.6100000000000002E-2</c:v>
                      </c:pt>
                      <c:pt idx="342">
                        <c:v>2.809E-2</c:v>
                      </c:pt>
                      <c:pt idx="343">
                        <c:v>3.0360000000000002E-2</c:v>
                      </c:pt>
                      <c:pt idx="344">
                        <c:v>2.2009999999999998E-2</c:v>
                      </c:pt>
                      <c:pt idx="345">
                        <c:v>6.9899999999999997E-3</c:v>
                      </c:pt>
                      <c:pt idx="346">
                        <c:v>1.008E-2</c:v>
                      </c:pt>
                      <c:pt idx="347">
                        <c:v>1.6590000000000001E-2</c:v>
                      </c:pt>
                      <c:pt idx="348">
                        <c:v>2.6499999999999999E-2</c:v>
                      </c:pt>
                      <c:pt idx="349">
                        <c:v>2.5950000000000001E-2</c:v>
                      </c:pt>
                      <c:pt idx="350">
                        <c:v>2.3769999999999999E-2</c:v>
                      </c:pt>
                      <c:pt idx="351">
                        <c:v>8.3000000000000001E-3</c:v>
                      </c:pt>
                      <c:pt idx="352">
                        <c:v>-8.4799999999999997E-3</c:v>
                      </c:pt>
                      <c:pt idx="353">
                        <c:v>-6.4900000000000001E-3</c:v>
                      </c:pt>
                      <c:pt idx="354">
                        <c:v>1.353E-2</c:v>
                      </c:pt>
                      <c:pt idx="355">
                        <c:v>2.8209999999999999E-2</c:v>
                      </c:pt>
                      <c:pt idx="356">
                        <c:v>1.976E-2</c:v>
                      </c:pt>
                      <c:pt idx="357">
                        <c:v>1.4160000000000001E-2</c:v>
                      </c:pt>
                      <c:pt idx="358">
                        <c:v>1.8149999999999999E-2</c:v>
                      </c:pt>
                      <c:pt idx="359">
                        <c:v>2.563E-2</c:v>
                      </c:pt>
                      <c:pt idx="360">
                        <c:v>1.306E-2</c:v>
                      </c:pt>
                      <c:pt idx="361">
                        <c:v>1.188E-2</c:v>
                      </c:pt>
                      <c:pt idx="362">
                        <c:v>1.558E-2</c:v>
                      </c:pt>
                      <c:pt idx="363">
                        <c:v>2.3400000000000001E-2</c:v>
                      </c:pt>
                      <c:pt idx="364">
                        <c:v>6.5199999999999998E-3</c:v>
                      </c:pt>
                      <c:pt idx="365">
                        <c:v>-4.0099999999999997E-3</c:v>
                      </c:pt>
                      <c:pt idx="366">
                        <c:v>-4.8900000000000002E-3</c:v>
                      </c:pt>
                      <c:pt idx="367">
                        <c:v>1.0120000000000001E-2</c:v>
                      </c:pt>
                      <c:pt idx="368">
                        <c:v>1.652E-2</c:v>
                      </c:pt>
                      <c:pt idx="369">
                        <c:v>2.1520000000000001E-2</c:v>
                      </c:pt>
                      <c:pt idx="370">
                        <c:v>2.5399999999999999E-2</c:v>
                      </c:pt>
                      <c:pt idx="371">
                        <c:v>3.1730000000000001E-2</c:v>
                      </c:pt>
                      <c:pt idx="372">
                        <c:v>4.0379999999999999E-2</c:v>
                      </c:pt>
                      <c:pt idx="373">
                        <c:v>3.6880000000000003E-2</c:v>
                      </c:pt>
                      <c:pt idx="374">
                        <c:v>1.302E-2</c:v>
                      </c:pt>
                      <c:pt idx="375">
                        <c:v>2.8600000000000001E-3</c:v>
                      </c:pt>
                      <c:pt idx="376">
                        <c:v>2.2540000000000001E-2</c:v>
                      </c:pt>
                      <c:pt idx="377">
                        <c:v>5.7099999999999998E-2</c:v>
                      </c:pt>
                      <c:pt idx="378">
                        <c:v>6.6830000000000001E-2</c:v>
                      </c:pt>
                      <c:pt idx="379">
                        <c:v>5.1659999999999998E-2</c:v>
                      </c:pt>
                      <c:pt idx="380">
                        <c:v>2.2769999999999999E-2</c:v>
                      </c:pt>
                      <c:pt idx="381">
                        <c:v>6.9300000000000004E-3</c:v>
                      </c:pt>
                      <c:pt idx="382">
                        <c:v>9.6799999999999994E-3</c:v>
                      </c:pt>
                      <c:pt idx="383">
                        <c:v>1.0540000000000001E-2</c:v>
                      </c:pt>
                      <c:pt idx="384">
                        <c:v>8.6999999999999994E-3</c:v>
                      </c:pt>
                      <c:pt idx="385">
                        <c:v>1.089E-2</c:v>
                      </c:pt>
                      <c:pt idx="386">
                        <c:v>2.6199999999999999E-3</c:v>
                      </c:pt>
                      <c:pt idx="387">
                        <c:v>-9.0600000000000003E-3</c:v>
                      </c:pt>
                      <c:pt idx="388">
                        <c:v>-3.9100000000000003E-3</c:v>
                      </c:pt>
                      <c:pt idx="389">
                        <c:v>2.2939999999999999E-2</c:v>
                      </c:pt>
                      <c:pt idx="390">
                        <c:v>3.4599999999999999E-2</c:v>
                      </c:pt>
                      <c:pt idx="391">
                        <c:v>3.8490000000000003E-2</c:v>
                      </c:pt>
                      <c:pt idx="392">
                        <c:v>3.5549999999999998E-2</c:v>
                      </c:pt>
                      <c:pt idx="393">
                        <c:v>2.2159999999999999E-2</c:v>
                      </c:pt>
                      <c:pt idx="394">
                        <c:v>1.4659999999999999E-2</c:v>
                      </c:pt>
                      <c:pt idx="395">
                        <c:v>1.6400000000000001E-2</c:v>
                      </c:pt>
                      <c:pt idx="396">
                        <c:v>2.2700000000000001E-2</c:v>
                      </c:pt>
                      <c:pt idx="397">
                        <c:v>3.2689999999999997E-2</c:v>
                      </c:pt>
                      <c:pt idx="398">
                        <c:v>5.4539999999999998E-2</c:v>
                      </c:pt>
                      <c:pt idx="399">
                        <c:v>6.1620000000000001E-2</c:v>
                      </c:pt>
                      <c:pt idx="400">
                        <c:v>5.0630000000000001E-2</c:v>
                      </c:pt>
                      <c:pt idx="401">
                        <c:v>3.5490000000000001E-2</c:v>
                      </c:pt>
                      <c:pt idx="402">
                        <c:v>2.8420000000000001E-2</c:v>
                      </c:pt>
                      <c:pt idx="403">
                        <c:v>2.3359999999999999E-2</c:v>
                      </c:pt>
                      <c:pt idx="404">
                        <c:v>1.9140000000000001E-2</c:v>
                      </c:pt>
                      <c:pt idx="405">
                        <c:v>2.0799999999999999E-2</c:v>
                      </c:pt>
                      <c:pt idx="406">
                        <c:v>3.0450000000000001E-2</c:v>
                      </c:pt>
                      <c:pt idx="407">
                        <c:v>3.6679999999999997E-2</c:v>
                      </c:pt>
                      <c:pt idx="408">
                        <c:v>4.1090000000000002E-2</c:v>
                      </c:pt>
                      <c:pt idx="409">
                        <c:v>4.5900000000000003E-2</c:v>
                      </c:pt>
                      <c:pt idx="410">
                        <c:v>5.3850000000000002E-2</c:v>
                      </c:pt>
                      <c:pt idx="411">
                        <c:v>4.802E-2</c:v>
                      </c:pt>
                      <c:pt idx="412">
                        <c:v>3.056E-2</c:v>
                      </c:pt>
                      <c:pt idx="413">
                        <c:v>2.0469999999999999E-2</c:v>
                      </c:pt>
                      <c:pt idx="414">
                        <c:v>2.009E-2</c:v>
                      </c:pt>
                      <c:pt idx="415">
                        <c:v>2.6020000000000001E-2</c:v>
                      </c:pt>
                      <c:pt idx="416">
                        <c:v>3.3759999999999998E-2</c:v>
                      </c:pt>
                      <c:pt idx="417">
                        <c:v>5.3949999999999998E-2</c:v>
                      </c:pt>
                      <c:pt idx="418">
                        <c:v>6.762E-2</c:v>
                      </c:pt>
                      <c:pt idx="419">
                        <c:v>5.842E-2</c:v>
                      </c:pt>
                      <c:pt idx="420">
                        <c:v>5.4539999999999998E-2</c:v>
                      </c:pt>
                      <c:pt idx="421">
                        <c:v>5.3609999999999998E-2</c:v>
                      </c:pt>
                      <c:pt idx="422">
                        <c:v>6.1150000000000003E-2</c:v>
                      </c:pt>
                      <c:pt idx="423">
                        <c:v>5.2200000000000003E-2</c:v>
                      </c:pt>
                      <c:pt idx="424">
                        <c:v>4.3569999999999998E-2</c:v>
                      </c:pt>
                      <c:pt idx="425">
                        <c:v>3.9280000000000002E-2</c:v>
                      </c:pt>
                      <c:pt idx="426">
                        <c:v>4.1599999999999998E-2</c:v>
                      </c:pt>
                      <c:pt idx="427">
                        <c:v>4.9919999999999999E-2</c:v>
                      </c:pt>
                      <c:pt idx="428">
                        <c:v>6.0850000000000001E-2</c:v>
                      </c:pt>
                      <c:pt idx="429">
                        <c:v>5.7889999999999997E-2</c:v>
                      </c:pt>
                      <c:pt idx="430">
                        <c:v>5.1589999999999997E-2</c:v>
                      </c:pt>
                      <c:pt idx="431">
                        <c:v>5.5129999999999998E-2</c:v>
                      </c:pt>
                      <c:pt idx="432">
                        <c:v>6.4019999999999994E-2</c:v>
                      </c:pt>
                      <c:pt idx="433">
                        <c:v>6.7419999999999994E-2</c:v>
                      </c:pt>
                      <c:pt idx="434">
                        <c:v>7.2419999999999998E-2</c:v>
                      </c:pt>
                      <c:pt idx="435">
                        <c:v>8.2439999999999999E-2</c:v>
                      </c:pt>
                      <c:pt idx="436">
                        <c:v>8.2780000000000006E-2</c:v>
                      </c:pt>
                      <c:pt idx="437">
                        <c:v>8.838E-2</c:v>
                      </c:pt>
                      <c:pt idx="438">
                        <c:v>8.9690000000000006E-2</c:v>
                      </c:pt>
                      <c:pt idx="439">
                        <c:v>8.1930000000000003E-2</c:v>
                      </c:pt>
                      <c:pt idx="440">
                        <c:v>7.1800000000000003E-2</c:v>
                      </c:pt>
                      <c:pt idx="441">
                        <c:v>7.6410000000000006E-2</c:v>
                      </c:pt>
                      <c:pt idx="442">
                        <c:v>9.1109999999999997E-2</c:v>
                      </c:pt>
                      <c:pt idx="443">
                        <c:v>9.2799999999999994E-2</c:v>
                      </c:pt>
                      <c:pt idx="444">
                        <c:v>7.7149999999999996E-2</c:v>
                      </c:pt>
                      <c:pt idx="445">
                        <c:v>6.6460000000000005E-2</c:v>
                      </c:pt>
                      <c:pt idx="446">
                        <c:v>7.8770000000000007E-2</c:v>
                      </c:pt>
                      <c:pt idx="447">
                        <c:v>9.6390000000000003E-2</c:v>
                      </c:pt>
                      <c:pt idx="448">
                        <c:v>9.1230000000000006E-2</c:v>
                      </c:pt>
                      <c:pt idx="449">
                        <c:v>7.238E-2</c:v>
                      </c:pt>
                      <c:pt idx="450">
                        <c:v>6.2280000000000002E-2</c:v>
                      </c:pt>
                      <c:pt idx="451">
                        <c:v>6.368E-2</c:v>
                      </c:pt>
                      <c:pt idx="452">
                        <c:v>5.9299999999999999E-2</c:v>
                      </c:pt>
                      <c:pt idx="453">
                        <c:v>6.9070000000000006E-2</c:v>
                      </c:pt>
                      <c:pt idx="454">
                        <c:v>8.0360000000000001E-2</c:v>
                      </c:pt>
                      <c:pt idx="455">
                        <c:v>7.0989999999999998E-2</c:v>
                      </c:pt>
                      <c:pt idx="456">
                        <c:v>3.7359999999999997E-2</c:v>
                      </c:pt>
                      <c:pt idx="457">
                        <c:v>3.4329999999999999E-2</c:v>
                      </c:pt>
                      <c:pt idx="458">
                        <c:v>6.0999999999999999E-2</c:v>
                      </c:pt>
                      <c:pt idx="459">
                        <c:v>7.0809999999999998E-2</c:v>
                      </c:pt>
                      <c:pt idx="460">
                        <c:v>6.2350000000000003E-2</c:v>
                      </c:pt>
                      <c:pt idx="461">
                        <c:v>5.0110000000000002E-2</c:v>
                      </c:pt>
                      <c:pt idx="462">
                        <c:v>5.1159999999999997E-2</c:v>
                      </c:pt>
                      <c:pt idx="463">
                        <c:v>3.9219999999999998E-2</c:v>
                      </c:pt>
                      <c:pt idx="464">
                        <c:v>3.7499999999999999E-2</c:v>
                      </c:pt>
                      <c:pt idx="465">
                        <c:v>3.1899999999999998E-2</c:v>
                      </c:pt>
                      <c:pt idx="466">
                        <c:v>3.6060000000000002E-2</c:v>
                      </c:pt>
                      <c:pt idx="467">
                        <c:v>3.6260000000000001E-2</c:v>
                      </c:pt>
                      <c:pt idx="468">
                        <c:v>3.884E-2</c:v>
                      </c:pt>
                      <c:pt idx="469">
                        <c:v>3.9910000000000001E-2</c:v>
                      </c:pt>
                      <c:pt idx="470">
                        <c:v>3.177E-2</c:v>
                      </c:pt>
                      <c:pt idx="471">
                        <c:v>2.23E-2</c:v>
                      </c:pt>
                      <c:pt idx="472">
                        <c:v>1.668E-2</c:v>
                      </c:pt>
                      <c:pt idx="473">
                        <c:v>2.6429999999999999E-2</c:v>
                      </c:pt>
                      <c:pt idx="474">
                        <c:v>2.3130000000000001E-2</c:v>
                      </c:pt>
                      <c:pt idx="475">
                        <c:v>2.325E-2</c:v>
                      </c:pt>
                      <c:pt idx="476">
                        <c:v>2.657E-2</c:v>
                      </c:pt>
                      <c:pt idx="477">
                        <c:v>2.5510000000000001E-2</c:v>
                      </c:pt>
                      <c:pt idx="478">
                        <c:v>1.7780000000000001E-2</c:v>
                      </c:pt>
                      <c:pt idx="479">
                        <c:v>2.5899999999999999E-2</c:v>
                      </c:pt>
                      <c:pt idx="480">
                        <c:v>3.6310000000000002E-2</c:v>
                      </c:pt>
                      <c:pt idx="481">
                        <c:v>3.2370000000000003E-2</c:v>
                      </c:pt>
                      <c:pt idx="482">
                        <c:v>3.0120000000000001E-2</c:v>
                      </c:pt>
                      <c:pt idx="483">
                        <c:v>4.0050000000000002E-2</c:v>
                      </c:pt>
                      <c:pt idx="484">
                        <c:v>4.4080000000000001E-2</c:v>
                      </c:pt>
                      <c:pt idx="485">
                        <c:v>3.3890000000000003E-2</c:v>
                      </c:pt>
                      <c:pt idx="486">
                        <c:v>2.615E-2</c:v>
                      </c:pt>
                      <c:pt idx="487">
                        <c:v>2.3109999999999999E-2</c:v>
                      </c:pt>
                      <c:pt idx="488">
                        <c:v>2.3099999999999999E-2</c:v>
                      </c:pt>
                      <c:pt idx="489">
                        <c:v>2.853E-2</c:v>
                      </c:pt>
                      <c:pt idx="490">
                        <c:v>4.8840000000000001E-2</c:v>
                      </c:pt>
                      <c:pt idx="491">
                        <c:v>5.8439999999999999E-2</c:v>
                      </c:pt>
                      <c:pt idx="492">
                        <c:v>4.4999999999999998E-2</c:v>
                      </c:pt>
                      <c:pt idx="493">
                        <c:v>1.9120000000000002E-2</c:v>
                      </c:pt>
                      <c:pt idx="494">
                        <c:v>9.5399999999999999E-3</c:v>
                      </c:pt>
                      <c:pt idx="495">
                        <c:v>2.9729999999999999E-2</c:v>
                      </c:pt>
                      <c:pt idx="496">
                        <c:v>5.0340000000000003E-2</c:v>
                      </c:pt>
                      <c:pt idx="497">
                        <c:v>6.0940000000000001E-2</c:v>
                      </c:pt>
                      <c:pt idx="498">
                        <c:v>5.5190000000000003E-2</c:v>
                      </c:pt>
                      <c:pt idx="499">
                        <c:v>4.6269999999999999E-2</c:v>
                      </c:pt>
                      <c:pt idx="500">
                        <c:v>3.7179999999999998E-2</c:v>
                      </c:pt>
                      <c:pt idx="501">
                        <c:v>2.8119999999999999E-2</c:v>
                      </c:pt>
                      <c:pt idx="502">
                        <c:v>3.5889999999999998E-2</c:v>
                      </c:pt>
                      <c:pt idx="503">
                        <c:v>2.9569999999999999E-2</c:v>
                      </c:pt>
                      <c:pt idx="504">
                        <c:v>4.0169999999999997E-2</c:v>
                      </c:pt>
                      <c:pt idx="505">
                        <c:v>4.8809999999999999E-2</c:v>
                      </c:pt>
                      <c:pt idx="506">
                        <c:v>5.4469999999999998E-2</c:v>
                      </c:pt>
                      <c:pt idx="507">
                        <c:v>4.138E-2</c:v>
                      </c:pt>
                      <c:pt idx="508">
                        <c:v>2.1010000000000001E-2</c:v>
                      </c:pt>
                      <c:pt idx="509">
                        <c:v>3.2439999999999997E-2</c:v>
                      </c:pt>
                      <c:pt idx="510">
                        <c:v>5.1580000000000001E-2</c:v>
                      </c:pt>
                      <c:pt idx="511">
                        <c:v>6.7879999999999996E-2</c:v>
                      </c:pt>
                      <c:pt idx="512">
                        <c:v>5.2409999999999998E-2</c:v>
                      </c:pt>
                      <c:pt idx="513">
                        <c:v>4.8280000000000003E-2</c:v>
                      </c:pt>
                      <c:pt idx="514">
                        <c:v>5.2440000000000001E-2</c:v>
                      </c:pt>
                      <c:pt idx="515">
                        <c:v>4.9570000000000003E-2</c:v>
                      </c:pt>
                      <c:pt idx="516">
                        <c:v>4.8000000000000001E-2</c:v>
                      </c:pt>
                      <c:pt idx="517">
                        <c:v>5.3060000000000003E-2</c:v>
                      </c:pt>
                      <c:pt idx="518">
                        <c:v>6.0690000000000001E-2</c:v>
                      </c:pt>
                      <c:pt idx="519">
                        <c:v>6.4130000000000006E-2</c:v>
                      </c:pt>
                      <c:pt idx="520">
                        <c:v>6.7960000000000007E-2</c:v>
                      </c:pt>
                      <c:pt idx="521">
                        <c:v>5.6739999999999999E-2</c:v>
                      </c:pt>
                      <c:pt idx="522">
                        <c:v>4.0230000000000002E-2</c:v>
                      </c:pt>
                      <c:pt idx="523">
                        <c:v>2.8209999999999999E-2</c:v>
                      </c:pt>
                      <c:pt idx="524">
                        <c:v>2.708E-2</c:v>
                      </c:pt>
                      <c:pt idx="525">
                        <c:v>2.7740000000000001E-2</c:v>
                      </c:pt>
                      <c:pt idx="526">
                        <c:v>3.2820000000000002E-2</c:v>
                      </c:pt>
                      <c:pt idx="527">
                        <c:v>4.6800000000000001E-2</c:v>
                      </c:pt>
                      <c:pt idx="528">
                        <c:v>5.8840000000000003E-2</c:v>
                      </c:pt>
                      <c:pt idx="529">
                        <c:v>4.9700000000000001E-2</c:v>
                      </c:pt>
                      <c:pt idx="530">
                        <c:v>2.767E-2</c:v>
                      </c:pt>
                      <c:pt idx="531">
                        <c:v>2.6499999999999999E-2</c:v>
                      </c:pt>
                      <c:pt idx="532">
                        <c:v>3.7269999999999998E-2</c:v>
                      </c:pt>
                      <c:pt idx="533">
                        <c:v>3.492E-2</c:v>
                      </c:pt>
                      <c:pt idx="534">
                        <c:v>2.6040000000000001E-2</c:v>
                      </c:pt>
                      <c:pt idx="535">
                        <c:v>2.664E-2</c:v>
                      </c:pt>
                      <c:pt idx="536">
                        <c:v>3.4689999999999999E-2</c:v>
                      </c:pt>
                      <c:pt idx="537">
                        <c:v>4.1570000000000003E-2</c:v>
                      </c:pt>
                      <c:pt idx="538">
                        <c:v>5.108E-2</c:v>
                      </c:pt>
                      <c:pt idx="539">
                        <c:v>4.8280000000000003E-2</c:v>
                      </c:pt>
                      <c:pt idx="540">
                        <c:v>2.596E-2</c:v>
                      </c:pt>
                      <c:pt idx="541">
                        <c:v>2.1700000000000001E-2</c:v>
                      </c:pt>
                      <c:pt idx="542">
                        <c:v>4.9889999999999997E-2</c:v>
                      </c:pt>
                      <c:pt idx="543">
                        <c:v>6.8930000000000005E-2</c:v>
                      </c:pt>
                      <c:pt idx="544">
                        <c:v>5.1560000000000002E-2</c:v>
                      </c:pt>
                      <c:pt idx="545">
                        <c:v>3.6130000000000002E-2</c:v>
                      </c:pt>
                      <c:pt idx="546">
                        <c:v>2.9929999999999998E-2</c:v>
                      </c:pt>
                      <c:pt idx="547">
                        <c:v>3.8300000000000001E-3</c:v>
                      </c:pt>
                      <c:pt idx="548">
                        <c:v>-4.0699999999999998E-3</c:v>
                      </c:pt>
                      <c:pt idx="549">
                        <c:v>1.566E-2</c:v>
                      </c:pt>
                      <c:pt idx="550">
                        <c:v>3.6729999999999999E-2</c:v>
                      </c:pt>
                      <c:pt idx="551">
                        <c:v>2.3359999999999999E-2</c:v>
                      </c:pt>
                      <c:pt idx="552">
                        <c:v>2.8700000000000002E-3</c:v>
                      </c:pt>
                      <c:pt idx="553">
                        <c:v>-8.5500000000000003E-3</c:v>
                      </c:pt>
                      <c:pt idx="554" formatCode="0.00E+00">
                        <c:v>-4.8793699999999997E-4</c:v>
                      </c:pt>
                      <c:pt idx="555">
                        <c:v>1.242E-2</c:v>
                      </c:pt>
                      <c:pt idx="556">
                        <c:v>2.7E-2</c:v>
                      </c:pt>
                      <c:pt idx="557">
                        <c:v>3.0769999999999999E-2</c:v>
                      </c:pt>
                      <c:pt idx="558">
                        <c:v>3.1609999999999999E-2</c:v>
                      </c:pt>
                      <c:pt idx="559">
                        <c:v>5.94E-3</c:v>
                      </c:pt>
                      <c:pt idx="560">
                        <c:v>-8.2400000000000008E-3</c:v>
                      </c:pt>
                      <c:pt idx="561">
                        <c:v>-9.9299999999999996E-3</c:v>
                      </c:pt>
                      <c:pt idx="562">
                        <c:v>1.069E-2</c:v>
                      </c:pt>
                      <c:pt idx="563">
                        <c:v>2.3470000000000001E-2</c:v>
                      </c:pt>
                      <c:pt idx="564">
                        <c:v>1.7770000000000001E-2</c:v>
                      </c:pt>
                      <c:pt idx="565">
                        <c:v>1.4749999999999999E-2</c:v>
                      </c:pt>
                      <c:pt idx="566">
                        <c:v>1.349E-2</c:v>
                      </c:pt>
                      <c:pt idx="567">
                        <c:v>8.0199999999999994E-3</c:v>
                      </c:pt>
                      <c:pt idx="568" formatCode="0.00E+00">
                        <c:v>9.89071E-4</c:v>
                      </c:pt>
                      <c:pt idx="569">
                        <c:v>7.8499999999999993E-3</c:v>
                      </c:pt>
                      <c:pt idx="570">
                        <c:v>2.4170000000000001E-2</c:v>
                      </c:pt>
                      <c:pt idx="571">
                        <c:v>2.5489999999999999E-2</c:v>
                      </c:pt>
                      <c:pt idx="572">
                        <c:v>1.303E-2</c:v>
                      </c:pt>
                      <c:pt idx="573">
                        <c:v>-7.1399999999999996E-3</c:v>
                      </c:pt>
                      <c:pt idx="574">
                        <c:v>-1.336E-2</c:v>
                      </c:pt>
                      <c:pt idx="575">
                        <c:v>-9.3600000000000003E-3</c:v>
                      </c:pt>
                      <c:pt idx="576">
                        <c:v>-8.8000000000000005E-3</c:v>
                      </c:pt>
                      <c:pt idx="577">
                        <c:v>-7.8100000000000001E-3</c:v>
                      </c:pt>
                      <c:pt idx="578">
                        <c:v>-1.6800000000000001E-3</c:v>
                      </c:pt>
                      <c:pt idx="579">
                        <c:v>1.008E-2</c:v>
                      </c:pt>
                      <c:pt idx="580">
                        <c:v>2.2579999999999999E-2</c:v>
                      </c:pt>
                      <c:pt idx="581">
                        <c:v>2.086E-2</c:v>
                      </c:pt>
                      <c:pt idx="582">
                        <c:v>2.0500000000000001E-2</c:v>
                      </c:pt>
                      <c:pt idx="583">
                        <c:v>2.6210000000000001E-2</c:v>
                      </c:pt>
                      <c:pt idx="584">
                        <c:v>2.2550000000000001E-2</c:v>
                      </c:pt>
                      <c:pt idx="585">
                        <c:v>2.3500000000000001E-3</c:v>
                      </c:pt>
                      <c:pt idx="586">
                        <c:v>-7.7099999999999998E-3</c:v>
                      </c:pt>
                      <c:pt idx="587">
                        <c:v>1.0240000000000001E-2</c:v>
                      </c:pt>
                      <c:pt idx="588">
                        <c:v>2.1049999999999999E-2</c:v>
                      </c:pt>
                      <c:pt idx="589">
                        <c:v>1.8689999999999998E-2</c:v>
                      </c:pt>
                      <c:pt idx="590">
                        <c:v>1.048E-2</c:v>
                      </c:pt>
                      <c:pt idx="591">
                        <c:v>1.372E-2</c:v>
                      </c:pt>
                      <c:pt idx="592">
                        <c:v>8.5699999999999995E-3</c:v>
                      </c:pt>
                      <c:pt idx="593">
                        <c:v>1.0399999999999999E-3</c:v>
                      </c:pt>
                      <c:pt idx="594">
                        <c:v>-2.48E-3</c:v>
                      </c:pt>
                      <c:pt idx="595">
                        <c:v>7.0200000000000002E-3</c:v>
                      </c:pt>
                      <c:pt idx="596">
                        <c:v>2.3910000000000001E-2</c:v>
                      </c:pt>
                      <c:pt idx="597">
                        <c:v>2.98E-2</c:v>
                      </c:pt>
                      <c:pt idx="598">
                        <c:v>2.3720000000000001E-2</c:v>
                      </c:pt>
                      <c:pt idx="599">
                        <c:v>1.0410000000000001E-2</c:v>
                      </c:pt>
                      <c:pt idx="600">
                        <c:v>1.83E-2</c:v>
                      </c:pt>
                      <c:pt idx="601">
                        <c:v>9.0399999999999994E-3</c:v>
                      </c:pt>
                      <c:pt idx="602">
                        <c:v>-2.9299999999999999E-3</c:v>
                      </c:pt>
                      <c:pt idx="603">
                        <c:v>-5.8500000000000002E-3</c:v>
                      </c:pt>
                      <c:pt idx="604">
                        <c:v>8.9499999999999996E-3</c:v>
                      </c:pt>
                      <c:pt idx="605" formatCode="0.00E+00">
                        <c:v>3.6295099999999997E-5</c:v>
                      </c:pt>
                      <c:pt idx="606">
                        <c:v>-8.3099999999999997E-3</c:v>
                      </c:pt>
                      <c:pt idx="607">
                        <c:v>-1.6100000000000001E-3</c:v>
                      </c:pt>
                      <c:pt idx="608">
                        <c:v>-1.2999999999999999E-3</c:v>
                      </c:pt>
                      <c:pt idx="609">
                        <c:v>-1.6060000000000001E-2</c:v>
                      </c:pt>
                      <c:pt idx="610">
                        <c:v>-2.92E-2</c:v>
                      </c:pt>
                      <c:pt idx="611">
                        <c:v>-2.768E-2</c:v>
                      </c:pt>
                      <c:pt idx="612">
                        <c:v>-9.58E-3</c:v>
                      </c:pt>
                      <c:pt idx="613">
                        <c:v>1.5140000000000001E-2</c:v>
                      </c:pt>
                      <c:pt idx="614">
                        <c:v>1.7500000000000002E-2</c:v>
                      </c:pt>
                      <c:pt idx="615">
                        <c:v>4.8399999999999997E-3</c:v>
                      </c:pt>
                      <c:pt idx="616" formatCode="0.00E+00">
                        <c:v>-7.4124900000000003E-4</c:v>
                      </c:pt>
                      <c:pt idx="617">
                        <c:v>-4.2199999999999998E-3</c:v>
                      </c:pt>
                      <c:pt idx="618">
                        <c:v>-1.1730000000000001E-2</c:v>
                      </c:pt>
                      <c:pt idx="619">
                        <c:v>-1.3990000000000001E-2</c:v>
                      </c:pt>
                      <c:pt idx="620">
                        <c:v>-3.1099999999999999E-3</c:v>
                      </c:pt>
                      <c:pt idx="621">
                        <c:v>3.3300000000000001E-3</c:v>
                      </c:pt>
                      <c:pt idx="622">
                        <c:v>5.6899999999999997E-3</c:v>
                      </c:pt>
                      <c:pt idx="623">
                        <c:v>8.3099999999999997E-3</c:v>
                      </c:pt>
                      <c:pt idx="624">
                        <c:v>7.7099999999999998E-3</c:v>
                      </c:pt>
                      <c:pt idx="625">
                        <c:v>1.2189999999999999E-2</c:v>
                      </c:pt>
                      <c:pt idx="626">
                        <c:v>2.1800000000000001E-3</c:v>
                      </c:pt>
                      <c:pt idx="627">
                        <c:v>-4.1999999999999997E-3</c:v>
                      </c:pt>
                      <c:pt idx="628">
                        <c:v>4.0200000000000001E-3</c:v>
                      </c:pt>
                      <c:pt idx="629">
                        <c:v>1.321E-2</c:v>
                      </c:pt>
                      <c:pt idx="630">
                        <c:v>5.5399999999999998E-3</c:v>
                      </c:pt>
                      <c:pt idx="631">
                        <c:v>-9.3799999999999994E-3</c:v>
                      </c:pt>
                      <c:pt idx="632">
                        <c:v>1.2579999999999999E-2</c:v>
                      </c:pt>
                      <c:pt idx="633">
                        <c:v>1.822E-2</c:v>
                      </c:pt>
                      <c:pt idx="634">
                        <c:v>1.7690000000000001E-2</c:v>
                      </c:pt>
                      <c:pt idx="635">
                        <c:v>7.1300000000000001E-3</c:v>
                      </c:pt>
                      <c:pt idx="636">
                        <c:v>1.068E-2</c:v>
                      </c:pt>
                      <c:pt idx="637">
                        <c:v>9.4699999999999993E-3</c:v>
                      </c:pt>
                      <c:pt idx="638">
                        <c:v>7.8700000000000003E-3</c:v>
                      </c:pt>
                      <c:pt idx="639">
                        <c:v>-7.9000000000000008E-3</c:v>
                      </c:pt>
                      <c:pt idx="640">
                        <c:v>-1.506E-2</c:v>
                      </c:pt>
                      <c:pt idx="641">
                        <c:v>-9.1199999999999996E-3</c:v>
                      </c:pt>
                      <c:pt idx="642">
                        <c:v>-5.1799999999999997E-3</c:v>
                      </c:pt>
                      <c:pt idx="643">
                        <c:v>-6.0600000000000003E-3</c:v>
                      </c:pt>
                      <c:pt idx="644">
                        <c:v>-1.7559999999999999E-2</c:v>
                      </c:pt>
                      <c:pt idx="645">
                        <c:v>-2.4340000000000001E-2</c:v>
                      </c:pt>
                      <c:pt idx="646">
                        <c:v>-3.7220000000000003E-2</c:v>
                      </c:pt>
                      <c:pt idx="647">
                        <c:v>-3.1730000000000001E-2</c:v>
                      </c:pt>
                      <c:pt idx="648">
                        <c:v>-4.3020000000000003E-2</c:v>
                      </c:pt>
                      <c:pt idx="649">
                        <c:v>-3.5819999999999998E-2</c:v>
                      </c:pt>
                      <c:pt idx="650">
                        <c:v>-1.6240000000000001E-2</c:v>
                      </c:pt>
                      <c:pt idx="651">
                        <c:v>-8.1899999999999994E-3</c:v>
                      </c:pt>
                      <c:pt idx="652">
                        <c:v>-2.97E-3</c:v>
                      </c:pt>
                      <c:pt idx="653">
                        <c:v>7.6899999999999998E-3</c:v>
                      </c:pt>
                      <c:pt idx="654">
                        <c:v>1.1310000000000001E-2</c:v>
                      </c:pt>
                      <c:pt idx="655">
                        <c:v>-2.2849999999999999E-2</c:v>
                      </c:pt>
                      <c:pt idx="656">
                        <c:v>-4.4400000000000002E-2</c:v>
                      </c:pt>
                      <c:pt idx="657">
                        <c:v>-2.623E-2</c:v>
                      </c:pt>
                      <c:pt idx="658">
                        <c:v>-1.5900000000000001E-3</c:v>
                      </c:pt>
                      <c:pt idx="659">
                        <c:v>1.6820000000000002E-2</c:v>
                      </c:pt>
                      <c:pt idx="660">
                        <c:v>4.3600000000000002E-3</c:v>
                      </c:pt>
                      <c:pt idx="661">
                        <c:v>-9.1299999999999992E-3</c:v>
                      </c:pt>
                      <c:pt idx="662">
                        <c:v>-1.418E-2</c:v>
                      </c:pt>
                      <c:pt idx="663">
                        <c:v>-1.303E-2</c:v>
                      </c:pt>
                      <c:pt idx="664">
                        <c:v>-1.502E-2</c:v>
                      </c:pt>
                      <c:pt idx="665">
                        <c:v>-1.6549999999999999E-2</c:v>
                      </c:pt>
                      <c:pt idx="666">
                        <c:v>-1.3440000000000001E-2</c:v>
                      </c:pt>
                      <c:pt idx="667">
                        <c:v>-2.0899999999999998E-2</c:v>
                      </c:pt>
                      <c:pt idx="668">
                        <c:v>-2.283E-2</c:v>
                      </c:pt>
                      <c:pt idx="669">
                        <c:v>-2.4250000000000001E-2</c:v>
                      </c:pt>
                      <c:pt idx="670">
                        <c:v>3.3400000000000001E-3</c:v>
                      </c:pt>
                      <c:pt idx="671">
                        <c:v>3.2009999999999997E-2</c:v>
                      </c:pt>
                      <c:pt idx="672">
                        <c:v>3.2250000000000001E-2</c:v>
                      </c:pt>
                      <c:pt idx="673">
                        <c:v>-6.4900000000000001E-3</c:v>
                      </c:pt>
                      <c:pt idx="674">
                        <c:v>-1.822E-2</c:v>
                      </c:pt>
                      <c:pt idx="675">
                        <c:v>-1.042E-2</c:v>
                      </c:pt>
                      <c:pt idx="676">
                        <c:v>-1.4499999999999999E-3</c:v>
                      </c:pt>
                      <c:pt idx="677">
                        <c:v>1.745E-2</c:v>
                      </c:pt>
                      <c:pt idx="678">
                        <c:v>1.291E-2</c:v>
                      </c:pt>
                      <c:pt idx="679">
                        <c:v>2.4709999999999999E-2</c:v>
                      </c:pt>
                      <c:pt idx="680">
                        <c:v>3.3959999999999997E-2</c:v>
                      </c:pt>
                      <c:pt idx="681">
                        <c:v>4.7759999999999997E-2</c:v>
                      </c:pt>
                      <c:pt idx="682">
                        <c:v>1.7330000000000002E-2</c:v>
                      </c:pt>
                      <c:pt idx="683">
                        <c:v>4.4600000000000004E-3</c:v>
                      </c:pt>
                      <c:pt idx="684">
                        <c:v>-3.5200000000000001E-3</c:v>
                      </c:pt>
                      <c:pt idx="685">
                        <c:v>-7.62E-3</c:v>
                      </c:pt>
                      <c:pt idx="686">
                        <c:v>-5.7499999999999999E-3</c:v>
                      </c:pt>
                      <c:pt idx="687">
                        <c:v>1.6140000000000002E-2</c:v>
                      </c:pt>
                      <c:pt idx="688">
                        <c:v>2.6929999999999999E-2</c:v>
                      </c:pt>
                      <c:pt idx="689">
                        <c:v>3.4819999999999997E-2</c:v>
                      </c:pt>
                      <c:pt idx="690">
                        <c:v>4.0189999999999997E-2</c:v>
                      </c:pt>
                      <c:pt idx="691">
                        <c:v>3.2849999999999997E-2</c:v>
                      </c:pt>
                      <c:pt idx="692">
                        <c:v>1.555E-2</c:v>
                      </c:pt>
                      <c:pt idx="693">
                        <c:v>-4.0000000000000001E-3</c:v>
                      </c:pt>
                      <c:pt idx="694">
                        <c:v>4.8300000000000001E-3</c:v>
                      </c:pt>
                      <c:pt idx="695">
                        <c:v>1.176E-2</c:v>
                      </c:pt>
                      <c:pt idx="696">
                        <c:v>1.4489999999999999E-2</c:v>
                      </c:pt>
                      <c:pt idx="697">
                        <c:v>2.8700000000000002E-3</c:v>
                      </c:pt>
                      <c:pt idx="698">
                        <c:v>5.3400000000000001E-3</c:v>
                      </c:pt>
                      <c:pt idx="699">
                        <c:v>3.048E-2</c:v>
                      </c:pt>
                      <c:pt idx="700">
                        <c:v>4.6219999999999997E-2</c:v>
                      </c:pt>
                      <c:pt idx="701">
                        <c:v>3.2239999999999998E-2</c:v>
                      </c:pt>
                      <c:pt idx="702">
                        <c:v>1.9709999999999998E-2</c:v>
                      </c:pt>
                      <c:pt idx="703">
                        <c:v>3.5400000000000001E-2</c:v>
                      </c:pt>
                      <c:pt idx="704">
                        <c:v>6.4780000000000004E-2</c:v>
                      </c:pt>
                      <c:pt idx="705">
                        <c:v>7.0099999999999996E-2</c:v>
                      </c:pt>
                      <c:pt idx="706">
                        <c:v>6.2489999999999997E-2</c:v>
                      </c:pt>
                      <c:pt idx="707">
                        <c:v>4.4110000000000003E-2</c:v>
                      </c:pt>
                      <c:pt idx="708">
                        <c:v>3.4139999999999997E-2</c:v>
                      </c:pt>
                      <c:pt idx="709">
                        <c:v>4.9820000000000003E-2</c:v>
                      </c:pt>
                      <c:pt idx="710">
                        <c:v>6.2359999999999999E-2</c:v>
                      </c:pt>
                      <c:pt idx="711">
                        <c:v>6.2280000000000002E-2</c:v>
                      </c:pt>
                      <c:pt idx="712">
                        <c:v>5.466E-2</c:v>
                      </c:pt>
                      <c:pt idx="713">
                        <c:v>6.9940000000000002E-2</c:v>
                      </c:pt>
                      <c:pt idx="714">
                        <c:v>7.9689999999999997E-2</c:v>
                      </c:pt>
                      <c:pt idx="715">
                        <c:v>7.8759999999999997E-2</c:v>
                      </c:pt>
                      <c:pt idx="716">
                        <c:v>7.5639999999999999E-2</c:v>
                      </c:pt>
                      <c:pt idx="717">
                        <c:v>8.8319999999999996E-2</c:v>
                      </c:pt>
                      <c:pt idx="718">
                        <c:v>0.10285999999999999</c:v>
                      </c:pt>
                      <c:pt idx="719">
                        <c:v>9.8879999999999996E-2</c:v>
                      </c:pt>
                      <c:pt idx="720">
                        <c:v>9.7210000000000005E-2</c:v>
                      </c:pt>
                      <c:pt idx="721">
                        <c:v>0.10104</c:v>
                      </c:pt>
                      <c:pt idx="722">
                        <c:v>9.0889999999999999E-2</c:v>
                      </c:pt>
                      <c:pt idx="723">
                        <c:v>7.3590000000000003E-2</c:v>
                      </c:pt>
                      <c:pt idx="724">
                        <c:v>9.0219999999999995E-2</c:v>
                      </c:pt>
                      <c:pt idx="725">
                        <c:v>0.11835</c:v>
                      </c:pt>
                      <c:pt idx="726">
                        <c:v>0.11705</c:v>
                      </c:pt>
                      <c:pt idx="727">
                        <c:v>0.11344</c:v>
                      </c:pt>
                      <c:pt idx="728">
                        <c:v>0.12708</c:v>
                      </c:pt>
                      <c:pt idx="729">
                        <c:v>0.12687000000000001</c:v>
                      </c:pt>
                      <c:pt idx="730">
                        <c:v>0.12243</c:v>
                      </c:pt>
                      <c:pt idx="731">
                        <c:v>0.11670999999999999</c:v>
                      </c:pt>
                      <c:pt idx="732">
                        <c:v>0.12083000000000001</c:v>
                      </c:pt>
                      <c:pt idx="733">
                        <c:v>0.11611</c:v>
                      </c:pt>
                      <c:pt idx="734">
                        <c:v>0.10738</c:v>
                      </c:pt>
                      <c:pt idx="735">
                        <c:v>0.10599</c:v>
                      </c:pt>
                      <c:pt idx="736">
                        <c:v>0.11594</c:v>
                      </c:pt>
                      <c:pt idx="737">
                        <c:v>0.13067999999999999</c:v>
                      </c:pt>
                      <c:pt idx="738">
                        <c:v>0.13174</c:v>
                      </c:pt>
                      <c:pt idx="739">
                        <c:v>0.14152000000000001</c:v>
                      </c:pt>
                      <c:pt idx="740">
                        <c:v>0.15246999999999999</c:v>
                      </c:pt>
                      <c:pt idx="741">
                        <c:v>0.15065000000000001</c:v>
                      </c:pt>
                      <c:pt idx="742">
                        <c:v>0.13755000000000001</c:v>
                      </c:pt>
                      <c:pt idx="743">
                        <c:v>0.14188000000000001</c:v>
                      </c:pt>
                      <c:pt idx="744">
                        <c:v>0.16918</c:v>
                      </c:pt>
                      <c:pt idx="745">
                        <c:v>0.19955999999999999</c:v>
                      </c:pt>
                      <c:pt idx="746">
                        <c:v>0.20291000000000001</c:v>
                      </c:pt>
                      <c:pt idx="747">
                        <c:v>0.18099999999999999</c:v>
                      </c:pt>
                      <c:pt idx="748">
                        <c:v>0.17262</c:v>
                      </c:pt>
                      <c:pt idx="749">
                        <c:v>0.20541000000000001</c:v>
                      </c:pt>
                      <c:pt idx="750">
                        <c:v>0.25052000000000002</c:v>
                      </c:pt>
                      <c:pt idx="751">
                        <c:v>0.25358999999999998</c:v>
                      </c:pt>
                      <c:pt idx="752">
                        <c:v>0.22259999999999999</c:v>
                      </c:pt>
                      <c:pt idx="753">
                        <c:v>0.20016999999999999</c:v>
                      </c:pt>
                      <c:pt idx="754">
                        <c:v>0.20674999999999999</c:v>
                      </c:pt>
                      <c:pt idx="755">
                        <c:v>0.23191000000000001</c:v>
                      </c:pt>
                      <c:pt idx="756">
                        <c:v>0.26112000000000002</c:v>
                      </c:pt>
                      <c:pt idx="757">
                        <c:v>0.25831999999999999</c:v>
                      </c:pt>
                      <c:pt idx="758">
                        <c:v>0.21995999999999999</c:v>
                      </c:pt>
                      <c:pt idx="759">
                        <c:v>0.22825000000000001</c:v>
                      </c:pt>
                      <c:pt idx="760">
                        <c:v>0.30118</c:v>
                      </c:pt>
                      <c:pt idx="761">
                        <c:v>0.32818000000000003</c:v>
                      </c:pt>
                      <c:pt idx="762">
                        <c:v>0.30537999999999998</c:v>
                      </c:pt>
                      <c:pt idx="763">
                        <c:v>0.29218</c:v>
                      </c:pt>
                      <c:pt idx="764">
                        <c:v>0.29842999999999997</c:v>
                      </c:pt>
                      <c:pt idx="765">
                        <c:v>0.31452999999999998</c:v>
                      </c:pt>
                      <c:pt idx="766">
                        <c:v>0.30191000000000001</c:v>
                      </c:pt>
                      <c:pt idx="767">
                        <c:v>0.27393000000000001</c:v>
                      </c:pt>
                      <c:pt idx="768">
                        <c:v>0.2455</c:v>
                      </c:pt>
                      <c:pt idx="769">
                        <c:v>0.27035999999999999</c:v>
                      </c:pt>
                      <c:pt idx="770">
                        <c:v>0.29483999999999999</c:v>
                      </c:pt>
                      <c:pt idx="771">
                        <c:v>0.31213000000000002</c:v>
                      </c:pt>
                      <c:pt idx="772">
                        <c:v>0.30275000000000002</c:v>
                      </c:pt>
                      <c:pt idx="773">
                        <c:v>0.26474999999999999</c:v>
                      </c:pt>
                      <c:pt idx="774">
                        <c:v>0.24440999999999999</c:v>
                      </c:pt>
                      <c:pt idx="775">
                        <c:v>0.24227000000000001</c:v>
                      </c:pt>
                      <c:pt idx="776">
                        <c:v>0.24060000000000001</c:v>
                      </c:pt>
                      <c:pt idx="777">
                        <c:v>0.24301</c:v>
                      </c:pt>
                      <c:pt idx="778">
                        <c:v>0.26229999999999998</c:v>
                      </c:pt>
                      <c:pt idx="779">
                        <c:v>0.25081999999999999</c:v>
                      </c:pt>
                      <c:pt idx="780">
                        <c:v>0.21017</c:v>
                      </c:pt>
                      <c:pt idx="781">
                        <c:v>0.19872000000000001</c:v>
                      </c:pt>
                      <c:pt idx="782">
                        <c:v>0.22409000000000001</c:v>
                      </c:pt>
                      <c:pt idx="783">
                        <c:v>0.24390000000000001</c:v>
                      </c:pt>
                      <c:pt idx="784">
                        <c:v>0.24973000000000001</c:v>
                      </c:pt>
                      <c:pt idx="785">
                        <c:v>0.25763000000000003</c:v>
                      </c:pt>
                      <c:pt idx="786">
                        <c:v>0.26619999999999999</c:v>
                      </c:pt>
                      <c:pt idx="787">
                        <c:v>0.27450999999999998</c:v>
                      </c:pt>
                      <c:pt idx="788">
                        <c:v>0.27877000000000002</c:v>
                      </c:pt>
                      <c:pt idx="789">
                        <c:v>0.27789000000000003</c:v>
                      </c:pt>
                      <c:pt idx="790">
                        <c:v>0.27372999999999997</c:v>
                      </c:pt>
                      <c:pt idx="791">
                        <c:v>0.27400000000000002</c:v>
                      </c:pt>
                      <c:pt idx="792">
                        <c:v>0.27706999999999998</c:v>
                      </c:pt>
                      <c:pt idx="793">
                        <c:v>0.27796999999999999</c:v>
                      </c:pt>
                      <c:pt idx="794">
                        <c:v>0.26012000000000002</c:v>
                      </c:pt>
                      <c:pt idx="795">
                        <c:v>0.23954</c:v>
                      </c:pt>
                      <c:pt idx="796">
                        <c:v>0.25013999999999997</c:v>
                      </c:pt>
                      <c:pt idx="797">
                        <c:v>0.29033999999999999</c:v>
                      </c:pt>
                      <c:pt idx="798">
                        <c:v>0.32218000000000002</c:v>
                      </c:pt>
                      <c:pt idx="799">
                        <c:v>0.34745999999999999</c:v>
                      </c:pt>
                      <c:pt idx="800">
                        <c:v>0.36203000000000002</c:v>
                      </c:pt>
                      <c:pt idx="801">
                        <c:v>0.37947999999999998</c:v>
                      </c:pt>
                      <c:pt idx="802">
                        <c:v>0.40461999999999998</c:v>
                      </c:pt>
                      <c:pt idx="803">
                        <c:v>0.41621000000000002</c:v>
                      </c:pt>
                      <c:pt idx="804">
                        <c:v>0.39878000000000002</c:v>
                      </c:pt>
                      <c:pt idx="805">
                        <c:v>0.34727000000000002</c:v>
                      </c:pt>
                      <c:pt idx="806">
                        <c:v>0.36</c:v>
                      </c:pt>
                      <c:pt idx="807">
                        <c:v>0.37408000000000002</c:v>
                      </c:pt>
                      <c:pt idx="808">
                        <c:v>0.40377000000000002</c:v>
                      </c:pt>
                      <c:pt idx="809">
                        <c:v>0.40349000000000002</c:v>
                      </c:pt>
                      <c:pt idx="810">
                        <c:v>0.41393999999999997</c:v>
                      </c:pt>
                      <c:pt idx="811">
                        <c:v>0.38064999999999999</c:v>
                      </c:pt>
                      <c:pt idx="812">
                        <c:v>0.37352999999999997</c:v>
                      </c:pt>
                      <c:pt idx="813">
                        <c:v>0.39767999999999998</c:v>
                      </c:pt>
                      <c:pt idx="814">
                        <c:v>0.43204999999999999</c:v>
                      </c:pt>
                      <c:pt idx="815">
                        <c:v>0.44063000000000002</c:v>
                      </c:pt>
                      <c:pt idx="816">
                        <c:v>0.44352000000000003</c:v>
                      </c:pt>
                      <c:pt idx="817">
                        <c:v>0.45856000000000002</c:v>
                      </c:pt>
                      <c:pt idx="818">
                        <c:v>0.47264</c:v>
                      </c:pt>
                      <c:pt idx="819">
                        <c:v>0.50288999999999995</c:v>
                      </c:pt>
                      <c:pt idx="820">
                        <c:v>0.52575000000000005</c:v>
                      </c:pt>
                      <c:pt idx="821">
                        <c:v>0.54254999999999998</c:v>
                      </c:pt>
                      <c:pt idx="822">
                        <c:v>0.52346000000000004</c:v>
                      </c:pt>
                      <c:pt idx="823">
                        <c:v>0.50287000000000004</c:v>
                      </c:pt>
                      <c:pt idx="824">
                        <c:v>0.53359000000000001</c:v>
                      </c:pt>
                      <c:pt idx="825">
                        <c:v>0.59006000000000003</c:v>
                      </c:pt>
                      <c:pt idx="826">
                        <c:v>0.63897999999999999</c:v>
                      </c:pt>
                      <c:pt idx="827">
                        <c:v>0.61475000000000002</c:v>
                      </c:pt>
                      <c:pt idx="828">
                        <c:v>0.61195999999999995</c:v>
                      </c:pt>
                      <c:pt idx="829">
                        <c:v>0.64051999999999998</c:v>
                      </c:pt>
                      <c:pt idx="830">
                        <c:v>0.67056000000000004</c:v>
                      </c:pt>
                      <c:pt idx="831">
                        <c:v>0.68727000000000005</c:v>
                      </c:pt>
                      <c:pt idx="832">
                        <c:v>0.67493999999999998</c:v>
                      </c:pt>
                      <c:pt idx="833">
                        <c:v>0.72243000000000002</c:v>
                      </c:pt>
                      <c:pt idx="834">
                        <c:v>0.75658999999999998</c:v>
                      </c:pt>
                      <c:pt idx="835">
                        <c:v>0.76926000000000005</c:v>
                      </c:pt>
                      <c:pt idx="836">
                        <c:v>0.74167000000000005</c:v>
                      </c:pt>
                      <c:pt idx="837">
                        <c:v>0.76441999999999999</c:v>
                      </c:pt>
                      <c:pt idx="838">
                        <c:v>0.80106999999999995</c:v>
                      </c:pt>
                      <c:pt idx="839">
                        <c:v>0.84289000000000003</c:v>
                      </c:pt>
                      <c:pt idx="840">
                        <c:v>0.87675999999999998</c:v>
                      </c:pt>
                      <c:pt idx="841">
                        <c:v>0.87755000000000005</c:v>
                      </c:pt>
                      <c:pt idx="842">
                        <c:v>0.85997999999999997</c:v>
                      </c:pt>
                      <c:pt idx="843">
                        <c:v>0.89085000000000003</c:v>
                      </c:pt>
                      <c:pt idx="844">
                        <c:v>0.91310999999999998</c:v>
                      </c:pt>
                      <c:pt idx="845">
                        <c:v>0.89832000000000001</c:v>
                      </c:pt>
                      <c:pt idx="846">
                        <c:v>0.87268000000000001</c:v>
                      </c:pt>
                      <c:pt idx="847">
                        <c:v>0.86292000000000002</c:v>
                      </c:pt>
                      <c:pt idx="848">
                        <c:v>0.86504000000000003</c:v>
                      </c:pt>
                      <c:pt idx="849">
                        <c:v>0.90554999999999997</c:v>
                      </c:pt>
                      <c:pt idx="850">
                        <c:v>0.95286000000000004</c:v>
                      </c:pt>
                      <c:pt idx="851">
                        <c:v>0.96960000000000002</c:v>
                      </c:pt>
                      <c:pt idx="852">
                        <c:v>0.97977999999999998</c:v>
                      </c:pt>
                      <c:pt idx="853">
                        <c:v>1.0284899999999999</c:v>
                      </c:pt>
                      <c:pt idx="854">
                        <c:v>1.0789</c:v>
                      </c:pt>
                      <c:pt idx="855">
                        <c:v>1.1383700000000001</c:v>
                      </c:pt>
                      <c:pt idx="856">
                        <c:v>1.20852</c:v>
                      </c:pt>
                      <c:pt idx="857">
                        <c:v>1.2500599999999999</c:v>
                      </c:pt>
                      <c:pt idx="858">
                        <c:v>1.2404200000000001</c:v>
                      </c:pt>
                      <c:pt idx="859">
                        <c:v>1.22716</c:v>
                      </c:pt>
                      <c:pt idx="860">
                        <c:v>1.2653700000000001</c:v>
                      </c:pt>
                      <c:pt idx="861">
                        <c:v>1.3027500000000001</c:v>
                      </c:pt>
                      <c:pt idx="862">
                        <c:v>1.32409</c:v>
                      </c:pt>
                      <c:pt idx="863">
                        <c:v>1.3328100000000001</c:v>
                      </c:pt>
                      <c:pt idx="864">
                        <c:v>1.3508</c:v>
                      </c:pt>
                      <c:pt idx="865">
                        <c:v>1.34317</c:v>
                      </c:pt>
                      <c:pt idx="866">
                        <c:v>1.3145</c:v>
                      </c:pt>
                      <c:pt idx="867">
                        <c:v>1.28088</c:v>
                      </c:pt>
                      <c:pt idx="868">
                        <c:v>1.2663</c:v>
                      </c:pt>
                      <c:pt idx="869">
                        <c:v>1.2651399999999999</c:v>
                      </c:pt>
                      <c:pt idx="870">
                        <c:v>1.3025500000000001</c:v>
                      </c:pt>
                      <c:pt idx="871">
                        <c:v>1.3242100000000001</c:v>
                      </c:pt>
                      <c:pt idx="872">
                        <c:v>1.33178</c:v>
                      </c:pt>
                      <c:pt idx="873">
                        <c:v>1.3066199999999999</c:v>
                      </c:pt>
                      <c:pt idx="874">
                        <c:v>1.30108</c:v>
                      </c:pt>
                      <c:pt idx="875">
                        <c:v>1.2754799999999999</c:v>
                      </c:pt>
                      <c:pt idx="876">
                        <c:v>1.26315</c:v>
                      </c:pt>
                      <c:pt idx="877">
                        <c:v>1.2698499999999999</c:v>
                      </c:pt>
                      <c:pt idx="878">
                        <c:v>1.28766</c:v>
                      </c:pt>
                      <c:pt idx="879">
                        <c:v>1.33148</c:v>
                      </c:pt>
                      <c:pt idx="880">
                        <c:v>1.3370200000000001</c:v>
                      </c:pt>
                      <c:pt idx="881">
                        <c:v>1.31158</c:v>
                      </c:pt>
                      <c:pt idx="882">
                        <c:v>1.2678799999999999</c:v>
                      </c:pt>
                      <c:pt idx="883">
                        <c:v>1.3311599999999999</c:v>
                      </c:pt>
                      <c:pt idx="884">
                        <c:v>1.4168700000000001</c:v>
                      </c:pt>
                      <c:pt idx="885">
                        <c:v>1.48868</c:v>
                      </c:pt>
                      <c:pt idx="886">
                        <c:v>1.5088600000000001</c:v>
                      </c:pt>
                      <c:pt idx="887">
                        <c:v>1.51383</c:v>
                      </c:pt>
                      <c:pt idx="888">
                        <c:v>1.49919</c:v>
                      </c:pt>
                      <c:pt idx="889">
                        <c:v>1.53125</c:v>
                      </c:pt>
                      <c:pt idx="890">
                        <c:v>1.5866899999999999</c:v>
                      </c:pt>
                      <c:pt idx="891">
                        <c:v>1.6466799999999999</c:v>
                      </c:pt>
                      <c:pt idx="892">
                        <c:v>1.6413599999999999</c:v>
                      </c:pt>
                      <c:pt idx="893">
                        <c:v>1.6228499999999999</c:v>
                      </c:pt>
                      <c:pt idx="894">
                        <c:v>1.6359999999999999</c:v>
                      </c:pt>
                      <c:pt idx="895">
                        <c:v>1.6883300000000001</c:v>
                      </c:pt>
                      <c:pt idx="896">
                        <c:v>1.73641</c:v>
                      </c:pt>
                      <c:pt idx="897">
                        <c:v>1.75983</c:v>
                      </c:pt>
                      <c:pt idx="898">
                        <c:v>1.8028200000000001</c:v>
                      </c:pt>
                      <c:pt idx="899">
                        <c:v>1.85789</c:v>
                      </c:pt>
                      <c:pt idx="900">
                        <c:v>1.86761</c:v>
                      </c:pt>
                      <c:pt idx="901">
                        <c:v>1.8617600000000001</c:v>
                      </c:pt>
                      <c:pt idx="902">
                        <c:v>1.8989400000000001</c:v>
                      </c:pt>
                      <c:pt idx="903">
                        <c:v>1.9536899999999999</c:v>
                      </c:pt>
                      <c:pt idx="904">
                        <c:v>1.9801299999999999</c:v>
                      </c:pt>
                      <c:pt idx="905">
                        <c:v>1.9953399999999999</c:v>
                      </c:pt>
                      <c:pt idx="906">
                        <c:v>2.0234200000000002</c:v>
                      </c:pt>
                      <c:pt idx="907">
                        <c:v>2.0270299999999999</c:v>
                      </c:pt>
                      <c:pt idx="908">
                        <c:v>2.0852499999999998</c:v>
                      </c:pt>
                      <c:pt idx="909">
                        <c:v>2.1704699999999999</c:v>
                      </c:pt>
                      <c:pt idx="910">
                        <c:v>2.2486700000000002</c:v>
                      </c:pt>
                      <c:pt idx="911">
                        <c:v>2.2651599999999998</c:v>
                      </c:pt>
                      <c:pt idx="912">
                        <c:v>2.26084</c:v>
                      </c:pt>
                      <c:pt idx="913">
                        <c:v>2.2639200000000002</c:v>
                      </c:pt>
                      <c:pt idx="914">
                        <c:v>2.3013400000000002</c:v>
                      </c:pt>
                      <c:pt idx="915">
                        <c:v>2.3466200000000002</c:v>
                      </c:pt>
                      <c:pt idx="916">
                        <c:v>2.3870399999999998</c:v>
                      </c:pt>
                      <c:pt idx="917">
                        <c:v>2.4325700000000001</c:v>
                      </c:pt>
                      <c:pt idx="918">
                        <c:v>2.4861</c:v>
                      </c:pt>
                      <c:pt idx="919">
                        <c:v>2.5340199999999999</c:v>
                      </c:pt>
                      <c:pt idx="920">
                        <c:v>2.5655000000000001</c:v>
                      </c:pt>
                      <c:pt idx="921">
                        <c:v>2.6184400000000001</c:v>
                      </c:pt>
                      <c:pt idx="922">
                        <c:v>2.7053799999999999</c:v>
                      </c:pt>
                      <c:pt idx="923">
                        <c:v>2.7214700000000001</c:v>
                      </c:pt>
                      <c:pt idx="924">
                        <c:v>2.69746</c:v>
                      </c:pt>
                      <c:pt idx="925">
                        <c:v>2.7241499999999998</c:v>
                      </c:pt>
                      <c:pt idx="926">
                        <c:v>2.8269000000000002</c:v>
                      </c:pt>
                      <c:pt idx="927">
                        <c:v>2.9052099999999998</c:v>
                      </c:pt>
                      <c:pt idx="928">
                        <c:v>2.9491900000000002</c:v>
                      </c:pt>
                      <c:pt idx="929">
                        <c:v>2.9993699999999999</c:v>
                      </c:pt>
                      <c:pt idx="930">
                        <c:v>3.0638200000000002</c:v>
                      </c:pt>
                      <c:pt idx="931">
                        <c:v>3.0990199999999999</c:v>
                      </c:pt>
                      <c:pt idx="932">
                        <c:v>3.0994700000000002</c:v>
                      </c:pt>
                      <c:pt idx="933">
                        <c:v>3.0945</c:v>
                      </c:pt>
                      <c:pt idx="934">
                        <c:v>3.1189800000000001</c:v>
                      </c:pt>
                      <c:pt idx="935">
                        <c:v>3.1070700000000002</c:v>
                      </c:pt>
                      <c:pt idx="936">
                        <c:v>3.1045600000000002</c:v>
                      </c:pt>
                      <c:pt idx="937">
                        <c:v>3.11497</c:v>
                      </c:pt>
                      <c:pt idx="938">
                        <c:v>3.1371899999999999</c:v>
                      </c:pt>
                      <c:pt idx="939">
                        <c:v>3.0821200000000002</c:v>
                      </c:pt>
                      <c:pt idx="940">
                        <c:v>3.03146</c:v>
                      </c:pt>
                      <c:pt idx="941">
                        <c:v>3.0175100000000001</c:v>
                      </c:pt>
                      <c:pt idx="942">
                        <c:v>3.01518</c:v>
                      </c:pt>
                      <c:pt idx="943">
                        <c:v>2.97065</c:v>
                      </c:pt>
                      <c:pt idx="944">
                        <c:v>2.9358399999999998</c:v>
                      </c:pt>
                      <c:pt idx="945">
                        <c:v>2.92706</c:v>
                      </c:pt>
                      <c:pt idx="946">
                        <c:v>2.9564699999999999</c:v>
                      </c:pt>
                      <c:pt idx="947">
                        <c:v>2.9760300000000002</c:v>
                      </c:pt>
                      <c:pt idx="948">
                        <c:v>2.9606599999999998</c:v>
                      </c:pt>
                      <c:pt idx="949">
                        <c:v>2.9393600000000002</c:v>
                      </c:pt>
                      <c:pt idx="950">
                        <c:v>2.9536500000000001</c:v>
                      </c:pt>
                      <c:pt idx="951">
                        <c:v>2.9397700000000002</c:v>
                      </c:pt>
                      <c:pt idx="952">
                        <c:v>2.9226800000000002</c:v>
                      </c:pt>
                      <c:pt idx="953">
                        <c:v>2.9165000000000001</c:v>
                      </c:pt>
                      <c:pt idx="954">
                        <c:v>2.9141699999999999</c:v>
                      </c:pt>
                      <c:pt idx="955">
                        <c:v>2.87296</c:v>
                      </c:pt>
                      <c:pt idx="956">
                        <c:v>2.8426800000000001</c:v>
                      </c:pt>
                      <c:pt idx="957">
                        <c:v>2.7939600000000002</c:v>
                      </c:pt>
                      <c:pt idx="958">
                        <c:v>2.76369</c:v>
                      </c:pt>
                      <c:pt idx="959">
                        <c:v>2.7402000000000002</c:v>
                      </c:pt>
                      <c:pt idx="960">
                        <c:v>2.7179199999999999</c:v>
                      </c:pt>
                      <c:pt idx="961">
                        <c:v>2.6710600000000002</c:v>
                      </c:pt>
                      <c:pt idx="962">
                        <c:v>2.6081599999999998</c:v>
                      </c:pt>
                      <c:pt idx="963">
                        <c:v>2.5486800000000001</c:v>
                      </c:pt>
                      <c:pt idx="964">
                        <c:v>2.5115400000000001</c:v>
                      </c:pt>
                      <c:pt idx="965">
                        <c:v>2.5033099999999999</c:v>
                      </c:pt>
                      <c:pt idx="966">
                        <c:v>2.5064099999999998</c:v>
                      </c:pt>
                      <c:pt idx="967">
                        <c:v>2.4906199999999998</c:v>
                      </c:pt>
                      <c:pt idx="968">
                        <c:v>2.48122</c:v>
                      </c:pt>
                      <c:pt idx="969">
                        <c:v>2.5264099999999998</c:v>
                      </c:pt>
                      <c:pt idx="970">
                        <c:v>2.5670899999999999</c:v>
                      </c:pt>
                      <c:pt idx="971">
                        <c:v>2.5695600000000001</c:v>
                      </c:pt>
                      <c:pt idx="972">
                        <c:v>2.5527700000000002</c:v>
                      </c:pt>
                      <c:pt idx="973">
                        <c:v>2.6165500000000002</c:v>
                      </c:pt>
                      <c:pt idx="974">
                        <c:v>2.6488100000000001</c:v>
                      </c:pt>
                      <c:pt idx="975">
                        <c:v>2.6720799999999998</c:v>
                      </c:pt>
                      <c:pt idx="976">
                        <c:v>2.67936</c:v>
                      </c:pt>
                      <c:pt idx="977">
                        <c:v>2.7160799999999998</c:v>
                      </c:pt>
                      <c:pt idx="978">
                        <c:v>2.7289500000000002</c:v>
                      </c:pt>
                      <c:pt idx="979">
                        <c:v>2.7398600000000002</c:v>
                      </c:pt>
                      <c:pt idx="980">
                        <c:v>2.73773</c:v>
                      </c:pt>
                      <c:pt idx="981">
                        <c:v>2.7469299999999999</c:v>
                      </c:pt>
                      <c:pt idx="982">
                        <c:v>2.7716799999999999</c:v>
                      </c:pt>
                      <c:pt idx="983">
                        <c:v>2.78125</c:v>
                      </c:pt>
                      <c:pt idx="984">
                        <c:v>2.7352500000000002</c:v>
                      </c:pt>
                      <c:pt idx="985">
                        <c:v>2.7206399999999999</c:v>
                      </c:pt>
                      <c:pt idx="986">
                        <c:v>2.72654</c:v>
                      </c:pt>
                      <c:pt idx="987">
                        <c:v>2.6935500000000001</c:v>
                      </c:pt>
                      <c:pt idx="988">
                        <c:v>2.6378200000000001</c:v>
                      </c:pt>
                      <c:pt idx="989">
                        <c:v>2.5950500000000001</c:v>
                      </c:pt>
                      <c:pt idx="990">
                        <c:v>2.5205299999999999</c:v>
                      </c:pt>
                      <c:pt idx="991">
                        <c:v>2.41405</c:v>
                      </c:pt>
                      <c:pt idx="992">
                        <c:v>2.3637899999999998</c:v>
                      </c:pt>
                      <c:pt idx="993">
                        <c:v>2.3277800000000002</c:v>
                      </c:pt>
                      <c:pt idx="994">
                        <c:v>2.2489400000000002</c:v>
                      </c:pt>
                      <c:pt idx="995">
                        <c:v>2.17245</c:v>
                      </c:pt>
                      <c:pt idx="996">
                        <c:v>2.1183000000000001</c:v>
                      </c:pt>
                      <c:pt idx="997">
                        <c:v>2.0739299999999998</c:v>
                      </c:pt>
                      <c:pt idx="998">
                        <c:v>2.0182500000000001</c:v>
                      </c:pt>
                      <c:pt idx="999">
                        <c:v>1.97048</c:v>
                      </c:pt>
                      <c:pt idx="1000">
                        <c:v>1.94143</c:v>
                      </c:pt>
                      <c:pt idx="1001">
                        <c:v>1.9220200000000001</c:v>
                      </c:pt>
                      <c:pt idx="1002">
                        <c:v>1.8891199999999999</c:v>
                      </c:pt>
                      <c:pt idx="1003">
                        <c:v>1.8293699999999999</c:v>
                      </c:pt>
                      <c:pt idx="1004">
                        <c:v>1.7850200000000001</c:v>
                      </c:pt>
                      <c:pt idx="1005">
                        <c:v>1.7627699999999999</c:v>
                      </c:pt>
                      <c:pt idx="1006">
                        <c:v>1.76725</c:v>
                      </c:pt>
                      <c:pt idx="1007">
                        <c:v>1.7479100000000001</c:v>
                      </c:pt>
                      <c:pt idx="1008">
                        <c:v>1.7531000000000001</c:v>
                      </c:pt>
                      <c:pt idx="1009">
                        <c:v>1.74729</c:v>
                      </c:pt>
                      <c:pt idx="1010">
                        <c:v>1.7476700000000001</c:v>
                      </c:pt>
                      <c:pt idx="1011">
                        <c:v>1.7489399999999999</c:v>
                      </c:pt>
                      <c:pt idx="1012">
                        <c:v>1.79379</c:v>
                      </c:pt>
                      <c:pt idx="1013">
                        <c:v>1.81948</c:v>
                      </c:pt>
                      <c:pt idx="1014">
                        <c:v>1.8113900000000001</c:v>
                      </c:pt>
                      <c:pt idx="1015">
                        <c:v>1.7891699999999999</c:v>
                      </c:pt>
                      <c:pt idx="1016">
                        <c:v>1.76827</c:v>
                      </c:pt>
                      <c:pt idx="1017">
                        <c:v>1.7787299999999999</c:v>
                      </c:pt>
                      <c:pt idx="1018">
                        <c:v>1.8199099999999999</c:v>
                      </c:pt>
                      <c:pt idx="1019">
                        <c:v>1.8539099999999999</c:v>
                      </c:pt>
                      <c:pt idx="1020">
                        <c:v>1.8960399999999999</c:v>
                      </c:pt>
                      <c:pt idx="1021">
                        <c:v>1.92181</c:v>
                      </c:pt>
                      <c:pt idx="1022">
                        <c:v>1.91917</c:v>
                      </c:pt>
                      <c:pt idx="1023">
                        <c:v>1.9164600000000001</c:v>
                      </c:pt>
                      <c:pt idx="1024">
                        <c:v>1.96885</c:v>
                      </c:pt>
                      <c:pt idx="1025">
                        <c:v>2.0000800000000001</c:v>
                      </c:pt>
                      <c:pt idx="1026">
                        <c:v>1.9979899999999999</c:v>
                      </c:pt>
                      <c:pt idx="1027">
                        <c:v>2.00278</c:v>
                      </c:pt>
                      <c:pt idx="1028">
                        <c:v>2.0242499999999999</c:v>
                      </c:pt>
                      <c:pt idx="1029">
                        <c:v>2.0461100000000001</c:v>
                      </c:pt>
                      <c:pt idx="1030">
                        <c:v>2.0779000000000001</c:v>
                      </c:pt>
                      <c:pt idx="1031">
                        <c:v>2.0933799999999998</c:v>
                      </c:pt>
                      <c:pt idx="1032">
                        <c:v>2.1132900000000001</c:v>
                      </c:pt>
                      <c:pt idx="1033">
                        <c:v>2.1487500000000002</c:v>
                      </c:pt>
                      <c:pt idx="1034">
                        <c:v>2.2043900000000001</c:v>
                      </c:pt>
                      <c:pt idx="1035">
                        <c:v>2.2295699999999998</c:v>
                      </c:pt>
                      <c:pt idx="1036">
                        <c:v>2.25197</c:v>
                      </c:pt>
                      <c:pt idx="1037">
                        <c:v>2.2845900000000001</c:v>
                      </c:pt>
                      <c:pt idx="1038">
                        <c:v>2.2925300000000002</c:v>
                      </c:pt>
                      <c:pt idx="1039">
                        <c:v>2.2799499999999999</c:v>
                      </c:pt>
                      <c:pt idx="1040">
                        <c:v>2.27806</c:v>
                      </c:pt>
                      <c:pt idx="1041">
                        <c:v>2.32742</c:v>
                      </c:pt>
                      <c:pt idx="1042">
                        <c:v>2.3683399999999999</c:v>
                      </c:pt>
                      <c:pt idx="1043">
                        <c:v>2.4130699999999998</c:v>
                      </c:pt>
                      <c:pt idx="1044">
                        <c:v>2.4466399999999999</c:v>
                      </c:pt>
                      <c:pt idx="1045">
                        <c:v>2.4736199999999999</c:v>
                      </c:pt>
                      <c:pt idx="1046">
                        <c:v>2.4874900000000002</c:v>
                      </c:pt>
                      <c:pt idx="1047">
                        <c:v>2.4868299999999999</c:v>
                      </c:pt>
                      <c:pt idx="1048">
                        <c:v>2.4926499999999998</c:v>
                      </c:pt>
                      <c:pt idx="1049">
                        <c:v>2.5043199999999999</c:v>
                      </c:pt>
                      <c:pt idx="1050">
                        <c:v>2.5834899999999998</c:v>
                      </c:pt>
                      <c:pt idx="1051">
                        <c:v>2.6531199999999999</c:v>
                      </c:pt>
                      <c:pt idx="1052">
                        <c:v>2.6869499999999999</c:v>
                      </c:pt>
                      <c:pt idx="1053">
                        <c:v>2.6804299999999999</c:v>
                      </c:pt>
                      <c:pt idx="1054">
                        <c:v>2.6928000000000001</c:v>
                      </c:pt>
                      <c:pt idx="1055">
                        <c:v>2.7191800000000002</c:v>
                      </c:pt>
                      <c:pt idx="1056">
                        <c:v>2.7221299999999999</c:v>
                      </c:pt>
                      <c:pt idx="1057">
                        <c:v>2.6988799999999999</c:v>
                      </c:pt>
                      <c:pt idx="1058">
                        <c:v>2.6596199999999999</c:v>
                      </c:pt>
                      <c:pt idx="1059">
                        <c:v>2.62418</c:v>
                      </c:pt>
                      <c:pt idx="1060">
                        <c:v>2.6770999999999998</c:v>
                      </c:pt>
                      <c:pt idx="1061">
                        <c:v>2.3395199999999998</c:v>
                      </c:pt>
                      <c:pt idx="1062">
                        <c:v>1.8750199999999999</c:v>
                      </c:pt>
                      <c:pt idx="1063">
                        <c:v>1.53939</c:v>
                      </c:pt>
                      <c:pt idx="1064">
                        <c:v>1.60667</c:v>
                      </c:pt>
                      <c:pt idx="1065">
                        <c:v>1.59216</c:v>
                      </c:pt>
                      <c:pt idx="1066">
                        <c:v>1.56467</c:v>
                      </c:pt>
                      <c:pt idx="1067">
                        <c:v>1.53172</c:v>
                      </c:pt>
                      <c:pt idx="1068">
                        <c:v>1.5103500000000001</c:v>
                      </c:pt>
                      <c:pt idx="1069">
                        <c:v>1.4943200000000001</c:v>
                      </c:pt>
                      <c:pt idx="1070">
                        <c:v>1.47041</c:v>
                      </c:pt>
                      <c:pt idx="1071">
                        <c:v>1.41214</c:v>
                      </c:pt>
                      <c:pt idx="1072">
                        <c:v>1.36751</c:v>
                      </c:pt>
                      <c:pt idx="1073">
                        <c:v>1.3371299999999999</c:v>
                      </c:pt>
                      <c:pt idx="1074">
                        <c:v>1.31342</c:v>
                      </c:pt>
                      <c:pt idx="1075">
                        <c:v>1.2630300000000001</c:v>
                      </c:pt>
                      <c:pt idx="1076">
                        <c:v>1.22908</c:v>
                      </c:pt>
                      <c:pt idx="1077">
                        <c:v>1.2042600000000001</c:v>
                      </c:pt>
                      <c:pt idx="1078">
                        <c:v>1.16757</c:v>
                      </c:pt>
                      <c:pt idx="1079">
                        <c:v>1.10375</c:v>
                      </c:pt>
                      <c:pt idx="1080">
                        <c:v>1.06813</c:v>
                      </c:pt>
                      <c:pt idx="1081">
                        <c:v>1.0634600000000001</c:v>
                      </c:pt>
                      <c:pt idx="1082">
                        <c:v>1.0653999999999999</c:v>
                      </c:pt>
                      <c:pt idx="1083">
                        <c:v>1.02712</c:v>
                      </c:pt>
                      <c:pt idx="1084">
                        <c:v>0.99502000000000002</c:v>
                      </c:pt>
                      <c:pt idx="1085">
                        <c:v>0.98165999999999998</c:v>
                      </c:pt>
                      <c:pt idx="1086">
                        <c:v>0.98963000000000001</c:v>
                      </c:pt>
                      <c:pt idx="1087">
                        <c:v>0.97394999999999998</c:v>
                      </c:pt>
                      <c:pt idx="1088">
                        <c:v>0.95123999999999997</c:v>
                      </c:pt>
                      <c:pt idx="1089">
                        <c:v>0.95150000000000001</c:v>
                      </c:pt>
                      <c:pt idx="1090">
                        <c:v>0.95272999999999997</c:v>
                      </c:pt>
                      <c:pt idx="1091">
                        <c:v>0.93689999999999996</c:v>
                      </c:pt>
                      <c:pt idx="1092">
                        <c:v>0.89624000000000004</c:v>
                      </c:pt>
                      <c:pt idx="1093">
                        <c:v>0.87607000000000002</c:v>
                      </c:pt>
                      <c:pt idx="1094">
                        <c:v>0.87663000000000002</c:v>
                      </c:pt>
                      <c:pt idx="1095">
                        <c:v>0.87919000000000003</c:v>
                      </c:pt>
                      <c:pt idx="1096">
                        <c:v>0.89190000000000003</c:v>
                      </c:pt>
                      <c:pt idx="1097">
                        <c:v>0.90183000000000002</c:v>
                      </c:pt>
                      <c:pt idx="1098">
                        <c:v>0.90203</c:v>
                      </c:pt>
                      <c:pt idx="1099">
                        <c:v>0.86611000000000005</c:v>
                      </c:pt>
                      <c:pt idx="1100">
                        <c:v>0.86855000000000004</c:v>
                      </c:pt>
                      <c:pt idx="1101">
                        <c:v>0.86707000000000001</c:v>
                      </c:pt>
                      <c:pt idx="1102">
                        <c:v>0.86906000000000005</c:v>
                      </c:pt>
                      <c:pt idx="1103">
                        <c:v>0.88078000000000001</c:v>
                      </c:pt>
                      <c:pt idx="1104">
                        <c:v>0.89451999999999998</c:v>
                      </c:pt>
                      <c:pt idx="1105">
                        <c:v>0.87663999999999997</c:v>
                      </c:pt>
                      <c:pt idx="1106">
                        <c:v>0.86014000000000002</c:v>
                      </c:pt>
                      <c:pt idx="1107">
                        <c:v>0.85492000000000001</c:v>
                      </c:pt>
                      <c:pt idx="1108">
                        <c:v>0.84843999999999997</c:v>
                      </c:pt>
                      <c:pt idx="1109">
                        <c:v>0.85160999999999998</c:v>
                      </c:pt>
                      <c:pt idx="1110">
                        <c:v>0.85314000000000001</c:v>
                      </c:pt>
                      <c:pt idx="1111">
                        <c:v>0.83708000000000005</c:v>
                      </c:pt>
                      <c:pt idx="1112">
                        <c:v>0.81745000000000001</c:v>
                      </c:pt>
                      <c:pt idx="1113">
                        <c:v>0.80832000000000004</c:v>
                      </c:pt>
                      <c:pt idx="1114">
                        <c:v>0.79591000000000001</c:v>
                      </c:pt>
                      <c:pt idx="1115">
                        <c:v>0.79105999999999999</c:v>
                      </c:pt>
                      <c:pt idx="1116">
                        <c:v>0.79205999999999999</c:v>
                      </c:pt>
                      <c:pt idx="1117">
                        <c:v>0.77115</c:v>
                      </c:pt>
                      <c:pt idx="1118">
                        <c:v>0.75795000000000001</c:v>
                      </c:pt>
                      <c:pt idx="1119">
                        <c:v>0.77207999999999999</c:v>
                      </c:pt>
                      <c:pt idx="1120">
                        <c:v>0.77569999999999995</c:v>
                      </c:pt>
                      <c:pt idx="1121">
                        <c:v>0.75195000000000001</c:v>
                      </c:pt>
                      <c:pt idx="1122">
                        <c:v>0.73970999999999998</c:v>
                      </c:pt>
                      <c:pt idx="1123">
                        <c:v>0.75495000000000001</c:v>
                      </c:pt>
                      <c:pt idx="1124">
                        <c:v>0.74519999999999997</c:v>
                      </c:pt>
                      <c:pt idx="1125">
                        <c:v>0.72853999999999997</c:v>
                      </c:pt>
                      <c:pt idx="1126">
                        <c:v>0.71908000000000005</c:v>
                      </c:pt>
                      <c:pt idx="1127">
                        <c:v>0.72409000000000001</c:v>
                      </c:pt>
                      <c:pt idx="1128">
                        <c:v>0.72202</c:v>
                      </c:pt>
                      <c:pt idx="1129">
                        <c:v>0.71216000000000002</c:v>
                      </c:pt>
                      <c:pt idx="1130">
                        <c:v>0.70691999999999999</c:v>
                      </c:pt>
                      <c:pt idx="1131">
                        <c:v>0.69864999999999999</c:v>
                      </c:pt>
                    </c:numCache>
                  </c:numRef>
                </c:yVal>
                <c:smooth val="1"/>
                <c:extLst xmlns:c15="http://schemas.microsoft.com/office/drawing/2012/chart">
                  <c:ext xmlns:c16="http://schemas.microsoft.com/office/drawing/2014/chart" uri="{C3380CC4-5D6E-409C-BE32-E72D297353CC}">
                    <c16:uniqueId val="{00000004-BA24-4D9A-B745-9BAE61DCA5D5}"/>
                  </c:ext>
                </c:extLst>
              </c15:ser>
            </c15:filteredScatterSeries>
            <c15:filteredScatterSeries>
              <c15:ser>
                <c:idx val="8"/>
                <c:order val="3"/>
                <c:tx>
                  <c:v>Cocoa butter (tempered 18C)</c:v>
                </c:tx>
                <c:marker>
                  <c:symbol val="none"/>
                </c:marker>
                <c:xVal>
                  <c:numRef>
                    <c:extLst xmlns:c15="http://schemas.microsoft.com/office/drawing/2012/chart">
                      <c:ext xmlns:c15="http://schemas.microsoft.com/office/drawing/2012/chart" uri="{02D57815-91ED-43cb-92C2-25804820EDAC}">
                        <c15:formulaRef>
                          <c15:sqref>CB_18C!$V$2:$V$1133</c15:sqref>
                        </c15:formulaRef>
                      </c:ext>
                    </c:extLst>
                    <c:numCache>
                      <c:formatCode>General</c:formatCode>
                      <c:ptCount val="1132"/>
                      <c:pt idx="0">
                        <c:v>0.32080999999999998</c:v>
                      </c:pt>
                      <c:pt idx="1">
                        <c:v>0.33576</c:v>
                      </c:pt>
                      <c:pt idx="2">
                        <c:v>0.35071999999999998</c:v>
                      </c:pt>
                      <c:pt idx="3">
                        <c:v>0.36567</c:v>
                      </c:pt>
                      <c:pt idx="4">
                        <c:v>0.38062000000000001</c:v>
                      </c:pt>
                      <c:pt idx="5">
                        <c:v>0.39556999999999998</c:v>
                      </c:pt>
                      <c:pt idx="6">
                        <c:v>0.41052</c:v>
                      </c:pt>
                      <c:pt idx="7">
                        <c:v>0.42548000000000002</c:v>
                      </c:pt>
                      <c:pt idx="8">
                        <c:v>0.44042999999999999</c:v>
                      </c:pt>
                      <c:pt idx="9">
                        <c:v>0.45538000000000001</c:v>
                      </c:pt>
                      <c:pt idx="10">
                        <c:v>0.47033000000000003</c:v>
                      </c:pt>
                      <c:pt idx="11">
                        <c:v>0.48529</c:v>
                      </c:pt>
                      <c:pt idx="12">
                        <c:v>0.50024000000000002</c:v>
                      </c:pt>
                      <c:pt idx="13">
                        <c:v>0.51519000000000004</c:v>
                      </c:pt>
                      <c:pt idx="14">
                        <c:v>0.53013999999999994</c:v>
                      </c:pt>
                      <c:pt idx="15">
                        <c:v>0.54508999999999996</c:v>
                      </c:pt>
                      <c:pt idx="16">
                        <c:v>0.56005000000000005</c:v>
                      </c:pt>
                      <c:pt idx="17">
                        <c:v>0.57499999999999996</c:v>
                      </c:pt>
                      <c:pt idx="18">
                        <c:v>0.58994999999999997</c:v>
                      </c:pt>
                      <c:pt idx="19">
                        <c:v>0.60489999999999999</c:v>
                      </c:pt>
                      <c:pt idx="20">
                        <c:v>0.61985999999999997</c:v>
                      </c:pt>
                      <c:pt idx="21">
                        <c:v>0.63480999999999999</c:v>
                      </c:pt>
                      <c:pt idx="22">
                        <c:v>0.64976</c:v>
                      </c:pt>
                      <c:pt idx="23">
                        <c:v>0.66471000000000002</c:v>
                      </c:pt>
                      <c:pt idx="24">
                        <c:v>0.67966000000000004</c:v>
                      </c:pt>
                      <c:pt idx="25">
                        <c:v>0.69462000000000002</c:v>
                      </c:pt>
                      <c:pt idx="26">
                        <c:v>0.70957000000000003</c:v>
                      </c:pt>
                      <c:pt idx="27">
                        <c:v>0.72452000000000005</c:v>
                      </c:pt>
                      <c:pt idx="28">
                        <c:v>0.73946999999999996</c:v>
                      </c:pt>
                      <c:pt idx="29">
                        <c:v>0.75441999999999998</c:v>
                      </c:pt>
                      <c:pt idx="30">
                        <c:v>0.76937</c:v>
                      </c:pt>
                      <c:pt idx="31">
                        <c:v>0.78432999999999997</c:v>
                      </c:pt>
                      <c:pt idx="32">
                        <c:v>0.79927999999999999</c:v>
                      </c:pt>
                      <c:pt idx="33">
                        <c:v>0.81423000000000001</c:v>
                      </c:pt>
                      <c:pt idx="34">
                        <c:v>0.82918000000000003</c:v>
                      </c:pt>
                      <c:pt idx="35">
                        <c:v>0.84413000000000005</c:v>
                      </c:pt>
                      <c:pt idx="36">
                        <c:v>0.85909000000000002</c:v>
                      </c:pt>
                      <c:pt idx="37">
                        <c:v>0.87404000000000004</c:v>
                      </c:pt>
                      <c:pt idx="38">
                        <c:v>0.88898999999999995</c:v>
                      </c:pt>
                      <c:pt idx="39">
                        <c:v>0.90393999999999997</c:v>
                      </c:pt>
                      <c:pt idx="40">
                        <c:v>0.91888999999999998</c:v>
                      </c:pt>
                      <c:pt idx="41">
                        <c:v>0.93384</c:v>
                      </c:pt>
                      <c:pt idx="42">
                        <c:v>0.94879000000000002</c:v>
                      </c:pt>
                      <c:pt idx="43">
                        <c:v>0.96375</c:v>
                      </c:pt>
                      <c:pt idx="44">
                        <c:v>0.97870000000000001</c:v>
                      </c:pt>
                      <c:pt idx="45">
                        <c:v>0.99365000000000003</c:v>
                      </c:pt>
                      <c:pt idx="46">
                        <c:v>1.0085999999999999</c:v>
                      </c:pt>
                      <c:pt idx="47">
                        <c:v>1.02355</c:v>
                      </c:pt>
                      <c:pt idx="48">
                        <c:v>1.0385</c:v>
                      </c:pt>
                      <c:pt idx="49">
                        <c:v>1.05345</c:v>
                      </c:pt>
                      <c:pt idx="50">
                        <c:v>1.0684100000000001</c:v>
                      </c:pt>
                      <c:pt idx="51">
                        <c:v>1.0833600000000001</c:v>
                      </c:pt>
                      <c:pt idx="52">
                        <c:v>1.0983099999999999</c:v>
                      </c:pt>
                      <c:pt idx="53">
                        <c:v>1.1132599999999999</c:v>
                      </c:pt>
                      <c:pt idx="54">
                        <c:v>1.1282099999999999</c:v>
                      </c:pt>
                      <c:pt idx="55">
                        <c:v>1.14316</c:v>
                      </c:pt>
                      <c:pt idx="56">
                        <c:v>1.15811</c:v>
                      </c:pt>
                      <c:pt idx="57">
                        <c:v>1.17306</c:v>
                      </c:pt>
                      <c:pt idx="58">
                        <c:v>1.18801</c:v>
                      </c:pt>
                      <c:pt idx="59">
                        <c:v>1.2029700000000001</c:v>
                      </c:pt>
                      <c:pt idx="60">
                        <c:v>1.2179199999999999</c:v>
                      </c:pt>
                      <c:pt idx="61">
                        <c:v>1.2328699999999999</c:v>
                      </c:pt>
                      <c:pt idx="62">
                        <c:v>1.2478199999999999</c:v>
                      </c:pt>
                      <c:pt idx="63">
                        <c:v>1.2627699999999999</c:v>
                      </c:pt>
                      <c:pt idx="64">
                        <c:v>1.27772</c:v>
                      </c:pt>
                      <c:pt idx="65">
                        <c:v>1.29267</c:v>
                      </c:pt>
                      <c:pt idx="66">
                        <c:v>1.30762</c:v>
                      </c:pt>
                      <c:pt idx="67">
                        <c:v>1.32257</c:v>
                      </c:pt>
                      <c:pt idx="68">
                        <c:v>1.33752</c:v>
                      </c:pt>
                      <c:pt idx="69">
                        <c:v>1.3524700000000001</c:v>
                      </c:pt>
                      <c:pt idx="70">
                        <c:v>1.3674200000000001</c:v>
                      </c:pt>
                      <c:pt idx="71">
                        <c:v>1.3823700000000001</c:v>
                      </c:pt>
                      <c:pt idx="72">
                        <c:v>1.3973199999999999</c:v>
                      </c:pt>
                      <c:pt idx="73">
                        <c:v>1.4122699999999999</c:v>
                      </c:pt>
                      <c:pt idx="74">
                        <c:v>1.4272199999999999</c:v>
                      </c:pt>
                      <c:pt idx="75">
                        <c:v>1.44217</c:v>
                      </c:pt>
                      <c:pt idx="76">
                        <c:v>1.45712</c:v>
                      </c:pt>
                      <c:pt idx="77">
                        <c:v>1.47207</c:v>
                      </c:pt>
                      <c:pt idx="78">
                        <c:v>1.48702</c:v>
                      </c:pt>
                      <c:pt idx="79">
                        <c:v>1.50197</c:v>
                      </c:pt>
                      <c:pt idx="80">
                        <c:v>1.51692</c:v>
                      </c:pt>
                      <c:pt idx="81">
                        <c:v>1.5318700000000001</c:v>
                      </c:pt>
                      <c:pt idx="82">
                        <c:v>1.5468200000000001</c:v>
                      </c:pt>
                      <c:pt idx="83">
                        <c:v>1.5617700000000001</c:v>
                      </c:pt>
                      <c:pt idx="84">
                        <c:v>1.5767199999999999</c:v>
                      </c:pt>
                      <c:pt idx="85">
                        <c:v>1.5916699999999999</c:v>
                      </c:pt>
                      <c:pt idx="86">
                        <c:v>1.6066199999999999</c:v>
                      </c:pt>
                      <c:pt idx="87">
                        <c:v>1.62157</c:v>
                      </c:pt>
                      <c:pt idx="88">
                        <c:v>1.63652</c:v>
                      </c:pt>
                      <c:pt idx="89">
                        <c:v>1.65147</c:v>
                      </c:pt>
                      <c:pt idx="90">
                        <c:v>1.66642</c:v>
                      </c:pt>
                      <c:pt idx="91">
                        <c:v>1.68137</c:v>
                      </c:pt>
                      <c:pt idx="92">
                        <c:v>1.6963200000000001</c:v>
                      </c:pt>
                      <c:pt idx="93">
                        <c:v>1.7112700000000001</c:v>
                      </c:pt>
                      <c:pt idx="94">
                        <c:v>1.7262200000000001</c:v>
                      </c:pt>
                      <c:pt idx="95">
                        <c:v>1.7411700000000001</c:v>
                      </c:pt>
                      <c:pt idx="96">
                        <c:v>1.7561199999999999</c:v>
                      </c:pt>
                      <c:pt idx="97">
                        <c:v>1.7710600000000001</c:v>
                      </c:pt>
                      <c:pt idx="98">
                        <c:v>1.7860100000000001</c:v>
                      </c:pt>
                      <c:pt idx="99">
                        <c:v>1.8009599999999999</c:v>
                      </c:pt>
                      <c:pt idx="100">
                        <c:v>1.8159099999999999</c:v>
                      </c:pt>
                      <c:pt idx="101">
                        <c:v>1.8308599999999999</c:v>
                      </c:pt>
                      <c:pt idx="102">
                        <c:v>1.84581</c:v>
                      </c:pt>
                      <c:pt idx="103">
                        <c:v>1.86076</c:v>
                      </c:pt>
                      <c:pt idx="104">
                        <c:v>1.87571</c:v>
                      </c:pt>
                      <c:pt idx="105">
                        <c:v>1.8906499999999999</c:v>
                      </c:pt>
                      <c:pt idx="106">
                        <c:v>1.9056</c:v>
                      </c:pt>
                      <c:pt idx="107">
                        <c:v>1.92055</c:v>
                      </c:pt>
                      <c:pt idx="108">
                        <c:v>1.9355</c:v>
                      </c:pt>
                      <c:pt idx="109">
                        <c:v>1.95045</c:v>
                      </c:pt>
                      <c:pt idx="110">
                        <c:v>1.9654</c:v>
                      </c:pt>
                      <c:pt idx="111">
                        <c:v>1.98034</c:v>
                      </c:pt>
                      <c:pt idx="112">
                        <c:v>1.99529</c:v>
                      </c:pt>
                      <c:pt idx="113">
                        <c:v>2.01024</c:v>
                      </c:pt>
                      <c:pt idx="114">
                        <c:v>2.0251899999999998</c:v>
                      </c:pt>
                      <c:pt idx="115">
                        <c:v>2.04013</c:v>
                      </c:pt>
                      <c:pt idx="116">
                        <c:v>2.0550799999999998</c:v>
                      </c:pt>
                      <c:pt idx="117">
                        <c:v>2.07003</c:v>
                      </c:pt>
                      <c:pt idx="118">
                        <c:v>2.0849799999999998</c:v>
                      </c:pt>
                      <c:pt idx="119">
                        <c:v>2.0999300000000001</c:v>
                      </c:pt>
                      <c:pt idx="120">
                        <c:v>2.1148699999999998</c:v>
                      </c:pt>
                      <c:pt idx="121">
                        <c:v>2.12982</c:v>
                      </c:pt>
                      <c:pt idx="122">
                        <c:v>2.1447699999999998</c:v>
                      </c:pt>
                      <c:pt idx="123">
                        <c:v>2.1597200000000001</c:v>
                      </c:pt>
                      <c:pt idx="124">
                        <c:v>2.1746599999999998</c:v>
                      </c:pt>
                      <c:pt idx="125">
                        <c:v>2.1896100000000001</c:v>
                      </c:pt>
                      <c:pt idx="126">
                        <c:v>2.2045599999999999</c:v>
                      </c:pt>
                      <c:pt idx="127">
                        <c:v>2.2195</c:v>
                      </c:pt>
                      <c:pt idx="128">
                        <c:v>2.2344499999999998</c:v>
                      </c:pt>
                      <c:pt idx="129">
                        <c:v>2.2494000000000001</c:v>
                      </c:pt>
                      <c:pt idx="130">
                        <c:v>2.2643399999999998</c:v>
                      </c:pt>
                      <c:pt idx="131">
                        <c:v>2.27929</c:v>
                      </c:pt>
                      <c:pt idx="132">
                        <c:v>2.2942399999999998</c:v>
                      </c:pt>
                      <c:pt idx="133">
                        <c:v>2.30918</c:v>
                      </c:pt>
                      <c:pt idx="134">
                        <c:v>2.3241299999999998</c:v>
                      </c:pt>
                      <c:pt idx="135">
                        <c:v>2.33908</c:v>
                      </c:pt>
                      <c:pt idx="136">
                        <c:v>2.3540199999999998</c:v>
                      </c:pt>
                      <c:pt idx="137">
                        <c:v>2.36897</c:v>
                      </c:pt>
                      <c:pt idx="138">
                        <c:v>2.3839199999999998</c:v>
                      </c:pt>
                      <c:pt idx="139">
                        <c:v>2.39886</c:v>
                      </c:pt>
                      <c:pt idx="140">
                        <c:v>2.4138099999999998</c:v>
                      </c:pt>
                      <c:pt idx="141">
                        <c:v>2.42875</c:v>
                      </c:pt>
                      <c:pt idx="142">
                        <c:v>2.4437000000000002</c:v>
                      </c:pt>
                      <c:pt idx="143">
                        <c:v>2.45865</c:v>
                      </c:pt>
                      <c:pt idx="144">
                        <c:v>2.4735900000000002</c:v>
                      </c:pt>
                      <c:pt idx="145">
                        <c:v>2.48854</c:v>
                      </c:pt>
                      <c:pt idx="146">
                        <c:v>2.5034800000000001</c:v>
                      </c:pt>
                      <c:pt idx="147">
                        <c:v>2.5184299999999999</c:v>
                      </c:pt>
                      <c:pt idx="148">
                        <c:v>2.5333700000000001</c:v>
                      </c:pt>
                      <c:pt idx="149">
                        <c:v>2.5483199999999999</c:v>
                      </c:pt>
                      <c:pt idx="150">
                        <c:v>2.5632600000000001</c:v>
                      </c:pt>
                      <c:pt idx="151">
                        <c:v>2.5782099999999999</c:v>
                      </c:pt>
                      <c:pt idx="152">
                        <c:v>2.5931500000000001</c:v>
                      </c:pt>
                      <c:pt idx="153">
                        <c:v>2.6080999999999999</c:v>
                      </c:pt>
                      <c:pt idx="154">
                        <c:v>2.62304</c:v>
                      </c:pt>
                      <c:pt idx="155">
                        <c:v>2.6379899999999998</c:v>
                      </c:pt>
                      <c:pt idx="156">
                        <c:v>2.65293</c:v>
                      </c:pt>
                      <c:pt idx="157">
                        <c:v>2.6678799999999998</c:v>
                      </c:pt>
                      <c:pt idx="158">
                        <c:v>2.68282</c:v>
                      </c:pt>
                      <c:pt idx="159">
                        <c:v>2.6977699999999998</c:v>
                      </c:pt>
                      <c:pt idx="160">
                        <c:v>2.71271</c:v>
                      </c:pt>
                      <c:pt idx="161">
                        <c:v>2.7276500000000001</c:v>
                      </c:pt>
                      <c:pt idx="162">
                        <c:v>2.7425999999999999</c:v>
                      </c:pt>
                      <c:pt idx="163">
                        <c:v>2.7575400000000001</c:v>
                      </c:pt>
                      <c:pt idx="164">
                        <c:v>2.7724899999999999</c:v>
                      </c:pt>
                      <c:pt idx="165">
                        <c:v>2.7874300000000001</c:v>
                      </c:pt>
                      <c:pt idx="166">
                        <c:v>2.8023699999999998</c:v>
                      </c:pt>
                      <c:pt idx="167">
                        <c:v>2.81732</c:v>
                      </c:pt>
                      <c:pt idx="168">
                        <c:v>2.8322600000000002</c:v>
                      </c:pt>
                      <c:pt idx="169">
                        <c:v>2.8472</c:v>
                      </c:pt>
                      <c:pt idx="170">
                        <c:v>2.8621500000000002</c:v>
                      </c:pt>
                      <c:pt idx="171">
                        <c:v>2.8770899999999999</c:v>
                      </c:pt>
                      <c:pt idx="172">
                        <c:v>2.8920300000000001</c:v>
                      </c:pt>
                      <c:pt idx="173">
                        <c:v>2.9069799999999999</c:v>
                      </c:pt>
                      <c:pt idx="174">
                        <c:v>2.9219200000000001</c:v>
                      </c:pt>
                      <c:pt idx="175">
                        <c:v>2.9368599999999998</c:v>
                      </c:pt>
                      <c:pt idx="176">
                        <c:v>2.95181</c:v>
                      </c:pt>
                      <c:pt idx="177">
                        <c:v>2.9667500000000002</c:v>
                      </c:pt>
                      <c:pt idx="178">
                        <c:v>2.98169</c:v>
                      </c:pt>
                      <c:pt idx="179">
                        <c:v>2.9966300000000001</c:v>
                      </c:pt>
                      <c:pt idx="180">
                        <c:v>3.0115799999999999</c:v>
                      </c:pt>
                      <c:pt idx="181">
                        <c:v>3.0265200000000001</c:v>
                      </c:pt>
                      <c:pt idx="182">
                        <c:v>3.0414599999999998</c:v>
                      </c:pt>
                      <c:pt idx="183">
                        <c:v>3.0564</c:v>
                      </c:pt>
                      <c:pt idx="184">
                        <c:v>3.0713400000000002</c:v>
                      </c:pt>
                      <c:pt idx="185">
                        <c:v>3.08629</c:v>
                      </c:pt>
                      <c:pt idx="186">
                        <c:v>3.1012300000000002</c:v>
                      </c:pt>
                      <c:pt idx="187">
                        <c:v>3.1161699999999999</c:v>
                      </c:pt>
                      <c:pt idx="188">
                        <c:v>3.1311100000000001</c:v>
                      </c:pt>
                      <c:pt idx="189">
                        <c:v>3.1460499999999998</c:v>
                      </c:pt>
                      <c:pt idx="190">
                        <c:v>3.16099</c:v>
                      </c:pt>
                      <c:pt idx="191">
                        <c:v>3.1759300000000001</c:v>
                      </c:pt>
                      <c:pt idx="192">
                        <c:v>3.1908799999999999</c:v>
                      </c:pt>
                      <c:pt idx="193">
                        <c:v>3.2058200000000001</c:v>
                      </c:pt>
                      <c:pt idx="194">
                        <c:v>3.2207599999999998</c:v>
                      </c:pt>
                      <c:pt idx="195">
                        <c:v>3.2357</c:v>
                      </c:pt>
                      <c:pt idx="196">
                        <c:v>3.2506400000000002</c:v>
                      </c:pt>
                      <c:pt idx="197">
                        <c:v>3.2655799999999999</c:v>
                      </c:pt>
                      <c:pt idx="198">
                        <c:v>3.2805200000000001</c:v>
                      </c:pt>
                      <c:pt idx="199">
                        <c:v>3.2954599999999998</c:v>
                      </c:pt>
                      <c:pt idx="200">
                        <c:v>3.3104</c:v>
                      </c:pt>
                      <c:pt idx="201">
                        <c:v>3.3253400000000002</c:v>
                      </c:pt>
                      <c:pt idx="202">
                        <c:v>3.3402799999999999</c:v>
                      </c:pt>
                      <c:pt idx="203">
                        <c:v>3.3552200000000001</c:v>
                      </c:pt>
                      <c:pt idx="204">
                        <c:v>3.3701599999999998</c:v>
                      </c:pt>
                      <c:pt idx="205">
                        <c:v>3.3851</c:v>
                      </c:pt>
                      <c:pt idx="206">
                        <c:v>3.4000400000000002</c:v>
                      </c:pt>
                      <c:pt idx="207">
                        <c:v>3.4149799999999999</c:v>
                      </c:pt>
                      <c:pt idx="208">
                        <c:v>3.4299200000000001</c:v>
                      </c:pt>
                      <c:pt idx="209">
                        <c:v>3.4448599999999998</c:v>
                      </c:pt>
                      <c:pt idx="210">
                        <c:v>3.4598</c:v>
                      </c:pt>
                      <c:pt idx="211">
                        <c:v>3.4747300000000001</c:v>
                      </c:pt>
                      <c:pt idx="212">
                        <c:v>3.4896699999999998</c:v>
                      </c:pt>
                      <c:pt idx="213">
                        <c:v>3.50461</c:v>
                      </c:pt>
                      <c:pt idx="214">
                        <c:v>3.5195500000000002</c:v>
                      </c:pt>
                      <c:pt idx="215">
                        <c:v>3.5344899999999999</c:v>
                      </c:pt>
                      <c:pt idx="216">
                        <c:v>3.5494300000000001</c:v>
                      </c:pt>
                      <c:pt idx="217">
                        <c:v>3.5643699999999998</c:v>
                      </c:pt>
                      <c:pt idx="218">
                        <c:v>3.5792999999999999</c:v>
                      </c:pt>
                      <c:pt idx="219">
                        <c:v>3.5942400000000001</c:v>
                      </c:pt>
                      <c:pt idx="220">
                        <c:v>3.6091799999999998</c:v>
                      </c:pt>
                      <c:pt idx="221">
                        <c:v>3.62412</c:v>
                      </c:pt>
                      <c:pt idx="222">
                        <c:v>3.6390500000000001</c:v>
                      </c:pt>
                      <c:pt idx="223">
                        <c:v>3.6539899999999998</c:v>
                      </c:pt>
                      <c:pt idx="224">
                        <c:v>3.66893</c:v>
                      </c:pt>
                      <c:pt idx="225">
                        <c:v>3.6838700000000002</c:v>
                      </c:pt>
                      <c:pt idx="226">
                        <c:v>3.6987999999999999</c:v>
                      </c:pt>
                      <c:pt idx="227">
                        <c:v>3.71374</c:v>
                      </c:pt>
                      <c:pt idx="228">
                        <c:v>3.7286800000000002</c:v>
                      </c:pt>
                      <c:pt idx="229">
                        <c:v>3.7436099999999999</c:v>
                      </c:pt>
                      <c:pt idx="230">
                        <c:v>3.7585500000000001</c:v>
                      </c:pt>
                      <c:pt idx="231">
                        <c:v>3.7734899999999998</c:v>
                      </c:pt>
                      <c:pt idx="232">
                        <c:v>3.78843</c:v>
                      </c:pt>
                      <c:pt idx="233">
                        <c:v>3.8033600000000001</c:v>
                      </c:pt>
                      <c:pt idx="234">
                        <c:v>3.8182999999999998</c:v>
                      </c:pt>
                      <c:pt idx="235">
                        <c:v>3.8332299999999999</c:v>
                      </c:pt>
                      <c:pt idx="236">
                        <c:v>3.8481700000000001</c:v>
                      </c:pt>
                      <c:pt idx="237">
                        <c:v>3.8631000000000002</c:v>
                      </c:pt>
                      <c:pt idx="238">
                        <c:v>3.8780399999999999</c:v>
                      </c:pt>
                      <c:pt idx="239">
                        <c:v>3.8929800000000001</c:v>
                      </c:pt>
                      <c:pt idx="240">
                        <c:v>3.9079100000000002</c:v>
                      </c:pt>
                      <c:pt idx="241">
                        <c:v>3.9228499999999999</c:v>
                      </c:pt>
                      <c:pt idx="242">
                        <c:v>3.9377800000000001</c:v>
                      </c:pt>
                      <c:pt idx="243">
                        <c:v>3.9527199999999998</c:v>
                      </c:pt>
                      <c:pt idx="244">
                        <c:v>3.9676499999999999</c:v>
                      </c:pt>
                      <c:pt idx="245">
                        <c:v>3.9825900000000001</c:v>
                      </c:pt>
                      <c:pt idx="246">
                        <c:v>3.9975200000000002</c:v>
                      </c:pt>
                      <c:pt idx="247">
                        <c:v>4.0124599999999999</c:v>
                      </c:pt>
                      <c:pt idx="248">
                        <c:v>4.0273899999999996</c:v>
                      </c:pt>
                      <c:pt idx="249">
                        <c:v>4.0423200000000001</c:v>
                      </c:pt>
                      <c:pt idx="250">
                        <c:v>4.0572600000000003</c:v>
                      </c:pt>
                      <c:pt idx="251">
                        <c:v>4.07219</c:v>
                      </c:pt>
                      <c:pt idx="252">
                        <c:v>4.0871300000000002</c:v>
                      </c:pt>
                      <c:pt idx="253">
                        <c:v>4.1020599999999998</c:v>
                      </c:pt>
                      <c:pt idx="254">
                        <c:v>4.1169900000000004</c:v>
                      </c:pt>
                      <c:pt idx="255">
                        <c:v>4.1319299999999997</c:v>
                      </c:pt>
                      <c:pt idx="256">
                        <c:v>4.1468600000000002</c:v>
                      </c:pt>
                      <c:pt idx="257">
                        <c:v>4.1617899999999999</c:v>
                      </c:pt>
                      <c:pt idx="258">
                        <c:v>4.1767300000000001</c:v>
                      </c:pt>
                      <c:pt idx="259">
                        <c:v>4.1916599999999997</c:v>
                      </c:pt>
                      <c:pt idx="260">
                        <c:v>4.2065900000000003</c:v>
                      </c:pt>
                      <c:pt idx="261">
                        <c:v>4.2215199999999999</c:v>
                      </c:pt>
                      <c:pt idx="262">
                        <c:v>4.2364600000000001</c:v>
                      </c:pt>
                      <c:pt idx="263">
                        <c:v>4.2513899999999998</c:v>
                      </c:pt>
                      <c:pt idx="264">
                        <c:v>4.2663200000000003</c:v>
                      </c:pt>
                      <c:pt idx="265">
                        <c:v>4.28125</c:v>
                      </c:pt>
                      <c:pt idx="266">
                        <c:v>4.2961799999999997</c:v>
                      </c:pt>
                      <c:pt idx="267">
                        <c:v>4.3111199999999998</c:v>
                      </c:pt>
                      <c:pt idx="268">
                        <c:v>4.3260500000000004</c:v>
                      </c:pt>
                      <c:pt idx="269">
                        <c:v>4.3409800000000001</c:v>
                      </c:pt>
                      <c:pt idx="270">
                        <c:v>4.3559099999999997</c:v>
                      </c:pt>
                      <c:pt idx="271">
                        <c:v>4.3708400000000003</c:v>
                      </c:pt>
                      <c:pt idx="272">
                        <c:v>4.3857699999999999</c:v>
                      </c:pt>
                      <c:pt idx="273">
                        <c:v>4.4006999999999996</c:v>
                      </c:pt>
                      <c:pt idx="274">
                        <c:v>4.4156300000000002</c:v>
                      </c:pt>
                      <c:pt idx="275">
                        <c:v>4.4305599999999998</c:v>
                      </c:pt>
                      <c:pt idx="276">
                        <c:v>4.4454900000000004</c:v>
                      </c:pt>
                      <c:pt idx="277">
                        <c:v>4.4604200000000001</c:v>
                      </c:pt>
                      <c:pt idx="278">
                        <c:v>4.4753499999999997</c:v>
                      </c:pt>
                      <c:pt idx="279">
                        <c:v>4.4902800000000003</c:v>
                      </c:pt>
                      <c:pt idx="280">
                        <c:v>4.5052099999999999</c:v>
                      </c:pt>
                      <c:pt idx="281">
                        <c:v>4.5201399999999996</c:v>
                      </c:pt>
                      <c:pt idx="282">
                        <c:v>4.5350700000000002</c:v>
                      </c:pt>
                      <c:pt idx="283">
                        <c:v>4.55</c:v>
                      </c:pt>
                      <c:pt idx="284">
                        <c:v>4.5649300000000004</c:v>
                      </c:pt>
                      <c:pt idx="285">
                        <c:v>4.57986</c:v>
                      </c:pt>
                      <c:pt idx="286">
                        <c:v>4.5947899999999997</c:v>
                      </c:pt>
                      <c:pt idx="287">
                        <c:v>4.6097200000000003</c:v>
                      </c:pt>
                      <c:pt idx="288">
                        <c:v>4.6246499999999999</c:v>
                      </c:pt>
                      <c:pt idx="289">
                        <c:v>4.63957</c:v>
                      </c:pt>
                      <c:pt idx="290">
                        <c:v>4.6544999999999996</c:v>
                      </c:pt>
                      <c:pt idx="291">
                        <c:v>4.6694300000000002</c:v>
                      </c:pt>
                      <c:pt idx="292">
                        <c:v>4.6843599999999999</c:v>
                      </c:pt>
                      <c:pt idx="293">
                        <c:v>4.6992900000000004</c:v>
                      </c:pt>
                      <c:pt idx="294">
                        <c:v>4.7142099999999996</c:v>
                      </c:pt>
                      <c:pt idx="295">
                        <c:v>4.7291400000000001</c:v>
                      </c:pt>
                      <c:pt idx="296">
                        <c:v>4.7440699999999998</c:v>
                      </c:pt>
                      <c:pt idx="297">
                        <c:v>4.7589899999999998</c:v>
                      </c:pt>
                      <c:pt idx="298">
                        <c:v>4.7739200000000004</c:v>
                      </c:pt>
                      <c:pt idx="299">
                        <c:v>4.7888500000000001</c:v>
                      </c:pt>
                      <c:pt idx="300">
                        <c:v>4.8037700000000001</c:v>
                      </c:pt>
                      <c:pt idx="301">
                        <c:v>4.8186999999999998</c:v>
                      </c:pt>
                      <c:pt idx="302">
                        <c:v>4.8336300000000003</c:v>
                      </c:pt>
                      <c:pt idx="303">
                        <c:v>4.8485500000000004</c:v>
                      </c:pt>
                      <c:pt idx="304">
                        <c:v>4.86348</c:v>
                      </c:pt>
                      <c:pt idx="305">
                        <c:v>4.8784000000000001</c:v>
                      </c:pt>
                      <c:pt idx="306">
                        <c:v>4.8933299999999997</c:v>
                      </c:pt>
                      <c:pt idx="307">
                        <c:v>4.9082600000000003</c:v>
                      </c:pt>
                      <c:pt idx="308">
                        <c:v>4.9231800000000003</c:v>
                      </c:pt>
                      <c:pt idx="309">
                        <c:v>4.93811</c:v>
                      </c:pt>
                      <c:pt idx="310">
                        <c:v>4.95303</c:v>
                      </c:pt>
                      <c:pt idx="311">
                        <c:v>4.9679599999999997</c:v>
                      </c:pt>
                      <c:pt idx="312">
                        <c:v>4.9828799999999998</c:v>
                      </c:pt>
                      <c:pt idx="313">
                        <c:v>4.9977999999999998</c:v>
                      </c:pt>
                      <c:pt idx="314">
                        <c:v>5.0127300000000004</c:v>
                      </c:pt>
                      <c:pt idx="315">
                        <c:v>5.0276500000000004</c:v>
                      </c:pt>
                      <c:pt idx="316">
                        <c:v>5.0425800000000001</c:v>
                      </c:pt>
                      <c:pt idx="317">
                        <c:v>5.0575000000000001</c:v>
                      </c:pt>
                      <c:pt idx="318">
                        <c:v>5.0724200000000002</c:v>
                      </c:pt>
                      <c:pt idx="319">
                        <c:v>5.0873499999999998</c:v>
                      </c:pt>
                      <c:pt idx="320">
                        <c:v>5.1022699999999999</c:v>
                      </c:pt>
                      <c:pt idx="321">
                        <c:v>5.1171899999999999</c:v>
                      </c:pt>
                      <c:pt idx="322">
                        <c:v>5.1321199999999996</c:v>
                      </c:pt>
                      <c:pt idx="323">
                        <c:v>5.1470399999999996</c:v>
                      </c:pt>
                      <c:pt idx="324">
                        <c:v>5.1619599999999997</c:v>
                      </c:pt>
                      <c:pt idx="325">
                        <c:v>5.1768900000000002</c:v>
                      </c:pt>
                      <c:pt idx="326">
                        <c:v>5.1918100000000003</c:v>
                      </c:pt>
                      <c:pt idx="327">
                        <c:v>5.2067300000000003</c:v>
                      </c:pt>
                      <c:pt idx="328">
                        <c:v>5.2216500000000003</c:v>
                      </c:pt>
                      <c:pt idx="329">
                        <c:v>5.2365700000000004</c:v>
                      </c:pt>
                      <c:pt idx="330">
                        <c:v>5.2514900000000004</c:v>
                      </c:pt>
                      <c:pt idx="331">
                        <c:v>5.2664200000000001</c:v>
                      </c:pt>
                      <c:pt idx="332">
                        <c:v>5.2813400000000001</c:v>
                      </c:pt>
                      <c:pt idx="333">
                        <c:v>5.2962600000000002</c:v>
                      </c:pt>
                      <c:pt idx="334">
                        <c:v>5.3111800000000002</c:v>
                      </c:pt>
                      <c:pt idx="335">
                        <c:v>5.3261000000000003</c:v>
                      </c:pt>
                      <c:pt idx="336">
                        <c:v>5.3410200000000003</c:v>
                      </c:pt>
                      <c:pt idx="337">
                        <c:v>5.3559400000000004</c:v>
                      </c:pt>
                      <c:pt idx="338">
                        <c:v>5.3708600000000004</c:v>
                      </c:pt>
                      <c:pt idx="339">
                        <c:v>5.3857799999999996</c:v>
                      </c:pt>
                      <c:pt idx="340">
                        <c:v>5.4006999999999996</c:v>
                      </c:pt>
                      <c:pt idx="341">
                        <c:v>5.4156199999999997</c:v>
                      </c:pt>
                      <c:pt idx="342">
                        <c:v>5.4305399999999997</c:v>
                      </c:pt>
                      <c:pt idx="343">
                        <c:v>5.4454599999999997</c:v>
                      </c:pt>
                      <c:pt idx="344">
                        <c:v>5.4603799999999998</c:v>
                      </c:pt>
                      <c:pt idx="345">
                        <c:v>5.4752999999999998</c:v>
                      </c:pt>
                      <c:pt idx="346">
                        <c:v>5.4902100000000003</c:v>
                      </c:pt>
                      <c:pt idx="347">
                        <c:v>5.5051300000000003</c:v>
                      </c:pt>
                      <c:pt idx="348">
                        <c:v>5.5200500000000003</c:v>
                      </c:pt>
                      <c:pt idx="349">
                        <c:v>5.5349700000000004</c:v>
                      </c:pt>
                      <c:pt idx="350">
                        <c:v>5.5498900000000004</c:v>
                      </c:pt>
                      <c:pt idx="351">
                        <c:v>5.5648</c:v>
                      </c:pt>
                      <c:pt idx="352">
                        <c:v>5.57972</c:v>
                      </c:pt>
                      <c:pt idx="353">
                        <c:v>5.5946400000000001</c:v>
                      </c:pt>
                      <c:pt idx="354">
                        <c:v>5.6095600000000001</c:v>
                      </c:pt>
                      <c:pt idx="355">
                        <c:v>5.6244699999999996</c:v>
                      </c:pt>
                      <c:pt idx="356">
                        <c:v>5.6393899999999997</c:v>
                      </c:pt>
                      <c:pt idx="357">
                        <c:v>5.6543099999999997</c:v>
                      </c:pt>
                      <c:pt idx="358">
                        <c:v>5.6692200000000001</c:v>
                      </c:pt>
                      <c:pt idx="359">
                        <c:v>5.6841400000000002</c:v>
                      </c:pt>
                      <c:pt idx="360">
                        <c:v>5.6990600000000002</c:v>
                      </c:pt>
                      <c:pt idx="361">
                        <c:v>5.7139699999999998</c:v>
                      </c:pt>
                      <c:pt idx="362">
                        <c:v>5.7288899999999998</c:v>
                      </c:pt>
                      <c:pt idx="363">
                        <c:v>5.7438000000000002</c:v>
                      </c:pt>
                      <c:pt idx="364">
                        <c:v>5.7587200000000003</c:v>
                      </c:pt>
                      <c:pt idx="365">
                        <c:v>5.7736299999999998</c:v>
                      </c:pt>
                      <c:pt idx="366">
                        <c:v>5.7885499999999999</c:v>
                      </c:pt>
                      <c:pt idx="367">
                        <c:v>5.8034600000000003</c:v>
                      </c:pt>
                      <c:pt idx="368">
                        <c:v>5.8183800000000003</c:v>
                      </c:pt>
                      <c:pt idx="369">
                        <c:v>5.8332899999999999</c:v>
                      </c:pt>
                      <c:pt idx="370">
                        <c:v>5.8482099999999999</c:v>
                      </c:pt>
                      <c:pt idx="371">
                        <c:v>5.8631200000000003</c:v>
                      </c:pt>
                      <c:pt idx="372">
                        <c:v>5.8780299999999999</c:v>
                      </c:pt>
                      <c:pt idx="373">
                        <c:v>5.8929499999999999</c:v>
                      </c:pt>
                      <c:pt idx="374">
                        <c:v>5.9078600000000003</c:v>
                      </c:pt>
                      <c:pt idx="375">
                        <c:v>5.9227699999999999</c:v>
                      </c:pt>
                      <c:pt idx="376">
                        <c:v>5.9376899999999999</c:v>
                      </c:pt>
                      <c:pt idx="377">
                        <c:v>5.9526000000000003</c:v>
                      </c:pt>
                      <c:pt idx="378">
                        <c:v>5.9675099999999999</c:v>
                      </c:pt>
                      <c:pt idx="379">
                        <c:v>5.9824200000000003</c:v>
                      </c:pt>
                      <c:pt idx="380">
                        <c:v>5.9973299999999998</c:v>
                      </c:pt>
                      <c:pt idx="381">
                        <c:v>6.0122499999999999</c:v>
                      </c:pt>
                      <c:pt idx="382">
                        <c:v>6.0271600000000003</c:v>
                      </c:pt>
                      <c:pt idx="383">
                        <c:v>6.0420699999999998</c:v>
                      </c:pt>
                      <c:pt idx="384">
                        <c:v>6.0569800000000003</c:v>
                      </c:pt>
                      <c:pt idx="385">
                        <c:v>6.0718899999999998</c:v>
                      </c:pt>
                      <c:pt idx="386">
                        <c:v>6.0868000000000002</c:v>
                      </c:pt>
                      <c:pt idx="387">
                        <c:v>6.1017099999999997</c:v>
                      </c:pt>
                      <c:pt idx="388">
                        <c:v>6.1166200000000002</c:v>
                      </c:pt>
                      <c:pt idx="389">
                        <c:v>6.1315299999999997</c:v>
                      </c:pt>
                      <c:pt idx="390">
                        <c:v>6.1464400000000001</c:v>
                      </c:pt>
                      <c:pt idx="391">
                        <c:v>6.1613499999999997</c:v>
                      </c:pt>
                      <c:pt idx="392">
                        <c:v>6.1762600000000001</c:v>
                      </c:pt>
                      <c:pt idx="393">
                        <c:v>6.1911699999999996</c:v>
                      </c:pt>
                      <c:pt idx="394">
                        <c:v>6.20608</c:v>
                      </c:pt>
                      <c:pt idx="395">
                        <c:v>6.2209899999999996</c:v>
                      </c:pt>
                      <c:pt idx="396">
                        <c:v>6.2359</c:v>
                      </c:pt>
                      <c:pt idx="397">
                        <c:v>6.2508100000000004</c:v>
                      </c:pt>
                      <c:pt idx="398">
                        <c:v>6.26572</c:v>
                      </c:pt>
                      <c:pt idx="399">
                        <c:v>6.2806300000000004</c:v>
                      </c:pt>
                      <c:pt idx="400">
                        <c:v>6.2955300000000003</c:v>
                      </c:pt>
                      <c:pt idx="401">
                        <c:v>6.3104399999999998</c:v>
                      </c:pt>
                      <c:pt idx="402">
                        <c:v>6.3253500000000003</c:v>
                      </c:pt>
                      <c:pt idx="403">
                        <c:v>6.3402599999999998</c:v>
                      </c:pt>
                      <c:pt idx="404">
                        <c:v>6.3551599999999997</c:v>
                      </c:pt>
                      <c:pt idx="405">
                        <c:v>6.3700700000000001</c:v>
                      </c:pt>
                      <c:pt idx="406">
                        <c:v>6.3849799999999997</c:v>
                      </c:pt>
                      <c:pt idx="407">
                        <c:v>6.3998799999999996</c:v>
                      </c:pt>
                      <c:pt idx="408">
                        <c:v>6.41479</c:v>
                      </c:pt>
                      <c:pt idx="409">
                        <c:v>6.4296899999999999</c:v>
                      </c:pt>
                      <c:pt idx="410">
                        <c:v>6.4446000000000003</c:v>
                      </c:pt>
                      <c:pt idx="411">
                        <c:v>6.4595099999999999</c:v>
                      </c:pt>
                      <c:pt idx="412">
                        <c:v>6.4744099999999998</c:v>
                      </c:pt>
                      <c:pt idx="413">
                        <c:v>6.4893200000000002</c:v>
                      </c:pt>
                      <c:pt idx="414">
                        <c:v>6.5042200000000001</c:v>
                      </c:pt>
                      <c:pt idx="415">
                        <c:v>6.5191299999999996</c:v>
                      </c:pt>
                      <c:pt idx="416">
                        <c:v>6.5340299999999996</c:v>
                      </c:pt>
                      <c:pt idx="417">
                        <c:v>6.5489300000000004</c:v>
                      </c:pt>
                      <c:pt idx="418">
                        <c:v>6.5638399999999999</c:v>
                      </c:pt>
                      <c:pt idx="419">
                        <c:v>6.5787399999999998</c:v>
                      </c:pt>
                      <c:pt idx="420">
                        <c:v>6.5936500000000002</c:v>
                      </c:pt>
                      <c:pt idx="421">
                        <c:v>6.6085500000000001</c:v>
                      </c:pt>
                      <c:pt idx="422">
                        <c:v>6.6234500000000001</c:v>
                      </c:pt>
                      <c:pt idx="423">
                        <c:v>6.6383599999999996</c:v>
                      </c:pt>
                      <c:pt idx="424">
                        <c:v>6.6532600000000004</c:v>
                      </c:pt>
                      <c:pt idx="425">
                        <c:v>6.6681600000000003</c:v>
                      </c:pt>
                      <c:pt idx="426">
                        <c:v>6.6830600000000002</c:v>
                      </c:pt>
                      <c:pt idx="427">
                        <c:v>6.6979699999999998</c:v>
                      </c:pt>
                      <c:pt idx="428">
                        <c:v>6.7128699999999997</c:v>
                      </c:pt>
                      <c:pt idx="429">
                        <c:v>6.7277699999999996</c:v>
                      </c:pt>
                      <c:pt idx="430">
                        <c:v>6.7426700000000004</c:v>
                      </c:pt>
                      <c:pt idx="431">
                        <c:v>6.7575700000000003</c:v>
                      </c:pt>
                      <c:pt idx="432">
                        <c:v>6.7724700000000002</c:v>
                      </c:pt>
                      <c:pt idx="433">
                        <c:v>6.7873700000000001</c:v>
                      </c:pt>
                      <c:pt idx="434">
                        <c:v>6.80227</c:v>
                      </c:pt>
                      <c:pt idx="435">
                        <c:v>6.81717</c:v>
                      </c:pt>
                      <c:pt idx="436">
                        <c:v>6.8320699999999999</c:v>
                      </c:pt>
                      <c:pt idx="437">
                        <c:v>6.8469699999999998</c:v>
                      </c:pt>
                      <c:pt idx="438">
                        <c:v>6.8618699999999997</c:v>
                      </c:pt>
                      <c:pt idx="439">
                        <c:v>6.8767699999999996</c:v>
                      </c:pt>
                      <c:pt idx="440">
                        <c:v>6.8916700000000004</c:v>
                      </c:pt>
                      <c:pt idx="441">
                        <c:v>6.9065700000000003</c:v>
                      </c:pt>
                      <c:pt idx="442">
                        <c:v>6.9214700000000002</c:v>
                      </c:pt>
                      <c:pt idx="443">
                        <c:v>6.9363700000000001</c:v>
                      </c:pt>
                      <c:pt idx="444">
                        <c:v>6.9512700000000001</c:v>
                      </c:pt>
                      <c:pt idx="445">
                        <c:v>6.9661600000000004</c:v>
                      </c:pt>
                      <c:pt idx="446">
                        <c:v>6.9810600000000003</c:v>
                      </c:pt>
                      <c:pt idx="447">
                        <c:v>6.9959600000000002</c:v>
                      </c:pt>
                      <c:pt idx="448">
                        <c:v>7.0108600000000001</c:v>
                      </c:pt>
                      <c:pt idx="449">
                        <c:v>7.0257500000000004</c:v>
                      </c:pt>
                      <c:pt idx="450">
                        <c:v>7.0406500000000003</c:v>
                      </c:pt>
                      <c:pt idx="451">
                        <c:v>7.0555399999999997</c:v>
                      </c:pt>
                      <c:pt idx="452">
                        <c:v>7.0704399999999996</c:v>
                      </c:pt>
                      <c:pt idx="453">
                        <c:v>7.0853400000000004</c:v>
                      </c:pt>
                      <c:pt idx="454">
                        <c:v>7.1002299999999998</c:v>
                      </c:pt>
                      <c:pt idx="455">
                        <c:v>7.1151299999999997</c:v>
                      </c:pt>
                      <c:pt idx="456">
                        <c:v>7.13002</c:v>
                      </c:pt>
                      <c:pt idx="457">
                        <c:v>7.1449199999999999</c:v>
                      </c:pt>
                      <c:pt idx="458">
                        <c:v>7.1598100000000002</c:v>
                      </c:pt>
                      <c:pt idx="459">
                        <c:v>7.1747100000000001</c:v>
                      </c:pt>
                      <c:pt idx="460">
                        <c:v>7.1896000000000004</c:v>
                      </c:pt>
                      <c:pt idx="461">
                        <c:v>7.2045000000000003</c:v>
                      </c:pt>
                      <c:pt idx="462">
                        <c:v>7.2193899999999998</c:v>
                      </c:pt>
                      <c:pt idx="463">
                        <c:v>7.23428</c:v>
                      </c:pt>
                      <c:pt idx="464">
                        <c:v>7.24918</c:v>
                      </c:pt>
                      <c:pt idx="465">
                        <c:v>7.2640700000000002</c:v>
                      </c:pt>
                      <c:pt idx="466">
                        <c:v>7.2789599999999997</c:v>
                      </c:pt>
                      <c:pt idx="467">
                        <c:v>7.2938599999999996</c:v>
                      </c:pt>
                      <c:pt idx="468">
                        <c:v>7.3087499999999999</c:v>
                      </c:pt>
                      <c:pt idx="469">
                        <c:v>7.3236400000000001</c:v>
                      </c:pt>
                      <c:pt idx="470">
                        <c:v>7.3385300000000004</c:v>
                      </c:pt>
                      <c:pt idx="471">
                        <c:v>7.3534199999999998</c:v>
                      </c:pt>
                      <c:pt idx="472">
                        <c:v>7.3683199999999998</c:v>
                      </c:pt>
                      <c:pt idx="473">
                        <c:v>7.3832100000000001</c:v>
                      </c:pt>
                      <c:pt idx="474">
                        <c:v>7.3981000000000003</c:v>
                      </c:pt>
                      <c:pt idx="475">
                        <c:v>7.4129899999999997</c:v>
                      </c:pt>
                      <c:pt idx="476">
                        <c:v>7.42788</c:v>
                      </c:pt>
                      <c:pt idx="477">
                        <c:v>7.4427700000000003</c:v>
                      </c:pt>
                      <c:pt idx="478">
                        <c:v>7.4576599999999997</c:v>
                      </c:pt>
                      <c:pt idx="479">
                        <c:v>7.47255</c:v>
                      </c:pt>
                      <c:pt idx="480">
                        <c:v>7.4874400000000003</c:v>
                      </c:pt>
                      <c:pt idx="481">
                        <c:v>7.5023299999999997</c:v>
                      </c:pt>
                      <c:pt idx="482">
                        <c:v>7.51722</c:v>
                      </c:pt>
                      <c:pt idx="483">
                        <c:v>7.5320999999999998</c:v>
                      </c:pt>
                      <c:pt idx="484">
                        <c:v>7.5469900000000001</c:v>
                      </c:pt>
                      <c:pt idx="485">
                        <c:v>7.5618800000000004</c:v>
                      </c:pt>
                      <c:pt idx="486">
                        <c:v>7.5767699999999998</c:v>
                      </c:pt>
                      <c:pt idx="487">
                        <c:v>7.5916600000000001</c:v>
                      </c:pt>
                      <c:pt idx="488">
                        <c:v>7.6065399999999999</c:v>
                      </c:pt>
                      <c:pt idx="489">
                        <c:v>7.6214300000000001</c:v>
                      </c:pt>
                      <c:pt idx="490">
                        <c:v>7.6363200000000004</c:v>
                      </c:pt>
                      <c:pt idx="491">
                        <c:v>7.6512000000000002</c:v>
                      </c:pt>
                      <c:pt idx="492">
                        <c:v>7.6660899999999996</c:v>
                      </c:pt>
                      <c:pt idx="493">
                        <c:v>7.6809799999999999</c:v>
                      </c:pt>
                      <c:pt idx="494">
                        <c:v>7.6958599999999997</c:v>
                      </c:pt>
                      <c:pt idx="495">
                        <c:v>7.71075</c:v>
                      </c:pt>
                      <c:pt idx="496">
                        <c:v>7.7256299999999998</c:v>
                      </c:pt>
                      <c:pt idx="497">
                        <c:v>7.7405200000000001</c:v>
                      </c:pt>
                      <c:pt idx="498">
                        <c:v>7.7553999999999998</c:v>
                      </c:pt>
                      <c:pt idx="499">
                        <c:v>7.7702900000000001</c:v>
                      </c:pt>
                      <c:pt idx="500">
                        <c:v>7.7851699999999999</c:v>
                      </c:pt>
                      <c:pt idx="501">
                        <c:v>7.8000600000000002</c:v>
                      </c:pt>
                      <c:pt idx="502">
                        <c:v>7.81494</c:v>
                      </c:pt>
                      <c:pt idx="503">
                        <c:v>7.8298199999999998</c:v>
                      </c:pt>
                      <c:pt idx="504">
                        <c:v>7.8447100000000001</c:v>
                      </c:pt>
                      <c:pt idx="505">
                        <c:v>7.8595899999999999</c:v>
                      </c:pt>
                      <c:pt idx="506">
                        <c:v>7.8744699999999996</c:v>
                      </c:pt>
                      <c:pt idx="507">
                        <c:v>7.8893500000000003</c:v>
                      </c:pt>
                      <c:pt idx="508">
                        <c:v>7.9042399999999997</c:v>
                      </c:pt>
                      <c:pt idx="509">
                        <c:v>7.9191200000000004</c:v>
                      </c:pt>
                      <c:pt idx="510">
                        <c:v>7.9340000000000002</c:v>
                      </c:pt>
                      <c:pt idx="511">
                        <c:v>7.9488799999999999</c:v>
                      </c:pt>
                      <c:pt idx="512">
                        <c:v>7.9637599999999997</c:v>
                      </c:pt>
                      <c:pt idx="513">
                        <c:v>7.9786400000000004</c:v>
                      </c:pt>
                      <c:pt idx="514">
                        <c:v>7.9935200000000002</c:v>
                      </c:pt>
                      <c:pt idx="515">
                        <c:v>8.0084099999999996</c:v>
                      </c:pt>
                      <c:pt idx="516">
                        <c:v>8.0232899999999994</c:v>
                      </c:pt>
                      <c:pt idx="517">
                        <c:v>8.0381599999999995</c:v>
                      </c:pt>
                      <c:pt idx="518">
                        <c:v>8.0530399999999993</c:v>
                      </c:pt>
                      <c:pt idx="519">
                        <c:v>8.0679200000000009</c:v>
                      </c:pt>
                      <c:pt idx="520">
                        <c:v>8.0828000000000007</c:v>
                      </c:pt>
                      <c:pt idx="521">
                        <c:v>8.0976800000000004</c:v>
                      </c:pt>
                      <c:pt idx="522">
                        <c:v>8.1125600000000002</c:v>
                      </c:pt>
                      <c:pt idx="523">
                        <c:v>8.12744</c:v>
                      </c:pt>
                      <c:pt idx="524">
                        <c:v>8.1423199999999998</c:v>
                      </c:pt>
                      <c:pt idx="525">
                        <c:v>8.1571899999999999</c:v>
                      </c:pt>
                      <c:pt idx="526">
                        <c:v>8.1720699999999997</c:v>
                      </c:pt>
                      <c:pt idx="527">
                        <c:v>8.1869499999999995</c:v>
                      </c:pt>
                      <c:pt idx="528">
                        <c:v>8.2018199999999997</c:v>
                      </c:pt>
                      <c:pt idx="529">
                        <c:v>8.2166999999999994</c:v>
                      </c:pt>
                      <c:pt idx="530">
                        <c:v>8.2315799999999992</c:v>
                      </c:pt>
                      <c:pt idx="531">
                        <c:v>8.2464499999999994</c:v>
                      </c:pt>
                      <c:pt idx="532">
                        <c:v>8.2613299999999992</c:v>
                      </c:pt>
                      <c:pt idx="533">
                        <c:v>8.2761999999999993</c:v>
                      </c:pt>
                      <c:pt idx="534">
                        <c:v>8.2910799999999991</c:v>
                      </c:pt>
                      <c:pt idx="535">
                        <c:v>8.3059499999999993</c:v>
                      </c:pt>
                      <c:pt idx="536">
                        <c:v>8.3208300000000008</c:v>
                      </c:pt>
                      <c:pt idx="537">
                        <c:v>8.3356999999999992</c:v>
                      </c:pt>
                      <c:pt idx="538">
                        <c:v>8.3505800000000008</c:v>
                      </c:pt>
                      <c:pt idx="539">
                        <c:v>8.3654499999999992</c:v>
                      </c:pt>
                      <c:pt idx="540">
                        <c:v>8.3803199999999993</c:v>
                      </c:pt>
                      <c:pt idx="541">
                        <c:v>8.3952000000000009</c:v>
                      </c:pt>
                      <c:pt idx="542">
                        <c:v>8.4100699999999993</c:v>
                      </c:pt>
                      <c:pt idx="543">
                        <c:v>8.4249399999999994</c:v>
                      </c:pt>
                      <c:pt idx="544">
                        <c:v>8.4398099999999996</c:v>
                      </c:pt>
                      <c:pt idx="545">
                        <c:v>8.4546899999999994</c:v>
                      </c:pt>
                      <c:pt idx="546">
                        <c:v>8.4695599999999995</c:v>
                      </c:pt>
                      <c:pt idx="547">
                        <c:v>8.4844299999999997</c:v>
                      </c:pt>
                      <c:pt idx="548">
                        <c:v>8.4992999999999999</c:v>
                      </c:pt>
                      <c:pt idx="549">
                        <c:v>8.51417</c:v>
                      </c:pt>
                      <c:pt idx="550">
                        <c:v>8.5290400000000002</c:v>
                      </c:pt>
                      <c:pt idx="551">
                        <c:v>8.5439100000000003</c:v>
                      </c:pt>
                      <c:pt idx="552">
                        <c:v>8.5587800000000005</c:v>
                      </c:pt>
                      <c:pt idx="553">
                        <c:v>8.5736500000000007</c:v>
                      </c:pt>
                      <c:pt idx="554">
                        <c:v>8.5885200000000008</c:v>
                      </c:pt>
                      <c:pt idx="555">
                        <c:v>8.6033899999999992</c:v>
                      </c:pt>
                      <c:pt idx="556">
                        <c:v>8.6182599999999994</c:v>
                      </c:pt>
                      <c:pt idx="557">
                        <c:v>8.6331299999999995</c:v>
                      </c:pt>
                      <c:pt idx="558">
                        <c:v>8.6479999999999997</c:v>
                      </c:pt>
                      <c:pt idx="559">
                        <c:v>8.6628600000000002</c:v>
                      </c:pt>
                      <c:pt idx="560">
                        <c:v>8.6777300000000004</c:v>
                      </c:pt>
                      <c:pt idx="561">
                        <c:v>8.6926000000000005</c:v>
                      </c:pt>
                      <c:pt idx="562">
                        <c:v>8.7074599999999993</c:v>
                      </c:pt>
                      <c:pt idx="563">
                        <c:v>8.7223299999999995</c:v>
                      </c:pt>
                      <c:pt idx="564">
                        <c:v>8.7371999999999996</c:v>
                      </c:pt>
                      <c:pt idx="565">
                        <c:v>8.7520699999999998</c:v>
                      </c:pt>
                      <c:pt idx="566">
                        <c:v>8.7669300000000003</c:v>
                      </c:pt>
                      <c:pt idx="567">
                        <c:v>8.7818000000000005</c:v>
                      </c:pt>
                      <c:pt idx="568">
                        <c:v>8.7966599999999993</c:v>
                      </c:pt>
                      <c:pt idx="569">
                        <c:v>8.8115299999999994</c:v>
                      </c:pt>
                      <c:pt idx="570">
                        <c:v>8.82639</c:v>
                      </c:pt>
                      <c:pt idx="571">
                        <c:v>8.8412600000000001</c:v>
                      </c:pt>
                      <c:pt idx="572">
                        <c:v>8.8561200000000007</c:v>
                      </c:pt>
                      <c:pt idx="573">
                        <c:v>8.8709799999999994</c:v>
                      </c:pt>
                      <c:pt idx="574">
                        <c:v>8.8858499999999996</c:v>
                      </c:pt>
                      <c:pt idx="575">
                        <c:v>8.9007100000000001</c:v>
                      </c:pt>
                      <c:pt idx="576">
                        <c:v>8.9155700000000007</c:v>
                      </c:pt>
                      <c:pt idx="577">
                        <c:v>8.9304400000000008</c:v>
                      </c:pt>
                      <c:pt idx="578">
                        <c:v>8.9452999999999996</c:v>
                      </c:pt>
                      <c:pt idx="579">
                        <c:v>8.9601600000000001</c:v>
                      </c:pt>
                      <c:pt idx="580">
                        <c:v>8.9750200000000007</c:v>
                      </c:pt>
                      <c:pt idx="581">
                        <c:v>8.9898799999999994</c:v>
                      </c:pt>
                      <c:pt idx="582">
                        <c:v>9.00474</c:v>
                      </c:pt>
                      <c:pt idx="583">
                        <c:v>9.0196100000000001</c:v>
                      </c:pt>
                      <c:pt idx="584">
                        <c:v>9.0344700000000007</c:v>
                      </c:pt>
                      <c:pt idx="585">
                        <c:v>9.0493299999999994</c:v>
                      </c:pt>
                      <c:pt idx="586">
                        <c:v>9.06419</c:v>
                      </c:pt>
                      <c:pt idx="587">
                        <c:v>9.0650399999999998</c:v>
                      </c:pt>
                      <c:pt idx="588">
                        <c:v>9.1359300000000001</c:v>
                      </c:pt>
                      <c:pt idx="589">
                        <c:v>9.2301699999999993</c:v>
                      </c:pt>
                      <c:pt idx="590">
                        <c:v>9.3010599999999997</c:v>
                      </c:pt>
                      <c:pt idx="591">
                        <c:v>9.3018999999999998</c:v>
                      </c:pt>
                      <c:pt idx="592">
                        <c:v>9.3167600000000004</c:v>
                      </c:pt>
                      <c:pt idx="593">
                        <c:v>9.3316099999999995</c:v>
                      </c:pt>
                      <c:pt idx="594">
                        <c:v>9.3464700000000001</c:v>
                      </c:pt>
                      <c:pt idx="595">
                        <c:v>9.3613199999999992</c:v>
                      </c:pt>
                      <c:pt idx="596">
                        <c:v>9.3761700000000001</c:v>
                      </c:pt>
                      <c:pt idx="597">
                        <c:v>9.3910300000000007</c:v>
                      </c:pt>
                      <c:pt idx="598">
                        <c:v>9.4058799999999998</c:v>
                      </c:pt>
                      <c:pt idx="599">
                        <c:v>9.4207300000000007</c:v>
                      </c:pt>
                      <c:pt idx="600">
                        <c:v>9.4355799999999999</c:v>
                      </c:pt>
                      <c:pt idx="601">
                        <c:v>9.4504300000000008</c:v>
                      </c:pt>
                      <c:pt idx="602">
                        <c:v>9.4652899999999995</c:v>
                      </c:pt>
                      <c:pt idx="603">
                        <c:v>9.4801400000000005</c:v>
                      </c:pt>
                      <c:pt idx="604">
                        <c:v>9.4949899999999996</c:v>
                      </c:pt>
                      <c:pt idx="605">
                        <c:v>9.5098400000000005</c:v>
                      </c:pt>
                      <c:pt idx="606">
                        <c:v>9.5246899999999997</c:v>
                      </c:pt>
                      <c:pt idx="607">
                        <c:v>9.5395400000000006</c:v>
                      </c:pt>
                      <c:pt idx="608">
                        <c:v>9.5543899999999997</c:v>
                      </c:pt>
                      <c:pt idx="609">
                        <c:v>9.5692400000000006</c:v>
                      </c:pt>
                      <c:pt idx="610">
                        <c:v>9.5840899999999998</c:v>
                      </c:pt>
                      <c:pt idx="611">
                        <c:v>9.5989299999999993</c:v>
                      </c:pt>
                      <c:pt idx="612">
                        <c:v>9.6137800000000002</c:v>
                      </c:pt>
                      <c:pt idx="613">
                        <c:v>9.6286299999999994</c:v>
                      </c:pt>
                      <c:pt idx="614">
                        <c:v>9.6434800000000003</c:v>
                      </c:pt>
                      <c:pt idx="615">
                        <c:v>9.6583299999999994</c:v>
                      </c:pt>
                      <c:pt idx="616">
                        <c:v>9.6731700000000007</c:v>
                      </c:pt>
                      <c:pt idx="617">
                        <c:v>9.6880199999999999</c:v>
                      </c:pt>
                      <c:pt idx="618">
                        <c:v>9.7028700000000008</c:v>
                      </c:pt>
                      <c:pt idx="619">
                        <c:v>9.7177100000000003</c:v>
                      </c:pt>
                      <c:pt idx="620">
                        <c:v>9.7325599999999994</c:v>
                      </c:pt>
                      <c:pt idx="621">
                        <c:v>9.7474000000000007</c:v>
                      </c:pt>
                      <c:pt idx="622">
                        <c:v>9.7622499999999999</c:v>
                      </c:pt>
                      <c:pt idx="623">
                        <c:v>9.7770899999999994</c:v>
                      </c:pt>
                      <c:pt idx="624">
                        <c:v>9.7919400000000003</c:v>
                      </c:pt>
                      <c:pt idx="625">
                        <c:v>9.8067799999999998</c:v>
                      </c:pt>
                      <c:pt idx="626">
                        <c:v>9.8216199999999994</c:v>
                      </c:pt>
                      <c:pt idx="627">
                        <c:v>9.8364700000000003</c:v>
                      </c:pt>
                      <c:pt idx="628">
                        <c:v>9.8513099999999998</c:v>
                      </c:pt>
                      <c:pt idx="629">
                        <c:v>9.8661499999999993</c:v>
                      </c:pt>
                      <c:pt idx="630">
                        <c:v>9.8810000000000002</c:v>
                      </c:pt>
                      <c:pt idx="631">
                        <c:v>9.8958399999999997</c:v>
                      </c:pt>
                      <c:pt idx="632">
                        <c:v>9.9106799999999993</c:v>
                      </c:pt>
                      <c:pt idx="633">
                        <c:v>9.9255200000000006</c:v>
                      </c:pt>
                      <c:pt idx="634">
                        <c:v>9.9403600000000001</c:v>
                      </c:pt>
                      <c:pt idx="635">
                        <c:v>9.9551999999999996</c:v>
                      </c:pt>
                      <c:pt idx="636">
                        <c:v>9.9700399999999991</c:v>
                      </c:pt>
                      <c:pt idx="637">
                        <c:v>9.9848800000000004</c:v>
                      </c:pt>
                      <c:pt idx="638">
                        <c:v>9.9997199999999999</c:v>
                      </c:pt>
                      <c:pt idx="639">
                        <c:v>10.014559999999999</c:v>
                      </c:pt>
                      <c:pt idx="640">
                        <c:v>10.029400000000001</c:v>
                      </c:pt>
                      <c:pt idx="641">
                        <c:v>10.04424</c:v>
                      </c:pt>
                      <c:pt idx="642">
                        <c:v>10.05908</c:v>
                      </c:pt>
                      <c:pt idx="643">
                        <c:v>10.073919999999999</c:v>
                      </c:pt>
                      <c:pt idx="644">
                        <c:v>10.088749999999999</c:v>
                      </c:pt>
                      <c:pt idx="645">
                        <c:v>10.103590000000001</c:v>
                      </c:pt>
                      <c:pt idx="646">
                        <c:v>10.11843</c:v>
                      </c:pt>
                      <c:pt idx="647">
                        <c:v>10.13327</c:v>
                      </c:pt>
                      <c:pt idx="648">
                        <c:v>10.148099999999999</c:v>
                      </c:pt>
                      <c:pt idx="649">
                        <c:v>10.162940000000001</c:v>
                      </c:pt>
                      <c:pt idx="650">
                        <c:v>10.177770000000001</c:v>
                      </c:pt>
                      <c:pt idx="651">
                        <c:v>10.19261</c:v>
                      </c:pt>
                      <c:pt idx="652">
                        <c:v>10.20744</c:v>
                      </c:pt>
                      <c:pt idx="653">
                        <c:v>10.22228</c:v>
                      </c:pt>
                      <c:pt idx="654">
                        <c:v>10.237109999999999</c:v>
                      </c:pt>
                      <c:pt idx="655">
                        <c:v>10.251950000000001</c:v>
                      </c:pt>
                      <c:pt idx="656">
                        <c:v>10.266780000000001</c:v>
                      </c:pt>
                      <c:pt idx="657">
                        <c:v>10.281610000000001</c:v>
                      </c:pt>
                      <c:pt idx="658">
                        <c:v>10.29645</c:v>
                      </c:pt>
                      <c:pt idx="659">
                        <c:v>10.31128</c:v>
                      </c:pt>
                      <c:pt idx="660">
                        <c:v>10.32611</c:v>
                      </c:pt>
                      <c:pt idx="661">
                        <c:v>10.34094</c:v>
                      </c:pt>
                      <c:pt idx="662">
                        <c:v>10.35577</c:v>
                      </c:pt>
                      <c:pt idx="663">
                        <c:v>10.370609999999999</c:v>
                      </c:pt>
                      <c:pt idx="664">
                        <c:v>10.385439999999999</c:v>
                      </c:pt>
                      <c:pt idx="665">
                        <c:v>10.400270000000001</c:v>
                      </c:pt>
                      <c:pt idx="666">
                        <c:v>10.415100000000001</c:v>
                      </c:pt>
                      <c:pt idx="667">
                        <c:v>10.429930000000001</c:v>
                      </c:pt>
                      <c:pt idx="668">
                        <c:v>10.44476</c:v>
                      </c:pt>
                      <c:pt idx="669">
                        <c:v>10.45959</c:v>
                      </c:pt>
                      <c:pt idx="670">
                        <c:v>10.474410000000001</c:v>
                      </c:pt>
                      <c:pt idx="671">
                        <c:v>10.489240000000001</c:v>
                      </c:pt>
                      <c:pt idx="672">
                        <c:v>10.50407</c:v>
                      </c:pt>
                      <c:pt idx="673">
                        <c:v>10.5189</c:v>
                      </c:pt>
                      <c:pt idx="674">
                        <c:v>10.533720000000001</c:v>
                      </c:pt>
                      <c:pt idx="675">
                        <c:v>10.548550000000001</c:v>
                      </c:pt>
                      <c:pt idx="676">
                        <c:v>10.56338</c:v>
                      </c:pt>
                      <c:pt idx="677">
                        <c:v>10.57821</c:v>
                      </c:pt>
                      <c:pt idx="678">
                        <c:v>10.593030000000001</c:v>
                      </c:pt>
                      <c:pt idx="679">
                        <c:v>10.607860000000001</c:v>
                      </c:pt>
                      <c:pt idx="680">
                        <c:v>10.622680000000001</c:v>
                      </c:pt>
                      <c:pt idx="681">
                        <c:v>10.637510000000001</c:v>
                      </c:pt>
                      <c:pt idx="682">
                        <c:v>10.652329999999999</c:v>
                      </c:pt>
                      <c:pt idx="683">
                        <c:v>10.667149999999999</c:v>
                      </c:pt>
                      <c:pt idx="684">
                        <c:v>10.681979999999999</c:v>
                      </c:pt>
                      <c:pt idx="685">
                        <c:v>10.6968</c:v>
                      </c:pt>
                      <c:pt idx="686">
                        <c:v>10.71162</c:v>
                      </c:pt>
                      <c:pt idx="687">
                        <c:v>10.72645</c:v>
                      </c:pt>
                      <c:pt idx="688">
                        <c:v>10.74127</c:v>
                      </c:pt>
                      <c:pt idx="689">
                        <c:v>10.75609</c:v>
                      </c:pt>
                      <c:pt idx="690">
                        <c:v>10.770910000000001</c:v>
                      </c:pt>
                      <c:pt idx="691">
                        <c:v>10.785729999999999</c:v>
                      </c:pt>
                      <c:pt idx="692">
                        <c:v>10.800560000000001</c:v>
                      </c:pt>
                      <c:pt idx="693">
                        <c:v>10.815379999999999</c:v>
                      </c:pt>
                      <c:pt idx="694">
                        <c:v>10.8302</c:v>
                      </c:pt>
                      <c:pt idx="695">
                        <c:v>10.84502</c:v>
                      </c:pt>
                      <c:pt idx="696">
                        <c:v>10.859830000000001</c:v>
                      </c:pt>
                      <c:pt idx="697">
                        <c:v>10.874650000000001</c:v>
                      </c:pt>
                      <c:pt idx="698">
                        <c:v>10.889469999999999</c:v>
                      </c:pt>
                      <c:pt idx="699">
                        <c:v>10.90429</c:v>
                      </c:pt>
                      <c:pt idx="700">
                        <c:v>10.91911</c:v>
                      </c:pt>
                      <c:pt idx="701">
                        <c:v>10.93393</c:v>
                      </c:pt>
                      <c:pt idx="702">
                        <c:v>10.948740000000001</c:v>
                      </c:pt>
                      <c:pt idx="703">
                        <c:v>10.963559999999999</c:v>
                      </c:pt>
                      <c:pt idx="704">
                        <c:v>10.97838</c:v>
                      </c:pt>
                      <c:pt idx="705">
                        <c:v>10.99319</c:v>
                      </c:pt>
                      <c:pt idx="706">
                        <c:v>11.008010000000001</c:v>
                      </c:pt>
                      <c:pt idx="707">
                        <c:v>11.022819999999999</c:v>
                      </c:pt>
                      <c:pt idx="708">
                        <c:v>11.03764</c:v>
                      </c:pt>
                      <c:pt idx="709">
                        <c:v>11.05245</c:v>
                      </c:pt>
                      <c:pt idx="710">
                        <c:v>11.067270000000001</c:v>
                      </c:pt>
                      <c:pt idx="711">
                        <c:v>11.082079999999999</c:v>
                      </c:pt>
                      <c:pt idx="712">
                        <c:v>11.09689</c:v>
                      </c:pt>
                      <c:pt idx="713">
                        <c:v>11.11171</c:v>
                      </c:pt>
                      <c:pt idx="714">
                        <c:v>11.126519999999999</c:v>
                      </c:pt>
                      <c:pt idx="715">
                        <c:v>11.14133</c:v>
                      </c:pt>
                      <c:pt idx="716">
                        <c:v>11.156140000000001</c:v>
                      </c:pt>
                      <c:pt idx="717">
                        <c:v>11.170949999999999</c:v>
                      </c:pt>
                      <c:pt idx="718">
                        <c:v>11.18577</c:v>
                      </c:pt>
                      <c:pt idx="719">
                        <c:v>11.20058</c:v>
                      </c:pt>
                      <c:pt idx="720">
                        <c:v>11.215389999999999</c:v>
                      </c:pt>
                      <c:pt idx="721">
                        <c:v>11.2302</c:v>
                      </c:pt>
                      <c:pt idx="722">
                        <c:v>11.245010000000001</c:v>
                      </c:pt>
                      <c:pt idx="723">
                        <c:v>11.259819999999999</c:v>
                      </c:pt>
                      <c:pt idx="724">
                        <c:v>11.274620000000001</c:v>
                      </c:pt>
                      <c:pt idx="725">
                        <c:v>11.289429999999999</c:v>
                      </c:pt>
                      <c:pt idx="726">
                        <c:v>11.30424</c:v>
                      </c:pt>
                      <c:pt idx="727">
                        <c:v>11.319050000000001</c:v>
                      </c:pt>
                      <c:pt idx="728">
                        <c:v>11.33386</c:v>
                      </c:pt>
                      <c:pt idx="729">
                        <c:v>11.34867</c:v>
                      </c:pt>
                      <c:pt idx="730">
                        <c:v>11.36347</c:v>
                      </c:pt>
                      <c:pt idx="731">
                        <c:v>11.37828</c:v>
                      </c:pt>
                      <c:pt idx="732">
                        <c:v>11.393079999999999</c:v>
                      </c:pt>
                      <c:pt idx="733">
                        <c:v>11.40789</c:v>
                      </c:pt>
                      <c:pt idx="734">
                        <c:v>11.422689999999999</c:v>
                      </c:pt>
                      <c:pt idx="735">
                        <c:v>11.4375</c:v>
                      </c:pt>
                      <c:pt idx="736">
                        <c:v>11.452299999999999</c:v>
                      </c:pt>
                      <c:pt idx="737">
                        <c:v>11.46711</c:v>
                      </c:pt>
                      <c:pt idx="738">
                        <c:v>11.481909999999999</c:v>
                      </c:pt>
                      <c:pt idx="739">
                        <c:v>11.49671</c:v>
                      </c:pt>
                      <c:pt idx="740">
                        <c:v>11.511520000000001</c:v>
                      </c:pt>
                      <c:pt idx="741">
                        <c:v>11.52632</c:v>
                      </c:pt>
                      <c:pt idx="742">
                        <c:v>11.541119999999999</c:v>
                      </c:pt>
                      <c:pt idx="743">
                        <c:v>11.55592</c:v>
                      </c:pt>
                      <c:pt idx="744">
                        <c:v>11.57072</c:v>
                      </c:pt>
                      <c:pt idx="745">
                        <c:v>11.585520000000001</c:v>
                      </c:pt>
                      <c:pt idx="746">
                        <c:v>11.60033</c:v>
                      </c:pt>
                      <c:pt idx="747">
                        <c:v>11.615130000000001</c:v>
                      </c:pt>
                      <c:pt idx="748">
                        <c:v>11.62993</c:v>
                      </c:pt>
                      <c:pt idx="749">
                        <c:v>11.64472</c:v>
                      </c:pt>
                      <c:pt idx="750">
                        <c:v>11.659520000000001</c:v>
                      </c:pt>
                      <c:pt idx="751">
                        <c:v>11.67432</c:v>
                      </c:pt>
                      <c:pt idx="752">
                        <c:v>11.689120000000001</c:v>
                      </c:pt>
                      <c:pt idx="753">
                        <c:v>11.70392</c:v>
                      </c:pt>
                      <c:pt idx="754">
                        <c:v>11.71871</c:v>
                      </c:pt>
                      <c:pt idx="755">
                        <c:v>11.733510000000001</c:v>
                      </c:pt>
                      <c:pt idx="756">
                        <c:v>11.74831</c:v>
                      </c:pt>
                      <c:pt idx="757">
                        <c:v>11.763109999999999</c:v>
                      </c:pt>
                      <c:pt idx="758">
                        <c:v>11.777900000000001</c:v>
                      </c:pt>
                      <c:pt idx="759">
                        <c:v>11.7927</c:v>
                      </c:pt>
                      <c:pt idx="760">
                        <c:v>11.80749</c:v>
                      </c:pt>
                      <c:pt idx="761">
                        <c:v>11.822290000000001</c:v>
                      </c:pt>
                      <c:pt idx="762">
                        <c:v>11.83708</c:v>
                      </c:pt>
                      <c:pt idx="763">
                        <c:v>11.85187</c:v>
                      </c:pt>
                      <c:pt idx="764">
                        <c:v>11.866669999999999</c:v>
                      </c:pt>
                      <c:pt idx="765">
                        <c:v>11.881460000000001</c:v>
                      </c:pt>
                      <c:pt idx="766">
                        <c:v>11.89625</c:v>
                      </c:pt>
                      <c:pt idx="767">
                        <c:v>11.911049999999999</c:v>
                      </c:pt>
                      <c:pt idx="768">
                        <c:v>11.925840000000001</c:v>
                      </c:pt>
                      <c:pt idx="769">
                        <c:v>11.940630000000001</c:v>
                      </c:pt>
                      <c:pt idx="770">
                        <c:v>11.95542</c:v>
                      </c:pt>
                      <c:pt idx="771">
                        <c:v>11.97021</c:v>
                      </c:pt>
                      <c:pt idx="772">
                        <c:v>11.984999999999999</c:v>
                      </c:pt>
                      <c:pt idx="773">
                        <c:v>11.999790000000001</c:v>
                      </c:pt>
                      <c:pt idx="774">
                        <c:v>12.01458</c:v>
                      </c:pt>
                      <c:pt idx="775">
                        <c:v>12.02937</c:v>
                      </c:pt>
                      <c:pt idx="776">
                        <c:v>12.04416</c:v>
                      </c:pt>
                      <c:pt idx="777">
                        <c:v>12.05894</c:v>
                      </c:pt>
                      <c:pt idx="778">
                        <c:v>12.073729999999999</c:v>
                      </c:pt>
                      <c:pt idx="779">
                        <c:v>12.088520000000001</c:v>
                      </c:pt>
                      <c:pt idx="780">
                        <c:v>12.10331</c:v>
                      </c:pt>
                      <c:pt idx="781">
                        <c:v>12.11809</c:v>
                      </c:pt>
                      <c:pt idx="782">
                        <c:v>12.13288</c:v>
                      </c:pt>
                      <c:pt idx="783">
                        <c:v>12.14766</c:v>
                      </c:pt>
                      <c:pt idx="784">
                        <c:v>12.16245</c:v>
                      </c:pt>
                      <c:pt idx="785">
                        <c:v>12.177239999999999</c:v>
                      </c:pt>
                      <c:pt idx="786">
                        <c:v>12.192019999999999</c:v>
                      </c:pt>
                      <c:pt idx="787">
                        <c:v>12.206799999999999</c:v>
                      </c:pt>
                      <c:pt idx="788">
                        <c:v>12.221590000000001</c:v>
                      </c:pt>
                      <c:pt idx="789">
                        <c:v>12.236370000000001</c:v>
                      </c:pt>
                      <c:pt idx="790">
                        <c:v>12.251150000000001</c:v>
                      </c:pt>
                      <c:pt idx="791">
                        <c:v>12.265930000000001</c:v>
                      </c:pt>
                      <c:pt idx="792">
                        <c:v>12.280720000000001</c:v>
                      </c:pt>
                      <c:pt idx="793">
                        <c:v>12.295500000000001</c:v>
                      </c:pt>
                      <c:pt idx="794">
                        <c:v>12.310280000000001</c:v>
                      </c:pt>
                      <c:pt idx="795">
                        <c:v>12.325060000000001</c:v>
                      </c:pt>
                      <c:pt idx="796">
                        <c:v>12.339840000000001</c:v>
                      </c:pt>
                      <c:pt idx="797">
                        <c:v>12.354620000000001</c:v>
                      </c:pt>
                      <c:pt idx="798">
                        <c:v>12.369400000000001</c:v>
                      </c:pt>
                      <c:pt idx="799">
                        <c:v>12.384180000000001</c:v>
                      </c:pt>
                      <c:pt idx="800">
                        <c:v>12.398960000000001</c:v>
                      </c:pt>
                      <c:pt idx="801">
                        <c:v>12.413740000000001</c:v>
                      </c:pt>
                      <c:pt idx="802">
                        <c:v>12.428509999999999</c:v>
                      </c:pt>
                      <c:pt idx="803">
                        <c:v>12.443289999999999</c:v>
                      </c:pt>
                      <c:pt idx="804">
                        <c:v>12.458069999999999</c:v>
                      </c:pt>
                      <c:pt idx="805">
                        <c:v>12.472849999999999</c:v>
                      </c:pt>
                      <c:pt idx="806">
                        <c:v>12.48762</c:v>
                      </c:pt>
                      <c:pt idx="807">
                        <c:v>12.5024</c:v>
                      </c:pt>
                      <c:pt idx="808">
                        <c:v>12.51717</c:v>
                      </c:pt>
                      <c:pt idx="809">
                        <c:v>12.53195</c:v>
                      </c:pt>
                      <c:pt idx="810">
                        <c:v>12.546720000000001</c:v>
                      </c:pt>
                      <c:pt idx="811">
                        <c:v>12.561489999999999</c:v>
                      </c:pt>
                      <c:pt idx="812">
                        <c:v>12.576269999999999</c:v>
                      </c:pt>
                      <c:pt idx="813">
                        <c:v>12.59104</c:v>
                      </c:pt>
                      <c:pt idx="814">
                        <c:v>12.60581</c:v>
                      </c:pt>
                      <c:pt idx="815">
                        <c:v>12.62059</c:v>
                      </c:pt>
                      <c:pt idx="816">
                        <c:v>12.63536</c:v>
                      </c:pt>
                      <c:pt idx="817">
                        <c:v>12.650130000000001</c:v>
                      </c:pt>
                      <c:pt idx="818">
                        <c:v>12.664899999999999</c:v>
                      </c:pt>
                      <c:pt idx="819">
                        <c:v>12.67967</c:v>
                      </c:pt>
                      <c:pt idx="820">
                        <c:v>12.69444</c:v>
                      </c:pt>
                      <c:pt idx="821">
                        <c:v>12.709210000000001</c:v>
                      </c:pt>
                      <c:pt idx="822">
                        <c:v>12.723979999999999</c:v>
                      </c:pt>
                      <c:pt idx="823">
                        <c:v>12.73875</c:v>
                      </c:pt>
                      <c:pt idx="824">
                        <c:v>12.75352</c:v>
                      </c:pt>
                      <c:pt idx="825">
                        <c:v>12.76829</c:v>
                      </c:pt>
                      <c:pt idx="826">
                        <c:v>12.783060000000001</c:v>
                      </c:pt>
                      <c:pt idx="827">
                        <c:v>12.79782</c:v>
                      </c:pt>
                      <c:pt idx="828">
                        <c:v>12.81259</c:v>
                      </c:pt>
                      <c:pt idx="829">
                        <c:v>12.827360000000001</c:v>
                      </c:pt>
                      <c:pt idx="830">
                        <c:v>12.84212</c:v>
                      </c:pt>
                      <c:pt idx="831">
                        <c:v>12.85689</c:v>
                      </c:pt>
                      <c:pt idx="832">
                        <c:v>12.871650000000001</c:v>
                      </c:pt>
                      <c:pt idx="833">
                        <c:v>12.886419999999999</c:v>
                      </c:pt>
                      <c:pt idx="834">
                        <c:v>12.90118</c:v>
                      </c:pt>
                      <c:pt idx="835">
                        <c:v>12.91595</c:v>
                      </c:pt>
                      <c:pt idx="836">
                        <c:v>12.930709999999999</c:v>
                      </c:pt>
                      <c:pt idx="837">
                        <c:v>12.94547</c:v>
                      </c:pt>
                      <c:pt idx="838">
                        <c:v>12.960229999999999</c:v>
                      </c:pt>
                      <c:pt idx="839">
                        <c:v>12.975</c:v>
                      </c:pt>
                      <c:pt idx="840">
                        <c:v>12.98976</c:v>
                      </c:pt>
                      <c:pt idx="841">
                        <c:v>13.004519999999999</c:v>
                      </c:pt>
                      <c:pt idx="842">
                        <c:v>13.01928</c:v>
                      </c:pt>
                      <c:pt idx="843">
                        <c:v>13.034039999999999</c:v>
                      </c:pt>
                      <c:pt idx="844">
                        <c:v>13.0488</c:v>
                      </c:pt>
                      <c:pt idx="845">
                        <c:v>13.063560000000001</c:v>
                      </c:pt>
                      <c:pt idx="846">
                        <c:v>13.07832</c:v>
                      </c:pt>
                      <c:pt idx="847">
                        <c:v>13.09308</c:v>
                      </c:pt>
                      <c:pt idx="848">
                        <c:v>13.10783</c:v>
                      </c:pt>
                      <c:pt idx="849">
                        <c:v>13.122590000000001</c:v>
                      </c:pt>
                      <c:pt idx="850">
                        <c:v>13.13735</c:v>
                      </c:pt>
                      <c:pt idx="851">
                        <c:v>13.15211</c:v>
                      </c:pt>
                      <c:pt idx="852">
                        <c:v>13.16686</c:v>
                      </c:pt>
                      <c:pt idx="853">
                        <c:v>13.181620000000001</c:v>
                      </c:pt>
                      <c:pt idx="854">
                        <c:v>13.19637</c:v>
                      </c:pt>
                      <c:pt idx="855">
                        <c:v>13.211130000000001</c:v>
                      </c:pt>
                      <c:pt idx="856">
                        <c:v>13.22588</c:v>
                      </c:pt>
                      <c:pt idx="857">
                        <c:v>13.240640000000001</c:v>
                      </c:pt>
                      <c:pt idx="858">
                        <c:v>13.25539</c:v>
                      </c:pt>
                      <c:pt idx="859">
                        <c:v>13.27014</c:v>
                      </c:pt>
                      <c:pt idx="860">
                        <c:v>13.2849</c:v>
                      </c:pt>
                      <c:pt idx="861">
                        <c:v>13.29965</c:v>
                      </c:pt>
                      <c:pt idx="862">
                        <c:v>13.314399999999999</c:v>
                      </c:pt>
                      <c:pt idx="863">
                        <c:v>13.32915</c:v>
                      </c:pt>
                      <c:pt idx="864">
                        <c:v>13.3439</c:v>
                      </c:pt>
                      <c:pt idx="865">
                        <c:v>13.358650000000001</c:v>
                      </c:pt>
                      <c:pt idx="866">
                        <c:v>13.3734</c:v>
                      </c:pt>
                      <c:pt idx="867">
                        <c:v>13.38815</c:v>
                      </c:pt>
                      <c:pt idx="868">
                        <c:v>13.402900000000001</c:v>
                      </c:pt>
                      <c:pt idx="869">
                        <c:v>13.41765</c:v>
                      </c:pt>
                      <c:pt idx="870">
                        <c:v>13.432399999999999</c:v>
                      </c:pt>
                      <c:pt idx="871">
                        <c:v>13.447150000000001</c:v>
                      </c:pt>
                      <c:pt idx="872">
                        <c:v>13.46189</c:v>
                      </c:pt>
                      <c:pt idx="873">
                        <c:v>13.47664</c:v>
                      </c:pt>
                      <c:pt idx="874">
                        <c:v>13.491390000000001</c:v>
                      </c:pt>
                      <c:pt idx="875">
                        <c:v>13.506130000000001</c:v>
                      </c:pt>
                      <c:pt idx="876">
                        <c:v>13.52088</c:v>
                      </c:pt>
                      <c:pt idx="877">
                        <c:v>13.535629999999999</c:v>
                      </c:pt>
                      <c:pt idx="878">
                        <c:v>13.550369999999999</c:v>
                      </c:pt>
                      <c:pt idx="879">
                        <c:v>13.565110000000001</c:v>
                      </c:pt>
                      <c:pt idx="880">
                        <c:v>13.57986</c:v>
                      </c:pt>
                      <c:pt idx="881">
                        <c:v>13.5946</c:v>
                      </c:pt>
                      <c:pt idx="882">
                        <c:v>13.60934</c:v>
                      </c:pt>
                      <c:pt idx="883">
                        <c:v>13.624090000000001</c:v>
                      </c:pt>
                      <c:pt idx="884">
                        <c:v>13.63883</c:v>
                      </c:pt>
                      <c:pt idx="885">
                        <c:v>13.65357</c:v>
                      </c:pt>
                      <c:pt idx="886">
                        <c:v>13.66831</c:v>
                      </c:pt>
                      <c:pt idx="887">
                        <c:v>13.68305</c:v>
                      </c:pt>
                      <c:pt idx="888">
                        <c:v>13.697789999999999</c:v>
                      </c:pt>
                      <c:pt idx="889">
                        <c:v>13.712529999999999</c:v>
                      </c:pt>
                      <c:pt idx="890">
                        <c:v>13.727270000000001</c:v>
                      </c:pt>
                      <c:pt idx="891">
                        <c:v>13.742010000000001</c:v>
                      </c:pt>
                      <c:pt idx="892">
                        <c:v>13.75675</c:v>
                      </c:pt>
                      <c:pt idx="893">
                        <c:v>13.77148</c:v>
                      </c:pt>
                      <c:pt idx="894">
                        <c:v>13.78622</c:v>
                      </c:pt>
                      <c:pt idx="895">
                        <c:v>13.80096</c:v>
                      </c:pt>
                      <c:pt idx="896">
                        <c:v>13.8157</c:v>
                      </c:pt>
                      <c:pt idx="897">
                        <c:v>13.83043</c:v>
                      </c:pt>
                      <c:pt idx="898">
                        <c:v>13.84517</c:v>
                      </c:pt>
                      <c:pt idx="899">
                        <c:v>13.8599</c:v>
                      </c:pt>
                      <c:pt idx="900">
                        <c:v>13.874639999999999</c:v>
                      </c:pt>
                      <c:pt idx="901">
                        <c:v>13.88937</c:v>
                      </c:pt>
                      <c:pt idx="902">
                        <c:v>13.9041</c:v>
                      </c:pt>
                      <c:pt idx="903">
                        <c:v>13.918839999999999</c:v>
                      </c:pt>
                      <c:pt idx="904">
                        <c:v>13.93357</c:v>
                      </c:pt>
                      <c:pt idx="905">
                        <c:v>13.9483</c:v>
                      </c:pt>
                      <c:pt idx="906">
                        <c:v>13.96303</c:v>
                      </c:pt>
                      <c:pt idx="907">
                        <c:v>13.97776</c:v>
                      </c:pt>
                      <c:pt idx="908">
                        <c:v>13.99249</c:v>
                      </c:pt>
                      <c:pt idx="909">
                        <c:v>14.00722</c:v>
                      </c:pt>
                      <c:pt idx="910">
                        <c:v>14.02195</c:v>
                      </c:pt>
                      <c:pt idx="911">
                        <c:v>14.03668</c:v>
                      </c:pt>
                      <c:pt idx="912">
                        <c:v>14.051410000000001</c:v>
                      </c:pt>
                      <c:pt idx="913">
                        <c:v>14.066140000000001</c:v>
                      </c:pt>
                      <c:pt idx="914">
                        <c:v>14.080870000000001</c:v>
                      </c:pt>
                      <c:pt idx="915">
                        <c:v>14.095599999999999</c:v>
                      </c:pt>
                      <c:pt idx="916">
                        <c:v>14.11032</c:v>
                      </c:pt>
                      <c:pt idx="917">
                        <c:v>14.12505</c:v>
                      </c:pt>
                      <c:pt idx="918">
                        <c:v>14.13977</c:v>
                      </c:pt>
                      <c:pt idx="919">
                        <c:v>14.154500000000001</c:v>
                      </c:pt>
                      <c:pt idx="920">
                        <c:v>14.169230000000001</c:v>
                      </c:pt>
                      <c:pt idx="921">
                        <c:v>14.183949999999999</c:v>
                      </c:pt>
                      <c:pt idx="922">
                        <c:v>14.19868</c:v>
                      </c:pt>
                      <c:pt idx="923">
                        <c:v>14.2134</c:v>
                      </c:pt>
                      <c:pt idx="924">
                        <c:v>14.228120000000001</c:v>
                      </c:pt>
                      <c:pt idx="925">
                        <c:v>14.242839999999999</c:v>
                      </c:pt>
                      <c:pt idx="926">
                        <c:v>14.257569999999999</c:v>
                      </c:pt>
                      <c:pt idx="927">
                        <c:v>14.27229</c:v>
                      </c:pt>
                      <c:pt idx="928">
                        <c:v>14.28701</c:v>
                      </c:pt>
                      <c:pt idx="929">
                        <c:v>14.301729999999999</c:v>
                      </c:pt>
                      <c:pt idx="930">
                        <c:v>14.31645</c:v>
                      </c:pt>
                      <c:pt idx="931">
                        <c:v>14.33117</c:v>
                      </c:pt>
                      <c:pt idx="932">
                        <c:v>14.345890000000001</c:v>
                      </c:pt>
                      <c:pt idx="933">
                        <c:v>14.360609999999999</c:v>
                      </c:pt>
                      <c:pt idx="934">
                        <c:v>14.37533</c:v>
                      </c:pt>
                      <c:pt idx="935">
                        <c:v>14.390040000000001</c:v>
                      </c:pt>
                      <c:pt idx="936">
                        <c:v>14.40476</c:v>
                      </c:pt>
                      <c:pt idx="937">
                        <c:v>14.41948</c:v>
                      </c:pt>
                      <c:pt idx="938">
                        <c:v>14.434189999999999</c:v>
                      </c:pt>
                      <c:pt idx="939">
                        <c:v>14.44891</c:v>
                      </c:pt>
                      <c:pt idx="940">
                        <c:v>14.46363</c:v>
                      </c:pt>
                      <c:pt idx="941">
                        <c:v>14.478339999999999</c:v>
                      </c:pt>
                      <c:pt idx="942">
                        <c:v>14.49306</c:v>
                      </c:pt>
                      <c:pt idx="943">
                        <c:v>14.507770000000001</c:v>
                      </c:pt>
                      <c:pt idx="944">
                        <c:v>14.52248</c:v>
                      </c:pt>
                      <c:pt idx="945">
                        <c:v>14.5372</c:v>
                      </c:pt>
                      <c:pt idx="946">
                        <c:v>14.551909999999999</c:v>
                      </c:pt>
                      <c:pt idx="947">
                        <c:v>14.56662</c:v>
                      </c:pt>
                      <c:pt idx="948">
                        <c:v>14.581329999999999</c:v>
                      </c:pt>
                      <c:pt idx="949">
                        <c:v>14.59604</c:v>
                      </c:pt>
                      <c:pt idx="950">
                        <c:v>14.610749999999999</c:v>
                      </c:pt>
                      <c:pt idx="951">
                        <c:v>14.62546</c:v>
                      </c:pt>
                      <c:pt idx="952">
                        <c:v>14.640169999999999</c:v>
                      </c:pt>
                      <c:pt idx="953">
                        <c:v>14.65488</c:v>
                      </c:pt>
                      <c:pt idx="954">
                        <c:v>14.669589999999999</c:v>
                      </c:pt>
                      <c:pt idx="955">
                        <c:v>14.6843</c:v>
                      </c:pt>
                      <c:pt idx="956">
                        <c:v>14.699009999999999</c:v>
                      </c:pt>
                      <c:pt idx="957">
                        <c:v>14.713710000000001</c:v>
                      </c:pt>
                      <c:pt idx="958">
                        <c:v>14.72842</c:v>
                      </c:pt>
                      <c:pt idx="959">
                        <c:v>14.743130000000001</c:v>
                      </c:pt>
                      <c:pt idx="960">
                        <c:v>14.75783</c:v>
                      </c:pt>
                      <c:pt idx="961">
                        <c:v>14.772539999999999</c:v>
                      </c:pt>
                      <c:pt idx="962">
                        <c:v>14.787240000000001</c:v>
                      </c:pt>
                      <c:pt idx="963">
                        <c:v>14.80194</c:v>
                      </c:pt>
                      <c:pt idx="964">
                        <c:v>14.816649999999999</c:v>
                      </c:pt>
                      <c:pt idx="965">
                        <c:v>14.83135</c:v>
                      </c:pt>
                      <c:pt idx="966">
                        <c:v>14.84606</c:v>
                      </c:pt>
                      <c:pt idx="967">
                        <c:v>14.860760000000001</c:v>
                      </c:pt>
                      <c:pt idx="968">
                        <c:v>14.87546</c:v>
                      </c:pt>
                      <c:pt idx="969">
                        <c:v>14.89016</c:v>
                      </c:pt>
                      <c:pt idx="970">
                        <c:v>14.904859999999999</c:v>
                      </c:pt>
                      <c:pt idx="971">
                        <c:v>14.919560000000001</c:v>
                      </c:pt>
                      <c:pt idx="972">
                        <c:v>14.93426</c:v>
                      </c:pt>
                      <c:pt idx="973">
                        <c:v>14.94896</c:v>
                      </c:pt>
                      <c:pt idx="974">
                        <c:v>14.963660000000001</c:v>
                      </c:pt>
                      <c:pt idx="975">
                        <c:v>14.97836</c:v>
                      </c:pt>
                      <c:pt idx="976">
                        <c:v>14.99305</c:v>
                      </c:pt>
                      <c:pt idx="977">
                        <c:v>15.00775</c:v>
                      </c:pt>
                      <c:pt idx="978">
                        <c:v>15.022449999999999</c:v>
                      </c:pt>
                      <c:pt idx="979">
                        <c:v>15.037140000000001</c:v>
                      </c:pt>
                      <c:pt idx="980">
                        <c:v>15.05184</c:v>
                      </c:pt>
                      <c:pt idx="981">
                        <c:v>15.06653</c:v>
                      </c:pt>
                      <c:pt idx="982">
                        <c:v>15.08123</c:v>
                      </c:pt>
                      <c:pt idx="983">
                        <c:v>15.09592</c:v>
                      </c:pt>
                      <c:pt idx="984">
                        <c:v>15.110620000000001</c:v>
                      </c:pt>
                      <c:pt idx="985">
                        <c:v>15.125310000000001</c:v>
                      </c:pt>
                      <c:pt idx="986">
                        <c:v>15.14</c:v>
                      </c:pt>
                      <c:pt idx="987">
                        <c:v>15.15469</c:v>
                      </c:pt>
                      <c:pt idx="988">
                        <c:v>15.16939</c:v>
                      </c:pt>
                      <c:pt idx="989">
                        <c:v>15.18408</c:v>
                      </c:pt>
                      <c:pt idx="990">
                        <c:v>15.19877</c:v>
                      </c:pt>
                      <c:pt idx="991">
                        <c:v>15.21346</c:v>
                      </c:pt>
                      <c:pt idx="992">
                        <c:v>15.228149999999999</c:v>
                      </c:pt>
                      <c:pt idx="993">
                        <c:v>15.24283</c:v>
                      </c:pt>
                      <c:pt idx="994">
                        <c:v>15.25752</c:v>
                      </c:pt>
                      <c:pt idx="995">
                        <c:v>15.272209999999999</c:v>
                      </c:pt>
                      <c:pt idx="996">
                        <c:v>15.286899999999999</c:v>
                      </c:pt>
                      <c:pt idx="997">
                        <c:v>15.30158</c:v>
                      </c:pt>
                      <c:pt idx="998">
                        <c:v>15.316269999999999</c:v>
                      </c:pt>
                      <c:pt idx="999">
                        <c:v>15.330959999999999</c:v>
                      </c:pt>
                      <c:pt idx="1000">
                        <c:v>15.34564</c:v>
                      </c:pt>
                      <c:pt idx="1001">
                        <c:v>15.360329999999999</c:v>
                      </c:pt>
                      <c:pt idx="1002">
                        <c:v>15.37501</c:v>
                      </c:pt>
                      <c:pt idx="1003">
                        <c:v>15.389699999999999</c:v>
                      </c:pt>
                      <c:pt idx="1004">
                        <c:v>15.40438</c:v>
                      </c:pt>
                      <c:pt idx="1005">
                        <c:v>15.41906</c:v>
                      </c:pt>
                      <c:pt idx="1006">
                        <c:v>15.43374</c:v>
                      </c:pt>
                      <c:pt idx="1007">
                        <c:v>15.44843</c:v>
                      </c:pt>
                      <c:pt idx="1008">
                        <c:v>15.46311</c:v>
                      </c:pt>
                      <c:pt idx="1009">
                        <c:v>15.477790000000001</c:v>
                      </c:pt>
                      <c:pt idx="1010">
                        <c:v>15.492470000000001</c:v>
                      </c:pt>
                      <c:pt idx="1011">
                        <c:v>15.507149999999999</c:v>
                      </c:pt>
                      <c:pt idx="1012">
                        <c:v>15.52183</c:v>
                      </c:pt>
                      <c:pt idx="1013">
                        <c:v>15.5365</c:v>
                      </c:pt>
                      <c:pt idx="1014">
                        <c:v>15.55118</c:v>
                      </c:pt>
                      <c:pt idx="1015">
                        <c:v>15.565860000000001</c:v>
                      </c:pt>
                      <c:pt idx="1016">
                        <c:v>15.580539999999999</c:v>
                      </c:pt>
                      <c:pt idx="1017">
                        <c:v>15.59521</c:v>
                      </c:pt>
                      <c:pt idx="1018">
                        <c:v>15.60989</c:v>
                      </c:pt>
                      <c:pt idx="1019">
                        <c:v>15.62457</c:v>
                      </c:pt>
                      <c:pt idx="1020">
                        <c:v>15.639239999999999</c:v>
                      </c:pt>
                      <c:pt idx="1021">
                        <c:v>15.65391</c:v>
                      </c:pt>
                      <c:pt idx="1022">
                        <c:v>15.66859</c:v>
                      </c:pt>
                      <c:pt idx="1023">
                        <c:v>15.683260000000001</c:v>
                      </c:pt>
                      <c:pt idx="1024">
                        <c:v>15.697929999999999</c:v>
                      </c:pt>
                      <c:pt idx="1025">
                        <c:v>15.71261</c:v>
                      </c:pt>
                      <c:pt idx="1026">
                        <c:v>15.72728</c:v>
                      </c:pt>
                      <c:pt idx="1027">
                        <c:v>15.741949999999999</c:v>
                      </c:pt>
                      <c:pt idx="1028">
                        <c:v>15.75662</c:v>
                      </c:pt>
                      <c:pt idx="1029">
                        <c:v>15.77129</c:v>
                      </c:pt>
                      <c:pt idx="1030">
                        <c:v>15.785959999999999</c:v>
                      </c:pt>
                      <c:pt idx="1031">
                        <c:v>15.80063</c:v>
                      </c:pt>
                      <c:pt idx="1032">
                        <c:v>15.815300000000001</c:v>
                      </c:pt>
                      <c:pt idx="1033">
                        <c:v>15.829969999999999</c:v>
                      </c:pt>
                      <c:pt idx="1034">
                        <c:v>15.84463</c:v>
                      </c:pt>
                      <c:pt idx="1035">
                        <c:v>15.859299999999999</c:v>
                      </c:pt>
                      <c:pt idx="1036">
                        <c:v>15.87397</c:v>
                      </c:pt>
                      <c:pt idx="1037">
                        <c:v>15.888629999999999</c:v>
                      </c:pt>
                      <c:pt idx="1038">
                        <c:v>15.9033</c:v>
                      </c:pt>
                      <c:pt idx="1039">
                        <c:v>15.917960000000001</c:v>
                      </c:pt>
                      <c:pt idx="1040">
                        <c:v>15.93263</c:v>
                      </c:pt>
                      <c:pt idx="1041">
                        <c:v>15.947290000000001</c:v>
                      </c:pt>
                      <c:pt idx="1042">
                        <c:v>15.96195</c:v>
                      </c:pt>
                      <c:pt idx="1043">
                        <c:v>15.976610000000001</c:v>
                      </c:pt>
                      <c:pt idx="1044">
                        <c:v>15.99128</c:v>
                      </c:pt>
                      <c:pt idx="1045">
                        <c:v>16.005939999999999</c:v>
                      </c:pt>
                      <c:pt idx="1046">
                        <c:v>16.020600000000002</c:v>
                      </c:pt>
                      <c:pt idx="1047">
                        <c:v>16.035260000000001</c:v>
                      </c:pt>
                      <c:pt idx="1048">
                        <c:v>16.04992</c:v>
                      </c:pt>
                      <c:pt idx="1049">
                        <c:v>16.064579999999999</c:v>
                      </c:pt>
                      <c:pt idx="1050">
                        <c:v>16.079239999999999</c:v>
                      </c:pt>
                      <c:pt idx="1051">
                        <c:v>16.093900000000001</c:v>
                      </c:pt>
                      <c:pt idx="1052">
                        <c:v>16.108560000000001</c:v>
                      </c:pt>
                      <c:pt idx="1053">
                        <c:v>16.12321</c:v>
                      </c:pt>
                      <c:pt idx="1054">
                        <c:v>16.137869999999999</c:v>
                      </c:pt>
                      <c:pt idx="1055">
                        <c:v>16.152519999999999</c:v>
                      </c:pt>
                      <c:pt idx="1056">
                        <c:v>16.167179999999998</c:v>
                      </c:pt>
                      <c:pt idx="1057">
                        <c:v>16.181840000000001</c:v>
                      </c:pt>
                      <c:pt idx="1058">
                        <c:v>16.196490000000001</c:v>
                      </c:pt>
                      <c:pt idx="1059">
                        <c:v>16.21115</c:v>
                      </c:pt>
                      <c:pt idx="1060">
                        <c:v>16.206969999999998</c:v>
                      </c:pt>
                      <c:pt idx="1061">
                        <c:v>16.296949999999999</c:v>
                      </c:pt>
                      <c:pt idx="1062">
                        <c:v>16.418320000000001</c:v>
                      </c:pt>
                      <c:pt idx="1063">
                        <c:v>16.508299999999998</c:v>
                      </c:pt>
                      <c:pt idx="1064">
                        <c:v>16.504110000000001</c:v>
                      </c:pt>
                      <c:pt idx="1065">
                        <c:v>16.518750000000001</c:v>
                      </c:pt>
                      <c:pt idx="1066">
                        <c:v>16.5334</c:v>
                      </c:pt>
                      <c:pt idx="1067">
                        <c:v>16.54804</c:v>
                      </c:pt>
                      <c:pt idx="1068">
                        <c:v>16.56268</c:v>
                      </c:pt>
                      <c:pt idx="1069">
                        <c:v>16.57732</c:v>
                      </c:pt>
                      <c:pt idx="1070">
                        <c:v>16.59196</c:v>
                      </c:pt>
                      <c:pt idx="1071">
                        <c:v>16.6066</c:v>
                      </c:pt>
                      <c:pt idx="1072">
                        <c:v>16.621230000000001</c:v>
                      </c:pt>
                      <c:pt idx="1073">
                        <c:v>16.635870000000001</c:v>
                      </c:pt>
                      <c:pt idx="1074">
                        <c:v>16.650510000000001</c:v>
                      </c:pt>
                      <c:pt idx="1075">
                        <c:v>16.665150000000001</c:v>
                      </c:pt>
                      <c:pt idx="1076">
                        <c:v>16.679780000000001</c:v>
                      </c:pt>
                      <c:pt idx="1077">
                        <c:v>16.694420000000001</c:v>
                      </c:pt>
                      <c:pt idx="1078">
                        <c:v>16.709050000000001</c:v>
                      </c:pt>
                      <c:pt idx="1079">
                        <c:v>16.723690000000001</c:v>
                      </c:pt>
                      <c:pt idx="1080">
                        <c:v>16.738320000000002</c:v>
                      </c:pt>
                      <c:pt idx="1081">
                        <c:v>16.752960000000002</c:v>
                      </c:pt>
                      <c:pt idx="1082">
                        <c:v>16.767589999999998</c:v>
                      </c:pt>
                      <c:pt idx="1083">
                        <c:v>16.782219999999999</c:v>
                      </c:pt>
                      <c:pt idx="1084">
                        <c:v>16.796849999999999</c:v>
                      </c:pt>
                      <c:pt idx="1085">
                        <c:v>16.811489999999999</c:v>
                      </c:pt>
                      <c:pt idx="1086">
                        <c:v>16.82612</c:v>
                      </c:pt>
                      <c:pt idx="1087">
                        <c:v>16.84075</c:v>
                      </c:pt>
                      <c:pt idx="1088">
                        <c:v>16.85538</c:v>
                      </c:pt>
                      <c:pt idx="1089">
                        <c:v>16.87</c:v>
                      </c:pt>
                      <c:pt idx="1090">
                        <c:v>16.884630000000001</c:v>
                      </c:pt>
                      <c:pt idx="1091">
                        <c:v>16.899260000000002</c:v>
                      </c:pt>
                      <c:pt idx="1092">
                        <c:v>16.913889999999999</c:v>
                      </c:pt>
                      <c:pt idx="1093">
                        <c:v>16.928509999999999</c:v>
                      </c:pt>
                      <c:pt idx="1094">
                        <c:v>16.94314</c:v>
                      </c:pt>
                      <c:pt idx="1095">
                        <c:v>16.95777</c:v>
                      </c:pt>
                      <c:pt idx="1096">
                        <c:v>16.972390000000001</c:v>
                      </c:pt>
                      <c:pt idx="1097">
                        <c:v>16.987020000000001</c:v>
                      </c:pt>
                      <c:pt idx="1098">
                        <c:v>17.001639999999998</c:v>
                      </c:pt>
                      <c:pt idx="1099">
                        <c:v>17.016259999999999</c:v>
                      </c:pt>
                      <c:pt idx="1100">
                        <c:v>17.030889999999999</c:v>
                      </c:pt>
                      <c:pt idx="1101">
                        <c:v>17.04551</c:v>
                      </c:pt>
                      <c:pt idx="1102">
                        <c:v>17.060130000000001</c:v>
                      </c:pt>
                      <c:pt idx="1103">
                        <c:v>17.074750000000002</c:v>
                      </c:pt>
                      <c:pt idx="1104">
                        <c:v>17.089369999999999</c:v>
                      </c:pt>
                      <c:pt idx="1105">
                        <c:v>17.10399</c:v>
                      </c:pt>
                      <c:pt idx="1106">
                        <c:v>17.11861</c:v>
                      </c:pt>
                      <c:pt idx="1107">
                        <c:v>17.133230000000001</c:v>
                      </c:pt>
                      <c:pt idx="1108">
                        <c:v>17.147849999999998</c:v>
                      </c:pt>
                      <c:pt idx="1109">
                        <c:v>17.162459999999999</c:v>
                      </c:pt>
                      <c:pt idx="1110">
                        <c:v>17.17708</c:v>
                      </c:pt>
                      <c:pt idx="1111">
                        <c:v>17.191700000000001</c:v>
                      </c:pt>
                      <c:pt idx="1112">
                        <c:v>17.206309999999998</c:v>
                      </c:pt>
                      <c:pt idx="1113">
                        <c:v>17.220929999999999</c:v>
                      </c:pt>
                      <c:pt idx="1114">
                        <c:v>17.23554</c:v>
                      </c:pt>
                      <c:pt idx="1115">
                        <c:v>17.250160000000001</c:v>
                      </c:pt>
                      <c:pt idx="1116">
                        <c:v>17.264769999999999</c:v>
                      </c:pt>
                      <c:pt idx="1117">
                        <c:v>17.27938</c:v>
                      </c:pt>
                      <c:pt idx="1118">
                        <c:v>17.294</c:v>
                      </c:pt>
                      <c:pt idx="1119">
                        <c:v>17.308610000000002</c:v>
                      </c:pt>
                      <c:pt idx="1120">
                        <c:v>17.323219999999999</c:v>
                      </c:pt>
                      <c:pt idx="1121">
                        <c:v>17.33783</c:v>
                      </c:pt>
                      <c:pt idx="1122">
                        <c:v>17.352440000000001</c:v>
                      </c:pt>
                      <c:pt idx="1123">
                        <c:v>17.367049999999999</c:v>
                      </c:pt>
                      <c:pt idx="1124">
                        <c:v>17.38166</c:v>
                      </c:pt>
                      <c:pt idx="1125">
                        <c:v>17.396270000000001</c:v>
                      </c:pt>
                      <c:pt idx="1126">
                        <c:v>17.410869999999999</c:v>
                      </c:pt>
                      <c:pt idx="1127">
                        <c:v>17.42548</c:v>
                      </c:pt>
                      <c:pt idx="1128">
                        <c:v>17.440090000000001</c:v>
                      </c:pt>
                      <c:pt idx="1129">
                        <c:v>17.454689999999999</c:v>
                      </c:pt>
                      <c:pt idx="1130">
                        <c:v>17.4693</c:v>
                      </c:pt>
                      <c:pt idx="1131">
                        <c:v>17.483899999999998</c:v>
                      </c:pt>
                    </c:numCache>
                  </c:numRef>
                </c:xVal>
                <c:yVal>
                  <c:numRef>
                    <c:extLst xmlns:c15="http://schemas.microsoft.com/office/drawing/2012/chart">
                      <c:ext xmlns:c15="http://schemas.microsoft.com/office/drawing/2012/chart" uri="{02D57815-91ED-43cb-92C2-25804820EDAC}">
                        <c15:formulaRef>
                          <c15:sqref>CB_18C!$W$2:$W$1133</c15:sqref>
                        </c15:formulaRef>
                      </c:ext>
                    </c:extLst>
                    <c:numCache>
                      <c:formatCode>General</c:formatCode>
                      <c:ptCount val="1132"/>
                      <c:pt idx="0">
                        <c:v>6.1153700000000004</c:v>
                      </c:pt>
                      <c:pt idx="1">
                        <c:v>6.3583699999999999</c:v>
                      </c:pt>
                      <c:pt idx="2">
                        <c:v>6.4073000000000002</c:v>
                      </c:pt>
                      <c:pt idx="3">
                        <c:v>6.3599399999999999</c:v>
                      </c:pt>
                      <c:pt idx="4">
                        <c:v>6.2979799999999999</c:v>
                      </c:pt>
                      <c:pt idx="5">
                        <c:v>6.2509600000000001</c:v>
                      </c:pt>
                      <c:pt idx="6">
                        <c:v>6.1671500000000004</c:v>
                      </c:pt>
                      <c:pt idx="7">
                        <c:v>6.1231200000000001</c:v>
                      </c:pt>
                      <c:pt idx="8">
                        <c:v>6.0550499999999996</c:v>
                      </c:pt>
                      <c:pt idx="9">
                        <c:v>5.9550000000000001</c:v>
                      </c:pt>
                      <c:pt idx="10">
                        <c:v>5.8837000000000002</c:v>
                      </c:pt>
                      <c:pt idx="11">
                        <c:v>5.9137199999999996</c:v>
                      </c:pt>
                      <c:pt idx="12">
                        <c:v>5.9445800000000002</c:v>
                      </c:pt>
                      <c:pt idx="13">
                        <c:v>5.8827800000000003</c:v>
                      </c:pt>
                      <c:pt idx="14">
                        <c:v>5.8810599999999997</c:v>
                      </c:pt>
                      <c:pt idx="15">
                        <c:v>5.9097900000000001</c:v>
                      </c:pt>
                      <c:pt idx="16">
                        <c:v>5.9061700000000004</c:v>
                      </c:pt>
                      <c:pt idx="17">
                        <c:v>5.8664699999999996</c:v>
                      </c:pt>
                      <c:pt idx="18">
                        <c:v>5.9157299999999999</c:v>
                      </c:pt>
                      <c:pt idx="19">
                        <c:v>5.9347399999999997</c:v>
                      </c:pt>
                      <c:pt idx="20">
                        <c:v>5.9733700000000001</c:v>
                      </c:pt>
                      <c:pt idx="21">
                        <c:v>5.9837100000000003</c:v>
                      </c:pt>
                      <c:pt idx="22">
                        <c:v>6.0617900000000002</c:v>
                      </c:pt>
                      <c:pt idx="23">
                        <c:v>6.1365600000000002</c:v>
                      </c:pt>
                      <c:pt idx="24">
                        <c:v>6.1307900000000002</c:v>
                      </c:pt>
                      <c:pt idx="25">
                        <c:v>6.0240299999999998</c:v>
                      </c:pt>
                      <c:pt idx="26">
                        <c:v>6.0460599999999998</c:v>
                      </c:pt>
                      <c:pt idx="27">
                        <c:v>6.1246900000000002</c:v>
                      </c:pt>
                      <c:pt idx="28">
                        <c:v>6.1575300000000004</c:v>
                      </c:pt>
                      <c:pt idx="29">
                        <c:v>6.1852900000000002</c:v>
                      </c:pt>
                      <c:pt idx="30">
                        <c:v>6.2728700000000002</c:v>
                      </c:pt>
                      <c:pt idx="31">
                        <c:v>6.3137600000000003</c:v>
                      </c:pt>
                      <c:pt idx="32">
                        <c:v>6.3235900000000003</c:v>
                      </c:pt>
                      <c:pt idx="33">
                        <c:v>6.3985900000000004</c:v>
                      </c:pt>
                      <c:pt idx="34">
                        <c:v>6.5021899999999997</c:v>
                      </c:pt>
                      <c:pt idx="35">
                        <c:v>6.5424499999999997</c:v>
                      </c:pt>
                      <c:pt idx="36">
                        <c:v>6.5301900000000002</c:v>
                      </c:pt>
                      <c:pt idx="37">
                        <c:v>6.5611300000000004</c:v>
                      </c:pt>
                      <c:pt idx="38">
                        <c:v>6.6903600000000001</c:v>
                      </c:pt>
                      <c:pt idx="39">
                        <c:v>6.78993</c:v>
                      </c:pt>
                      <c:pt idx="40">
                        <c:v>6.8579800000000004</c:v>
                      </c:pt>
                      <c:pt idx="41">
                        <c:v>6.9348299999999998</c:v>
                      </c:pt>
                      <c:pt idx="42">
                        <c:v>7.0028499999999996</c:v>
                      </c:pt>
                      <c:pt idx="43">
                        <c:v>7.0581800000000001</c:v>
                      </c:pt>
                      <c:pt idx="44">
                        <c:v>7.1807100000000004</c:v>
                      </c:pt>
                      <c:pt idx="45">
                        <c:v>7.3354100000000004</c:v>
                      </c:pt>
                      <c:pt idx="46">
                        <c:v>7.4340000000000002</c:v>
                      </c:pt>
                      <c:pt idx="47">
                        <c:v>7.49247</c:v>
                      </c:pt>
                      <c:pt idx="48">
                        <c:v>7.6014699999999999</c:v>
                      </c:pt>
                      <c:pt idx="49">
                        <c:v>7.75312</c:v>
                      </c:pt>
                      <c:pt idx="50">
                        <c:v>7.9042700000000004</c:v>
                      </c:pt>
                      <c:pt idx="51">
                        <c:v>8.0840800000000002</c:v>
                      </c:pt>
                      <c:pt idx="52">
                        <c:v>8.3065800000000003</c:v>
                      </c:pt>
                      <c:pt idx="53">
                        <c:v>8.5276499999999995</c:v>
                      </c:pt>
                      <c:pt idx="54">
                        <c:v>8.7584700000000009</c:v>
                      </c:pt>
                      <c:pt idx="55">
                        <c:v>9.0188500000000005</c:v>
                      </c:pt>
                      <c:pt idx="56">
                        <c:v>9.2894600000000001</c:v>
                      </c:pt>
                      <c:pt idx="57">
                        <c:v>9.5150100000000002</c:v>
                      </c:pt>
                      <c:pt idx="58">
                        <c:v>9.8008199999999999</c:v>
                      </c:pt>
                      <c:pt idx="59">
                        <c:v>10.034789999999999</c:v>
                      </c:pt>
                      <c:pt idx="60">
                        <c:v>10.36131</c:v>
                      </c:pt>
                      <c:pt idx="61">
                        <c:v>10.77679</c:v>
                      </c:pt>
                      <c:pt idx="62">
                        <c:v>11.22016</c:v>
                      </c:pt>
                      <c:pt idx="63">
                        <c:v>11.63251</c:v>
                      </c:pt>
                      <c:pt idx="64">
                        <c:v>12.066420000000001</c:v>
                      </c:pt>
                      <c:pt idx="65">
                        <c:v>12.59136</c:v>
                      </c:pt>
                      <c:pt idx="66">
                        <c:v>13.015700000000001</c:v>
                      </c:pt>
                      <c:pt idx="67">
                        <c:v>13.41295</c:v>
                      </c:pt>
                      <c:pt idx="68">
                        <c:v>13.67085</c:v>
                      </c:pt>
                      <c:pt idx="69">
                        <c:v>13.778</c:v>
                      </c:pt>
                      <c:pt idx="70">
                        <c:v>13.673159999999999</c:v>
                      </c:pt>
                      <c:pt idx="71">
                        <c:v>13.22419</c:v>
                      </c:pt>
                      <c:pt idx="72">
                        <c:v>12.35636</c:v>
                      </c:pt>
                      <c:pt idx="73">
                        <c:v>11.089</c:v>
                      </c:pt>
                      <c:pt idx="74">
                        <c:v>9.6168800000000001</c:v>
                      </c:pt>
                      <c:pt idx="75">
                        <c:v>8.0185399999999998</c:v>
                      </c:pt>
                      <c:pt idx="76">
                        <c:v>6.3989399999999996</c:v>
                      </c:pt>
                      <c:pt idx="77">
                        <c:v>4.96448</c:v>
                      </c:pt>
                      <c:pt idx="78">
                        <c:v>3.8086199999999999</c:v>
                      </c:pt>
                      <c:pt idx="79">
                        <c:v>2.9255800000000001</c:v>
                      </c:pt>
                      <c:pt idx="80">
                        <c:v>2.2417400000000001</c:v>
                      </c:pt>
                      <c:pt idx="81">
                        <c:v>1.7368600000000001</c:v>
                      </c:pt>
                      <c:pt idx="82">
                        <c:v>1.4303699999999999</c:v>
                      </c:pt>
                      <c:pt idx="83">
                        <c:v>1.18241</c:v>
                      </c:pt>
                      <c:pt idx="84">
                        <c:v>1.0023599999999999</c:v>
                      </c:pt>
                      <c:pt idx="85">
                        <c:v>0.86584000000000005</c:v>
                      </c:pt>
                      <c:pt idx="86">
                        <c:v>0.75878999999999996</c:v>
                      </c:pt>
                      <c:pt idx="87">
                        <c:v>0.67791999999999997</c:v>
                      </c:pt>
                      <c:pt idx="88">
                        <c:v>0.63144</c:v>
                      </c:pt>
                      <c:pt idx="89">
                        <c:v>0.58838000000000001</c:v>
                      </c:pt>
                      <c:pt idx="90">
                        <c:v>0.51305999999999996</c:v>
                      </c:pt>
                      <c:pt idx="91">
                        <c:v>0.4657</c:v>
                      </c:pt>
                      <c:pt idx="92">
                        <c:v>0.42116999999999999</c:v>
                      </c:pt>
                      <c:pt idx="93">
                        <c:v>0.37519999999999998</c:v>
                      </c:pt>
                      <c:pt idx="94">
                        <c:v>0.33609</c:v>
                      </c:pt>
                      <c:pt idx="95">
                        <c:v>0.30840000000000001</c:v>
                      </c:pt>
                      <c:pt idx="96">
                        <c:v>0.30235000000000001</c:v>
                      </c:pt>
                      <c:pt idx="97">
                        <c:v>0.30143999999999999</c:v>
                      </c:pt>
                      <c:pt idx="98">
                        <c:v>0.29541000000000001</c:v>
                      </c:pt>
                      <c:pt idx="99">
                        <c:v>0.28338999999999998</c:v>
                      </c:pt>
                      <c:pt idx="100">
                        <c:v>0.25772</c:v>
                      </c:pt>
                      <c:pt idx="101">
                        <c:v>0.23158000000000001</c:v>
                      </c:pt>
                      <c:pt idx="102">
                        <c:v>0.22572999999999999</c:v>
                      </c:pt>
                      <c:pt idx="103">
                        <c:v>0.23946000000000001</c:v>
                      </c:pt>
                      <c:pt idx="104">
                        <c:v>0.23191000000000001</c:v>
                      </c:pt>
                      <c:pt idx="105">
                        <c:v>0.22031999999999999</c:v>
                      </c:pt>
                      <c:pt idx="106">
                        <c:v>0.20609</c:v>
                      </c:pt>
                      <c:pt idx="107">
                        <c:v>0.20737</c:v>
                      </c:pt>
                      <c:pt idx="108">
                        <c:v>0.20296</c:v>
                      </c:pt>
                      <c:pt idx="109">
                        <c:v>0.20075000000000001</c:v>
                      </c:pt>
                      <c:pt idx="110">
                        <c:v>0.18468999999999999</c:v>
                      </c:pt>
                      <c:pt idx="111">
                        <c:v>0.17874999999999999</c:v>
                      </c:pt>
                      <c:pt idx="112">
                        <c:v>0.17938000000000001</c:v>
                      </c:pt>
                      <c:pt idx="113">
                        <c:v>0.17237</c:v>
                      </c:pt>
                      <c:pt idx="114">
                        <c:v>0.16295999999999999</c:v>
                      </c:pt>
                      <c:pt idx="115">
                        <c:v>0.17266000000000001</c:v>
                      </c:pt>
                      <c:pt idx="116">
                        <c:v>0.18820999999999999</c:v>
                      </c:pt>
                      <c:pt idx="117">
                        <c:v>0.19267999999999999</c:v>
                      </c:pt>
                      <c:pt idx="118">
                        <c:v>0.19908000000000001</c:v>
                      </c:pt>
                      <c:pt idx="119">
                        <c:v>0.18817999999999999</c:v>
                      </c:pt>
                      <c:pt idx="120">
                        <c:v>0.15234</c:v>
                      </c:pt>
                      <c:pt idx="121">
                        <c:v>0.12584999999999999</c:v>
                      </c:pt>
                      <c:pt idx="122">
                        <c:v>0.12736</c:v>
                      </c:pt>
                      <c:pt idx="123">
                        <c:v>0.13628999999999999</c:v>
                      </c:pt>
                      <c:pt idx="124">
                        <c:v>0.14613999999999999</c:v>
                      </c:pt>
                      <c:pt idx="125">
                        <c:v>0.15705</c:v>
                      </c:pt>
                      <c:pt idx="126">
                        <c:v>0.15826999999999999</c:v>
                      </c:pt>
                      <c:pt idx="127">
                        <c:v>0.14077999999999999</c:v>
                      </c:pt>
                      <c:pt idx="128">
                        <c:v>0.12811</c:v>
                      </c:pt>
                      <c:pt idx="129">
                        <c:v>0.12928000000000001</c:v>
                      </c:pt>
                      <c:pt idx="130">
                        <c:v>0.15228</c:v>
                      </c:pt>
                      <c:pt idx="131">
                        <c:v>0.16294</c:v>
                      </c:pt>
                      <c:pt idx="132">
                        <c:v>0.15251000000000001</c:v>
                      </c:pt>
                      <c:pt idx="133">
                        <c:v>0.13930999999999999</c:v>
                      </c:pt>
                      <c:pt idx="134">
                        <c:v>0.14416000000000001</c:v>
                      </c:pt>
                      <c:pt idx="135">
                        <c:v>0.15178</c:v>
                      </c:pt>
                      <c:pt idx="136">
                        <c:v>0.15353</c:v>
                      </c:pt>
                      <c:pt idx="137">
                        <c:v>0.14685999999999999</c:v>
                      </c:pt>
                      <c:pt idx="138">
                        <c:v>0.12964999999999999</c:v>
                      </c:pt>
                      <c:pt idx="139">
                        <c:v>0.11996999999999999</c:v>
                      </c:pt>
                      <c:pt idx="140">
                        <c:v>0.13508999999999999</c:v>
                      </c:pt>
                      <c:pt idx="141">
                        <c:v>0.15973000000000001</c:v>
                      </c:pt>
                      <c:pt idx="142">
                        <c:v>0.16979</c:v>
                      </c:pt>
                      <c:pt idx="143">
                        <c:v>0.16628000000000001</c:v>
                      </c:pt>
                      <c:pt idx="144">
                        <c:v>0.17422000000000001</c:v>
                      </c:pt>
                      <c:pt idx="145">
                        <c:v>0.16911999999999999</c:v>
                      </c:pt>
                      <c:pt idx="146">
                        <c:v>0.15079999999999999</c:v>
                      </c:pt>
                      <c:pt idx="147">
                        <c:v>0.12861</c:v>
                      </c:pt>
                      <c:pt idx="148">
                        <c:v>0.15043999999999999</c:v>
                      </c:pt>
                      <c:pt idx="149">
                        <c:v>0.17834</c:v>
                      </c:pt>
                      <c:pt idx="150">
                        <c:v>0.19500000000000001</c:v>
                      </c:pt>
                      <c:pt idx="151">
                        <c:v>0.16647999999999999</c:v>
                      </c:pt>
                      <c:pt idx="152">
                        <c:v>0.14674999999999999</c:v>
                      </c:pt>
                      <c:pt idx="153">
                        <c:v>0.16785</c:v>
                      </c:pt>
                      <c:pt idx="154">
                        <c:v>0.21682000000000001</c:v>
                      </c:pt>
                      <c:pt idx="155">
                        <c:v>0.22581999999999999</c:v>
                      </c:pt>
                      <c:pt idx="156">
                        <c:v>0.20365</c:v>
                      </c:pt>
                      <c:pt idx="157">
                        <c:v>0.18715000000000001</c:v>
                      </c:pt>
                      <c:pt idx="158">
                        <c:v>0.18259</c:v>
                      </c:pt>
                      <c:pt idx="159">
                        <c:v>0.17607</c:v>
                      </c:pt>
                      <c:pt idx="160">
                        <c:v>0.16872999999999999</c:v>
                      </c:pt>
                      <c:pt idx="161">
                        <c:v>0.17751</c:v>
                      </c:pt>
                      <c:pt idx="162">
                        <c:v>0.19905999999999999</c:v>
                      </c:pt>
                      <c:pt idx="163">
                        <c:v>0.21851999999999999</c:v>
                      </c:pt>
                      <c:pt idx="164">
                        <c:v>0.22477</c:v>
                      </c:pt>
                      <c:pt idx="165">
                        <c:v>0.19263</c:v>
                      </c:pt>
                      <c:pt idx="166">
                        <c:v>0.17135</c:v>
                      </c:pt>
                      <c:pt idx="167">
                        <c:v>0.17462</c:v>
                      </c:pt>
                      <c:pt idx="168">
                        <c:v>0.22319</c:v>
                      </c:pt>
                      <c:pt idx="169">
                        <c:v>0.22022</c:v>
                      </c:pt>
                      <c:pt idx="170">
                        <c:v>0.20705000000000001</c:v>
                      </c:pt>
                      <c:pt idx="171">
                        <c:v>0.16331000000000001</c:v>
                      </c:pt>
                      <c:pt idx="172">
                        <c:v>0.16833999999999999</c:v>
                      </c:pt>
                      <c:pt idx="173">
                        <c:v>0.20052</c:v>
                      </c:pt>
                      <c:pt idx="174">
                        <c:v>0.25009999999999999</c:v>
                      </c:pt>
                      <c:pt idx="175">
                        <c:v>0.22736000000000001</c:v>
                      </c:pt>
                      <c:pt idx="176">
                        <c:v>0.18065999999999999</c:v>
                      </c:pt>
                      <c:pt idx="177">
                        <c:v>0.17634</c:v>
                      </c:pt>
                      <c:pt idx="178">
                        <c:v>0.20913999999999999</c:v>
                      </c:pt>
                      <c:pt idx="179">
                        <c:v>0.22181000000000001</c:v>
                      </c:pt>
                      <c:pt idx="180">
                        <c:v>0.20807</c:v>
                      </c:pt>
                      <c:pt idx="181">
                        <c:v>0.20799000000000001</c:v>
                      </c:pt>
                      <c:pt idx="182">
                        <c:v>0.22428999999999999</c:v>
                      </c:pt>
                      <c:pt idx="183">
                        <c:v>0.23527000000000001</c:v>
                      </c:pt>
                      <c:pt idx="184">
                        <c:v>0.22570999999999999</c:v>
                      </c:pt>
                      <c:pt idx="185">
                        <c:v>0.21326000000000001</c:v>
                      </c:pt>
                      <c:pt idx="186">
                        <c:v>0.22772000000000001</c:v>
                      </c:pt>
                      <c:pt idx="187">
                        <c:v>0.24276</c:v>
                      </c:pt>
                      <c:pt idx="188">
                        <c:v>0.23759</c:v>
                      </c:pt>
                      <c:pt idx="189">
                        <c:v>0.22578999999999999</c:v>
                      </c:pt>
                      <c:pt idx="190">
                        <c:v>0.21931999999999999</c:v>
                      </c:pt>
                      <c:pt idx="191">
                        <c:v>0.22370000000000001</c:v>
                      </c:pt>
                      <c:pt idx="192">
                        <c:v>0.24171999999999999</c:v>
                      </c:pt>
                      <c:pt idx="193">
                        <c:v>0.23144000000000001</c:v>
                      </c:pt>
                      <c:pt idx="194">
                        <c:v>0.22306000000000001</c:v>
                      </c:pt>
                      <c:pt idx="195">
                        <c:v>0.23512</c:v>
                      </c:pt>
                      <c:pt idx="196">
                        <c:v>0.25385999999999997</c:v>
                      </c:pt>
                      <c:pt idx="197">
                        <c:v>0.24773999999999999</c:v>
                      </c:pt>
                      <c:pt idx="198">
                        <c:v>0.24767</c:v>
                      </c:pt>
                      <c:pt idx="199">
                        <c:v>0.26655000000000001</c:v>
                      </c:pt>
                      <c:pt idx="200">
                        <c:v>0.26223000000000002</c:v>
                      </c:pt>
                      <c:pt idx="201">
                        <c:v>0.27692</c:v>
                      </c:pt>
                      <c:pt idx="202">
                        <c:v>0.28453000000000001</c:v>
                      </c:pt>
                      <c:pt idx="203">
                        <c:v>0.2792</c:v>
                      </c:pt>
                      <c:pt idx="204">
                        <c:v>0.27428999999999998</c:v>
                      </c:pt>
                      <c:pt idx="205">
                        <c:v>0.29837999999999998</c:v>
                      </c:pt>
                      <c:pt idx="206">
                        <c:v>0.32036999999999999</c:v>
                      </c:pt>
                      <c:pt idx="207">
                        <c:v>0.32023000000000001</c:v>
                      </c:pt>
                      <c:pt idx="208">
                        <c:v>0.31563999999999998</c:v>
                      </c:pt>
                      <c:pt idx="209">
                        <c:v>0.30786999999999998</c:v>
                      </c:pt>
                      <c:pt idx="210">
                        <c:v>0.29949999999999999</c:v>
                      </c:pt>
                      <c:pt idx="211">
                        <c:v>0.29948999999999998</c:v>
                      </c:pt>
                      <c:pt idx="212">
                        <c:v>0.32744000000000001</c:v>
                      </c:pt>
                      <c:pt idx="213">
                        <c:v>0.35435</c:v>
                      </c:pt>
                      <c:pt idx="214">
                        <c:v>0.38838</c:v>
                      </c:pt>
                      <c:pt idx="215">
                        <c:v>0.38391999999999998</c:v>
                      </c:pt>
                      <c:pt idx="216">
                        <c:v>0.37877</c:v>
                      </c:pt>
                      <c:pt idx="217">
                        <c:v>0.36756</c:v>
                      </c:pt>
                      <c:pt idx="218">
                        <c:v>0.38094</c:v>
                      </c:pt>
                      <c:pt idx="219">
                        <c:v>0.39169999999999999</c:v>
                      </c:pt>
                      <c:pt idx="220">
                        <c:v>0.40339000000000003</c:v>
                      </c:pt>
                      <c:pt idx="221">
                        <c:v>0.3987</c:v>
                      </c:pt>
                      <c:pt idx="222">
                        <c:v>0.39804</c:v>
                      </c:pt>
                      <c:pt idx="223">
                        <c:v>0.39811999999999997</c:v>
                      </c:pt>
                      <c:pt idx="224">
                        <c:v>0.39215</c:v>
                      </c:pt>
                      <c:pt idx="225">
                        <c:v>0.40222000000000002</c:v>
                      </c:pt>
                      <c:pt idx="226">
                        <c:v>0.43730999999999998</c:v>
                      </c:pt>
                      <c:pt idx="227">
                        <c:v>0.45933000000000002</c:v>
                      </c:pt>
                      <c:pt idx="228">
                        <c:v>0.46317000000000003</c:v>
                      </c:pt>
                      <c:pt idx="229">
                        <c:v>0.47726000000000002</c:v>
                      </c:pt>
                      <c:pt idx="230">
                        <c:v>0.49098999999999998</c:v>
                      </c:pt>
                      <c:pt idx="231">
                        <c:v>0.48747000000000001</c:v>
                      </c:pt>
                      <c:pt idx="232">
                        <c:v>0.48280000000000001</c:v>
                      </c:pt>
                      <c:pt idx="233">
                        <c:v>0.49813000000000002</c:v>
                      </c:pt>
                      <c:pt idx="234">
                        <c:v>0.51407999999999998</c:v>
                      </c:pt>
                      <c:pt idx="235">
                        <c:v>0.51919999999999999</c:v>
                      </c:pt>
                      <c:pt idx="236">
                        <c:v>0.52902000000000005</c:v>
                      </c:pt>
                      <c:pt idx="237">
                        <c:v>0.55523999999999996</c:v>
                      </c:pt>
                      <c:pt idx="238">
                        <c:v>0.56913000000000002</c:v>
                      </c:pt>
                      <c:pt idx="239">
                        <c:v>0.55288999999999999</c:v>
                      </c:pt>
                      <c:pt idx="240">
                        <c:v>0.54374999999999996</c:v>
                      </c:pt>
                      <c:pt idx="241">
                        <c:v>0.57455000000000001</c:v>
                      </c:pt>
                      <c:pt idx="242">
                        <c:v>0.60679000000000005</c:v>
                      </c:pt>
                      <c:pt idx="243">
                        <c:v>0.63251000000000002</c:v>
                      </c:pt>
                      <c:pt idx="244">
                        <c:v>0.65439000000000003</c:v>
                      </c:pt>
                      <c:pt idx="245">
                        <c:v>0.69003000000000003</c:v>
                      </c:pt>
                      <c:pt idx="246">
                        <c:v>0.71367999999999998</c:v>
                      </c:pt>
                      <c:pt idx="247">
                        <c:v>0.74492999999999998</c:v>
                      </c:pt>
                      <c:pt idx="248">
                        <c:v>0.77105000000000001</c:v>
                      </c:pt>
                      <c:pt idx="249">
                        <c:v>0.78125999999999995</c:v>
                      </c:pt>
                      <c:pt idx="250">
                        <c:v>0.79027000000000003</c:v>
                      </c:pt>
                      <c:pt idx="251">
                        <c:v>0.82820000000000005</c:v>
                      </c:pt>
                      <c:pt idx="252">
                        <c:v>0.87926000000000004</c:v>
                      </c:pt>
                      <c:pt idx="253">
                        <c:v>0.91846000000000005</c:v>
                      </c:pt>
                      <c:pt idx="254">
                        <c:v>0.95743</c:v>
                      </c:pt>
                      <c:pt idx="255">
                        <c:v>1.00902</c:v>
                      </c:pt>
                      <c:pt idx="256">
                        <c:v>1.0672299999999999</c:v>
                      </c:pt>
                      <c:pt idx="257">
                        <c:v>1.0923700000000001</c:v>
                      </c:pt>
                      <c:pt idx="258">
                        <c:v>1.08127</c:v>
                      </c:pt>
                      <c:pt idx="259">
                        <c:v>1.0870299999999999</c:v>
                      </c:pt>
                      <c:pt idx="260">
                        <c:v>1.09718</c:v>
                      </c:pt>
                      <c:pt idx="261">
                        <c:v>1.0747800000000001</c:v>
                      </c:pt>
                      <c:pt idx="262">
                        <c:v>0.98917999999999995</c:v>
                      </c:pt>
                      <c:pt idx="263">
                        <c:v>0.95416999999999996</c:v>
                      </c:pt>
                      <c:pt idx="264">
                        <c:v>0.88249</c:v>
                      </c:pt>
                      <c:pt idx="265">
                        <c:v>0.78800000000000003</c:v>
                      </c:pt>
                      <c:pt idx="266">
                        <c:v>0.64656000000000002</c:v>
                      </c:pt>
                      <c:pt idx="267">
                        <c:v>0.53249999999999997</c:v>
                      </c:pt>
                      <c:pt idx="268">
                        <c:v>0.41127000000000002</c:v>
                      </c:pt>
                      <c:pt idx="269">
                        <c:v>0.33327000000000001</c:v>
                      </c:pt>
                      <c:pt idx="270">
                        <c:v>0.27376</c:v>
                      </c:pt>
                      <c:pt idx="271">
                        <c:v>0.20499999999999999</c:v>
                      </c:pt>
                      <c:pt idx="272">
                        <c:v>0.13361999999999999</c:v>
                      </c:pt>
                      <c:pt idx="273">
                        <c:v>9.5930000000000001E-2</c:v>
                      </c:pt>
                      <c:pt idx="274">
                        <c:v>8.8700000000000001E-2</c:v>
                      </c:pt>
                      <c:pt idx="275">
                        <c:v>8.4919999999999995E-2</c:v>
                      </c:pt>
                      <c:pt idx="276">
                        <c:v>6.8580000000000002E-2</c:v>
                      </c:pt>
                      <c:pt idx="277">
                        <c:v>5.2499999999999998E-2</c:v>
                      </c:pt>
                      <c:pt idx="278">
                        <c:v>4.3529999999999999E-2</c:v>
                      </c:pt>
                      <c:pt idx="279">
                        <c:v>2.896E-2</c:v>
                      </c:pt>
                      <c:pt idx="280">
                        <c:v>2.8490000000000001E-2</c:v>
                      </c:pt>
                      <c:pt idx="281">
                        <c:v>2.614E-2</c:v>
                      </c:pt>
                      <c:pt idx="282">
                        <c:v>1.6559999999999998E-2</c:v>
                      </c:pt>
                      <c:pt idx="283">
                        <c:v>-9.2099999999999994E-3</c:v>
                      </c:pt>
                      <c:pt idx="284">
                        <c:v>-1.059E-2</c:v>
                      </c:pt>
                      <c:pt idx="285">
                        <c:v>1.8699999999999999E-3</c:v>
                      </c:pt>
                      <c:pt idx="286">
                        <c:v>-1.75E-3</c:v>
                      </c:pt>
                      <c:pt idx="287">
                        <c:v>-1.9689999999999999E-2</c:v>
                      </c:pt>
                      <c:pt idx="288">
                        <c:v>-2.1870000000000001E-2</c:v>
                      </c:pt>
                      <c:pt idx="289">
                        <c:v>-1.2540000000000001E-2</c:v>
                      </c:pt>
                      <c:pt idx="290">
                        <c:v>-6.6899999999999998E-3</c:v>
                      </c:pt>
                      <c:pt idx="291">
                        <c:v>-1.6299999999999999E-3</c:v>
                      </c:pt>
                      <c:pt idx="292">
                        <c:v>4.7000000000000002E-3</c:v>
                      </c:pt>
                      <c:pt idx="293">
                        <c:v>-9.9100000000000004E-3</c:v>
                      </c:pt>
                      <c:pt idx="294">
                        <c:v>-1.967E-2</c:v>
                      </c:pt>
                      <c:pt idx="295">
                        <c:v>-9.7400000000000004E-3</c:v>
                      </c:pt>
                      <c:pt idx="296">
                        <c:v>1.0840000000000001E-2</c:v>
                      </c:pt>
                      <c:pt idx="297">
                        <c:v>6.4200000000000004E-3</c:v>
                      </c:pt>
                      <c:pt idx="298">
                        <c:v>-1.6150000000000001E-2</c:v>
                      </c:pt>
                      <c:pt idx="299">
                        <c:v>-2.5600000000000001E-2</c:v>
                      </c:pt>
                      <c:pt idx="300">
                        <c:v>-1.3140000000000001E-2</c:v>
                      </c:pt>
                      <c:pt idx="301" formatCode="0.00E+00">
                        <c:v>4.9867200000000003E-4</c:v>
                      </c:pt>
                      <c:pt idx="302">
                        <c:v>-3.6900000000000001E-3</c:v>
                      </c:pt>
                      <c:pt idx="303">
                        <c:v>-2.282E-2</c:v>
                      </c:pt>
                      <c:pt idx="304">
                        <c:v>-2.7099999999999999E-2</c:v>
                      </c:pt>
                      <c:pt idx="305">
                        <c:v>-1.025E-2</c:v>
                      </c:pt>
                      <c:pt idx="306">
                        <c:v>5.3600000000000002E-3</c:v>
                      </c:pt>
                      <c:pt idx="307">
                        <c:v>4.79E-3</c:v>
                      </c:pt>
                      <c:pt idx="308">
                        <c:v>6.6E-3</c:v>
                      </c:pt>
                      <c:pt idx="309">
                        <c:v>1.115E-2</c:v>
                      </c:pt>
                      <c:pt idx="310">
                        <c:v>7.4999999999999997E-3</c:v>
                      </c:pt>
                      <c:pt idx="311">
                        <c:v>-1.82E-3</c:v>
                      </c:pt>
                      <c:pt idx="312">
                        <c:v>-1.958E-2</c:v>
                      </c:pt>
                      <c:pt idx="313">
                        <c:v>-2.5159999999999998E-2</c:v>
                      </c:pt>
                      <c:pt idx="314">
                        <c:v>-2.5850000000000001E-2</c:v>
                      </c:pt>
                      <c:pt idx="315">
                        <c:v>-2.2100000000000002E-3</c:v>
                      </c:pt>
                      <c:pt idx="316">
                        <c:v>0.02</c:v>
                      </c:pt>
                      <c:pt idx="317">
                        <c:v>2.3369999999999998E-2</c:v>
                      </c:pt>
                      <c:pt idx="318">
                        <c:v>2.2799999999999999E-3</c:v>
                      </c:pt>
                      <c:pt idx="319">
                        <c:v>-1.545E-2</c:v>
                      </c:pt>
                      <c:pt idx="320">
                        <c:v>-1.9539999999999998E-2</c:v>
                      </c:pt>
                      <c:pt idx="321">
                        <c:v>-1.363E-2</c:v>
                      </c:pt>
                      <c:pt idx="322">
                        <c:v>8.0199999999999994E-3</c:v>
                      </c:pt>
                      <c:pt idx="323">
                        <c:v>2.317E-2</c:v>
                      </c:pt>
                      <c:pt idx="324">
                        <c:v>2.7689999999999999E-2</c:v>
                      </c:pt>
                      <c:pt idx="325">
                        <c:v>2.436E-2</c:v>
                      </c:pt>
                      <c:pt idx="326">
                        <c:v>1.898E-2</c:v>
                      </c:pt>
                      <c:pt idx="327">
                        <c:v>1.3440000000000001E-2</c:v>
                      </c:pt>
                      <c:pt idx="328">
                        <c:v>8.9499999999999996E-3</c:v>
                      </c:pt>
                      <c:pt idx="329">
                        <c:v>1.0070000000000001E-2</c:v>
                      </c:pt>
                      <c:pt idx="330">
                        <c:v>3.7299999999999998E-3</c:v>
                      </c:pt>
                      <c:pt idx="331" formatCode="0.00E+00">
                        <c:v>4.3079900000000001E-5</c:v>
                      </c:pt>
                      <c:pt idx="332">
                        <c:v>-1.3699999999999999E-3</c:v>
                      </c:pt>
                      <c:pt idx="333">
                        <c:v>1.1730000000000001E-2</c:v>
                      </c:pt>
                      <c:pt idx="334">
                        <c:v>1.8700000000000001E-2</c:v>
                      </c:pt>
                      <c:pt idx="335">
                        <c:v>1.644E-2</c:v>
                      </c:pt>
                      <c:pt idx="336" formatCode="0.00E+00">
                        <c:v>-7.8127900000000001E-5</c:v>
                      </c:pt>
                      <c:pt idx="337">
                        <c:v>7.2300000000000003E-3</c:v>
                      </c:pt>
                      <c:pt idx="338">
                        <c:v>2.068E-2</c:v>
                      </c:pt>
                      <c:pt idx="339">
                        <c:v>2.862E-2</c:v>
                      </c:pt>
                      <c:pt idx="340">
                        <c:v>2.6099999999999999E-3</c:v>
                      </c:pt>
                      <c:pt idx="341">
                        <c:v>-1.97E-3</c:v>
                      </c:pt>
                      <c:pt idx="342">
                        <c:v>5.5900000000000004E-3</c:v>
                      </c:pt>
                      <c:pt idx="343">
                        <c:v>3.82E-3</c:v>
                      </c:pt>
                      <c:pt idx="344">
                        <c:v>-2.4299999999999999E-3</c:v>
                      </c:pt>
                      <c:pt idx="345">
                        <c:v>2.7599999999999999E-3</c:v>
                      </c:pt>
                      <c:pt idx="346">
                        <c:v>6.0299999999999998E-3</c:v>
                      </c:pt>
                      <c:pt idx="347">
                        <c:v>-2.32E-3</c:v>
                      </c:pt>
                      <c:pt idx="348" formatCode="0.00E+00">
                        <c:v>5.86645E-4</c:v>
                      </c:pt>
                      <c:pt idx="349">
                        <c:v>1.2359999999999999E-2</c:v>
                      </c:pt>
                      <c:pt idx="350">
                        <c:v>2.3220000000000001E-2</c:v>
                      </c:pt>
                      <c:pt idx="351">
                        <c:v>2.384E-2</c:v>
                      </c:pt>
                      <c:pt idx="352">
                        <c:v>1.171E-2</c:v>
                      </c:pt>
                      <c:pt idx="353">
                        <c:v>8.6099999999999996E-3</c:v>
                      </c:pt>
                      <c:pt idx="354">
                        <c:v>1.5630000000000002E-2</c:v>
                      </c:pt>
                      <c:pt idx="355">
                        <c:v>1.4619999999999999E-2</c:v>
                      </c:pt>
                      <c:pt idx="356">
                        <c:v>8.7100000000000007E-3</c:v>
                      </c:pt>
                      <c:pt idx="357">
                        <c:v>5.2500000000000003E-3</c:v>
                      </c:pt>
                      <c:pt idx="358">
                        <c:v>7.92E-3</c:v>
                      </c:pt>
                      <c:pt idx="359">
                        <c:v>1.221E-2</c:v>
                      </c:pt>
                      <c:pt idx="360">
                        <c:v>1.9029999999999998E-2</c:v>
                      </c:pt>
                      <c:pt idx="361">
                        <c:v>1.7100000000000001E-2</c:v>
                      </c:pt>
                      <c:pt idx="362">
                        <c:v>9.4900000000000002E-3</c:v>
                      </c:pt>
                      <c:pt idx="363">
                        <c:v>7.0200000000000002E-3</c:v>
                      </c:pt>
                      <c:pt idx="364">
                        <c:v>5.5500000000000002E-3</c:v>
                      </c:pt>
                      <c:pt idx="365">
                        <c:v>9.0900000000000009E-3</c:v>
                      </c:pt>
                      <c:pt idx="366">
                        <c:v>1.6000000000000001E-3</c:v>
                      </c:pt>
                      <c:pt idx="367">
                        <c:v>-3.8400000000000001E-3</c:v>
                      </c:pt>
                      <c:pt idx="368">
                        <c:v>-3.8700000000000002E-3</c:v>
                      </c:pt>
                      <c:pt idx="369" formatCode="0.00E+00">
                        <c:v>2.9310499999999999E-4</c:v>
                      </c:pt>
                      <c:pt idx="370">
                        <c:v>6.8599999999999998E-3</c:v>
                      </c:pt>
                      <c:pt idx="371">
                        <c:v>1.214E-2</c:v>
                      </c:pt>
                      <c:pt idx="372">
                        <c:v>1.289E-2</c:v>
                      </c:pt>
                      <c:pt idx="373">
                        <c:v>1.9269999999999999E-2</c:v>
                      </c:pt>
                      <c:pt idx="374">
                        <c:v>2.8389999999999999E-2</c:v>
                      </c:pt>
                      <c:pt idx="375">
                        <c:v>3.177E-2</c:v>
                      </c:pt>
                      <c:pt idx="376">
                        <c:v>2.034E-2</c:v>
                      </c:pt>
                      <c:pt idx="377">
                        <c:v>2.0080000000000001E-2</c:v>
                      </c:pt>
                      <c:pt idx="378">
                        <c:v>2.869E-2</c:v>
                      </c:pt>
                      <c:pt idx="379">
                        <c:v>3.6400000000000002E-2</c:v>
                      </c:pt>
                      <c:pt idx="380">
                        <c:v>2.9159999999999998E-2</c:v>
                      </c:pt>
                      <c:pt idx="381">
                        <c:v>1.1050000000000001E-2</c:v>
                      </c:pt>
                      <c:pt idx="382">
                        <c:v>9.2200000000000008E-3</c:v>
                      </c:pt>
                      <c:pt idx="383">
                        <c:v>2.639E-2</c:v>
                      </c:pt>
                      <c:pt idx="384">
                        <c:v>2.9270000000000001E-2</c:v>
                      </c:pt>
                      <c:pt idx="385">
                        <c:v>1.149E-2</c:v>
                      </c:pt>
                      <c:pt idx="386">
                        <c:v>4.6100000000000004E-3</c:v>
                      </c:pt>
                      <c:pt idx="387">
                        <c:v>4.5799999999999999E-3</c:v>
                      </c:pt>
                      <c:pt idx="388">
                        <c:v>6.4400000000000004E-3</c:v>
                      </c:pt>
                      <c:pt idx="389">
                        <c:v>1.038E-2</c:v>
                      </c:pt>
                      <c:pt idx="390">
                        <c:v>2.9329999999999998E-2</c:v>
                      </c:pt>
                      <c:pt idx="391">
                        <c:v>2.5000000000000001E-2</c:v>
                      </c:pt>
                      <c:pt idx="392">
                        <c:v>2.427E-2</c:v>
                      </c:pt>
                      <c:pt idx="393">
                        <c:v>2.034E-2</c:v>
                      </c:pt>
                      <c:pt idx="394">
                        <c:v>1.9859999999999999E-2</c:v>
                      </c:pt>
                      <c:pt idx="395">
                        <c:v>2.8639999999999999E-2</c:v>
                      </c:pt>
                      <c:pt idx="396">
                        <c:v>3.6319999999999998E-2</c:v>
                      </c:pt>
                      <c:pt idx="397">
                        <c:v>2.4060000000000002E-2</c:v>
                      </c:pt>
                      <c:pt idx="398">
                        <c:v>-3.9399999999999999E-3</c:v>
                      </c:pt>
                      <c:pt idx="399">
                        <c:v>4.7800000000000004E-3</c:v>
                      </c:pt>
                      <c:pt idx="400">
                        <c:v>1.081E-2</c:v>
                      </c:pt>
                      <c:pt idx="401">
                        <c:v>1.183E-2</c:v>
                      </c:pt>
                      <c:pt idx="402">
                        <c:v>2.5300000000000001E-3</c:v>
                      </c:pt>
                      <c:pt idx="403">
                        <c:v>4.1599999999999996E-3</c:v>
                      </c:pt>
                      <c:pt idx="404">
                        <c:v>8.5000000000000006E-3</c:v>
                      </c:pt>
                      <c:pt idx="405">
                        <c:v>1.8089999999999998E-2</c:v>
                      </c:pt>
                      <c:pt idx="406">
                        <c:v>2.7449999999999999E-2</c:v>
                      </c:pt>
                      <c:pt idx="407">
                        <c:v>2.4129999999999999E-2</c:v>
                      </c:pt>
                      <c:pt idx="408">
                        <c:v>1.6920000000000001E-2</c:v>
                      </c:pt>
                      <c:pt idx="409">
                        <c:v>7.7999999999999996E-3</c:v>
                      </c:pt>
                      <c:pt idx="410">
                        <c:v>5.0499999999999998E-3</c:v>
                      </c:pt>
                      <c:pt idx="411">
                        <c:v>1.8159999999999999E-2</c:v>
                      </c:pt>
                      <c:pt idx="412">
                        <c:v>4.1099999999999998E-2</c:v>
                      </c:pt>
                      <c:pt idx="413">
                        <c:v>5.3900000000000003E-2</c:v>
                      </c:pt>
                      <c:pt idx="414">
                        <c:v>4.7759999999999997E-2</c:v>
                      </c:pt>
                      <c:pt idx="415">
                        <c:v>2.8420000000000001E-2</c:v>
                      </c:pt>
                      <c:pt idx="416">
                        <c:v>1.9040000000000001E-2</c:v>
                      </c:pt>
                      <c:pt idx="417">
                        <c:v>3.0179999999999998E-2</c:v>
                      </c:pt>
                      <c:pt idx="418">
                        <c:v>5.4300000000000001E-2</c:v>
                      </c:pt>
                      <c:pt idx="419">
                        <c:v>6.4009999999999997E-2</c:v>
                      </c:pt>
                      <c:pt idx="420">
                        <c:v>7.9820000000000002E-2</c:v>
                      </c:pt>
                      <c:pt idx="421">
                        <c:v>8.4720000000000004E-2</c:v>
                      </c:pt>
                      <c:pt idx="422">
                        <c:v>8.8139999999999996E-2</c:v>
                      </c:pt>
                      <c:pt idx="423">
                        <c:v>6.166E-2</c:v>
                      </c:pt>
                      <c:pt idx="424">
                        <c:v>4.6760000000000003E-2</c:v>
                      </c:pt>
                      <c:pt idx="425">
                        <c:v>4.5969999999999997E-2</c:v>
                      </c:pt>
                      <c:pt idx="426">
                        <c:v>6.173E-2</c:v>
                      </c:pt>
                      <c:pt idx="427">
                        <c:v>5.1889999999999999E-2</c:v>
                      </c:pt>
                      <c:pt idx="428">
                        <c:v>3.8190000000000002E-2</c:v>
                      </c:pt>
                      <c:pt idx="429">
                        <c:v>3.0849999999999999E-2</c:v>
                      </c:pt>
                      <c:pt idx="430">
                        <c:v>2.3189999999999999E-2</c:v>
                      </c:pt>
                      <c:pt idx="431">
                        <c:v>2.47E-2</c:v>
                      </c:pt>
                      <c:pt idx="432">
                        <c:v>4.8189999999999997E-2</c:v>
                      </c:pt>
                      <c:pt idx="433">
                        <c:v>6.08E-2</c:v>
                      </c:pt>
                      <c:pt idx="434">
                        <c:v>5.2040000000000003E-2</c:v>
                      </c:pt>
                      <c:pt idx="435">
                        <c:v>4.9540000000000001E-2</c:v>
                      </c:pt>
                      <c:pt idx="436">
                        <c:v>5.8659999999999997E-2</c:v>
                      </c:pt>
                      <c:pt idx="437">
                        <c:v>6.2609999999999999E-2</c:v>
                      </c:pt>
                      <c:pt idx="438">
                        <c:v>6.0850000000000001E-2</c:v>
                      </c:pt>
                      <c:pt idx="439">
                        <c:v>7.2169999999999998E-2</c:v>
                      </c:pt>
                      <c:pt idx="440">
                        <c:v>8.1629999999999994E-2</c:v>
                      </c:pt>
                      <c:pt idx="441">
                        <c:v>7.5550000000000006E-2</c:v>
                      </c:pt>
                      <c:pt idx="442">
                        <c:v>6.4890000000000003E-2</c:v>
                      </c:pt>
                      <c:pt idx="443">
                        <c:v>6.4299999999999996E-2</c:v>
                      </c:pt>
                      <c:pt idx="444">
                        <c:v>7.3779999999999998E-2</c:v>
                      </c:pt>
                      <c:pt idx="445">
                        <c:v>7.5039999999999996E-2</c:v>
                      </c:pt>
                      <c:pt idx="446">
                        <c:v>7.1059999999999998E-2</c:v>
                      </c:pt>
                      <c:pt idx="447">
                        <c:v>8.4379999999999997E-2</c:v>
                      </c:pt>
                      <c:pt idx="448">
                        <c:v>0.1061</c:v>
                      </c:pt>
                      <c:pt idx="449">
                        <c:v>0.12454</c:v>
                      </c:pt>
                      <c:pt idx="450">
                        <c:v>0.11507000000000001</c:v>
                      </c:pt>
                      <c:pt idx="451">
                        <c:v>0.10732999999999999</c:v>
                      </c:pt>
                      <c:pt idx="452">
                        <c:v>0.1061</c:v>
                      </c:pt>
                      <c:pt idx="453">
                        <c:v>0.10969</c:v>
                      </c:pt>
                      <c:pt idx="454">
                        <c:v>0.11895</c:v>
                      </c:pt>
                      <c:pt idx="455">
                        <c:v>0.12218999999999999</c:v>
                      </c:pt>
                      <c:pt idx="456">
                        <c:v>9.9449999999999997E-2</c:v>
                      </c:pt>
                      <c:pt idx="457">
                        <c:v>5.7579999999999999E-2</c:v>
                      </c:pt>
                      <c:pt idx="458">
                        <c:v>3.7150000000000002E-2</c:v>
                      </c:pt>
                      <c:pt idx="459">
                        <c:v>4.4049999999999999E-2</c:v>
                      </c:pt>
                      <c:pt idx="460">
                        <c:v>5.0799999999999998E-2</c:v>
                      </c:pt>
                      <c:pt idx="461">
                        <c:v>3.4360000000000002E-2</c:v>
                      </c:pt>
                      <c:pt idx="462">
                        <c:v>2.479E-2</c:v>
                      </c:pt>
                      <c:pt idx="463">
                        <c:v>2.6349999999999998E-2</c:v>
                      </c:pt>
                      <c:pt idx="464">
                        <c:v>2.5479999999999999E-2</c:v>
                      </c:pt>
                      <c:pt idx="465">
                        <c:v>1.5990000000000001E-2</c:v>
                      </c:pt>
                      <c:pt idx="466">
                        <c:v>2.937E-2</c:v>
                      </c:pt>
                      <c:pt idx="467">
                        <c:v>4.6350000000000002E-2</c:v>
                      </c:pt>
                      <c:pt idx="468">
                        <c:v>4.2959999999999998E-2</c:v>
                      </c:pt>
                      <c:pt idx="469">
                        <c:v>2.41E-2</c:v>
                      </c:pt>
                      <c:pt idx="470">
                        <c:v>6.7600000000000004E-3</c:v>
                      </c:pt>
                      <c:pt idx="471">
                        <c:v>1.5219999999999999E-2</c:v>
                      </c:pt>
                      <c:pt idx="472">
                        <c:v>4.018E-2</c:v>
                      </c:pt>
                      <c:pt idx="473">
                        <c:v>4.9480000000000003E-2</c:v>
                      </c:pt>
                      <c:pt idx="474">
                        <c:v>3.4360000000000002E-2</c:v>
                      </c:pt>
                      <c:pt idx="475">
                        <c:v>2.1000000000000001E-2</c:v>
                      </c:pt>
                      <c:pt idx="476">
                        <c:v>1.042E-2</c:v>
                      </c:pt>
                      <c:pt idx="477">
                        <c:v>1.37E-2</c:v>
                      </c:pt>
                      <c:pt idx="478">
                        <c:v>2.9919999999999999E-2</c:v>
                      </c:pt>
                      <c:pt idx="479">
                        <c:v>3.9140000000000001E-2</c:v>
                      </c:pt>
                      <c:pt idx="480">
                        <c:v>3.8100000000000002E-2</c:v>
                      </c:pt>
                      <c:pt idx="481">
                        <c:v>3.5340000000000003E-2</c:v>
                      </c:pt>
                      <c:pt idx="482">
                        <c:v>3.3619999999999997E-2</c:v>
                      </c:pt>
                      <c:pt idx="483">
                        <c:v>3.474E-2</c:v>
                      </c:pt>
                      <c:pt idx="484">
                        <c:v>4.0489999999999998E-2</c:v>
                      </c:pt>
                      <c:pt idx="485">
                        <c:v>4.4429999999999997E-2</c:v>
                      </c:pt>
                      <c:pt idx="486">
                        <c:v>3.8679999999999999E-2</c:v>
                      </c:pt>
                      <c:pt idx="487">
                        <c:v>3.465E-2</c:v>
                      </c:pt>
                      <c:pt idx="488">
                        <c:v>2.7560000000000001E-2</c:v>
                      </c:pt>
                      <c:pt idx="489">
                        <c:v>2.171E-2</c:v>
                      </c:pt>
                      <c:pt idx="490">
                        <c:v>2.7779999999999999E-2</c:v>
                      </c:pt>
                      <c:pt idx="491">
                        <c:v>3.8379999999999997E-2</c:v>
                      </c:pt>
                      <c:pt idx="492">
                        <c:v>4.0559999999999999E-2</c:v>
                      </c:pt>
                      <c:pt idx="493">
                        <c:v>3.8609999999999998E-2</c:v>
                      </c:pt>
                      <c:pt idx="494">
                        <c:v>5.108E-2</c:v>
                      </c:pt>
                      <c:pt idx="495">
                        <c:v>4.7440000000000003E-2</c:v>
                      </c:pt>
                      <c:pt idx="496">
                        <c:v>5.0999999999999997E-2</c:v>
                      </c:pt>
                      <c:pt idx="497">
                        <c:v>4.7789999999999999E-2</c:v>
                      </c:pt>
                      <c:pt idx="498">
                        <c:v>3.952E-2</c:v>
                      </c:pt>
                      <c:pt idx="499">
                        <c:v>1.8870000000000001E-2</c:v>
                      </c:pt>
                      <c:pt idx="500">
                        <c:v>2.274E-2</c:v>
                      </c:pt>
                      <c:pt idx="501">
                        <c:v>1.7340000000000001E-2</c:v>
                      </c:pt>
                      <c:pt idx="502">
                        <c:v>1.2149999999999999E-2</c:v>
                      </c:pt>
                      <c:pt idx="503">
                        <c:v>1.286E-2</c:v>
                      </c:pt>
                      <c:pt idx="504">
                        <c:v>2.8420000000000001E-2</c:v>
                      </c:pt>
                      <c:pt idx="505">
                        <c:v>3.8539999999999998E-2</c:v>
                      </c:pt>
                      <c:pt idx="506">
                        <c:v>4.4330000000000001E-2</c:v>
                      </c:pt>
                      <c:pt idx="507">
                        <c:v>3.5839999999999997E-2</c:v>
                      </c:pt>
                      <c:pt idx="508">
                        <c:v>2.8230000000000002E-2</c:v>
                      </c:pt>
                      <c:pt idx="509">
                        <c:v>2.367E-2</c:v>
                      </c:pt>
                      <c:pt idx="510">
                        <c:v>3.0419999999999999E-2</c:v>
                      </c:pt>
                      <c:pt idx="511">
                        <c:v>3.3930000000000002E-2</c:v>
                      </c:pt>
                      <c:pt idx="512">
                        <c:v>3.3680000000000002E-2</c:v>
                      </c:pt>
                      <c:pt idx="513">
                        <c:v>2.3769999999999999E-2</c:v>
                      </c:pt>
                      <c:pt idx="514">
                        <c:v>2.2870000000000001E-2</c:v>
                      </c:pt>
                      <c:pt idx="515">
                        <c:v>1.54E-2</c:v>
                      </c:pt>
                      <c:pt idx="516">
                        <c:v>1.0699999999999999E-2</c:v>
                      </c:pt>
                      <c:pt idx="517">
                        <c:v>2.0590000000000001E-2</c:v>
                      </c:pt>
                      <c:pt idx="518">
                        <c:v>2.971E-2</c:v>
                      </c:pt>
                      <c:pt idx="519">
                        <c:v>3.807E-2</c:v>
                      </c:pt>
                      <c:pt idx="520">
                        <c:v>4.8210000000000003E-2</c:v>
                      </c:pt>
                      <c:pt idx="521">
                        <c:v>5.9299999999999999E-2</c:v>
                      </c:pt>
                      <c:pt idx="522">
                        <c:v>5.1209999999999999E-2</c:v>
                      </c:pt>
                      <c:pt idx="523">
                        <c:v>4.0219999999999999E-2</c:v>
                      </c:pt>
                      <c:pt idx="524">
                        <c:v>3.1600000000000003E-2</c:v>
                      </c:pt>
                      <c:pt idx="525">
                        <c:v>2.9909999999999999E-2</c:v>
                      </c:pt>
                      <c:pt idx="526">
                        <c:v>3.9280000000000002E-2</c:v>
                      </c:pt>
                      <c:pt idx="527">
                        <c:v>4.9209999999999997E-2</c:v>
                      </c:pt>
                      <c:pt idx="528">
                        <c:v>4.6030000000000001E-2</c:v>
                      </c:pt>
                      <c:pt idx="529">
                        <c:v>3.8280000000000002E-2</c:v>
                      </c:pt>
                      <c:pt idx="530">
                        <c:v>3.8249999999999999E-2</c:v>
                      </c:pt>
                      <c:pt idx="531">
                        <c:v>4.2220000000000001E-2</c:v>
                      </c:pt>
                      <c:pt idx="532">
                        <c:v>4.65E-2</c:v>
                      </c:pt>
                      <c:pt idx="533">
                        <c:v>4.317E-2</c:v>
                      </c:pt>
                      <c:pt idx="534">
                        <c:v>3.4049999999999997E-2</c:v>
                      </c:pt>
                      <c:pt idx="535">
                        <c:v>3.0370000000000001E-2</c:v>
                      </c:pt>
                      <c:pt idx="536">
                        <c:v>3.3399999999999999E-2</c:v>
                      </c:pt>
                      <c:pt idx="537">
                        <c:v>3.3020000000000001E-2</c:v>
                      </c:pt>
                      <c:pt idx="538">
                        <c:v>3.2199999999999999E-2</c:v>
                      </c:pt>
                      <c:pt idx="539">
                        <c:v>3.943E-2</c:v>
                      </c:pt>
                      <c:pt idx="540">
                        <c:v>4.7390000000000002E-2</c:v>
                      </c:pt>
                      <c:pt idx="541">
                        <c:v>3.7999999999999999E-2</c:v>
                      </c:pt>
                      <c:pt idx="542">
                        <c:v>3.5729999999999998E-2</c:v>
                      </c:pt>
                      <c:pt idx="543">
                        <c:v>3.6020000000000003E-2</c:v>
                      </c:pt>
                      <c:pt idx="544">
                        <c:v>3.5639999999999998E-2</c:v>
                      </c:pt>
                      <c:pt idx="545">
                        <c:v>3.1109999999999999E-2</c:v>
                      </c:pt>
                      <c:pt idx="546">
                        <c:v>3.3669999999999999E-2</c:v>
                      </c:pt>
                      <c:pt idx="547">
                        <c:v>3.1890000000000002E-2</c:v>
                      </c:pt>
                      <c:pt idx="548">
                        <c:v>1.392E-2</c:v>
                      </c:pt>
                      <c:pt idx="549">
                        <c:v>1.934E-2</c:v>
                      </c:pt>
                      <c:pt idx="550">
                        <c:v>5.7660000000000003E-2</c:v>
                      </c:pt>
                      <c:pt idx="551">
                        <c:v>9.0829999999999994E-2</c:v>
                      </c:pt>
                      <c:pt idx="552">
                        <c:v>7.2539999999999993E-2</c:v>
                      </c:pt>
                      <c:pt idx="553">
                        <c:v>2.6419999999999999E-2</c:v>
                      </c:pt>
                      <c:pt idx="554">
                        <c:v>1.6299999999999999E-2</c:v>
                      </c:pt>
                      <c:pt idx="555">
                        <c:v>3.2530000000000003E-2</c:v>
                      </c:pt>
                      <c:pt idx="556">
                        <c:v>3.431E-2</c:v>
                      </c:pt>
                      <c:pt idx="557">
                        <c:v>2.5839999999999998E-2</c:v>
                      </c:pt>
                      <c:pt idx="558">
                        <c:v>1.525E-2</c:v>
                      </c:pt>
                      <c:pt idx="559">
                        <c:v>1.034E-2</c:v>
                      </c:pt>
                      <c:pt idx="560">
                        <c:v>-1.17E-2</c:v>
                      </c:pt>
                      <c:pt idx="561">
                        <c:v>-1.8069999999999999E-2</c:v>
                      </c:pt>
                      <c:pt idx="562">
                        <c:v>-3.5400000000000002E-3</c:v>
                      </c:pt>
                      <c:pt idx="563">
                        <c:v>1.166E-2</c:v>
                      </c:pt>
                      <c:pt idx="564">
                        <c:v>1.1610000000000001E-2</c:v>
                      </c:pt>
                      <c:pt idx="565">
                        <c:v>7.7799999999999996E-3</c:v>
                      </c:pt>
                      <c:pt idx="566">
                        <c:v>2.6290000000000001E-2</c:v>
                      </c:pt>
                      <c:pt idx="567">
                        <c:v>2.7269999999999999E-2</c:v>
                      </c:pt>
                      <c:pt idx="568">
                        <c:v>-1.4400000000000001E-3</c:v>
                      </c:pt>
                      <c:pt idx="569">
                        <c:v>-2.3980000000000001E-2</c:v>
                      </c:pt>
                      <c:pt idx="570">
                        <c:v>-1.2019999999999999E-2</c:v>
                      </c:pt>
                      <c:pt idx="571">
                        <c:v>4.96E-3</c:v>
                      </c:pt>
                      <c:pt idx="572">
                        <c:v>7.8300000000000002E-3</c:v>
                      </c:pt>
                      <c:pt idx="573">
                        <c:v>-2.8900000000000002E-3</c:v>
                      </c:pt>
                      <c:pt idx="574">
                        <c:v>-2.0709999999999999E-2</c:v>
                      </c:pt>
                      <c:pt idx="575">
                        <c:v>-2.5000000000000001E-2</c:v>
                      </c:pt>
                      <c:pt idx="576">
                        <c:v>4.4000000000000003E-3</c:v>
                      </c:pt>
                      <c:pt idx="577">
                        <c:v>2.6599999999999999E-2</c:v>
                      </c:pt>
                      <c:pt idx="578">
                        <c:v>2.017E-2</c:v>
                      </c:pt>
                      <c:pt idx="579">
                        <c:v>2.5600000000000002E-3</c:v>
                      </c:pt>
                      <c:pt idx="580">
                        <c:v>1.1000000000000001E-3</c:v>
                      </c:pt>
                      <c:pt idx="581">
                        <c:v>8.8299999999999993E-3</c:v>
                      </c:pt>
                      <c:pt idx="582">
                        <c:v>1.4109999999999999E-2</c:v>
                      </c:pt>
                      <c:pt idx="583">
                        <c:v>5.3299999999999997E-3</c:v>
                      </c:pt>
                      <c:pt idx="584">
                        <c:v>-3.2799999999999999E-3</c:v>
                      </c:pt>
                      <c:pt idx="585">
                        <c:v>-8.9599999999999992E-3</c:v>
                      </c:pt>
                      <c:pt idx="586">
                        <c:v>-1.2829999999999999E-2</c:v>
                      </c:pt>
                      <c:pt idx="587">
                        <c:v>-2.4099999999999998E-3</c:v>
                      </c:pt>
                      <c:pt idx="588" formatCode="0.00E+00">
                        <c:v>9.4646699999999999E-4</c:v>
                      </c:pt>
                      <c:pt idx="589">
                        <c:v>-6.43E-3</c:v>
                      </c:pt>
                      <c:pt idx="590">
                        <c:v>-1.8120000000000001E-2</c:v>
                      </c:pt>
                      <c:pt idx="591">
                        <c:v>-1.163E-2</c:v>
                      </c:pt>
                      <c:pt idx="592">
                        <c:v>-1.7909999999999999E-2</c:v>
                      </c:pt>
                      <c:pt idx="593">
                        <c:v>-1.643E-2</c:v>
                      </c:pt>
                      <c:pt idx="594">
                        <c:v>-7.3899999999999999E-3</c:v>
                      </c:pt>
                      <c:pt idx="595">
                        <c:v>-1.5990000000000001E-2</c:v>
                      </c:pt>
                      <c:pt idx="596">
                        <c:v>-4.3130000000000002E-2</c:v>
                      </c:pt>
                      <c:pt idx="597">
                        <c:v>-4.4209999999999999E-2</c:v>
                      </c:pt>
                      <c:pt idx="598">
                        <c:v>-1.993E-2</c:v>
                      </c:pt>
                      <c:pt idx="599">
                        <c:v>-2.9299999999999999E-3</c:v>
                      </c:pt>
                      <c:pt idx="600">
                        <c:v>-6.6400000000000001E-3</c:v>
                      </c:pt>
                      <c:pt idx="601">
                        <c:v>-2.3939999999999999E-2</c:v>
                      </c:pt>
                      <c:pt idx="602">
                        <c:v>-4.258E-2</c:v>
                      </c:pt>
                      <c:pt idx="603">
                        <c:v>-4.231E-2</c:v>
                      </c:pt>
                      <c:pt idx="604">
                        <c:v>-3.9E-2</c:v>
                      </c:pt>
                      <c:pt idx="605">
                        <c:v>-8.4499999999999992E-3</c:v>
                      </c:pt>
                      <c:pt idx="606">
                        <c:v>1.753E-2</c:v>
                      </c:pt>
                      <c:pt idx="607">
                        <c:v>2.6700000000000002E-2</c:v>
                      </c:pt>
                      <c:pt idx="608">
                        <c:v>2.019E-2</c:v>
                      </c:pt>
                      <c:pt idx="609">
                        <c:v>1.4789999999999999E-2</c:v>
                      </c:pt>
                      <c:pt idx="610">
                        <c:v>-4.8399999999999997E-3</c:v>
                      </c:pt>
                      <c:pt idx="611">
                        <c:v>-1.4120000000000001E-2</c:v>
                      </c:pt>
                      <c:pt idx="612">
                        <c:v>-9.9799999999999993E-3</c:v>
                      </c:pt>
                      <c:pt idx="613">
                        <c:v>-2.5680000000000001E-2</c:v>
                      </c:pt>
                      <c:pt idx="614">
                        <c:v>-4.9619999999999997E-2</c:v>
                      </c:pt>
                      <c:pt idx="615">
                        <c:v>-4.7710000000000002E-2</c:v>
                      </c:pt>
                      <c:pt idx="616">
                        <c:v>-5.1979999999999998E-2</c:v>
                      </c:pt>
                      <c:pt idx="617">
                        <c:v>-4.6030000000000001E-2</c:v>
                      </c:pt>
                      <c:pt idx="618">
                        <c:v>-2.4160000000000001E-2</c:v>
                      </c:pt>
                      <c:pt idx="619" formatCode="0.00E+00">
                        <c:v>5.4221200000000003E-4</c:v>
                      </c:pt>
                      <c:pt idx="620" formatCode="0.00E+00">
                        <c:v>9.0277499999999998E-4</c:v>
                      </c:pt>
                      <c:pt idx="621" formatCode="0.00E+00">
                        <c:v>-7.7028900000000004E-5</c:v>
                      </c:pt>
                      <c:pt idx="622">
                        <c:v>-1.7600000000000001E-3</c:v>
                      </c:pt>
                      <c:pt idx="623">
                        <c:v>-5.45E-3</c:v>
                      </c:pt>
                      <c:pt idx="624">
                        <c:v>-2.819E-2</c:v>
                      </c:pt>
                      <c:pt idx="625">
                        <c:v>-3.909E-2</c:v>
                      </c:pt>
                      <c:pt idx="626">
                        <c:v>-2.8570000000000002E-2</c:v>
                      </c:pt>
                      <c:pt idx="627">
                        <c:v>-8.77E-3</c:v>
                      </c:pt>
                      <c:pt idx="628">
                        <c:v>-2.2589999999999999E-2</c:v>
                      </c:pt>
                      <c:pt idx="629">
                        <c:v>-3.363E-2</c:v>
                      </c:pt>
                      <c:pt idx="630">
                        <c:v>-2.0140000000000002E-2</c:v>
                      </c:pt>
                      <c:pt idx="631">
                        <c:v>8.2900000000000005E-3</c:v>
                      </c:pt>
                      <c:pt idx="632">
                        <c:v>1.141E-2</c:v>
                      </c:pt>
                      <c:pt idx="633">
                        <c:v>7.1399999999999996E-3</c:v>
                      </c:pt>
                      <c:pt idx="634">
                        <c:v>-4.3200000000000001E-3</c:v>
                      </c:pt>
                      <c:pt idx="635">
                        <c:v>-9.7400000000000004E-3</c:v>
                      </c:pt>
                      <c:pt idx="636">
                        <c:v>-7.1900000000000002E-3</c:v>
                      </c:pt>
                      <c:pt idx="637">
                        <c:v>-1.0789999999999999E-2</c:v>
                      </c:pt>
                      <c:pt idx="638">
                        <c:v>-1.9089999999999999E-2</c:v>
                      </c:pt>
                      <c:pt idx="639">
                        <c:v>-1.6049999999999998E-2</c:v>
                      </c:pt>
                      <c:pt idx="640">
                        <c:v>-3.98E-3</c:v>
                      </c:pt>
                      <c:pt idx="641">
                        <c:v>-8.3400000000000002E-3</c:v>
                      </c:pt>
                      <c:pt idx="642">
                        <c:v>-1.7590000000000001E-2</c:v>
                      </c:pt>
                      <c:pt idx="643">
                        <c:v>-5.47E-3</c:v>
                      </c:pt>
                      <c:pt idx="644">
                        <c:v>1.005E-2</c:v>
                      </c:pt>
                      <c:pt idx="645">
                        <c:v>1.4449999999999999E-2</c:v>
                      </c:pt>
                      <c:pt idx="646">
                        <c:v>2.0500000000000002E-3</c:v>
                      </c:pt>
                      <c:pt idx="647">
                        <c:v>4.3299999999999996E-3</c:v>
                      </c:pt>
                      <c:pt idx="648">
                        <c:v>-1.171E-2</c:v>
                      </c:pt>
                      <c:pt idx="649">
                        <c:v>-2.7490000000000001E-2</c:v>
                      </c:pt>
                      <c:pt idx="650">
                        <c:v>-2.9770000000000001E-2</c:v>
                      </c:pt>
                      <c:pt idx="651">
                        <c:v>-4.3099999999999996E-3</c:v>
                      </c:pt>
                      <c:pt idx="652">
                        <c:v>4.7499999999999999E-3</c:v>
                      </c:pt>
                      <c:pt idx="653">
                        <c:v>3.3500000000000001E-3</c:v>
                      </c:pt>
                      <c:pt idx="654">
                        <c:v>-6.1599999999999997E-3</c:v>
                      </c:pt>
                      <c:pt idx="655">
                        <c:v>-1.865E-2</c:v>
                      </c:pt>
                      <c:pt idx="656">
                        <c:v>-7.0200000000000002E-3</c:v>
                      </c:pt>
                      <c:pt idx="657">
                        <c:v>1.57E-3</c:v>
                      </c:pt>
                      <c:pt idx="658">
                        <c:v>-5.6699999999999997E-3</c:v>
                      </c:pt>
                      <c:pt idx="659">
                        <c:v>-1.468E-2</c:v>
                      </c:pt>
                      <c:pt idx="660">
                        <c:v>-8.4399999999999996E-3</c:v>
                      </c:pt>
                      <c:pt idx="661">
                        <c:v>-1.9910000000000001E-2</c:v>
                      </c:pt>
                      <c:pt idx="662">
                        <c:v>-2.7810000000000001E-2</c:v>
                      </c:pt>
                      <c:pt idx="663">
                        <c:v>-1.013E-2</c:v>
                      </c:pt>
                      <c:pt idx="664">
                        <c:v>4.4900000000000001E-3</c:v>
                      </c:pt>
                      <c:pt idx="665">
                        <c:v>-3.5899999999999999E-3</c:v>
                      </c:pt>
                      <c:pt idx="666" formatCode="0.00E+00">
                        <c:v>-6.1334599999999997E-4</c:v>
                      </c:pt>
                      <c:pt idx="667">
                        <c:v>1.968E-2</c:v>
                      </c:pt>
                      <c:pt idx="668">
                        <c:v>2.248E-2</c:v>
                      </c:pt>
                      <c:pt idx="669">
                        <c:v>1.4109999999999999E-2</c:v>
                      </c:pt>
                      <c:pt idx="670">
                        <c:v>1.8600000000000001E-3</c:v>
                      </c:pt>
                      <c:pt idx="671">
                        <c:v>7.6299999999999996E-3</c:v>
                      </c:pt>
                      <c:pt idx="672">
                        <c:v>1.315E-2</c:v>
                      </c:pt>
                      <c:pt idx="673">
                        <c:v>1.55E-2</c:v>
                      </c:pt>
                      <c:pt idx="674">
                        <c:v>6.7400000000000003E-3</c:v>
                      </c:pt>
                      <c:pt idx="675">
                        <c:v>1.65E-3</c:v>
                      </c:pt>
                      <c:pt idx="676">
                        <c:v>-7.3099999999999997E-3</c:v>
                      </c:pt>
                      <c:pt idx="677">
                        <c:v>-1.0410000000000001E-2</c:v>
                      </c:pt>
                      <c:pt idx="678">
                        <c:v>1.06E-2</c:v>
                      </c:pt>
                      <c:pt idx="679">
                        <c:v>2.1919999999999999E-2</c:v>
                      </c:pt>
                      <c:pt idx="680">
                        <c:v>1.6619999999999999E-2</c:v>
                      </c:pt>
                      <c:pt idx="681">
                        <c:v>1.167E-2</c:v>
                      </c:pt>
                      <c:pt idx="682">
                        <c:v>1.553E-2</c:v>
                      </c:pt>
                      <c:pt idx="683">
                        <c:v>1.6279999999999999E-2</c:v>
                      </c:pt>
                      <c:pt idx="684">
                        <c:v>1.5339999999999999E-2</c:v>
                      </c:pt>
                      <c:pt idx="685">
                        <c:v>3.6700000000000001E-3</c:v>
                      </c:pt>
                      <c:pt idx="686">
                        <c:v>1.7600000000000001E-3</c:v>
                      </c:pt>
                      <c:pt idx="687">
                        <c:v>2.06E-2</c:v>
                      </c:pt>
                      <c:pt idx="688">
                        <c:v>4.9820000000000003E-2</c:v>
                      </c:pt>
                      <c:pt idx="689">
                        <c:v>4.7600000000000003E-2</c:v>
                      </c:pt>
                      <c:pt idx="690">
                        <c:v>2.01E-2</c:v>
                      </c:pt>
                      <c:pt idx="691">
                        <c:v>4.1399999999999996E-3</c:v>
                      </c:pt>
                      <c:pt idx="692">
                        <c:v>2.3609999999999999E-2</c:v>
                      </c:pt>
                      <c:pt idx="693">
                        <c:v>4.8989999999999999E-2</c:v>
                      </c:pt>
                      <c:pt idx="694">
                        <c:v>4.4010000000000001E-2</c:v>
                      </c:pt>
                      <c:pt idx="695">
                        <c:v>3.7440000000000001E-2</c:v>
                      </c:pt>
                      <c:pt idx="696">
                        <c:v>6.6040000000000001E-2</c:v>
                      </c:pt>
                      <c:pt idx="697">
                        <c:v>9.622E-2</c:v>
                      </c:pt>
                      <c:pt idx="698">
                        <c:v>9.0469999999999995E-2</c:v>
                      </c:pt>
                      <c:pt idx="699">
                        <c:v>5.0459999999999998E-2</c:v>
                      </c:pt>
                      <c:pt idx="700">
                        <c:v>3.5569999999999997E-2</c:v>
                      </c:pt>
                      <c:pt idx="701">
                        <c:v>5.21E-2</c:v>
                      </c:pt>
                      <c:pt idx="702">
                        <c:v>6.003E-2</c:v>
                      </c:pt>
                      <c:pt idx="703">
                        <c:v>5.2679999999999998E-2</c:v>
                      </c:pt>
                      <c:pt idx="704">
                        <c:v>5.2359999999999997E-2</c:v>
                      </c:pt>
                      <c:pt idx="705">
                        <c:v>7.356E-2</c:v>
                      </c:pt>
                      <c:pt idx="706">
                        <c:v>0.11104</c:v>
                      </c:pt>
                      <c:pt idx="707">
                        <c:v>0.12205000000000001</c:v>
                      </c:pt>
                      <c:pt idx="708">
                        <c:v>9.0939999999999993E-2</c:v>
                      </c:pt>
                      <c:pt idx="709">
                        <c:v>4.6240000000000003E-2</c:v>
                      </c:pt>
                      <c:pt idx="710">
                        <c:v>3.6110000000000003E-2</c:v>
                      </c:pt>
                      <c:pt idx="711">
                        <c:v>5.0369999999999998E-2</c:v>
                      </c:pt>
                      <c:pt idx="712">
                        <c:v>6.8720000000000003E-2</c:v>
                      </c:pt>
                      <c:pt idx="713">
                        <c:v>8.9349999999999999E-2</c:v>
                      </c:pt>
                      <c:pt idx="714">
                        <c:v>9.2609999999999998E-2</c:v>
                      </c:pt>
                      <c:pt idx="715">
                        <c:v>9.6009999999999998E-2</c:v>
                      </c:pt>
                      <c:pt idx="716">
                        <c:v>9.4600000000000004E-2</c:v>
                      </c:pt>
                      <c:pt idx="717">
                        <c:v>0.10425</c:v>
                      </c:pt>
                      <c:pt idx="718">
                        <c:v>0.10468</c:v>
                      </c:pt>
                      <c:pt idx="719">
                        <c:v>0.10402</c:v>
                      </c:pt>
                      <c:pt idx="720">
                        <c:v>8.8830000000000006E-2</c:v>
                      </c:pt>
                      <c:pt idx="721">
                        <c:v>7.8090000000000007E-2</c:v>
                      </c:pt>
                      <c:pt idx="722">
                        <c:v>8.7249999999999994E-2</c:v>
                      </c:pt>
                      <c:pt idx="723">
                        <c:v>0.11405999999999999</c:v>
                      </c:pt>
                      <c:pt idx="724">
                        <c:v>0.13683999999999999</c:v>
                      </c:pt>
                      <c:pt idx="725">
                        <c:v>0.14824000000000001</c:v>
                      </c:pt>
                      <c:pt idx="726">
                        <c:v>0.15819</c:v>
                      </c:pt>
                      <c:pt idx="727">
                        <c:v>0.16062000000000001</c:v>
                      </c:pt>
                      <c:pt idx="728">
                        <c:v>0.15512999999999999</c:v>
                      </c:pt>
                      <c:pt idx="729">
                        <c:v>0.15356</c:v>
                      </c:pt>
                      <c:pt idx="730">
                        <c:v>0.15534000000000001</c:v>
                      </c:pt>
                      <c:pt idx="731">
                        <c:v>0.16614999999999999</c:v>
                      </c:pt>
                      <c:pt idx="732">
                        <c:v>0.16927</c:v>
                      </c:pt>
                      <c:pt idx="733">
                        <c:v>0.1704</c:v>
                      </c:pt>
                      <c:pt idx="734">
                        <c:v>0.1767</c:v>
                      </c:pt>
                      <c:pt idx="735">
                        <c:v>0.16769000000000001</c:v>
                      </c:pt>
                      <c:pt idx="736">
                        <c:v>0.1573</c:v>
                      </c:pt>
                      <c:pt idx="737">
                        <c:v>0.15729000000000001</c:v>
                      </c:pt>
                      <c:pt idx="738">
                        <c:v>0.18753</c:v>
                      </c:pt>
                      <c:pt idx="739">
                        <c:v>0.19602</c:v>
                      </c:pt>
                      <c:pt idx="740">
                        <c:v>0.18756999999999999</c:v>
                      </c:pt>
                      <c:pt idx="741">
                        <c:v>0.17469000000000001</c:v>
                      </c:pt>
                      <c:pt idx="742">
                        <c:v>0.18357000000000001</c:v>
                      </c:pt>
                      <c:pt idx="743">
                        <c:v>0.20605000000000001</c:v>
                      </c:pt>
                      <c:pt idx="744">
                        <c:v>0.22413</c:v>
                      </c:pt>
                      <c:pt idx="745">
                        <c:v>0.24923999999999999</c:v>
                      </c:pt>
                      <c:pt idx="746">
                        <c:v>0.26948</c:v>
                      </c:pt>
                      <c:pt idx="747">
                        <c:v>0.25380999999999998</c:v>
                      </c:pt>
                      <c:pt idx="748">
                        <c:v>0.21662999999999999</c:v>
                      </c:pt>
                      <c:pt idx="749">
                        <c:v>0.19807</c:v>
                      </c:pt>
                      <c:pt idx="750">
                        <c:v>0.22323999999999999</c:v>
                      </c:pt>
                      <c:pt idx="751">
                        <c:v>0.22900000000000001</c:v>
                      </c:pt>
                      <c:pt idx="752">
                        <c:v>0.23485</c:v>
                      </c:pt>
                      <c:pt idx="753">
                        <c:v>0.22667999999999999</c:v>
                      </c:pt>
                      <c:pt idx="754">
                        <c:v>0.24041999999999999</c:v>
                      </c:pt>
                      <c:pt idx="755">
                        <c:v>0.25351000000000001</c:v>
                      </c:pt>
                      <c:pt idx="756">
                        <c:v>0.26984000000000002</c:v>
                      </c:pt>
                      <c:pt idx="757">
                        <c:v>0.28766000000000003</c:v>
                      </c:pt>
                      <c:pt idx="758">
                        <c:v>0.28937000000000002</c:v>
                      </c:pt>
                      <c:pt idx="759">
                        <c:v>0.26951999999999998</c:v>
                      </c:pt>
                      <c:pt idx="760">
                        <c:v>0.26252999999999999</c:v>
                      </c:pt>
                      <c:pt idx="761">
                        <c:v>0.27623999999999999</c:v>
                      </c:pt>
                      <c:pt idx="762">
                        <c:v>0.30848999999999999</c:v>
                      </c:pt>
                      <c:pt idx="763">
                        <c:v>0.30884</c:v>
                      </c:pt>
                      <c:pt idx="764">
                        <c:v>0.31768000000000002</c:v>
                      </c:pt>
                      <c:pt idx="765">
                        <c:v>0.27711999999999998</c:v>
                      </c:pt>
                      <c:pt idx="766">
                        <c:v>0.26999000000000001</c:v>
                      </c:pt>
                      <c:pt idx="767">
                        <c:v>0.26616000000000001</c:v>
                      </c:pt>
                      <c:pt idx="768">
                        <c:v>0.26843</c:v>
                      </c:pt>
                      <c:pt idx="769">
                        <c:v>0.24642</c:v>
                      </c:pt>
                      <c:pt idx="770">
                        <c:v>0.24335000000000001</c:v>
                      </c:pt>
                      <c:pt idx="771">
                        <c:v>0.23363999999999999</c:v>
                      </c:pt>
                      <c:pt idx="772">
                        <c:v>0.23487</c:v>
                      </c:pt>
                      <c:pt idx="773">
                        <c:v>0.23713000000000001</c:v>
                      </c:pt>
                      <c:pt idx="774">
                        <c:v>0.22189</c:v>
                      </c:pt>
                      <c:pt idx="775">
                        <c:v>0.19855999999999999</c:v>
                      </c:pt>
                      <c:pt idx="776">
                        <c:v>0.20177</c:v>
                      </c:pt>
                      <c:pt idx="777">
                        <c:v>0.22059999999999999</c:v>
                      </c:pt>
                      <c:pt idx="778">
                        <c:v>0.22503000000000001</c:v>
                      </c:pt>
                      <c:pt idx="779">
                        <c:v>0.22122</c:v>
                      </c:pt>
                      <c:pt idx="780">
                        <c:v>0.20337</c:v>
                      </c:pt>
                      <c:pt idx="781">
                        <c:v>0.16578000000000001</c:v>
                      </c:pt>
                      <c:pt idx="782">
                        <c:v>0.14061999999999999</c:v>
                      </c:pt>
                      <c:pt idx="783">
                        <c:v>0.12716</c:v>
                      </c:pt>
                      <c:pt idx="784">
                        <c:v>0.11275</c:v>
                      </c:pt>
                      <c:pt idx="785">
                        <c:v>9.9709999999999993E-2</c:v>
                      </c:pt>
                      <c:pt idx="786">
                        <c:v>0.12456</c:v>
                      </c:pt>
                      <c:pt idx="787">
                        <c:v>0.15540999999999999</c:v>
                      </c:pt>
                      <c:pt idx="788">
                        <c:v>0.15719</c:v>
                      </c:pt>
                      <c:pt idx="789">
                        <c:v>0.14297000000000001</c:v>
                      </c:pt>
                      <c:pt idx="790">
                        <c:v>0.12305000000000001</c:v>
                      </c:pt>
                      <c:pt idx="791">
                        <c:v>0.12942000000000001</c:v>
                      </c:pt>
                      <c:pt idx="792">
                        <c:v>0.13263</c:v>
                      </c:pt>
                      <c:pt idx="793">
                        <c:v>0.13253999999999999</c:v>
                      </c:pt>
                      <c:pt idx="794">
                        <c:v>0.11897000000000001</c:v>
                      </c:pt>
                      <c:pt idx="795">
                        <c:v>0.11011</c:v>
                      </c:pt>
                      <c:pt idx="796">
                        <c:v>0.11201999999999999</c:v>
                      </c:pt>
                      <c:pt idx="797">
                        <c:v>0.15479000000000001</c:v>
                      </c:pt>
                      <c:pt idx="798">
                        <c:v>0.16233</c:v>
                      </c:pt>
                      <c:pt idx="799">
                        <c:v>0.1235</c:v>
                      </c:pt>
                      <c:pt idx="800">
                        <c:v>0.12365</c:v>
                      </c:pt>
                      <c:pt idx="801">
                        <c:v>0.15565999999999999</c:v>
                      </c:pt>
                      <c:pt idx="802">
                        <c:v>0.11418</c:v>
                      </c:pt>
                      <c:pt idx="803">
                        <c:v>9.6210000000000004E-2</c:v>
                      </c:pt>
                      <c:pt idx="804">
                        <c:v>0.12716</c:v>
                      </c:pt>
                      <c:pt idx="805">
                        <c:v>0.14752999999999999</c:v>
                      </c:pt>
                      <c:pt idx="806">
                        <c:v>0.11148</c:v>
                      </c:pt>
                      <c:pt idx="807">
                        <c:v>0.11247</c:v>
                      </c:pt>
                      <c:pt idx="808">
                        <c:v>0.12625</c:v>
                      </c:pt>
                      <c:pt idx="809">
                        <c:v>0.13124</c:v>
                      </c:pt>
                      <c:pt idx="810">
                        <c:v>0.13596</c:v>
                      </c:pt>
                      <c:pt idx="811">
                        <c:v>0.12438</c:v>
                      </c:pt>
                      <c:pt idx="812">
                        <c:v>0.11284</c:v>
                      </c:pt>
                      <c:pt idx="813">
                        <c:v>0.10410999999999999</c:v>
                      </c:pt>
                      <c:pt idx="814">
                        <c:v>0.11194999999999999</c:v>
                      </c:pt>
                      <c:pt idx="815">
                        <c:v>0.13941000000000001</c:v>
                      </c:pt>
                      <c:pt idx="816">
                        <c:v>0.16696</c:v>
                      </c:pt>
                      <c:pt idx="817">
                        <c:v>0.17163</c:v>
                      </c:pt>
                      <c:pt idx="818">
                        <c:v>0.14610000000000001</c:v>
                      </c:pt>
                      <c:pt idx="819">
                        <c:v>0.13582</c:v>
                      </c:pt>
                      <c:pt idx="820">
                        <c:v>0.15103</c:v>
                      </c:pt>
                      <c:pt idx="821">
                        <c:v>0.18445</c:v>
                      </c:pt>
                      <c:pt idx="822">
                        <c:v>0.19808999999999999</c:v>
                      </c:pt>
                      <c:pt idx="823">
                        <c:v>0.18776000000000001</c:v>
                      </c:pt>
                      <c:pt idx="824">
                        <c:v>0.17707999999999999</c:v>
                      </c:pt>
                      <c:pt idx="825">
                        <c:v>0.18670999999999999</c:v>
                      </c:pt>
                      <c:pt idx="826">
                        <c:v>0.18026</c:v>
                      </c:pt>
                      <c:pt idx="827">
                        <c:v>0.18351000000000001</c:v>
                      </c:pt>
                      <c:pt idx="828">
                        <c:v>0.17846999999999999</c:v>
                      </c:pt>
                      <c:pt idx="829">
                        <c:v>0.17258000000000001</c:v>
                      </c:pt>
                      <c:pt idx="830">
                        <c:v>0.16014</c:v>
                      </c:pt>
                      <c:pt idx="831">
                        <c:v>0.19105</c:v>
                      </c:pt>
                      <c:pt idx="832">
                        <c:v>0.20171</c:v>
                      </c:pt>
                      <c:pt idx="833">
                        <c:v>0.19119</c:v>
                      </c:pt>
                      <c:pt idx="834">
                        <c:v>0.18875</c:v>
                      </c:pt>
                      <c:pt idx="835">
                        <c:v>0.21279000000000001</c:v>
                      </c:pt>
                      <c:pt idx="836">
                        <c:v>0.22567000000000001</c:v>
                      </c:pt>
                      <c:pt idx="837">
                        <c:v>0.21489</c:v>
                      </c:pt>
                      <c:pt idx="838">
                        <c:v>0.2099</c:v>
                      </c:pt>
                      <c:pt idx="839">
                        <c:v>0.20499999999999999</c:v>
                      </c:pt>
                      <c:pt idx="840">
                        <c:v>0.21131</c:v>
                      </c:pt>
                      <c:pt idx="841">
                        <c:v>0.26378000000000001</c:v>
                      </c:pt>
                      <c:pt idx="842">
                        <c:v>0.32665</c:v>
                      </c:pt>
                      <c:pt idx="843">
                        <c:v>0.33226</c:v>
                      </c:pt>
                      <c:pt idx="844">
                        <c:v>0.29252</c:v>
                      </c:pt>
                      <c:pt idx="845">
                        <c:v>0.28000999999999998</c:v>
                      </c:pt>
                      <c:pt idx="846">
                        <c:v>0.31857999999999997</c:v>
                      </c:pt>
                      <c:pt idx="847">
                        <c:v>0.36531000000000002</c:v>
                      </c:pt>
                      <c:pt idx="848">
                        <c:v>0.40067000000000003</c:v>
                      </c:pt>
                      <c:pt idx="849">
                        <c:v>0.40547</c:v>
                      </c:pt>
                      <c:pt idx="850">
                        <c:v>0.40577999999999997</c:v>
                      </c:pt>
                      <c:pt idx="851">
                        <c:v>0.40869</c:v>
                      </c:pt>
                      <c:pt idx="852">
                        <c:v>0.42831000000000002</c:v>
                      </c:pt>
                      <c:pt idx="853">
                        <c:v>0.46837000000000001</c:v>
                      </c:pt>
                      <c:pt idx="854">
                        <c:v>0.4904</c:v>
                      </c:pt>
                      <c:pt idx="855">
                        <c:v>0.49529000000000001</c:v>
                      </c:pt>
                      <c:pt idx="856">
                        <c:v>0.51734999999999998</c:v>
                      </c:pt>
                      <c:pt idx="857">
                        <c:v>0.56542999999999999</c:v>
                      </c:pt>
                      <c:pt idx="858">
                        <c:v>0.60163999999999995</c:v>
                      </c:pt>
                      <c:pt idx="859">
                        <c:v>0.64668000000000003</c:v>
                      </c:pt>
                      <c:pt idx="860">
                        <c:v>0.68035999999999996</c:v>
                      </c:pt>
                      <c:pt idx="861">
                        <c:v>0.71335999999999999</c:v>
                      </c:pt>
                      <c:pt idx="862">
                        <c:v>0.71247000000000005</c:v>
                      </c:pt>
                      <c:pt idx="863">
                        <c:v>0.72357000000000005</c:v>
                      </c:pt>
                      <c:pt idx="864">
                        <c:v>0.73594000000000004</c:v>
                      </c:pt>
                      <c:pt idx="865">
                        <c:v>0.81093999999999999</c:v>
                      </c:pt>
                      <c:pt idx="866">
                        <c:v>0.85797000000000001</c:v>
                      </c:pt>
                      <c:pt idx="867">
                        <c:v>0.87419999999999998</c:v>
                      </c:pt>
                      <c:pt idx="868">
                        <c:v>0.86329</c:v>
                      </c:pt>
                      <c:pt idx="869">
                        <c:v>0.90444999999999998</c:v>
                      </c:pt>
                      <c:pt idx="870">
                        <c:v>0.96443000000000001</c:v>
                      </c:pt>
                      <c:pt idx="871">
                        <c:v>1.0361199999999999</c:v>
                      </c:pt>
                      <c:pt idx="872">
                        <c:v>1.07958</c:v>
                      </c:pt>
                      <c:pt idx="873">
                        <c:v>1.10839</c:v>
                      </c:pt>
                      <c:pt idx="874">
                        <c:v>1.13273</c:v>
                      </c:pt>
                      <c:pt idx="875">
                        <c:v>1.18347</c:v>
                      </c:pt>
                      <c:pt idx="876">
                        <c:v>1.2301599999999999</c:v>
                      </c:pt>
                      <c:pt idx="877">
                        <c:v>1.2763199999999999</c:v>
                      </c:pt>
                      <c:pt idx="878">
                        <c:v>1.3175699999999999</c:v>
                      </c:pt>
                      <c:pt idx="879">
                        <c:v>1.35446</c:v>
                      </c:pt>
                      <c:pt idx="880">
                        <c:v>1.4029400000000001</c:v>
                      </c:pt>
                      <c:pt idx="881">
                        <c:v>1.4803500000000001</c:v>
                      </c:pt>
                      <c:pt idx="882">
                        <c:v>1.5156799999999999</c:v>
                      </c:pt>
                      <c:pt idx="883">
                        <c:v>1.49041</c:v>
                      </c:pt>
                      <c:pt idx="884">
                        <c:v>1.5297499999999999</c:v>
                      </c:pt>
                      <c:pt idx="885">
                        <c:v>1.6467700000000001</c:v>
                      </c:pt>
                      <c:pt idx="886">
                        <c:v>1.7255100000000001</c:v>
                      </c:pt>
                      <c:pt idx="887">
                        <c:v>1.7329699999999999</c:v>
                      </c:pt>
                      <c:pt idx="888">
                        <c:v>1.7447600000000001</c:v>
                      </c:pt>
                      <c:pt idx="889">
                        <c:v>1.74363</c:v>
                      </c:pt>
                      <c:pt idx="890">
                        <c:v>1.7708699999999999</c:v>
                      </c:pt>
                      <c:pt idx="891">
                        <c:v>1.8661099999999999</c:v>
                      </c:pt>
                      <c:pt idx="892">
                        <c:v>2.00535</c:v>
                      </c:pt>
                      <c:pt idx="893">
                        <c:v>2.0909200000000001</c:v>
                      </c:pt>
                      <c:pt idx="894">
                        <c:v>2.1133700000000002</c:v>
                      </c:pt>
                      <c:pt idx="895">
                        <c:v>2.1402700000000001</c:v>
                      </c:pt>
                      <c:pt idx="896">
                        <c:v>2.2100300000000002</c:v>
                      </c:pt>
                      <c:pt idx="897">
                        <c:v>2.3180200000000002</c:v>
                      </c:pt>
                      <c:pt idx="898">
                        <c:v>2.3568699999999998</c:v>
                      </c:pt>
                      <c:pt idx="899">
                        <c:v>2.3559999999999999</c:v>
                      </c:pt>
                      <c:pt idx="900">
                        <c:v>2.4024399999999999</c:v>
                      </c:pt>
                      <c:pt idx="901">
                        <c:v>2.4978500000000001</c:v>
                      </c:pt>
                      <c:pt idx="902">
                        <c:v>2.5503399999999998</c:v>
                      </c:pt>
                      <c:pt idx="903">
                        <c:v>2.5746799999999999</c:v>
                      </c:pt>
                      <c:pt idx="904">
                        <c:v>2.6323400000000001</c:v>
                      </c:pt>
                      <c:pt idx="905">
                        <c:v>2.7227399999999999</c:v>
                      </c:pt>
                      <c:pt idx="906">
                        <c:v>2.8239800000000002</c:v>
                      </c:pt>
                      <c:pt idx="907">
                        <c:v>2.92883</c:v>
                      </c:pt>
                      <c:pt idx="908">
                        <c:v>3.0146500000000001</c:v>
                      </c:pt>
                      <c:pt idx="909">
                        <c:v>3.0696699999999999</c:v>
                      </c:pt>
                      <c:pt idx="910">
                        <c:v>3.1434500000000001</c:v>
                      </c:pt>
                      <c:pt idx="911">
                        <c:v>3.2777799999999999</c:v>
                      </c:pt>
                      <c:pt idx="912">
                        <c:v>3.4295800000000001</c:v>
                      </c:pt>
                      <c:pt idx="913">
                        <c:v>3.5134300000000001</c:v>
                      </c:pt>
                      <c:pt idx="914">
                        <c:v>3.5943499999999999</c:v>
                      </c:pt>
                      <c:pt idx="915">
                        <c:v>3.6975199999999999</c:v>
                      </c:pt>
                      <c:pt idx="916">
                        <c:v>3.74871</c:v>
                      </c:pt>
                      <c:pt idx="917">
                        <c:v>3.74159</c:v>
                      </c:pt>
                      <c:pt idx="918">
                        <c:v>3.8313299999999999</c:v>
                      </c:pt>
                      <c:pt idx="919">
                        <c:v>4.0141299999999998</c:v>
                      </c:pt>
                      <c:pt idx="920">
                        <c:v>4.1640899999999998</c:v>
                      </c:pt>
                      <c:pt idx="921">
                        <c:v>4.2171700000000003</c:v>
                      </c:pt>
                      <c:pt idx="922">
                        <c:v>4.2912699999999999</c:v>
                      </c:pt>
                      <c:pt idx="923">
                        <c:v>4.4455099999999996</c:v>
                      </c:pt>
                      <c:pt idx="924">
                        <c:v>4.5648799999999996</c:v>
                      </c:pt>
                      <c:pt idx="925">
                        <c:v>4.6750100000000003</c:v>
                      </c:pt>
                      <c:pt idx="926">
                        <c:v>4.7790699999999999</c:v>
                      </c:pt>
                      <c:pt idx="927">
                        <c:v>4.9190300000000002</c:v>
                      </c:pt>
                      <c:pt idx="928">
                        <c:v>5.0127499999999996</c:v>
                      </c:pt>
                      <c:pt idx="929">
                        <c:v>5.1225500000000004</c:v>
                      </c:pt>
                      <c:pt idx="930">
                        <c:v>5.2236700000000003</c:v>
                      </c:pt>
                      <c:pt idx="931">
                        <c:v>5.3465999999999996</c:v>
                      </c:pt>
                      <c:pt idx="932">
                        <c:v>5.4426800000000002</c:v>
                      </c:pt>
                      <c:pt idx="933">
                        <c:v>5.5180199999999999</c:v>
                      </c:pt>
                      <c:pt idx="934">
                        <c:v>5.5728099999999996</c:v>
                      </c:pt>
                      <c:pt idx="935">
                        <c:v>5.61456</c:v>
                      </c:pt>
                      <c:pt idx="936">
                        <c:v>5.6184399999999997</c:v>
                      </c:pt>
                      <c:pt idx="937">
                        <c:v>5.63652</c:v>
                      </c:pt>
                      <c:pt idx="938">
                        <c:v>5.6214399999999998</c:v>
                      </c:pt>
                      <c:pt idx="939">
                        <c:v>5.6311900000000001</c:v>
                      </c:pt>
                      <c:pt idx="940">
                        <c:v>5.6868299999999996</c:v>
                      </c:pt>
                      <c:pt idx="941">
                        <c:v>5.6748900000000004</c:v>
                      </c:pt>
                      <c:pt idx="942">
                        <c:v>5.6055599999999997</c:v>
                      </c:pt>
                      <c:pt idx="943">
                        <c:v>5.5372899999999996</c:v>
                      </c:pt>
                      <c:pt idx="944">
                        <c:v>5.4875600000000002</c:v>
                      </c:pt>
                      <c:pt idx="945">
                        <c:v>5.3862399999999999</c:v>
                      </c:pt>
                      <c:pt idx="946">
                        <c:v>5.2975000000000003</c:v>
                      </c:pt>
                      <c:pt idx="947">
                        <c:v>5.2329800000000004</c:v>
                      </c:pt>
                      <c:pt idx="948">
                        <c:v>5.1528600000000004</c:v>
                      </c:pt>
                      <c:pt idx="949">
                        <c:v>5.0567700000000002</c:v>
                      </c:pt>
                      <c:pt idx="950">
                        <c:v>4.9500900000000003</c:v>
                      </c:pt>
                      <c:pt idx="951">
                        <c:v>4.8687899999999997</c:v>
                      </c:pt>
                      <c:pt idx="952">
                        <c:v>4.76098</c:v>
                      </c:pt>
                      <c:pt idx="953">
                        <c:v>4.6201100000000004</c:v>
                      </c:pt>
                      <c:pt idx="954">
                        <c:v>4.5144799999999998</c:v>
                      </c:pt>
                      <c:pt idx="955">
                        <c:v>4.4897799999999997</c:v>
                      </c:pt>
                      <c:pt idx="956">
                        <c:v>4.4609199999999998</c:v>
                      </c:pt>
                      <c:pt idx="957">
                        <c:v>4.4007199999999997</c:v>
                      </c:pt>
                      <c:pt idx="958">
                        <c:v>4.3369900000000001</c:v>
                      </c:pt>
                      <c:pt idx="959">
                        <c:v>4.3139200000000004</c:v>
                      </c:pt>
                      <c:pt idx="960">
                        <c:v>4.3078700000000003</c:v>
                      </c:pt>
                      <c:pt idx="961">
                        <c:v>4.2573400000000001</c:v>
                      </c:pt>
                      <c:pt idx="962">
                        <c:v>4.2178800000000001</c:v>
                      </c:pt>
                      <c:pt idx="963">
                        <c:v>4.2156700000000003</c:v>
                      </c:pt>
                      <c:pt idx="964">
                        <c:v>4.2349100000000002</c:v>
                      </c:pt>
                      <c:pt idx="965">
                        <c:v>4.2518799999999999</c:v>
                      </c:pt>
                      <c:pt idx="966">
                        <c:v>4.2962800000000003</c:v>
                      </c:pt>
                      <c:pt idx="967">
                        <c:v>4.3408600000000002</c:v>
                      </c:pt>
                      <c:pt idx="968">
                        <c:v>4.3101099999999999</c:v>
                      </c:pt>
                      <c:pt idx="969">
                        <c:v>4.2528100000000002</c:v>
                      </c:pt>
                      <c:pt idx="970">
                        <c:v>4.3003499999999999</c:v>
                      </c:pt>
                      <c:pt idx="971">
                        <c:v>4.3857999999999997</c:v>
                      </c:pt>
                      <c:pt idx="972">
                        <c:v>4.4722099999999996</c:v>
                      </c:pt>
                      <c:pt idx="973">
                        <c:v>4.5047199999999998</c:v>
                      </c:pt>
                      <c:pt idx="974">
                        <c:v>4.6232800000000003</c:v>
                      </c:pt>
                      <c:pt idx="975">
                        <c:v>4.6958900000000003</c:v>
                      </c:pt>
                      <c:pt idx="976">
                        <c:v>4.70838</c:v>
                      </c:pt>
                      <c:pt idx="977">
                        <c:v>4.7330899999999998</c:v>
                      </c:pt>
                      <c:pt idx="978">
                        <c:v>4.8030400000000002</c:v>
                      </c:pt>
                      <c:pt idx="979">
                        <c:v>4.8289200000000001</c:v>
                      </c:pt>
                      <c:pt idx="980">
                        <c:v>4.7937700000000003</c:v>
                      </c:pt>
                      <c:pt idx="981">
                        <c:v>4.7896099999999997</c:v>
                      </c:pt>
                      <c:pt idx="982">
                        <c:v>4.7820799999999997</c:v>
                      </c:pt>
                      <c:pt idx="983">
                        <c:v>4.7255599999999998</c:v>
                      </c:pt>
                      <c:pt idx="984">
                        <c:v>4.6416599999999999</c:v>
                      </c:pt>
                      <c:pt idx="985">
                        <c:v>4.5147700000000004</c:v>
                      </c:pt>
                      <c:pt idx="986">
                        <c:v>4.4436600000000004</c:v>
                      </c:pt>
                      <c:pt idx="987">
                        <c:v>4.3753799999999998</c:v>
                      </c:pt>
                      <c:pt idx="988">
                        <c:v>4.2576599999999996</c:v>
                      </c:pt>
                      <c:pt idx="989">
                        <c:v>4.0842900000000002</c:v>
                      </c:pt>
                      <c:pt idx="990">
                        <c:v>3.9468999999999999</c:v>
                      </c:pt>
                      <c:pt idx="991">
                        <c:v>3.8045300000000002</c:v>
                      </c:pt>
                      <c:pt idx="992">
                        <c:v>3.5944699999999998</c:v>
                      </c:pt>
                      <c:pt idx="993">
                        <c:v>3.4027400000000001</c:v>
                      </c:pt>
                      <c:pt idx="994">
                        <c:v>3.29128</c:v>
                      </c:pt>
                      <c:pt idx="995">
                        <c:v>3.2104400000000002</c:v>
                      </c:pt>
                      <c:pt idx="996">
                        <c:v>3.0892599999999999</c:v>
                      </c:pt>
                      <c:pt idx="997">
                        <c:v>2.9489399999999999</c:v>
                      </c:pt>
                      <c:pt idx="998">
                        <c:v>2.8613599999999999</c:v>
                      </c:pt>
                      <c:pt idx="999">
                        <c:v>2.78518</c:v>
                      </c:pt>
                      <c:pt idx="1000">
                        <c:v>2.6943000000000001</c:v>
                      </c:pt>
                      <c:pt idx="1001">
                        <c:v>2.6035499999999998</c:v>
                      </c:pt>
                      <c:pt idx="1002">
                        <c:v>2.5366</c:v>
                      </c:pt>
                      <c:pt idx="1003">
                        <c:v>2.4947900000000001</c:v>
                      </c:pt>
                      <c:pt idx="1004">
                        <c:v>2.4431500000000002</c:v>
                      </c:pt>
                      <c:pt idx="1005">
                        <c:v>2.38591</c:v>
                      </c:pt>
                      <c:pt idx="1006">
                        <c:v>2.3246899999999999</c:v>
                      </c:pt>
                      <c:pt idx="1007">
                        <c:v>2.2965300000000002</c:v>
                      </c:pt>
                      <c:pt idx="1008">
                        <c:v>2.2785500000000001</c:v>
                      </c:pt>
                      <c:pt idx="1009">
                        <c:v>2.2812199999999998</c:v>
                      </c:pt>
                      <c:pt idx="1010">
                        <c:v>2.2780200000000002</c:v>
                      </c:pt>
                      <c:pt idx="1011">
                        <c:v>2.2519200000000001</c:v>
                      </c:pt>
                      <c:pt idx="1012">
                        <c:v>2.20946</c:v>
                      </c:pt>
                      <c:pt idx="1013">
                        <c:v>2.2662800000000001</c:v>
                      </c:pt>
                      <c:pt idx="1014">
                        <c:v>2.3475199999999998</c:v>
                      </c:pt>
                      <c:pt idx="1015">
                        <c:v>2.35568</c:v>
                      </c:pt>
                      <c:pt idx="1016">
                        <c:v>2.3024800000000001</c:v>
                      </c:pt>
                      <c:pt idx="1017">
                        <c:v>2.2632099999999999</c:v>
                      </c:pt>
                      <c:pt idx="1018">
                        <c:v>2.2458999999999998</c:v>
                      </c:pt>
                      <c:pt idx="1019">
                        <c:v>2.2591899999999998</c:v>
                      </c:pt>
                      <c:pt idx="1020">
                        <c:v>2.2852600000000001</c:v>
                      </c:pt>
                      <c:pt idx="1021">
                        <c:v>2.2976299999999998</c:v>
                      </c:pt>
                      <c:pt idx="1022">
                        <c:v>2.2740100000000001</c:v>
                      </c:pt>
                      <c:pt idx="1023">
                        <c:v>2.27291</c:v>
                      </c:pt>
                      <c:pt idx="1024">
                        <c:v>2.25021</c:v>
                      </c:pt>
                      <c:pt idx="1025">
                        <c:v>2.27163</c:v>
                      </c:pt>
                      <c:pt idx="1026">
                        <c:v>2.2822399999999998</c:v>
                      </c:pt>
                      <c:pt idx="1027">
                        <c:v>2.29678</c:v>
                      </c:pt>
                      <c:pt idx="1028">
                        <c:v>2.2884899999999999</c:v>
                      </c:pt>
                      <c:pt idx="1029">
                        <c:v>2.2933500000000002</c:v>
                      </c:pt>
                      <c:pt idx="1030">
                        <c:v>2.2721</c:v>
                      </c:pt>
                      <c:pt idx="1031">
                        <c:v>2.2745000000000002</c:v>
                      </c:pt>
                      <c:pt idx="1032">
                        <c:v>2.2871299999999999</c:v>
                      </c:pt>
                      <c:pt idx="1033">
                        <c:v>2.2798699999999998</c:v>
                      </c:pt>
                      <c:pt idx="1034">
                        <c:v>2.2659500000000001</c:v>
                      </c:pt>
                      <c:pt idx="1035">
                        <c:v>2.2593800000000002</c:v>
                      </c:pt>
                      <c:pt idx="1036">
                        <c:v>2.2600600000000002</c:v>
                      </c:pt>
                      <c:pt idx="1037">
                        <c:v>2.27752</c:v>
                      </c:pt>
                      <c:pt idx="1038">
                        <c:v>2.3632200000000001</c:v>
                      </c:pt>
                      <c:pt idx="1039">
                        <c:v>2.3584200000000002</c:v>
                      </c:pt>
                      <c:pt idx="1040">
                        <c:v>2.29393</c:v>
                      </c:pt>
                      <c:pt idx="1041">
                        <c:v>2.2305299999999999</c:v>
                      </c:pt>
                      <c:pt idx="1042">
                        <c:v>2.2235</c:v>
                      </c:pt>
                      <c:pt idx="1043">
                        <c:v>2.19631</c:v>
                      </c:pt>
                      <c:pt idx="1044">
                        <c:v>2.1918000000000002</c:v>
                      </c:pt>
                      <c:pt idx="1045">
                        <c:v>2.22092</c:v>
                      </c:pt>
                      <c:pt idx="1046">
                        <c:v>2.2215600000000002</c:v>
                      </c:pt>
                      <c:pt idx="1047">
                        <c:v>2.1981600000000001</c:v>
                      </c:pt>
                      <c:pt idx="1048">
                        <c:v>2.1785999999999999</c:v>
                      </c:pt>
                      <c:pt idx="1049">
                        <c:v>2.1594600000000002</c:v>
                      </c:pt>
                      <c:pt idx="1050">
                        <c:v>2.1330300000000002</c:v>
                      </c:pt>
                      <c:pt idx="1051">
                        <c:v>2.1633399999999998</c:v>
                      </c:pt>
                      <c:pt idx="1052">
                        <c:v>2.2159399999999998</c:v>
                      </c:pt>
                      <c:pt idx="1053">
                        <c:v>2.23407</c:v>
                      </c:pt>
                      <c:pt idx="1054">
                        <c:v>2.2008200000000002</c:v>
                      </c:pt>
                      <c:pt idx="1055">
                        <c:v>2.1632699999999998</c:v>
                      </c:pt>
                      <c:pt idx="1056">
                        <c:v>2.1475300000000002</c:v>
                      </c:pt>
                      <c:pt idx="1057">
                        <c:v>2.1657600000000001</c:v>
                      </c:pt>
                      <c:pt idx="1058">
                        <c:v>2.1686999999999999</c:v>
                      </c:pt>
                      <c:pt idx="1059">
                        <c:v>2.12039</c:v>
                      </c:pt>
                      <c:pt idx="1060">
                        <c:v>2.1075499999999998</c:v>
                      </c:pt>
                      <c:pt idx="1061">
                        <c:v>2.0783999999999998</c:v>
                      </c:pt>
                      <c:pt idx="1062">
                        <c:v>2.0283600000000002</c:v>
                      </c:pt>
                      <c:pt idx="1063">
                        <c:v>1.9641999999999999</c:v>
                      </c:pt>
                      <c:pt idx="1064">
                        <c:v>1.97678</c:v>
                      </c:pt>
                      <c:pt idx="1065">
                        <c:v>1.9732499999999999</c:v>
                      </c:pt>
                      <c:pt idx="1066">
                        <c:v>1.9383300000000001</c:v>
                      </c:pt>
                      <c:pt idx="1067">
                        <c:v>1.8992</c:v>
                      </c:pt>
                      <c:pt idx="1068">
                        <c:v>1.8786</c:v>
                      </c:pt>
                      <c:pt idx="1069">
                        <c:v>1.8434900000000001</c:v>
                      </c:pt>
                      <c:pt idx="1070">
                        <c:v>1.8126800000000001</c:v>
                      </c:pt>
                      <c:pt idx="1071">
                        <c:v>1.7891300000000001</c:v>
                      </c:pt>
                      <c:pt idx="1072">
                        <c:v>1.75162</c:v>
                      </c:pt>
                      <c:pt idx="1073">
                        <c:v>1.70872</c:v>
                      </c:pt>
                      <c:pt idx="1074">
                        <c:v>1.6731799999999999</c:v>
                      </c:pt>
                      <c:pt idx="1075">
                        <c:v>1.66212</c:v>
                      </c:pt>
                      <c:pt idx="1076">
                        <c:v>1.61568</c:v>
                      </c:pt>
                      <c:pt idx="1077">
                        <c:v>1.5778000000000001</c:v>
                      </c:pt>
                      <c:pt idx="1078">
                        <c:v>1.5306</c:v>
                      </c:pt>
                      <c:pt idx="1079">
                        <c:v>1.4959499999999999</c:v>
                      </c:pt>
                      <c:pt idx="1080">
                        <c:v>1.4351</c:v>
                      </c:pt>
                      <c:pt idx="1081">
                        <c:v>1.3781000000000001</c:v>
                      </c:pt>
                      <c:pt idx="1082">
                        <c:v>1.33866</c:v>
                      </c:pt>
                      <c:pt idx="1083">
                        <c:v>1.35205</c:v>
                      </c:pt>
                      <c:pt idx="1084">
                        <c:v>1.3610199999999999</c:v>
                      </c:pt>
                      <c:pt idx="1085">
                        <c:v>1.31531</c:v>
                      </c:pt>
                      <c:pt idx="1086">
                        <c:v>1.2639499999999999</c:v>
                      </c:pt>
                      <c:pt idx="1087">
                        <c:v>1.2608999999999999</c:v>
                      </c:pt>
                      <c:pt idx="1088">
                        <c:v>1.2371799999999999</c:v>
                      </c:pt>
                      <c:pt idx="1089">
                        <c:v>1.18302</c:v>
                      </c:pt>
                      <c:pt idx="1090">
                        <c:v>1.1656500000000001</c:v>
                      </c:pt>
                      <c:pt idx="1091">
                        <c:v>1.15642</c:v>
                      </c:pt>
                      <c:pt idx="1092">
                        <c:v>1.1282399999999999</c:v>
                      </c:pt>
                      <c:pt idx="1093">
                        <c:v>1.0922099999999999</c:v>
                      </c:pt>
                      <c:pt idx="1094">
                        <c:v>1.0422100000000001</c:v>
                      </c:pt>
                      <c:pt idx="1095">
                        <c:v>1.0075799999999999</c:v>
                      </c:pt>
                      <c:pt idx="1096">
                        <c:v>1.0025599999999999</c:v>
                      </c:pt>
                      <c:pt idx="1097">
                        <c:v>0.99046000000000001</c:v>
                      </c:pt>
                      <c:pt idx="1098">
                        <c:v>0.95365</c:v>
                      </c:pt>
                      <c:pt idx="1099">
                        <c:v>0.93120000000000003</c:v>
                      </c:pt>
                      <c:pt idx="1100">
                        <c:v>0.92120999999999997</c:v>
                      </c:pt>
                      <c:pt idx="1101">
                        <c:v>0.89778999999999998</c:v>
                      </c:pt>
                      <c:pt idx="1102">
                        <c:v>0.87348999999999999</c:v>
                      </c:pt>
                      <c:pt idx="1103">
                        <c:v>0.86524999999999996</c:v>
                      </c:pt>
                      <c:pt idx="1104">
                        <c:v>0.85538999999999998</c:v>
                      </c:pt>
                      <c:pt idx="1105">
                        <c:v>0.82657999999999998</c:v>
                      </c:pt>
                      <c:pt idx="1106">
                        <c:v>0.79057999999999995</c:v>
                      </c:pt>
                      <c:pt idx="1107">
                        <c:v>0.77442999999999995</c:v>
                      </c:pt>
                      <c:pt idx="1108">
                        <c:v>0.77807000000000004</c:v>
                      </c:pt>
                      <c:pt idx="1109">
                        <c:v>0.76912000000000003</c:v>
                      </c:pt>
                      <c:pt idx="1110">
                        <c:v>0.73170999999999997</c:v>
                      </c:pt>
                      <c:pt idx="1111">
                        <c:v>0.69840999999999998</c:v>
                      </c:pt>
                      <c:pt idx="1112">
                        <c:v>0.70079999999999998</c:v>
                      </c:pt>
                      <c:pt idx="1113">
                        <c:v>0.69657999999999998</c:v>
                      </c:pt>
                      <c:pt idx="1114">
                        <c:v>0.68784000000000001</c:v>
                      </c:pt>
                      <c:pt idx="1115">
                        <c:v>0.68879000000000001</c:v>
                      </c:pt>
                      <c:pt idx="1116">
                        <c:v>0.69011</c:v>
                      </c:pt>
                      <c:pt idx="1117">
                        <c:v>0.65337000000000001</c:v>
                      </c:pt>
                      <c:pt idx="1118">
                        <c:v>0.62634999999999996</c:v>
                      </c:pt>
                      <c:pt idx="1119">
                        <c:v>0.61865999999999999</c:v>
                      </c:pt>
                      <c:pt idx="1120">
                        <c:v>0.63124999999999998</c:v>
                      </c:pt>
                      <c:pt idx="1121">
                        <c:v>0.622</c:v>
                      </c:pt>
                      <c:pt idx="1122">
                        <c:v>0.59333999999999998</c:v>
                      </c:pt>
                      <c:pt idx="1123">
                        <c:v>0.57777000000000001</c:v>
                      </c:pt>
                      <c:pt idx="1124">
                        <c:v>0.59125000000000005</c:v>
                      </c:pt>
                      <c:pt idx="1125">
                        <c:v>0.59909000000000001</c:v>
                      </c:pt>
                      <c:pt idx="1126">
                        <c:v>0.58721000000000001</c:v>
                      </c:pt>
                      <c:pt idx="1127">
                        <c:v>0.60323000000000004</c:v>
                      </c:pt>
                      <c:pt idx="1128">
                        <c:v>0.62350000000000005</c:v>
                      </c:pt>
                      <c:pt idx="1129">
                        <c:v>0.61433000000000004</c:v>
                      </c:pt>
                      <c:pt idx="1130">
                        <c:v>0.58377000000000001</c:v>
                      </c:pt>
                      <c:pt idx="1131">
                        <c:v>0.56689999999999996</c:v>
                      </c:pt>
                    </c:numCache>
                  </c:numRef>
                </c:yVal>
                <c:smooth val="1"/>
                <c:extLst xmlns:c15="http://schemas.microsoft.com/office/drawing/2012/chart">
                  <c:ext xmlns:c16="http://schemas.microsoft.com/office/drawing/2014/chart" uri="{C3380CC4-5D6E-409C-BE32-E72D297353CC}">
                    <c16:uniqueId val="{00000005-BA24-4D9A-B745-9BAE61DCA5D5}"/>
                  </c:ext>
                </c:extLst>
              </c15:ser>
            </c15:filteredScatterSeries>
            <c15:filteredScatterSeries>
              <c15:ser>
                <c:idx val="9"/>
                <c:order val="4"/>
                <c:tx>
                  <c:v>Cocoa butter (tempered 19C)</c:v>
                </c:tx>
                <c:marker>
                  <c:symbol val="none"/>
                </c:marker>
                <c:xVal>
                  <c:numRef>
                    <c:extLst xmlns:c15="http://schemas.microsoft.com/office/drawing/2012/chart">
                      <c:ext xmlns:c15="http://schemas.microsoft.com/office/drawing/2012/chart" uri="{02D57815-91ED-43cb-92C2-25804820EDAC}">
                        <c15:formulaRef>
                          <c15:sqref>CB_19C!$W$2:$W$1132</c15:sqref>
                        </c15:formulaRef>
                      </c:ext>
                    </c:extLst>
                    <c:numCache>
                      <c:formatCode>General</c:formatCode>
                      <c:ptCount val="1131"/>
                      <c:pt idx="0">
                        <c:v>0.32790999999999998</c:v>
                      </c:pt>
                      <c:pt idx="1">
                        <c:v>0.34286</c:v>
                      </c:pt>
                      <c:pt idx="2">
                        <c:v>0.35781000000000002</c:v>
                      </c:pt>
                      <c:pt idx="3">
                        <c:v>0.37275999999999998</c:v>
                      </c:pt>
                      <c:pt idx="4">
                        <c:v>0.38771</c:v>
                      </c:pt>
                      <c:pt idx="5">
                        <c:v>0.40266000000000002</c:v>
                      </c:pt>
                      <c:pt idx="6">
                        <c:v>0.41760999999999998</c:v>
                      </c:pt>
                      <c:pt idx="7">
                        <c:v>0.43257000000000001</c:v>
                      </c:pt>
                      <c:pt idx="8">
                        <c:v>0.44751999999999997</c:v>
                      </c:pt>
                      <c:pt idx="9">
                        <c:v>0.46246999999999999</c:v>
                      </c:pt>
                      <c:pt idx="10">
                        <c:v>0.47742000000000001</c:v>
                      </c:pt>
                      <c:pt idx="11">
                        <c:v>0.49236999999999997</c:v>
                      </c:pt>
                      <c:pt idx="12">
                        <c:v>0.50731999999999999</c:v>
                      </c:pt>
                      <c:pt idx="13">
                        <c:v>0.52227000000000001</c:v>
                      </c:pt>
                      <c:pt idx="14">
                        <c:v>0.53722999999999999</c:v>
                      </c:pt>
                      <c:pt idx="15">
                        <c:v>0.55218</c:v>
                      </c:pt>
                      <c:pt idx="16">
                        <c:v>0.56713000000000002</c:v>
                      </c:pt>
                      <c:pt idx="17">
                        <c:v>0.58208000000000004</c:v>
                      </c:pt>
                      <c:pt idx="18">
                        <c:v>0.59702999999999995</c:v>
                      </c:pt>
                      <c:pt idx="19">
                        <c:v>0.61197999999999997</c:v>
                      </c:pt>
                      <c:pt idx="20">
                        <c:v>0.62692999999999999</c:v>
                      </c:pt>
                      <c:pt idx="21">
                        <c:v>0.64188000000000001</c:v>
                      </c:pt>
                      <c:pt idx="22">
                        <c:v>0.65683999999999998</c:v>
                      </c:pt>
                      <c:pt idx="23">
                        <c:v>0.67179</c:v>
                      </c:pt>
                      <c:pt idx="24">
                        <c:v>0.68674000000000002</c:v>
                      </c:pt>
                      <c:pt idx="25">
                        <c:v>0.70169000000000004</c:v>
                      </c:pt>
                      <c:pt idx="26">
                        <c:v>0.71664000000000005</c:v>
                      </c:pt>
                      <c:pt idx="27">
                        <c:v>0.73158999999999996</c:v>
                      </c:pt>
                      <c:pt idx="28">
                        <c:v>0.74653999999999998</c:v>
                      </c:pt>
                      <c:pt idx="29">
                        <c:v>0.76149</c:v>
                      </c:pt>
                      <c:pt idx="30">
                        <c:v>0.77644000000000002</c:v>
                      </c:pt>
                      <c:pt idx="31">
                        <c:v>0.79139999999999999</c:v>
                      </c:pt>
                      <c:pt idx="32">
                        <c:v>0.80635000000000001</c:v>
                      </c:pt>
                      <c:pt idx="33">
                        <c:v>0.82130000000000003</c:v>
                      </c:pt>
                      <c:pt idx="34">
                        <c:v>0.83625000000000005</c:v>
                      </c:pt>
                      <c:pt idx="35">
                        <c:v>0.85119999999999996</c:v>
                      </c:pt>
                      <c:pt idx="36">
                        <c:v>0.86614999999999998</c:v>
                      </c:pt>
                      <c:pt idx="37">
                        <c:v>0.88109999999999999</c:v>
                      </c:pt>
                      <c:pt idx="38">
                        <c:v>0.89605000000000001</c:v>
                      </c:pt>
                      <c:pt idx="39">
                        <c:v>0.91100000000000003</c:v>
                      </c:pt>
                      <c:pt idx="40">
                        <c:v>0.92595000000000005</c:v>
                      </c:pt>
                      <c:pt idx="41">
                        <c:v>0.94089999999999996</c:v>
                      </c:pt>
                      <c:pt idx="42">
                        <c:v>0.95584999999999998</c:v>
                      </c:pt>
                      <c:pt idx="43">
                        <c:v>0.97080999999999995</c:v>
                      </c:pt>
                      <c:pt idx="44">
                        <c:v>0.98575999999999997</c:v>
                      </c:pt>
                      <c:pt idx="45">
                        <c:v>1.00071</c:v>
                      </c:pt>
                      <c:pt idx="46">
                        <c:v>1.01566</c:v>
                      </c:pt>
                      <c:pt idx="47">
                        <c:v>1.03061</c:v>
                      </c:pt>
                      <c:pt idx="48">
                        <c:v>1.04556</c:v>
                      </c:pt>
                      <c:pt idx="49">
                        <c:v>1.0605100000000001</c:v>
                      </c:pt>
                      <c:pt idx="50">
                        <c:v>1.0754600000000001</c:v>
                      </c:pt>
                      <c:pt idx="51">
                        <c:v>1.0904100000000001</c:v>
                      </c:pt>
                      <c:pt idx="52">
                        <c:v>1.1053599999999999</c:v>
                      </c:pt>
                      <c:pt idx="53">
                        <c:v>1.1203099999999999</c:v>
                      </c:pt>
                      <c:pt idx="54">
                        <c:v>1.1352599999999999</c:v>
                      </c:pt>
                      <c:pt idx="55">
                        <c:v>1.15021</c:v>
                      </c:pt>
                      <c:pt idx="56">
                        <c:v>1.16516</c:v>
                      </c:pt>
                      <c:pt idx="57">
                        <c:v>1.18011</c:v>
                      </c:pt>
                      <c:pt idx="58">
                        <c:v>1.19506</c:v>
                      </c:pt>
                      <c:pt idx="59">
                        <c:v>1.21001</c:v>
                      </c:pt>
                      <c:pt idx="60">
                        <c:v>1.22496</c:v>
                      </c:pt>
                      <c:pt idx="61">
                        <c:v>1.2399100000000001</c:v>
                      </c:pt>
                      <c:pt idx="62">
                        <c:v>1.2548600000000001</c:v>
                      </c:pt>
                      <c:pt idx="63">
                        <c:v>1.2698100000000001</c:v>
                      </c:pt>
                      <c:pt idx="64">
                        <c:v>1.2847599999999999</c:v>
                      </c:pt>
                      <c:pt idx="65">
                        <c:v>1.2997099999999999</c:v>
                      </c:pt>
                      <c:pt idx="66">
                        <c:v>1.3146599999999999</c:v>
                      </c:pt>
                      <c:pt idx="67">
                        <c:v>1.32961</c:v>
                      </c:pt>
                      <c:pt idx="68">
                        <c:v>1.34456</c:v>
                      </c:pt>
                      <c:pt idx="69">
                        <c:v>1.35951</c:v>
                      </c:pt>
                      <c:pt idx="70">
                        <c:v>1.37446</c:v>
                      </c:pt>
                      <c:pt idx="71">
                        <c:v>1.38941</c:v>
                      </c:pt>
                      <c:pt idx="72">
                        <c:v>1.4043600000000001</c:v>
                      </c:pt>
                      <c:pt idx="73">
                        <c:v>1.4193100000000001</c:v>
                      </c:pt>
                      <c:pt idx="74">
                        <c:v>1.4342600000000001</c:v>
                      </c:pt>
                      <c:pt idx="75">
                        <c:v>1.4492100000000001</c:v>
                      </c:pt>
                      <c:pt idx="76">
                        <c:v>1.4641500000000001</c:v>
                      </c:pt>
                      <c:pt idx="77">
                        <c:v>1.4791000000000001</c:v>
                      </c:pt>
                      <c:pt idx="78">
                        <c:v>1.4940500000000001</c:v>
                      </c:pt>
                      <c:pt idx="79">
                        <c:v>1.5089999999999999</c:v>
                      </c:pt>
                      <c:pt idx="80">
                        <c:v>1.5239499999999999</c:v>
                      </c:pt>
                      <c:pt idx="81">
                        <c:v>1.5388999999999999</c:v>
                      </c:pt>
                      <c:pt idx="82">
                        <c:v>1.55385</c:v>
                      </c:pt>
                      <c:pt idx="83">
                        <c:v>1.5688</c:v>
                      </c:pt>
                      <c:pt idx="84">
                        <c:v>1.58375</c:v>
                      </c:pt>
                      <c:pt idx="85">
                        <c:v>1.5987</c:v>
                      </c:pt>
                      <c:pt idx="86">
                        <c:v>1.61364</c:v>
                      </c:pt>
                      <c:pt idx="87">
                        <c:v>1.62859</c:v>
                      </c:pt>
                      <c:pt idx="88">
                        <c:v>1.64354</c:v>
                      </c:pt>
                      <c:pt idx="89">
                        <c:v>1.65849</c:v>
                      </c:pt>
                      <c:pt idx="90">
                        <c:v>1.67344</c:v>
                      </c:pt>
                      <c:pt idx="91">
                        <c:v>1.6883900000000001</c:v>
                      </c:pt>
                      <c:pt idx="92">
                        <c:v>1.7033400000000001</c:v>
                      </c:pt>
                      <c:pt idx="93">
                        <c:v>1.71828</c:v>
                      </c:pt>
                      <c:pt idx="94">
                        <c:v>1.73323</c:v>
                      </c:pt>
                      <c:pt idx="95">
                        <c:v>1.7481800000000001</c:v>
                      </c:pt>
                      <c:pt idx="96">
                        <c:v>1.7631300000000001</c:v>
                      </c:pt>
                      <c:pt idx="97">
                        <c:v>1.7780800000000001</c:v>
                      </c:pt>
                      <c:pt idx="98">
                        <c:v>1.7930299999999999</c:v>
                      </c:pt>
                      <c:pt idx="99">
                        <c:v>1.8079700000000001</c:v>
                      </c:pt>
                      <c:pt idx="100">
                        <c:v>1.8229200000000001</c:v>
                      </c:pt>
                      <c:pt idx="101">
                        <c:v>1.8378699999999999</c:v>
                      </c:pt>
                      <c:pt idx="102">
                        <c:v>1.8528199999999999</c:v>
                      </c:pt>
                      <c:pt idx="103">
                        <c:v>1.8677600000000001</c:v>
                      </c:pt>
                      <c:pt idx="104">
                        <c:v>1.8827100000000001</c:v>
                      </c:pt>
                      <c:pt idx="105">
                        <c:v>1.8976599999999999</c:v>
                      </c:pt>
                      <c:pt idx="106">
                        <c:v>1.9126099999999999</c:v>
                      </c:pt>
                      <c:pt idx="107">
                        <c:v>1.9275500000000001</c:v>
                      </c:pt>
                      <c:pt idx="108">
                        <c:v>1.9424999999999999</c:v>
                      </c:pt>
                      <c:pt idx="109">
                        <c:v>1.9574499999999999</c:v>
                      </c:pt>
                      <c:pt idx="110">
                        <c:v>1.9723999999999999</c:v>
                      </c:pt>
                      <c:pt idx="111">
                        <c:v>1.9873400000000001</c:v>
                      </c:pt>
                      <c:pt idx="112">
                        <c:v>2.0022899999999999</c:v>
                      </c:pt>
                      <c:pt idx="113">
                        <c:v>2.0172400000000001</c:v>
                      </c:pt>
                      <c:pt idx="114">
                        <c:v>2.0321899999999999</c:v>
                      </c:pt>
                      <c:pt idx="115">
                        <c:v>2.0471300000000001</c:v>
                      </c:pt>
                      <c:pt idx="116">
                        <c:v>2.0620799999999999</c:v>
                      </c:pt>
                      <c:pt idx="117">
                        <c:v>2.0770300000000002</c:v>
                      </c:pt>
                      <c:pt idx="118">
                        <c:v>2.0919699999999999</c:v>
                      </c:pt>
                      <c:pt idx="119">
                        <c:v>2.1069200000000001</c:v>
                      </c:pt>
                      <c:pt idx="120">
                        <c:v>2.1218699999999999</c:v>
                      </c:pt>
                      <c:pt idx="121">
                        <c:v>2.1368100000000001</c:v>
                      </c:pt>
                      <c:pt idx="122">
                        <c:v>2.1517599999999999</c:v>
                      </c:pt>
                      <c:pt idx="123">
                        <c:v>2.1667100000000001</c:v>
                      </c:pt>
                      <c:pt idx="124">
                        <c:v>2.1816499999999999</c:v>
                      </c:pt>
                      <c:pt idx="125">
                        <c:v>2.1966000000000001</c:v>
                      </c:pt>
                      <c:pt idx="126">
                        <c:v>2.2115499999999999</c:v>
                      </c:pt>
                      <c:pt idx="127">
                        <c:v>2.2264900000000001</c:v>
                      </c:pt>
                      <c:pt idx="128">
                        <c:v>2.2414399999999999</c:v>
                      </c:pt>
                      <c:pt idx="129">
                        <c:v>2.2563800000000001</c:v>
                      </c:pt>
                      <c:pt idx="130">
                        <c:v>2.2713299999999998</c:v>
                      </c:pt>
                      <c:pt idx="131">
                        <c:v>2.28627</c:v>
                      </c:pt>
                      <c:pt idx="132">
                        <c:v>2.3012199999999998</c:v>
                      </c:pt>
                      <c:pt idx="133">
                        <c:v>2.3161700000000001</c:v>
                      </c:pt>
                      <c:pt idx="134">
                        <c:v>2.3311099999999998</c:v>
                      </c:pt>
                      <c:pt idx="135">
                        <c:v>2.34606</c:v>
                      </c:pt>
                      <c:pt idx="136">
                        <c:v>2.3610000000000002</c:v>
                      </c:pt>
                      <c:pt idx="137">
                        <c:v>2.37595</c:v>
                      </c:pt>
                      <c:pt idx="138">
                        <c:v>2.3908900000000002</c:v>
                      </c:pt>
                      <c:pt idx="139">
                        <c:v>2.40584</c:v>
                      </c:pt>
                      <c:pt idx="140">
                        <c:v>2.4207800000000002</c:v>
                      </c:pt>
                      <c:pt idx="141">
                        <c:v>2.43573</c:v>
                      </c:pt>
                      <c:pt idx="142">
                        <c:v>2.4506700000000001</c:v>
                      </c:pt>
                      <c:pt idx="143">
                        <c:v>2.4656199999999999</c:v>
                      </c:pt>
                      <c:pt idx="144">
                        <c:v>2.4805600000000001</c:v>
                      </c:pt>
                      <c:pt idx="145">
                        <c:v>2.4955099999999999</c:v>
                      </c:pt>
                      <c:pt idx="146">
                        <c:v>2.5104500000000001</c:v>
                      </c:pt>
                      <c:pt idx="147">
                        <c:v>2.5253999999999999</c:v>
                      </c:pt>
                      <c:pt idx="148">
                        <c:v>2.54034</c:v>
                      </c:pt>
                      <c:pt idx="149">
                        <c:v>2.5552899999999998</c:v>
                      </c:pt>
                      <c:pt idx="150">
                        <c:v>2.57023</c:v>
                      </c:pt>
                      <c:pt idx="151">
                        <c:v>2.5851700000000002</c:v>
                      </c:pt>
                      <c:pt idx="152">
                        <c:v>2.60012</c:v>
                      </c:pt>
                      <c:pt idx="153">
                        <c:v>2.6150600000000002</c:v>
                      </c:pt>
                      <c:pt idx="154">
                        <c:v>2.63001</c:v>
                      </c:pt>
                      <c:pt idx="155">
                        <c:v>2.6449500000000001</c:v>
                      </c:pt>
                      <c:pt idx="156">
                        <c:v>2.6598899999999999</c:v>
                      </c:pt>
                      <c:pt idx="157">
                        <c:v>2.6748400000000001</c:v>
                      </c:pt>
                      <c:pt idx="158">
                        <c:v>2.6897799999999998</c:v>
                      </c:pt>
                      <c:pt idx="159">
                        <c:v>2.70472</c:v>
                      </c:pt>
                      <c:pt idx="160">
                        <c:v>2.7196699999999998</c:v>
                      </c:pt>
                      <c:pt idx="161">
                        <c:v>2.73461</c:v>
                      </c:pt>
                      <c:pt idx="162">
                        <c:v>2.7495500000000002</c:v>
                      </c:pt>
                      <c:pt idx="163">
                        <c:v>2.7645</c:v>
                      </c:pt>
                      <c:pt idx="164">
                        <c:v>2.7794400000000001</c:v>
                      </c:pt>
                      <c:pt idx="165">
                        <c:v>2.7943799999999999</c:v>
                      </c:pt>
                      <c:pt idx="166">
                        <c:v>2.8093300000000001</c:v>
                      </c:pt>
                      <c:pt idx="167">
                        <c:v>2.8242699999999998</c:v>
                      </c:pt>
                      <c:pt idx="168">
                        <c:v>2.83921</c:v>
                      </c:pt>
                      <c:pt idx="169">
                        <c:v>2.8541500000000002</c:v>
                      </c:pt>
                      <c:pt idx="170">
                        <c:v>2.8691</c:v>
                      </c:pt>
                      <c:pt idx="171">
                        <c:v>2.8840400000000002</c:v>
                      </c:pt>
                      <c:pt idx="172">
                        <c:v>2.8989799999999999</c:v>
                      </c:pt>
                      <c:pt idx="173">
                        <c:v>2.9139200000000001</c:v>
                      </c:pt>
                      <c:pt idx="174">
                        <c:v>2.9288699999999999</c:v>
                      </c:pt>
                      <c:pt idx="175">
                        <c:v>2.94381</c:v>
                      </c:pt>
                      <c:pt idx="176">
                        <c:v>2.9587500000000002</c:v>
                      </c:pt>
                      <c:pt idx="177">
                        <c:v>2.9736899999999999</c:v>
                      </c:pt>
                      <c:pt idx="178">
                        <c:v>2.9886300000000001</c:v>
                      </c:pt>
                      <c:pt idx="179">
                        <c:v>3.0035699999999999</c:v>
                      </c:pt>
                      <c:pt idx="180">
                        <c:v>3.0185200000000001</c:v>
                      </c:pt>
                      <c:pt idx="181">
                        <c:v>3.0334599999999998</c:v>
                      </c:pt>
                      <c:pt idx="182">
                        <c:v>3.0484</c:v>
                      </c:pt>
                      <c:pt idx="183">
                        <c:v>3.0633400000000002</c:v>
                      </c:pt>
                      <c:pt idx="184">
                        <c:v>3.0782799999999999</c:v>
                      </c:pt>
                      <c:pt idx="185">
                        <c:v>3.0932200000000001</c:v>
                      </c:pt>
                      <c:pt idx="186">
                        <c:v>3.1081599999999998</c:v>
                      </c:pt>
                      <c:pt idx="187">
                        <c:v>3.1231</c:v>
                      </c:pt>
                      <c:pt idx="188">
                        <c:v>3.1380400000000002</c:v>
                      </c:pt>
                      <c:pt idx="189">
                        <c:v>3.1529799999999999</c:v>
                      </c:pt>
                      <c:pt idx="190">
                        <c:v>3.1679200000000001</c:v>
                      </c:pt>
                      <c:pt idx="191">
                        <c:v>3.1828599999999998</c:v>
                      </c:pt>
                      <c:pt idx="192">
                        <c:v>3.19781</c:v>
                      </c:pt>
                      <c:pt idx="193">
                        <c:v>3.2127500000000002</c:v>
                      </c:pt>
                      <c:pt idx="194">
                        <c:v>3.2276899999999999</c:v>
                      </c:pt>
                      <c:pt idx="195">
                        <c:v>3.2426200000000001</c:v>
                      </c:pt>
                      <c:pt idx="196">
                        <c:v>3.2575699999999999</c:v>
                      </c:pt>
                      <c:pt idx="197">
                        <c:v>3.2725</c:v>
                      </c:pt>
                      <c:pt idx="198">
                        <c:v>3.2874400000000001</c:v>
                      </c:pt>
                      <c:pt idx="199">
                        <c:v>3.3023799999999999</c:v>
                      </c:pt>
                      <c:pt idx="200">
                        <c:v>3.31732</c:v>
                      </c:pt>
                      <c:pt idx="201">
                        <c:v>3.3322600000000002</c:v>
                      </c:pt>
                      <c:pt idx="202">
                        <c:v>3.3472</c:v>
                      </c:pt>
                      <c:pt idx="203">
                        <c:v>3.3621400000000001</c:v>
                      </c:pt>
                      <c:pt idx="204">
                        <c:v>3.3770799999999999</c:v>
                      </c:pt>
                      <c:pt idx="205">
                        <c:v>3.39202</c:v>
                      </c:pt>
                      <c:pt idx="206">
                        <c:v>3.4069600000000002</c:v>
                      </c:pt>
                      <c:pt idx="207">
                        <c:v>3.4218999999999999</c:v>
                      </c:pt>
                      <c:pt idx="208">
                        <c:v>3.4368300000000001</c:v>
                      </c:pt>
                      <c:pt idx="209">
                        <c:v>3.4517699999999998</c:v>
                      </c:pt>
                      <c:pt idx="210">
                        <c:v>3.46671</c:v>
                      </c:pt>
                      <c:pt idx="211">
                        <c:v>3.4816500000000001</c:v>
                      </c:pt>
                      <c:pt idx="212">
                        <c:v>3.4965899999999999</c:v>
                      </c:pt>
                      <c:pt idx="213">
                        <c:v>3.51152</c:v>
                      </c:pt>
                      <c:pt idx="214">
                        <c:v>3.5264600000000002</c:v>
                      </c:pt>
                      <c:pt idx="215">
                        <c:v>3.5413999999999999</c:v>
                      </c:pt>
                      <c:pt idx="216">
                        <c:v>3.5563400000000001</c:v>
                      </c:pt>
                      <c:pt idx="217">
                        <c:v>3.5712700000000002</c:v>
                      </c:pt>
                      <c:pt idx="218">
                        <c:v>3.5862099999999999</c:v>
                      </c:pt>
                      <c:pt idx="219">
                        <c:v>3.6011500000000001</c:v>
                      </c:pt>
                      <c:pt idx="220">
                        <c:v>3.6160899999999998</c:v>
                      </c:pt>
                      <c:pt idx="221">
                        <c:v>3.6310199999999999</c:v>
                      </c:pt>
                      <c:pt idx="222">
                        <c:v>3.6459600000000001</c:v>
                      </c:pt>
                      <c:pt idx="223">
                        <c:v>3.6608999999999998</c:v>
                      </c:pt>
                      <c:pt idx="224">
                        <c:v>3.6758299999999999</c:v>
                      </c:pt>
                      <c:pt idx="225">
                        <c:v>3.6907700000000001</c:v>
                      </c:pt>
                      <c:pt idx="226">
                        <c:v>3.7057099999999998</c:v>
                      </c:pt>
                      <c:pt idx="227">
                        <c:v>3.7206399999999999</c:v>
                      </c:pt>
                      <c:pt idx="228">
                        <c:v>3.7355800000000001</c:v>
                      </c:pt>
                      <c:pt idx="229">
                        <c:v>3.7505099999999998</c:v>
                      </c:pt>
                      <c:pt idx="230">
                        <c:v>3.76545</c:v>
                      </c:pt>
                      <c:pt idx="231">
                        <c:v>3.7803800000000001</c:v>
                      </c:pt>
                      <c:pt idx="232">
                        <c:v>3.7953199999999998</c:v>
                      </c:pt>
                      <c:pt idx="233">
                        <c:v>3.81026</c:v>
                      </c:pt>
                      <c:pt idx="234">
                        <c:v>3.8251900000000001</c:v>
                      </c:pt>
                      <c:pt idx="235">
                        <c:v>3.8401299999999998</c:v>
                      </c:pt>
                      <c:pt idx="236">
                        <c:v>3.8550599999999999</c:v>
                      </c:pt>
                      <c:pt idx="237">
                        <c:v>3.86999</c:v>
                      </c:pt>
                      <c:pt idx="238">
                        <c:v>3.8849300000000002</c:v>
                      </c:pt>
                      <c:pt idx="239">
                        <c:v>3.8998599999999999</c:v>
                      </c:pt>
                      <c:pt idx="240">
                        <c:v>3.9148000000000001</c:v>
                      </c:pt>
                      <c:pt idx="241">
                        <c:v>3.9297300000000002</c:v>
                      </c:pt>
                      <c:pt idx="242">
                        <c:v>3.9446699999999999</c:v>
                      </c:pt>
                      <c:pt idx="243">
                        <c:v>3.9596</c:v>
                      </c:pt>
                      <c:pt idx="244">
                        <c:v>3.9745400000000002</c:v>
                      </c:pt>
                      <c:pt idx="245">
                        <c:v>3.9894699999999998</c:v>
                      </c:pt>
                      <c:pt idx="246">
                        <c:v>4.0044000000000004</c:v>
                      </c:pt>
                      <c:pt idx="247">
                        <c:v>4.0193399999999997</c:v>
                      </c:pt>
                      <c:pt idx="248">
                        <c:v>4.0342700000000002</c:v>
                      </c:pt>
                      <c:pt idx="249">
                        <c:v>4.0491999999999999</c:v>
                      </c:pt>
                      <c:pt idx="250">
                        <c:v>4.0641400000000001</c:v>
                      </c:pt>
                      <c:pt idx="251">
                        <c:v>4.0790699999999998</c:v>
                      </c:pt>
                      <c:pt idx="252">
                        <c:v>4.0940000000000003</c:v>
                      </c:pt>
                      <c:pt idx="253">
                        <c:v>4.1089399999999996</c:v>
                      </c:pt>
                      <c:pt idx="254">
                        <c:v>4.1238700000000001</c:v>
                      </c:pt>
                      <c:pt idx="255">
                        <c:v>4.1387999999999998</c:v>
                      </c:pt>
                      <c:pt idx="256">
                        <c:v>4.1537300000000004</c:v>
                      </c:pt>
                      <c:pt idx="257">
                        <c:v>4.16866</c:v>
                      </c:pt>
                      <c:pt idx="258">
                        <c:v>4.1836000000000002</c:v>
                      </c:pt>
                      <c:pt idx="259">
                        <c:v>4.1985299999999999</c:v>
                      </c:pt>
                      <c:pt idx="260">
                        <c:v>4.2134600000000004</c:v>
                      </c:pt>
                      <c:pt idx="261">
                        <c:v>4.2283900000000001</c:v>
                      </c:pt>
                      <c:pt idx="262">
                        <c:v>4.2433199999999998</c:v>
                      </c:pt>
                      <c:pt idx="263">
                        <c:v>4.2582500000000003</c:v>
                      </c:pt>
                      <c:pt idx="264">
                        <c:v>4.2731899999999996</c:v>
                      </c:pt>
                      <c:pt idx="265">
                        <c:v>4.2881200000000002</c:v>
                      </c:pt>
                      <c:pt idx="266">
                        <c:v>4.3030499999999998</c:v>
                      </c:pt>
                      <c:pt idx="267">
                        <c:v>4.3179800000000004</c:v>
                      </c:pt>
                      <c:pt idx="268">
                        <c:v>4.33291</c:v>
                      </c:pt>
                      <c:pt idx="269">
                        <c:v>4.3478399999999997</c:v>
                      </c:pt>
                      <c:pt idx="270">
                        <c:v>4.3627700000000003</c:v>
                      </c:pt>
                      <c:pt idx="271">
                        <c:v>4.3776999999999999</c:v>
                      </c:pt>
                      <c:pt idx="272">
                        <c:v>4.3926299999999996</c:v>
                      </c:pt>
                      <c:pt idx="273">
                        <c:v>4.4075600000000001</c:v>
                      </c:pt>
                      <c:pt idx="274">
                        <c:v>4.4224899999999998</c:v>
                      </c:pt>
                      <c:pt idx="275">
                        <c:v>4.4374200000000004</c:v>
                      </c:pt>
                      <c:pt idx="276">
                        <c:v>4.45235</c:v>
                      </c:pt>
                      <c:pt idx="277">
                        <c:v>4.4672799999999997</c:v>
                      </c:pt>
                      <c:pt idx="278">
                        <c:v>4.4822100000000002</c:v>
                      </c:pt>
                      <c:pt idx="279">
                        <c:v>4.4971399999999999</c:v>
                      </c:pt>
                      <c:pt idx="280">
                        <c:v>4.51206</c:v>
                      </c:pt>
                      <c:pt idx="281">
                        <c:v>4.5269899999999996</c:v>
                      </c:pt>
                      <c:pt idx="282">
                        <c:v>4.5419200000000002</c:v>
                      </c:pt>
                      <c:pt idx="283">
                        <c:v>4.5568499999999998</c:v>
                      </c:pt>
                      <c:pt idx="284">
                        <c:v>4.5717800000000004</c:v>
                      </c:pt>
                      <c:pt idx="285">
                        <c:v>4.5867100000000001</c:v>
                      </c:pt>
                      <c:pt idx="286">
                        <c:v>4.6016300000000001</c:v>
                      </c:pt>
                      <c:pt idx="287">
                        <c:v>4.6165599999999998</c:v>
                      </c:pt>
                      <c:pt idx="288">
                        <c:v>4.6314900000000003</c:v>
                      </c:pt>
                      <c:pt idx="289">
                        <c:v>4.64642</c:v>
                      </c:pt>
                      <c:pt idx="290">
                        <c:v>4.66134</c:v>
                      </c:pt>
                      <c:pt idx="291">
                        <c:v>4.6762699999999997</c:v>
                      </c:pt>
                      <c:pt idx="292">
                        <c:v>4.6912000000000003</c:v>
                      </c:pt>
                      <c:pt idx="293">
                        <c:v>4.7061299999999999</c:v>
                      </c:pt>
                      <c:pt idx="294">
                        <c:v>4.72105</c:v>
                      </c:pt>
                      <c:pt idx="295">
                        <c:v>4.7359799999999996</c:v>
                      </c:pt>
                      <c:pt idx="296">
                        <c:v>4.7508999999999997</c:v>
                      </c:pt>
                      <c:pt idx="297">
                        <c:v>4.7658300000000002</c:v>
                      </c:pt>
                      <c:pt idx="298">
                        <c:v>4.7807599999999999</c:v>
                      </c:pt>
                      <c:pt idx="299">
                        <c:v>4.7956799999999999</c:v>
                      </c:pt>
                      <c:pt idx="300">
                        <c:v>4.8106099999999996</c:v>
                      </c:pt>
                      <c:pt idx="301">
                        <c:v>4.8255299999999997</c:v>
                      </c:pt>
                      <c:pt idx="302">
                        <c:v>4.8404600000000002</c:v>
                      </c:pt>
                      <c:pt idx="303">
                        <c:v>4.8553800000000003</c:v>
                      </c:pt>
                      <c:pt idx="304">
                        <c:v>4.8703099999999999</c:v>
                      </c:pt>
                      <c:pt idx="305">
                        <c:v>4.88523</c:v>
                      </c:pt>
                      <c:pt idx="306">
                        <c:v>4.9001599999999996</c:v>
                      </c:pt>
                      <c:pt idx="307">
                        <c:v>4.9150799999999997</c:v>
                      </c:pt>
                      <c:pt idx="308">
                        <c:v>4.9300100000000002</c:v>
                      </c:pt>
                      <c:pt idx="309">
                        <c:v>4.9449300000000003</c:v>
                      </c:pt>
                      <c:pt idx="310">
                        <c:v>4.9598599999999999</c:v>
                      </c:pt>
                      <c:pt idx="311">
                        <c:v>4.97478</c:v>
                      </c:pt>
                      <c:pt idx="312">
                        <c:v>4.9897</c:v>
                      </c:pt>
                      <c:pt idx="313">
                        <c:v>5.0046299999999997</c:v>
                      </c:pt>
                      <c:pt idx="314">
                        <c:v>5.0195499999999997</c:v>
                      </c:pt>
                      <c:pt idx="315">
                        <c:v>5.0344699999999998</c:v>
                      </c:pt>
                      <c:pt idx="316">
                        <c:v>5.0494000000000003</c:v>
                      </c:pt>
                      <c:pt idx="317">
                        <c:v>5.0643200000000004</c:v>
                      </c:pt>
                      <c:pt idx="318">
                        <c:v>5.0792400000000004</c:v>
                      </c:pt>
                      <c:pt idx="319">
                        <c:v>5.0941599999999996</c:v>
                      </c:pt>
                      <c:pt idx="320">
                        <c:v>5.1090900000000001</c:v>
                      </c:pt>
                      <c:pt idx="321">
                        <c:v>5.1240100000000002</c:v>
                      </c:pt>
                      <c:pt idx="322">
                        <c:v>5.1389300000000002</c:v>
                      </c:pt>
                      <c:pt idx="323">
                        <c:v>5.1538500000000003</c:v>
                      </c:pt>
                      <c:pt idx="324">
                        <c:v>5.1687700000000003</c:v>
                      </c:pt>
                      <c:pt idx="325">
                        <c:v>5.1837</c:v>
                      </c:pt>
                      <c:pt idx="326">
                        <c:v>5.19862</c:v>
                      </c:pt>
                      <c:pt idx="327">
                        <c:v>5.2135400000000001</c:v>
                      </c:pt>
                      <c:pt idx="328">
                        <c:v>5.2284600000000001</c:v>
                      </c:pt>
                      <c:pt idx="329">
                        <c:v>5.2433800000000002</c:v>
                      </c:pt>
                      <c:pt idx="330">
                        <c:v>5.2583000000000002</c:v>
                      </c:pt>
                      <c:pt idx="331">
                        <c:v>5.2732200000000002</c:v>
                      </c:pt>
                      <c:pt idx="332">
                        <c:v>5.2881400000000003</c:v>
                      </c:pt>
                      <c:pt idx="333">
                        <c:v>5.3030600000000003</c:v>
                      </c:pt>
                      <c:pt idx="334">
                        <c:v>5.3179800000000004</c:v>
                      </c:pt>
                      <c:pt idx="335">
                        <c:v>5.3329000000000004</c:v>
                      </c:pt>
                      <c:pt idx="336">
                        <c:v>5.3478199999999996</c:v>
                      </c:pt>
                      <c:pt idx="337">
                        <c:v>5.3627399999999996</c:v>
                      </c:pt>
                      <c:pt idx="338">
                        <c:v>5.3776599999999997</c:v>
                      </c:pt>
                      <c:pt idx="339">
                        <c:v>5.3925799999999997</c:v>
                      </c:pt>
                      <c:pt idx="340">
                        <c:v>5.4074999999999998</c:v>
                      </c:pt>
                      <c:pt idx="341">
                        <c:v>5.4224199999999998</c:v>
                      </c:pt>
                      <c:pt idx="342">
                        <c:v>5.4373300000000002</c:v>
                      </c:pt>
                      <c:pt idx="343">
                        <c:v>5.4522500000000003</c:v>
                      </c:pt>
                      <c:pt idx="344">
                        <c:v>5.4671700000000003</c:v>
                      </c:pt>
                      <c:pt idx="345">
                        <c:v>5.4820900000000004</c:v>
                      </c:pt>
                      <c:pt idx="346">
                        <c:v>5.4970100000000004</c:v>
                      </c:pt>
                      <c:pt idx="347">
                        <c:v>5.5119199999999999</c:v>
                      </c:pt>
                      <c:pt idx="348">
                        <c:v>5.52684</c:v>
                      </c:pt>
                      <c:pt idx="349">
                        <c:v>5.54176</c:v>
                      </c:pt>
                      <c:pt idx="350">
                        <c:v>5.5566700000000004</c:v>
                      </c:pt>
                      <c:pt idx="351">
                        <c:v>5.5715899999999996</c:v>
                      </c:pt>
                      <c:pt idx="352">
                        <c:v>5.5865099999999996</c:v>
                      </c:pt>
                      <c:pt idx="353">
                        <c:v>5.6014200000000001</c:v>
                      </c:pt>
                      <c:pt idx="354">
                        <c:v>5.6163400000000001</c:v>
                      </c:pt>
                      <c:pt idx="355">
                        <c:v>5.6312600000000002</c:v>
                      </c:pt>
                      <c:pt idx="356">
                        <c:v>5.6461699999999997</c:v>
                      </c:pt>
                      <c:pt idx="357">
                        <c:v>5.6610899999999997</c:v>
                      </c:pt>
                      <c:pt idx="358">
                        <c:v>5.6760000000000002</c:v>
                      </c:pt>
                      <c:pt idx="359">
                        <c:v>5.6909200000000002</c:v>
                      </c:pt>
                      <c:pt idx="360">
                        <c:v>5.7058299999999997</c:v>
                      </c:pt>
                      <c:pt idx="361">
                        <c:v>5.7207499999999998</c:v>
                      </c:pt>
                      <c:pt idx="362">
                        <c:v>5.7356600000000002</c:v>
                      </c:pt>
                      <c:pt idx="363">
                        <c:v>5.7505800000000002</c:v>
                      </c:pt>
                      <c:pt idx="364">
                        <c:v>5.7654899999999998</c:v>
                      </c:pt>
                      <c:pt idx="365">
                        <c:v>5.7804099999999998</c:v>
                      </c:pt>
                      <c:pt idx="366">
                        <c:v>5.7953200000000002</c:v>
                      </c:pt>
                      <c:pt idx="367">
                        <c:v>5.8102299999999998</c:v>
                      </c:pt>
                      <c:pt idx="368">
                        <c:v>5.8251499999999998</c:v>
                      </c:pt>
                      <c:pt idx="369">
                        <c:v>5.8400600000000003</c:v>
                      </c:pt>
                      <c:pt idx="370">
                        <c:v>5.8549699999999998</c:v>
                      </c:pt>
                      <c:pt idx="371">
                        <c:v>5.8698899999999998</c:v>
                      </c:pt>
                      <c:pt idx="372">
                        <c:v>5.8848000000000003</c:v>
                      </c:pt>
                      <c:pt idx="373">
                        <c:v>5.8997099999999998</c:v>
                      </c:pt>
                      <c:pt idx="374">
                        <c:v>5.9146299999999998</c:v>
                      </c:pt>
                      <c:pt idx="375">
                        <c:v>5.9295400000000003</c:v>
                      </c:pt>
                      <c:pt idx="376">
                        <c:v>5.9444499999999998</c:v>
                      </c:pt>
                      <c:pt idx="377">
                        <c:v>5.9593600000000002</c:v>
                      </c:pt>
                      <c:pt idx="378">
                        <c:v>5.9742699999999997</c:v>
                      </c:pt>
                      <c:pt idx="379">
                        <c:v>5.9891800000000002</c:v>
                      </c:pt>
                      <c:pt idx="380">
                        <c:v>6.0041000000000002</c:v>
                      </c:pt>
                      <c:pt idx="381">
                        <c:v>6.0190099999999997</c:v>
                      </c:pt>
                      <c:pt idx="382">
                        <c:v>6.0339200000000002</c:v>
                      </c:pt>
                      <c:pt idx="383">
                        <c:v>6.0488299999999997</c:v>
                      </c:pt>
                      <c:pt idx="384">
                        <c:v>6.0637400000000001</c:v>
                      </c:pt>
                      <c:pt idx="385">
                        <c:v>6.0786499999999997</c:v>
                      </c:pt>
                      <c:pt idx="386">
                        <c:v>6.0935600000000001</c:v>
                      </c:pt>
                      <c:pt idx="387">
                        <c:v>6.1084699999999996</c:v>
                      </c:pt>
                      <c:pt idx="388">
                        <c:v>6.12338</c:v>
                      </c:pt>
                      <c:pt idx="389">
                        <c:v>6.1382899999999996</c:v>
                      </c:pt>
                      <c:pt idx="390">
                        <c:v>6.1532</c:v>
                      </c:pt>
                      <c:pt idx="391">
                        <c:v>6.1680999999999999</c:v>
                      </c:pt>
                      <c:pt idx="392">
                        <c:v>6.1830100000000003</c:v>
                      </c:pt>
                      <c:pt idx="393">
                        <c:v>6.1979199999999999</c:v>
                      </c:pt>
                      <c:pt idx="394">
                        <c:v>6.2128300000000003</c:v>
                      </c:pt>
                      <c:pt idx="395">
                        <c:v>6.2277399999999998</c:v>
                      </c:pt>
                      <c:pt idx="396">
                        <c:v>6.2426500000000003</c:v>
                      </c:pt>
                      <c:pt idx="397">
                        <c:v>6.2575500000000002</c:v>
                      </c:pt>
                      <c:pt idx="398">
                        <c:v>6.2724599999999997</c:v>
                      </c:pt>
                      <c:pt idx="399">
                        <c:v>6.2873700000000001</c:v>
                      </c:pt>
                      <c:pt idx="400">
                        <c:v>6.30227</c:v>
                      </c:pt>
                      <c:pt idx="401">
                        <c:v>6.3171799999999996</c:v>
                      </c:pt>
                      <c:pt idx="402">
                        <c:v>6.33209</c:v>
                      </c:pt>
                      <c:pt idx="403">
                        <c:v>6.3469899999999999</c:v>
                      </c:pt>
                      <c:pt idx="404">
                        <c:v>6.3619000000000003</c:v>
                      </c:pt>
                      <c:pt idx="405">
                        <c:v>6.3768099999999999</c:v>
                      </c:pt>
                      <c:pt idx="406">
                        <c:v>6.3917099999999998</c:v>
                      </c:pt>
                      <c:pt idx="407">
                        <c:v>6.4066200000000002</c:v>
                      </c:pt>
                      <c:pt idx="408">
                        <c:v>6.4215200000000001</c:v>
                      </c:pt>
                      <c:pt idx="409">
                        <c:v>6.4364299999999997</c:v>
                      </c:pt>
                      <c:pt idx="410">
                        <c:v>6.4513299999999996</c:v>
                      </c:pt>
                      <c:pt idx="411">
                        <c:v>6.46624</c:v>
                      </c:pt>
                      <c:pt idx="412">
                        <c:v>6.4811399999999999</c:v>
                      </c:pt>
                      <c:pt idx="413">
                        <c:v>6.4960500000000003</c:v>
                      </c:pt>
                      <c:pt idx="414">
                        <c:v>6.5109500000000002</c:v>
                      </c:pt>
                      <c:pt idx="415">
                        <c:v>6.5258500000000002</c:v>
                      </c:pt>
                      <c:pt idx="416">
                        <c:v>6.5407599999999997</c:v>
                      </c:pt>
                      <c:pt idx="417">
                        <c:v>6.5556599999999996</c:v>
                      </c:pt>
                      <c:pt idx="418">
                        <c:v>6.5705600000000004</c:v>
                      </c:pt>
                      <c:pt idx="419">
                        <c:v>6.5854699999999999</c:v>
                      </c:pt>
                      <c:pt idx="420">
                        <c:v>6.6003699999999998</c:v>
                      </c:pt>
                      <c:pt idx="421">
                        <c:v>6.6152699999999998</c:v>
                      </c:pt>
                      <c:pt idx="422">
                        <c:v>6.6301699999999997</c:v>
                      </c:pt>
                      <c:pt idx="423">
                        <c:v>6.6450800000000001</c:v>
                      </c:pt>
                      <c:pt idx="424">
                        <c:v>6.65998</c:v>
                      </c:pt>
                      <c:pt idx="425">
                        <c:v>6.6748799999999999</c:v>
                      </c:pt>
                      <c:pt idx="426">
                        <c:v>6.6897799999999998</c:v>
                      </c:pt>
                      <c:pt idx="427">
                        <c:v>6.7046799999999998</c:v>
                      </c:pt>
                      <c:pt idx="428">
                        <c:v>6.7195799999999997</c:v>
                      </c:pt>
                      <c:pt idx="429">
                        <c:v>6.7344799999999996</c:v>
                      </c:pt>
                      <c:pt idx="430">
                        <c:v>6.7493800000000004</c:v>
                      </c:pt>
                      <c:pt idx="431">
                        <c:v>6.7642800000000003</c:v>
                      </c:pt>
                      <c:pt idx="432">
                        <c:v>6.7791800000000002</c:v>
                      </c:pt>
                      <c:pt idx="433">
                        <c:v>6.7940800000000001</c:v>
                      </c:pt>
                      <c:pt idx="434">
                        <c:v>6.80898</c:v>
                      </c:pt>
                      <c:pt idx="435">
                        <c:v>6.8238799999999999</c:v>
                      </c:pt>
                      <c:pt idx="436">
                        <c:v>6.8387799999999999</c:v>
                      </c:pt>
                      <c:pt idx="437">
                        <c:v>6.8536799999999998</c:v>
                      </c:pt>
                      <c:pt idx="438">
                        <c:v>6.8685799999999997</c:v>
                      </c:pt>
                      <c:pt idx="439">
                        <c:v>6.8834799999999996</c:v>
                      </c:pt>
                      <c:pt idx="440">
                        <c:v>6.8983800000000004</c:v>
                      </c:pt>
                      <c:pt idx="441">
                        <c:v>6.9132699999999998</c:v>
                      </c:pt>
                      <c:pt idx="442">
                        <c:v>6.9281699999999997</c:v>
                      </c:pt>
                      <c:pt idx="443">
                        <c:v>6.9430699999999996</c:v>
                      </c:pt>
                      <c:pt idx="444">
                        <c:v>6.9579700000000004</c:v>
                      </c:pt>
                      <c:pt idx="445">
                        <c:v>6.9728599999999998</c:v>
                      </c:pt>
                      <c:pt idx="446">
                        <c:v>6.9877599999999997</c:v>
                      </c:pt>
                      <c:pt idx="447">
                        <c:v>7.0026599999999997</c:v>
                      </c:pt>
                      <c:pt idx="448">
                        <c:v>7.01755</c:v>
                      </c:pt>
                      <c:pt idx="449">
                        <c:v>7.0324499999999999</c:v>
                      </c:pt>
                      <c:pt idx="450">
                        <c:v>7.0473400000000002</c:v>
                      </c:pt>
                      <c:pt idx="451">
                        <c:v>7.0622400000000001</c:v>
                      </c:pt>
                      <c:pt idx="452">
                        <c:v>7.0771300000000004</c:v>
                      </c:pt>
                      <c:pt idx="453">
                        <c:v>7.0920300000000003</c:v>
                      </c:pt>
                      <c:pt idx="454">
                        <c:v>7.1069300000000002</c:v>
                      </c:pt>
                      <c:pt idx="455">
                        <c:v>7.1218199999999996</c:v>
                      </c:pt>
                      <c:pt idx="456">
                        <c:v>7.1367099999999999</c:v>
                      </c:pt>
                      <c:pt idx="457">
                        <c:v>7.1516099999999998</c:v>
                      </c:pt>
                      <c:pt idx="458">
                        <c:v>7.1665000000000001</c:v>
                      </c:pt>
                      <c:pt idx="459">
                        <c:v>7.1814</c:v>
                      </c:pt>
                      <c:pt idx="460">
                        <c:v>7.1962900000000003</c:v>
                      </c:pt>
                      <c:pt idx="461">
                        <c:v>7.2111799999999997</c:v>
                      </c:pt>
                      <c:pt idx="462">
                        <c:v>7.2260799999999996</c:v>
                      </c:pt>
                      <c:pt idx="463">
                        <c:v>7.2409699999999999</c:v>
                      </c:pt>
                      <c:pt idx="464">
                        <c:v>7.2558600000000002</c:v>
                      </c:pt>
                      <c:pt idx="465">
                        <c:v>7.2707499999999996</c:v>
                      </c:pt>
                      <c:pt idx="466">
                        <c:v>7.2856399999999999</c:v>
                      </c:pt>
                      <c:pt idx="467">
                        <c:v>7.3005399999999998</c:v>
                      </c:pt>
                      <c:pt idx="468">
                        <c:v>7.3154300000000001</c:v>
                      </c:pt>
                      <c:pt idx="469">
                        <c:v>7.3303200000000004</c:v>
                      </c:pt>
                      <c:pt idx="470">
                        <c:v>7.3452099999999998</c:v>
                      </c:pt>
                      <c:pt idx="471">
                        <c:v>7.3601000000000001</c:v>
                      </c:pt>
                      <c:pt idx="472">
                        <c:v>7.3749900000000004</c:v>
                      </c:pt>
                      <c:pt idx="473">
                        <c:v>7.3898799999999998</c:v>
                      </c:pt>
                      <c:pt idx="474">
                        <c:v>7.4047700000000001</c:v>
                      </c:pt>
                      <c:pt idx="475">
                        <c:v>7.4196600000000004</c:v>
                      </c:pt>
                      <c:pt idx="476">
                        <c:v>7.4345499999999998</c:v>
                      </c:pt>
                      <c:pt idx="477">
                        <c:v>7.4494400000000001</c:v>
                      </c:pt>
                      <c:pt idx="478">
                        <c:v>7.4643300000000004</c:v>
                      </c:pt>
                      <c:pt idx="479">
                        <c:v>7.4792199999999998</c:v>
                      </c:pt>
                      <c:pt idx="480">
                        <c:v>7.49411</c:v>
                      </c:pt>
                      <c:pt idx="481">
                        <c:v>7.5089899999999998</c:v>
                      </c:pt>
                      <c:pt idx="482">
                        <c:v>7.5238800000000001</c:v>
                      </c:pt>
                      <c:pt idx="483">
                        <c:v>7.5387700000000004</c:v>
                      </c:pt>
                      <c:pt idx="484">
                        <c:v>7.5536599999999998</c:v>
                      </c:pt>
                      <c:pt idx="485">
                        <c:v>7.5685399999999996</c:v>
                      </c:pt>
                      <c:pt idx="486">
                        <c:v>7.5834299999999999</c:v>
                      </c:pt>
                      <c:pt idx="487">
                        <c:v>7.5983200000000002</c:v>
                      </c:pt>
                      <c:pt idx="488">
                        <c:v>7.6132</c:v>
                      </c:pt>
                      <c:pt idx="489">
                        <c:v>7.6280900000000003</c:v>
                      </c:pt>
                      <c:pt idx="490">
                        <c:v>7.6429799999999997</c:v>
                      </c:pt>
                      <c:pt idx="491">
                        <c:v>7.6578600000000003</c:v>
                      </c:pt>
                      <c:pt idx="492">
                        <c:v>7.6727499999999997</c:v>
                      </c:pt>
                      <c:pt idx="493">
                        <c:v>7.6876300000000004</c:v>
                      </c:pt>
                      <c:pt idx="494">
                        <c:v>7.7025199999999998</c:v>
                      </c:pt>
                      <c:pt idx="495">
                        <c:v>7.7173999999999996</c:v>
                      </c:pt>
                      <c:pt idx="496">
                        <c:v>7.7322899999999999</c:v>
                      </c:pt>
                      <c:pt idx="497">
                        <c:v>7.7471699999999997</c:v>
                      </c:pt>
                      <c:pt idx="498">
                        <c:v>7.7620500000000003</c:v>
                      </c:pt>
                      <c:pt idx="499">
                        <c:v>7.7769399999999997</c:v>
                      </c:pt>
                      <c:pt idx="500">
                        <c:v>7.7918200000000004</c:v>
                      </c:pt>
                      <c:pt idx="501">
                        <c:v>7.8067000000000002</c:v>
                      </c:pt>
                      <c:pt idx="502">
                        <c:v>7.8215899999999996</c:v>
                      </c:pt>
                      <c:pt idx="503">
                        <c:v>7.8364700000000003</c:v>
                      </c:pt>
                      <c:pt idx="504">
                        <c:v>7.8513500000000001</c:v>
                      </c:pt>
                      <c:pt idx="505">
                        <c:v>7.8662299999999998</c:v>
                      </c:pt>
                      <c:pt idx="506">
                        <c:v>7.8811099999999996</c:v>
                      </c:pt>
                      <c:pt idx="507">
                        <c:v>7.8959999999999999</c:v>
                      </c:pt>
                      <c:pt idx="508">
                        <c:v>7.9108799999999997</c:v>
                      </c:pt>
                      <c:pt idx="509">
                        <c:v>7.9257600000000004</c:v>
                      </c:pt>
                      <c:pt idx="510">
                        <c:v>7.9406400000000001</c:v>
                      </c:pt>
                      <c:pt idx="511">
                        <c:v>7.9555199999999999</c:v>
                      </c:pt>
                      <c:pt idx="512">
                        <c:v>7.9703999999999997</c:v>
                      </c:pt>
                      <c:pt idx="513">
                        <c:v>7.9852800000000004</c:v>
                      </c:pt>
                      <c:pt idx="514">
                        <c:v>8.0001599999999993</c:v>
                      </c:pt>
                      <c:pt idx="515">
                        <c:v>8.0150400000000008</c:v>
                      </c:pt>
                      <c:pt idx="516">
                        <c:v>8.0299200000000006</c:v>
                      </c:pt>
                      <c:pt idx="517">
                        <c:v>8.0448000000000004</c:v>
                      </c:pt>
                      <c:pt idx="518">
                        <c:v>8.0596700000000006</c:v>
                      </c:pt>
                      <c:pt idx="519">
                        <c:v>8.0745500000000003</c:v>
                      </c:pt>
                      <c:pt idx="520">
                        <c:v>8.0894300000000001</c:v>
                      </c:pt>
                      <c:pt idx="521">
                        <c:v>8.1043099999999999</c:v>
                      </c:pt>
                      <c:pt idx="522">
                        <c:v>8.1191899999999997</c:v>
                      </c:pt>
                      <c:pt idx="523">
                        <c:v>8.1340599999999998</c:v>
                      </c:pt>
                      <c:pt idx="524">
                        <c:v>8.1489399999999996</c:v>
                      </c:pt>
                      <c:pt idx="525">
                        <c:v>8.1638199999999994</c:v>
                      </c:pt>
                      <c:pt idx="526">
                        <c:v>8.1786899999999996</c:v>
                      </c:pt>
                      <c:pt idx="527">
                        <c:v>8.1935699999999994</c:v>
                      </c:pt>
                      <c:pt idx="528">
                        <c:v>8.2084399999999995</c:v>
                      </c:pt>
                      <c:pt idx="529">
                        <c:v>8.2233199999999993</c:v>
                      </c:pt>
                      <c:pt idx="530">
                        <c:v>8.2381899999999995</c:v>
                      </c:pt>
                      <c:pt idx="531">
                        <c:v>8.2530699999999992</c:v>
                      </c:pt>
                      <c:pt idx="532">
                        <c:v>8.2679399999999994</c:v>
                      </c:pt>
                      <c:pt idx="533">
                        <c:v>8.2828199999999992</c:v>
                      </c:pt>
                      <c:pt idx="534">
                        <c:v>8.2976899999999993</c:v>
                      </c:pt>
                      <c:pt idx="535">
                        <c:v>8.3125699999999991</c:v>
                      </c:pt>
                      <c:pt idx="536">
                        <c:v>8.3274399999999993</c:v>
                      </c:pt>
                      <c:pt idx="537">
                        <c:v>8.3423099999999994</c:v>
                      </c:pt>
                      <c:pt idx="538">
                        <c:v>8.3571899999999992</c:v>
                      </c:pt>
                      <c:pt idx="539">
                        <c:v>8.3720599999999994</c:v>
                      </c:pt>
                      <c:pt idx="540">
                        <c:v>8.3869299999999996</c:v>
                      </c:pt>
                      <c:pt idx="541">
                        <c:v>8.4017999999999997</c:v>
                      </c:pt>
                      <c:pt idx="542">
                        <c:v>8.4166799999999995</c:v>
                      </c:pt>
                      <c:pt idx="543">
                        <c:v>8.4315499999999997</c:v>
                      </c:pt>
                      <c:pt idx="544">
                        <c:v>8.4464199999999998</c:v>
                      </c:pt>
                      <c:pt idx="545">
                        <c:v>8.46129</c:v>
                      </c:pt>
                      <c:pt idx="546">
                        <c:v>8.4761600000000001</c:v>
                      </c:pt>
                      <c:pt idx="547">
                        <c:v>8.4910300000000003</c:v>
                      </c:pt>
                      <c:pt idx="548">
                        <c:v>8.5059000000000005</c:v>
                      </c:pt>
                      <c:pt idx="549">
                        <c:v>8.5207700000000006</c:v>
                      </c:pt>
                      <c:pt idx="550">
                        <c:v>8.5356400000000008</c:v>
                      </c:pt>
                      <c:pt idx="551">
                        <c:v>8.5505099999999992</c:v>
                      </c:pt>
                      <c:pt idx="552">
                        <c:v>8.5653799999999993</c:v>
                      </c:pt>
                      <c:pt idx="553">
                        <c:v>8.5802499999999995</c:v>
                      </c:pt>
                      <c:pt idx="554">
                        <c:v>8.5951199999999996</c:v>
                      </c:pt>
                      <c:pt idx="555">
                        <c:v>8.6099800000000002</c:v>
                      </c:pt>
                      <c:pt idx="556">
                        <c:v>8.6248500000000003</c:v>
                      </c:pt>
                      <c:pt idx="557">
                        <c:v>8.6397200000000005</c:v>
                      </c:pt>
                      <c:pt idx="558">
                        <c:v>8.6545900000000007</c:v>
                      </c:pt>
                      <c:pt idx="559">
                        <c:v>8.6694499999999994</c:v>
                      </c:pt>
                      <c:pt idx="560">
                        <c:v>8.6843199999999996</c:v>
                      </c:pt>
                      <c:pt idx="561">
                        <c:v>8.6991899999999998</c:v>
                      </c:pt>
                      <c:pt idx="562">
                        <c:v>8.7140500000000003</c:v>
                      </c:pt>
                      <c:pt idx="563">
                        <c:v>8.7289200000000005</c:v>
                      </c:pt>
                      <c:pt idx="564">
                        <c:v>8.7437900000000006</c:v>
                      </c:pt>
                      <c:pt idx="565">
                        <c:v>8.7586499999999994</c:v>
                      </c:pt>
                      <c:pt idx="566">
                        <c:v>8.7735199999999995</c:v>
                      </c:pt>
                      <c:pt idx="567">
                        <c:v>8.7883800000000001</c:v>
                      </c:pt>
                      <c:pt idx="568">
                        <c:v>8.8032400000000006</c:v>
                      </c:pt>
                      <c:pt idx="569">
                        <c:v>8.8181100000000008</c:v>
                      </c:pt>
                      <c:pt idx="570">
                        <c:v>8.8329699999999995</c:v>
                      </c:pt>
                      <c:pt idx="571">
                        <c:v>8.8478399999999997</c:v>
                      </c:pt>
                      <c:pt idx="572">
                        <c:v>8.8627000000000002</c:v>
                      </c:pt>
                      <c:pt idx="573">
                        <c:v>8.8775600000000008</c:v>
                      </c:pt>
                      <c:pt idx="574">
                        <c:v>8.8924199999999995</c:v>
                      </c:pt>
                      <c:pt idx="575">
                        <c:v>8.9072899999999997</c:v>
                      </c:pt>
                      <c:pt idx="576">
                        <c:v>8.9221500000000002</c:v>
                      </c:pt>
                      <c:pt idx="577">
                        <c:v>8.9370100000000008</c:v>
                      </c:pt>
                      <c:pt idx="578">
                        <c:v>8.9518699999999995</c:v>
                      </c:pt>
                      <c:pt idx="579">
                        <c:v>8.9667300000000001</c:v>
                      </c:pt>
                      <c:pt idx="580">
                        <c:v>8.9815900000000006</c:v>
                      </c:pt>
                      <c:pt idx="581">
                        <c:v>8.9964499999999994</c:v>
                      </c:pt>
                      <c:pt idx="582">
                        <c:v>9.0113099999999999</c:v>
                      </c:pt>
                      <c:pt idx="583">
                        <c:v>9.0261700000000005</c:v>
                      </c:pt>
                      <c:pt idx="584">
                        <c:v>9.0410299999999992</c:v>
                      </c:pt>
                      <c:pt idx="585">
                        <c:v>9.0558899999999998</c:v>
                      </c:pt>
                      <c:pt idx="586">
                        <c:v>9.0707500000000003</c:v>
                      </c:pt>
                      <c:pt idx="587">
                        <c:v>9.0716000000000001</c:v>
                      </c:pt>
                      <c:pt idx="588">
                        <c:v>9.1424900000000004</c:v>
                      </c:pt>
                      <c:pt idx="589">
                        <c:v>9.23672</c:v>
                      </c:pt>
                      <c:pt idx="590">
                        <c:v>9.3076100000000004</c:v>
                      </c:pt>
                      <c:pt idx="591">
                        <c:v>9.3084500000000006</c:v>
                      </c:pt>
                      <c:pt idx="592">
                        <c:v>9.3233099999999993</c:v>
                      </c:pt>
                      <c:pt idx="593">
                        <c:v>9.3381600000000002</c:v>
                      </c:pt>
                      <c:pt idx="594">
                        <c:v>9.3530099999999994</c:v>
                      </c:pt>
                      <c:pt idx="595">
                        <c:v>9.3678600000000003</c:v>
                      </c:pt>
                      <c:pt idx="596">
                        <c:v>9.3827200000000008</c:v>
                      </c:pt>
                      <c:pt idx="597">
                        <c:v>9.39757</c:v>
                      </c:pt>
                      <c:pt idx="598">
                        <c:v>9.4124199999999991</c:v>
                      </c:pt>
                      <c:pt idx="599">
                        <c:v>9.42727</c:v>
                      </c:pt>
                      <c:pt idx="600">
                        <c:v>9.4421199999999992</c:v>
                      </c:pt>
                      <c:pt idx="601">
                        <c:v>9.4569700000000001</c:v>
                      </c:pt>
                      <c:pt idx="602">
                        <c:v>9.4718300000000006</c:v>
                      </c:pt>
                      <c:pt idx="603">
                        <c:v>9.4866799999999998</c:v>
                      </c:pt>
                      <c:pt idx="604">
                        <c:v>9.5015300000000007</c:v>
                      </c:pt>
                      <c:pt idx="605">
                        <c:v>9.5163799999999998</c:v>
                      </c:pt>
                      <c:pt idx="606">
                        <c:v>9.5312199999999994</c:v>
                      </c:pt>
                      <c:pt idx="607">
                        <c:v>9.5460700000000003</c:v>
                      </c:pt>
                      <c:pt idx="608">
                        <c:v>9.5609199999999994</c:v>
                      </c:pt>
                      <c:pt idx="609">
                        <c:v>9.5757700000000003</c:v>
                      </c:pt>
                      <c:pt idx="610">
                        <c:v>9.5906199999999995</c:v>
                      </c:pt>
                      <c:pt idx="611">
                        <c:v>9.6054700000000004</c:v>
                      </c:pt>
                      <c:pt idx="612">
                        <c:v>9.6203099999999999</c:v>
                      </c:pt>
                      <c:pt idx="613">
                        <c:v>9.6351600000000008</c:v>
                      </c:pt>
                      <c:pt idx="614">
                        <c:v>9.65001</c:v>
                      </c:pt>
                      <c:pt idx="615">
                        <c:v>9.6648499999999995</c:v>
                      </c:pt>
                      <c:pt idx="616">
                        <c:v>9.6797000000000004</c:v>
                      </c:pt>
                      <c:pt idx="617">
                        <c:v>9.6945399999999999</c:v>
                      </c:pt>
                      <c:pt idx="618">
                        <c:v>9.7093900000000009</c:v>
                      </c:pt>
                      <c:pt idx="619">
                        <c:v>9.72424</c:v>
                      </c:pt>
                      <c:pt idx="620">
                        <c:v>9.7390799999999995</c:v>
                      </c:pt>
                      <c:pt idx="621">
                        <c:v>9.7539200000000008</c:v>
                      </c:pt>
                      <c:pt idx="622">
                        <c:v>9.76877</c:v>
                      </c:pt>
                      <c:pt idx="623">
                        <c:v>9.7836099999999995</c:v>
                      </c:pt>
                      <c:pt idx="624">
                        <c:v>9.7984500000000008</c:v>
                      </c:pt>
                      <c:pt idx="625">
                        <c:v>9.8132999999999999</c:v>
                      </c:pt>
                      <c:pt idx="626">
                        <c:v>9.8281399999999994</c:v>
                      </c:pt>
                      <c:pt idx="627">
                        <c:v>9.8429800000000007</c:v>
                      </c:pt>
                      <c:pt idx="628">
                        <c:v>9.8578299999999999</c:v>
                      </c:pt>
                      <c:pt idx="629">
                        <c:v>9.8726699999999994</c:v>
                      </c:pt>
                      <c:pt idx="630">
                        <c:v>9.8875100000000007</c:v>
                      </c:pt>
                      <c:pt idx="631">
                        <c:v>9.9023500000000002</c:v>
                      </c:pt>
                      <c:pt idx="632">
                        <c:v>9.9171899999999997</c:v>
                      </c:pt>
                      <c:pt idx="633">
                        <c:v>9.9320299999999992</c:v>
                      </c:pt>
                      <c:pt idx="634">
                        <c:v>9.9468700000000005</c:v>
                      </c:pt>
                      <c:pt idx="635">
                        <c:v>9.9617100000000001</c:v>
                      </c:pt>
                      <c:pt idx="636">
                        <c:v>9.9765499999999996</c:v>
                      </c:pt>
                      <c:pt idx="637">
                        <c:v>9.9913900000000009</c:v>
                      </c:pt>
                      <c:pt idx="638">
                        <c:v>10.00623</c:v>
                      </c:pt>
                      <c:pt idx="639">
                        <c:v>10.02106</c:v>
                      </c:pt>
                      <c:pt idx="640">
                        <c:v>10.0359</c:v>
                      </c:pt>
                      <c:pt idx="641">
                        <c:v>10.050739999999999</c:v>
                      </c:pt>
                      <c:pt idx="642">
                        <c:v>10.065580000000001</c:v>
                      </c:pt>
                      <c:pt idx="643">
                        <c:v>10.08042</c:v>
                      </c:pt>
                      <c:pt idx="644">
                        <c:v>10.09525</c:v>
                      </c:pt>
                      <c:pt idx="645">
                        <c:v>10.11009</c:v>
                      </c:pt>
                      <c:pt idx="646">
                        <c:v>10.124919999999999</c:v>
                      </c:pt>
                      <c:pt idx="647">
                        <c:v>10.139760000000001</c:v>
                      </c:pt>
                      <c:pt idx="648">
                        <c:v>10.1546</c:v>
                      </c:pt>
                      <c:pt idx="649">
                        <c:v>10.16943</c:v>
                      </c:pt>
                      <c:pt idx="650">
                        <c:v>10.18427</c:v>
                      </c:pt>
                      <c:pt idx="651">
                        <c:v>10.1991</c:v>
                      </c:pt>
                      <c:pt idx="652">
                        <c:v>10.21393</c:v>
                      </c:pt>
                      <c:pt idx="653">
                        <c:v>10.228770000000001</c:v>
                      </c:pt>
                      <c:pt idx="654">
                        <c:v>10.243600000000001</c:v>
                      </c:pt>
                      <c:pt idx="655">
                        <c:v>10.258430000000001</c:v>
                      </c:pt>
                      <c:pt idx="656">
                        <c:v>10.27327</c:v>
                      </c:pt>
                      <c:pt idx="657">
                        <c:v>10.2881</c:v>
                      </c:pt>
                      <c:pt idx="658">
                        <c:v>10.30293</c:v>
                      </c:pt>
                      <c:pt idx="659">
                        <c:v>10.31776</c:v>
                      </c:pt>
                      <c:pt idx="660">
                        <c:v>10.33259</c:v>
                      </c:pt>
                      <c:pt idx="661">
                        <c:v>10.34742</c:v>
                      </c:pt>
                      <c:pt idx="662">
                        <c:v>10.36225</c:v>
                      </c:pt>
                      <c:pt idx="663">
                        <c:v>10.377079999999999</c:v>
                      </c:pt>
                      <c:pt idx="664">
                        <c:v>10.391909999999999</c:v>
                      </c:pt>
                      <c:pt idx="665">
                        <c:v>10.406739999999999</c:v>
                      </c:pt>
                      <c:pt idx="666">
                        <c:v>10.421569999999999</c:v>
                      </c:pt>
                      <c:pt idx="667">
                        <c:v>10.436400000000001</c:v>
                      </c:pt>
                      <c:pt idx="668">
                        <c:v>10.451230000000001</c:v>
                      </c:pt>
                      <c:pt idx="669">
                        <c:v>10.466060000000001</c:v>
                      </c:pt>
                      <c:pt idx="670">
                        <c:v>10.48089</c:v>
                      </c:pt>
                      <c:pt idx="671">
                        <c:v>10.495710000000001</c:v>
                      </c:pt>
                      <c:pt idx="672">
                        <c:v>10.510540000000001</c:v>
                      </c:pt>
                      <c:pt idx="673">
                        <c:v>10.525370000000001</c:v>
                      </c:pt>
                      <c:pt idx="674">
                        <c:v>10.540190000000001</c:v>
                      </c:pt>
                      <c:pt idx="675">
                        <c:v>10.555020000000001</c:v>
                      </c:pt>
                      <c:pt idx="676">
                        <c:v>10.569850000000001</c:v>
                      </c:pt>
                      <c:pt idx="677">
                        <c:v>10.584669999999999</c:v>
                      </c:pt>
                      <c:pt idx="678">
                        <c:v>10.599489999999999</c:v>
                      </c:pt>
                      <c:pt idx="679">
                        <c:v>10.614319999999999</c:v>
                      </c:pt>
                      <c:pt idx="680">
                        <c:v>10.62914</c:v>
                      </c:pt>
                      <c:pt idx="681">
                        <c:v>10.643969999999999</c:v>
                      </c:pt>
                      <c:pt idx="682">
                        <c:v>10.65879</c:v>
                      </c:pt>
                      <c:pt idx="683">
                        <c:v>10.67361</c:v>
                      </c:pt>
                      <c:pt idx="684">
                        <c:v>10.68844</c:v>
                      </c:pt>
                      <c:pt idx="685">
                        <c:v>10.70326</c:v>
                      </c:pt>
                      <c:pt idx="686">
                        <c:v>10.71808</c:v>
                      </c:pt>
                      <c:pt idx="687">
                        <c:v>10.732900000000001</c:v>
                      </c:pt>
                      <c:pt idx="688">
                        <c:v>10.747719999999999</c:v>
                      </c:pt>
                      <c:pt idx="689">
                        <c:v>10.76254</c:v>
                      </c:pt>
                      <c:pt idx="690">
                        <c:v>10.777369999999999</c:v>
                      </c:pt>
                      <c:pt idx="691">
                        <c:v>10.79219</c:v>
                      </c:pt>
                      <c:pt idx="692">
                        <c:v>10.80701</c:v>
                      </c:pt>
                      <c:pt idx="693">
                        <c:v>10.82183</c:v>
                      </c:pt>
                      <c:pt idx="694">
                        <c:v>10.836639999999999</c:v>
                      </c:pt>
                      <c:pt idx="695">
                        <c:v>10.851459999999999</c:v>
                      </c:pt>
                      <c:pt idx="696">
                        <c:v>10.86628</c:v>
                      </c:pt>
                      <c:pt idx="697">
                        <c:v>10.8811</c:v>
                      </c:pt>
                      <c:pt idx="698">
                        <c:v>10.89592</c:v>
                      </c:pt>
                      <c:pt idx="699">
                        <c:v>10.910740000000001</c:v>
                      </c:pt>
                      <c:pt idx="700">
                        <c:v>10.925549999999999</c:v>
                      </c:pt>
                      <c:pt idx="701">
                        <c:v>10.94037</c:v>
                      </c:pt>
                      <c:pt idx="702">
                        <c:v>10.95518</c:v>
                      </c:pt>
                      <c:pt idx="703">
                        <c:v>10.97</c:v>
                      </c:pt>
                      <c:pt idx="704">
                        <c:v>10.98481</c:v>
                      </c:pt>
                      <c:pt idx="705">
                        <c:v>10.99963</c:v>
                      </c:pt>
                      <c:pt idx="706">
                        <c:v>11.01445</c:v>
                      </c:pt>
                      <c:pt idx="707">
                        <c:v>11.029260000000001</c:v>
                      </c:pt>
                      <c:pt idx="708">
                        <c:v>11.04407</c:v>
                      </c:pt>
                      <c:pt idx="709">
                        <c:v>11.05889</c:v>
                      </c:pt>
                      <c:pt idx="710">
                        <c:v>11.073700000000001</c:v>
                      </c:pt>
                      <c:pt idx="711">
                        <c:v>11.088509999999999</c:v>
                      </c:pt>
                      <c:pt idx="712">
                        <c:v>11.10333</c:v>
                      </c:pt>
                      <c:pt idx="713">
                        <c:v>11.11814</c:v>
                      </c:pt>
                      <c:pt idx="714">
                        <c:v>11.132949999999999</c:v>
                      </c:pt>
                      <c:pt idx="715">
                        <c:v>11.14776</c:v>
                      </c:pt>
                      <c:pt idx="716">
                        <c:v>11.162570000000001</c:v>
                      </c:pt>
                      <c:pt idx="717">
                        <c:v>11.177379999999999</c:v>
                      </c:pt>
                      <c:pt idx="718">
                        <c:v>11.19219</c:v>
                      </c:pt>
                      <c:pt idx="719">
                        <c:v>11.207000000000001</c:v>
                      </c:pt>
                      <c:pt idx="720">
                        <c:v>11.22181</c:v>
                      </c:pt>
                      <c:pt idx="721">
                        <c:v>11.23662</c:v>
                      </c:pt>
                      <c:pt idx="722">
                        <c:v>11.251429999999999</c:v>
                      </c:pt>
                      <c:pt idx="723">
                        <c:v>11.26624</c:v>
                      </c:pt>
                      <c:pt idx="724">
                        <c:v>11.28105</c:v>
                      </c:pt>
                      <c:pt idx="725">
                        <c:v>11.29585</c:v>
                      </c:pt>
                      <c:pt idx="726">
                        <c:v>11.31066</c:v>
                      </c:pt>
                      <c:pt idx="727">
                        <c:v>11.325469999999999</c:v>
                      </c:pt>
                      <c:pt idx="728">
                        <c:v>11.34027</c:v>
                      </c:pt>
                      <c:pt idx="729">
                        <c:v>11.355079999999999</c:v>
                      </c:pt>
                      <c:pt idx="730">
                        <c:v>11.36989</c:v>
                      </c:pt>
                      <c:pt idx="731">
                        <c:v>11.384690000000001</c:v>
                      </c:pt>
                      <c:pt idx="732">
                        <c:v>11.3995</c:v>
                      </c:pt>
                      <c:pt idx="733">
                        <c:v>11.414300000000001</c:v>
                      </c:pt>
                      <c:pt idx="734">
                        <c:v>11.4291</c:v>
                      </c:pt>
                      <c:pt idx="735">
                        <c:v>11.443910000000001</c:v>
                      </c:pt>
                      <c:pt idx="736">
                        <c:v>11.45871</c:v>
                      </c:pt>
                      <c:pt idx="737">
                        <c:v>11.473509999999999</c:v>
                      </c:pt>
                      <c:pt idx="738">
                        <c:v>11.48832</c:v>
                      </c:pt>
                      <c:pt idx="739">
                        <c:v>11.503119999999999</c:v>
                      </c:pt>
                      <c:pt idx="740">
                        <c:v>11.51792</c:v>
                      </c:pt>
                      <c:pt idx="741">
                        <c:v>11.532719999999999</c:v>
                      </c:pt>
                      <c:pt idx="742">
                        <c:v>11.54752</c:v>
                      </c:pt>
                      <c:pt idx="743">
                        <c:v>11.56232</c:v>
                      </c:pt>
                      <c:pt idx="744">
                        <c:v>11.577120000000001</c:v>
                      </c:pt>
                      <c:pt idx="745">
                        <c:v>11.59192</c:v>
                      </c:pt>
                      <c:pt idx="746">
                        <c:v>11.606719999999999</c:v>
                      </c:pt>
                      <c:pt idx="747">
                        <c:v>11.62152</c:v>
                      </c:pt>
                      <c:pt idx="748">
                        <c:v>11.63632</c:v>
                      </c:pt>
                      <c:pt idx="749">
                        <c:v>11.651120000000001</c:v>
                      </c:pt>
                      <c:pt idx="750">
                        <c:v>11.66592</c:v>
                      </c:pt>
                      <c:pt idx="751">
                        <c:v>11.680709999999999</c:v>
                      </c:pt>
                      <c:pt idx="752">
                        <c:v>11.695510000000001</c:v>
                      </c:pt>
                      <c:pt idx="753">
                        <c:v>11.71031</c:v>
                      </c:pt>
                      <c:pt idx="754">
                        <c:v>11.725099999999999</c:v>
                      </c:pt>
                      <c:pt idx="755">
                        <c:v>11.7399</c:v>
                      </c:pt>
                      <c:pt idx="756">
                        <c:v>11.7547</c:v>
                      </c:pt>
                      <c:pt idx="757">
                        <c:v>11.769489999999999</c:v>
                      </c:pt>
                      <c:pt idx="758">
                        <c:v>11.78429</c:v>
                      </c:pt>
                      <c:pt idx="759">
                        <c:v>11.79908</c:v>
                      </c:pt>
                      <c:pt idx="760">
                        <c:v>11.813879999999999</c:v>
                      </c:pt>
                      <c:pt idx="761">
                        <c:v>11.828670000000001</c:v>
                      </c:pt>
                      <c:pt idx="762">
                        <c:v>11.84346</c:v>
                      </c:pt>
                      <c:pt idx="763">
                        <c:v>11.85825</c:v>
                      </c:pt>
                      <c:pt idx="764">
                        <c:v>11.873049999999999</c:v>
                      </c:pt>
                      <c:pt idx="765">
                        <c:v>11.887840000000001</c:v>
                      </c:pt>
                      <c:pt idx="766">
                        <c:v>11.90263</c:v>
                      </c:pt>
                      <c:pt idx="767">
                        <c:v>11.91742</c:v>
                      </c:pt>
                      <c:pt idx="768">
                        <c:v>11.93221</c:v>
                      </c:pt>
                      <c:pt idx="769">
                        <c:v>11.946999999999999</c:v>
                      </c:pt>
                      <c:pt idx="770">
                        <c:v>11.961790000000001</c:v>
                      </c:pt>
                      <c:pt idx="771">
                        <c:v>11.97658</c:v>
                      </c:pt>
                      <c:pt idx="772">
                        <c:v>11.99137</c:v>
                      </c:pt>
                      <c:pt idx="773">
                        <c:v>12.006159999999999</c:v>
                      </c:pt>
                      <c:pt idx="774">
                        <c:v>12.020949999999999</c:v>
                      </c:pt>
                      <c:pt idx="775">
                        <c:v>12.035740000000001</c:v>
                      </c:pt>
                      <c:pt idx="776">
                        <c:v>12.050520000000001</c:v>
                      </c:pt>
                      <c:pt idx="777">
                        <c:v>12.06531</c:v>
                      </c:pt>
                      <c:pt idx="778">
                        <c:v>12.0801</c:v>
                      </c:pt>
                      <c:pt idx="779">
                        <c:v>12.09488</c:v>
                      </c:pt>
                      <c:pt idx="780">
                        <c:v>12.109669999999999</c:v>
                      </c:pt>
                      <c:pt idx="781">
                        <c:v>12.124459999999999</c:v>
                      </c:pt>
                      <c:pt idx="782">
                        <c:v>12.139239999999999</c:v>
                      </c:pt>
                      <c:pt idx="783">
                        <c:v>12.154030000000001</c:v>
                      </c:pt>
                      <c:pt idx="784">
                        <c:v>12.168810000000001</c:v>
                      </c:pt>
                      <c:pt idx="785">
                        <c:v>12.183590000000001</c:v>
                      </c:pt>
                      <c:pt idx="786">
                        <c:v>12.19838</c:v>
                      </c:pt>
                      <c:pt idx="787">
                        <c:v>12.21316</c:v>
                      </c:pt>
                      <c:pt idx="788">
                        <c:v>12.22794</c:v>
                      </c:pt>
                      <c:pt idx="789">
                        <c:v>12.24272</c:v>
                      </c:pt>
                      <c:pt idx="790">
                        <c:v>12.25751</c:v>
                      </c:pt>
                      <c:pt idx="791">
                        <c:v>12.27229</c:v>
                      </c:pt>
                      <c:pt idx="792">
                        <c:v>12.28707</c:v>
                      </c:pt>
                      <c:pt idx="793">
                        <c:v>12.30185</c:v>
                      </c:pt>
                      <c:pt idx="794">
                        <c:v>12.31663</c:v>
                      </c:pt>
                      <c:pt idx="795">
                        <c:v>12.33141</c:v>
                      </c:pt>
                      <c:pt idx="796">
                        <c:v>12.34619</c:v>
                      </c:pt>
                      <c:pt idx="797">
                        <c:v>12.36097</c:v>
                      </c:pt>
                      <c:pt idx="798">
                        <c:v>12.37574</c:v>
                      </c:pt>
                      <c:pt idx="799">
                        <c:v>12.39052</c:v>
                      </c:pt>
                      <c:pt idx="800">
                        <c:v>12.4053</c:v>
                      </c:pt>
                      <c:pt idx="801">
                        <c:v>12.42008</c:v>
                      </c:pt>
                      <c:pt idx="802">
                        <c:v>12.43486</c:v>
                      </c:pt>
                      <c:pt idx="803">
                        <c:v>12.449630000000001</c:v>
                      </c:pt>
                      <c:pt idx="804">
                        <c:v>12.464410000000001</c:v>
                      </c:pt>
                      <c:pt idx="805">
                        <c:v>12.479179999999999</c:v>
                      </c:pt>
                      <c:pt idx="806">
                        <c:v>12.49396</c:v>
                      </c:pt>
                      <c:pt idx="807">
                        <c:v>12.50873</c:v>
                      </c:pt>
                      <c:pt idx="808">
                        <c:v>12.52351</c:v>
                      </c:pt>
                      <c:pt idx="809">
                        <c:v>12.53828</c:v>
                      </c:pt>
                      <c:pt idx="810">
                        <c:v>12.55306</c:v>
                      </c:pt>
                      <c:pt idx="811">
                        <c:v>12.567830000000001</c:v>
                      </c:pt>
                      <c:pt idx="812">
                        <c:v>12.582599999999999</c:v>
                      </c:pt>
                      <c:pt idx="813">
                        <c:v>12.59737</c:v>
                      </c:pt>
                      <c:pt idx="814">
                        <c:v>12.61215</c:v>
                      </c:pt>
                      <c:pt idx="815">
                        <c:v>12.62692</c:v>
                      </c:pt>
                      <c:pt idx="816">
                        <c:v>12.641690000000001</c:v>
                      </c:pt>
                      <c:pt idx="817">
                        <c:v>12.656459999999999</c:v>
                      </c:pt>
                      <c:pt idx="818">
                        <c:v>12.67123</c:v>
                      </c:pt>
                      <c:pt idx="819">
                        <c:v>12.686</c:v>
                      </c:pt>
                      <c:pt idx="820">
                        <c:v>12.70077</c:v>
                      </c:pt>
                      <c:pt idx="821">
                        <c:v>12.715540000000001</c:v>
                      </c:pt>
                      <c:pt idx="822">
                        <c:v>12.7303</c:v>
                      </c:pt>
                      <c:pt idx="823">
                        <c:v>12.74507</c:v>
                      </c:pt>
                      <c:pt idx="824">
                        <c:v>12.759840000000001</c:v>
                      </c:pt>
                      <c:pt idx="825">
                        <c:v>12.774609999999999</c:v>
                      </c:pt>
                      <c:pt idx="826">
                        <c:v>12.78937</c:v>
                      </c:pt>
                      <c:pt idx="827">
                        <c:v>12.80414</c:v>
                      </c:pt>
                      <c:pt idx="828">
                        <c:v>12.818910000000001</c:v>
                      </c:pt>
                      <c:pt idx="829">
                        <c:v>12.83367</c:v>
                      </c:pt>
                      <c:pt idx="830">
                        <c:v>12.84844</c:v>
                      </c:pt>
                      <c:pt idx="831">
                        <c:v>12.863200000000001</c:v>
                      </c:pt>
                      <c:pt idx="832">
                        <c:v>12.87796</c:v>
                      </c:pt>
                      <c:pt idx="833">
                        <c:v>12.89273</c:v>
                      </c:pt>
                      <c:pt idx="834">
                        <c:v>12.907489999999999</c:v>
                      </c:pt>
                      <c:pt idx="835">
                        <c:v>12.92225</c:v>
                      </c:pt>
                      <c:pt idx="836">
                        <c:v>12.93702</c:v>
                      </c:pt>
                      <c:pt idx="837">
                        <c:v>12.951779999999999</c:v>
                      </c:pt>
                      <c:pt idx="838">
                        <c:v>12.96654</c:v>
                      </c:pt>
                      <c:pt idx="839">
                        <c:v>12.981299999999999</c:v>
                      </c:pt>
                      <c:pt idx="840">
                        <c:v>12.99606</c:v>
                      </c:pt>
                      <c:pt idx="841">
                        <c:v>13.010820000000001</c:v>
                      </c:pt>
                      <c:pt idx="842">
                        <c:v>13.02558</c:v>
                      </c:pt>
                      <c:pt idx="843">
                        <c:v>13.04034</c:v>
                      </c:pt>
                      <c:pt idx="844">
                        <c:v>13.055099999999999</c:v>
                      </c:pt>
                      <c:pt idx="845">
                        <c:v>13.06986</c:v>
                      </c:pt>
                      <c:pt idx="846">
                        <c:v>13.084619999999999</c:v>
                      </c:pt>
                      <c:pt idx="847">
                        <c:v>13.09937</c:v>
                      </c:pt>
                      <c:pt idx="848">
                        <c:v>13.114129999999999</c:v>
                      </c:pt>
                      <c:pt idx="849">
                        <c:v>13.12889</c:v>
                      </c:pt>
                      <c:pt idx="850">
                        <c:v>13.14364</c:v>
                      </c:pt>
                      <c:pt idx="851">
                        <c:v>13.1584</c:v>
                      </c:pt>
                      <c:pt idx="852">
                        <c:v>13.17315</c:v>
                      </c:pt>
                      <c:pt idx="853">
                        <c:v>13.18791</c:v>
                      </c:pt>
                      <c:pt idx="854">
                        <c:v>13.20266</c:v>
                      </c:pt>
                      <c:pt idx="855">
                        <c:v>13.217420000000001</c:v>
                      </c:pt>
                      <c:pt idx="856">
                        <c:v>13.23217</c:v>
                      </c:pt>
                      <c:pt idx="857">
                        <c:v>13.246919999999999</c:v>
                      </c:pt>
                      <c:pt idx="858">
                        <c:v>13.26168</c:v>
                      </c:pt>
                      <c:pt idx="859">
                        <c:v>13.27643</c:v>
                      </c:pt>
                      <c:pt idx="860">
                        <c:v>13.291180000000001</c:v>
                      </c:pt>
                      <c:pt idx="861">
                        <c:v>13.30593</c:v>
                      </c:pt>
                      <c:pt idx="862">
                        <c:v>13.320679999999999</c:v>
                      </c:pt>
                      <c:pt idx="863">
                        <c:v>13.335430000000001</c:v>
                      </c:pt>
                      <c:pt idx="864">
                        <c:v>13.35018</c:v>
                      </c:pt>
                      <c:pt idx="865">
                        <c:v>13.364929999999999</c:v>
                      </c:pt>
                      <c:pt idx="866">
                        <c:v>13.37968</c:v>
                      </c:pt>
                      <c:pt idx="867">
                        <c:v>13.39443</c:v>
                      </c:pt>
                      <c:pt idx="868">
                        <c:v>13.409179999999999</c:v>
                      </c:pt>
                      <c:pt idx="869">
                        <c:v>13.42393</c:v>
                      </c:pt>
                      <c:pt idx="870">
                        <c:v>13.43867</c:v>
                      </c:pt>
                      <c:pt idx="871">
                        <c:v>13.453419999999999</c:v>
                      </c:pt>
                      <c:pt idx="872">
                        <c:v>13.468170000000001</c:v>
                      </c:pt>
                      <c:pt idx="873">
                        <c:v>13.48291</c:v>
                      </c:pt>
                      <c:pt idx="874">
                        <c:v>13.49766</c:v>
                      </c:pt>
                      <c:pt idx="875">
                        <c:v>13.5124</c:v>
                      </c:pt>
                      <c:pt idx="876">
                        <c:v>13.527150000000001</c:v>
                      </c:pt>
                      <c:pt idx="877">
                        <c:v>13.54189</c:v>
                      </c:pt>
                      <c:pt idx="878">
                        <c:v>13.55663</c:v>
                      </c:pt>
                      <c:pt idx="879">
                        <c:v>13.57138</c:v>
                      </c:pt>
                      <c:pt idx="880">
                        <c:v>13.586119999999999</c:v>
                      </c:pt>
                      <c:pt idx="881">
                        <c:v>13.600860000000001</c:v>
                      </c:pt>
                      <c:pt idx="882">
                        <c:v>13.615600000000001</c:v>
                      </c:pt>
                      <c:pt idx="883">
                        <c:v>13.63035</c:v>
                      </c:pt>
                      <c:pt idx="884">
                        <c:v>13.64509</c:v>
                      </c:pt>
                      <c:pt idx="885">
                        <c:v>13.659829999999999</c:v>
                      </c:pt>
                      <c:pt idx="886">
                        <c:v>13.674569999999999</c:v>
                      </c:pt>
                      <c:pt idx="887">
                        <c:v>13.689310000000001</c:v>
                      </c:pt>
                      <c:pt idx="888">
                        <c:v>13.704050000000001</c:v>
                      </c:pt>
                      <c:pt idx="889">
                        <c:v>13.718780000000001</c:v>
                      </c:pt>
                      <c:pt idx="890">
                        <c:v>13.73352</c:v>
                      </c:pt>
                      <c:pt idx="891">
                        <c:v>13.74826</c:v>
                      </c:pt>
                      <c:pt idx="892">
                        <c:v>13.763</c:v>
                      </c:pt>
                      <c:pt idx="893">
                        <c:v>13.77773</c:v>
                      </c:pt>
                      <c:pt idx="894">
                        <c:v>13.79247</c:v>
                      </c:pt>
                      <c:pt idx="895">
                        <c:v>13.80721</c:v>
                      </c:pt>
                      <c:pt idx="896">
                        <c:v>13.82194</c:v>
                      </c:pt>
                      <c:pt idx="897">
                        <c:v>13.836679999999999</c:v>
                      </c:pt>
                      <c:pt idx="898">
                        <c:v>13.85141</c:v>
                      </c:pt>
                      <c:pt idx="899">
                        <c:v>13.866149999999999</c:v>
                      </c:pt>
                      <c:pt idx="900">
                        <c:v>13.880879999999999</c:v>
                      </c:pt>
                      <c:pt idx="901">
                        <c:v>13.89561</c:v>
                      </c:pt>
                      <c:pt idx="902">
                        <c:v>13.91034</c:v>
                      </c:pt>
                      <c:pt idx="903">
                        <c:v>13.925079999999999</c:v>
                      </c:pt>
                      <c:pt idx="904">
                        <c:v>13.93981</c:v>
                      </c:pt>
                      <c:pt idx="905">
                        <c:v>13.95454</c:v>
                      </c:pt>
                      <c:pt idx="906">
                        <c:v>13.96927</c:v>
                      </c:pt>
                      <c:pt idx="907">
                        <c:v>13.984</c:v>
                      </c:pt>
                      <c:pt idx="908">
                        <c:v>13.99873</c:v>
                      </c:pt>
                      <c:pt idx="909">
                        <c:v>14.01346</c:v>
                      </c:pt>
                      <c:pt idx="910">
                        <c:v>14.02819</c:v>
                      </c:pt>
                      <c:pt idx="911">
                        <c:v>14.042920000000001</c:v>
                      </c:pt>
                      <c:pt idx="912">
                        <c:v>14.057639999999999</c:v>
                      </c:pt>
                      <c:pt idx="913">
                        <c:v>14.072369999999999</c:v>
                      </c:pt>
                      <c:pt idx="914">
                        <c:v>14.0871</c:v>
                      </c:pt>
                      <c:pt idx="915">
                        <c:v>14.10182</c:v>
                      </c:pt>
                      <c:pt idx="916">
                        <c:v>14.11655</c:v>
                      </c:pt>
                      <c:pt idx="917">
                        <c:v>14.13128</c:v>
                      </c:pt>
                      <c:pt idx="918">
                        <c:v>14.146000000000001</c:v>
                      </c:pt>
                      <c:pt idx="919">
                        <c:v>14.16072</c:v>
                      </c:pt>
                      <c:pt idx="920">
                        <c:v>14.17545</c:v>
                      </c:pt>
                      <c:pt idx="921">
                        <c:v>14.19017</c:v>
                      </c:pt>
                      <c:pt idx="922">
                        <c:v>14.204890000000001</c:v>
                      </c:pt>
                      <c:pt idx="923">
                        <c:v>14.219620000000001</c:v>
                      </c:pt>
                      <c:pt idx="924">
                        <c:v>14.23434</c:v>
                      </c:pt>
                      <c:pt idx="925">
                        <c:v>14.24906</c:v>
                      </c:pt>
                      <c:pt idx="926">
                        <c:v>14.263780000000001</c:v>
                      </c:pt>
                      <c:pt idx="927">
                        <c:v>14.278499999999999</c:v>
                      </c:pt>
                      <c:pt idx="928">
                        <c:v>14.29322</c:v>
                      </c:pt>
                      <c:pt idx="929">
                        <c:v>14.30794</c:v>
                      </c:pt>
                      <c:pt idx="930">
                        <c:v>14.322660000000001</c:v>
                      </c:pt>
                      <c:pt idx="931">
                        <c:v>14.33738</c:v>
                      </c:pt>
                      <c:pt idx="932">
                        <c:v>14.3521</c:v>
                      </c:pt>
                      <c:pt idx="933">
                        <c:v>14.366820000000001</c:v>
                      </c:pt>
                      <c:pt idx="934">
                        <c:v>14.38153</c:v>
                      </c:pt>
                      <c:pt idx="935">
                        <c:v>14.39625</c:v>
                      </c:pt>
                      <c:pt idx="936">
                        <c:v>14.410970000000001</c:v>
                      </c:pt>
                      <c:pt idx="937">
                        <c:v>14.42568</c:v>
                      </c:pt>
                      <c:pt idx="938">
                        <c:v>14.4404</c:v>
                      </c:pt>
                      <c:pt idx="939">
                        <c:v>14.455109999999999</c:v>
                      </c:pt>
                      <c:pt idx="940">
                        <c:v>14.46983</c:v>
                      </c:pt>
                      <c:pt idx="941">
                        <c:v>14.484540000000001</c:v>
                      </c:pt>
                      <c:pt idx="942">
                        <c:v>14.49926</c:v>
                      </c:pt>
                      <c:pt idx="943">
                        <c:v>14.51397</c:v>
                      </c:pt>
                      <c:pt idx="944">
                        <c:v>14.52868</c:v>
                      </c:pt>
                      <c:pt idx="945">
                        <c:v>14.54339</c:v>
                      </c:pt>
                      <c:pt idx="946">
                        <c:v>14.5581</c:v>
                      </c:pt>
                      <c:pt idx="947">
                        <c:v>14.57281</c:v>
                      </c:pt>
                      <c:pt idx="948">
                        <c:v>14.587529999999999</c:v>
                      </c:pt>
                      <c:pt idx="949">
                        <c:v>14.60224</c:v>
                      </c:pt>
                      <c:pt idx="950">
                        <c:v>14.61694</c:v>
                      </c:pt>
                      <c:pt idx="951">
                        <c:v>14.63165</c:v>
                      </c:pt>
                      <c:pt idx="952">
                        <c:v>14.64636</c:v>
                      </c:pt>
                      <c:pt idx="953">
                        <c:v>14.66107</c:v>
                      </c:pt>
                      <c:pt idx="954">
                        <c:v>14.67578</c:v>
                      </c:pt>
                      <c:pt idx="955">
                        <c:v>14.69049</c:v>
                      </c:pt>
                      <c:pt idx="956">
                        <c:v>14.70519</c:v>
                      </c:pt>
                      <c:pt idx="957">
                        <c:v>14.719900000000001</c:v>
                      </c:pt>
                      <c:pt idx="958">
                        <c:v>14.7346</c:v>
                      </c:pt>
                      <c:pt idx="959">
                        <c:v>14.749309999999999</c:v>
                      </c:pt>
                      <c:pt idx="960">
                        <c:v>14.764010000000001</c:v>
                      </c:pt>
                      <c:pt idx="961">
                        <c:v>14.77872</c:v>
                      </c:pt>
                      <c:pt idx="962">
                        <c:v>14.793419999999999</c:v>
                      </c:pt>
                      <c:pt idx="963">
                        <c:v>14.808120000000001</c:v>
                      </c:pt>
                      <c:pt idx="964">
                        <c:v>14.82283</c:v>
                      </c:pt>
                      <c:pt idx="965">
                        <c:v>14.837529999999999</c:v>
                      </c:pt>
                      <c:pt idx="966">
                        <c:v>14.85223</c:v>
                      </c:pt>
                      <c:pt idx="967">
                        <c:v>14.86693</c:v>
                      </c:pt>
                      <c:pt idx="968">
                        <c:v>14.881629999999999</c:v>
                      </c:pt>
                      <c:pt idx="969">
                        <c:v>14.896330000000001</c:v>
                      </c:pt>
                      <c:pt idx="970">
                        <c:v>14.91103</c:v>
                      </c:pt>
                      <c:pt idx="971">
                        <c:v>14.92573</c:v>
                      </c:pt>
                      <c:pt idx="972">
                        <c:v>14.940429999999999</c:v>
                      </c:pt>
                      <c:pt idx="973">
                        <c:v>14.95513</c:v>
                      </c:pt>
                      <c:pt idx="974">
                        <c:v>14.96982</c:v>
                      </c:pt>
                      <c:pt idx="975">
                        <c:v>14.98452</c:v>
                      </c:pt>
                      <c:pt idx="976">
                        <c:v>14.999219999999999</c:v>
                      </c:pt>
                      <c:pt idx="977">
                        <c:v>15.013909999999999</c:v>
                      </c:pt>
                      <c:pt idx="978">
                        <c:v>15.02861</c:v>
                      </c:pt>
                      <c:pt idx="979">
                        <c:v>15.0433</c:v>
                      </c:pt>
                      <c:pt idx="980">
                        <c:v>15.058</c:v>
                      </c:pt>
                      <c:pt idx="981">
                        <c:v>15.07269</c:v>
                      </c:pt>
                      <c:pt idx="982">
                        <c:v>15.087389999999999</c:v>
                      </c:pt>
                      <c:pt idx="983">
                        <c:v>15.102080000000001</c:v>
                      </c:pt>
                      <c:pt idx="984">
                        <c:v>15.116770000000001</c:v>
                      </c:pt>
                      <c:pt idx="985">
                        <c:v>15.131460000000001</c:v>
                      </c:pt>
                      <c:pt idx="986">
                        <c:v>15.14616</c:v>
                      </c:pt>
                      <c:pt idx="987">
                        <c:v>15.16085</c:v>
                      </c:pt>
                      <c:pt idx="988">
                        <c:v>15.17554</c:v>
                      </c:pt>
                      <c:pt idx="989">
                        <c:v>15.19023</c:v>
                      </c:pt>
                      <c:pt idx="990">
                        <c:v>15.20492</c:v>
                      </c:pt>
                      <c:pt idx="991">
                        <c:v>15.219609999999999</c:v>
                      </c:pt>
                      <c:pt idx="992">
                        <c:v>15.234299999999999</c:v>
                      </c:pt>
                      <c:pt idx="993">
                        <c:v>15.24898</c:v>
                      </c:pt>
                      <c:pt idx="994">
                        <c:v>15.263669999999999</c:v>
                      </c:pt>
                      <c:pt idx="995">
                        <c:v>15.278359999999999</c:v>
                      </c:pt>
                      <c:pt idx="996">
                        <c:v>15.29304</c:v>
                      </c:pt>
                      <c:pt idx="997">
                        <c:v>15.307729999999999</c:v>
                      </c:pt>
                      <c:pt idx="998">
                        <c:v>15.32241</c:v>
                      </c:pt>
                      <c:pt idx="999">
                        <c:v>15.3371</c:v>
                      </c:pt>
                      <c:pt idx="1000">
                        <c:v>15.35178</c:v>
                      </c:pt>
                      <c:pt idx="1001">
                        <c:v>15.36647</c:v>
                      </c:pt>
                      <c:pt idx="1002">
                        <c:v>15.38115</c:v>
                      </c:pt>
                      <c:pt idx="1003">
                        <c:v>15.39583</c:v>
                      </c:pt>
                      <c:pt idx="1004">
                        <c:v>15.41052</c:v>
                      </c:pt>
                      <c:pt idx="1005">
                        <c:v>15.4252</c:v>
                      </c:pt>
                      <c:pt idx="1006">
                        <c:v>15.43988</c:v>
                      </c:pt>
                      <c:pt idx="1007">
                        <c:v>15.454560000000001</c:v>
                      </c:pt>
                      <c:pt idx="1008">
                        <c:v>15.469239999999999</c:v>
                      </c:pt>
                      <c:pt idx="1009">
                        <c:v>15.483919999999999</c:v>
                      </c:pt>
                      <c:pt idx="1010">
                        <c:v>15.4986</c:v>
                      </c:pt>
                      <c:pt idx="1011">
                        <c:v>15.51328</c:v>
                      </c:pt>
                      <c:pt idx="1012">
                        <c:v>15.52796</c:v>
                      </c:pt>
                      <c:pt idx="1013">
                        <c:v>15.542630000000001</c:v>
                      </c:pt>
                      <c:pt idx="1014">
                        <c:v>15.557309999999999</c:v>
                      </c:pt>
                      <c:pt idx="1015">
                        <c:v>15.57199</c:v>
                      </c:pt>
                      <c:pt idx="1016">
                        <c:v>15.58666</c:v>
                      </c:pt>
                      <c:pt idx="1017">
                        <c:v>15.60134</c:v>
                      </c:pt>
                      <c:pt idx="1018">
                        <c:v>15.616009999999999</c:v>
                      </c:pt>
                      <c:pt idx="1019">
                        <c:v>15.63069</c:v>
                      </c:pt>
                      <c:pt idx="1020">
                        <c:v>15.64536</c:v>
                      </c:pt>
                      <c:pt idx="1021">
                        <c:v>15.660030000000001</c:v>
                      </c:pt>
                      <c:pt idx="1022">
                        <c:v>15.674709999999999</c:v>
                      </c:pt>
                      <c:pt idx="1023">
                        <c:v>15.68938</c:v>
                      </c:pt>
                      <c:pt idx="1024">
                        <c:v>15.704050000000001</c:v>
                      </c:pt>
                      <c:pt idx="1025">
                        <c:v>15.718719999999999</c:v>
                      </c:pt>
                      <c:pt idx="1026">
                        <c:v>15.73339</c:v>
                      </c:pt>
                      <c:pt idx="1027">
                        <c:v>15.748060000000001</c:v>
                      </c:pt>
                      <c:pt idx="1028">
                        <c:v>15.762729999999999</c:v>
                      </c:pt>
                      <c:pt idx="1029">
                        <c:v>15.7774</c:v>
                      </c:pt>
                      <c:pt idx="1030">
                        <c:v>15.792070000000001</c:v>
                      </c:pt>
                      <c:pt idx="1031">
                        <c:v>15.80674</c:v>
                      </c:pt>
                      <c:pt idx="1032">
                        <c:v>15.82141</c:v>
                      </c:pt>
                      <c:pt idx="1033">
                        <c:v>15.836069999999999</c:v>
                      </c:pt>
                      <c:pt idx="1034">
                        <c:v>15.85074</c:v>
                      </c:pt>
                      <c:pt idx="1035">
                        <c:v>15.865410000000001</c:v>
                      </c:pt>
                      <c:pt idx="1036">
                        <c:v>15.88007</c:v>
                      </c:pt>
                      <c:pt idx="1037">
                        <c:v>15.894740000000001</c:v>
                      </c:pt>
                      <c:pt idx="1038">
                        <c:v>15.9094</c:v>
                      </c:pt>
                      <c:pt idx="1039">
                        <c:v>15.924060000000001</c:v>
                      </c:pt>
                      <c:pt idx="1040">
                        <c:v>15.93873</c:v>
                      </c:pt>
                      <c:pt idx="1041">
                        <c:v>15.953390000000001</c:v>
                      </c:pt>
                      <c:pt idx="1042">
                        <c:v>15.96805</c:v>
                      </c:pt>
                      <c:pt idx="1043">
                        <c:v>15.982710000000001</c:v>
                      </c:pt>
                      <c:pt idx="1044">
                        <c:v>15.99737</c:v>
                      </c:pt>
                      <c:pt idx="1045">
                        <c:v>16.012039999999999</c:v>
                      </c:pt>
                      <c:pt idx="1046">
                        <c:v>16.026689999999999</c:v>
                      </c:pt>
                      <c:pt idx="1047">
                        <c:v>16.041350000000001</c:v>
                      </c:pt>
                      <c:pt idx="1048">
                        <c:v>16.056010000000001</c:v>
                      </c:pt>
                      <c:pt idx="1049">
                        <c:v>16.07067</c:v>
                      </c:pt>
                      <c:pt idx="1050">
                        <c:v>16.085329999999999</c:v>
                      </c:pt>
                      <c:pt idx="1051">
                        <c:v>16.099989999999998</c:v>
                      </c:pt>
                      <c:pt idx="1052">
                        <c:v>16.114640000000001</c:v>
                      </c:pt>
                      <c:pt idx="1053">
                        <c:v>16.129300000000001</c:v>
                      </c:pt>
                      <c:pt idx="1054">
                        <c:v>16.14396</c:v>
                      </c:pt>
                      <c:pt idx="1055">
                        <c:v>16.158609999999999</c:v>
                      </c:pt>
                      <c:pt idx="1056">
                        <c:v>16.173259999999999</c:v>
                      </c:pt>
                      <c:pt idx="1057">
                        <c:v>16.187919999999998</c:v>
                      </c:pt>
                      <c:pt idx="1058">
                        <c:v>16.202570000000001</c:v>
                      </c:pt>
                      <c:pt idx="1059">
                        <c:v>16.217230000000001</c:v>
                      </c:pt>
                      <c:pt idx="1060">
                        <c:v>16.213049999999999</c:v>
                      </c:pt>
                      <c:pt idx="1061">
                        <c:v>16.30303</c:v>
                      </c:pt>
                      <c:pt idx="1062">
                        <c:v>16.424389999999999</c:v>
                      </c:pt>
                      <c:pt idx="1063">
                        <c:v>16.51436</c:v>
                      </c:pt>
                      <c:pt idx="1064">
                        <c:v>16.510169999999999</c:v>
                      </c:pt>
                      <c:pt idx="1065">
                        <c:v>16.524809999999999</c:v>
                      </c:pt>
                      <c:pt idx="1066">
                        <c:v>16.539449999999999</c:v>
                      </c:pt>
                      <c:pt idx="1067">
                        <c:v>16.554089999999999</c:v>
                      </c:pt>
                      <c:pt idx="1068">
                        <c:v>16.568729999999999</c:v>
                      </c:pt>
                      <c:pt idx="1069">
                        <c:v>16.583369999999999</c:v>
                      </c:pt>
                      <c:pt idx="1070">
                        <c:v>16.598009999999999</c:v>
                      </c:pt>
                      <c:pt idx="1071">
                        <c:v>16.612649999999999</c:v>
                      </c:pt>
                      <c:pt idx="1072">
                        <c:v>16.627289999999999</c:v>
                      </c:pt>
                      <c:pt idx="1073">
                        <c:v>16.641919999999999</c:v>
                      </c:pt>
                      <c:pt idx="1074">
                        <c:v>16.656559999999999</c:v>
                      </c:pt>
                      <c:pt idx="1075">
                        <c:v>16.671199999999999</c:v>
                      </c:pt>
                      <c:pt idx="1076">
                        <c:v>16.685829999999999</c:v>
                      </c:pt>
                      <c:pt idx="1077">
                        <c:v>16.700469999999999</c:v>
                      </c:pt>
                      <c:pt idx="1078">
                        <c:v>16.7151</c:v>
                      </c:pt>
                      <c:pt idx="1079">
                        <c:v>16.72973</c:v>
                      </c:pt>
                      <c:pt idx="1080">
                        <c:v>16.74437</c:v>
                      </c:pt>
                      <c:pt idx="1081">
                        <c:v>16.759</c:v>
                      </c:pt>
                      <c:pt idx="1082">
                        <c:v>16.773630000000001</c:v>
                      </c:pt>
                      <c:pt idx="1083">
                        <c:v>16.788260000000001</c:v>
                      </c:pt>
                      <c:pt idx="1084">
                        <c:v>16.802890000000001</c:v>
                      </c:pt>
                      <c:pt idx="1085">
                        <c:v>16.817519999999998</c:v>
                      </c:pt>
                      <c:pt idx="1086">
                        <c:v>16.832149999999999</c:v>
                      </c:pt>
                      <c:pt idx="1087">
                        <c:v>16.846779999999999</c:v>
                      </c:pt>
                      <c:pt idx="1088">
                        <c:v>16.861409999999999</c:v>
                      </c:pt>
                      <c:pt idx="1089">
                        <c:v>16.87604</c:v>
                      </c:pt>
                      <c:pt idx="1090">
                        <c:v>16.89067</c:v>
                      </c:pt>
                      <c:pt idx="1091">
                        <c:v>16.905290000000001</c:v>
                      </c:pt>
                      <c:pt idx="1092">
                        <c:v>16.919920000000001</c:v>
                      </c:pt>
                      <c:pt idx="1093">
                        <c:v>16.934550000000002</c:v>
                      </c:pt>
                      <c:pt idx="1094">
                        <c:v>16.949169999999999</c:v>
                      </c:pt>
                      <c:pt idx="1095">
                        <c:v>16.963789999999999</c:v>
                      </c:pt>
                      <c:pt idx="1096">
                        <c:v>16.97842</c:v>
                      </c:pt>
                      <c:pt idx="1097">
                        <c:v>16.993040000000001</c:v>
                      </c:pt>
                      <c:pt idx="1098">
                        <c:v>17.007660000000001</c:v>
                      </c:pt>
                      <c:pt idx="1099">
                        <c:v>17.022290000000002</c:v>
                      </c:pt>
                      <c:pt idx="1100">
                        <c:v>17.036909999999999</c:v>
                      </c:pt>
                      <c:pt idx="1101">
                        <c:v>17.05153</c:v>
                      </c:pt>
                      <c:pt idx="1102">
                        <c:v>17.06615</c:v>
                      </c:pt>
                      <c:pt idx="1103">
                        <c:v>17.080770000000001</c:v>
                      </c:pt>
                      <c:pt idx="1104">
                        <c:v>17.095389999999998</c:v>
                      </c:pt>
                      <c:pt idx="1105">
                        <c:v>17.110009999999999</c:v>
                      </c:pt>
                      <c:pt idx="1106">
                        <c:v>17.12462</c:v>
                      </c:pt>
                      <c:pt idx="1107">
                        <c:v>17.139240000000001</c:v>
                      </c:pt>
                      <c:pt idx="1108">
                        <c:v>17.153860000000002</c:v>
                      </c:pt>
                      <c:pt idx="1109">
                        <c:v>17.168479999999999</c:v>
                      </c:pt>
                      <c:pt idx="1110">
                        <c:v>17.18309</c:v>
                      </c:pt>
                      <c:pt idx="1111">
                        <c:v>17.197710000000001</c:v>
                      </c:pt>
                      <c:pt idx="1112">
                        <c:v>17.212319999999998</c:v>
                      </c:pt>
                      <c:pt idx="1113">
                        <c:v>17.226939999999999</c:v>
                      </c:pt>
                      <c:pt idx="1114">
                        <c:v>17.24155</c:v>
                      </c:pt>
                      <c:pt idx="1115">
                        <c:v>17.256160000000001</c:v>
                      </c:pt>
                      <c:pt idx="1116">
                        <c:v>17.270769999999999</c:v>
                      </c:pt>
                      <c:pt idx="1117">
                        <c:v>17.28539</c:v>
                      </c:pt>
                      <c:pt idx="1118">
                        <c:v>17.3</c:v>
                      </c:pt>
                      <c:pt idx="1119">
                        <c:v>17.314609999999998</c:v>
                      </c:pt>
                      <c:pt idx="1120">
                        <c:v>17.329219999999999</c:v>
                      </c:pt>
                      <c:pt idx="1121">
                        <c:v>17.343830000000001</c:v>
                      </c:pt>
                      <c:pt idx="1122">
                        <c:v>17.358440000000002</c:v>
                      </c:pt>
                      <c:pt idx="1123">
                        <c:v>17.373049999999999</c:v>
                      </c:pt>
                      <c:pt idx="1124">
                        <c:v>17.387650000000001</c:v>
                      </c:pt>
                      <c:pt idx="1125">
                        <c:v>17.402259999999998</c:v>
                      </c:pt>
                      <c:pt idx="1126">
                        <c:v>17.416869999999999</c:v>
                      </c:pt>
                      <c:pt idx="1127">
                        <c:v>17.431470000000001</c:v>
                      </c:pt>
                      <c:pt idx="1128">
                        <c:v>17.446079999999998</c:v>
                      </c:pt>
                      <c:pt idx="1129">
                        <c:v>17.46069</c:v>
                      </c:pt>
                      <c:pt idx="1130">
                        <c:v>17.475290000000001</c:v>
                      </c:pt>
                    </c:numCache>
                  </c:numRef>
                </c:xVal>
                <c:yVal>
                  <c:numRef>
                    <c:extLst xmlns:c15="http://schemas.microsoft.com/office/drawing/2012/chart">
                      <c:ext xmlns:c15="http://schemas.microsoft.com/office/drawing/2012/chart" uri="{02D57815-91ED-43cb-92C2-25804820EDAC}">
                        <c15:formulaRef>
                          <c15:sqref>CB_19C!$Y$2:$Y$1132</c15:sqref>
                        </c15:formulaRef>
                      </c:ext>
                    </c:extLst>
                    <c:numCache>
                      <c:formatCode>General</c:formatCode>
                      <c:ptCount val="1131"/>
                      <c:pt idx="0">
                        <c:v>5.9264200000000002</c:v>
                      </c:pt>
                      <c:pt idx="1">
                        <c:v>6.0193099999999999</c:v>
                      </c:pt>
                      <c:pt idx="2">
                        <c:v>6.0185899999999997</c:v>
                      </c:pt>
                      <c:pt idx="3">
                        <c:v>5.99193</c:v>
                      </c:pt>
                      <c:pt idx="4">
                        <c:v>5.9854900000000004</c:v>
                      </c:pt>
                      <c:pt idx="5">
                        <c:v>5.9440799999999996</c:v>
                      </c:pt>
                      <c:pt idx="6">
                        <c:v>5.8543799999999999</c:v>
                      </c:pt>
                      <c:pt idx="7">
                        <c:v>5.8021399999999996</c:v>
                      </c:pt>
                      <c:pt idx="8">
                        <c:v>5.7751700000000001</c:v>
                      </c:pt>
                      <c:pt idx="9">
                        <c:v>5.7053900000000004</c:v>
                      </c:pt>
                      <c:pt idx="10">
                        <c:v>5.6529199999999999</c:v>
                      </c:pt>
                      <c:pt idx="11">
                        <c:v>5.6824599999999998</c:v>
                      </c:pt>
                      <c:pt idx="12">
                        <c:v>5.6879200000000001</c:v>
                      </c:pt>
                      <c:pt idx="13">
                        <c:v>5.6199199999999996</c:v>
                      </c:pt>
                      <c:pt idx="14">
                        <c:v>5.6025600000000004</c:v>
                      </c:pt>
                      <c:pt idx="15">
                        <c:v>5.6646999999999998</c:v>
                      </c:pt>
                      <c:pt idx="16">
                        <c:v>5.7057099999999998</c:v>
                      </c:pt>
                      <c:pt idx="17">
                        <c:v>5.7076399999999996</c:v>
                      </c:pt>
                      <c:pt idx="18">
                        <c:v>5.7224199999999996</c:v>
                      </c:pt>
                      <c:pt idx="19">
                        <c:v>5.73651</c:v>
                      </c:pt>
                      <c:pt idx="20">
                        <c:v>5.7216199999999997</c:v>
                      </c:pt>
                      <c:pt idx="21">
                        <c:v>5.7585600000000001</c:v>
                      </c:pt>
                      <c:pt idx="22">
                        <c:v>5.8696700000000002</c:v>
                      </c:pt>
                      <c:pt idx="23">
                        <c:v>5.9569000000000001</c:v>
                      </c:pt>
                      <c:pt idx="24">
                        <c:v>5.9324700000000004</c:v>
                      </c:pt>
                      <c:pt idx="25">
                        <c:v>5.9059900000000001</c:v>
                      </c:pt>
                      <c:pt idx="26">
                        <c:v>5.94468</c:v>
                      </c:pt>
                      <c:pt idx="27">
                        <c:v>5.9916600000000004</c:v>
                      </c:pt>
                      <c:pt idx="28">
                        <c:v>6.0325499999999996</c:v>
                      </c:pt>
                      <c:pt idx="29">
                        <c:v>6.0777400000000004</c:v>
                      </c:pt>
                      <c:pt idx="30">
                        <c:v>6.1059799999999997</c:v>
                      </c:pt>
                      <c:pt idx="31">
                        <c:v>6.1229199999999997</c:v>
                      </c:pt>
                      <c:pt idx="32">
                        <c:v>6.2007300000000001</c:v>
                      </c:pt>
                      <c:pt idx="33">
                        <c:v>6.3111800000000002</c:v>
                      </c:pt>
                      <c:pt idx="34">
                        <c:v>6.3611300000000002</c:v>
                      </c:pt>
                      <c:pt idx="35">
                        <c:v>6.3369999999999997</c:v>
                      </c:pt>
                      <c:pt idx="36">
                        <c:v>6.3350400000000002</c:v>
                      </c:pt>
                      <c:pt idx="37">
                        <c:v>6.4085799999999997</c:v>
                      </c:pt>
                      <c:pt idx="38">
                        <c:v>6.5189300000000001</c:v>
                      </c:pt>
                      <c:pt idx="39">
                        <c:v>6.6109999999999998</c:v>
                      </c:pt>
                      <c:pt idx="40">
                        <c:v>6.6882299999999999</c:v>
                      </c:pt>
                      <c:pt idx="41">
                        <c:v>6.7762799999999999</c:v>
                      </c:pt>
                      <c:pt idx="42">
                        <c:v>6.8799299999999999</c:v>
                      </c:pt>
                      <c:pt idx="43">
                        <c:v>7.0020899999999999</c:v>
                      </c:pt>
                      <c:pt idx="44">
                        <c:v>7.1271699999999996</c:v>
                      </c:pt>
                      <c:pt idx="45">
                        <c:v>7.2349699999999997</c:v>
                      </c:pt>
                      <c:pt idx="46">
                        <c:v>7.3246000000000002</c:v>
                      </c:pt>
                      <c:pt idx="47">
                        <c:v>7.4233099999999999</c:v>
                      </c:pt>
                      <c:pt idx="48">
                        <c:v>7.5488299999999997</c:v>
                      </c:pt>
                      <c:pt idx="49">
                        <c:v>7.7031200000000002</c:v>
                      </c:pt>
                      <c:pt idx="50">
                        <c:v>7.9098600000000001</c:v>
                      </c:pt>
                      <c:pt idx="51">
                        <c:v>8.1444600000000005</c:v>
                      </c:pt>
                      <c:pt idx="52">
                        <c:v>8.3562700000000003</c:v>
                      </c:pt>
                      <c:pt idx="53">
                        <c:v>8.5830900000000003</c:v>
                      </c:pt>
                      <c:pt idx="54">
                        <c:v>8.8463499999999993</c:v>
                      </c:pt>
                      <c:pt idx="55">
                        <c:v>9.0860599999999998</c:v>
                      </c:pt>
                      <c:pt idx="56">
                        <c:v>9.2865199999999994</c:v>
                      </c:pt>
                      <c:pt idx="57">
                        <c:v>9.5257100000000001</c:v>
                      </c:pt>
                      <c:pt idx="58">
                        <c:v>9.8128899999999994</c:v>
                      </c:pt>
                      <c:pt idx="59">
                        <c:v>10.122159999999999</c:v>
                      </c:pt>
                      <c:pt idx="60">
                        <c:v>10.463900000000001</c:v>
                      </c:pt>
                      <c:pt idx="61">
                        <c:v>10.845599999999999</c:v>
                      </c:pt>
                      <c:pt idx="62">
                        <c:v>11.260899999999999</c:v>
                      </c:pt>
                      <c:pt idx="63">
                        <c:v>11.7126</c:v>
                      </c:pt>
                      <c:pt idx="64">
                        <c:v>12.23673</c:v>
                      </c:pt>
                      <c:pt idx="65">
                        <c:v>12.71644</c:v>
                      </c:pt>
                      <c:pt idx="66">
                        <c:v>13.079650000000001</c:v>
                      </c:pt>
                      <c:pt idx="67">
                        <c:v>13.32089</c:v>
                      </c:pt>
                      <c:pt idx="68">
                        <c:v>13.47519</c:v>
                      </c:pt>
                      <c:pt idx="69">
                        <c:v>13.50093</c:v>
                      </c:pt>
                      <c:pt idx="70">
                        <c:v>13.260960000000001</c:v>
                      </c:pt>
                      <c:pt idx="71">
                        <c:v>12.663119999999999</c:v>
                      </c:pt>
                      <c:pt idx="72">
                        <c:v>11.699439999999999</c:v>
                      </c:pt>
                      <c:pt idx="73">
                        <c:v>10.444129999999999</c:v>
                      </c:pt>
                      <c:pt idx="74">
                        <c:v>8.9595199999999995</c:v>
                      </c:pt>
                      <c:pt idx="75">
                        <c:v>7.35764</c:v>
                      </c:pt>
                      <c:pt idx="76">
                        <c:v>5.8190400000000002</c:v>
                      </c:pt>
                      <c:pt idx="77">
                        <c:v>4.4895899999999997</c:v>
                      </c:pt>
                      <c:pt idx="78">
                        <c:v>3.4449399999999999</c:v>
                      </c:pt>
                      <c:pt idx="79">
                        <c:v>2.65741</c:v>
                      </c:pt>
                      <c:pt idx="80">
                        <c:v>2.0510299999999999</c:v>
                      </c:pt>
                      <c:pt idx="81">
                        <c:v>1.60392</c:v>
                      </c:pt>
                      <c:pt idx="82">
                        <c:v>1.30186</c:v>
                      </c:pt>
                      <c:pt idx="83">
                        <c:v>1.09789</c:v>
                      </c:pt>
                      <c:pt idx="84">
                        <c:v>0.94921</c:v>
                      </c:pt>
                      <c:pt idx="85">
                        <c:v>0.82203000000000004</c:v>
                      </c:pt>
                      <c:pt idx="86">
                        <c:v>0.69606999999999997</c:v>
                      </c:pt>
                      <c:pt idx="87">
                        <c:v>0.60175000000000001</c:v>
                      </c:pt>
                      <c:pt idx="88">
                        <c:v>0.54735</c:v>
                      </c:pt>
                      <c:pt idx="89">
                        <c:v>0.50939000000000001</c:v>
                      </c:pt>
                      <c:pt idx="90">
                        <c:v>0.45207000000000003</c:v>
                      </c:pt>
                      <c:pt idx="91">
                        <c:v>0.40700999999999998</c:v>
                      </c:pt>
                      <c:pt idx="92">
                        <c:v>0.39368999999999998</c:v>
                      </c:pt>
                      <c:pt idx="93">
                        <c:v>0.38846000000000003</c:v>
                      </c:pt>
                      <c:pt idx="94">
                        <c:v>0.36162</c:v>
                      </c:pt>
                      <c:pt idx="95">
                        <c:v>0.32756999999999997</c:v>
                      </c:pt>
                      <c:pt idx="96">
                        <c:v>0.30475999999999998</c:v>
                      </c:pt>
                      <c:pt idx="97">
                        <c:v>0.28747</c:v>
                      </c:pt>
                      <c:pt idx="98">
                        <c:v>0.27284999999999998</c:v>
                      </c:pt>
                      <c:pt idx="99">
                        <c:v>0.26867999999999997</c:v>
                      </c:pt>
                      <c:pt idx="100">
                        <c:v>0.26336999999999999</c:v>
                      </c:pt>
                      <c:pt idx="101">
                        <c:v>0.2492</c:v>
                      </c:pt>
                      <c:pt idx="102">
                        <c:v>0.24121000000000001</c:v>
                      </c:pt>
                      <c:pt idx="103">
                        <c:v>0.24518000000000001</c:v>
                      </c:pt>
                      <c:pt idx="104">
                        <c:v>0.24664</c:v>
                      </c:pt>
                      <c:pt idx="105">
                        <c:v>0.23613999999999999</c:v>
                      </c:pt>
                      <c:pt idx="106">
                        <c:v>0.20805999999999999</c:v>
                      </c:pt>
                      <c:pt idx="107">
                        <c:v>0.17366999999999999</c:v>
                      </c:pt>
                      <c:pt idx="108">
                        <c:v>0.15775</c:v>
                      </c:pt>
                      <c:pt idx="109">
                        <c:v>0.16142000000000001</c:v>
                      </c:pt>
                      <c:pt idx="110">
                        <c:v>0.17505999999999999</c:v>
                      </c:pt>
                      <c:pt idx="111">
                        <c:v>0.18973000000000001</c:v>
                      </c:pt>
                      <c:pt idx="112">
                        <c:v>0.19328999999999999</c:v>
                      </c:pt>
                      <c:pt idx="113">
                        <c:v>0.17285</c:v>
                      </c:pt>
                      <c:pt idx="114">
                        <c:v>0.15106</c:v>
                      </c:pt>
                      <c:pt idx="115">
                        <c:v>0.14652000000000001</c:v>
                      </c:pt>
                      <c:pt idx="116">
                        <c:v>0.1484</c:v>
                      </c:pt>
                      <c:pt idx="117">
                        <c:v>0.14582999999999999</c:v>
                      </c:pt>
                      <c:pt idx="118">
                        <c:v>0.14027999999999999</c:v>
                      </c:pt>
                      <c:pt idx="119">
                        <c:v>0.13661999999999999</c:v>
                      </c:pt>
                      <c:pt idx="120">
                        <c:v>0.13713</c:v>
                      </c:pt>
                      <c:pt idx="121">
                        <c:v>0.14022000000000001</c:v>
                      </c:pt>
                      <c:pt idx="122">
                        <c:v>0.14509</c:v>
                      </c:pt>
                      <c:pt idx="123">
                        <c:v>0.14885999999999999</c:v>
                      </c:pt>
                      <c:pt idx="124">
                        <c:v>0.14724000000000001</c:v>
                      </c:pt>
                      <c:pt idx="125">
                        <c:v>0.14022000000000001</c:v>
                      </c:pt>
                      <c:pt idx="126">
                        <c:v>0.13789999999999999</c:v>
                      </c:pt>
                      <c:pt idx="127">
                        <c:v>0.13986999999999999</c:v>
                      </c:pt>
                      <c:pt idx="128">
                        <c:v>0.13830999999999999</c:v>
                      </c:pt>
                      <c:pt idx="129">
                        <c:v>0.13134000000000001</c:v>
                      </c:pt>
                      <c:pt idx="130">
                        <c:v>0.13008</c:v>
                      </c:pt>
                      <c:pt idx="131">
                        <c:v>0.12467</c:v>
                      </c:pt>
                      <c:pt idx="132">
                        <c:v>0.12012</c:v>
                      </c:pt>
                      <c:pt idx="133">
                        <c:v>0.1211</c:v>
                      </c:pt>
                      <c:pt idx="134">
                        <c:v>0.13228999999999999</c:v>
                      </c:pt>
                      <c:pt idx="135">
                        <c:v>0.13464999999999999</c:v>
                      </c:pt>
                      <c:pt idx="136">
                        <c:v>0.13062000000000001</c:v>
                      </c:pt>
                      <c:pt idx="137">
                        <c:v>0.12942999999999999</c:v>
                      </c:pt>
                      <c:pt idx="138">
                        <c:v>0.13339999999999999</c:v>
                      </c:pt>
                      <c:pt idx="139">
                        <c:v>0.12742999999999999</c:v>
                      </c:pt>
                      <c:pt idx="140">
                        <c:v>0.11642</c:v>
                      </c:pt>
                      <c:pt idx="141">
                        <c:v>0.11723</c:v>
                      </c:pt>
                      <c:pt idx="142">
                        <c:v>0.12834999999999999</c:v>
                      </c:pt>
                      <c:pt idx="143">
                        <c:v>0.13889000000000001</c:v>
                      </c:pt>
                      <c:pt idx="144">
                        <c:v>0.14385000000000001</c:v>
                      </c:pt>
                      <c:pt idx="145">
                        <c:v>0.14066999999999999</c:v>
                      </c:pt>
                      <c:pt idx="146">
                        <c:v>0.12908</c:v>
                      </c:pt>
                      <c:pt idx="147">
                        <c:v>0.12728999999999999</c:v>
                      </c:pt>
                      <c:pt idx="148">
                        <c:v>0.14147999999999999</c:v>
                      </c:pt>
                      <c:pt idx="149">
                        <c:v>0.1618</c:v>
                      </c:pt>
                      <c:pt idx="150">
                        <c:v>0.17175000000000001</c:v>
                      </c:pt>
                      <c:pt idx="151">
                        <c:v>0.17526</c:v>
                      </c:pt>
                      <c:pt idx="152">
                        <c:v>0.17108000000000001</c:v>
                      </c:pt>
                      <c:pt idx="153">
                        <c:v>0.16108</c:v>
                      </c:pt>
                      <c:pt idx="154">
                        <c:v>0.14985999999999999</c:v>
                      </c:pt>
                      <c:pt idx="155">
                        <c:v>0.14119999999999999</c:v>
                      </c:pt>
                      <c:pt idx="156">
                        <c:v>0.14377999999999999</c:v>
                      </c:pt>
                      <c:pt idx="157">
                        <c:v>0.15628</c:v>
                      </c:pt>
                      <c:pt idx="158">
                        <c:v>0.17080000000000001</c:v>
                      </c:pt>
                      <c:pt idx="159">
                        <c:v>0.17079</c:v>
                      </c:pt>
                      <c:pt idx="160">
                        <c:v>0.16789999999999999</c:v>
                      </c:pt>
                      <c:pt idx="161">
                        <c:v>0.17433000000000001</c:v>
                      </c:pt>
                      <c:pt idx="162">
                        <c:v>0.187</c:v>
                      </c:pt>
                      <c:pt idx="163">
                        <c:v>0.19242000000000001</c:v>
                      </c:pt>
                      <c:pt idx="164">
                        <c:v>0.18276999999999999</c:v>
                      </c:pt>
                      <c:pt idx="165">
                        <c:v>0.16442999999999999</c:v>
                      </c:pt>
                      <c:pt idx="166">
                        <c:v>0.15748999999999999</c:v>
                      </c:pt>
                      <c:pt idx="167">
                        <c:v>0.17513999999999999</c:v>
                      </c:pt>
                      <c:pt idx="168">
                        <c:v>0.19555</c:v>
                      </c:pt>
                      <c:pt idx="169">
                        <c:v>0.19367000000000001</c:v>
                      </c:pt>
                      <c:pt idx="170">
                        <c:v>0.17449000000000001</c:v>
                      </c:pt>
                      <c:pt idx="171">
                        <c:v>0.15565999999999999</c:v>
                      </c:pt>
                      <c:pt idx="172">
                        <c:v>0.15808</c:v>
                      </c:pt>
                      <c:pt idx="173">
                        <c:v>0.17280999999999999</c:v>
                      </c:pt>
                      <c:pt idx="174">
                        <c:v>0.18706</c:v>
                      </c:pt>
                      <c:pt idx="175">
                        <c:v>0.17978</c:v>
                      </c:pt>
                      <c:pt idx="176">
                        <c:v>0.17066000000000001</c:v>
                      </c:pt>
                      <c:pt idx="177">
                        <c:v>0.17726</c:v>
                      </c:pt>
                      <c:pt idx="178">
                        <c:v>0.19314999999999999</c:v>
                      </c:pt>
                      <c:pt idx="179">
                        <c:v>0.20391999999999999</c:v>
                      </c:pt>
                      <c:pt idx="180">
                        <c:v>0.20737</c:v>
                      </c:pt>
                      <c:pt idx="181">
                        <c:v>0.20397000000000001</c:v>
                      </c:pt>
                      <c:pt idx="182">
                        <c:v>0.19302</c:v>
                      </c:pt>
                      <c:pt idx="183">
                        <c:v>0.19564999999999999</c:v>
                      </c:pt>
                      <c:pt idx="184">
                        <c:v>0.21473</c:v>
                      </c:pt>
                      <c:pt idx="185">
                        <c:v>0.22594</c:v>
                      </c:pt>
                      <c:pt idx="186">
                        <c:v>0.22145999999999999</c:v>
                      </c:pt>
                      <c:pt idx="187">
                        <c:v>0.21776999999999999</c:v>
                      </c:pt>
                      <c:pt idx="188">
                        <c:v>0.22474</c:v>
                      </c:pt>
                      <c:pt idx="189">
                        <c:v>0.23211999999999999</c:v>
                      </c:pt>
                      <c:pt idx="190">
                        <c:v>0.2321</c:v>
                      </c:pt>
                      <c:pt idx="191">
                        <c:v>0.23457</c:v>
                      </c:pt>
                      <c:pt idx="192">
                        <c:v>0.23662</c:v>
                      </c:pt>
                      <c:pt idx="193">
                        <c:v>0.22949</c:v>
                      </c:pt>
                      <c:pt idx="194">
                        <c:v>0.22184999999999999</c:v>
                      </c:pt>
                      <c:pt idx="195">
                        <c:v>0.22531999999999999</c:v>
                      </c:pt>
                      <c:pt idx="196">
                        <c:v>0.22983000000000001</c:v>
                      </c:pt>
                      <c:pt idx="197">
                        <c:v>0.22794</c:v>
                      </c:pt>
                      <c:pt idx="198">
                        <c:v>0.23363</c:v>
                      </c:pt>
                      <c:pt idx="199">
                        <c:v>0.24231</c:v>
                      </c:pt>
                      <c:pt idx="200">
                        <c:v>0.24898000000000001</c:v>
                      </c:pt>
                      <c:pt idx="201">
                        <c:v>0.26158999999999999</c:v>
                      </c:pt>
                      <c:pt idx="202">
                        <c:v>0.28089999999999998</c:v>
                      </c:pt>
                      <c:pt idx="203">
                        <c:v>0.29313</c:v>
                      </c:pt>
                      <c:pt idx="204">
                        <c:v>0.28993999999999998</c:v>
                      </c:pt>
                      <c:pt idx="205">
                        <c:v>0.28238000000000002</c:v>
                      </c:pt>
                      <c:pt idx="206">
                        <c:v>0.27704000000000001</c:v>
                      </c:pt>
                      <c:pt idx="207">
                        <c:v>0.27931</c:v>
                      </c:pt>
                      <c:pt idx="208">
                        <c:v>0.28609000000000001</c:v>
                      </c:pt>
                      <c:pt idx="209">
                        <c:v>0.28738999999999998</c:v>
                      </c:pt>
                      <c:pt idx="210">
                        <c:v>0.28894999999999998</c:v>
                      </c:pt>
                      <c:pt idx="211">
                        <c:v>0.30281000000000002</c:v>
                      </c:pt>
                      <c:pt idx="212">
                        <c:v>0.32062000000000002</c:v>
                      </c:pt>
                      <c:pt idx="213">
                        <c:v>0.32318000000000002</c:v>
                      </c:pt>
                      <c:pt idx="214">
                        <c:v>0.31423000000000001</c:v>
                      </c:pt>
                      <c:pt idx="215">
                        <c:v>0.31635000000000002</c:v>
                      </c:pt>
                      <c:pt idx="216">
                        <c:v>0.33659</c:v>
                      </c:pt>
                      <c:pt idx="217">
                        <c:v>0.36124000000000001</c:v>
                      </c:pt>
                      <c:pt idx="218">
                        <c:v>0.38701999999999998</c:v>
                      </c:pt>
                      <c:pt idx="219">
                        <c:v>0.40677000000000002</c:v>
                      </c:pt>
                      <c:pt idx="220">
                        <c:v>0.39943000000000001</c:v>
                      </c:pt>
                      <c:pt idx="221">
                        <c:v>0.37981999999999999</c:v>
                      </c:pt>
                      <c:pt idx="222">
                        <c:v>0.37611</c:v>
                      </c:pt>
                      <c:pt idx="223">
                        <c:v>0.39130999999999999</c:v>
                      </c:pt>
                      <c:pt idx="224">
                        <c:v>0.40299000000000001</c:v>
                      </c:pt>
                      <c:pt idx="225">
                        <c:v>0.41547000000000001</c:v>
                      </c:pt>
                      <c:pt idx="226">
                        <c:v>0.42096</c:v>
                      </c:pt>
                      <c:pt idx="227">
                        <c:v>0.42176000000000002</c:v>
                      </c:pt>
                      <c:pt idx="228">
                        <c:v>0.42765999999999998</c:v>
                      </c:pt>
                      <c:pt idx="229">
                        <c:v>0.43701000000000001</c:v>
                      </c:pt>
                      <c:pt idx="230">
                        <c:v>0.43774000000000002</c:v>
                      </c:pt>
                      <c:pt idx="231">
                        <c:v>0.43958000000000003</c:v>
                      </c:pt>
                      <c:pt idx="232">
                        <c:v>0.46189000000000002</c:v>
                      </c:pt>
                      <c:pt idx="233">
                        <c:v>0.49885000000000002</c:v>
                      </c:pt>
                      <c:pt idx="234">
                        <c:v>0.52132999999999996</c:v>
                      </c:pt>
                      <c:pt idx="235">
                        <c:v>0.51566000000000001</c:v>
                      </c:pt>
                      <c:pt idx="236">
                        <c:v>0.50485000000000002</c:v>
                      </c:pt>
                      <c:pt idx="237">
                        <c:v>0.51407999999999998</c:v>
                      </c:pt>
                      <c:pt idx="238">
                        <c:v>0.53471999999999997</c:v>
                      </c:pt>
                      <c:pt idx="239">
                        <c:v>0.55223</c:v>
                      </c:pt>
                      <c:pt idx="240">
                        <c:v>0.57064999999999999</c:v>
                      </c:pt>
                      <c:pt idx="241">
                        <c:v>0.59045999999999998</c:v>
                      </c:pt>
                      <c:pt idx="242">
                        <c:v>0.61646000000000001</c:v>
                      </c:pt>
                      <c:pt idx="243">
                        <c:v>0.64088000000000001</c:v>
                      </c:pt>
                      <c:pt idx="244">
                        <c:v>0.66176000000000001</c:v>
                      </c:pt>
                      <c:pt idx="245">
                        <c:v>0.66837000000000002</c:v>
                      </c:pt>
                      <c:pt idx="246">
                        <c:v>0.68257999999999996</c:v>
                      </c:pt>
                      <c:pt idx="247">
                        <c:v>0.70652999999999999</c:v>
                      </c:pt>
                      <c:pt idx="248">
                        <c:v>0.73268999999999995</c:v>
                      </c:pt>
                      <c:pt idx="249">
                        <c:v>0.76071</c:v>
                      </c:pt>
                      <c:pt idx="250">
                        <c:v>0.80222000000000004</c:v>
                      </c:pt>
                      <c:pt idx="251">
                        <c:v>0.85109999999999997</c:v>
                      </c:pt>
                      <c:pt idx="252">
                        <c:v>0.89148000000000005</c:v>
                      </c:pt>
                      <c:pt idx="253">
                        <c:v>0.92479</c:v>
                      </c:pt>
                      <c:pt idx="254">
                        <c:v>0.95996000000000004</c:v>
                      </c:pt>
                      <c:pt idx="255">
                        <c:v>1.0002800000000001</c:v>
                      </c:pt>
                      <c:pt idx="256">
                        <c:v>1.0401100000000001</c:v>
                      </c:pt>
                      <c:pt idx="257">
                        <c:v>1.0769599999999999</c:v>
                      </c:pt>
                      <c:pt idx="258">
                        <c:v>1.10832</c:v>
                      </c:pt>
                      <c:pt idx="259">
                        <c:v>1.1218600000000001</c:v>
                      </c:pt>
                      <c:pt idx="260">
                        <c:v>1.10521</c:v>
                      </c:pt>
                      <c:pt idx="261">
                        <c:v>1.05192</c:v>
                      </c:pt>
                      <c:pt idx="262">
                        <c:v>0.98733000000000004</c:v>
                      </c:pt>
                      <c:pt idx="263">
                        <c:v>0.92901</c:v>
                      </c:pt>
                      <c:pt idx="264">
                        <c:v>0.85189999999999999</c:v>
                      </c:pt>
                      <c:pt idx="265">
                        <c:v>0.74860000000000004</c:v>
                      </c:pt>
                      <c:pt idx="266">
                        <c:v>0.62792000000000003</c:v>
                      </c:pt>
                      <c:pt idx="267">
                        <c:v>0.51449999999999996</c:v>
                      </c:pt>
                      <c:pt idx="268">
                        <c:v>0.40478999999999998</c:v>
                      </c:pt>
                      <c:pt idx="269">
                        <c:v>0.31567000000000001</c:v>
                      </c:pt>
                      <c:pt idx="270">
                        <c:v>0.23852999999999999</c:v>
                      </c:pt>
                      <c:pt idx="271">
                        <c:v>0.17979000000000001</c:v>
                      </c:pt>
                      <c:pt idx="272">
                        <c:v>0.14824999999999999</c:v>
                      </c:pt>
                      <c:pt idx="273">
                        <c:v>0.13123000000000001</c:v>
                      </c:pt>
                      <c:pt idx="274">
                        <c:v>0.10528999999999999</c:v>
                      </c:pt>
                      <c:pt idx="275">
                        <c:v>7.3800000000000004E-2</c:v>
                      </c:pt>
                      <c:pt idx="276">
                        <c:v>5.323E-2</c:v>
                      </c:pt>
                      <c:pt idx="277">
                        <c:v>4.761E-2</c:v>
                      </c:pt>
                      <c:pt idx="278">
                        <c:v>4.172E-2</c:v>
                      </c:pt>
                      <c:pt idx="279">
                        <c:v>2.6620000000000001E-2</c:v>
                      </c:pt>
                      <c:pt idx="280">
                        <c:v>1.076E-2</c:v>
                      </c:pt>
                      <c:pt idx="281">
                        <c:v>8.6599999999999993E-3</c:v>
                      </c:pt>
                      <c:pt idx="282">
                        <c:v>1.048E-2</c:v>
                      </c:pt>
                      <c:pt idx="283">
                        <c:v>6.7099999999999998E-3</c:v>
                      </c:pt>
                      <c:pt idx="284">
                        <c:v>-1.4E-3</c:v>
                      </c:pt>
                      <c:pt idx="285" formatCode="0.00E+00">
                        <c:v>8.9635699999999997E-4</c:v>
                      </c:pt>
                      <c:pt idx="286">
                        <c:v>1.9499999999999999E-3</c:v>
                      </c:pt>
                      <c:pt idx="287">
                        <c:v>-7.5300000000000002E-3</c:v>
                      </c:pt>
                      <c:pt idx="288">
                        <c:v>-2.4649999999999998E-2</c:v>
                      </c:pt>
                      <c:pt idx="289">
                        <c:v>-2.6710000000000001E-2</c:v>
                      </c:pt>
                      <c:pt idx="290">
                        <c:v>-2.1559999999999999E-2</c:v>
                      </c:pt>
                      <c:pt idx="291">
                        <c:v>-5.8599999999999998E-3</c:v>
                      </c:pt>
                      <c:pt idx="292">
                        <c:v>4.5599999999999998E-3</c:v>
                      </c:pt>
                      <c:pt idx="293">
                        <c:v>6.4000000000000003E-3</c:v>
                      </c:pt>
                      <c:pt idx="294">
                        <c:v>-8.6E-3</c:v>
                      </c:pt>
                      <c:pt idx="295">
                        <c:v>-1.968E-2</c:v>
                      </c:pt>
                      <c:pt idx="296">
                        <c:v>-2.2859999999999998E-2</c:v>
                      </c:pt>
                      <c:pt idx="297">
                        <c:v>-1.5859999999999999E-2</c:v>
                      </c:pt>
                      <c:pt idx="298">
                        <c:v>-6.8999999999999999E-3</c:v>
                      </c:pt>
                      <c:pt idx="299">
                        <c:v>-5.5100000000000001E-3</c:v>
                      </c:pt>
                      <c:pt idx="300">
                        <c:v>-1.044E-2</c:v>
                      </c:pt>
                      <c:pt idx="301">
                        <c:v>-9.4400000000000005E-3</c:v>
                      </c:pt>
                      <c:pt idx="302">
                        <c:v>-4.7600000000000003E-3</c:v>
                      </c:pt>
                      <c:pt idx="303">
                        <c:v>-1.1939999999999999E-2</c:v>
                      </c:pt>
                      <c:pt idx="304">
                        <c:v>-2.1409999999999998E-2</c:v>
                      </c:pt>
                      <c:pt idx="305">
                        <c:v>-1.7659999999999999E-2</c:v>
                      </c:pt>
                      <c:pt idx="306">
                        <c:v>-1.129E-2</c:v>
                      </c:pt>
                      <c:pt idx="307">
                        <c:v>-7.9500000000000005E-3</c:v>
                      </c:pt>
                      <c:pt idx="308">
                        <c:v>-3.5300000000000002E-3</c:v>
                      </c:pt>
                      <c:pt idx="309">
                        <c:v>-1.6999999999999999E-3</c:v>
                      </c:pt>
                      <c:pt idx="310">
                        <c:v>-1.737E-2</c:v>
                      </c:pt>
                      <c:pt idx="311">
                        <c:v>-2.3800000000000002E-2</c:v>
                      </c:pt>
                      <c:pt idx="312">
                        <c:v>-1.7239999999999998E-2</c:v>
                      </c:pt>
                      <c:pt idx="313">
                        <c:v>-1.455E-2</c:v>
                      </c:pt>
                      <c:pt idx="314">
                        <c:v>-1.711E-2</c:v>
                      </c:pt>
                      <c:pt idx="315">
                        <c:v>-1.2279999999999999E-2</c:v>
                      </c:pt>
                      <c:pt idx="316">
                        <c:v>-7.3299999999999997E-3</c:v>
                      </c:pt>
                      <c:pt idx="317">
                        <c:v>-8.4200000000000004E-3</c:v>
                      </c:pt>
                      <c:pt idx="318">
                        <c:v>-4.5799999999999999E-3</c:v>
                      </c:pt>
                      <c:pt idx="319">
                        <c:v>3.8500000000000001E-3</c:v>
                      </c:pt>
                      <c:pt idx="320">
                        <c:v>2.7000000000000001E-3</c:v>
                      </c:pt>
                      <c:pt idx="321">
                        <c:v>-5.9100000000000003E-3</c:v>
                      </c:pt>
                      <c:pt idx="322">
                        <c:v>-1.489E-2</c:v>
                      </c:pt>
                      <c:pt idx="323">
                        <c:v>-1.456E-2</c:v>
                      </c:pt>
                      <c:pt idx="324">
                        <c:v>-5.6499999999999996E-3</c:v>
                      </c:pt>
                      <c:pt idx="325">
                        <c:v>3.8600000000000001E-3</c:v>
                      </c:pt>
                      <c:pt idx="326">
                        <c:v>7.5700000000000003E-3</c:v>
                      </c:pt>
                      <c:pt idx="327">
                        <c:v>1.1220000000000001E-2</c:v>
                      </c:pt>
                      <c:pt idx="328">
                        <c:v>1.473E-2</c:v>
                      </c:pt>
                      <c:pt idx="329">
                        <c:v>1.085E-2</c:v>
                      </c:pt>
                      <c:pt idx="330">
                        <c:v>2.9299999999999999E-3</c:v>
                      </c:pt>
                      <c:pt idx="331">
                        <c:v>1.67E-3</c:v>
                      </c:pt>
                      <c:pt idx="332">
                        <c:v>6.1000000000000004E-3</c:v>
                      </c:pt>
                      <c:pt idx="333">
                        <c:v>1.085E-2</c:v>
                      </c:pt>
                      <c:pt idx="334">
                        <c:v>9.1299999999999992E-3</c:v>
                      </c:pt>
                      <c:pt idx="335">
                        <c:v>6.11E-3</c:v>
                      </c:pt>
                      <c:pt idx="336">
                        <c:v>4.7200000000000002E-3</c:v>
                      </c:pt>
                      <c:pt idx="337">
                        <c:v>1.3679999999999999E-2</c:v>
                      </c:pt>
                      <c:pt idx="338">
                        <c:v>2.6409999999999999E-2</c:v>
                      </c:pt>
                      <c:pt idx="339">
                        <c:v>3.5610000000000003E-2</c:v>
                      </c:pt>
                      <c:pt idx="340">
                        <c:v>2.4979999999999999E-2</c:v>
                      </c:pt>
                      <c:pt idx="341">
                        <c:v>9.8600000000000007E-3</c:v>
                      </c:pt>
                      <c:pt idx="342" formatCode="0.00E+00">
                        <c:v>-7.0273700000000004E-4</c:v>
                      </c:pt>
                      <c:pt idx="343">
                        <c:v>-7.1000000000000004E-3</c:v>
                      </c:pt>
                      <c:pt idx="344">
                        <c:v>-1.0019999999999999E-2</c:v>
                      </c:pt>
                      <c:pt idx="345">
                        <c:v>-7.6099999999999996E-3</c:v>
                      </c:pt>
                      <c:pt idx="346">
                        <c:v>-2.3600000000000001E-3</c:v>
                      </c:pt>
                      <c:pt idx="347">
                        <c:v>3.64E-3</c:v>
                      </c:pt>
                      <c:pt idx="348">
                        <c:v>1.222E-2</c:v>
                      </c:pt>
                      <c:pt idx="349">
                        <c:v>1.516E-2</c:v>
                      </c:pt>
                      <c:pt idx="350">
                        <c:v>1.372E-2</c:v>
                      </c:pt>
                      <c:pt idx="351">
                        <c:v>1.423E-2</c:v>
                      </c:pt>
                      <c:pt idx="352">
                        <c:v>1.593E-2</c:v>
                      </c:pt>
                      <c:pt idx="353">
                        <c:v>1.703E-2</c:v>
                      </c:pt>
                      <c:pt idx="354">
                        <c:v>1.584E-2</c:v>
                      </c:pt>
                      <c:pt idx="355">
                        <c:v>1.0749999999999999E-2</c:v>
                      </c:pt>
                      <c:pt idx="356">
                        <c:v>9.3200000000000002E-3</c:v>
                      </c:pt>
                      <c:pt idx="357">
                        <c:v>1.495E-2</c:v>
                      </c:pt>
                      <c:pt idx="358">
                        <c:v>1.2959999999999999E-2</c:v>
                      </c:pt>
                      <c:pt idx="359">
                        <c:v>3.1900000000000001E-3</c:v>
                      </c:pt>
                      <c:pt idx="360">
                        <c:v>1.2700000000000001E-3</c:v>
                      </c:pt>
                      <c:pt idx="361">
                        <c:v>1.076E-2</c:v>
                      </c:pt>
                      <c:pt idx="362">
                        <c:v>1.738E-2</c:v>
                      </c:pt>
                      <c:pt idx="363">
                        <c:v>2.3709999999999998E-2</c:v>
                      </c:pt>
                      <c:pt idx="364">
                        <c:v>2.613E-2</c:v>
                      </c:pt>
                      <c:pt idx="365">
                        <c:v>1.367E-2</c:v>
                      </c:pt>
                      <c:pt idx="366" formatCode="0.00E+00">
                        <c:v>8.3824699999999997E-4</c:v>
                      </c:pt>
                      <c:pt idx="367" formatCode="0.00E+00">
                        <c:v>2.1165600000000001E-4</c:v>
                      </c:pt>
                      <c:pt idx="368">
                        <c:v>9.4800000000000006E-3</c:v>
                      </c:pt>
                      <c:pt idx="369">
                        <c:v>1.354E-2</c:v>
                      </c:pt>
                      <c:pt idx="370">
                        <c:v>1.455E-2</c:v>
                      </c:pt>
                      <c:pt idx="371">
                        <c:v>8.5000000000000006E-3</c:v>
                      </c:pt>
                      <c:pt idx="372">
                        <c:v>6.94E-3</c:v>
                      </c:pt>
                      <c:pt idx="373">
                        <c:v>1.353E-2</c:v>
                      </c:pt>
                      <c:pt idx="374">
                        <c:v>1.8450000000000001E-2</c:v>
                      </c:pt>
                      <c:pt idx="375">
                        <c:v>1.405E-2</c:v>
                      </c:pt>
                      <c:pt idx="376">
                        <c:v>1.2460000000000001E-2</c:v>
                      </c:pt>
                      <c:pt idx="377">
                        <c:v>2.315E-2</c:v>
                      </c:pt>
                      <c:pt idx="378">
                        <c:v>3.1699999999999999E-2</c:v>
                      </c:pt>
                      <c:pt idx="379">
                        <c:v>2.6169999999999999E-2</c:v>
                      </c:pt>
                      <c:pt idx="380">
                        <c:v>1.7579999999999998E-2</c:v>
                      </c:pt>
                      <c:pt idx="381">
                        <c:v>1.7469999999999999E-2</c:v>
                      </c:pt>
                      <c:pt idx="382">
                        <c:v>1.6750000000000001E-2</c:v>
                      </c:pt>
                      <c:pt idx="383">
                        <c:v>5.9199999999999999E-3</c:v>
                      </c:pt>
                      <c:pt idx="384">
                        <c:v>-3.7799999999999999E-3</c:v>
                      </c:pt>
                      <c:pt idx="385">
                        <c:v>3.15E-3</c:v>
                      </c:pt>
                      <c:pt idx="386">
                        <c:v>1.8110000000000001E-2</c:v>
                      </c:pt>
                      <c:pt idx="387">
                        <c:v>2.0740000000000001E-2</c:v>
                      </c:pt>
                      <c:pt idx="388">
                        <c:v>1.6219999999999998E-2</c:v>
                      </c:pt>
                      <c:pt idx="389">
                        <c:v>2.0150000000000001E-2</c:v>
                      </c:pt>
                      <c:pt idx="390">
                        <c:v>2.6679999999999999E-2</c:v>
                      </c:pt>
                      <c:pt idx="391">
                        <c:v>2.8590000000000001E-2</c:v>
                      </c:pt>
                      <c:pt idx="392">
                        <c:v>2.1739999999999999E-2</c:v>
                      </c:pt>
                      <c:pt idx="393">
                        <c:v>1.89E-2</c:v>
                      </c:pt>
                      <c:pt idx="394">
                        <c:v>2.0990000000000002E-2</c:v>
                      </c:pt>
                      <c:pt idx="395">
                        <c:v>3.0470000000000001E-2</c:v>
                      </c:pt>
                      <c:pt idx="396">
                        <c:v>3.1719999999999998E-2</c:v>
                      </c:pt>
                      <c:pt idx="397">
                        <c:v>2.7449999999999999E-2</c:v>
                      </c:pt>
                      <c:pt idx="398">
                        <c:v>1.789E-2</c:v>
                      </c:pt>
                      <c:pt idx="399">
                        <c:v>1.414E-2</c:v>
                      </c:pt>
                      <c:pt idx="400">
                        <c:v>1.7430000000000001E-2</c:v>
                      </c:pt>
                      <c:pt idx="401">
                        <c:v>2.0539999999999999E-2</c:v>
                      </c:pt>
                      <c:pt idx="402">
                        <c:v>1.357E-2</c:v>
                      </c:pt>
                      <c:pt idx="403">
                        <c:v>1.206E-2</c:v>
                      </c:pt>
                      <c:pt idx="404">
                        <c:v>1.881E-2</c:v>
                      </c:pt>
                      <c:pt idx="405">
                        <c:v>2.3550000000000001E-2</c:v>
                      </c:pt>
                      <c:pt idx="406">
                        <c:v>2.2929999999999999E-2</c:v>
                      </c:pt>
                      <c:pt idx="407">
                        <c:v>2.1180000000000001E-2</c:v>
                      </c:pt>
                      <c:pt idx="408">
                        <c:v>2.2190000000000001E-2</c:v>
                      </c:pt>
                      <c:pt idx="409">
                        <c:v>2.7779999999999999E-2</c:v>
                      </c:pt>
                      <c:pt idx="410">
                        <c:v>3.3509999999999998E-2</c:v>
                      </c:pt>
                      <c:pt idx="411">
                        <c:v>3.3329999999999999E-2</c:v>
                      </c:pt>
                      <c:pt idx="412">
                        <c:v>3.3640000000000003E-2</c:v>
                      </c:pt>
                      <c:pt idx="413">
                        <c:v>4.0770000000000001E-2</c:v>
                      </c:pt>
                      <c:pt idx="414">
                        <c:v>4.3299999999999998E-2</c:v>
                      </c:pt>
                      <c:pt idx="415">
                        <c:v>3.943E-2</c:v>
                      </c:pt>
                      <c:pt idx="416">
                        <c:v>3.5540000000000002E-2</c:v>
                      </c:pt>
                      <c:pt idx="417">
                        <c:v>4.0809999999999999E-2</c:v>
                      </c:pt>
                      <c:pt idx="418">
                        <c:v>4.6179999999999999E-2</c:v>
                      </c:pt>
                      <c:pt idx="419">
                        <c:v>4.5839999999999999E-2</c:v>
                      </c:pt>
                      <c:pt idx="420">
                        <c:v>3.7139999999999999E-2</c:v>
                      </c:pt>
                      <c:pt idx="421">
                        <c:v>3.6249999999999998E-2</c:v>
                      </c:pt>
                      <c:pt idx="422">
                        <c:v>4.1099999999999998E-2</c:v>
                      </c:pt>
                      <c:pt idx="423">
                        <c:v>4.3150000000000001E-2</c:v>
                      </c:pt>
                      <c:pt idx="424">
                        <c:v>3.5459999999999998E-2</c:v>
                      </c:pt>
                      <c:pt idx="425">
                        <c:v>3.2590000000000001E-2</c:v>
                      </c:pt>
                      <c:pt idx="426">
                        <c:v>4.777E-2</c:v>
                      </c:pt>
                      <c:pt idx="427">
                        <c:v>5.5469999999999998E-2</c:v>
                      </c:pt>
                      <c:pt idx="428">
                        <c:v>5.6059999999999999E-2</c:v>
                      </c:pt>
                      <c:pt idx="429">
                        <c:v>5.2109999999999997E-2</c:v>
                      </c:pt>
                      <c:pt idx="430">
                        <c:v>5.364E-2</c:v>
                      </c:pt>
                      <c:pt idx="431">
                        <c:v>4.0629999999999999E-2</c:v>
                      </c:pt>
                      <c:pt idx="432">
                        <c:v>2.9700000000000001E-2</c:v>
                      </c:pt>
                      <c:pt idx="433">
                        <c:v>3.0470000000000001E-2</c:v>
                      </c:pt>
                      <c:pt idx="434">
                        <c:v>4.2909999999999997E-2</c:v>
                      </c:pt>
                      <c:pt idx="435">
                        <c:v>5.883E-2</c:v>
                      </c:pt>
                      <c:pt idx="436">
                        <c:v>6.9790000000000005E-2</c:v>
                      </c:pt>
                      <c:pt idx="437">
                        <c:v>6.8860000000000005E-2</c:v>
                      </c:pt>
                      <c:pt idx="438">
                        <c:v>5.9499999999999997E-2</c:v>
                      </c:pt>
                      <c:pt idx="439">
                        <c:v>5.8630000000000002E-2</c:v>
                      </c:pt>
                      <c:pt idx="440">
                        <c:v>6.5799999999999997E-2</c:v>
                      </c:pt>
                      <c:pt idx="441">
                        <c:v>6.9449999999999998E-2</c:v>
                      </c:pt>
                      <c:pt idx="442">
                        <c:v>7.1370000000000003E-2</c:v>
                      </c:pt>
                      <c:pt idx="443">
                        <c:v>8.2379999999999995E-2</c:v>
                      </c:pt>
                      <c:pt idx="444">
                        <c:v>8.4900000000000003E-2</c:v>
                      </c:pt>
                      <c:pt idx="445">
                        <c:v>6.9339999999999999E-2</c:v>
                      </c:pt>
                      <c:pt idx="446">
                        <c:v>6.5079999999999999E-2</c:v>
                      </c:pt>
                      <c:pt idx="447">
                        <c:v>8.4909999999999999E-2</c:v>
                      </c:pt>
                      <c:pt idx="448">
                        <c:v>0.10392999999999999</c:v>
                      </c:pt>
                      <c:pt idx="449">
                        <c:v>0.10458000000000001</c:v>
                      </c:pt>
                      <c:pt idx="450">
                        <c:v>9.3859999999999999E-2</c:v>
                      </c:pt>
                      <c:pt idx="451">
                        <c:v>8.3169999999999994E-2</c:v>
                      </c:pt>
                      <c:pt idx="452">
                        <c:v>7.9119999999999996E-2</c:v>
                      </c:pt>
                      <c:pt idx="453">
                        <c:v>8.6489999999999997E-2</c:v>
                      </c:pt>
                      <c:pt idx="454">
                        <c:v>9.1429999999999997E-2</c:v>
                      </c:pt>
                      <c:pt idx="455">
                        <c:v>8.3250000000000005E-2</c:v>
                      </c:pt>
                      <c:pt idx="456">
                        <c:v>7.7649999999999997E-2</c:v>
                      </c:pt>
                      <c:pt idx="457">
                        <c:v>7.9850000000000004E-2</c:v>
                      </c:pt>
                      <c:pt idx="458">
                        <c:v>8.4010000000000001E-2</c:v>
                      </c:pt>
                      <c:pt idx="459">
                        <c:v>7.603E-2</c:v>
                      </c:pt>
                      <c:pt idx="460">
                        <c:v>6.1499999999999999E-2</c:v>
                      </c:pt>
                      <c:pt idx="461">
                        <c:v>4.2360000000000002E-2</c:v>
                      </c:pt>
                      <c:pt idx="462">
                        <c:v>2.597E-2</c:v>
                      </c:pt>
                      <c:pt idx="463">
                        <c:v>2.53E-2</c:v>
                      </c:pt>
                      <c:pt idx="464">
                        <c:v>2.487E-2</c:v>
                      </c:pt>
                      <c:pt idx="465">
                        <c:v>1.8890000000000001E-2</c:v>
                      </c:pt>
                      <c:pt idx="466">
                        <c:v>1.3440000000000001E-2</c:v>
                      </c:pt>
                      <c:pt idx="467">
                        <c:v>2.1160000000000002E-2</c:v>
                      </c:pt>
                      <c:pt idx="468">
                        <c:v>2.9510000000000002E-2</c:v>
                      </c:pt>
                      <c:pt idx="469">
                        <c:v>2.9479999999999999E-2</c:v>
                      </c:pt>
                      <c:pt idx="470">
                        <c:v>2.9610000000000001E-2</c:v>
                      </c:pt>
                      <c:pt idx="471">
                        <c:v>3.6999999999999998E-2</c:v>
                      </c:pt>
                      <c:pt idx="472">
                        <c:v>4.2169999999999999E-2</c:v>
                      </c:pt>
                      <c:pt idx="473">
                        <c:v>3.585E-2</c:v>
                      </c:pt>
                      <c:pt idx="474">
                        <c:v>2.393E-2</c:v>
                      </c:pt>
                      <c:pt idx="475">
                        <c:v>1.9959999999999999E-2</c:v>
                      </c:pt>
                      <c:pt idx="476">
                        <c:v>2.1499999999999998E-2</c:v>
                      </c:pt>
                      <c:pt idx="477">
                        <c:v>2.5989999999999999E-2</c:v>
                      </c:pt>
                      <c:pt idx="478">
                        <c:v>2.8920000000000001E-2</c:v>
                      </c:pt>
                      <c:pt idx="479">
                        <c:v>2.9229999999999999E-2</c:v>
                      </c:pt>
                      <c:pt idx="480">
                        <c:v>2.5430000000000001E-2</c:v>
                      </c:pt>
                      <c:pt idx="481">
                        <c:v>1.7739999999999999E-2</c:v>
                      </c:pt>
                      <c:pt idx="482">
                        <c:v>1.367E-2</c:v>
                      </c:pt>
                      <c:pt idx="483">
                        <c:v>2.256E-2</c:v>
                      </c:pt>
                      <c:pt idx="484">
                        <c:v>3.6549999999999999E-2</c:v>
                      </c:pt>
                      <c:pt idx="485">
                        <c:v>3.85E-2</c:v>
                      </c:pt>
                      <c:pt idx="486">
                        <c:v>2.8080000000000001E-2</c:v>
                      </c:pt>
                      <c:pt idx="487">
                        <c:v>2.316E-2</c:v>
                      </c:pt>
                      <c:pt idx="488">
                        <c:v>2.7199999999999998E-2</c:v>
                      </c:pt>
                      <c:pt idx="489">
                        <c:v>2.8850000000000001E-2</c:v>
                      </c:pt>
                      <c:pt idx="490">
                        <c:v>1.8870000000000001E-2</c:v>
                      </c:pt>
                      <c:pt idx="491">
                        <c:v>1.814E-2</c:v>
                      </c:pt>
                      <c:pt idx="492">
                        <c:v>4.2099999999999999E-2</c:v>
                      </c:pt>
                      <c:pt idx="493">
                        <c:v>5.7360000000000001E-2</c:v>
                      </c:pt>
                      <c:pt idx="494">
                        <c:v>5.2760000000000001E-2</c:v>
                      </c:pt>
                      <c:pt idx="495">
                        <c:v>3.9699999999999999E-2</c:v>
                      </c:pt>
                      <c:pt idx="496">
                        <c:v>4.086E-2</c:v>
                      </c:pt>
                      <c:pt idx="497">
                        <c:v>4.1750000000000002E-2</c:v>
                      </c:pt>
                      <c:pt idx="498">
                        <c:v>4.0390000000000002E-2</c:v>
                      </c:pt>
                      <c:pt idx="499">
                        <c:v>3.1609999999999999E-2</c:v>
                      </c:pt>
                      <c:pt idx="500">
                        <c:v>2.1309999999999999E-2</c:v>
                      </c:pt>
                      <c:pt idx="501">
                        <c:v>2.1940000000000001E-2</c:v>
                      </c:pt>
                      <c:pt idx="502">
                        <c:v>2.3359999999999999E-2</c:v>
                      </c:pt>
                      <c:pt idx="503">
                        <c:v>1.8870000000000001E-2</c:v>
                      </c:pt>
                      <c:pt idx="504">
                        <c:v>1.7909999999999999E-2</c:v>
                      </c:pt>
                      <c:pt idx="505">
                        <c:v>2.6280000000000001E-2</c:v>
                      </c:pt>
                      <c:pt idx="506">
                        <c:v>2.5479999999999999E-2</c:v>
                      </c:pt>
                      <c:pt idx="507">
                        <c:v>1.5810000000000001E-2</c:v>
                      </c:pt>
                      <c:pt idx="508">
                        <c:v>9.8200000000000006E-3</c:v>
                      </c:pt>
                      <c:pt idx="509">
                        <c:v>1.5980000000000001E-2</c:v>
                      </c:pt>
                      <c:pt idx="510">
                        <c:v>3.1949999999999999E-2</c:v>
                      </c:pt>
                      <c:pt idx="511">
                        <c:v>3.4669999999999999E-2</c:v>
                      </c:pt>
                      <c:pt idx="512">
                        <c:v>2.5489999999999999E-2</c:v>
                      </c:pt>
                      <c:pt idx="513">
                        <c:v>1.1900000000000001E-2</c:v>
                      </c:pt>
                      <c:pt idx="514">
                        <c:v>1.453E-2</c:v>
                      </c:pt>
                      <c:pt idx="515">
                        <c:v>2.5590000000000002E-2</c:v>
                      </c:pt>
                      <c:pt idx="516">
                        <c:v>3.8280000000000002E-2</c:v>
                      </c:pt>
                      <c:pt idx="517">
                        <c:v>3.56E-2</c:v>
                      </c:pt>
                      <c:pt idx="518">
                        <c:v>1.9910000000000001E-2</c:v>
                      </c:pt>
                      <c:pt idx="519">
                        <c:v>1.2970000000000001E-2</c:v>
                      </c:pt>
                      <c:pt idx="520">
                        <c:v>1.8270000000000002E-2</c:v>
                      </c:pt>
                      <c:pt idx="521">
                        <c:v>2.4500000000000001E-2</c:v>
                      </c:pt>
                      <c:pt idx="522">
                        <c:v>2.3029999999999998E-2</c:v>
                      </c:pt>
                      <c:pt idx="523">
                        <c:v>1.6660000000000001E-2</c:v>
                      </c:pt>
                      <c:pt idx="524">
                        <c:v>1.4999999999999999E-2</c:v>
                      </c:pt>
                      <c:pt idx="525">
                        <c:v>2.3550000000000001E-2</c:v>
                      </c:pt>
                      <c:pt idx="526">
                        <c:v>2.896E-2</c:v>
                      </c:pt>
                      <c:pt idx="527">
                        <c:v>2.1680000000000001E-2</c:v>
                      </c:pt>
                      <c:pt idx="528">
                        <c:v>1.2359999999999999E-2</c:v>
                      </c:pt>
                      <c:pt idx="529">
                        <c:v>1.7670000000000002E-2</c:v>
                      </c:pt>
                      <c:pt idx="530">
                        <c:v>2.486E-2</c:v>
                      </c:pt>
                      <c:pt idx="531">
                        <c:v>2.0150000000000001E-2</c:v>
                      </c:pt>
                      <c:pt idx="532">
                        <c:v>1.4800000000000001E-2</c:v>
                      </c:pt>
                      <c:pt idx="533">
                        <c:v>2.146E-2</c:v>
                      </c:pt>
                      <c:pt idx="534">
                        <c:v>3.6700000000000003E-2</c:v>
                      </c:pt>
                      <c:pt idx="535">
                        <c:v>4.1160000000000002E-2</c:v>
                      </c:pt>
                      <c:pt idx="536">
                        <c:v>3.3570000000000003E-2</c:v>
                      </c:pt>
                      <c:pt idx="537">
                        <c:v>2.206E-2</c:v>
                      </c:pt>
                      <c:pt idx="538">
                        <c:v>2.4570000000000002E-2</c:v>
                      </c:pt>
                      <c:pt idx="539">
                        <c:v>4.2119999999999998E-2</c:v>
                      </c:pt>
                      <c:pt idx="540">
                        <c:v>4.7550000000000002E-2</c:v>
                      </c:pt>
                      <c:pt idx="541">
                        <c:v>3.6650000000000002E-2</c:v>
                      </c:pt>
                      <c:pt idx="542">
                        <c:v>3.4160000000000003E-2</c:v>
                      </c:pt>
                      <c:pt idx="543">
                        <c:v>4.3869999999999999E-2</c:v>
                      </c:pt>
                      <c:pt idx="544">
                        <c:v>3.4750000000000003E-2</c:v>
                      </c:pt>
                      <c:pt idx="545">
                        <c:v>2.1239999999999998E-2</c:v>
                      </c:pt>
                      <c:pt idx="546">
                        <c:v>2.8199999999999999E-2</c:v>
                      </c:pt>
                      <c:pt idx="547">
                        <c:v>4.9919999999999999E-2</c:v>
                      </c:pt>
                      <c:pt idx="548">
                        <c:v>6.1310000000000003E-2</c:v>
                      </c:pt>
                      <c:pt idx="549">
                        <c:v>5.6820000000000002E-2</c:v>
                      </c:pt>
                      <c:pt idx="550">
                        <c:v>4.8689999999999997E-2</c:v>
                      </c:pt>
                      <c:pt idx="551">
                        <c:v>3.6769999999999997E-2</c:v>
                      </c:pt>
                      <c:pt idx="552">
                        <c:v>1.5429999999999999E-2</c:v>
                      </c:pt>
                      <c:pt idx="553">
                        <c:v>5.1599999999999997E-3</c:v>
                      </c:pt>
                      <c:pt idx="554">
                        <c:v>1.2930000000000001E-2</c:v>
                      </c:pt>
                      <c:pt idx="555">
                        <c:v>2.316E-2</c:v>
                      </c:pt>
                      <c:pt idx="556">
                        <c:v>1.6140000000000002E-2</c:v>
                      </c:pt>
                      <c:pt idx="557">
                        <c:v>9.6900000000000007E-3</c:v>
                      </c:pt>
                      <c:pt idx="558">
                        <c:v>1.0410000000000001E-2</c:v>
                      </c:pt>
                      <c:pt idx="559">
                        <c:v>1.0670000000000001E-2</c:v>
                      </c:pt>
                      <c:pt idx="560">
                        <c:v>1.001E-2</c:v>
                      </c:pt>
                      <c:pt idx="561">
                        <c:v>3.8700000000000002E-3</c:v>
                      </c:pt>
                      <c:pt idx="562">
                        <c:v>4.7699999999999999E-3</c:v>
                      </c:pt>
                      <c:pt idx="563">
                        <c:v>1.319E-2</c:v>
                      </c:pt>
                      <c:pt idx="564">
                        <c:v>1.8700000000000001E-2</c:v>
                      </c:pt>
                      <c:pt idx="565">
                        <c:v>1.5339999999999999E-2</c:v>
                      </c:pt>
                      <c:pt idx="566">
                        <c:v>1.093E-2</c:v>
                      </c:pt>
                      <c:pt idx="567">
                        <c:v>6.7799999999999996E-3</c:v>
                      </c:pt>
                      <c:pt idx="568">
                        <c:v>-3.64E-3</c:v>
                      </c:pt>
                      <c:pt idx="569">
                        <c:v>-5.96E-3</c:v>
                      </c:pt>
                      <c:pt idx="570">
                        <c:v>5.5599999999999998E-3</c:v>
                      </c:pt>
                      <c:pt idx="571">
                        <c:v>1.6990000000000002E-2</c:v>
                      </c:pt>
                      <c:pt idx="572">
                        <c:v>1.6719999999999999E-2</c:v>
                      </c:pt>
                      <c:pt idx="573">
                        <c:v>1.7479999999999999E-2</c:v>
                      </c:pt>
                      <c:pt idx="574">
                        <c:v>1.2200000000000001E-2</c:v>
                      </c:pt>
                      <c:pt idx="575">
                        <c:v>2.1199999999999999E-3</c:v>
                      </c:pt>
                      <c:pt idx="576">
                        <c:v>-8.3700000000000007E-3</c:v>
                      </c:pt>
                      <c:pt idx="577">
                        <c:v>-5.9100000000000003E-3</c:v>
                      </c:pt>
                      <c:pt idx="578" formatCode="0.00E+00">
                        <c:v>-6.2429499999999997E-4</c:v>
                      </c:pt>
                      <c:pt idx="579">
                        <c:v>-3.6700000000000001E-3</c:v>
                      </c:pt>
                      <c:pt idx="580">
                        <c:v>-5.8500000000000002E-3</c:v>
                      </c:pt>
                      <c:pt idx="581" formatCode="0.00E+00">
                        <c:v>4.0853500000000002E-4</c:v>
                      </c:pt>
                      <c:pt idx="582">
                        <c:v>1.07E-3</c:v>
                      </c:pt>
                      <c:pt idx="583">
                        <c:v>-1.5599999999999999E-2</c:v>
                      </c:pt>
                      <c:pt idx="584">
                        <c:v>-3.193E-2</c:v>
                      </c:pt>
                      <c:pt idx="585">
                        <c:v>-2.988E-2</c:v>
                      </c:pt>
                      <c:pt idx="586">
                        <c:v>-1.2279999999999999E-2</c:v>
                      </c:pt>
                      <c:pt idx="587">
                        <c:v>4.4999999999999997E-3</c:v>
                      </c:pt>
                      <c:pt idx="588">
                        <c:v>5.3600000000000002E-3</c:v>
                      </c:pt>
                      <c:pt idx="589">
                        <c:v>-9.11E-3</c:v>
                      </c:pt>
                      <c:pt idx="590">
                        <c:v>-1.8319999999999999E-2</c:v>
                      </c:pt>
                      <c:pt idx="591">
                        <c:v>-2.0490000000000001E-2</c:v>
                      </c:pt>
                      <c:pt idx="592">
                        <c:v>-1.619E-2</c:v>
                      </c:pt>
                      <c:pt idx="593">
                        <c:v>-1.154E-2</c:v>
                      </c:pt>
                      <c:pt idx="594">
                        <c:v>-1.6209999999999999E-2</c:v>
                      </c:pt>
                      <c:pt idx="595">
                        <c:v>-2.6929999999999999E-2</c:v>
                      </c:pt>
                      <c:pt idx="596">
                        <c:v>-2.0119999999999999E-2</c:v>
                      </c:pt>
                      <c:pt idx="597">
                        <c:v>2.3600000000000001E-3</c:v>
                      </c:pt>
                      <c:pt idx="598">
                        <c:v>8.7100000000000007E-3</c:v>
                      </c:pt>
                      <c:pt idx="599">
                        <c:v>-6.28E-3</c:v>
                      </c:pt>
                      <c:pt idx="600">
                        <c:v>-1.968E-2</c:v>
                      </c:pt>
                      <c:pt idx="601">
                        <c:v>-1.9740000000000001E-2</c:v>
                      </c:pt>
                      <c:pt idx="602">
                        <c:v>-4.4200000000000003E-3</c:v>
                      </c:pt>
                      <c:pt idx="603">
                        <c:v>3.3600000000000001E-3</c:v>
                      </c:pt>
                      <c:pt idx="604">
                        <c:v>-5.6100000000000004E-3</c:v>
                      </c:pt>
                      <c:pt idx="605">
                        <c:v>-1.721E-2</c:v>
                      </c:pt>
                      <c:pt idx="606">
                        <c:v>-1.2869999999999999E-2</c:v>
                      </c:pt>
                      <c:pt idx="607">
                        <c:v>-1.095E-2</c:v>
                      </c:pt>
                      <c:pt idx="608">
                        <c:v>-1.14E-2</c:v>
                      </c:pt>
                      <c:pt idx="609">
                        <c:v>-8.0099999999999998E-3</c:v>
                      </c:pt>
                      <c:pt idx="610" formatCode="0.00E+00">
                        <c:v>6.7568900000000004E-4</c:v>
                      </c:pt>
                      <c:pt idx="611">
                        <c:v>2.8300000000000001E-3</c:v>
                      </c:pt>
                      <c:pt idx="612">
                        <c:v>4.0499999999999998E-3</c:v>
                      </c:pt>
                      <c:pt idx="613">
                        <c:v>-1.34E-3</c:v>
                      </c:pt>
                      <c:pt idx="614">
                        <c:v>-6.96E-3</c:v>
                      </c:pt>
                      <c:pt idx="615">
                        <c:v>-1.038E-2</c:v>
                      </c:pt>
                      <c:pt idx="616">
                        <c:v>-1.206E-2</c:v>
                      </c:pt>
                      <c:pt idx="617">
                        <c:v>-1.9980000000000001E-2</c:v>
                      </c:pt>
                      <c:pt idx="618">
                        <c:v>-2.955E-2</c:v>
                      </c:pt>
                      <c:pt idx="619">
                        <c:v>-3.1940000000000003E-2</c:v>
                      </c:pt>
                      <c:pt idx="620">
                        <c:v>-2.2429999999999999E-2</c:v>
                      </c:pt>
                      <c:pt idx="621">
                        <c:v>-1.21E-2</c:v>
                      </c:pt>
                      <c:pt idx="622">
                        <c:v>-1.5100000000000001E-3</c:v>
                      </c:pt>
                      <c:pt idx="623" formatCode="0.00E+00">
                        <c:v>2.01456E-4</c:v>
                      </c:pt>
                      <c:pt idx="624">
                        <c:v>-1.068E-2</c:v>
                      </c:pt>
                      <c:pt idx="625">
                        <c:v>-1.6879999999999999E-2</c:v>
                      </c:pt>
                      <c:pt idx="626">
                        <c:v>-9.5600000000000008E-3</c:v>
                      </c:pt>
                      <c:pt idx="627">
                        <c:v>-2.4299999999999999E-3</c:v>
                      </c:pt>
                      <c:pt idx="628">
                        <c:v>-1.8200000000000001E-2</c:v>
                      </c:pt>
                      <c:pt idx="629">
                        <c:v>-2.793E-2</c:v>
                      </c:pt>
                      <c:pt idx="630">
                        <c:v>-1.8749999999999999E-2</c:v>
                      </c:pt>
                      <c:pt idx="631">
                        <c:v>-1.196E-2</c:v>
                      </c:pt>
                      <c:pt idx="632">
                        <c:v>-1.41E-2</c:v>
                      </c:pt>
                      <c:pt idx="633">
                        <c:v>-1.2970000000000001E-2</c:v>
                      </c:pt>
                      <c:pt idx="634">
                        <c:v>-9.3600000000000003E-3</c:v>
                      </c:pt>
                      <c:pt idx="635">
                        <c:v>-6.7099999999999998E-3</c:v>
                      </c:pt>
                      <c:pt idx="636">
                        <c:v>8.2199999999999999E-3</c:v>
                      </c:pt>
                      <c:pt idx="637">
                        <c:v>8.9499999999999996E-3</c:v>
                      </c:pt>
                      <c:pt idx="638">
                        <c:v>-6.3899999999999998E-3</c:v>
                      </c:pt>
                      <c:pt idx="639">
                        <c:v>-8.9999999999999993E-3</c:v>
                      </c:pt>
                      <c:pt idx="640">
                        <c:v>-1.214E-2</c:v>
                      </c:pt>
                      <c:pt idx="641">
                        <c:v>-2.921E-2</c:v>
                      </c:pt>
                      <c:pt idx="642">
                        <c:v>-2.1829999999999999E-2</c:v>
                      </c:pt>
                      <c:pt idx="643">
                        <c:v>5.8799999999999998E-3</c:v>
                      </c:pt>
                      <c:pt idx="644">
                        <c:v>2.1989999999999999E-2</c:v>
                      </c:pt>
                      <c:pt idx="645">
                        <c:v>1.469E-2</c:v>
                      </c:pt>
                      <c:pt idx="646">
                        <c:v>8.6599999999999993E-3</c:v>
                      </c:pt>
                      <c:pt idx="647" formatCode="0.00E+00">
                        <c:v>-5.5482999999999997E-4</c:v>
                      </c:pt>
                      <c:pt idx="648">
                        <c:v>-1.2189999999999999E-2</c:v>
                      </c:pt>
                      <c:pt idx="649">
                        <c:v>-2.6669999999999999E-2</c:v>
                      </c:pt>
                      <c:pt idx="650">
                        <c:v>-2.189E-2</c:v>
                      </c:pt>
                      <c:pt idx="651">
                        <c:v>-1.99E-3</c:v>
                      </c:pt>
                      <c:pt idx="652">
                        <c:v>1.771E-2</c:v>
                      </c:pt>
                      <c:pt idx="653">
                        <c:v>1.549E-2</c:v>
                      </c:pt>
                      <c:pt idx="654">
                        <c:v>4.0600000000000002E-3</c:v>
                      </c:pt>
                      <c:pt idx="655">
                        <c:v>-4.0200000000000001E-3</c:v>
                      </c:pt>
                      <c:pt idx="656">
                        <c:v>-1.222E-2</c:v>
                      </c:pt>
                      <c:pt idx="657">
                        <c:v>-1.848E-2</c:v>
                      </c:pt>
                      <c:pt idx="658">
                        <c:v>-1.9E-2</c:v>
                      </c:pt>
                      <c:pt idx="659">
                        <c:v>-1.235E-2</c:v>
                      </c:pt>
                      <c:pt idx="660">
                        <c:v>-1.103E-2</c:v>
                      </c:pt>
                      <c:pt idx="661">
                        <c:v>-1.017E-2</c:v>
                      </c:pt>
                      <c:pt idx="662">
                        <c:v>1.0279999999999999E-2</c:v>
                      </c:pt>
                      <c:pt idx="663">
                        <c:v>2.0729999999999998E-2</c:v>
                      </c:pt>
                      <c:pt idx="664">
                        <c:v>1.277E-2</c:v>
                      </c:pt>
                      <c:pt idx="665">
                        <c:v>-8.3999999999999995E-3</c:v>
                      </c:pt>
                      <c:pt idx="666">
                        <c:v>-1.5599999999999999E-2</c:v>
                      </c:pt>
                      <c:pt idx="667">
                        <c:v>-1.4030000000000001E-2</c:v>
                      </c:pt>
                      <c:pt idx="668">
                        <c:v>-1.5679999999999999E-2</c:v>
                      </c:pt>
                      <c:pt idx="669">
                        <c:v>-1.8799999999999999E-3</c:v>
                      </c:pt>
                      <c:pt idx="670">
                        <c:v>4.5199999999999997E-3</c:v>
                      </c:pt>
                      <c:pt idx="671">
                        <c:v>3.4299999999999999E-3</c:v>
                      </c:pt>
                      <c:pt idx="672">
                        <c:v>9.7900000000000001E-3</c:v>
                      </c:pt>
                      <c:pt idx="673">
                        <c:v>2.631E-2</c:v>
                      </c:pt>
                      <c:pt idx="674">
                        <c:v>2.8289999999999999E-2</c:v>
                      </c:pt>
                      <c:pt idx="675">
                        <c:v>6.3299999999999997E-3</c:v>
                      </c:pt>
                      <c:pt idx="676">
                        <c:v>-1.8E-3</c:v>
                      </c:pt>
                      <c:pt idx="677" formatCode="0.00E+00">
                        <c:v>8.5238700000000002E-4</c:v>
                      </c:pt>
                      <c:pt idx="678">
                        <c:v>2.1919999999999999E-2</c:v>
                      </c:pt>
                      <c:pt idx="679">
                        <c:v>2.6200000000000001E-2</c:v>
                      </c:pt>
                      <c:pt idx="680">
                        <c:v>1.84E-2</c:v>
                      </c:pt>
                      <c:pt idx="681">
                        <c:v>1.044E-2</c:v>
                      </c:pt>
                      <c:pt idx="682" formatCode="0.00E+00">
                        <c:v>-8.2683300000000002E-4</c:v>
                      </c:pt>
                      <c:pt idx="683">
                        <c:v>-4.45E-3</c:v>
                      </c:pt>
                      <c:pt idx="684">
                        <c:v>1.58E-3</c:v>
                      </c:pt>
                      <c:pt idx="685">
                        <c:v>2.477E-2</c:v>
                      </c:pt>
                      <c:pt idx="686">
                        <c:v>2.2870000000000001E-2</c:v>
                      </c:pt>
                      <c:pt idx="687">
                        <c:v>2.8330000000000001E-2</c:v>
                      </c:pt>
                      <c:pt idx="688">
                        <c:v>3.6229999999999998E-2</c:v>
                      </c:pt>
                      <c:pt idx="689">
                        <c:v>3.5779999999999999E-2</c:v>
                      </c:pt>
                      <c:pt idx="690">
                        <c:v>1.823E-2</c:v>
                      </c:pt>
                      <c:pt idx="691">
                        <c:v>9.4400000000000005E-3</c:v>
                      </c:pt>
                      <c:pt idx="692">
                        <c:v>9.3799999999999994E-3</c:v>
                      </c:pt>
                      <c:pt idx="693">
                        <c:v>1.5689999999999999E-2</c:v>
                      </c:pt>
                      <c:pt idx="694">
                        <c:v>1.9570000000000001E-2</c:v>
                      </c:pt>
                      <c:pt idx="695">
                        <c:v>2.154E-2</c:v>
                      </c:pt>
                      <c:pt idx="696">
                        <c:v>3.483E-2</c:v>
                      </c:pt>
                      <c:pt idx="697">
                        <c:v>5.1740000000000001E-2</c:v>
                      </c:pt>
                      <c:pt idx="698">
                        <c:v>5.0130000000000001E-2</c:v>
                      </c:pt>
                      <c:pt idx="699">
                        <c:v>3.1E-2</c:v>
                      </c:pt>
                      <c:pt idx="700">
                        <c:v>2.7040000000000002E-2</c:v>
                      </c:pt>
                      <c:pt idx="701">
                        <c:v>4.3279999999999999E-2</c:v>
                      </c:pt>
                      <c:pt idx="702">
                        <c:v>4.3310000000000001E-2</c:v>
                      </c:pt>
                      <c:pt idx="703">
                        <c:v>4.0989999999999999E-2</c:v>
                      </c:pt>
                      <c:pt idx="704">
                        <c:v>4.6670000000000003E-2</c:v>
                      </c:pt>
                      <c:pt idx="705">
                        <c:v>6.5570000000000003E-2</c:v>
                      </c:pt>
                      <c:pt idx="706">
                        <c:v>7.1120000000000003E-2</c:v>
                      </c:pt>
                      <c:pt idx="707">
                        <c:v>6.8709999999999993E-2</c:v>
                      </c:pt>
                      <c:pt idx="708">
                        <c:v>5.8639999999999998E-2</c:v>
                      </c:pt>
                      <c:pt idx="709">
                        <c:v>5.0979999999999998E-2</c:v>
                      </c:pt>
                      <c:pt idx="710">
                        <c:v>4.854E-2</c:v>
                      </c:pt>
                      <c:pt idx="711">
                        <c:v>5.5410000000000001E-2</c:v>
                      </c:pt>
                      <c:pt idx="712">
                        <c:v>6.701E-2</c:v>
                      </c:pt>
                      <c:pt idx="713">
                        <c:v>8.7800000000000003E-2</c:v>
                      </c:pt>
                      <c:pt idx="714">
                        <c:v>0.10557999999999999</c:v>
                      </c:pt>
                      <c:pt idx="715">
                        <c:v>0.1075</c:v>
                      </c:pt>
                      <c:pt idx="716">
                        <c:v>9.3649999999999997E-2</c:v>
                      </c:pt>
                      <c:pt idx="717">
                        <c:v>9.0920000000000001E-2</c:v>
                      </c:pt>
                      <c:pt idx="718">
                        <c:v>0.11076</c:v>
                      </c:pt>
                      <c:pt idx="719">
                        <c:v>0.12609999999999999</c:v>
                      </c:pt>
                      <c:pt idx="720">
                        <c:v>0.11971</c:v>
                      </c:pt>
                      <c:pt idx="721">
                        <c:v>0.1056</c:v>
                      </c:pt>
                      <c:pt idx="722">
                        <c:v>9.7680000000000003E-2</c:v>
                      </c:pt>
                      <c:pt idx="723">
                        <c:v>8.6449999999999999E-2</c:v>
                      </c:pt>
                      <c:pt idx="724">
                        <c:v>9.2020000000000005E-2</c:v>
                      </c:pt>
                      <c:pt idx="725">
                        <c:v>0.13233</c:v>
                      </c:pt>
                      <c:pt idx="726">
                        <c:v>0.1636</c:v>
                      </c:pt>
                      <c:pt idx="727">
                        <c:v>0.14862</c:v>
                      </c:pt>
                      <c:pt idx="728">
                        <c:v>0.11210000000000001</c:v>
                      </c:pt>
                      <c:pt idx="729">
                        <c:v>0.10227</c:v>
                      </c:pt>
                      <c:pt idx="730">
                        <c:v>0.11206000000000001</c:v>
                      </c:pt>
                      <c:pt idx="731">
                        <c:v>0.11423</c:v>
                      </c:pt>
                      <c:pt idx="732">
                        <c:v>0.10688</c:v>
                      </c:pt>
                      <c:pt idx="733">
                        <c:v>0.11462</c:v>
                      </c:pt>
                      <c:pt idx="734">
                        <c:v>0.13980000000000001</c:v>
                      </c:pt>
                      <c:pt idx="735">
                        <c:v>0.15001999999999999</c:v>
                      </c:pt>
                      <c:pt idx="736">
                        <c:v>0.15239</c:v>
                      </c:pt>
                      <c:pt idx="737">
                        <c:v>0.17244000000000001</c:v>
                      </c:pt>
                      <c:pt idx="738">
                        <c:v>0.18908</c:v>
                      </c:pt>
                      <c:pt idx="739">
                        <c:v>0.17848</c:v>
                      </c:pt>
                      <c:pt idx="740">
                        <c:v>0.16877</c:v>
                      </c:pt>
                      <c:pt idx="741">
                        <c:v>0.17373</c:v>
                      </c:pt>
                      <c:pt idx="742">
                        <c:v>0.18104999999999999</c:v>
                      </c:pt>
                      <c:pt idx="743">
                        <c:v>0.17212</c:v>
                      </c:pt>
                      <c:pt idx="744">
                        <c:v>0.16517000000000001</c:v>
                      </c:pt>
                      <c:pt idx="745">
                        <c:v>0.17193</c:v>
                      </c:pt>
                      <c:pt idx="746">
                        <c:v>0.19191</c:v>
                      </c:pt>
                      <c:pt idx="747">
                        <c:v>0.19519</c:v>
                      </c:pt>
                      <c:pt idx="748">
                        <c:v>0.17976</c:v>
                      </c:pt>
                      <c:pt idx="749">
                        <c:v>0.18622</c:v>
                      </c:pt>
                      <c:pt idx="750">
                        <c:v>0.22724</c:v>
                      </c:pt>
                      <c:pt idx="751">
                        <c:v>0.23097999999999999</c:v>
                      </c:pt>
                      <c:pt idx="752">
                        <c:v>0.19603999999999999</c:v>
                      </c:pt>
                      <c:pt idx="753">
                        <c:v>0.18447</c:v>
                      </c:pt>
                      <c:pt idx="754">
                        <c:v>0.22731999999999999</c:v>
                      </c:pt>
                      <c:pt idx="755">
                        <c:v>0.26476</c:v>
                      </c:pt>
                      <c:pt idx="756">
                        <c:v>0.27766000000000002</c:v>
                      </c:pt>
                      <c:pt idx="757">
                        <c:v>0.28073999999999999</c:v>
                      </c:pt>
                      <c:pt idx="758">
                        <c:v>0.26304</c:v>
                      </c:pt>
                      <c:pt idx="759">
                        <c:v>0.23644999999999999</c:v>
                      </c:pt>
                      <c:pt idx="760">
                        <c:v>0.24112</c:v>
                      </c:pt>
                      <c:pt idx="761">
                        <c:v>0.27257999999999999</c:v>
                      </c:pt>
                      <c:pt idx="762">
                        <c:v>0.27683999999999997</c:v>
                      </c:pt>
                      <c:pt idx="763">
                        <c:v>0.24897</c:v>
                      </c:pt>
                      <c:pt idx="764">
                        <c:v>0.23968999999999999</c:v>
                      </c:pt>
                      <c:pt idx="765">
                        <c:v>0.26795000000000002</c:v>
                      </c:pt>
                      <c:pt idx="766">
                        <c:v>0.30174000000000001</c:v>
                      </c:pt>
                      <c:pt idx="767">
                        <c:v>0.28198000000000001</c:v>
                      </c:pt>
                      <c:pt idx="768">
                        <c:v>0.23107</c:v>
                      </c:pt>
                      <c:pt idx="769">
                        <c:v>0.21648999999999999</c:v>
                      </c:pt>
                      <c:pt idx="770">
                        <c:v>0.22384999999999999</c:v>
                      </c:pt>
                      <c:pt idx="771">
                        <c:v>0.21515999999999999</c:v>
                      </c:pt>
                      <c:pt idx="772">
                        <c:v>0.1963</c:v>
                      </c:pt>
                      <c:pt idx="773">
                        <c:v>0.19645000000000001</c:v>
                      </c:pt>
                      <c:pt idx="774">
                        <c:v>0.18262999999999999</c:v>
                      </c:pt>
                      <c:pt idx="775">
                        <c:v>0.16658000000000001</c:v>
                      </c:pt>
                      <c:pt idx="776">
                        <c:v>0.16707</c:v>
                      </c:pt>
                      <c:pt idx="777">
                        <c:v>0.18898999999999999</c:v>
                      </c:pt>
                      <c:pt idx="778">
                        <c:v>0.19439000000000001</c:v>
                      </c:pt>
                      <c:pt idx="779">
                        <c:v>0.16675999999999999</c:v>
                      </c:pt>
                      <c:pt idx="780">
                        <c:v>0.13136999999999999</c:v>
                      </c:pt>
                      <c:pt idx="781">
                        <c:v>0.11115999999999999</c:v>
                      </c:pt>
                      <c:pt idx="782">
                        <c:v>0.11464000000000001</c:v>
                      </c:pt>
                      <c:pt idx="783">
                        <c:v>0.11501</c:v>
                      </c:pt>
                      <c:pt idx="784">
                        <c:v>0.10997</c:v>
                      </c:pt>
                      <c:pt idx="785">
                        <c:v>0.11323</c:v>
                      </c:pt>
                      <c:pt idx="786">
                        <c:v>0.12479</c:v>
                      </c:pt>
                      <c:pt idx="787">
                        <c:v>0.12653</c:v>
                      </c:pt>
                      <c:pt idx="788">
                        <c:v>0.12808</c:v>
                      </c:pt>
                      <c:pt idx="789">
                        <c:v>0.14613999999999999</c:v>
                      </c:pt>
                      <c:pt idx="790">
                        <c:v>0.15042</c:v>
                      </c:pt>
                      <c:pt idx="791">
                        <c:v>0.12595999999999999</c:v>
                      </c:pt>
                      <c:pt idx="792">
                        <c:v>0.10383000000000001</c:v>
                      </c:pt>
                      <c:pt idx="793">
                        <c:v>9.6409999999999996E-2</c:v>
                      </c:pt>
                      <c:pt idx="794">
                        <c:v>0.11237</c:v>
                      </c:pt>
                      <c:pt idx="795">
                        <c:v>0.10954999999999999</c:v>
                      </c:pt>
                      <c:pt idx="796">
                        <c:v>9.5869999999999997E-2</c:v>
                      </c:pt>
                      <c:pt idx="797">
                        <c:v>8.14E-2</c:v>
                      </c:pt>
                      <c:pt idx="798">
                        <c:v>8.3640000000000006E-2</c:v>
                      </c:pt>
                      <c:pt idx="799">
                        <c:v>8.702E-2</c:v>
                      </c:pt>
                      <c:pt idx="800">
                        <c:v>0.12558</c:v>
                      </c:pt>
                      <c:pt idx="801">
                        <c:v>0.14976999999999999</c:v>
                      </c:pt>
                      <c:pt idx="802">
                        <c:v>0.12822</c:v>
                      </c:pt>
                      <c:pt idx="803">
                        <c:v>0.10894</c:v>
                      </c:pt>
                      <c:pt idx="804">
                        <c:v>0.1116</c:v>
                      </c:pt>
                      <c:pt idx="805">
                        <c:v>9.4869999999999996E-2</c:v>
                      </c:pt>
                      <c:pt idx="806">
                        <c:v>5.8979999999999998E-2</c:v>
                      </c:pt>
                      <c:pt idx="807">
                        <c:v>5.3080000000000002E-2</c:v>
                      </c:pt>
                      <c:pt idx="808">
                        <c:v>5.7099999999999998E-2</c:v>
                      </c:pt>
                      <c:pt idx="809">
                        <c:v>6.4509999999999998E-2</c:v>
                      </c:pt>
                      <c:pt idx="810">
                        <c:v>8.0280000000000004E-2</c:v>
                      </c:pt>
                      <c:pt idx="811">
                        <c:v>8.8419999999999999E-2</c:v>
                      </c:pt>
                      <c:pt idx="812">
                        <c:v>8.9209999999999998E-2</c:v>
                      </c:pt>
                      <c:pt idx="813">
                        <c:v>8.8050000000000003E-2</c:v>
                      </c:pt>
                      <c:pt idx="814">
                        <c:v>0.12493</c:v>
                      </c:pt>
                      <c:pt idx="815">
                        <c:v>0.16162000000000001</c:v>
                      </c:pt>
                      <c:pt idx="816">
                        <c:v>0.16708999999999999</c:v>
                      </c:pt>
                      <c:pt idx="817">
                        <c:v>0.14433000000000001</c:v>
                      </c:pt>
                      <c:pt idx="818">
                        <c:v>0.13664000000000001</c:v>
                      </c:pt>
                      <c:pt idx="819">
                        <c:v>0.14404</c:v>
                      </c:pt>
                      <c:pt idx="820">
                        <c:v>0.13736999999999999</c:v>
                      </c:pt>
                      <c:pt idx="821">
                        <c:v>0.13370000000000001</c:v>
                      </c:pt>
                      <c:pt idx="822">
                        <c:v>0.14213000000000001</c:v>
                      </c:pt>
                      <c:pt idx="823">
                        <c:v>0.14293</c:v>
                      </c:pt>
                      <c:pt idx="824">
                        <c:v>0.12435</c:v>
                      </c:pt>
                      <c:pt idx="825">
                        <c:v>0.10248</c:v>
                      </c:pt>
                      <c:pt idx="826">
                        <c:v>0.11407</c:v>
                      </c:pt>
                      <c:pt idx="827">
                        <c:v>0.15916</c:v>
                      </c:pt>
                      <c:pt idx="828">
                        <c:v>0.20053000000000001</c:v>
                      </c:pt>
                      <c:pt idx="829">
                        <c:v>0.19581999999999999</c:v>
                      </c:pt>
                      <c:pt idx="830">
                        <c:v>0.17576</c:v>
                      </c:pt>
                      <c:pt idx="831">
                        <c:v>0.18015999999999999</c:v>
                      </c:pt>
                      <c:pt idx="832">
                        <c:v>0.18278</c:v>
                      </c:pt>
                      <c:pt idx="833">
                        <c:v>0.17396</c:v>
                      </c:pt>
                      <c:pt idx="834">
                        <c:v>0.19561999999999999</c:v>
                      </c:pt>
                      <c:pt idx="835">
                        <c:v>0.22422</c:v>
                      </c:pt>
                      <c:pt idx="836">
                        <c:v>0.21276</c:v>
                      </c:pt>
                      <c:pt idx="837">
                        <c:v>0.19170000000000001</c:v>
                      </c:pt>
                      <c:pt idx="838">
                        <c:v>0.19522</c:v>
                      </c:pt>
                      <c:pt idx="839">
                        <c:v>0.21781</c:v>
                      </c:pt>
                      <c:pt idx="840">
                        <c:v>0.24314</c:v>
                      </c:pt>
                      <c:pt idx="841">
                        <c:v>0.26996999999999999</c:v>
                      </c:pt>
                      <c:pt idx="842">
                        <c:v>0.27711000000000002</c:v>
                      </c:pt>
                      <c:pt idx="843">
                        <c:v>0.25918000000000002</c:v>
                      </c:pt>
                      <c:pt idx="844">
                        <c:v>0.24474000000000001</c:v>
                      </c:pt>
                      <c:pt idx="845">
                        <c:v>0.24298</c:v>
                      </c:pt>
                      <c:pt idx="846">
                        <c:v>0.27438000000000001</c:v>
                      </c:pt>
                      <c:pt idx="847">
                        <c:v>0.30891000000000002</c:v>
                      </c:pt>
                      <c:pt idx="848">
                        <c:v>0.32447999999999999</c:v>
                      </c:pt>
                      <c:pt idx="849">
                        <c:v>0.32845999999999997</c:v>
                      </c:pt>
                      <c:pt idx="850">
                        <c:v>0.34903000000000001</c:v>
                      </c:pt>
                      <c:pt idx="851">
                        <c:v>0.38268999999999997</c:v>
                      </c:pt>
                      <c:pt idx="852">
                        <c:v>0.40995999999999999</c:v>
                      </c:pt>
                      <c:pt idx="853">
                        <c:v>0.43830999999999998</c:v>
                      </c:pt>
                      <c:pt idx="854">
                        <c:v>0.45672000000000001</c:v>
                      </c:pt>
                      <c:pt idx="855">
                        <c:v>0.47588000000000003</c:v>
                      </c:pt>
                      <c:pt idx="856">
                        <c:v>0.49891000000000002</c:v>
                      </c:pt>
                      <c:pt idx="857">
                        <c:v>0.53105999999999998</c:v>
                      </c:pt>
                      <c:pt idx="858">
                        <c:v>0.56149000000000004</c:v>
                      </c:pt>
                      <c:pt idx="859">
                        <c:v>0.60280999999999996</c:v>
                      </c:pt>
                      <c:pt idx="860">
                        <c:v>0.62261999999999995</c:v>
                      </c:pt>
                      <c:pt idx="861">
                        <c:v>0.63632999999999995</c:v>
                      </c:pt>
                      <c:pt idx="862">
                        <c:v>0.64910999999999996</c:v>
                      </c:pt>
                      <c:pt idx="863">
                        <c:v>0.69728999999999997</c:v>
                      </c:pt>
                      <c:pt idx="864">
                        <c:v>0.71787999999999996</c:v>
                      </c:pt>
                      <c:pt idx="865">
                        <c:v>0.74873999999999996</c:v>
                      </c:pt>
                      <c:pt idx="866">
                        <c:v>0.80310000000000004</c:v>
                      </c:pt>
                      <c:pt idx="867">
                        <c:v>0.85787000000000002</c:v>
                      </c:pt>
                      <c:pt idx="868">
                        <c:v>0.85826999999999998</c:v>
                      </c:pt>
                      <c:pt idx="869">
                        <c:v>0.86321000000000003</c:v>
                      </c:pt>
                      <c:pt idx="870">
                        <c:v>0.92681000000000002</c:v>
                      </c:pt>
                      <c:pt idx="871">
                        <c:v>0.99641999999999997</c:v>
                      </c:pt>
                      <c:pt idx="872">
                        <c:v>1.02586</c:v>
                      </c:pt>
                      <c:pt idx="873">
                        <c:v>1.04111</c:v>
                      </c:pt>
                      <c:pt idx="874">
                        <c:v>1.1020799999999999</c:v>
                      </c:pt>
                      <c:pt idx="875">
                        <c:v>1.1875599999999999</c:v>
                      </c:pt>
                      <c:pt idx="876">
                        <c:v>1.2322500000000001</c:v>
                      </c:pt>
                      <c:pt idx="877">
                        <c:v>1.2210300000000001</c:v>
                      </c:pt>
                      <c:pt idx="878">
                        <c:v>1.23492</c:v>
                      </c:pt>
                      <c:pt idx="879">
                        <c:v>1.28363</c:v>
                      </c:pt>
                      <c:pt idx="880">
                        <c:v>1.3577900000000001</c:v>
                      </c:pt>
                      <c:pt idx="881">
                        <c:v>1.4119699999999999</c:v>
                      </c:pt>
                      <c:pt idx="882">
                        <c:v>1.41153</c:v>
                      </c:pt>
                      <c:pt idx="883">
                        <c:v>1.40249</c:v>
                      </c:pt>
                      <c:pt idx="884">
                        <c:v>1.46888</c:v>
                      </c:pt>
                      <c:pt idx="885">
                        <c:v>1.5858099999999999</c:v>
                      </c:pt>
                      <c:pt idx="886">
                        <c:v>1.6417299999999999</c:v>
                      </c:pt>
                      <c:pt idx="887">
                        <c:v>1.6781299999999999</c:v>
                      </c:pt>
                      <c:pt idx="888">
                        <c:v>1.6969799999999999</c:v>
                      </c:pt>
                      <c:pt idx="889">
                        <c:v>1.7096</c:v>
                      </c:pt>
                      <c:pt idx="890">
                        <c:v>1.7541100000000001</c:v>
                      </c:pt>
                      <c:pt idx="891">
                        <c:v>1.8379300000000001</c:v>
                      </c:pt>
                      <c:pt idx="892">
                        <c:v>1.92055</c:v>
                      </c:pt>
                      <c:pt idx="893">
                        <c:v>1.97326</c:v>
                      </c:pt>
                      <c:pt idx="894">
                        <c:v>2.0057399999999999</c:v>
                      </c:pt>
                      <c:pt idx="895">
                        <c:v>2.0040399999999998</c:v>
                      </c:pt>
                      <c:pt idx="896">
                        <c:v>2.0444300000000002</c:v>
                      </c:pt>
                      <c:pt idx="897">
                        <c:v>2.1453199999999999</c:v>
                      </c:pt>
                      <c:pt idx="898">
                        <c:v>2.2263700000000002</c:v>
                      </c:pt>
                      <c:pt idx="899">
                        <c:v>2.2656000000000001</c:v>
                      </c:pt>
                      <c:pt idx="900">
                        <c:v>2.3306800000000001</c:v>
                      </c:pt>
                      <c:pt idx="901">
                        <c:v>2.40143</c:v>
                      </c:pt>
                      <c:pt idx="902">
                        <c:v>2.4373499999999999</c:v>
                      </c:pt>
                      <c:pt idx="903">
                        <c:v>2.4806400000000002</c:v>
                      </c:pt>
                      <c:pt idx="904">
                        <c:v>2.5598299999999998</c:v>
                      </c:pt>
                      <c:pt idx="905">
                        <c:v>2.6353599999999999</c:v>
                      </c:pt>
                      <c:pt idx="906">
                        <c:v>2.6970200000000002</c:v>
                      </c:pt>
                      <c:pt idx="907">
                        <c:v>2.7683300000000002</c:v>
                      </c:pt>
                      <c:pt idx="908">
                        <c:v>2.8323100000000001</c:v>
                      </c:pt>
                      <c:pt idx="909">
                        <c:v>2.9360900000000001</c:v>
                      </c:pt>
                      <c:pt idx="910">
                        <c:v>3.0702699999999998</c:v>
                      </c:pt>
                      <c:pt idx="911">
                        <c:v>3.1835300000000002</c:v>
                      </c:pt>
                      <c:pt idx="912">
                        <c:v>3.23617</c:v>
                      </c:pt>
                      <c:pt idx="913">
                        <c:v>3.29264</c:v>
                      </c:pt>
                      <c:pt idx="914">
                        <c:v>3.3978199999999998</c:v>
                      </c:pt>
                      <c:pt idx="915">
                        <c:v>3.5278399999999999</c:v>
                      </c:pt>
                      <c:pt idx="916">
                        <c:v>3.6055700000000002</c:v>
                      </c:pt>
                      <c:pt idx="917">
                        <c:v>3.6359599999999999</c:v>
                      </c:pt>
                      <c:pt idx="918">
                        <c:v>3.7113700000000001</c:v>
                      </c:pt>
                      <c:pt idx="919">
                        <c:v>3.8318099999999999</c:v>
                      </c:pt>
                      <c:pt idx="920">
                        <c:v>3.9560499999999998</c:v>
                      </c:pt>
                      <c:pt idx="921">
                        <c:v>4.0499799999999997</c:v>
                      </c:pt>
                      <c:pt idx="922">
                        <c:v>4.1894200000000001</c:v>
                      </c:pt>
                      <c:pt idx="923">
                        <c:v>4.3103699999999998</c:v>
                      </c:pt>
                      <c:pt idx="924">
                        <c:v>4.3870199999999997</c:v>
                      </c:pt>
                      <c:pt idx="925">
                        <c:v>4.4603799999999998</c:v>
                      </c:pt>
                      <c:pt idx="926">
                        <c:v>4.5909399999999998</c:v>
                      </c:pt>
                      <c:pt idx="927">
                        <c:v>4.7485499999999998</c:v>
                      </c:pt>
                      <c:pt idx="928">
                        <c:v>4.8414900000000003</c:v>
                      </c:pt>
                      <c:pt idx="929">
                        <c:v>4.9436</c:v>
                      </c:pt>
                      <c:pt idx="930">
                        <c:v>5.0811200000000003</c:v>
                      </c:pt>
                      <c:pt idx="931">
                        <c:v>5.2321600000000004</c:v>
                      </c:pt>
                      <c:pt idx="932">
                        <c:v>5.2821600000000002</c:v>
                      </c:pt>
                      <c:pt idx="933">
                        <c:v>5.3014400000000004</c:v>
                      </c:pt>
                      <c:pt idx="934">
                        <c:v>5.3661199999999996</c:v>
                      </c:pt>
                      <c:pt idx="935">
                        <c:v>5.46929</c:v>
                      </c:pt>
                      <c:pt idx="936">
                        <c:v>5.5121000000000002</c:v>
                      </c:pt>
                      <c:pt idx="937">
                        <c:v>5.5252299999999996</c:v>
                      </c:pt>
                      <c:pt idx="938">
                        <c:v>5.5113500000000002</c:v>
                      </c:pt>
                      <c:pt idx="939">
                        <c:v>5.5135199999999998</c:v>
                      </c:pt>
                      <c:pt idx="940">
                        <c:v>5.5130499999999998</c:v>
                      </c:pt>
                      <c:pt idx="941">
                        <c:v>5.4829600000000003</c:v>
                      </c:pt>
                      <c:pt idx="942">
                        <c:v>5.43344</c:v>
                      </c:pt>
                      <c:pt idx="943">
                        <c:v>5.3563000000000001</c:v>
                      </c:pt>
                      <c:pt idx="944">
                        <c:v>5.28613</c:v>
                      </c:pt>
                      <c:pt idx="945">
                        <c:v>5.2335099999999999</c:v>
                      </c:pt>
                      <c:pt idx="946">
                        <c:v>5.2285199999999996</c:v>
                      </c:pt>
                      <c:pt idx="947">
                        <c:v>5.2258100000000001</c:v>
                      </c:pt>
                      <c:pt idx="948">
                        <c:v>5.1376799999999996</c:v>
                      </c:pt>
                      <c:pt idx="949">
                        <c:v>4.9953500000000002</c:v>
                      </c:pt>
                      <c:pt idx="950">
                        <c:v>4.8709600000000002</c:v>
                      </c:pt>
                      <c:pt idx="951">
                        <c:v>4.7826199999999996</c:v>
                      </c:pt>
                      <c:pt idx="952">
                        <c:v>4.6440200000000003</c:v>
                      </c:pt>
                      <c:pt idx="953">
                        <c:v>4.5208899999999996</c:v>
                      </c:pt>
                      <c:pt idx="954">
                        <c:v>4.48712</c:v>
                      </c:pt>
                      <c:pt idx="955">
                        <c:v>4.4539499999999999</c:v>
                      </c:pt>
                      <c:pt idx="956">
                        <c:v>4.3837799999999998</c:v>
                      </c:pt>
                      <c:pt idx="957">
                        <c:v>4.2804399999999996</c:v>
                      </c:pt>
                      <c:pt idx="958">
                        <c:v>4.2185800000000002</c:v>
                      </c:pt>
                      <c:pt idx="959">
                        <c:v>4.1874399999999996</c:v>
                      </c:pt>
                      <c:pt idx="960">
                        <c:v>4.1692900000000002</c:v>
                      </c:pt>
                      <c:pt idx="961">
                        <c:v>4.1093000000000002</c:v>
                      </c:pt>
                      <c:pt idx="962">
                        <c:v>4.0745500000000003</c:v>
                      </c:pt>
                      <c:pt idx="963">
                        <c:v>4.0703899999999997</c:v>
                      </c:pt>
                      <c:pt idx="964">
                        <c:v>4.0708399999999996</c:v>
                      </c:pt>
                      <c:pt idx="965">
                        <c:v>4.0821500000000004</c:v>
                      </c:pt>
                      <c:pt idx="966">
                        <c:v>4.1372299999999997</c:v>
                      </c:pt>
                      <c:pt idx="967">
                        <c:v>4.2005999999999997</c:v>
                      </c:pt>
                      <c:pt idx="968">
                        <c:v>4.2277399999999998</c:v>
                      </c:pt>
                      <c:pt idx="969">
                        <c:v>4.2301399999999996</c:v>
                      </c:pt>
                      <c:pt idx="970">
                        <c:v>4.2857200000000004</c:v>
                      </c:pt>
                      <c:pt idx="971">
                        <c:v>4.3136900000000002</c:v>
                      </c:pt>
                      <c:pt idx="972">
                        <c:v>4.3589900000000004</c:v>
                      </c:pt>
                      <c:pt idx="973">
                        <c:v>4.40625</c:v>
                      </c:pt>
                      <c:pt idx="974">
                        <c:v>4.5473299999999997</c:v>
                      </c:pt>
                      <c:pt idx="975">
                        <c:v>4.5747600000000004</c:v>
                      </c:pt>
                      <c:pt idx="976">
                        <c:v>4.6028399999999996</c:v>
                      </c:pt>
                      <c:pt idx="977">
                        <c:v>4.62873</c:v>
                      </c:pt>
                      <c:pt idx="978">
                        <c:v>4.6785500000000004</c:v>
                      </c:pt>
                      <c:pt idx="979">
                        <c:v>4.6789899999999998</c:v>
                      </c:pt>
                      <c:pt idx="980">
                        <c:v>4.7115200000000002</c:v>
                      </c:pt>
                      <c:pt idx="981">
                        <c:v>4.7373500000000002</c:v>
                      </c:pt>
                      <c:pt idx="982">
                        <c:v>4.69076</c:v>
                      </c:pt>
                      <c:pt idx="983">
                        <c:v>4.6242999999999999</c:v>
                      </c:pt>
                      <c:pt idx="984">
                        <c:v>4.5899700000000001</c:v>
                      </c:pt>
                      <c:pt idx="985">
                        <c:v>4.5334000000000003</c:v>
                      </c:pt>
                      <c:pt idx="986">
                        <c:v>4.5074800000000002</c:v>
                      </c:pt>
                      <c:pt idx="987">
                        <c:v>4.4128100000000003</c:v>
                      </c:pt>
                      <c:pt idx="988">
                        <c:v>4.2357300000000002</c:v>
                      </c:pt>
                      <c:pt idx="989">
                        <c:v>4.06447</c:v>
                      </c:pt>
                      <c:pt idx="990">
                        <c:v>3.97376</c:v>
                      </c:pt>
                      <c:pt idx="991">
                        <c:v>3.7819699999999998</c:v>
                      </c:pt>
                      <c:pt idx="992">
                        <c:v>3.5120800000000001</c:v>
                      </c:pt>
                      <c:pt idx="993">
                        <c:v>3.3391000000000002</c:v>
                      </c:pt>
                      <c:pt idx="994">
                        <c:v>3.2408700000000001</c:v>
                      </c:pt>
                      <c:pt idx="995">
                        <c:v>3.1192600000000001</c:v>
                      </c:pt>
                      <c:pt idx="996">
                        <c:v>2.9976799999999999</c:v>
                      </c:pt>
                      <c:pt idx="997">
                        <c:v>2.88876</c:v>
                      </c:pt>
                      <c:pt idx="998">
                        <c:v>2.7713299999999998</c:v>
                      </c:pt>
                      <c:pt idx="999">
                        <c:v>2.6595399999999998</c:v>
                      </c:pt>
                      <c:pt idx="1000">
                        <c:v>2.57755</c:v>
                      </c:pt>
                      <c:pt idx="1001">
                        <c:v>2.5214400000000001</c:v>
                      </c:pt>
                      <c:pt idx="1002">
                        <c:v>2.4721500000000001</c:v>
                      </c:pt>
                      <c:pt idx="1003">
                        <c:v>2.4329000000000001</c:v>
                      </c:pt>
                      <c:pt idx="1004">
                        <c:v>2.3719899999999998</c:v>
                      </c:pt>
                      <c:pt idx="1005">
                        <c:v>2.3108399999999998</c:v>
                      </c:pt>
                      <c:pt idx="1006">
                        <c:v>2.2551000000000001</c:v>
                      </c:pt>
                      <c:pt idx="1007">
                        <c:v>2.2503099999999998</c:v>
                      </c:pt>
                      <c:pt idx="1008">
                        <c:v>2.2601300000000002</c:v>
                      </c:pt>
                      <c:pt idx="1009">
                        <c:v>2.2768000000000002</c:v>
                      </c:pt>
                      <c:pt idx="1010">
                        <c:v>2.2285900000000001</c:v>
                      </c:pt>
                      <c:pt idx="1011">
                        <c:v>2.1617700000000002</c:v>
                      </c:pt>
                      <c:pt idx="1012">
                        <c:v>2.1505800000000002</c:v>
                      </c:pt>
                      <c:pt idx="1013">
                        <c:v>2.2088800000000002</c:v>
                      </c:pt>
                      <c:pt idx="1014">
                        <c:v>2.24146</c:v>
                      </c:pt>
                      <c:pt idx="1015">
                        <c:v>2.1903299999999999</c:v>
                      </c:pt>
                      <c:pt idx="1016">
                        <c:v>2.1595300000000002</c:v>
                      </c:pt>
                      <c:pt idx="1017">
                        <c:v>2.16974</c:v>
                      </c:pt>
                      <c:pt idx="1018">
                        <c:v>2.2083900000000001</c:v>
                      </c:pt>
                      <c:pt idx="1019">
                        <c:v>2.2222900000000001</c:v>
                      </c:pt>
                      <c:pt idx="1020">
                        <c:v>2.2294700000000001</c:v>
                      </c:pt>
                      <c:pt idx="1021">
                        <c:v>2.2422300000000002</c:v>
                      </c:pt>
                      <c:pt idx="1022">
                        <c:v>2.2422399999999998</c:v>
                      </c:pt>
                      <c:pt idx="1023">
                        <c:v>2.2362899999999999</c:v>
                      </c:pt>
                      <c:pt idx="1024">
                        <c:v>2.2300900000000001</c:v>
                      </c:pt>
                      <c:pt idx="1025">
                        <c:v>2.2645</c:v>
                      </c:pt>
                      <c:pt idx="1026">
                        <c:v>2.278</c:v>
                      </c:pt>
                      <c:pt idx="1027">
                        <c:v>2.2522799999999998</c:v>
                      </c:pt>
                      <c:pt idx="1028">
                        <c:v>2.22559</c:v>
                      </c:pt>
                      <c:pt idx="1029">
                        <c:v>2.2423799999999998</c:v>
                      </c:pt>
                      <c:pt idx="1030">
                        <c:v>2.2751899999999998</c:v>
                      </c:pt>
                      <c:pt idx="1031">
                        <c:v>2.2888099999999998</c:v>
                      </c:pt>
                      <c:pt idx="1032">
                        <c:v>2.2793000000000001</c:v>
                      </c:pt>
                      <c:pt idx="1033">
                        <c:v>2.24979</c:v>
                      </c:pt>
                      <c:pt idx="1034">
                        <c:v>2.2333599999999998</c:v>
                      </c:pt>
                      <c:pt idx="1035">
                        <c:v>2.2596599999999998</c:v>
                      </c:pt>
                      <c:pt idx="1036">
                        <c:v>2.2751999999999999</c:v>
                      </c:pt>
                      <c:pt idx="1037">
                        <c:v>2.2681399999999998</c:v>
                      </c:pt>
                      <c:pt idx="1038">
                        <c:v>2.24152</c:v>
                      </c:pt>
                      <c:pt idx="1039">
                        <c:v>2.1984599999999999</c:v>
                      </c:pt>
                      <c:pt idx="1040">
                        <c:v>2.1554199999999999</c:v>
                      </c:pt>
                      <c:pt idx="1041">
                        <c:v>2.1551100000000001</c:v>
                      </c:pt>
                      <c:pt idx="1042">
                        <c:v>2.1692</c:v>
                      </c:pt>
                      <c:pt idx="1043">
                        <c:v>2.1676799999999998</c:v>
                      </c:pt>
                      <c:pt idx="1044">
                        <c:v>2.1749100000000001</c:v>
                      </c:pt>
                      <c:pt idx="1045">
                        <c:v>2.2054399999999998</c:v>
                      </c:pt>
                      <c:pt idx="1046">
                        <c:v>2.2095199999999999</c:v>
                      </c:pt>
                      <c:pt idx="1047">
                        <c:v>2.17591</c:v>
                      </c:pt>
                      <c:pt idx="1048">
                        <c:v>2.13402</c:v>
                      </c:pt>
                      <c:pt idx="1049">
                        <c:v>2.1145399999999999</c:v>
                      </c:pt>
                      <c:pt idx="1050">
                        <c:v>2.1187399999999998</c:v>
                      </c:pt>
                      <c:pt idx="1051">
                        <c:v>2.1323400000000001</c:v>
                      </c:pt>
                      <c:pt idx="1052">
                        <c:v>2.13497</c:v>
                      </c:pt>
                      <c:pt idx="1053">
                        <c:v>2.1324800000000002</c:v>
                      </c:pt>
                      <c:pt idx="1054">
                        <c:v>2.1291899999999999</c:v>
                      </c:pt>
                      <c:pt idx="1055">
                        <c:v>2.1142500000000002</c:v>
                      </c:pt>
                      <c:pt idx="1056">
                        <c:v>2.11761</c:v>
                      </c:pt>
                      <c:pt idx="1057">
                        <c:v>2.1221100000000002</c:v>
                      </c:pt>
                      <c:pt idx="1058">
                        <c:v>2.10676</c:v>
                      </c:pt>
                      <c:pt idx="1059">
                        <c:v>2.0607099999999998</c:v>
                      </c:pt>
                      <c:pt idx="1060">
                        <c:v>2.07396</c:v>
                      </c:pt>
                      <c:pt idx="1061">
                        <c:v>2.04182</c:v>
                      </c:pt>
                      <c:pt idx="1062">
                        <c:v>1.99502</c:v>
                      </c:pt>
                      <c:pt idx="1063">
                        <c:v>1.9292400000000001</c:v>
                      </c:pt>
                      <c:pt idx="1064">
                        <c:v>1.92648</c:v>
                      </c:pt>
                      <c:pt idx="1065">
                        <c:v>1.8954800000000001</c:v>
                      </c:pt>
                      <c:pt idx="1066">
                        <c:v>1.8869800000000001</c:v>
                      </c:pt>
                      <c:pt idx="1067">
                        <c:v>1.85971</c:v>
                      </c:pt>
                      <c:pt idx="1068">
                        <c:v>1.8081</c:v>
                      </c:pt>
                      <c:pt idx="1069">
                        <c:v>1.7646599999999999</c:v>
                      </c:pt>
                      <c:pt idx="1070">
                        <c:v>1.74979</c:v>
                      </c:pt>
                      <c:pt idx="1071">
                        <c:v>1.728</c:v>
                      </c:pt>
                      <c:pt idx="1072">
                        <c:v>1.68099</c:v>
                      </c:pt>
                      <c:pt idx="1073">
                        <c:v>1.64971</c:v>
                      </c:pt>
                      <c:pt idx="1074">
                        <c:v>1.63005</c:v>
                      </c:pt>
                      <c:pt idx="1075">
                        <c:v>1.59368</c:v>
                      </c:pt>
                      <c:pt idx="1076">
                        <c:v>1.55362</c:v>
                      </c:pt>
                      <c:pt idx="1077">
                        <c:v>1.5402400000000001</c:v>
                      </c:pt>
                      <c:pt idx="1078">
                        <c:v>1.5203</c:v>
                      </c:pt>
                      <c:pt idx="1079">
                        <c:v>1.4759100000000001</c:v>
                      </c:pt>
                      <c:pt idx="1080">
                        <c:v>1.4256500000000001</c:v>
                      </c:pt>
                      <c:pt idx="1081">
                        <c:v>1.4157</c:v>
                      </c:pt>
                      <c:pt idx="1082">
                        <c:v>1.39642</c:v>
                      </c:pt>
                      <c:pt idx="1083">
                        <c:v>1.35073</c:v>
                      </c:pt>
                      <c:pt idx="1084">
                        <c:v>1.30217</c:v>
                      </c:pt>
                      <c:pt idx="1085">
                        <c:v>1.2524299999999999</c:v>
                      </c:pt>
                      <c:pt idx="1086">
                        <c:v>1.21082</c:v>
                      </c:pt>
                      <c:pt idx="1087">
                        <c:v>1.2042299999999999</c:v>
                      </c:pt>
                      <c:pt idx="1088">
                        <c:v>1.20225</c:v>
                      </c:pt>
                      <c:pt idx="1089">
                        <c:v>1.16445</c:v>
                      </c:pt>
                      <c:pt idx="1090">
                        <c:v>1.13097</c:v>
                      </c:pt>
                      <c:pt idx="1091">
                        <c:v>1.1030800000000001</c:v>
                      </c:pt>
                      <c:pt idx="1092">
                        <c:v>1.06796</c:v>
                      </c:pt>
                      <c:pt idx="1093">
                        <c:v>1.04084</c:v>
                      </c:pt>
                      <c:pt idx="1094">
                        <c:v>1.0167299999999999</c:v>
                      </c:pt>
                      <c:pt idx="1095">
                        <c:v>1.0037</c:v>
                      </c:pt>
                      <c:pt idx="1096">
                        <c:v>0.99539</c:v>
                      </c:pt>
                      <c:pt idx="1097">
                        <c:v>0.99106000000000005</c:v>
                      </c:pt>
                      <c:pt idx="1098">
                        <c:v>0.95184999999999997</c:v>
                      </c:pt>
                      <c:pt idx="1099">
                        <c:v>0.93411</c:v>
                      </c:pt>
                      <c:pt idx="1100">
                        <c:v>0.92420000000000002</c:v>
                      </c:pt>
                      <c:pt idx="1101">
                        <c:v>0.90407000000000004</c:v>
                      </c:pt>
                      <c:pt idx="1102">
                        <c:v>0.84494999999999998</c:v>
                      </c:pt>
                      <c:pt idx="1103">
                        <c:v>0.81006999999999996</c:v>
                      </c:pt>
                      <c:pt idx="1104">
                        <c:v>0.81564000000000003</c:v>
                      </c:pt>
                      <c:pt idx="1105">
                        <c:v>0.80439000000000005</c:v>
                      </c:pt>
                      <c:pt idx="1106">
                        <c:v>0.77390999999999999</c:v>
                      </c:pt>
                      <c:pt idx="1107">
                        <c:v>0.75263999999999998</c:v>
                      </c:pt>
                      <c:pt idx="1108">
                        <c:v>0.73751</c:v>
                      </c:pt>
                      <c:pt idx="1109">
                        <c:v>0.71314</c:v>
                      </c:pt>
                      <c:pt idx="1110">
                        <c:v>0.70460999999999996</c:v>
                      </c:pt>
                      <c:pt idx="1111">
                        <c:v>0.72199000000000002</c:v>
                      </c:pt>
                      <c:pt idx="1112">
                        <c:v>0.71840000000000004</c:v>
                      </c:pt>
                      <c:pt idx="1113">
                        <c:v>0.69413999999999998</c:v>
                      </c:pt>
                      <c:pt idx="1114">
                        <c:v>0.66918999999999995</c:v>
                      </c:pt>
                      <c:pt idx="1115">
                        <c:v>0.65363000000000004</c:v>
                      </c:pt>
                      <c:pt idx="1116">
                        <c:v>0.64656000000000002</c:v>
                      </c:pt>
                      <c:pt idx="1117">
                        <c:v>0.63524999999999998</c:v>
                      </c:pt>
                      <c:pt idx="1118">
                        <c:v>0.62178</c:v>
                      </c:pt>
                      <c:pt idx="1119">
                        <c:v>0.62243999999999999</c:v>
                      </c:pt>
                      <c:pt idx="1120">
                        <c:v>0.62626000000000004</c:v>
                      </c:pt>
                      <c:pt idx="1121">
                        <c:v>0.60953999999999997</c:v>
                      </c:pt>
                      <c:pt idx="1122">
                        <c:v>0.58391000000000004</c:v>
                      </c:pt>
                      <c:pt idx="1123">
                        <c:v>0.59394999999999998</c:v>
                      </c:pt>
                      <c:pt idx="1124">
                        <c:v>0.61551999999999996</c:v>
                      </c:pt>
                      <c:pt idx="1125">
                        <c:v>0.60873999999999995</c:v>
                      </c:pt>
                      <c:pt idx="1126">
                        <c:v>0.58421000000000001</c:v>
                      </c:pt>
                      <c:pt idx="1127">
                        <c:v>0.56084999999999996</c:v>
                      </c:pt>
                      <c:pt idx="1128">
                        <c:v>0.55613999999999997</c:v>
                      </c:pt>
                      <c:pt idx="1129">
                        <c:v>0.56794999999999995</c:v>
                      </c:pt>
                      <c:pt idx="1130">
                        <c:v>0.57259000000000004</c:v>
                      </c:pt>
                    </c:numCache>
                  </c:numRef>
                </c:yVal>
                <c:smooth val="1"/>
                <c:extLst xmlns:c15="http://schemas.microsoft.com/office/drawing/2012/chart">
                  <c:ext xmlns:c16="http://schemas.microsoft.com/office/drawing/2014/chart" uri="{C3380CC4-5D6E-409C-BE32-E72D297353CC}">
                    <c16:uniqueId val="{00000006-BA24-4D9A-B745-9BAE61DCA5D5}"/>
                  </c:ext>
                </c:extLst>
              </c15:ser>
            </c15:filteredScatterSeries>
            <c15:filteredScatterSeries>
              <c15:ser>
                <c:idx val="10"/>
                <c:order val="5"/>
                <c:tx>
                  <c:v>Cocoa butter (tempered 20C)</c:v>
                </c:tx>
                <c:marker>
                  <c:symbol val="none"/>
                </c:marker>
                <c:xVal>
                  <c:numRef>
                    <c:extLst xmlns:c15="http://schemas.microsoft.com/office/drawing/2012/chart">
                      <c:ext xmlns:c15="http://schemas.microsoft.com/office/drawing/2012/chart" uri="{02D57815-91ED-43cb-92C2-25804820EDAC}">
                        <c15:formulaRef>
                          <c15:sqref>CB_20C!$V$2:$V$1133</c15:sqref>
                        </c15:formulaRef>
                      </c:ext>
                    </c:extLst>
                    <c:numCache>
                      <c:formatCode>General</c:formatCode>
                      <c:ptCount val="1132"/>
                      <c:pt idx="0">
                        <c:v>0.31064999999999998</c:v>
                      </c:pt>
                      <c:pt idx="1">
                        <c:v>0.3256</c:v>
                      </c:pt>
                      <c:pt idx="2">
                        <c:v>0.34055999999999997</c:v>
                      </c:pt>
                      <c:pt idx="3">
                        <c:v>0.35550999999999999</c:v>
                      </c:pt>
                      <c:pt idx="4">
                        <c:v>0.37047000000000002</c:v>
                      </c:pt>
                      <c:pt idx="5">
                        <c:v>0.38541999999999998</c:v>
                      </c:pt>
                      <c:pt idx="6">
                        <c:v>0.40038000000000001</c:v>
                      </c:pt>
                      <c:pt idx="7">
                        <c:v>0.41532999999999998</c:v>
                      </c:pt>
                      <c:pt idx="8">
                        <c:v>0.43029000000000001</c:v>
                      </c:pt>
                      <c:pt idx="9">
                        <c:v>0.44524999999999998</c:v>
                      </c:pt>
                      <c:pt idx="10">
                        <c:v>0.4602</c:v>
                      </c:pt>
                      <c:pt idx="11">
                        <c:v>0.47516000000000003</c:v>
                      </c:pt>
                      <c:pt idx="12">
                        <c:v>0.49010999999999999</c:v>
                      </c:pt>
                      <c:pt idx="13">
                        <c:v>0.50507000000000002</c:v>
                      </c:pt>
                      <c:pt idx="14">
                        <c:v>0.52002000000000004</c:v>
                      </c:pt>
                      <c:pt idx="15">
                        <c:v>0.53498000000000001</c:v>
                      </c:pt>
                      <c:pt idx="16">
                        <c:v>0.54993000000000003</c:v>
                      </c:pt>
                      <c:pt idx="17">
                        <c:v>0.56489</c:v>
                      </c:pt>
                      <c:pt idx="18">
                        <c:v>0.57984000000000002</c:v>
                      </c:pt>
                      <c:pt idx="19">
                        <c:v>0.5948</c:v>
                      </c:pt>
                      <c:pt idx="20">
                        <c:v>0.60975000000000001</c:v>
                      </c:pt>
                      <c:pt idx="21">
                        <c:v>0.62470999999999999</c:v>
                      </c:pt>
                      <c:pt idx="22">
                        <c:v>0.63966000000000001</c:v>
                      </c:pt>
                      <c:pt idx="23">
                        <c:v>0.65461999999999998</c:v>
                      </c:pt>
                      <c:pt idx="24">
                        <c:v>0.66957</c:v>
                      </c:pt>
                      <c:pt idx="25">
                        <c:v>0.68452999999999997</c:v>
                      </c:pt>
                      <c:pt idx="26">
                        <c:v>0.69947999999999999</c:v>
                      </c:pt>
                      <c:pt idx="27">
                        <c:v>0.71443999999999996</c:v>
                      </c:pt>
                      <c:pt idx="28">
                        <c:v>0.72938999999999998</c:v>
                      </c:pt>
                      <c:pt idx="29">
                        <c:v>0.74434999999999996</c:v>
                      </c:pt>
                      <c:pt idx="30">
                        <c:v>0.75929999999999997</c:v>
                      </c:pt>
                      <c:pt idx="31">
                        <c:v>0.77425999999999995</c:v>
                      </c:pt>
                      <c:pt idx="32">
                        <c:v>0.78920999999999997</c:v>
                      </c:pt>
                      <c:pt idx="33">
                        <c:v>0.80415999999999999</c:v>
                      </c:pt>
                      <c:pt idx="34">
                        <c:v>0.81911999999999996</c:v>
                      </c:pt>
                      <c:pt idx="35">
                        <c:v>0.83406999999999998</c:v>
                      </c:pt>
                      <c:pt idx="36">
                        <c:v>0.84902999999999995</c:v>
                      </c:pt>
                      <c:pt idx="37">
                        <c:v>0.86397999999999997</c:v>
                      </c:pt>
                      <c:pt idx="38">
                        <c:v>0.87894000000000005</c:v>
                      </c:pt>
                      <c:pt idx="39">
                        <c:v>0.89388999999999996</c:v>
                      </c:pt>
                      <c:pt idx="40">
                        <c:v>0.90885000000000005</c:v>
                      </c:pt>
                      <c:pt idx="41">
                        <c:v>0.92379999999999995</c:v>
                      </c:pt>
                      <c:pt idx="42">
                        <c:v>0.93876000000000004</c:v>
                      </c:pt>
                      <c:pt idx="43">
                        <c:v>0.95370999999999995</c:v>
                      </c:pt>
                      <c:pt idx="44">
                        <c:v>0.96865999999999997</c:v>
                      </c:pt>
                      <c:pt idx="45">
                        <c:v>0.98362000000000005</c:v>
                      </c:pt>
                      <c:pt idx="46">
                        <c:v>0.99856999999999996</c:v>
                      </c:pt>
                      <c:pt idx="47">
                        <c:v>1.01353</c:v>
                      </c:pt>
                      <c:pt idx="48">
                        <c:v>1.0284800000000001</c:v>
                      </c:pt>
                      <c:pt idx="49">
                        <c:v>1.0434399999999999</c:v>
                      </c:pt>
                      <c:pt idx="50">
                        <c:v>1.0583899999999999</c:v>
                      </c:pt>
                      <c:pt idx="51">
                        <c:v>1.07334</c:v>
                      </c:pt>
                      <c:pt idx="52">
                        <c:v>1.0883</c:v>
                      </c:pt>
                      <c:pt idx="53">
                        <c:v>1.1032500000000001</c:v>
                      </c:pt>
                      <c:pt idx="54">
                        <c:v>1.1182099999999999</c:v>
                      </c:pt>
                      <c:pt idx="55">
                        <c:v>1.1331599999999999</c:v>
                      </c:pt>
                      <c:pt idx="56">
                        <c:v>1.14812</c:v>
                      </c:pt>
                      <c:pt idx="57">
                        <c:v>1.16307</c:v>
                      </c:pt>
                      <c:pt idx="58">
                        <c:v>1.1780200000000001</c:v>
                      </c:pt>
                      <c:pt idx="59">
                        <c:v>1.1929799999999999</c:v>
                      </c:pt>
                      <c:pt idx="60">
                        <c:v>1.2079299999999999</c:v>
                      </c:pt>
                      <c:pt idx="61">
                        <c:v>1.22288</c:v>
                      </c:pt>
                      <c:pt idx="62">
                        <c:v>1.2378400000000001</c:v>
                      </c:pt>
                      <c:pt idx="63">
                        <c:v>1.2527900000000001</c:v>
                      </c:pt>
                      <c:pt idx="64">
                        <c:v>1.2677499999999999</c:v>
                      </c:pt>
                      <c:pt idx="65">
                        <c:v>1.2827</c:v>
                      </c:pt>
                      <c:pt idx="66">
                        <c:v>1.29765</c:v>
                      </c:pt>
                      <c:pt idx="67">
                        <c:v>1.3126100000000001</c:v>
                      </c:pt>
                      <c:pt idx="68">
                        <c:v>1.3275600000000001</c:v>
                      </c:pt>
                      <c:pt idx="69">
                        <c:v>1.3425100000000001</c:v>
                      </c:pt>
                      <c:pt idx="70">
                        <c:v>1.35747</c:v>
                      </c:pt>
                      <c:pt idx="71">
                        <c:v>1.37242</c:v>
                      </c:pt>
                      <c:pt idx="72">
                        <c:v>1.38737</c:v>
                      </c:pt>
                      <c:pt idx="73">
                        <c:v>1.4023300000000001</c:v>
                      </c:pt>
                      <c:pt idx="74">
                        <c:v>1.4172800000000001</c:v>
                      </c:pt>
                      <c:pt idx="75">
                        <c:v>1.4322299999999999</c:v>
                      </c:pt>
                      <c:pt idx="76">
                        <c:v>1.4471799999999999</c:v>
                      </c:pt>
                      <c:pt idx="77">
                        <c:v>1.46214</c:v>
                      </c:pt>
                      <c:pt idx="78">
                        <c:v>1.47709</c:v>
                      </c:pt>
                      <c:pt idx="79">
                        <c:v>1.49204</c:v>
                      </c:pt>
                      <c:pt idx="80">
                        <c:v>1.5069999999999999</c:v>
                      </c:pt>
                      <c:pt idx="81">
                        <c:v>1.5219499999999999</c:v>
                      </c:pt>
                      <c:pt idx="82">
                        <c:v>1.5368999999999999</c:v>
                      </c:pt>
                      <c:pt idx="83">
                        <c:v>1.55186</c:v>
                      </c:pt>
                      <c:pt idx="84">
                        <c:v>1.56681</c:v>
                      </c:pt>
                      <c:pt idx="85">
                        <c:v>1.5817600000000001</c:v>
                      </c:pt>
                      <c:pt idx="86">
                        <c:v>1.5967100000000001</c:v>
                      </c:pt>
                      <c:pt idx="87">
                        <c:v>1.6116699999999999</c:v>
                      </c:pt>
                      <c:pt idx="88">
                        <c:v>1.62662</c:v>
                      </c:pt>
                      <c:pt idx="89">
                        <c:v>1.64157</c:v>
                      </c:pt>
                      <c:pt idx="90">
                        <c:v>1.65652</c:v>
                      </c:pt>
                      <c:pt idx="91">
                        <c:v>1.6714800000000001</c:v>
                      </c:pt>
                      <c:pt idx="92">
                        <c:v>1.6864300000000001</c:v>
                      </c:pt>
                      <c:pt idx="93">
                        <c:v>1.7013799999999999</c:v>
                      </c:pt>
                      <c:pt idx="94">
                        <c:v>1.7163299999999999</c:v>
                      </c:pt>
                      <c:pt idx="95">
                        <c:v>1.7312799999999999</c:v>
                      </c:pt>
                      <c:pt idx="96">
                        <c:v>1.74624</c:v>
                      </c:pt>
                      <c:pt idx="97">
                        <c:v>1.76119</c:v>
                      </c:pt>
                      <c:pt idx="98">
                        <c:v>1.7761400000000001</c:v>
                      </c:pt>
                      <c:pt idx="99">
                        <c:v>1.7910900000000001</c:v>
                      </c:pt>
                      <c:pt idx="100">
                        <c:v>1.8060400000000001</c:v>
                      </c:pt>
                      <c:pt idx="101">
                        <c:v>1.821</c:v>
                      </c:pt>
                      <c:pt idx="102">
                        <c:v>1.83595</c:v>
                      </c:pt>
                      <c:pt idx="103">
                        <c:v>1.8509</c:v>
                      </c:pt>
                      <c:pt idx="104">
                        <c:v>1.86585</c:v>
                      </c:pt>
                      <c:pt idx="105">
                        <c:v>1.8808</c:v>
                      </c:pt>
                      <c:pt idx="106">
                        <c:v>1.89575</c:v>
                      </c:pt>
                      <c:pt idx="107">
                        <c:v>1.9107000000000001</c:v>
                      </c:pt>
                      <c:pt idx="108">
                        <c:v>1.9256599999999999</c:v>
                      </c:pt>
                      <c:pt idx="109">
                        <c:v>1.9406099999999999</c:v>
                      </c:pt>
                      <c:pt idx="110">
                        <c:v>1.95556</c:v>
                      </c:pt>
                      <c:pt idx="111">
                        <c:v>1.97051</c:v>
                      </c:pt>
                      <c:pt idx="112">
                        <c:v>1.98546</c:v>
                      </c:pt>
                      <c:pt idx="113">
                        <c:v>2.00041</c:v>
                      </c:pt>
                      <c:pt idx="114">
                        <c:v>2.0153599999999998</c:v>
                      </c:pt>
                      <c:pt idx="115">
                        <c:v>2.0303100000000001</c:v>
                      </c:pt>
                      <c:pt idx="116">
                        <c:v>2.0452599999999999</c:v>
                      </c:pt>
                      <c:pt idx="117">
                        <c:v>2.0602100000000001</c:v>
                      </c:pt>
                      <c:pt idx="118">
                        <c:v>2.07517</c:v>
                      </c:pt>
                      <c:pt idx="119">
                        <c:v>2.0901200000000002</c:v>
                      </c:pt>
                      <c:pt idx="120">
                        <c:v>2.10507</c:v>
                      </c:pt>
                      <c:pt idx="121">
                        <c:v>2.1200199999999998</c:v>
                      </c:pt>
                      <c:pt idx="122">
                        <c:v>2.13497</c:v>
                      </c:pt>
                      <c:pt idx="123">
                        <c:v>2.1499199999999998</c:v>
                      </c:pt>
                      <c:pt idx="124">
                        <c:v>2.1648700000000001</c:v>
                      </c:pt>
                      <c:pt idx="125">
                        <c:v>2.1798199999999999</c:v>
                      </c:pt>
                      <c:pt idx="126">
                        <c:v>2.1947700000000001</c:v>
                      </c:pt>
                      <c:pt idx="127">
                        <c:v>2.2097199999999999</c:v>
                      </c:pt>
                      <c:pt idx="128">
                        <c:v>2.2246700000000001</c:v>
                      </c:pt>
                      <c:pt idx="129">
                        <c:v>2.2396199999999999</c:v>
                      </c:pt>
                      <c:pt idx="130">
                        <c:v>2.2545700000000002</c:v>
                      </c:pt>
                      <c:pt idx="131">
                        <c:v>2.26952</c:v>
                      </c:pt>
                      <c:pt idx="132">
                        <c:v>2.2844699999999998</c:v>
                      </c:pt>
                      <c:pt idx="133">
                        <c:v>2.29942</c:v>
                      </c:pt>
                      <c:pt idx="134">
                        <c:v>2.3143699999999998</c:v>
                      </c:pt>
                      <c:pt idx="135">
                        <c:v>2.32931</c:v>
                      </c:pt>
                      <c:pt idx="136">
                        <c:v>2.3442599999999998</c:v>
                      </c:pt>
                      <c:pt idx="137">
                        <c:v>2.35921</c:v>
                      </c:pt>
                      <c:pt idx="138">
                        <c:v>2.3741599999999998</c:v>
                      </c:pt>
                      <c:pt idx="139">
                        <c:v>2.3891100000000001</c:v>
                      </c:pt>
                      <c:pt idx="140">
                        <c:v>2.4040599999999999</c:v>
                      </c:pt>
                      <c:pt idx="141">
                        <c:v>2.4190100000000001</c:v>
                      </c:pt>
                      <c:pt idx="142">
                        <c:v>2.4339599999999999</c:v>
                      </c:pt>
                      <c:pt idx="143">
                        <c:v>2.4489100000000001</c:v>
                      </c:pt>
                      <c:pt idx="144">
                        <c:v>2.4638599999999999</c:v>
                      </c:pt>
                      <c:pt idx="145">
                        <c:v>2.4788000000000001</c:v>
                      </c:pt>
                      <c:pt idx="146">
                        <c:v>2.4937499999999999</c:v>
                      </c:pt>
                      <c:pt idx="147">
                        <c:v>2.5087000000000002</c:v>
                      </c:pt>
                      <c:pt idx="148">
                        <c:v>2.5236499999999999</c:v>
                      </c:pt>
                      <c:pt idx="149">
                        <c:v>2.5386000000000002</c:v>
                      </c:pt>
                      <c:pt idx="150">
                        <c:v>2.55355</c:v>
                      </c:pt>
                      <c:pt idx="151">
                        <c:v>2.5684900000000002</c:v>
                      </c:pt>
                      <c:pt idx="152">
                        <c:v>2.58344</c:v>
                      </c:pt>
                      <c:pt idx="153">
                        <c:v>2.5983900000000002</c:v>
                      </c:pt>
                      <c:pt idx="154">
                        <c:v>2.61334</c:v>
                      </c:pt>
                      <c:pt idx="155">
                        <c:v>2.6282800000000002</c:v>
                      </c:pt>
                      <c:pt idx="156">
                        <c:v>2.64323</c:v>
                      </c:pt>
                      <c:pt idx="157">
                        <c:v>2.6581800000000002</c:v>
                      </c:pt>
                      <c:pt idx="158">
                        <c:v>2.67313</c:v>
                      </c:pt>
                      <c:pt idx="159">
                        <c:v>2.6880700000000002</c:v>
                      </c:pt>
                      <c:pt idx="160">
                        <c:v>2.70302</c:v>
                      </c:pt>
                      <c:pt idx="161">
                        <c:v>2.7179700000000002</c:v>
                      </c:pt>
                      <c:pt idx="162">
                        <c:v>2.73292</c:v>
                      </c:pt>
                      <c:pt idx="163">
                        <c:v>2.7478600000000002</c:v>
                      </c:pt>
                      <c:pt idx="164">
                        <c:v>2.76281</c:v>
                      </c:pt>
                      <c:pt idx="165">
                        <c:v>2.7777599999999998</c:v>
                      </c:pt>
                      <c:pt idx="166">
                        <c:v>2.7927</c:v>
                      </c:pt>
                      <c:pt idx="167">
                        <c:v>2.8076500000000002</c:v>
                      </c:pt>
                      <c:pt idx="168">
                        <c:v>2.8226</c:v>
                      </c:pt>
                      <c:pt idx="169">
                        <c:v>2.8375400000000002</c:v>
                      </c:pt>
                      <c:pt idx="170">
                        <c:v>2.85249</c:v>
                      </c:pt>
                      <c:pt idx="171">
                        <c:v>2.8674400000000002</c:v>
                      </c:pt>
                      <c:pt idx="172">
                        <c:v>2.8823799999999999</c:v>
                      </c:pt>
                      <c:pt idx="173">
                        <c:v>2.8973300000000002</c:v>
                      </c:pt>
                      <c:pt idx="174">
                        <c:v>2.9122699999999999</c:v>
                      </c:pt>
                      <c:pt idx="175">
                        <c:v>2.9272200000000002</c:v>
                      </c:pt>
                      <c:pt idx="176">
                        <c:v>2.94217</c:v>
                      </c:pt>
                      <c:pt idx="177">
                        <c:v>2.9571100000000001</c:v>
                      </c:pt>
                      <c:pt idx="178">
                        <c:v>2.9720599999999999</c:v>
                      </c:pt>
                      <c:pt idx="179">
                        <c:v>2.9870000000000001</c:v>
                      </c:pt>
                      <c:pt idx="180">
                        <c:v>3.0019499999999999</c:v>
                      </c:pt>
                      <c:pt idx="181">
                        <c:v>3.0168900000000001</c:v>
                      </c:pt>
                      <c:pt idx="182">
                        <c:v>3.0318399999999999</c:v>
                      </c:pt>
                      <c:pt idx="183">
                        <c:v>3.04678</c:v>
                      </c:pt>
                      <c:pt idx="184">
                        <c:v>3.0617299999999998</c:v>
                      </c:pt>
                      <c:pt idx="185">
                        <c:v>3.07667</c:v>
                      </c:pt>
                      <c:pt idx="186">
                        <c:v>3.0916199999999998</c:v>
                      </c:pt>
                      <c:pt idx="187">
                        <c:v>3.10656</c:v>
                      </c:pt>
                      <c:pt idx="188">
                        <c:v>3.1215099999999998</c:v>
                      </c:pt>
                      <c:pt idx="189">
                        <c:v>3.13645</c:v>
                      </c:pt>
                      <c:pt idx="190">
                        <c:v>3.1514000000000002</c:v>
                      </c:pt>
                      <c:pt idx="191">
                        <c:v>3.1663399999999999</c:v>
                      </c:pt>
                      <c:pt idx="192">
                        <c:v>3.1812800000000001</c:v>
                      </c:pt>
                      <c:pt idx="193">
                        <c:v>3.1962299999999999</c:v>
                      </c:pt>
                      <c:pt idx="194">
                        <c:v>3.2111700000000001</c:v>
                      </c:pt>
                      <c:pt idx="195">
                        <c:v>3.2261099999999998</c:v>
                      </c:pt>
                      <c:pt idx="196">
                        <c:v>3.2410600000000001</c:v>
                      </c:pt>
                      <c:pt idx="197">
                        <c:v>3.2559999999999998</c:v>
                      </c:pt>
                      <c:pt idx="198">
                        <c:v>3.27095</c:v>
                      </c:pt>
                      <c:pt idx="199">
                        <c:v>3.2858900000000002</c:v>
                      </c:pt>
                      <c:pt idx="200">
                        <c:v>3.3008299999999999</c:v>
                      </c:pt>
                      <c:pt idx="201">
                        <c:v>3.3157800000000002</c:v>
                      </c:pt>
                      <c:pt idx="202">
                        <c:v>3.3307199999999999</c:v>
                      </c:pt>
                      <c:pt idx="203">
                        <c:v>3.3456600000000001</c:v>
                      </c:pt>
                      <c:pt idx="204">
                        <c:v>3.3605999999999998</c:v>
                      </c:pt>
                      <c:pt idx="205">
                        <c:v>3.3755500000000001</c:v>
                      </c:pt>
                      <c:pt idx="206">
                        <c:v>3.3904899999999998</c:v>
                      </c:pt>
                      <c:pt idx="207">
                        <c:v>3.40543</c:v>
                      </c:pt>
                      <c:pt idx="208">
                        <c:v>3.4203700000000001</c:v>
                      </c:pt>
                      <c:pt idx="209">
                        <c:v>3.4353199999999999</c:v>
                      </c:pt>
                      <c:pt idx="210">
                        <c:v>3.4502600000000001</c:v>
                      </c:pt>
                      <c:pt idx="211">
                        <c:v>3.4651999999999998</c:v>
                      </c:pt>
                      <c:pt idx="212">
                        <c:v>3.48014</c:v>
                      </c:pt>
                      <c:pt idx="213">
                        <c:v>3.4950800000000002</c:v>
                      </c:pt>
                      <c:pt idx="214">
                        <c:v>3.5100199999999999</c:v>
                      </c:pt>
                      <c:pt idx="215">
                        <c:v>3.5249700000000002</c:v>
                      </c:pt>
                      <c:pt idx="216">
                        <c:v>3.5399099999999999</c:v>
                      </c:pt>
                      <c:pt idx="217">
                        <c:v>3.5548500000000001</c:v>
                      </c:pt>
                      <c:pt idx="218">
                        <c:v>3.5697899999999998</c:v>
                      </c:pt>
                      <c:pt idx="219">
                        <c:v>3.58473</c:v>
                      </c:pt>
                      <c:pt idx="220">
                        <c:v>3.5996700000000001</c:v>
                      </c:pt>
                      <c:pt idx="221">
                        <c:v>3.6146099999999999</c:v>
                      </c:pt>
                      <c:pt idx="222">
                        <c:v>3.6295500000000001</c:v>
                      </c:pt>
                      <c:pt idx="223">
                        <c:v>3.6444899999999998</c:v>
                      </c:pt>
                      <c:pt idx="224">
                        <c:v>3.65943</c:v>
                      </c:pt>
                      <c:pt idx="225">
                        <c:v>3.6743800000000002</c:v>
                      </c:pt>
                      <c:pt idx="226">
                        <c:v>3.6893199999999999</c:v>
                      </c:pt>
                      <c:pt idx="227">
                        <c:v>3.70425</c:v>
                      </c:pt>
                      <c:pt idx="228">
                        <c:v>3.7191999999999998</c:v>
                      </c:pt>
                      <c:pt idx="229">
                        <c:v>3.7341299999999999</c:v>
                      </c:pt>
                      <c:pt idx="230">
                        <c:v>3.7490700000000001</c:v>
                      </c:pt>
                      <c:pt idx="231">
                        <c:v>3.7640099999999999</c:v>
                      </c:pt>
                      <c:pt idx="232">
                        <c:v>3.77895</c:v>
                      </c:pt>
                      <c:pt idx="233">
                        <c:v>3.7938900000000002</c:v>
                      </c:pt>
                      <c:pt idx="234">
                        <c:v>3.8088299999999999</c:v>
                      </c:pt>
                      <c:pt idx="235">
                        <c:v>3.8237700000000001</c:v>
                      </c:pt>
                      <c:pt idx="236">
                        <c:v>3.8387099999999998</c:v>
                      </c:pt>
                      <c:pt idx="237">
                        <c:v>3.85365</c:v>
                      </c:pt>
                      <c:pt idx="238">
                        <c:v>3.8685900000000002</c:v>
                      </c:pt>
                      <c:pt idx="239">
                        <c:v>3.8835299999999999</c:v>
                      </c:pt>
                      <c:pt idx="240">
                        <c:v>3.89846</c:v>
                      </c:pt>
                      <c:pt idx="241">
                        <c:v>3.9134000000000002</c:v>
                      </c:pt>
                      <c:pt idx="242">
                        <c:v>3.9283399999999999</c:v>
                      </c:pt>
                      <c:pt idx="243">
                        <c:v>3.9432800000000001</c:v>
                      </c:pt>
                      <c:pt idx="244">
                        <c:v>3.9582199999999998</c:v>
                      </c:pt>
                      <c:pt idx="245">
                        <c:v>3.97315</c:v>
                      </c:pt>
                      <c:pt idx="246">
                        <c:v>3.9880900000000001</c:v>
                      </c:pt>
                      <c:pt idx="247">
                        <c:v>4.0030299999999999</c:v>
                      </c:pt>
                      <c:pt idx="248">
                        <c:v>4.01797</c:v>
                      </c:pt>
                      <c:pt idx="249">
                        <c:v>4.0328999999999997</c:v>
                      </c:pt>
                      <c:pt idx="250">
                        <c:v>4.0478399999999999</c:v>
                      </c:pt>
                      <c:pt idx="251">
                        <c:v>4.0627800000000001</c:v>
                      </c:pt>
                      <c:pt idx="252">
                        <c:v>4.0777099999999997</c:v>
                      </c:pt>
                      <c:pt idx="253">
                        <c:v>4.0926499999999999</c:v>
                      </c:pt>
                      <c:pt idx="254">
                        <c:v>4.1075900000000001</c:v>
                      </c:pt>
                      <c:pt idx="255">
                        <c:v>4.1225199999999997</c:v>
                      </c:pt>
                      <c:pt idx="256">
                        <c:v>4.1374599999999999</c:v>
                      </c:pt>
                      <c:pt idx="257">
                        <c:v>4.1524000000000001</c:v>
                      </c:pt>
                      <c:pt idx="258">
                        <c:v>4.1673299999999998</c:v>
                      </c:pt>
                      <c:pt idx="259">
                        <c:v>4.1822699999999999</c:v>
                      </c:pt>
                      <c:pt idx="260">
                        <c:v>4.1971999999999996</c:v>
                      </c:pt>
                      <c:pt idx="261">
                        <c:v>4.2121399999999998</c:v>
                      </c:pt>
                      <c:pt idx="262">
                        <c:v>4.2270700000000003</c:v>
                      </c:pt>
                      <c:pt idx="263">
                        <c:v>4.2420099999999996</c:v>
                      </c:pt>
                      <c:pt idx="264">
                        <c:v>4.2569499999999998</c:v>
                      </c:pt>
                      <c:pt idx="265">
                        <c:v>4.2718800000000003</c:v>
                      </c:pt>
                      <c:pt idx="266">
                        <c:v>4.28681</c:v>
                      </c:pt>
                      <c:pt idx="267">
                        <c:v>4.3017500000000002</c:v>
                      </c:pt>
                      <c:pt idx="268">
                        <c:v>4.3166799999999999</c:v>
                      </c:pt>
                      <c:pt idx="269">
                        <c:v>4.33162</c:v>
                      </c:pt>
                      <c:pt idx="270">
                        <c:v>4.3465499999999997</c:v>
                      </c:pt>
                      <c:pt idx="271">
                        <c:v>4.3614899999999999</c:v>
                      </c:pt>
                      <c:pt idx="272">
                        <c:v>4.3764200000000004</c:v>
                      </c:pt>
                      <c:pt idx="273">
                        <c:v>4.3913500000000001</c:v>
                      </c:pt>
                      <c:pt idx="274">
                        <c:v>4.4062900000000003</c:v>
                      </c:pt>
                      <c:pt idx="275">
                        <c:v>4.4212199999999999</c:v>
                      </c:pt>
                      <c:pt idx="276">
                        <c:v>4.4361499999999996</c:v>
                      </c:pt>
                      <c:pt idx="277">
                        <c:v>4.4510899999999998</c:v>
                      </c:pt>
                      <c:pt idx="278">
                        <c:v>4.4660200000000003</c:v>
                      </c:pt>
                      <c:pt idx="279">
                        <c:v>4.48095</c:v>
                      </c:pt>
                      <c:pt idx="280">
                        <c:v>4.4958900000000002</c:v>
                      </c:pt>
                      <c:pt idx="281">
                        <c:v>4.5108199999999998</c:v>
                      </c:pt>
                      <c:pt idx="282">
                        <c:v>4.5257500000000004</c:v>
                      </c:pt>
                      <c:pt idx="283">
                        <c:v>4.54068</c:v>
                      </c:pt>
                      <c:pt idx="284">
                        <c:v>4.5556200000000002</c:v>
                      </c:pt>
                      <c:pt idx="285">
                        <c:v>4.5705499999999999</c:v>
                      </c:pt>
                      <c:pt idx="286">
                        <c:v>4.5854799999999996</c:v>
                      </c:pt>
                      <c:pt idx="287">
                        <c:v>4.6004100000000001</c:v>
                      </c:pt>
                      <c:pt idx="288">
                        <c:v>4.6153399999999998</c:v>
                      </c:pt>
                      <c:pt idx="289">
                        <c:v>4.6302700000000003</c:v>
                      </c:pt>
                      <c:pt idx="290">
                        <c:v>4.6452</c:v>
                      </c:pt>
                      <c:pt idx="291">
                        <c:v>4.6601400000000002</c:v>
                      </c:pt>
                      <c:pt idx="292">
                        <c:v>4.6750699999999998</c:v>
                      </c:pt>
                      <c:pt idx="293">
                        <c:v>4.6900000000000004</c:v>
                      </c:pt>
                      <c:pt idx="294">
                        <c:v>4.7049300000000001</c:v>
                      </c:pt>
                      <c:pt idx="295">
                        <c:v>4.7198599999999997</c:v>
                      </c:pt>
                      <c:pt idx="296">
                        <c:v>4.7347900000000003</c:v>
                      </c:pt>
                      <c:pt idx="297">
                        <c:v>4.7497199999999999</c:v>
                      </c:pt>
                      <c:pt idx="298">
                        <c:v>4.7646499999999996</c:v>
                      </c:pt>
                      <c:pt idx="299">
                        <c:v>4.7795800000000002</c:v>
                      </c:pt>
                      <c:pt idx="300">
                        <c:v>4.7945099999999998</c:v>
                      </c:pt>
                      <c:pt idx="301">
                        <c:v>4.8094400000000004</c:v>
                      </c:pt>
                      <c:pt idx="302">
                        <c:v>4.82437</c:v>
                      </c:pt>
                      <c:pt idx="303">
                        <c:v>4.8392999999999997</c:v>
                      </c:pt>
                      <c:pt idx="304">
                        <c:v>4.8542199999999998</c:v>
                      </c:pt>
                      <c:pt idx="305">
                        <c:v>4.8691500000000003</c:v>
                      </c:pt>
                      <c:pt idx="306">
                        <c:v>4.88408</c:v>
                      </c:pt>
                      <c:pt idx="307">
                        <c:v>4.8990099999999996</c:v>
                      </c:pt>
                      <c:pt idx="308">
                        <c:v>4.9139400000000002</c:v>
                      </c:pt>
                      <c:pt idx="309">
                        <c:v>4.9288699999999999</c:v>
                      </c:pt>
                      <c:pt idx="310">
                        <c:v>4.9438000000000004</c:v>
                      </c:pt>
                      <c:pt idx="311">
                        <c:v>4.9587199999999996</c:v>
                      </c:pt>
                      <c:pt idx="312">
                        <c:v>4.9736500000000001</c:v>
                      </c:pt>
                      <c:pt idx="313">
                        <c:v>4.9885799999999998</c:v>
                      </c:pt>
                      <c:pt idx="314">
                        <c:v>5.0035100000000003</c:v>
                      </c:pt>
                      <c:pt idx="315">
                        <c:v>5.0184300000000004</c:v>
                      </c:pt>
                      <c:pt idx="316">
                        <c:v>5.0333600000000001</c:v>
                      </c:pt>
                      <c:pt idx="317">
                        <c:v>5.0482899999999997</c:v>
                      </c:pt>
                      <c:pt idx="318">
                        <c:v>5.0632099999999998</c:v>
                      </c:pt>
                      <c:pt idx="319">
                        <c:v>5.0781400000000003</c:v>
                      </c:pt>
                      <c:pt idx="320">
                        <c:v>5.09307</c:v>
                      </c:pt>
                      <c:pt idx="321">
                        <c:v>5.10799</c:v>
                      </c:pt>
                      <c:pt idx="322">
                        <c:v>5.1229199999999997</c:v>
                      </c:pt>
                      <c:pt idx="323">
                        <c:v>5.1378399999999997</c:v>
                      </c:pt>
                      <c:pt idx="324">
                        <c:v>5.1527700000000003</c:v>
                      </c:pt>
                      <c:pt idx="325">
                        <c:v>5.1677</c:v>
                      </c:pt>
                      <c:pt idx="326">
                        <c:v>5.18262</c:v>
                      </c:pt>
                      <c:pt idx="327">
                        <c:v>5.1975499999999997</c:v>
                      </c:pt>
                      <c:pt idx="328">
                        <c:v>5.2124699999999997</c:v>
                      </c:pt>
                      <c:pt idx="329">
                        <c:v>5.2274000000000003</c:v>
                      </c:pt>
                      <c:pt idx="330">
                        <c:v>5.2423200000000003</c:v>
                      </c:pt>
                      <c:pt idx="331">
                        <c:v>5.2572400000000004</c:v>
                      </c:pt>
                      <c:pt idx="332">
                        <c:v>5.27217</c:v>
                      </c:pt>
                      <c:pt idx="333">
                        <c:v>5.2870900000000001</c:v>
                      </c:pt>
                      <c:pt idx="334">
                        <c:v>5.3020199999999997</c:v>
                      </c:pt>
                      <c:pt idx="335">
                        <c:v>5.3169399999999998</c:v>
                      </c:pt>
                      <c:pt idx="336">
                        <c:v>5.3318599999999998</c:v>
                      </c:pt>
                      <c:pt idx="337">
                        <c:v>5.3467900000000004</c:v>
                      </c:pt>
                      <c:pt idx="338">
                        <c:v>5.3617100000000004</c:v>
                      </c:pt>
                      <c:pt idx="339">
                        <c:v>5.3766299999999996</c:v>
                      </c:pt>
                      <c:pt idx="340">
                        <c:v>5.3915600000000001</c:v>
                      </c:pt>
                      <c:pt idx="341">
                        <c:v>5.4064800000000002</c:v>
                      </c:pt>
                      <c:pt idx="342">
                        <c:v>5.4214000000000002</c:v>
                      </c:pt>
                      <c:pt idx="343">
                        <c:v>5.4363200000000003</c:v>
                      </c:pt>
                      <c:pt idx="344">
                        <c:v>5.4512499999999999</c:v>
                      </c:pt>
                      <c:pt idx="345">
                        <c:v>5.46617</c:v>
                      </c:pt>
                      <c:pt idx="346">
                        <c:v>5.48109</c:v>
                      </c:pt>
                      <c:pt idx="347">
                        <c:v>5.4960100000000001</c:v>
                      </c:pt>
                      <c:pt idx="348">
                        <c:v>5.5109300000000001</c:v>
                      </c:pt>
                      <c:pt idx="349">
                        <c:v>5.5258500000000002</c:v>
                      </c:pt>
                      <c:pt idx="350">
                        <c:v>5.5407700000000002</c:v>
                      </c:pt>
                      <c:pt idx="351">
                        <c:v>5.5556900000000002</c:v>
                      </c:pt>
                      <c:pt idx="352">
                        <c:v>5.5706100000000003</c:v>
                      </c:pt>
                      <c:pt idx="353">
                        <c:v>5.5855300000000003</c:v>
                      </c:pt>
                      <c:pt idx="354">
                        <c:v>5.60046</c:v>
                      </c:pt>
                      <c:pt idx="355">
                        <c:v>5.6153700000000004</c:v>
                      </c:pt>
                      <c:pt idx="356">
                        <c:v>5.6302899999999996</c:v>
                      </c:pt>
                      <c:pt idx="357">
                        <c:v>5.6452099999999996</c:v>
                      </c:pt>
                      <c:pt idx="358">
                        <c:v>5.6601299999999997</c:v>
                      </c:pt>
                      <c:pt idx="359">
                        <c:v>5.6750499999999997</c:v>
                      </c:pt>
                      <c:pt idx="360">
                        <c:v>5.6899699999999998</c:v>
                      </c:pt>
                      <c:pt idx="361">
                        <c:v>5.7048899999999998</c:v>
                      </c:pt>
                      <c:pt idx="362">
                        <c:v>5.7198099999999998</c:v>
                      </c:pt>
                      <c:pt idx="363">
                        <c:v>5.7347299999999999</c:v>
                      </c:pt>
                      <c:pt idx="364">
                        <c:v>5.7496499999999999</c:v>
                      </c:pt>
                      <c:pt idx="365">
                        <c:v>5.7645600000000004</c:v>
                      </c:pt>
                      <c:pt idx="366">
                        <c:v>5.7794800000000004</c:v>
                      </c:pt>
                      <c:pt idx="367">
                        <c:v>5.7944000000000004</c:v>
                      </c:pt>
                      <c:pt idx="368">
                        <c:v>5.8093199999999996</c:v>
                      </c:pt>
                      <c:pt idx="369">
                        <c:v>5.82423</c:v>
                      </c:pt>
                      <c:pt idx="370">
                        <c:v>5.8391500000000001</c:v>
                      </c:pt>
                      <c:pt idx="371">
                        <c:v>5.8540700000000001</c:v>
                      </c:pt>
                      <c:pt idx="372">
                        <c:v>5.8689900000000002</c:v>
                      </c:pt>
                      <c:pt idx="373">
                        <c:v>5.8838999999999997</c:v>
                      </c:pt>
                      <c:pt idx="374">
                        <c:v>5.8988199999999997</c:v>
                      </c:pt>
                      <c:pt idx="375">
                        <c:v>5.9137300000000002</c:v>
                      </c:pt>
                      <c:pt idx="376">
                        <c:v>5.9286500000000002</c:v>
                      </c:pt>
                      <c:pt idx="377">
                        <c:v>5.9435700000000002</c:v>
                      </c:pt>
                      <c:pt idx="378">
                        <c:v>5.9584799999999998</c:v>
                      </c:pt>
                      <c:pt idx="379">
                        <c:v>5.9733999999999998</c:v>
                      </c:pt>
                      <c:pt idx="380">
                        <c:v>5.9883100000000002</c:v>
                      </c:pt>
                      <c:pt idx="381">
                        <c:v>6.0032300000000003</c:v>
                      </c:pt>
                      <c:pt idx="382">
                        <c:v>6.0181399999999998</c:v>
                      </c:pt>
                      <c:pt idx="383">
                        <c:v>6.0330599999999999</c:v>
                      </c:pt>
                      <c:pt idx="384">
                        <c:v>6.0479700000000003</c:v>
                      </c:pt>
                      <c:pt idx="385">
                        <c:v>6.0628799999999998</c:v>
                      </c:pt>
                      <c:pt idx="386">
                        <c:v>6.0777999999999999</c:v>
                      </c:pt>
                      <c:pt idx="387">
                        <c:v>6.0927100000000003</c:v>
                      </c:pt>
                      <c:pt idx="388">
                        <c:v>6.1076199999999998</c:v>
                      </c:pt>
                      <c:pt idx="389">
                        <c:v>6.1225399999999999</c:v>
                      </c:pt>
                      <c:pt idx="390">
                        <c:v>6.1374500000000003</c:v>
                      </c:pt>
                      <c:pt idx="391">
                        <c:v>6.1523599999999998</c:v>
                      </c:pt>
                      <c:pt idx="392">
                        <c:v>6.1672799999999999</c:v>
                      </c:pt>
                      <c:pt idx="393">
                        <c:v>6.1821900000000003</c:v>
                      </c:pt>
                      <c:pt idx="394">
                        <c:v>6.1970999999999998</c:v>
                      </c:pt>
                      <c:pt idx="395">
                        <c:v>6.2120100000000003</c:v>
                      </c:pt>
                      <c:pt idx="396">
                        <c:v>6.2269300000000003</c:v>
                      </c:pt>
                      <c:pt idx="397">
                        <c:v>6.2418399999999998</c:v>
                      </c:pt>
                      <c:pt idx="398">
                        <c:v>6.2567500000000003</c:v>
                      </c:pt>
                      <c:pt idx="399">
                        <c:v>6.2716599999999998</c:v>
                      </c:pt>
                      <c:pt idx="400">
                        <c:v>6.2865700000000002</c:v>
                      </c:pt>
                      <c:pt idx="401">
                        <c:v>6.3014799999999997</c:v>
                      </c:pt>
                      <c:pt idx="402">
                        <c:v>6.3163900000000002</c:v>
                      </c:pt>
                      <c:pt idx="403">
                        <c:v>6.3312999999999997</c:v>
                      </c:pt>
                      <c:pt idx="404">
                        <c:v>6.3462100000000001</c:v>
                      </c:pt>
                      <c:pt idx="405">
                        <c:v>6.3611199999999997</c:v>
                      </c:pt>
                      <c:pt idx="406">
                        <c:v>6.3760300000000001</c:v>
                      </c:pt>
                      <c:pt idx="407">
                        <c:v>6.3909399999999996</c:v>
                      </c:pt>
                      <c:pt idx="408">
                        <c:v>6.40585</c:v>
                      </c:pt>
                      <c:pt idx="409">
                        <c:v>6.4207599999999996</c:v>
                      </c:pt>
                      <c:pt idx="410">
                        <c:v>6.43567</c:v>
                      </c:pt>
                      <c:pt idx="411">
                        <c:v>6.4505800000000004</c:v>
                      </c:pt>
                      <c:pt idx="412">
                        <c:v>6.46549</c:v>
                      </c:pt>
                      <c:pt idx="413">
                        <c:v>6.4804000000000004</c:v>
                      </c:pt>
                      <c:pt idx="414">
                        <c:v>6.4953000000000003</c:v>
                      </c:pt>
                      <c:pt idx="415">
                        <c:v>6.5102099999999998</c:v>
                      </c:pt>
                      <c:pt idx="416">
                        <c:v>6.5251200000000003</c:v>
                      </c:pt>
                      <c:pt idx="417">
                        <c:v>6.5400299999999998</c:v>
                      </c:pt>
                      <c:pt idx="418">
                        <c:v>6.5549299999999997</c:v>
                      </c:pt>
                      <c:pt idx="419">
                        <c:v>6.5698400000000001</c:v>
                      </c:pt>
                      <c:pt idx="420">
                        <c:v>6.5847499999999997</c:v>
                      </c:pt>
                      <c:pt idx="421">
                        <c:v>6.5996499999999996</c:v>
                      </c:pt>
                      <c:pt idx="422">
                        <c:v>6.61456</c:v>
                      </c:pt>
                      <c:pt idx="423">
                        <c:v>6.6294599999999999</c:v>
                      </c:pt>
                      <c:pt idx="424">
                        <c:v>6.6443700000000003</c:v>
                      </c:pt>
                      <c:pt idx="425">
                        <c:v>6.6592799999999999</c:v>
                      </c:pt>
                      <c:pt idx="426">
                        <c:v>6.6741799999999998</c:v>
                      </c:pt>
                      <c:pt idx="427">
                        <c:v>6.6890900000000002</c:v>
                      </c:pt>
                      <c:pt idx="428">
                        <c:v>6.7039900000000001</c:v>
                      </c:pt>
                      <c:pt idx="429">
                        <c:v>6.7188999999999997</c:v>
                      </c:pt>
                      <c:pt idx="430">
                        <c:v>6.7337999999999996</c:v>
                      </c:pt>
                      <c:pt idx="431">
                        <c:v>6.7487000000000004</c:v>
                      </c:pt>
                      <c:pt idx="432">
                        <c:v>6.7636099999999999</c:v>
                      </c:pt>
                      <c:pt idx="433">
                        <c:v>6.7785099999999998</c:v>
                      </c:pt>
                      <c:pt idx="434">
                        <c:v>6.7934200000000002</c:v>
                      </c:pt>
                      <c:pt idx="435">
                        <c:v>6.8083200000000001</c:v>
                      </c:pt>
                      <c:pt idx="436">
                        <c:v>6.8232200000000001</c:v>
                      </c:pt>
                      <c:pt idx="437">
                        <c:v>6.83812</c:v>
                      </c:pt>
                      <c:pt idx="438">
                        <c:v>6.8530300000000004</c:v>
                      </c:pt>
                      <c:pt idx="439">
                        <c:v>6.8679300000000003</c:v>
                      </c:pt>
                      <c:pt idx="440">
                        <c:v>6.8828300000000002</c:v>
                      </c:pt>
                      <c:pt idx="441">
                        <c:v>6.8977300000000001</c:v>
                      </c:pt>
                      <c:pt idx="442">
                        <c:v>6.9126300000000001</c:v>
                      </c:pt>
                      <c:pt idx="443">
                        <c:v>6.9275399999999996</c:v>
                      </c:pt>
                      <c:pt idx="444">
                        <c:v>6.9424400000000004</c:v>
                      </c:pt>
                      <c:pt idx="445">
                        <c:v>6.9573400000000003</c:v>
                      </c:pt>
                      <c:pt idx="446">
                        <c:v>6.9722400000000002</c:v>
                      </c:pt>
                      <c:pt idx="447">
                        <c:v>6.9871400000000001</c:v>
                      </c:pt>
                      <c:pt idx="448">
                        <c:v>7.00204</c:v>
                      </c:pt>
                      <c:pt idx="449">
                        <c:v>7.01694</c:v>
                      </c:pt>
                      <c:pt idx="450">
                        <c:v>7.0318399999999999</c:v>
                      </c:pt>
                      <c:pt idx="451">
                        <c:v>7.0467399999999998</c:v>
                      </c:pt>
                      <c:pt idx="452">
                        <c:v>7.0616399999999997</c:v>
                      </c:pt>
                      <c:pt idx="453">
                        <c:v>7.0765399999999996</c:v>
                      </c:pt>
                      <c:pt idx="454">
                        <c:v>7.0914400000000004</c:v>
                      </c:pt>
                      <c:pt idx="455">
                        <c:v>7.1063400000000003</c:v>
                      </c:pt>
                      <c:pt idx="456">
                        <c:v>7.1212299999999997</c:v>
                      </c:pt>
                      <c:pt idx="457">
                        <c:v>7.1361299999999996</c:v>
                      </c:pt>
                      <c:pt idx="458">
                        <c:v>7.1510300000000004</c:v>
                      </c:pt>
                      <c:pt idx="459">
                        <c:v>7.1659300000000004</c:v>
                      </c:pt>
                      <c:pt idx="460">
                        <c:v>7.1808199999999998</c:v>
                      </c:pt>
                      <c:pt idx="461">
                        <c:v>7.1957199999999997</c:v>
                      </c:pt>
                      <c:pt idx="462">
                        <c:v>7.2106199999999996</c:v>
                      </c:pt>
                      <c:pt idx="463">
                        <c:v>7.2255200000000004</c:v>
                      </c:pt>
                      <c:pt idx="464">
                        <c:v>7.2404099999999998</c:v>
                      </c:pt>
                      <c:pt idx="465">
                        <c:v>7.2553099999999997</c:v>
                      </c:pt>
                      <c:pt idx="466">
                        <c:v>7.2702</c:v>
                      </c:pt>
                      <c:pt idx="467">
                        <c:v>7.2850999999999999</c:v>
                      </c:pt>
                      <c:pt idx="468">
                        <c:v>7.3</c:v>
                      </c:pt>
                      <c:pt idx="469">
                        <c:v>7.3148900000000001</c:v>
                      </c:pt>
                      <c:pt idx="470">
                        <c:v>7.32979</c:v>
                      </c:pt>
                      <c:pt idx="471">
                        <c:v>7.3446800000000003</c:v>
                      </c:pt>
                      <c:pt idx="472">
                        <c:v>7.3595699999999997</c:v>
                      </c:pt>
                      <c:pt idx="473">
                        <c:v>7.3744699999999996</c:v>
                      </c:pt>
                      <c:pt idx="474">
                        <c:v>7.3893599999999999</c:v>
                      </c:pt>
                      <c:pt idx="475">
                        <c:v>7.4042599999999998</c:v>
                      </c:pt>
                      <c:pt idx="476">
                        <c:v>7.4191500000000001</c:v>
                      </c:pt>
                      <c:pt idx="477">
                        <c:v>7.4340400000000004</c:v>
                      </c:pt>
                      <c:pt idx="478">
                        <c:v>7.4489400000000003</c:v>
                      </c:pt>
                      <c:pt idx="479">
                        <c:v>7.4638299999999997</c:v>
                      </c:pt>
                      <c:pt idx="480">
                        <c:v>7.47872</c:v>
                      </c:pt>
                      <c:pt idx="481">
                        <c:v>7.4936100000000003</c:v>
                      </c:pt>
                      <c:pt idx="482">
                        <c:v>7.5085100000000002</c:v>
                      </c:pt>
                      <c:pt idx="483">
                        <c:v>7.5233999999999996</c:v>
                      </c:pt>
                      <c:pt idx="484">
                        <c:v>7.5382899999999999</c:v>
                      </c:pt>
                      <c:pt idx="485">
                        <c:v>7.5531800000000002</c:v>
                      </c:pt>
                      <c:pt idx="486">
                        <c:v>7.5680699999999996</c:v>
                      </c:pt>
                      <c:pt idx="487">
                        <c:v>7.5829599999999999</c:v>
                      </c:pt>
                      <c:pt idx="488">
                        <c:v>7.5978500000000002</c:v>
                      </c:pt>
                      <c:pt idx="489">
                        <c:v>7.6127399999999996</c:v>
                      </c:pt>
                      <c:pt idx="490">
                        <c:v>7.6276299999999999</c:v>
                      </c:pt>
                      <c:pt idx="491">
                        <c:v>7.6425200000000002</c:v>
                      </c:pt>
                      <c:pt idx="492">
                        <c:v>7.6574099999999996</c:v>
                      </c:pt>
                      <c:pt idx="493">
                        <c:v>7.6722999999999999</c:v>
                      </c:pt>
                      <c:pt idx="494">
                        <c:v>7.6871900000000002</c:v>
                      </c:pt>
                      <c:pt idx="495">
                        <c:v>7.7020799999999996</c:v>
                      </c:pt>
                      <c:pt idx="496">
                        <c:v>7.7169699999999999</c:v>
                      </c:pt>
                      <c:pt idx="497">
                        <c:v>7.7318499999999997</c:v>
                      </c:pt>
                      <c:pt idx="498">
                        <c:v>7.74674</c:v>
                      </c:pt>
                      <c:pt idx="499">
                        <c:v>7.7616300000000003</c:v>
                      </c:pt>
                      <c:pt idx="500">
                        <c:v>7.7765199999999997</c:v>
                      </c:pt>
                      <c:pt idx="501">
                        <c:v>7.7914000000000003</c:v>
                      </c:pt>
                      <c:pt idx="502">
                        <c:v>7.8062899999999997</c:v>
                      </c:pt>
                      <c:pt idx="503">
                        <c:v>7.82118</c:v>
                      </c:pt>
                      <c:pt idx="504">
                        <c:v>7.8360599999999998</c:v>
                      </c:pt>
                      <c:pt idx="505">
                        <c:v>7.8509500000000001</c:v>
                      </c:pt>
                      <c:pt idx="506">
                        <c:v>7.8658400000000004</c:v>
                      </c:pt>
                      <c:pt idx="507">
                        <c:v>7.8807200000000002</c:v>
                      </c:pt>
                      <c:pt idx="508">
                        <c:v>7.8956099999999996</c:v>
                      </c:pt>
                      <c:pt idx="509">
                        <c:v>7.9104900000000002</c:v>
                      </c:pt>
                      <c:pt idx="510">
                        <c:v>7.9253799999999996</c:v>
                      </c:pt>
                      <c:pt idx="511">
                        <c:v>7.9402600000000003</c:v>
                      </c:pt>
                      <c:pt idx="512">
                        <c:v>7.9551400000000001</c:v>
                      </c:pt>
                      <c:pt idx="513">
                        <c:v>7.9700300000000004</c:v>
                      </c:pt>
                      <c:pt idx="514">
                        <c:v>7.9849100000000002</c:v>
                      </c:pt>
                      <c:pt idx="515">
                        <c:v>7.9997999999999996</c:v>
                      </c:pt>
                      <c:pt idx="516">
                        <c:v>8.0146800000000002</c:v>
                      </c:pt>
                      <c:pt idx="517">
                        <c:v>8.02956</c:v>
                      </c:pt>
                      <c:pt idx="518">
                        <c:v>8.0444399999999998</c:v>
                      </c:pt>
                      <c:pt idx="519">
                        <c:v>8.0593299999999992</c:v>
                      </c:pt>
                      <c:pt idx="520">
                        <c:v>8.0742100000000008</c:v>
                      </c:pt>
                      <c:pt idx="521">
                        <c:v>8.0890900000000006</c:v>
                      </c:pt>
                      <c:pt idx="522">
                        <c:v>8.1039700000000003</c:v>
                      </c:pt>
                      <c:pt idx="523">
                        <c:v>8.1188500000000001</c:v>
                      </c:pt>
                      <c:pt idx="524">
                        <c:v>8.1337299999999999</c:v>
                      </c:pt>
                      <c:pt idx="525">
                        <c:v>8.1486099999999997</c:v>
                      </c:pt>
                      <c:pt idx="526">
                        <c:v>8.1634899999999995</c:v>
                      </c:pt>
                      <c:pt idx="527">
                        <c:v>8.1783699999999993</c:v>
                      </c:pt>
                      <c:pt idx="528">
                        <c:v>8.1932500000000008</c:v>
                      </c:pt>
                      <c:pt idx="529">
                        <c:v>8.2081300000000006</c:v>
                      </c:pt>
                      <c:pt idx="530">
                        <c:v>8.2230100000000004</c:v>
                      </c:pt>
                      <c:pt idx="531">
                        <c:v>8.2378900000000002</c:v>
                      </c:pt>
                      <c:pt idx="532">
                        <c:v>8.2527699999999999</c:v>
                      </c:pt>
                      <c:pt idx="533">
                        <c:v>8.2676499999999997</c:v>
                      </c:pt>
                      <c:pt idx="534">
                        <c:v>8.2825299999999995</c:v>
                      </c:pt>
                      <c:pt idx="535">
                        <c:v>8.2973999999999997</c:v>
                      </c:pt>
                      <c:pt idx="536">
                        <c:v>8.3122799999999994</c:v>
                      </c:pt>
                      <c:pt idx="537">
                        <c:v>8.3271599999999992</c:v>
                      </c:pt>
                      <c:pt idx="538">
                        <c:v>8.3420400000000008</c:v>
                      </c:pt>
                      <c:pt idx="539">
                        <c:v>8.3569099999999992</c:v>
                      </c:pt>
                      <c:pt idx="540">
                        <c:v>8.3717900000000007</c:v>
                      </c:pt>
                      <c:pt idx="541">
                        <c:v>8.3866700000000005</c:v>
                      </c:pt>
                      <c:pt idx="542">
                        <c:v>8.4015400000000007</c:v>
                      </c:pt>
                      <c:pt idx="543">
                        <c:v>8.4164200000000005</c:v>
                      </c:pt>
                      <c:pt idx="544">
                        <c:v>8.4312900000000006</c:v>
                      </c:pt>
                      <c:pt idx="545">
                        <c:v>8.4461700000000004</c:v>
                      </c:pt>
                      <c:pt idx="546">
                        <c:v>8.4610400000000006</c:v>
                      </c:pt>
                      <c:pt idx="547">
                        <c:v>8.4759200000000003</c:v>
                      </c:pt>
                      <c:pt idx="548">
                        <c:v>8.4907900000000005</c:v>
                      </c:pt>
                      <c:pt idx="549">
                        <c:v>8.5056700000000003</c:v>
                      </c:pt>
                      <c:pt idx="550">
                        <c:v>8.5205400000000004</c:v>
                      </c:pt>
                      <c:pt idx="551">
                        <c:v>8.5354100000000006</c:v>
                      </c:pt>
                      <c:pt idx="552">
                        <c:v>8.5502900000000004</c:v>
                      </c:pt>
                      <c:pt idx="553">
                        <c:v>8.5651600000000006</c:v>
                      </c:pt>
                      <c:pt idx="554">
                        <c:v>8.5800300000000007</c:v>
                      </c:pt>
                      <c:pt idx="555">
                        <c:v>8.5949000000000009</c:v>
                      </c:pt>
                      <c:pt idx="556">
                        <c:v>8.6097800000000007</c:v>
                      </c:pt>
                      <c:pt idx="557">
                        <c:v>8.6246500000000008</c:v>
                      </c:pt>
                      <c:pt idx="558">
                        <c:v>8.6395199999999992</c:v>
                      </c:pt>
                      <c:pt idx="559">
                        <c:v>8.6543899999999994</c:v>
                      </c:pt>
                      <c:pt idx="560">
                        <c:v>8.6692599999999995</c:v>
                      </c:pt>
                      <c:pt idx="561">
                        <c:v>8.6841299999999997</c:v>
                      </c:pt>
                      <c:pt idx="562">
                        <c:v>8.6989999999999998</c:v>
                      </c:pt>
                      <c:pt idx="563">
                        <c:v>8.71387</c:v>
                      </c:pt>
                      <c:pt idx="564">
                        <c:v>8.7287400000000002</c:v>
                      </c:pt>
                      <c:pt idx="565">
                        <c:v>8.7436100000000003</c:v>
                      </c:pt>
                      <c:pt idx="566">
                        <c:v>8.7584800000000005</c:v>
                      </c:pt>
                      <c:pt idx="567">
                        <c:v>8.7733500000000006</c:v>
                      </c:pt>
                      <c:pt idx="568">
                        <c:v>8.7882200000000008</c:v>
                      </c:pt>
                      <c:pt idx="569">
                        <c:v>8.8030799999999996</c:v>
                      </c:pt>
                      <c:pt idx="570">
                        <c:v>8.8179499999999997</c:v>
                      </c:pt>
                      <c:pt idx="571">
                        <c:v>8.8328199999999999</c:v>
                      </c:pt>
                      <c:pt idx="572">
                        <c:v>8.8476900000000001</c:v>
                      </c:pt>
                      <c:pt idx="573">
                        <c:v>8.8625500000000006</c:v>
                      </c:pt>
                      <c:pt idx="574">
                        <c:v>8.8774200000000008</c:v>
                      </c:pt>
                      <c:pt idx="575">
                        <c:v>8.8922899999999991</c:v>
                      </c:pt>
                      <c:pt idx="576">
                        <c:v>8.9071499999999997</c:v>
                      </c:pt>
                      <c:pt idx="577">
                        <c:v>8.9220199999999998</c:v>
                      </c:pt>
                      <c:pt idx="578">
                        <c:v>8.9368800000000004</c:v>
                      </c:pt>
                      <c:pt idx="579">
                        <c:v>8.9517500000000005</c:v>
                      </c:pt>
                      <c:pt idx="580">
                        <c:v>8.9666099999999993</c:v>
                      </c:pt>
                      <c:pt idx="581">
                        <c:v>8.9814799999999995</c:v>
                      </c:pt>
                      <c:pt idx="582">
                        <c:v>8.99634</c:v>
                      </c:pt>
                      <c:pt idx="583">
                        <c:v>9.0112100000000002</c:v>
                      </c:pt>
                      <c:pt idx="584">
                        <c:v>9.0260700000000007</c:v>
                      </c:pt>
                      <c:pt idx="585">
                        <c:v>9.0409299999999995</c:v>
                      </c:pt>
                      <c:pt idx="586">
                        <c:v>9.0557999999999996</c:v>
                      </c:pt>
                      <c:pt idx="587">
                        <c:v>9.0566499999999994</c:v>
                      </c:pt>
                      <c:pt idx="588">
                        <c:v>9.1275499999999994</c:v>
                      </c:pt>
                      <c:pt idx="589">
                        <c:v>9.2218099999999996</c:v>
                      </c:pt>
                      <c:pt idx="590">
                        <c:v>9.2927099999999996</c:v>
                      </c:pt>
                      <c:pt idx="591">
                        <c:v>9.2935599999999994</c:v>
                      </c:pt>
                      <c:pt idx="592">
                        <c:v>9.3084199999999999</c:v>
                      </c:pt>
                      <c:pt idx="593">
                        <c:v>9.3232800000000005</c:v>
                      </c:pt>
                      <c:pt idx="594">
                        <c:v>9.3381299999999996</c:v>
                      </c:pt>
                      <c:pt idx="595">
                        <c:v>9.3529900000000001</c:v>
                      </c:pt>
                      <c:pt idx="596">
                        <c:v>9.3678500000000007</c:v>
                      </c:pt>
                      <c:pt idx="597">
                        <c:v>9.3826999999999998</c:v>
                      </c:pt>
                      <c:pt idx="598">
                        <c:v>9.3975600000000004</c:v>
                      </c:pt>
                      <c:pt idx="599">
                        <c:v>9.4124099999999995</c:v>
                      </c:pt>
                      <c:pt idx="600">
                        <c:v>9.42727</c:v>
                      </c:pt>
                      <c:pt idx="601">
                        <c:v>9.4421199999999992</c:v>
                      </c:pt>
                      <c:pt idx="602">
                        <c:v>9.4569799999999997</c:v>
                      </c:pt>
                      <c:pt idx="603">
                        <c:v>9.4718300000000006</c:v>
                      </c:pt>
                      <c:pt idx="604">
                        <c:v>9.4866899999999994</c:v>
                      </c:pt>
                      <c:pt idx="605">
                        <c:v>9.5015400000000003</c:v>
                      </c:pt>
                      <c:pt idx="606">
                        <c:v>9.5163899999999995</c:v>
                      </c:pt>
                      <c:pt idx="607">
                        <c:v>9.53125</c:v>
                      </c:pt>
                      <c:pt idx="608">
                        <c:v>9.5460999999999991</c:v>
                      </c:pt>
                      <c:pt idx="609">
                        <c:v>9.5609500000000001</c:v>
                      </c:pt>
                      <c:pt idx="610">
                        <c:v>9.5757999999999992</c:v>
                      </c:pt>
                      <c:pt idx="611">
                        <c:v>9.5906599999999997</c:v>
                      </c:pt>
                      <c:pt idx="612">
                        <c:v>9.6055100000000007</c:v>
                      </c:pt>
                      <c:pt idx="613">
                        <c:v>9.6203599999999998</c:v>
                      </c:pt>
                      <c:pt idx="614">
                        <c:v>9.6352100000000007</c:v>
                      </c:pt>
                      <c:pt idx="615">
                        <c:v>9.6500599999999999</c:v>
                      </c:pt>
                      <c:pt idx="616">
                        <c:v>9.6649100000000008</c:v>
                      </c:pt>
                      <c:pt idx="617">
                        <c:v>9.6797599999999999</c:v>
                      </c:pt>
                      <c:pt idx="618">
                        <c:v>9.6946100000000008</c:v>
                      </c:pt>
                      <c:pt idx="619">
                        <c:v>9.70946</c:v>
                      </c:pt>
                      <c:pt idx="620">
                        <c:v>9.7243099999999991</c:v>
                      </c:pt>
                      <c:pt idx="621">
                        <c:v>9.7391500000000004</c:v>
                      </c:pt>
                      <c:pt idx="622">
                        <c:v>9.7539999999999996</c:v>
                      </c:pt>
                      <c:pt idx="623">
                        <c:v>9.7688500000000005</c:v>
                      </c:pt>
                      <c:pt idx="624">
                        <c:v>9.7836999999999996</c:v>
                      </c:pt>
                      <c:pt idx="625">
                        <c:v>9.7985500000000005</c:v>
                      </c:pt>
                      <c:pt idx="626">
                        <c:v>9.8133900000000001</c:v>
                      </c:pt>
                      <c:pt idx="627">
                        <c:v>9.8282399999999992</c:v>
                      </c:pt>
                      <c:pt idx="628">
                        <c:v>9.8430800000000005</c:v>
                      </c:pt>
                      <c:pt idx="629">
                        <c:v>9.8579299999999996</c:v>
                      </c:pt>
                      <c:pt idx="630">
                        <c:v>9.8727800000000006</c:v>
                      </c:pt>
                      <c:pt idx="631">
                        <c:v>9.8876200000000001</c:v>
                      </c:pt>
                      <c:pt idx="632">
                        <c:v>9.9024699999999992</c:v>
                      </c:pt>
                      <c:pt idx="633">
                        <c:v>9.9173100000000005</c:v>
                      </c:pt>
                      <c:pt idx="634">
                        <c:v>9.93215</c:v>
                      </c:pt>
                      <c:pt idx="635">
                        <c:v>9.9469999999999992</c:v>
                      </c:pt>
                      <c:pt idx="636">
                        <c:v>9.9618400000000005</c:v>
                      </c:pt>
                      <c:pt idx="637">
                        <c:v>9.9766899999999996</c:v>
                      </c:pt>
                      <c:pt idx="638">
                        <c:v>9.9915299999999991</c:v>
                      </c:pt>
                      <c:pt idx="639">
                        <c:v>10.00637</c:v>
                      </c:pt>
                      <c:pt idx="640">
                        <c:v>10.02121</c:v>
                      </c:pt>
                      <c:pt idx="641">
                        <c:v>10.036049999999999</c:v>
                      </c:pt>
                      <c:pt idx="642">
                        <c:v>10.0509</c:v>
                      </c:pt>
                      <c:pt idx="643">
                        <c:v>10.06574</c:v>
                      </c:pt>
                      <c:pt idx="644">
                        <c:v>10.080579999999999</c:v>
                      </c:pt>
                      <c:pt idx="645">
                        <c:v>10.095420000000001</c:v>
                      </c:pt>
                      <c:pt idx="646">
                        <c:v>10.11026</c:v>
                      </c:pt>
                      <c:pt idx="647">
                        <c:v>10.1251</c:v>
                      </c:pt>
                      <c:pt idx="648">
                        <c:v>10.139939999999999</c:v>
                      </c:pt>
                      <c:pt idx="649">
                        <c:v>10.154780000000001</c:v>
                      </c:pt>
                      <c:pt idx="650">
                        <c:v>10.16962</c:v>
                      </c:pt>
                      <c:pt idx="651">
                        <c:v>10.18445</c:v>
                      </c:pt>
                      <c:pt idx="652">
                        <c:v>10.19929</c:v>
                      </c:pt>
                      <c:pt idx="653">
                        <c:v>10.214130000000001</c:v>
                      </c:pt>
                      <c:pt idx="654">
                        <c:v>10.22897</c:v>
                      </c:pt>
                      <c:pt idx="655">
                        <c:v>10.2438</c:v>
                      </c:pt>
                      <c:pt idx="656">
                        <c:v>10.25864</c:v>
                      </c:pt>
                      <c:pt idx="657">
                        <c:v>10.273479999999999</c:v>
                      </c:pt>
                      <c:pt idx="658">
                        <c:v>10.288309999999999</c:v>
                      </c:pt>
                      <c:pt idx="659">
                        <c:v>10.30315</c:v>
                      </c:pt>
                      <c:pt idx="660">
                        <c:v>10.31798</c:v>
                      </c:pt>
                      <c:pt idx="661">
                        <c:v>10.33282</c:v>
                      </c:pt>
                      <c:pt idx="662">
                        <c:v>10.34765</c:v>
                      </c:pt>
                      <c:pt idx="663">
                        <c:v>10.362489999999999</c:v>
                      </c:pt>
                      <c:pt idx="664">
                        <c:v>10.377319999999999</c:v>
                      </c:pt>
                      <c:pt idx="665">
                        <c:v>10.392150000000001</c:v>
                      </c:pt>
                      <c:pt idx="666">
                        <c:v>10.40699</c:v>
                      </c:pt>
                      <c:pt idx="667">
                        <c:v>10.42182</c:v>
                      </c:pt>
                      <c:pt idx="668">
                        <c:v>10.43665</c:v>
                      </c:pt>
                      <c:pt idx="669">
                        <c:v>10.45149</c:v>
                      </c:pt>
                      <c:pt idx="670">
                        <c:v>10.46632</c:v>
                      </c:pt>
                      <c:pt idx="671">
                        <c:v>10.48115</c:v>
                      </c:pt>
                      <c:pt idx="672">
                        <c:v>10.495979999999999</c:v>
                      </c:pt>
                      <c:pt idx="673">
                        <c:v>10.510809999999999</c:v>
                      </c:pt>
                      <c:pt idx="674">
                        <c:v>10.525639999999999</c:v>
                      </c:pt>
                      <c:pt idx="675">
                        <c:v>10.540469999999999</c:v>
                      </c:pt>
                      <c:pt idx="676">
                        <c:v>10.555300000000001</c:v>
                      </c:pt>
                      <c:pt idx="677">
                        <c:v>10.570130000000001</c:v>
                      </c:pt>
                      <c:pt idx="678">
                        <c:v>10.584960000000001</c:v>
                      </c:pt>
                      <c:pt idx="679">
                        <c:v>10.59979</c:v>
                      </c:pt>
                      <c:pt idx="680">
                        <c:v>10.61462</c:v>
                      </c:pt>
                      <c:pt idx="681">
                        <c:v>10.629440000000001</c:v>
                      </c:pt>
                      <c:pt idx="682">
                        <c:v>10.644270000000001</c:v>
                      </c:pt>
                      <c:pt idx="683">
                        <c:v>10.6591</c:v>
                      </c:pt>
                      <c:pt idx="684">
                        <c:v>10.673920000000001</c:v>
                      </c:pt>
                      <c:pt idx="685">
                        <c:v>10.688750000000001</c:v>
                      </c:pt>
                      <c:pt idx="686">
                        <c:v>10.703580000000001</c:v>
                      </c:pt>
                      <c:pt idx="687">
                        <c:v>10.718400000000001</c:v>
                      </c:pt>
                      <c:pt idx="688">
                        <c:v>10.733230000000001</c:v>
                      </c:pt>
                      <c:pt idx="689">
                        <c:v>10.748049999999999</c:v>
                      </c:pt>
                      <c:pt idx="690">
                        <c:v>10.762879999999999</c:v>
                      </c:pt>
                      <c:pt idx="691">
                        <c:v>10.777699999999999</c:v>
                      </c:pt>
                      <c:pt idx="692">
                        <c:v>10.792529999999999</c:v>
                      </c:pt>
                      <c:pt idx="693">
                        <c:v>10.80735</c:v>
                      </c:pt>
                      <c:pt idx="694">
                        <c:v>10.82217</c:v>
                      </c:pt>
                      <c:pt idx="695">
                        <c:v>10.83699</c:v>
                      </c:pt>
                      <c:pt idx="696">
                        <c:v>10.85182</c:v>
                      </c:pt>
                      <c:pt idx="697">
                        <c:v>10.86664</c:v>
                      </c:pt>
                      <c:pt idx="698">
                        <c:v>10.881460000000001</c:v>
                      </c:pt>
                      <c:pt idx="699">
                        <c:v>10.896280000000001</c:v>
                      </c:pt>
                      <c:pt idx="700">
                        <c:v>10.911099999999999</c:v>
                      </c:pt>
                      <c:pt idx="701">
                        <c:v>10.92592</c:v>
                      </c:pt>
                      <c:pt idx="702">
                        <c:v>10.94074</c:v>
                      </c:pt>
                      <c:pt idx="703">
                        <c:v>10.95556</c:v>
                      </c:pt>
                      <c:pt idx="704">
                        <c:v>10.97038</c:v>
                      </c:pt>
                      <c:pt idx="705">
                        <c:v>10.985200000000001</c:v>
                      </c:pt>
                      <c:pt idx="706">
                        <c:v>11.000019999999999</c:v>
                      </c:pt>
                      <c:pt idx="707">
                        <c:v>11.01484</c:v>
                      </c:pt>
                      <c:pt idx="708">
                        <c:v>11.02966</c:v>
                      </c:pt>
                      <c:pt idx="709">
                        <c:v>11.04448</c:v>
                      </c:pt>
                      <c:pt idx="710">
                        <c:v>11.059290000000001</c:v>
                      </c:pt>
                      <c:pt idx="711">
                        <c:v>11.074109999999999</c:v>
                      </c:pt>
                      <c:pt idx="712">
                        <c:v>11.08893</c:v>
                      </c:pt>
                      <c:pt idx="713">
                        <c:v>11.10374</c:v>
                      </c:pt>
                      <c:pt idx="714">
                        <c:v>11.11856</c:v>
                      </c:pt>
                      <c:pt idx="715">
                        <c:v>11.133369999999999</c:v>
                      </c:pt>
                      <c:pt idx="716">
                        <c:v>11.14819</c:v>
                      </c:pt>
                      <c:pt idx="717">
                        <c:v>11.16301</c:v>
                      </c:pt>
                      <c:pt idx="718">
                        <c:v>11.177820000000001</c:v>
                      </c:pt>
                      <c:pt idx="719">
                        <c:v>11.192629999999999</c:v>
                      </c:pt>
                      <c:pt idx="720">
                        <c:v>11.20745</c:v>
                      </c:pt>
                      <c:pt idx="721">
                        <c:v>11.22226</c:v>
                      </c:pt>
                      <c:pt idx="722">
                        <c:v>11.237069999999999</c:v>
                      </c:pt>
                      <c:pt idx="723">
                        <c:v>11.25189</c:v>
                      </c:pt>
                      <c:pt idx="724">
                        <c:v>11.2667</c:v>
                      </c:pt>
                      <c:pt idx="725">
                        <c:v>11.281510000000001</c:v>
                      </c:pt>
                      <c:pt idx="726">
                        <c:v>11.29632</c:v>
                      </c:pt>
                      <c:pt idx="727">
                        <c:v>11.31113</c:v>
                      </c:pt>
                      <c:pt idx="728">
                        <c:v>11.325939999999999</c:v>
                      </c:pt>
                      <c:pt idx="729">
                        <c:v>11.34075</c:v>
                      </c:pt>
                      <c:pt idx="730">
                        <c:v>11.355560000000001</c:v>
                      </c:pt>
                      <c:pt idx="731">
                        <c:v>11.370369999999999</c:v>
                      </c:pt>
                      <c:pt idx="732">
                        <c:v>11.38518</c:v>
                      </c:pt>
                      <c:pt idx="733">
                        <c:v>11.399990000000001</c:v>
                      </c:pt>
                      <c:pt idx="734">
                        <c:v>11.4148</c:v>
                      </c:pt>
                      <c:pt idx="735">
                        <c:v>11.429600000000001</c:v>
                      </c:pt>
                      <c:pt idx="736">
                        <c:v>11.44441</c:v>
                      </c:pt>
                      <c:pt idx="737">
                        <c:v>11.45922</c:v>
                      </c:pt>
                      <c:pt idx="738">
                        <c:v>11.474030000000001</c:v>
                      </c:pt>
                      <c:pt idx="739">
                        <c:v>11.48883</c:v>
                      </c:pt>
                      <c:pt idx="740">
                        <c:v>11.503640000000001</c:v>
                      </c:pt>
                      <c:pt idx="741">
                        <c:v>11.51844</c:v>
                      </c:pt>
                      <c:pt idx="742">
                        <c:v>11.533250000000001</c:v>
                      </c:pt>
                      <c:pt idx="743">
                        <c:v>11.54805</c:v>
                      </c:pt>
                      <c:pt idx="744">
                        <c:v>11.562860000000001</c:v>
                      </c:pt>
                      <c:pt idx="745">
                        <c:v>11.57766</c:v>
                      </c:pt>
                      <c:pt idx="746">
                        <c:v>11.59247</c:v>
                      </c:pt>
                      <c:pt idx="747">
                        <c:v>11.60727</c:v>
                      </c:pt>
                      <c:pt idx="748">
                        <c:v>11.622070000000001</c:v>
                      </c:pt>
                      <c:pt idx="749">
                        <c:v>11.63688</c:v>
                      </c:pt>
                      <c:pt idx="750">
                        <c:v>11.651680000000001</c:v>
                      </c:pt>
                      <c:pt idx="751">
                        <c:v>11.66648</c:v>
                      </c:pt>
                      <c:pt idx="752">
                        <c:v>11.681279999999999</c:v>
                      </c:pt>
                      <c:pt idx="753">
                        <c:v>11.69608</c:v>
                      </c:pt>
                      <c:pt idx="754">
                        <c:v>11.71088</c:v>
                      </c:pt>
                      <c:pt idx="755">
                        <c:v>11.725680000000001</c:v>
                      </c:pt>
                      <c:pt idx="756">
                        <c:v>11.74048</c:v>
                      </c:pt>
                      <c:pt idx="757">
                        <c:v>11.755280000000001</c:v>
                      </c:pt>
                      <c:pt idx="758">
                        <c:v>11.77008</c:v>
                      </c:pt>
                      <c:pt idx="759">
                        <c:v>11.784879999999999</c:v>
                      </c:pt>
                      <c:pt idx="760">
                        <c:v>11.799670000000001</c:v>
                      </c:pt>
                      <c:pt idx="761">
                        <c:v>11.81447</c:v>
                      </c:pt>
                      <c:pt idx="762">
                        <c:v>11.829269999999999</c:v>
                      </c:pt>
                      <c:pt idx="763">
                        <c:v>11.84407</c:v>
                      </c:pt>
                      <c:pt idx="764">
                        <c:v>11.85886</c:v>
                      </c:pt>
                      <c:pt idx="765">
                        <c:v>11.873659999999999</c:v>
                      </c:pt>
                      <c:pt idx="766">
                        <c:v>11.888450000000001</c:v>
                      </c:pt>
                      <c:pt idx="767">
                        <c:v>11.90325</c:v>
                      </c:pt>
                      <c:pt idx="768">
                        <c:v>11.91804</c:v>
                      </c:pt>
                      <c:pt idx="769">
                        <c:v>11.932840000000001</c:v>
                      </c:pt>
                      <c:pt idx="770">
                        <c:v>11.94763</c:v>
                      </c:pt>
                      <c:pt idx="771">
                        <c:v>11.962429999999999</c:v>
                      </c:pt>
                      <c:pt idx="772">
                        <c:v>11.977220000000001</c:v>
                      </c:pt>
                      <c:pt idx="773">
                        <c:v>11.992010000000001</c:v>
                      </c:pt>
                      <c:pt idx="774">
                        <c:v>12.00681</c:v>
                      </c:pt>
                      <c:pt idx="775">
                        <c:v>12.021599999999999</c:v>
                      </c:pt>
                      <c:pt idx="776">
                        <c:v>12.036390000000001</c:v>
                      </c:pt>
                      <c:pt idx="777">
                        <c:v>12.05118</c:v>
                      </c:pt>
                      <c:pt idx="778">
                        <c:v>12.06597</c:v>
                      </c:pt>
                      <c:pt idx="779">
                        <c:v>12.08076</c:v>
                      </c:pt>
                      <c:pt idx="780">
                        <c:v>12.095549999999999</c:v>
                      </c:pt>
                      <c:pt idx="781">
                        <c:v>12.110340000000001</c:v>
                      </c:pt>
                      <c:pt idx="782">
                        <c:v>12.12513</c:v>
                      </c:pt>
                      <c:pt idx="783">
                        <c:v>12.13992</c:v>
                      </c:pt>
                      <c:pt idx="784">
                        <c:v>12.15471</c:v>
                      </c:pt>
                      <c:pt idx="785">
                        <c:v>12.169499999999999</c:v>
                      </c:pt>
                      <c:pt idx="786">
                        <c:v>12.184279999999999</c:v>
                      </c:pt>
                      <c:pt idx="787">
                        <c:v>12.199070000000001</c:v>
                      </c:pt>
                      <c:pt idx="788">
                        <c:v>12.21386</c:v>
                      </c:pt>
                      <c:pt idx="789">
                        <c:v>12.22864</c:v>
                      </c:pt>
                      <c:pt idx="790">
                        <c:v>12.24343</c:v>
                      </c:pt>
                      <c:pt idx="791">
                        <c:v>12.25821</c:v>
                      </c:pt>
                      <c:pt idx="792">
                        <c:v>12.273</c:v>
                      </c:pt>
                      <c:pt idx="793">
                        <c:v>12.287789999999999</c:v>
                      </c:pt>
                      <c:pt idx="794">
                        <c:v>12.302569999999999</c:v>
                      </c:pt>
                      <c:pt idx="795">
                        <c:v>12.317349999999999</c:v>
                      </c:pt>
                      <c:pt idx="796">
                        <c:v>12.332140000000001</c:v>
                      </c:pt>
                      <c:pt idx="797">
                        <c:v>12.346920000000001</c:v>
                      </c:pt>
                      <c:pt idx="798">
                        <c:v>12.361700000000001</c:v>
                      </c:pt>
                      <c:pt idx="799">
                        <c:v>12.376480000000001</c:v>
                      </c:pt>
                      <c:pt idx="800">
                        <c:v>12.39127</c:v>
                      </c:pt>
                      <c:pt idx="801">
                        <c:v>12.40605</c:v>
                      </c:pt>
                      <c:pt idx="802">
                        <c:v>12.42083</c:v>
                      </c:pt>
                      <c:pt idx="803">
                        <c:v>12.43561</c:v>
                      </c:pt>
                      <c:pt idx="804">
                        <c:v>12.450390000000001</c:v>
                      </c:pt>
                      <c:pt idx="805">
                        <c:v>12.465170000000001</c:v>
                      </c:pt>
                      <c:pt idx="806">
                        <c:v>12.479950000000001</c:v>
                      </c:pt>
                      <c:pt idx="807">
                        <c:v>12.494730000000001</c:v>
                      </c:pt>
                      <c:pt idx="808">
                        <c:v>12.509499999999999</c:v>
                      </c:pt>
                      <c:pt idx="809">
                        <c:v>12.524279999999999</c:v>
                      </c:pt>
                      <c:pt idx="810">
                        <c:v>12.539059999999999</c:v>
                      </c:pt>
                      <c:pt idx="811">
                        <c:v>12.553839999999999</c:v>
                      </c:pt>
                      <c:pt idx="812">
                        <c:v>12.56861</c:v>
                      </c:pt>
                      <c:pt idx="813">
                        <c:v>12.58339</c:v>
                      </c:pt>
                      <c:pt idx="814">
                        <c:v>12.59817</c:v>
                      </c:pt>
                      <c:pt idx="815">
                        <c:v>12.61294</c:v>
                      </c:pt>
                      <c:pt idx="816">
                        <c:v>12.62772</c:v>
                      </c:pt>
                      <c:pt idx="817">
                        <c:v>12.64249</c:v>
                      </c:pt>
                      <c:pt idx="818">
                        <c:v>12.65727</c:v>
                      </c:pt>
                      <c:pt idx="819">
                        <c:v>12.672040000000001</c:v>
                      </c:pt>
                      <c:pt idx="820">
                        <c:v>12.686809999999999</c:v>
                      </c:pt>
                      <c:pt idx="821">
                        <c:v>12.701589999999999</c:v>
                      </c:pt>
                      <c:pt idx="822">
                        <c:v>12.71636</c:v>
                      </c:pt>
                      <c:pt idx="823">
                        <c:v>12.73113</c:v>
                      </c:pt>
                      <c:pt idx="824">
                        <c:v>12.745900000000001</c:v>
                      </c:pt>
                      <c:pt idx="825">
                        <c:v>12.760669999999999</c:v>
                      </c:pt>
                      <c:pt idx="826">
                        <c:v>12.77544</c:v>
                      </c:pt>
                      <c:pt idx="827">
                        <c:v>12.79021</c:v>
                      </c:pt>
                      <c:pt idx="828">
                        <c:v>12.80499</c:v>
                      </c:pt>
                      <c:pt idx="829">
                        <c:v>12.819750000000001</c:v>
                      </c:pt>
                      <c:pt idx="830">
                        <c:v>12.834519999999999</c:v>
                      </c:pt>
                      <c:pt idx="831">
                        <c:v>12.84929</c:v>
                      </c:pt>
                      <c:pt idx="832">
                        <c:v>12.86406</c:v>
                      </c:pt>
                      <c:pt idx="833">
                        <c:v>12.878830000000001</c:v>
                      </c:pt>
                      <c:pt idx="834">
                        <c:v>12.89359</c:v>
                      </c:pt>
                      <c:pt idx="835">
                        <c:v>12.90836</c:v>
                      </c:pt>
                      <c:pt idx="836">
                        <c:v>12.92313</c:v>
                      </c:pt>
                      <c:pt idx="837">
                        <c:v>12.937889999999999</c:v>
                      </c:pt>
                      <c:pt idx="838">
                        <c:v>12.95266</c:v>
                      </c:pt>
                      <c:pt idx="839">
                        <c:v>12.96743</c:v>
                      </c:pt>
                      <c:pt idx="840">
                        <c:v>12.982189999999999</c:v>
                      </c:pt>
                      <c:pt idx="841">
                        <c:v>12.99695</c:v>
                      </c:pt>
                      <c:pt idx="842">
                        <c:v>13.01172</c:v>
                      </c:pt>
                      <c:pt idx="843">
                        <c:v>13.026479999999999</c:v>
                      </c:pt>
                      <c:pt idx="844">
                        <c:v>13.04124</c:v>
                      </c:pt>
                      <c:pt idx="845">
                        <c:v>13.056010000000001</c:v>
                      </c:pt>
                      <c:pt idx="846">
                        <c:v>13.07077</c:v>
                      </c:pt>
                      <c:pt idx="847">
                        <c:v>13.08553</c:v>
                      </c:pt>
                      <c:pt idx="848">
                        <c:v>13.100289999999999</c:v>
                      </c:pt>
                      <c:pt idx="849">
                        <c:v>13.11505</c:v>
                      </c:pt>
                      <c:pt idx="850">
                        <c:v>13.129810000000001</c:v>
                      </c:pt>
                      <c:pt idx="851">
                        <c:v>13.14457</c:v>
                      </c:pt>
                      <c:pt idx="852">
                        <c:v>13.159330000000001</c:v>
                      </c:pt>
                      <c:pt idx="853">
                        <c:v>13.17409</c:v>
                      </c:pt>
                      <c:pt idx="854">
                        <c:v>13.18885</c:v>
                      </c:pt>
                      <c:pt idx="855">
                        <c:v>13.203609999999999</c:v>
                      </c:pt>
                      <c:pt idx="856">
                        <c:v>13.21837</c:v>
                      </c:pt>
                      <c:pt idx="857">
                        <c:v>13.23312</c:v>
                      </c:pt>
                      <c:pt idx="858">
                        <c:v>13.24788</c:v>
                      </c:pt>
                      <c:pt idx="859">
                        <c:v>13.262639999999999</c:v>
                      </c:pt>
                      <c:pt idx="860">
                        <c:v>13.27739</c:v>
                      </c:pt>
                      <c:pt idx="861">
                        <c:v>13.292149999999999</c:v>
                      </c:pt>
                      <c:pt idx="862">
                        <c:v>13.306900000000001</c:v>
                      </c:pt>
                      <c:pt idx="863">
                        <c:v>13.32166</c:v>
                      </c:pt>
                      <c:pt idx="864">
                        <c:v>13.336410000000001</c:v>
                      </c:pt>
                      <c:pt idx="865">
                        <c:v>13.35116</c:v>
                      </c:pt>
                      <c:pt idx="866">
                        <c:v>13.365919999999999</c:v>
                      </c:pt>
                      <c:pt idx="867">
                        <c:v>13.38067</c:v>
                      </c:pt>
                      <c:pt idx="868">
                        <c:v>13.39542</c:v>
                      </c:pt>
                      <c:pt idx="869">
                        <c:v>13.410170000000001</c:v>
                      </c:pt>
                      <c:pt idx="870">
                        <c:v>13.42493</c:v>
                      </c:pt>
                      <c:pt idx="871">
                        <c:v>13.439679999999999</c:v>
                      </c:pt>
                      <c:pt idx="872">
                        <c:v>13.45443</c:v>
                      </c:pt>
                      <c:pt idx="873">
                        <c:v>13.46918</c:v>
                      </c:pt>
                      <c:pt idx="874">
                        <c:v>13.483930000000001</c:v>
                      </c:pt>
                      <c:pt idx="875">
                        <c:v>13.49868</c:v>
                      </c:pt>
                      <c:pt idx="876">
                        <c:v>13.51342</c:v>
                      </c:pt>
                      <c:pt idx="877">
                        <c:v>13.528169999999999</c:v>
                      </c:pt>
                      <c:pt idx="878">
                        <c:v>13.542920000000001</c:v>
                      </c:pt>
                      <c:pt idx="879">
                        <c:v>13.55767</c:v>
                      </c:pt>
                      <c:pt idx="880">
                        <c:v>13.572419999999999</c:v>
                      </c:pt>
                      <c:pt idx="881">
                        <c:v>13.587160000000001</c:v>
                      </c:pt>
                      <c:pt idx="882">
                        <c:v>13.60191</c:v>
                      </c:pt>
                      <c:pt idx="883">
                        <c:v>13.61665</c:v>
                      </c:pt>
                      <c:pt idx="884">
                        <c:v>13.631399999999999</c:v>
                      </c:pt>
                      <c:pt idx="885">
                        <c:v>13.646140000000001</c:v>
                      </c:pt>
                      <c:pt idx="886">
                        <c:v>13.66089</c:v>
                      </c:pt>
                      <c:pt idx="887">
                        <c:v>13.67563</c:v>
                      </c:pt>
                      <c:pt idx="888">
                        <c:v>13.69037</c:v>
                      </c:pt>
                      <c:pt idx="889">
                        <c:v>13.705120000000001</c:v>
                      </c:pt>
                      <c:pt idx="890">
                        <c:v>13.719860000000001</c:v>
                      </c:pt>
                      <c:pt idx="891">
                        <c:v>13.7346</c:v>
                      </c:pt>
                      <c:pt idx="892">
                        <c:v>13.74934</c:v>
                      </c:pt>
                      <c:pt idx="893">
                        <c:v>13.76408</c:v>
                      </c:pt>
                      <c:pt idx="894">
                        <c:v>13.77882</c:v>
                      </c:pt>
                      <c:pt idx="895">
                        <c:v>13.793559999999999</c:v>
                      </c:pt>
                      <c:pt idx="896">
                        <c:v>13.808299999999999</c:v>
                      </c:pt>
                      <c:pt idx="897">
                        <c:v>13.823040000000001</c:v>
                      </c:pt>
                      <c:pt idx="898">
                        <c:v>13.83778</c:v>
                      </c:pt>
                      <c:pt idx="899">
                        <c:v>13.85252</c:v>
                      </c:pt>
                      <c:pt idx="900">
                        <c:v>13.86726</c:v>
                      </c:pt>
                      <c:pt idx="901">
                        <c:v>13.88199</c:v>
                      </c:pt>
                      <c:pt idx="902">
                        <c:v>13.89673</c:v>
                      </c:pt>
                      <c:pt idx="903">
                        <c:v>13.91147</c:v>
                      </c:pt>
                      <c:pt idx="904">
                        <c:v>13.9262</c:v>
                      </c:pt>
                      <c:pt idx="905">
                        <c:v>13.940939999999999</c:v>
                      </c:pt>
                      <c:pt idx="906">
                        <c:v>13.95567</c:v>
                      </c:pt>
                      <c:pt idx="907">
                        <c:v>13.9704</c:v>
                      </c:pt>
                      <c:pt idx="908">
                        <c:v>13.985139999999999</c:v>
                      </c:pt>
                      <c:pt idx="909">
                        <c:v>13.99987</c:v>
                      </c:pt>
                      <c:pt idx="910">
                        <c:v>14.014609999999999</c:v>
                      </c:pt>
                      <c:pt idx="911">
                        <c:v>14.029339999999999</c:v>
                      </c:pt>
                      <c:pt idx="912">
                        <c:v>14.04407</c:v>
                      </c:pt>
                      <c:pt idx="913">
                        <c:v>14.0588</c:v>
                      </c:pt>
                      <c:pt idx="914">
                        <c:v>14.07353</c:v>
                      </c:pt>
                      <c:pt idx="915">
                        <c:v>14.08826</c:v>
                      </c:pt>
                      <c:pt idx="916">
                        <c:v>14.10299</c:v>
                      </c:pt>
                      <c:pt idx="917">
                        <c:v>14.11772</c:v>
                      </c:pt>
                      <c:pt idx="918">
                        <c:v>14.13245</c:v>
                      </c:pt>
                      <c:pt idx="919">
                        <c:v>14.147180000000001</c:v>
                      </c:pt>
                      <c:pt idx="920">
                        <c:v>14.161910000000001</c:v>
                      </c:pt>
                      <c:pt idx="921">
                        <c:v>14.176640000000001</c:v>
                      </c:pt>
                      <c:pt idx="922">
                        <c:v>14.19136</c:v>
                      </c:pt>
                      <c:pt idx="923">
                        <c:v>14.20609</c:v>
                      </c:pt>
                      <c:pt idx="924">
                        <c:v>14.22082</c:v>
                      </c:pt>
                      <c:pt idx="925">
                        <c:v>14.23554</c:v>
                      </c:pt>
                      <c:pt idx="926">
                        <c:v>14.25027</c:v>
                      </c:pt>
                      <c:pt idx="927">
                        <c:v>14.264989999999999</c:v>
                      </c:pt>
                      <c:pt idx="928">
                        <c:v>14.279719999999999</c:v>
                      </c:pt>
                      <c:pt idx="929">
                        <c:v>14.29444</c:v>
                      </c:pt>
                      <c:pt idx="930">
                        <c:v>14.30916</c:v>
                      </c:pt>
                      <c:pt idx="931">
                        <c:v>14.32389</c:v>
                      </c:pt>
                      <c:pt idx="932">
                        <c:v>14.338609999999999</c:v>
                      </c:pt>
                      <c:pt idx="933">
                        <c:v>14.35333</c:v>
                      </c:pt>
                      <c:pt idx="934">
                        <c:v>14.36805</c:v>
                      </c:pt>
                      <c:pt idx="935">
                        <c:v>14.382770000000001</c:v>
                      </c:pt>
                      <c:pt idx="936">
                        <c:v>14.397489999999999</c:v>
                      </c:pt>
                      <c:pt idx="937">
                        <c:v>14.41221</c:v>
                      </c:pt>
                      <c:pt idx="938">
                        <c:v>14.42693</c:v>
                      </c:pt>
                      <c:pt idx="939">
                        <c:v>14.441649999999999</c:v>
                      </c:pt>
                      <c:pt idx="940">
                        <c:v>14.45637</c:v>
                      </c:pt>
                      <c:pt idx="941">
                        <c:v>14.47109</c:v>
                      </c:pt>
                      <c:pt idx="942">
                        <c:v>14.485810000000001</c:v>
                      </c:pt>
                      <c:pt idx="943">
                        <c:v>14.50052</c:v>
                      </c:pt>
                      <c:pt idx="944">
                        <c:v>14.51524</c:v>
                      </c:pt>
                      <c:pt idx="945">
                        <c:v>14.529960000000001</c:v>
                      </c:pt>
                      <c:pt idx="946">
                        <c:v>14.54467</c:v>
                      </c:pt>
                      <c:pt idx="947">
                        <c:v>14.55939</c:v>
                      </c:pt>
                      <c:pt idx="948">
                        <c:v>14.5741</c:v>
                      </c:pt>
                      <c:pt idx="949">
                        <c:v>14.58882</c:v>
                      </c:pt>
                      <c:pt idx="950">
                        <c:v>14.603529999999999</c:v>
                      </c:pt>
                      <c:pt idx="951">
                        <c:v>14.61824</c:v>
                      </c:pt>
                      <c:pt idx="952">
                        <c:v>14.632960000000001</c:v>
                      </c:pt>
                      <c:pt idx="953">
                        <c:v>14.64767</c:v>
                      </c:pt>
                      <c:pt idx="954">
                        <c:v>14.662380000000001</c:v>
                      </c:pt>
                      <c:pt idx="955">
                        <c:v>14.67709</c:v>
                      </c:pt>
                      <c:pt idx="956">
                        <c:v>14.691800000000001</c:v>
                      </c:pt>
                      <c:pt idx="957">
                        <c:v>14.70651</c:v>
                      </c:pt>
                      <c:pt idx="958">
                        <c:v>14.721220000000001</c:v>
                      </c:pt>
                      <c:pt idx="959">
                        <c:v>14.73593</c:v>
                      </c:pt>
                      <c:pt idx="960">
                        <c:v>14.750640000000001</c:v>
                      </c:pt>
                      <c:pt idx="961">
                        <c:v>14.76535</c:v>
                      </c:pt>
                      <c:pt idx="962">
                        <c:v>14.780060000000001</c:v>
                      </c:pt>
                      <c:pt idx="963">
                        <c:v>14.79476</c:v>
                      </c:pt>
                      <c:pt idx="964">
                        <c:v>14.809469999999999</c:v>
                      </c:pt>
                      <c:pt idx="965">
                        <c:v>14.82418</c:v>
                      </c:pt>
                      <c:pt idx="966">
                        <c:v>14.83888</c:v>
                      </c:pt>
                      <c:pt idx="967">
                        <c:v>14.853590000000001</c:v>
                      </c:pt>
                      <c:pt idx="968">
                        <c:v>14.86829</c:v>
                      </c:pt>
                      <c:pt idx="969">
                        <c:v>14.882999999999999</c:v>
                      </c:pt>
                      <c:pt idx="970">
                        <c:v>14.8977</c:v>
                      </c:pt>
                      <c:pt idx="971">
                        <c:v>14.9124</c:v>
                      </c:pt>
                      <c:pt idx="972">
                        <c:v>14.927110000000001</c:v>
                      </c:pt>
                      <c:pt idx="973">
                        <c:v>14.94181</c:v>
                      </c:pt>
                      <c:pt idx="974">
                        <c:v>14.95651</c:v>
                      </c:pt>
                      <c:pt idx="975">
                        <c:v>14.971209999999999</c:v>
                      </c:pt>
                      <c:pt idx="976">
                        <c:v>14.985910000000001</c:v>
                      </c:pt>
                      <c:pt idx="977">
                        <c:v>15.00061</c:v>
                      </c:pt>
                      <c:pt idx="978">
                        <c:v>15.015309999999999</c:v>
                      </c:pt>
                      <c:pt idx="979">
                        <c:v>15.030010000000001</c:v>
                      </c:pt>
                      <c:pt idx="980">
                        <c:v>15.04471</c:v>
                      </c:pt>
                      <c:pt idx="981">
                        <c:v>15.05941</c:v>
                      </c:pt>
                      <c:pt idx="982">
                        <c:v>15.074109999999999</c:v>
                      </c:pt>
                      <c:pt idx="983">
                        <c:v>15.088800000000001</c:v>
                      </c:pt>
                      <c:pt idx="984">
                        <c:v>15.1035</c:v>
                      </c:pt>
                      <c:pt idx="985">
                        <c:v>15.1182</c:v>
                      </c:pt>
                      <c:pt idx="986">
                        <c:v>15.13289</c:v>
                      </c:pt>
                      <c:pt idx="987">
                        <c:v>15.147589999999999</c:v>
                      </c:pt>
                      <c:pt idx="988">
                        <c:v>15.162280000000001</c:v>
                      </c:pt>
                      <c:pt idx="989">
                        <c:v>15.176970000000001</c:v>
                      </c:pt>
                      <c:pt idx="990">
                        <c:v>15.19167</c:v>
                      </c:pt>
                      <c:pt idx="991">
                        <c:v>15.20636</c:v>
                      </c:pt>
                      <c:pt idx="992">
                        <c:v>15.22105</c:v>
                      </c:pt>
                      <c:pt idx="993">
                        <c:v>15.235749999999999</c:v>
                      </c:pt>
                      <c:pt idx="994">
                        <c:v>15.250439999999999</c:v>
                      </c:pt>
                      <c:pt idx="995">
                        <c:v>15.265129999999999</c:v>
                      </c:pt>
                      <c:pt idx="996">
                        <c:v>15.279820000000001</c:v>
                      </c:pt>
                      <c:pt idx="997">
                        <c:v>15.294510000000001</c:v>
                      </c:pt>
                      <c:pt idx="998">
                        <c:v>15.309200000000001</c:v>
                      </c:pt>
                      <c:pt idx="999">
                        <c:v>15.32389</c:v>
                      </c:pt>
                      <c:pt idx="1000">
                        <c:v>15.33858</c:v>
                      </c:pt>
                      <c:pt idx="1001">
                        <c:v>15.353260000000001</c:v>
                      </c:pt>
                      <c:pt idx="1002">
                        <c:v>15.36795</c:v>
                      </c:pt>
                      <c:pt idx="1003">
                        <c:v>15.38264</c:v>
                      </c:pt>
                      <c:pt idx="1004">
                        <c:v>15.397320000000001</c:v>
                      </c:pt>
                      <c:pt idx="1005">
                        <c:v>15.41201</c:v>
                      </c:pt>
                      <c:pt idx="1006">
                        <c:v>15.4267</c:v>
                      </c:pt>
                      <c:pt idx="1007">
                        <c:v>15.441380000000001</c:v>
                      </c:pt>
                      <c:pt idx="1008">
                        <c:v>15.456060000000001</c:v>
                      </c:pt>
                      <c:pt idx="1009">
                        <c:v>15.470750000000001</c:v>
                      </c:pt>
                      <c:pt idx="1010">
                        <c:v>15.485429999999999</c:v>
                      </c:pt>
                      <c:pt idx="1011">
                        <c:v>15.500120000000001</c:v>
                      </c:pt>
                      <c:pt idx="1012">
                        <c:v>15.514799999999999</c:v>
                      </c:pt>
                      <c:pt idx="1013">
                        <c:v>15.52948</c:v>
                      </c:pt>
                      <c:pt idx="1014">
                        <c:v>15.54416</c:v>
                      </c:pt>
                      <c:pt idx="1015">
                        <c:v>15.55884</c:v>
                      </c:pt>
                      <c:pt idx="1016">
                        <c:v>15.57352</c:v>
                      </c:pt>
                      <c:pt idx="1017">
                        <c:v>15.588200000000001</c:v>
                      </c:pt>
                      <c:pt idx="1018">
                        <c:v>15.602880000000001</c:v>
                      </c:pt>
                      <c:pt idx="1019">
                        <c:v>15.617559999999999</c:v>
                      </c:pt>
                      <c:pt idx="1020">
                        <c:v>15.632239999999999</c:v>
                      </c:pt>
                      <c:pt idx="1021">
                        <c:v>15.64691</c:v>
                      </c:pt>
                      <c:pt idx="1022">
                        <c:v>15.66159</c:v>
                      </c:pt>
                      <c:pt idx="1023">
                        <c:v>15.676270000000001</c:v>
                      </c:pt>
                      <c:pt idx="1024">
                        <c:v>15.690939999999999</c:v>
                      </c:pt>
                      <c:pt idx="1025">
                        <c:v>15.70562</c:v>
                      </c:pt>
                      <c:pt idx="1026">
                        <c:v>15.72029</c:v>
                      </c:pt>
                      <c:pt idx="1027">
                        <c:v>15.734970000000001</c:v>
                      </c:pt>
                      <c:pt idx="1028">
                        <c:v>15.749639999999999</c:v>
                      </c:pt>
                      <c:pt idx="1029">
                        <c:v>15.76432</c:v>
                      </c:pt>
                      <c:pt idx="1030">
                        <c:v>15.77899</c:v>
                      </c:pt>
                      <c:pt idx="1031">
                        <c:v>15.793659999999999</c:v>
                      </c:pt>
                      <c:pt idx="1032">
                        <c:v>15.80833</c:v>
                      </c:pt>
                      <c:pt idx="1033">
                        <c:v>15.823</c:v>
                      </c:pt>
                      <c:pt idx="1034">
                        <c:v>15.837669999999999</c:v>
                      </c:pt>
                      <c:pt idx="1035">
                        <c:v>15.85234</c:v>
                      </c:pt>
                      <c:pt idx="1036">
                        <c:v>15.867010000000001</c:v>
                      </c:pt>
                      <c:pt idx="1037">
                        <c:v>15.881679999999999</c:v>
                      </c:pt>
                      <c:pt idx="1038">
                        <c:v>15.89635</c:v>
                      </c:pt>
                      <c:pt idx="1039">
                        <c:v>15.911020000000001</c:v>
                      </c:pt>
                      <c:pt idx="1040">
                        <c:v>15.92568</c:v>
                      </c:pt>
                      <c:pt idx="1041">
                        <c:v>15.94035</c:v>
                      </c:pt>
                      <c:pt idx="1042">
                        <c:v>15.955019999999999</c:v>
                      </c:pt>
                      <c:pt idx="1043">
                        <c:v>15.96969</c:v>
                      </c:pt>
                      <c:pt idx="1044">
                        <c:v>15.984349999999999</c:v>
                      </c:pt>
                      <c:pt idx="1045">
                        <c:v>15.99902</c:v>
                      </c:pt>
                      <c:pt idx="1046">
                        <c:v>16.013680000000001</c:v>
                      </c:pt>
                      <c:pt idx="1047">
                        <c:v>16.02834</c:v>
                      </c:pt>
                      <c:pt idx="1048">
                        <c:v>16.042999999999999</c:v>
                      </c:pt>
                      <c:pt idx="1049">
                        <c:v>16.057670000000002</c:v>
                      </c:pt>
                      <c:pt idx="1050">
                        <c:v>16.072330000000001</c:v>
                      </c:pt>
                      <c:pt idx="1051">
                        <c:v>16.08699</c:v>
                      </c:pt>
                      <c:pt idx="1052">
                        <c:v>16.101649999999999</c:v>
                      </c:pt>
                      <c:pt idx="1053">
                        <c:v>16.116309999999999</c:v>
                      </c:pt>
                      <c:pt idx="1054">
                        <c:v>16.130970000000001</c:v>
                      </c:pt>
                      <c:pt idx="1055">
                        <c:v>16.145630000000001</c:v>
                      </c:pt>
                      <c:pt idx="1056">
                        <c:v>16.16029</c:v>
                      </c:pt>
                      <c:pt idx="1057">
                        <c:v>16.174949999999999</c:v>
                      </c:pt>
                      <c:pt idx="1058">
                        <c:v>16.189609999999998</c:v>
                      </c:pt>
                      <c:pt idx="1059">
                        <c:v>16.204270000000001</c:v>
                      </c:pt>
                      <c:pt idx="1060">
                        <c:v>16.200089999999999</c:v>
                      </c:pt>
                      <c:pt idx="1061">
                        <c:v>16.290089999999999</c:v>
                      </c:pt>
                      <c:pt idx="1062">
                        <c:v>16.411490000000001</c:v>
                      </c:pt>
                      <c:pt idx="1063">
                        <c:v>16.501480000000001</c:v>
                      </c:pt>
                      <c:pt idx="1064">
                        <c:v>16.49729</c:v>
                      </c:pt>
                      <c:pt idx="1065">
                        <c:v>16.511939999999999</c:v>
                      </c:pt>
                      <c:pt idx="1066">
                        <c:v>16.526579999999999</c:v>
                      </c:pt>
                      <c:pt idx="1067">
                        <c:v>16.541229999999999</c:v>
                      </c:pt>
                      <c:pt idx="1068">
                        <c:v>16.555869999999999</c:v>
                      </c:pt>
                      <c:pt idx="1069">
                        <c:v>16.570509999999999</c:v>
                      </c:pt>
                      <c:pt idx="1070">
                        <c:v>16.585159999999998</c:v>
                      </c:pt>
                      <c:pt idx="1071">
                        <c:v>16.599799999999998</c:v>
                      </c:pt>
                      <c:pt idx="1072">
                        <c:v>16.614439999999998</c:v>
                      </c:pt>
                      <c:pt idx="1073">
                        <c:v>16.629079999999998</c:v>
                      </c:pt>
                      <c:pt idx="1074">
                        <c:v>16.643719999999998</c:v>
                      </c:pt>
                      <c:pt idx="1075">
                        <c:v>16.658359999999998</c:v>
                      </c:pt>
                      <c:pt idx="1076">
                        <c:v>16.672999999999998</c:v>
                      </c:pt>
                      <c:pt idx="1077">
                        <c:v>16.687639999999998</c:v>
                      </c:pt>
                      <c:pt idx="1078">
                        <c:v>16.702279999999998</c:v>
                      </c:pt>
                      <c:pt idx="1079">
                        <c:v>16.716919999999998</c:v>
                      </c:pt>
                      <c:pt idx="1080">
                        <c:v>16.731560000000002</c:v>
                      </c:pt>
                      <c:pt idx="1081">
                        <c:v>16.746189999999999</c:v>
                      </c:pt>
                      <c:pt idx="1082">
                        <c:v>16.760829999999999</c:v>
                      </c:pt>
                      <c:pt idx="1083">
                        <c:v>16.775459999999999</c:v>
                      </c:pt>
                      <c:pt idx="1084">
                        <c:v>16.790099999999999</c:v>
                      </c:pt>
                      <c:pt idx="1085">
                        <c:v>16.804729999999999</c:v>
                      </c:pt>
                      <c:pt idx="1086">
                        <c:v>16.819369999999999</c:v>
                      </c:pt>
                      <c:pt idx="1087">
                        <c:v>16.834</c:v>
                      </c:pt>
                      <c:pt idx="1088">
                        <c:v>16.84863</c:v>
                      </c:pt>
                      <c:pt idx="1089">
                        <c:v>16.86326</c:v>
                      </c:pt>
                      <c:pt idx="1090">
                        <c:v>16.8779</c:v>
                      </c:pt>
                      <c:pt idx="1091">
                        <c:v>16.892530000000001</c:v>
                      </c:pt>
                      <c:pt idx="1092">
                        <c:v>16.907160000000001</c:v>
                      </c:pt>
                      <c:pt idx="1093">
                        <c:v>16.921790000000001</c:v>
                      </c:pt>
                      <c:pt idx="1094">
                        <c:v>16.936419999999998</c:v>
                      </c:pt>
                      <c:pt idx="1095">
                        <c:v>16.951039999999999</c:v>
                      </c:pt>
                      <c:pt idx="1096">
                        <c:v>16.965669999999999</c:v>
                      </c:pt>
                      <c:pt idx="1097">
                        <c:v>16.9803</c:v>
                      </c:pt>
                      <c:pt idx="1098">
                        <c:v>16.99493</c:v>
                      </c:pt>
                      <c:pt idx="1099">
                        <c:v>17.009550000000001</c:v>
                      </c:pt>
                      <c:pt idx="1100">
                        <c:v>17.024180000000001</c:v>
                      </c:pt>
                      <c:pt idx="1101">
                        <c:v>17.038810000000002</c:v>
                      </c:pt>
                      <c:pt idx="1102">
                        <c:v>17.053429999999999</c:v>
                      </c:pt>
                      <c:pt idx="1103">
                        <c:v>17.068049999999999</c:v>
                      </c:pt>
                      <c:pt idx="1104">
                        <c:v>17.08268</c:v>
                      </c:pt>
                      <c:pt idx="1105">
                        <c:v>17.097300000000001</c:v>
                      </c:pt>
                      <c:pt idx="1106">
                        <c:v>17.111920000000001</c:v>
                      </c:pt>
                      <c:pt idx="1107">
                        <c:v>17.126539999999999</c:v>
                      </c:pt>
                      <c:pt idx="1108">
                        <c:v>17.141169999999999</c:v>
                      </c:pt>
                      <c:pt idx="1109">
                        <c:v>17.15579</c:v>
                      </c:pt>
                      <c:pt idx="1110">
                        <c:v>17.17041</c:v>
                      </c:pt>
                      <c:pt idx="1111">
                        <c:v>17.185030000000001</c:v>
                      </c:pt>
                      <c:pt idx="1112">
                        <c:v>17.199649999999998</c:v>
                      </c:pt>
                      <c:pt idx="1113">
                        <c:v>17.214259999999999</c:v>
                      </c:pt>
                      <c:pt idx="1114">
                        <c:v>17.22888</c:v>
                      </c:pt>
                      <c:pt idx="1115">
                        <c:v>17.243500000000001</c:v>
                      </c:pt>
                      <c:pt idx="1116">
                        <c:v>17.258120000000002</c:v>
                      </c:pt>
                      <c:pt idx="1117">
                        <c:v>17.272729999999999</c:v>
                      </c:pt>
                      <c:pt idx="1118">
                        <c:v>17.28735</c:v>
                      </c:pt>
                      <c:pt idx="1119">
                        <c:v>17.301960000000001</c:v>
                      </c:pt>
                      <c:pt idx="1120">
                        <c:v>17.316579999999998</c:v>
                      </c:pt>
                      <c:pt idx="1121">
                        <c:v>17.331189999999999</c:v>
                      </c:pt>
                      <c:pt idx="1122">
                        <c:v>17.345800000000001</c:v>
                      </c:pt>
                      <c:pt idx="1123">
                        <c:v>17.360410000000002</c:v>
                      </c:pt>
                      <c:pt idx="1124">
                        <c:v>17.375029999999999</c:v>
                      </c:pt>
                      <c:pt idx="1125">
                        <c:v>17.38964</c:v>
                      </c:pt>
                      <c:pt idx="1126">
                        <c:v>17.404250000000001</c:v>
                      </c:pt>
                      <c:pt idx="1127">
                        <c:v>17.418859999999999</c:v>
                      </c:pt>
                      <c:pt idx="1128">
                        <c:v>17.43347</c:v>
                      </c:pt>
                      <c:pt idx="1129">
                        <c:v>17.448080000000001</c:v>
                      </c:pt>
                      <c:pt idx="1130">
                        <c:v>17.462689999999998</c:v>
                      </c:pt>
                      <c:pt idx="1131">
                        <c:v>17.47729</c:v>
                      </c:pt>
                    </c:numCache>
                  </c:numRef>
                </c:xVal>
                <c:yVal>
                  <c:numRef>
                    <c:extLst xmlns:c15="http://schemas.microsoft.com/office/drawing/2012/chart">
                      <c:ext xmlns:c15="http://schemas.microsoft.com/office/drawing/2012/chart" uri="{02D57815-91ED-43cb-92C2-25804820EDAC}">
                        <c15:formulaRef>
                          <c15:sqref>CB_20C!$W$2:$W$1133</c15:sqref>
                        </c15:formulaRef>
                      </c:ext>
                    </c:extLst>
                    <c:numCache>
                      <c:formatCode>General</c:formatCode>
                      <c:ptCount val="1132"/>
                      <c:pt idx="0">
                        <c:v>4.6333700000000002</c:v>
                      </c:pt>
                      <c:pt idx="1">
                        <c:v>5.44604</c:v>
                      </c:pt>
                      <c:pt idx="2">
                        <c:v>5.8433799999999998</c:v>
                      </c:pt>
                      <c:pt idx="3">
                        <c:v>5.9948600000000001</c:v>
                      </c:pt>
                      <c:pt idx="4">
                        <c:v>6.0104899999999999</c:v>
                      </c:pt>
                      <c:pt idx="5">
                        <c:v>5.99404</c:v>
                      </c:pt>
                      <c:pt idx="6">
                        <c:v>5.9974299999999996</c:v>
                      </c:pt>
                      <c:pt idx="7">
                        <c:v>5.9466799999999997</c:v>
                      </c:pt>
                      <c:pt idx="8">
                        <c:v>5.8771699999999996</c:v>
                      </c:pt>
                      <c:pt idx="9">
                        <c:v>5.85968</c:v>
                      </c:pt>
                      <c:pt idx="10">
                        <c:v>5.8331</c:v>
                      </c:pt>
                      <c:pt idx="11">
                        <c:v>5.7479899999999997</c:v>
                      </c:pt>
                      <c:pt idx="12">
                        <c:v>5.7187700000000001</c:v>
                      </c:pt>
                      <c:pt idx="13">
                        <c:v>5.7764699999999998</c:v>
                      </c:pt>
                      <c:pt idx="14">
                        <c:v>5.7761899999999997</c:v>
                      </c:pt>
                      <c:pt idx="15">
                        <c:v>5.7399399999999998</c:v>
                      </c:pt>
                      <c:pt idx="16">
                        <c:v>5.7598200000000004</c:v>
                      </c:pt>
                      <c:pt idx="17">
                        <c:v>5.7609300000000001</c:v>
                      </c:pt>
                      <c:pt idx="18">
                        <c:v>5.7380399999999998</c:v>
                      </c:pt>
                      <c:pt idx="19">
                        <c:v>5.7605399999999998</c:v>
                      </c:pt>
                      <c:pt idx="20">
                        <c:v>5.8299099999999999</c:v>
                      </c:pt>
                      <c:pt idx="21">
                        <c:v>5.8224900000000002</c:v>
                      </c:pt>
                      <c:pt idx="22">
                        <c:v>5.7756400000000001</c:v>
                      </c:pt>
                      <c:pt idx="23">
                        <c:v>5.8292200000000003</c:v>
                      </c:pt>
                      <c:pt idx="24">
                        <c:v>5.9335699999999996</c:v>
                      </c:pt>
                      <c:pt idx="25">
                        <c:v>5.9576399999999996</c:v>
                      </c:pt>
                      <c:pt idx="26">
                        <c:v>5.8662999999999998</c:v>
                      </c:pt>
                      <c:pt idx="27">
                        <c:v>5.8832399999999998</c:v>
                      </c:pt>
                      <c:pt idx="28">
                        <c:v>5.9744099999999998</c:v>
                      </c:pt>
                      <c:pt idx="29">
                        <c:v>6.0376200000000004</c:v>
                      </c:pt>
                      <c:pt idx="30">
                        <c:v>6.0706600000000002</c:v>
                      </c:pt>
                      <c:pt idx="31">
                        <c:v>6.1243800000000004</c:v>
                      </c:pt>
                      <c:pt idx="32">
                        <c:v>6.1622599999999998</c:v>
                      </c:pt>
                      <c:pt idx="33">
                        <c:v>6.1804100000000002</c:v>
                      </c:pt>
                      <c:pt idx="34">
                        <c:v>6.2306600000000003</c:v>
                      </c:pt>
                      <c:pt idx="35">
                        <c:v>6.3008499999999996</c:v>
                      </c:pt>
                      <c:pt idx="36">
                        <c:v>6.3444799999999999</c:v>
                      </c:pt>
                      <c:pt idx="37">
                        <c:v>6.3545800000000003</c:v>
                      </c:pt>
                      <c:pt idx="38">
                        <c:v>6.3722599999999998</c:v>
                      </c:pt>
                      <c:pt idx="39">
                        <c:v>6.4532499999999997</c:v>
                      </c:pt>
                      <c:pt idx="40">
                        <c:v>6.5720000000000001</c:v>
                      </c:pt>
                      <c:pt idx="41">
                        <c:v>6.67685</c:v>
                      </c:pt>
                      <c:pt idx="42">
                        <c:v>6.75054</c:v>
                      </c:pt>
                      <c:pt idx="43">
                        <c:v>6.8255800000000004</c:v>
                      </c:pt>
                      <c:pt idx="44">
                        <c:v>6.9246100000000004</c:v>
                      </c:pt>
                      <c:pt idx="45">
                        <c:v>7.0583299999999998</c:v>
                      </c:pt>
                      <c:pt idx="46">
                        <c:v>7.1897399999999996</c:v>
                      </c:pt>
                      <c:pt idx="47">
                        <c:v>7.2953400000000004</c:v>
                      </c:pt>
                      <c:pt idx="48">
                        <c:v>7.3885300000000003</c:v>
                      </c:pt>
                      <c:pt idx="49">
                        <c:v>7.4714499999999999</c:v>
                      </c:pt>
                      <c:pt idx="50">
                        <c:v>7.5681399999999996</c:v>
                      </c:pt>
                      <c:pt idx="51">
                        <c:v>7.71469</c:v>
                      </c:pt>
                      <c:pt idx="52">
                        <c:v>7.9345100000000004</c:v>
                      </c:pt>
                      <c:pt idx="53">
                        <c:v>8.1518800000000002</c:v>
                      </c:pt>
                      <c:pt idx="54">
                        <c:v>8.3167399999999994</c:v>
                      </c:pt>
                      <c:pt idx="55">
                        <c:v>8.5150600000000001</c:v>
                      </c:pt>
                      <c:pt idx="56">
                        <c:v>8.8011900000000001</c:v>
                      </c:pt>
                      <c:pt idx="57">
                        <c:v>9.1334700000000009</c:v>
                      </c:pt>
                      <c:pt idx="58">
                        <c:v>9.3619000000000003</c:v>
                      </c:pt>
                      <c:pt idx="59">
                        <c:v>9.5684199999999997</c:v>
                      </c:pt>
                      <c:pt idx="60">
                        <c:v>9.7954500000000007</c:v>
                      </c:pt>
                      <c:pt idx="61">
                        <c:v>10.14067</c:v>
                      </c:pt>
                      <c:pt idx="62">
                        <c:v>10.463800000000001</c:v>
                      </c:pt>
                      <c:pt idx="63">
                        <c:v>10.8</c:v>
                      </c:pt>
                      <c:pt idx="64">
                        <c:v>11.224220000000001</c:v>
                      </c:pt>
                      <c:pt idx="65">
                        <c:v>11.773669999999999</c:v>
                      </c:pt>
                      <c:pt idx="66">
                        <c:v>12.324719999999999</c:v>
                      </c:pt>
                      <c:pt idx="67">
                        <c:v>12.720800000000001</c:v>
                      </c:pt>
                      <c:pt idx="68">
                        <c:v>13.00361</c:v>
                      </c:pt>
                      <c:pt idx="69">
                        <c:v>13.180350000000001</c:v>
                      </c:pt>
                      <c:pt idx="70">
                        <c:v>13.350680000000001</c:v>
                      </c:pt>
                      <c:pt idx="71">
                        <c:v>13.41592</c:v>
                      </c:pt>
                      <c:pt idx="72">
                        <c:v>13.151999999999999</c:v>
                      </c:pt>
                      <c:pt idx="73">
                        <c:v>12.45374</c:v>
                      </c:pt>
                      <c:pt idx="74">
                        <c:v>11.42489</c:v>
                      </c:pt>
                      <c:pt idx="75">
                        <c:v>10.160629999999999</c:v>
                      </c:pt>
                      <c:pt idx="76">
                        <c:v>8.6951499999999999</c:v>
                      </c:pt>
                      <c:pt idx="77">
                        <c:v>7.1227099999999997</c:v>
                      </c:pt>
                      <c:pt idx="78">
                        <c:v>5.62418</c:v>
                      </c:pt>
                      <c:pt idx="79">
                        <c:v>4.3189299999999999</c:v>
                      </c:pt>
                      <c:pt idx="80">
                        <c:v>3.29711</c:v>
                      </c:pt>
                      <c:pt idx="81">
                        <c:v>2.5311400000000002</c:v>
                      </c:pt>
                      <c:pt idx="82">
                        <c:v>1.96621</c:v>
                      </c:pt>
                      <c:pt idx="83">
                        <c:v>1.5845800000000001</c:v>
                      </c:pt>
                      <c:pt idx="84">
                        <c:v>1.30759</c:v>
                      </c:pt>
                      <c:pt idx="85">
                        <c:v>1.1091</c:v>
                      </c:pt>
                      <c:pt idx="86">
                        <c:v>0.94450999999999996</c:v>
                      </c:pt>
                      <c:pt idx="87">
                        <c:v>0.82057999999999998</c:v>
                      </c:pt>
                      <c:pt idx="88">
                        <c:v>0.70218000000000003</c:v>
                      </c:pt>
                      <c:pt idx="89">
                        <c:v>0.61577000000000004</c:v>
                      </c:pt>
                      <c:pt idx="90">
                        <c:v>0.55195000000000005</c:v>
                      </c:pt>
                      <c:pt idx="91">
                        <c:v>0.50117</c:v>
                      </c:pt>
                      <c:pt idx="92">
                        <c:v>0.45927000000000001</c:v>
                      </c:pt>
                      <c:pt idx="93">
                        <c:v>0.42681999999999998</c:v>
                      </c:pt>
                      <c:pt idx="94">
                        <c:v>0.39877000000000001</c:v>
                      </c:pt>
                      <c:pt idx="95">
                        <c:v>0.37524000000000002</c:v>
                      </c:pt>
                      <c:pt idx="96">
                        <c:v>0.35341</c:v>
                      </c:pt>
                      <c:pt idx="97">
                        <c:v>0.32778000000000002</c:v>
                      </c:pt>
                      <c:pt idx="98">
                        <c:v>0.30363000000000001</c:v>
                      </c:pt>
                      <c:pt idx="99">
                        <c:v>0.29109000000000002</c:v>
                      </c:pt>
                      <c:pt idx="100">
                        <c:v>0.28316999999999998</c:v>
                      </c:pt>
                      <c:pt idx="101">
                        <c:v>0.28114</c:v>
                      </c:pt>
                      <c:pt idx="102">
                        <c:v>0.27432000000000001</c:v>
                      </c:pt>
                      <c:pt idx="103">
                        <c:v>0.26286999999999999</c:v>
                      </c:pt>
                      <c:pt idx="104">
                        <c:v>0.25729999999999997</c:v>
                      </c:pt>
                      <c:pt idx="105">
                        <c:v>0.24193999999999999</c:v>
                      </c:pt>
                      <c:pt idx="106">
                        <c:v>0.21909000000000001</c:v>
                      </c:pt>
                      <c:pt idx="107">
                        <c:v>0.20483999999999999</c:v>
                      </c:pt>
                      <c:pt idx="108">
                        <c:v>0.20204</c:v>
                      </c:pt>
                      <c:pt idx="109">
                        <c:v>0.19524</c:v>
                      </c:pt>
                      <c:pt idx="110">
                        <c:v>0.18565000000000001</c:v>
                      </c:pt>
                      <c:pt idx="111">
                        <c:v>0.18017</c:v>
                      </c:pt>
                      <c:pt idx="112">
                        <c:v>0.17333000000000001</c:v>
                      </c:pt>
                      <c:pt idx="113">
                        <c:v>0.17949999999999999</c:v>
                      </c:pt>
                      <c:pt idx="114">
                        <c:v>0.18031</c:v>
                      </c:pt>
                      <c:pt idx="115">
                        <c:v>0.17066000000000001</c:v>
                      </c:pt>
                      <c:pt idx="116">
                        <c:v>0.16197</c:v>
                      </c:pt>
                      <c:pt idx="117">
                        <c:v>0.16316</c:v>
                      </c:pt>
                      <c:pt idx="118">
                        <c:v>0.16589999999999999</c:v>
                      </c:pt>
                      <c:pt idx="119">
                        <c:v>0.16644</c:v>
                      </c:pt>
                      <c:pt idx="120">
                        <c:v>0.17171</c:v>
                      </c:pt>
                      <c:pt idx="121">
                        <c:v>0.17454</c:v>
                      </c:pt>
                      <c:pt idx="122">
                        <c:v>0.16284999999999999</c:v>
                      </c:pt>
                      <c:pt idx="123">
                        <c:v>0.14727999999999999</c:v>
                      </c:pt>
                      <c:pt idx="124">
                        <c:v>0.14784</c:v>
                      </c:pt>
                      <c:pt idx="125">
                        <c:v>0.14874999999999999</c:v>
                      </c:pt>
                      <c:pt idx="126">
                        <c:v>0.14180999999999999</c:v>
                      </c:pt>
                      <c:pt idx="127">
                        <c:v>0.12906999999999999</c:v>
                      </c:pt>
                      <c:pt idx="128">
                        <c:v>0.14008999999999999</c:v>
                      </c:pt>
                      <c:pt idx="129">
                        <c:v>0.15855</c:v>
                      </c:pt>
                      <c:pt idx="130">
                        <c:v>0.17193</c:v>
                      </c:pt>
                      <c:pt idx="131">
                        <c:v>0.16233</c:v>
                      </c:pt>
                      <c:pt idx="132">
                        <c:v>0.15909000000000001</c:v>
                      </c:pt>
                      <c:pt idx="133">
                        <c:v>0.15887999999999999</c:v>
                      </c:pt>
                      <c:pt idx="134">
                        <c:v>0.15456</c:v>
                      </c:pt>
                      <c:pt idx="135">
                        <c:v>0.14543</c:v>
                      </c:pt>
                      <c:pt idx="136">
                        <c:v>0.14828</c:v>
                      </c:pt>
                      <c:pt idx="137">
                        <c:v>0.15814</c:v>
                      </c:pt>
                      <c:pt idx="138">
                        <c:v>0.16037999999999999</c:v>
                      </c:pt>
                      <c:pt idx="139">
                        <c:v>0.15051999999999999</c:v>
                      </c:pt>
                      <c:pt idx="140">
                        <c:v>0.14385000000000001</c:v>
                      </c:pt>
                      <c:pt idx="141">
                        <c:v>0.14641000000000001</c:v>
                      </c:pt>
                      <c:pt idx="142">
                        <c:v>0.15156</c:v>
                      </c:pt>
                      <c:pt idx="143">
                        <c:v>0.14701</c:v>
                      </c:pt>
                      <c:pt idx="144">
                        <c:v>0.14294999999999999</c:v>
                      </c:pt>
                      <c:pt idx="145">
                        <c:v>0.15581999999999999</c:v>
                      </c:pt>
                      <c:pt idx="146">
                        <c:v>0.17412</c:v>
                      </c:pt>
                      <c:pt idx="147">
                        <c:v>0.17929999999999999</c:v>
                      </c:pt>
                      <c:pt idx="148">
                        <c:v>0.16678000000000001</c:v>
                      </c:pt>
                      <c:pt idx="149">
                        <c:v>0.15767</c:v>
                      </c:pt>
                      <c:pt idx="150">
                        <c:v>0.15218999999999999</c:v>
                      </c:pt>
                      <c:pt idx="151">
                        <c:v>0.16819999999999999</c:v>
                      </c:pt>
                      <c:pt idx="152">
                        <c:v>0.17817</c:v>
                      </c:pt>
                      <c:pt idx="153">
                        <c:v>0.17573</c:v>
                      </c:pt>
                      <c:pt idx="154">
                        <c:v>0.17025999999999999</c:v>
                      </c:pt>
                      <c:pt idx="155">
                        <c:v>0.19128999999999999</c:v>
                      </c:pt>
                      <c:pt idx="156">
                        <c:v>0.20607</c:v>
                      </c:pt>
                      <c:pt idx="157">
                        <c:v>0.19844000000000001</c:v>
                      </c:pt>
                      <c:pt idx="158">
                        <c:v>0.17935000000000001</c:v>
                      </c:pt>
                      <c:pt idx="159">
                        <c:v>0.17355999999999999</c:v>
                      </c:pt>
                      <c:pt idx="160">
                        <c:v>0.18285999999999999</c:v>
                      </c:pt>
                      <c:pt idx="161">
                        <c:v>0.19553000000000001</c:v>
                      </c:pt>
                      <c:pt idx="162">
                        <c:v>0.20408000000000001</c:v>
                      </c:pt>
                      <c:pt idx="163">
                        <c:v>0.20788000000000001</c:v>
                      </c:pt>
                      <c:pt idx="164">
                        <c:v>0.20996999999999999</c:v>
                      </c:pt>
                      <c:pt idx="165">
                        <c:v>0.20874999999999999</c:v>
                      </c:pt>
                      <c:pt idx="166">
                        <c:v>0.20412</c:v>
                      </c:pt>
                      <c:pt idx="167">
                        <c:v>0.19899</c:v>
                      </c:pt>
                      <c:pt idx="168">
                        <c:v>0.20343</c:v>
                      </c:pt>
                      <c:pt idx="169">
                        <c:v>0.20866000000000001</c:v>
                      </c:pt>
                      <c:pt idx="170">
                        <c:v>0.21017</c:v>
                      </c:pt>
                      <c:pt idx="171">
                        <c:v>0.21981999999999999</c:v>
                      </c:pt>
                      <c:pt idx="172">
                        <c:v>0.22755</c:v>
                      </c:pt>
                      <c:pt idx="173">
                        <c:v>0.21325</c:v>
                      </c:pt>
                      <c:pt idx="174">
                        <c:v>0.19192000000000001</c:v>
                      </c:pt>
                      <c:pt idx="175">
                        <c:v>0.19286</c:v>
                      </c:pt>
                      <c:pt idx="176">
                        <c:v>0.20266000000000001</c:v>
                      </c:pt>
                      <c:pt idx="177">
                        <c:v>0.20272000000000001</c:v>
                      </c:pt>
                      <c:pt idx="178">
                        <c:v>0.20671999999999999</c:v>
                      </c:pt>
                      <c:pt idx="179">
                        <c:v>0.21767</c:v>
                      </c:pt>
                      <c:pt idx="180">
                        <c:v>0.22108</c:v>
                      </c:pt>
                      <c:pt idx="181">
                        <c:v>0.21579999999999999</c:v>
                      </c:pt>
                      <c:pt idx="182">
                        <c:v>0.21537000000000001</c:v>
                      </c:pt>
                      <c:pt idx="183">
                        <c:v>0.21656</c:v>
                      </c:pt>
                      <c:pt idx="184">
                        <c:v>0.21312999999999999</c:v>
                      </c:pt>
                      <c:pt idx="185">
                        <c:v>0.21457000000000001</c:v>
                      </c:pt>
                      <c:pt idx="186">
                        <c:v>0.22672</c:v>
                      </c:pt>
                      <c:pt idx="187">
                        <c:v>0.24063000000000001</c:v>
                      </c:pt>
                      <c:pt idx="188">
                        <c:v>0.25018000000000001</c:v>
                      </c:pt>
                      <c:pt idx="189">
                        <c:v>0.25817000000000001</c:v>
                      </c:pt>
                      <c:pt idx="190">
                        <c:v>0.25986999999999999</c:v>
                      </c:pt>
                      <c:pt idx="191">
                        <c:v>0.25962000000000002</c:v>
                      </c:pt>
                      <c:pt idx="192">
                        <c:v>0.25507000000000002</c:v>
                      </c:pt>
                      <c:pt idx="193">
                        <c:v>0.25885999999999998</c:v>
                      </c:pt>
                      <c:pt idx="194">
                        <c:v>0.26008999999999999</c:v>
                      </c:pt>
                      <c:pt idx="195">
                        <c:v>0.25605</c:v>
                      </c:pt>
                      <c:pt idx="196">
                        <c:v>0.26052999999999998</c:v>
                      </c:pt>
                      <c:pt idx="197">
                        <c:v>0.26967999999999998</c:v>
                      </c:pt>
                      <c:pt idx="198">
                        <c:v>0.26840000000000003</c:v>
                      </c:pt>
                      <c:pt idx="199">
                        <c:v>0.25692999999999999</c:v>
                      </c:pt>
                      <c:pt idx="200">
                        <c:v>0.25985000000000003</c:v>
                      </c:pt>
                      <c:pt idx="201">
                        <c:v>0.26690000000000003</c:v>
                      </c:pt>
                      <c:pt idx="202">
                        <c:v>0.27890999999999999</c:v>
                      </c:pt>
                      <c:pt idx="203">
                        <c:v>0.29326999999999998</c:v>
                      </c:pt>
                      <c:pt idx="204">
                        <c:v>0.30038999999999999</c:v>
                      </c:pt>
                      <c:pt idx="205">
                        <c:v>0.30109000000000002</c:v>
                      </c:pt>
                      <c:pt idx="206">
                        <c:v>0.30995</c:v>
                      </c:pt>
                      <c:pt idx="207">
                        <c:v>0.32874999999999999</c:v>
                      </c:pt>
                      <c:pt idx="208">
                        <c:v>0.34398000000000001</c:v>
                      </c:pt>
                      <c:pt idx="209">
                        <c:v>0.34934999999999999</c:v>
                      </c:pt>
                      <c:pt idx="210">
                        <c:v>0.35582000000000003</c:v>
                      </c:pt>
                      <c:pt idx="211">
                        <c:v>0.35394999999999999</c:v>
                      </c:pt>
                      <c:pt idx="212">
                        <c:v>0.34721999999999997</c:v>
                      </c:pt>
                      <c:pt idx="213">
                        <c:v>0.35385</c:v>
                      </c:pt>
                      <c:pt idx="214">
                        <c:v>0.36941000000000002</c:v>
                      </c:pt>
                      <c:pt idx="215">
                        <c:v>0.35565999999999998</c:v>
                      </c:pt>
                      <c:pt idx="216">
                        <c:v>0.33413999999999999</c:v>
                      </c:pt>
                      <c:pt idx="217">
                        <c:v>0.33987000000000001</c:v>
                      </c:pt>
                      <c:pt idx="218">
                        <c:v>0.36492000000000002</c:v>
                      </c:pt>
                      <c:pt idx="219">
                        <c:v>0.37785000000000002</c:v>
                      </c:pt>
                      <c:pt idx="220">
                        <c:v>0.38946999999999998</c:v>
                      </c:pt>
                      <c:pt idx="221">
                        <c:v>0.39798</c:v>
                      </c:pt>
                      <c:pt idx="222">
                        <c:v>0.39695999999999998</c:v>
                      </c:pt>
                      <c:pt idx="223">
                        <c:v>0.39378999999999997</c:v>
                      </c:pt>
                      <c:pt idx="224">
                        <c:v>0.40237000000000001</c:v>
                      </c:pt>
                      <c:pt idx="225">
                        <c:v>0.41522999999999999</c:v>
                      </c:pt>
                      <c:pt idx="226">
                        <c:v>0.42720000000000002</c:v>
                      </c:pt>
                      <c:pt idx="227">
                        <c:v>0.44569999999999999</c:v>
                      </c:pt>
                      <c:pt idx="228">
                        <c:v>0.45656000000000002</c:v>
                      </c:pt>
                      <c:pt idx="229">
                        <c:v>0.44858999999999999</c:v>
                      </c:pt>
                      <c:pt idx="230">
                        <c:v>0.4456</c:v>
                      </c:pt>
                      <c:pt idx="231">
                        <c:v>0.46266000000000002</c:v>
                      </c:pt>
                      <c:pt idx="232">
                        <c:v>0.48211999999999999</c:v>
                      </c:pt>
                      <c:pt idx="233">
                        <c:v>0.49310999999999999</c:v>
                      </c:pt>
                      <c:pt idx="234">
                        <c:v>0.50112999999999996</c:v>
                      </c:pt>
                      <c:pt idx="235">
                        <c:v>0.51439000000000001</c:v>
                      </c:pt>
                      <c:pt idx="236">
                        <c:v>0.53671000000000002</c:v>
                      </c:pt>
                      <c:pt idx="237">
                        <c:v>0.53900999999999999</c:v>
                      </c:pt>
                      <c:pt idx="238">
                        <c:v>0.53261000000000003</c:v>
                      </c:pt>
                      <c:pt idx="239">
                        <c:v>0.54008999999999996</c:v>
                      </c:pt>
                      <c:pt idx="240">
                        <c:v>0.56357000000000002</c:v>
                      </c:pt>
                      <c:pt idx="241">
                        <c:v>0.57281000000000004</c:v>
                      </c:pt>
                      <c:pt idx="242">
                        <c:v>0.58423999999999998</c:v>
                      </c:pt>
                      <c:pt idx="243">
                        <c:v>0.59830000000000005</c:v>
                      </c:pt>
                      <c:pt idx="244">
                        <c:v>0.61321000000000003</c:v>
                      </c:pt>
                      <c:pt idx="245">
                        <c:v>0.64115</c:v>
                      </c:pt>
                      <c:pt idx="246">
                        <c:v>0.67605999999999999</c:v>
                      </c:pt>
                      <c:pt idx="247">
                        <c:v>0.69360999999999995</c:v>
                      </c:pt>
                      <c:pt idx="248">
                        <c:v>0.70096999999999998</c:v>
                      </c:pt>
                      <c:pt idx="249">
                        <c:v>0.72004000000000001</c:v>
                      </c:pt>
                      <c:pt idx="250">
                        <c:v>0.73812999999999995</c:v>
                      </c:pt>
                      <c:pt idx="251">
                        <c:v>0.75646999999999998</c:v>
                      </c:pt>
                      <c:pt idx="252">
                        <c:v>0.79342000000000001</c:v>
                      </c:pt>
                      <c:pt idx="253">
                        <c:v>0.84645000000000004</c:v>
                      </c:pt>
                      <c:pt idx="254">
                        <c:v>0.90122999999999998</c:v>
                      </c:pt>
                      <c:pt idx="255">
                        <c:v>0.94845999999999997</c:v>
                      </c:pt>
                      <c:pt idx="256">
                        <c:v>0.99734999999999996</c:v>
                      </c:pt>
                      <c:pt idx="257">
                        <c:v>1.0369600000000001</c:v>
                      </c:pt>
                      <c:pt idx="258">
                        <c:v>1.07064</c:v>
                      </c:pt>
                      <c:pt idx="259">
                        <c:v>1.09344</c:v>
                      </c:pt>
                      <c:pt idx="260">
                        <c:v>1.11107</c:v>
                      </c:pt>
                      <c:pt idx="261">
                        <c:v>1.1221399999999999</c:v>
                      </c:pt>
                      <c:pt idx="262">
                        <c:v>1.1104000000000001</c:v>
                      </c:pt>
                      <c:pt idx="263">
                        <c:v>1.0478799999999999</c:v>
                      </c:pt>
                      <c:pt idx="264">
                        <c:v>0.96462999999999999</c:v>
                      </c:pt>
                      <c:pt idx="265">
                        <c:v>0.87804000000000004</c:v>
                      </c:pt>
                      <c:pt idx="266">
                        <c:v>0.79515000000000002</c:v>
                      </c:pt>
                      <c:pt idx="267">
                        <c:v>0.70177</c:v>
                      </c:pt>
                      <c:pt idx="268">
                        <c:v>0.60387999999999997</c:v>
                      </c:pt>
                      <c:pt idx="269">
                        <c:v>0.48985000000000001</c:v>
                      </c:pt>
                      <c:pt idx="270">
                        <c:v>0.37473000000000001</c:v>
                      </c:pt>
                      <c:pt idx="271">
                        <c:v>0.28621999999999997</c:v>
                      </c:pt>
                      <c:pt idx="272">
                        <c:v>0.22378000000000001</c:v>
                      </c:pt>
                      <c:pt idx="273">
                        <c:v>0.17237</c:v>
                      </c:pt>
                      <c:pt idx="274">
                        <c:v>0.13208</c:v>
                      </c:pt>
                      <c:pt idx="275">
                        <c:v>0.1106</c:v>
                      </c:pt>
                      <c:pt idx="276">
                        <c:v>9.8449999999999996E-2</c:v>
                      </c:pt>
                      <c:pt idx="277">
                        <c:v>8.2439999999999999E-2</c:v>
                      </c:pt>
                      <c:pt idx="278">
                        <c:v>6.8669999999999995E-2</c:v>
                      </c:pt>
                      <c:pt idx="279">
                        <c:v>6.7669999999999994E-2</c:v>
                      </c:pt>
                      <c:pt idx="280">
                        <c:v>6.216E-2</c:v>
                      </c:pt>
                      <c:pt idx="281">
                        <c:v>4.6719999999999998E-2</c:v>
                      </c:pt>
                      <c:pt idx="282">
                        <c:v>2.7449999999999999E-2</c:v>
                      </c:pt>
                      <c:pt idx="283">
                        <c:v>1.4409999999999999E-2</c:v>
                      </c:pt>
                      <c:pt idx="284">
                        <c:v>5.7400000000000003E-3</c:v>
                      </c:pt>
                      <c:pt idx="285">
                        <c:v>3.2599999999999999E-3</c:v>
                      </c:pt>
                      <c:pt idx="286" formatCode="0.00E+00">
                        <c:v>9.0497799999999997E-4</c:v>
                      </c:pt>
                      <c:pt idx="287">
                        <c:v>3.2799999999999999E-3</c:v>
                      </c:pt>
                      <c:pt idx="288">
                        <c:v>8.3899999999999999E-3</c:v>
                      </c:pt>
                      <c:pt idx="289">
                        <c:v>8.5599999999999999E-3</c:v>
                      </c:pt>
                      <c:pt idx="290">
                        <c:v>-5.2199999999999998E-3</c:v>
                      </c:pt>
                      <c:pt idx="291">
                        <c:v>-1.8890000000000001E-2</c:v>
                      </c:pt>
                      <c:pt idx="292">
                        <c:v>-2.537E-2</c:v>
                      </c:pt>
                      <c:pt idx="293">
                        <c:v>-1.49E-2</c:v>
                      </c:pt>
                      <c:pt idx="294">
                        <c:v>2.4199999999999998E-3</c:v>
                      </c:pt>
                      <c:pt idx="295">
                        <c:v>1.0279999999999999E-2</c:v>
                      </c:pt>
                      <c:pt idx="296">
                        <c:v>4.62E-3</c:v>
                      </c:pt>
                      <c:pt idx="297">
                        <c:v>1.5900000000000001E-3</c:v>
                      </c:pt>
                      <c:pt idx="298">
                        <c:v>-1.7899999999999999E-3</c:v>
                      </c:pt>
                      <c:pt idx="299">
                        <c:v>-6.5399999999999998E-3</c:v>
                      </c:pt>
                      <c:pt idx="300">
                        <c:v>-9.0799999999999995E-3</c:v>
                      </c:pt>
                      <c:pt idx="301">
                        <c:v>-1.149E-2</c:v>
                      </c:pt>
                      <c:pt idx="302">
                        <c:v>-1.023E-2</c:v>
                      </c:pt>
                      <c:pt idx="303">
                        <c:v>-2.7499999999999998E-3</c:v>
                      </c:pt>
                      <c:pt idx="304">
                        <c:v>2.1199999999999999E-3</c:v>
                      </c:pt>
                      <c:pt idx="305">
                        <c:v>-4.2500000000000003E-3</c:v>
                      </c:pt>
                      <c:pt idx="306">
                        <c:v>-7.8499999999999993E-3</c:v>
                      </c:pt>
                      <c:pt idx="307">
                        <c:v>-6.6699999999999997E-3</c:v>
                      </c:pt>
                      <c:pt idx="308">
                        <c:v>-1.9599999999999999E-3</c:v>
                      </c:pt>
                      <c:pt idx="309">
                        <c:v>5.0800000000000003E-3</c:v>
                      </c:pt>
                      <c:pt idx="310">
                        <c:v>2.1900000000000001E-3</c:v>
                      </c:pt>
                      <c:pt idx="311">
                        <c:v>-5.6600000000000001E-3</c:v>
                      </c:pt>
                      <c:pt idx="312">
                        <c:v>-6.1700000000000001E-3</c:v>
                      </c:pt>
                      <c:pt idx="313">
                        <c:v>-5.2599999999999999E-3</c:v>
                      </c:pt>
                      <c:pt idx="314">
                        <c:v>-1.5049999999999999E-2</c:v>
                      </c:pt>
                      <c:pt idx="315">
                        <c:v>-1.6729999999999998E-2</c:v>
                      </c:pt>
                      <c:pt idx="316">
                        <c:v>-5.5799999999999999E-3</c:v>
                      </c:pt>
                      <c:pt idx="317">
                        <c:v>6.8399999999999997E-3</c:v>
                      </c:pt>
                      <c:pt idx="318">
                        <c:v>8.7100000000000007E-3</c:v>
                      </c:pt>
                      <c:pt idx="319">
                        <c:v>8.5400000000000007E-3</c:v>
                      </c:pt>
                      <c:pt idx="320">
                        <c:v>8.0499999999999999E-3</c:v>
                      </c:pt>
                      <c:pt idx="321">
                        <c:v>1.694E-2</c:v>
                      </c:pt>
                      <c:pt idx="322">
                        <c:v>2.1520000000000001E-2</c:v>
                      </c:pt>
                      <c:pt idx="323">
                        <c:v>1.7409999999999998E-2</c:v>
                      </c:pt>
                      <c:pt idx="324">
                        <c:v>1.1429999999999999E-2</c:v>
                      </c:pt>
                      <c:pt idx="325">
                        <c:v>1.0670000000000001E-2</c:v>
                      </c:pt>
                      <c:pt idx="326">
                        <c:v>8.8900000000000003E-3</c:v>
                      </c:pt>
                      <c:pt idx="327">
                        <c:v>3.2799999999999999E-3</c:v>
                      </c:pt>
                      <c:pt idx="328">
                        <c:v>1.0300000000000001E-3</c:v>
                      </c:pt>
                      <c:pt idx="329">
                        <c:v>5.1700000000000001E-3</c:v>
                      </c:pt>
                      <c:pt idx="330">
                        <c:v>1.048E-2</c:v>
                      </c:pt>
                      <c:pt idx="331">
                        <c:v>1.3849999999999999E-2</c:v>
                      </c:pt>
                      <c:pt idx="332">
                        <c:v>1.7160000000000002E-2</c:v>
                      </c:pt>
                      <c:pt idx="333">
                        <c:v>2.273E-2</c:v>
                      </c:pt>
                      <c:pt idx="334">
                        <c:v>2.3879999999999998E-2</c:v>
                      </c:pt>
                      <c:pt idx="335">
                        <c:v>2.0920000000000001E-2</c:v>
                      </c:pt>
                      <c:pt idx="336">
                        <c:v>8.8400000000000006E-3</c:v>
                      </c:pt>
                      <c:pt idx="337">
                        <c:v>1.5299999999999999E-3</c:v>
                      </c:pt>
                      <c:pt idx="338" formatCode="0.00E+00">
                        <c:v>7.8133100000000002E-4</c:v>
                      </c:pt>
                      <c:pt idx="339">
                        <c:v>6.2500000000000003E-3</c:v>
                      </c:pt>
                      <c:pt idx="340">
                        <c:v>5.77E-3</c:v>
                      </c:pt>
                      <c:pt idx="341">
                        <c:v>1.3500000000000001E-3</c:v>
                      </c:pt>
                      <c:pt idx="342">
                        <c:v>-4.5199999999999997E-3</c:v>
                      </c:pt>
                      <c:pt idx="343">
                        <c:v>-4.3299999999999996E-3</c:v>
                      </c:pt>
                      <c:pt idx="344">
                        <c:v>3.16E-3</c:v>
                      </c:pt>
                      <c:pt idx="345">
                        <c:v>1.6060000000000001E-2</c:v>
                      </c:pt>
                      <c:pt idx="346">
                        <c:v>1.968E-2</c:v>
                      </c:pt>
                      <c:pt idx="347">
                        <c:v>1.3610000000000001E-2</c:v>
                      </c:pt>
                      <c:pt idx="348">
                        <c:v>6.8399999999999997E-3</c:v>
                      </c:pt>
                      <c:pt idx="349">
                        <c:v>1.025E-2</c:v>
                      </c:pt>
                      <c:pt idx="350">
                        <c:v>1.341E-2</c:v>
                      </c:pt>
                      <c:pt idx="351">
                        <c:v>1.5270000000000001E-2</c:v>
                      </c:pt>
                      <c:pt idx="352">
                        <c:v>1.9539999999999998E-2</c:v>
                      </c:pt>
                      <c:pt idx="353">
                        <c:v>1.8499999999999999E-2</c:v>
                      </c:pt>
                      <c:pt idx="354">
                        <c:v>1.1509999999999999E-2</c:v>
                      </c:pt>
                      <c:pt idx="355">
                        <c:v>6.6800000000000002E-3</c:v>
                      </c:pt>
                      <c:pt idx="356">
                        <c:v>7.77E-3</c:v>
                      </c:pt>
                      <c:pt idx="357">
                        <c:v>1.5310000000000001E-2</c:v>
                      </c:pt>
                      <c:pt idx="358">
                        <c:v>1.401E-2</c:v>
                      </c:pt>
                      <c:pt idx="359">
                        <c:v>8.8800000000000007E-3</c:v>
                      </c:pt>
                      <c:pt idx="360">
                        <c:v>2.0300000000000001E-3</c:v>
                      </c:pt>
                      <c:pt idx="361" formatCode="0.00E+00">
                        <c:v>4.25201E-4</c:v>
                      </c:pt>
                      <c:pt idx="362">
                        <c:v>-1.6299999999999999E-3</c:v>
                      </c:pt>
                      <c:pt idx="363">
                        <c:v>5.3499999999999997E-3</c:v>
                      </c:pt>
                      <c:pt idx="364">
                        <c:v>1.2239999999999999E-2</c:v>
                      </c:pt>
                      <c:pt idx="365">
                        <c:v>1.499E-2</c:v>
                      </c:pt>
                      <c:pt idx="366">
                        <c:v>1.9300000000000001E-2</c:v>
                      </c:pt>
                      <c:pt idx="367">
                        <c:v>1.917E-2</c:v>
                      </c:pt>
                      <c:pt idx="368">
                        <c:v>1.291E-2</c:v>
                      </c:pt>
                      <c:pt idx="369">
                        <c:v>9.2200000000000008E-3</c:v>
                      </c:pt>
                      <c:pt idx="370">
                        <c:v>8.43E-3</c:v>
                      </c:pt>
                      <c:pt idx="371">
                        <c:v>7.7600000000000004E-3</c:v>
                      </c:pt>
                      <c:pt idx="372">
                        <c:v>1.333E-2</c:v>
                      </c:pt>
                      <c:pt idx="373">
                        <c:v>2.2839999999999999E-2</c:v>
                      </c:pt>
                      <c:pt idx="374">
                        <c:v>2.6530000000000001E-2</c:v>
                      </c:pt>
                      <c:pt idx="375">
                        <c:v>2.427E-2</c:v>
                      </c:pt>
                      <c:pt idx="376">
                        <c:v>1.5910000000000001E-2</c:v>
                      </c:pt>
                      <c:pt idx="377">
                        <c:v>9.1999999999999998E-3</c:v>
                      </c:pt>
                      <c:pt idx="378">
                        <c:v>9.2499999999999995E-3</c:v>
                      </c:pt>
                      <c:pt idx="379">
                        <c:v>1.3639999999999999E-2</c:v>
                      </c:pt>
                      <c:pt idx="380">
                        <c:v>1.711E-2</c:v>
                      </c:pt>
                      <c:pt idx="381">
                        <c:v>2.1049999999999999E-2</c:v>
                      </c:pt>
                      <c:pt idx="382">
                        <c:v>2.0719999999999999E-2</c:v>
                      </c:pt>
                      <c:pt idx="383">
                        <c:v>9.2499999999999995E-3</c:v>
                      </c:pt>
                      <c:pt idx="384" formatCode="0.00E+00">
                        <c:v>4.6772699999999998E-4</c:v>
                      </c:pt>
                      <c:pt idx="385">
                        <c:v>3.8600000000000001E-3</c:v>
                      </c:pt>
                      <c:pt idx="386">
                        <c:v>1.201E-2</c:v>
                      </c:pt>
                      <c:pt idx="387">
                        <c:v>1.6979999999999999E-2</c:v>
                      </c:pt>
                      <c:pt idx="388">
                        <c:v>1.865E-2</c:v>
                      </c:pt>
                      <c:pt idx="389">
                        <c:v>2.051E-2</c:v>
                      </c:pt>
                      <c:pt idx="390">
                        <c:v>1.8120000000000001E-2</c:v>
                      </c:pt>
                      <c:pt idx="391">
                        <c:v>1.8190000000000001E-2</c:v>
                      </c:pt>
                      <c:pt idx="392">
                        <c:v>2.5999999999999999E-2</c:v>
                      </c:pt>
                      <c:pt idx="393">
                        <c:v>2.1420000000000002E-2</c:v>
                      </c:pt>
                      <c:pt idx="394">
                        <c:v>1.738E-2</c:v>
                      </c:pt>
                      <c:pt idx="395">
                        <c:v>6.0099999999999997E-3</c:v>
                      </c:pt>
                      <c:pt idx="396">
                        <c:v>8.1799999999999998E-3</c:v>
                      </c:pt>
                      <c:pt idx="397">
                        <c:v>1.6209999999999999E-2</c:v>
                      </c:pt>
                      <c:pt idx="398">
                        <c:v>3.6459999999999999E-2</c:v>
                      </c:pt>
                      <c:pt idx="399">
                        <c:v>3.4840000000000003E-2</c:v>
                      </c:pt>
                      <c:pt idx="400">
                        <c:v>2.3349999999999999E-2</c:v>
                      </c:pt>
                      <c:pt idx="401">
                        <c:v>1.8530000000000001E-2</c:v>
                      </c:pt>
                      <c:pt idx="402">
                        <c:v>2.392E-2</c:v>
                      </c:pt>
                      <c:pt idx="403">
                        <c:v>2.2620000000000001E-2</c:v>
                      </c:pt>
                      <c:pt idx="404">
                        <c:v>1.9140000000000001E-2</c:v>
                      </c:pt>
                      <c:pt idx="405">
                        <c:v>2.111E-2</c:v>
                      </c:pt>
                      <c:pt idx="406">
                        <c:v>3.2079999999999997E-2</c:v>
                      </c:pt>
                      <c:pt idx="407">
                        <c:v>4.2540000000000001E-2</c:v>
                      </c:pt>
                      <c:pt idx="408">
                        <c:v>4.4220000000000002E-2</c:v>
                      </c:pt>
                      <c:pt idx="409">
                        <c:v>3.7879999999999997E-2</c:v>
                      </c:pt>
                      <c:pt idx="410">
                        <c:v>3.1260000000000003E-2</c:v>
                      </c:pt>
                      <c:pt idx="411">
                        <c:v>3.1179999999999999E-2</c:v>
                      </c:pt>
                      <c:pt idx="412">
                        <c:v>3.678E-2</c:v>
                      </c:pt>
                      <c:pt idx="413">
                        <c:v>4.0070000000000001E-2</c:v>
                      </c:pt>
                      <c:pt idx="414">
                        <c:v>3.4270000000000002E-2</c:v>
                      </c:pt>
                      <c:pt idx="415">
                        <c:v>2.8649999999999998E-2</c:v>
                      </c:pt>
                      <c:pt idx="416">
                        <c:v>2.9440000000000001E-2</c:v>
                      </c:pt>
                      <c:pt idx="417">
                        <c:v>2.8539999999999999E-2</c:v>
                      </c:pt>
                      <c:pt idx="418">
                        <c:v>2.632E-2</c:v>
                      </c:pt>
                      <c:pt idx="419">
                        <c:v>3.1150000000000001E-2</c:v>
                      </c:pt>
                      <c:pt idx="420">
                        <c:v>4.2369999999999998E-2</c:v>
                      </c:pt>
                      <c:pt idx="421">
                        <c:v>4.922E-2</c:v>
                      </c:pt>
                      <c:pt idx="422">
                        <c:v>5.4609999999999999E-2</c:v>
                      </c:pt>
                      <c:pt idx="423">
                        <c:v>5.7910000000000003E-2</c:v>
                      </c:pt>
                      <c:pt idx="424">
                        <c:v>6.0269999999999997E-2</c:v>
                      </c:pt>
                      <c:pt idx="425">
                        <c:v>5.3839999999999999E-2</c:v>
                      </c:pt>
                      <c:pt idx="426">
                        <c:v>3.7179999999999998E-2</c:v>
                      </c:pt>
                      <c:pt idx="427">
                        <c:v>3.0980000000000001E-2</c:v>
                      </c:pt>
                      <c:pt idx="428">
                        <c:v>4.1419999999999998E-2</c:v>
                      </c:pt>
                      <c:pt idx="429">
                        <c:v>5.0439999999999999E-2</c:v>
                      </c:pt>
                      <c:pt idx="430">
                        <c:v>5.8970000000000002E-2</c:v>
                      </c:pt>
                      <c:pt idx="431">
                        <c:v>7.0309999999999997E-2</c:v>
                      </c:pt>
                      <c:pt idx="432">
                        <c:v>7.2429999999999994E-2</c:v>
                      </c:pt>
                      <c:pt idx="433">
                        <c:v>6.4810000000000006E-2</c:v>
                      </c:pt>
                      <c:pt idx="434">
                        <c:v>6.3100000000000003E-2</c:v>
                      </c:pt>
                      <c:pt idx="435">
                        <c:v>6.182E-2</c:v>
                      </c:pt>
                      <c:pt idx="436">
                        <c:v>5.6050000000000003E-2</c:v>
                      </c:pt>
                      <c:pt idx="437">
                        <c:v>5.8689999999999999E-2</c:v>
                      </c:pt>
                      <c:pt idx="438">
                        <c:v>7.177E-2</c:v>
                      </c:pt>
                      <c:pt idx="439">
                        <c:v>7.8820000000000001E-2</c:v>
                      </c:pt>
                      <c:pt idx="440">
                        <c:v>6.9459999999999994E-2</c:v>
                      </c:pt>
                      <c:pt idx="441">
                        <c:v>5.8250000000000003E-2</c:v>
                      </c:pt>
                      <c:pt idx="442">
                        <c:v>6.4380000000000007E-2</c:v>
                      </c:pt>
                      <c:pt idx="443">
                        <c:v>7.3800000000000004E-2</c:v>
                      </c:pt>
                      <c:pt idx="444">
                        <c:v>7.5569999999999998E-2</c:v>
                      </c:pt>
                      <c:pt idx="445">
                        <c:v>8.4459999999999993E-2</c:v>
                      </c:pt>
                      <c:pt idx="446">
                        <c:v>9.9409999999999998E-2</c:v>
                      </c:pt>
                      <c:pt idx="447">
                        <c:v>9.8860000000000003E-2</c:v>
                      </c:pt>
                      <c:pt idx="448">
                        <c:v>8.8819999999999996E-2</c:v>
                      </c:pt>
                      <c:pt idx="449">
                        <c:v>9.11E-2</c:v>
                      </c:pt>
                      <c:pt idx="450">
                        <c:v>9.7689999999999999E-2</c:v>
                      </c:pt>
                      <c:pt idx="451">
                        <c:v>9.7259999999999999E-2</c:v>
                      </c:pt>
                      <c:pt idx="452">
                        <c:v>9.3380000000000005E-2</c:v>
                      </c:pt>
                      <c:pt idx="453">
                        <c:v>9.6119999999999997E-2</c:v>
                      </c:pt>
                      <c:pt idx="454">
                        <c:v>8.9149999999999993E-2</c:v>
                      </c:pt>
                      <c:pt idx="455">
                        <c:v>6.9190000000000002E-2</c:v>
                      </c:pt>
                      <c:pt idx="456">
                        <c:v>5.6180000000000001E-2</c:v>
                      </c:pt>
                      <c:pt idx="457">
                        <c:v>5.9429999999999997E-2</c:v>
                      </c:pt>
                      <c:pt idx="458">
                        <c:v>6.6930000000000003E-2</c:v>
                      </c:pt>
                      <c:pt idx="459">
                        <c:v>6.0240000000000002E-2</c:v>
                      </c:pt>
                      <c:pt idx="460">
                        <c:v>5.7639999999999997E-2</c:v>
                      </c:pt>
                      <c:pt idx="461">
                        <c:v>6.1060000000000003E-2</c:v>
                      </c:pt>
                      <c:pt idx="462">
                        <c:v>5.262E-2</c:v>
                      </c:pt>
                      <c:pt idx="463">
                        <c:v>3.4939999999999999E-2</c:v>
                      </c:pt>
                      <c:pt idx="464">
                        <c:v>3.5979999999999998E-2</c:v>
                      </c:pt>
                      <c:pt idx="465">
                        <c:v>4.5499999999999999E-2</c:v>
                      </c:pt>
                      <c:pt idx="466">
                        <c:v>3.891E-2</c:v>
                      </c:pt>
                      <c:pt idx="467">
                        <c:v>3.2079999999999997E-2</c:v>
                      </c:pt>
                      <c:pt idx="468">
                        <c:v>3.517E-2</c:v>
                      </c:pt>
                      <c:pt idx="469">
                        <c:v>3.184E-2</c:v>
                      </c:pt>
                      <c:pt idx="470">
                        <c:v>2.3269999999999999E-2</c:v>
                      </c:pt>
                      <c:pt idx="471">
                        <c:v>2.0480000000000002E-2</c:v>
                      </c:pt>
                      <c:pt idx="472">
                        <c:v>1.9140000000000001E-2</c:v>
                      </c:pt>
                      <c:pt idx="473">
                        <c:v>2.1360000000000001E-2</c:v>
                      </c:pt>
                      <c:pt idx="474">
                        <c:v>2.596E-2</c:v>
                      </c:pt>
                      <c:pt idx="475">
                        <c:v>2.4740000000000002E-2</c:v>
                      </c:pt>
                      <c:pt idx="476">
                        <c:v>2.2290000000000001E-2</c:v>
                      </c:pt>
                      <c:pt idx="477">
                        <c:v>2.2179999999999998E-2</c:v>
                      </c:pt>
                      <c:pt idx="478">
                        <c:v>1.9939999999999999E-2</c:v>
                      </c:pt>
                      <c:pt idx="479">
                        <c:v>1.3849999999999999E-2</c:v>
                      </c:pt>
                      <c:pt idx="480">
                        <c:v>6.0800000000000003E-3</c:v>
                      </c:pt>
                      <c:pt idx="481">
                        <c:v>1.3500000000000001E-3</c:v>
                      </c:pt>
                      <c:pt idx="482">
                        <c:v>7.4200000000000004E-3</c:v>
                      </c:pt>
                      <c:pt idx="483">
                        <c:v>1.806E-2</c:v>
                      </c:pt>
                      <c:pt idx="484">
                        <c:v>1.813E-2</c:v>
                      </c:pt>
                      <c:pt idx="485">
                        <c:v>1.155E-2</c:v>
                      </c:pt>
                      <c:pt idx="486">
                        <c:v>1.1259999999999999E-2</c:v>
                      </c:pt>
                      <c:pt idx="487">
                        <c:v>1.9480000000000001E-2</c:v>
                      </c:pt>
                      <c:pt idx="488">
                        <c:v>2.8719999999999999E-2</c:v>
                      </c:pt>
                      <c:pt idx="489">
                        <c:v>3.8170000000000003E-2</c:v>
                      </c:pt>
                      <c:pt idx="490">
                        <c:v>3.9260000000000003E-2</c:v>
                      </c:pt>
                      <c:pt idx="491">
                        <c:v>3.422E-2</c:v>
                      </c:pt>
                      <c:pt idx="492">
                        <c:v>2.938E-2</c:v>
                      </c:pt>
                      <c:pt idx="493">
                        <c:v>2.725E-2</c:v>
                      </c:pt>
                      <c:pt idx="494">
                        <c:v>2.6380000000000001E-2</c:v>
                      </c:pt>
                      <c:pt idx="495">
                        <c:v>2.4549999999999999E-2</c:v>
                      </c:pt>
                      <c:pt idx="496">
                        <c:v>2.6079999999999999E-2</c:v>
                      </c:pt>
                      <c:pt idx="497">
                        <c:v>2.631E-2</c:v>
                      </c:pt>
                      <c:pt idx="498">
                        <c:v>3.4200000000000001E-2</c:v>
                      </c:pt>
                      <c:pt idx="499">
                        <c:v>4.0849999999999997E-2</c:v>
                      </c:pt>
                      <c:pt idx="500">
                        <c:v>4.079E-2</c:v>
                      </c:pt>
                      <c:pt idx="501">
                        <c:v>3.032E-2</c:v>
                      </c:pt>
                      <c:pt idx="502">
                        <c:v>2.0459999999999999E-2</c:v>
                      </c:pt>
                      <c:pt idx="503">
                        <c:v>1.17E-2</c:v>
                      </c:pt>
                      <c:pt idx="504">
                        <c:v>1.218E-2</c:v>
                      </c:pt>
                      <c:pt idx="505">
                        <c:v>1.9740000000000001E-2</c:v>
                      </c:pt>
                      <c:pt idx="506">
                        <c:v>3.1519999999999999E-2</c:v>
                      </c:pt>
                      <c:pt idx="507">
                        <c:v>3.0200000000000001E-2</c:v>
                      </c:pt>
                      <c:pt idx="508">
                        <c:v>2.9919999999999999E-2</c:v>
                      </c:pt>
                      <c:pt idx="509">
                        <c:v>3.2800000000000003E-2</c:v>
                      </c:pt>
                      <c:pt idx="510">
                        <c:v>2.809E-2</c:v>
                      </c:pt>
                      <c:pt idx="511">
                        <c:v>2.2720000000000001E-2</c:v>
                      </c:pt>
                      <c:pt idx="512">
                        <c:v>2.6190000000000001E-2</c:v>
                      </c:pt>
                      <c:pt idx="513">
                        <c:v>3.3390000000000003E-2</c:v>
                      </c:pt>
                      <c:pt idx="514">
                        <c:v>2.8369999999999999E-2</c:v>
                      </c:pt>
                      <c:pt idx="515">
                        <c:v>2.5100000000000001E-2</c:v>
                      </c:pt>
                      <c:pt idx="516">
                        <c:v>2.7140000000000001E-2</c:v>
                      </c:pt>
                      <c:pt idx="517">
                        <c:v>3.1189999999999999E-2</c:v>
                      </c:pt>
                      <c:pt idx="518">
                        <c:v>3.1870000000000002E-2</c:v>
                      </c:pt>
                      <c:pt idx="519">
                        <c:v>2.376E-2</c:v>
                      </c:pt>
                      <c:pt idx="520">
                        <c:v>1.602E-2</c:v>
                      </c:pt>
                      <c:pt idx="521">
                        <c:v>1.7829999999999999E-2</c:v>
                      </c:pt>
                      <c:pt idx="522">
                        <c:v>2.2970000000000001E-2</c:v>
                      </c:pt>
                      <c:pt idx="523">
                        <c:v>2.3730000000000001E-2</c:v>
                      </c:pt>
                      <c:pt idx="524">
                        <c:v>2.317E-2</c:v>
                      </c:pt>
                      <c:pt idx="525">
                        <c:v>2.3709999999999998E-2</c:v>
                      </c:pt>
                      <c:pt idx="526">
                        <c:v>2.6970000000000001E-2</c:v>
                      </c:pt>
                      <c:pt idx="527">
                        <c:v>3.4099999999999998E-2</c:v>
                      </c:pt>
                      <c:pt idx="528">
                        <c:v>3.4509999999999999E-2</c:v>
                      </c:pt>
                      <c:pt idx="529">
                        <c:v>2.2540000000000001E-2</c:v>
                      </c:pt>
                      <c:pt idx="530">
                        <c:v>1.255E-2</c:v>
                      </c:pt>
                      <c:pt idx="531">
                        <c:v>1.804E-2</c:v>
                      </c:pt>
                      <c:pt idx="532">
                        <c:v>2.9749999999999999E-2</c:v>
                      </c:pt>
                      <c:pt idx="533">
                        <c:v>3.3250000000000002E-2</c:v>
                      </c:pt>
                      <c:pt idx="534">
                        <c:v>2.4490000000000001E-2</c:v>
                      </c:pt>
                      <c:pt idx="535">
                        <c:v>1.83E-2</c:v>
                      </c:pt>
                      <c:pt idx="536">
                        <c:v>2.887E-2</c:v>
                      </c:pt>
                      <c:pt idx="537">
                        <c:v>3.4799999999999998E-2</c:v>
                      </c:pt>
                      <c:pt idx="538">
                        <c:v>2.5860000000000001E-2</c:v>
                      </c:pt>
                      <c:pt idx="539">
                        <c:v>1.524E-2</c:v>
                      </c:pt>
                      <c:pt idx="540">
                        <c:v>2.4469999999999999E-2</c:v>
                      </c:pt>
                      <c:pt idx="541">
                        <c:v>3.2370000000000003E-2</c:v>
                      </c:pt>
                      <c:pt idx="542">
                        <c:v>3.6949999999999997E-2</c:v>
                      </c:pt>
                      <c:pt idx="543">
                        <c:v>4.3299999999999998E-2</c:v>
                      </c:pt>
                      <c:pt idx="544">
                        <c:v>5.0729999999999997E-2</c:v>
                      </c:pt>
                      <c:pt idx="545">
                        <c:v>4.4240000000000002E-2</c:v>
                      </c:pt>
                      <c:pt idx="546">
                        <c:v>3.4049999999999997E-2</c:v>
                      </c:pt>
                      <c:pt idx="547">
                        <c:v>3.143E-2</c:v>
                      </c:pt>
                      <c:pt idx="548">
                        <c:v>3.7379999999999997E-2</c:v>
                      </c:pt>
                      <c:pt idx="549">
                        <c:v>3.8559999999999997E-2</c:v>
                      </c:pt>
                      <c:pt idx="550">
                        <c:v>2.8920000000000001E-2</c:v>
                      </c:pt>
                      <c:pt idx="551">
                        <c:v>2.0500000000000001E-2</c:v>
                      </c:pt>
                      <c:pt idx="552">
                        <c:v>2.5159999999999998E-2</c:v>
                      </c:pt>
                      <c:pt idx="553">
                        <c:v>3.3649999999999999E-2</c:v>
                      </c:pt>
                      <c:pt idx="554">
                        <c:v>3.4930000000000003E-2</c:v>
                      </c:pt>
                      <c:pt idx="555">
                        <c:v>3.7810000000000003E-2</c:v>
                      </c:pt>
                      <c:pt idx="556">
                        <c:v>3.1780000000000003E-2</c:v>
                      </c:pt>
                      <c:pt idx="557">
                        <c:v>2.112E-2</c:v>
                      </c:pt>
                      <c:pt idx="558">
                        <c:v>9.1599999999999997E-3</c:v>
                      </c:pt>
                      <c:pt idx="559">
                        <c:v>9.7199999999999995E-3</c:v>
                      </c:pt>
                      <c:pt idx="560">
                        <c:v>1.502E-2</c:v>
                      </c:pt>
                      <c:pt idx="561">
                        <c:v>2.0299999999999999E-2</c:v>
                      </c:pt>
                      <c:pt idx="562">
                        <c:v>1.5699999999999999E-2</c:v>
                      </c:pt>
                      <c:pt idx="563">
                        <c:v>9.5200000000000007E-3</c:v>
                      </c:pt>
                      <c:pt idx="564">
                        <c:v>9.4599999999999997E-3</c:v>
                      </c:pt>
                      <c:pt idx="565">
                        <c:v>4.8799999999999998E-3</c:v>
                      </c:pt>
                      <c:pt idx="566" formatCode="0.00E+00">
                        <c:v>8.2440400000000004E-4</c:v>
                      </c:pt>
                      <c:pt idx="567" formatCode="0.00E+00">
                        <c:v>-3.0615900000000002E-4</c:v>
                      </c:pt>
                      <c:pt idx="568">
                        <c:v>5.8500000000000002E-3</c:v>
                      </c:pt>
                      <c:pt idx="569">
                        <c:v>1.206E-2</c:v>
                      </c:pt>
                      <c:pt idx="570">
                        <c:v>1.8890000000000001E-2</c:v>
                      </c:pt>
                      <c:pt idx="571">
                        <c:v>2.1309999999999999E-2</c:v>
                      </c:pt>
                      <c:pt idx="572">
                        <c:v>2.376E-2</c:v>
                      </c:pt>
                      <c:pt idx="573">
                        <c:v>2.2020000000000001E-2</c:v>
                      </c:pt>
                      <c:pt idx="574">
                        <c:v>1.0449999999999999E-2</c:v>
                      </c:pt>
                      <c:pt idx="575">
                        <c:v>-3.0699999999999998E-3</c:v>
                      </c:pt>
                      <c:pt idx="576">
                        <c:v>-7.0000000000000001E-3</c:v>
                      </c:pt>
                      <c:pt idx="577">
                        <c:v>-7.0600000000000003E-3</c:v>
                      </c:pt>
                      <c:pt idx="578">
                        <c:v>-4.8399999999999997E-3</c:v>
                      </c:pt>
                      <c:pt idx="579">
                        <c:v>-3.8899999999999998E-3</c:v>
                      </c:pt>
                      <c:pt idx="580">
                        <c:v>-6.3099999999999996E-3</c:v>
                      </c:pt>
                      <c:pt idx="581">
                        <c:v>-8.1099999999999992E-3</c:v>
                      </c:pt>
                      <c:pt idx="582">
                        <c:v>-3.4099999999999998E-3</c:v>
                      </c:pt>
                      <c:pt idx="583">
                        <c:v>-3.8899999999999998E-3</c:v>
                      </c:pt>
                      <c:pt idx="584">
                        <c:v>-8.5599999999999999E-3</c:v>
                      </c:pt>
                      <c:pt idx="585">
                        <c:v>-3.14E-3</c:v>
                      </c:pt>
                      <c:pt idx="586" formatCode="0.00E+00">
                        <c:v>5.2942500000000003E-4</c:v>
                      </c:pt>
                      <c:pt idx="587">
                        <c:v>-6.1700000000000001E-3</c:v>
                      </c:pt>
                      <c:pt idx="588">
                        <c:v>-7.8899999999999994E-3</c:v>
                      </c:pt>
                      <c:pt idx="589">
                        <c:v>-3.3400000000000001E-3</c:v>
                      </c:pt>
                      <c:pt idx="590">
                        <c:v>-2.4599999999999999E-3</c:v>
                      </c:pt>
                      <c:pt idx="591">
                        <c:v>-7.7299999999999999E-3</c:v>
                      </c:pt>
                      <c:pt idx="592">
                        <c:v>-1.0999999999999999E-2</c:v>
                      </c:pt>
                      <c:pt idx="593">
                        <c:v>-1.35E-2</c:v>
                      </c:pt>
                      <c:pt idx="594">
                        <c:v>-9.4400000000000005E-3</c:v>
                      </c:pt>
                      <c:pt idx="595">
                        <c:v>1.1299999999999999E-3</c:v>
                      </c:pt>
                      <c:pt idx="596">
                        <c:v>4.1099999999999999E-3</c:v>
                      </c:pt>
                      <c:pt idx="597">
                        <c:v>-7.3699999999999998E-3</c:v>
                      </c:pt>
                      <c:pt idx="598">
                        <c:v>-1.8870000000000001E-2</c:v>
                      </c:pt>
                      <c:pt idx="599">
                        <c:v>-1.3939999999999999E-2</c:v>
                      </c:pt>
                      <c:pt idx="600">
                        <c:v>-3.3500000000000001E-3</c:v>
                      </c:pt>
                      <c:pt idx="601">
                        <c:v>-8.3999999999999995E-3</c:v>
                      </c:pt>
                      <c:pt idx="602">
                        <c:v>-1.7430000000000001E-2</c:v>
                      </c:pt>
                      <c:pt idx="603">
                        <c:v>-1.7260000000000001E-2</c:v>
                      </c:pt>
                      <c:pt idx="604">
                        <c:v>-8.0099999999999998E-3</c:v>
                      </c:pt>
                      <c:pt idx="605">
                        <c:v>-7.9399999999999991E-3</c:v>
                      </c:pt>
                      <c:pt idx="606">
                        <c:v>-1.9769999999999999E-2</c:v>
                      </c:pt>
                      <c:pt idx="607">
                        <c:v>-2.7980000000000001E-2</c:v>
                      </c:pt>
                      <c:pt idx="608">
                        <c:v>-2.1000000000000001E-2</c:v>
                      </c:pt>
                      <c:pt idx="609" formatCode="0.00E+00">
                        <c:v>8.9933099999999996E-4</c:v>
                      </c:pt>
                      <c:pt idx="610">
                        <c:v>7.0899999999999999E-3</c:v>
                      </c:pt>
                      <c:pt idx="611">
                        <c:v>-2.5699999999999998E-3</c:v>
                      </c:pt>
                      <c:pt idx="612">
                        <c:v>-9.8899999999999995E-3</c:v>
                      </c:pt>
                      <c:pt idx="613">
                        <c:v>-1.098E-2</c:v>
                      </c:pt>
                      <c:pt idx="614">
                        <c:v>-7.3000000000000001E-3</c:v>
                      </c:pt>
                      <c:pt idx="615">
                        <c:v>-7.0000000000000001E-3</c:v>
                      </c:pt>
                      <c:pt idx="616">
                        <c:v>-9.2599999999999991E-3</c:v>
                      </c:pt>
                      <c:pt idx="617">
                        <c:v>-1.9259999999999999E-2</c:v>
                      </c:pt>
                      <c:pt idx="618">
                        <c:v>-2.281E-2</c:v>
                      </c:pt>
                      <c:pt idx="619">
                        <c:v>-2.7390000000000001E-2</c:v>
                      </c:pt>
                      <c:pt idx="620">
                        <c:v>-1.8950000000000002E-2</c:v>
                      </c:pt>
                      <c:pt idx="621">
                        <c:v>-7.7499999999999999E-3</c:v>
                      </c:pt>
                      <c:pt idx="622">
                        <c:v>-1.342E-2</c:v>
                      </c:pt>
                      <c:pt idx="623">
                        <c:v>-3.0130000000000001E-2</c:v>
                      </c:pt>
                      <c:pt idx="624">
                        <c:v>-3.1040000000000002E-2</c:v>
                      </c:pt>
                      <c:pt idx="625">
                        <c:v>-1.5310000000000001E-2</c:v>
                      </c:pt>
                      <c:pt idx="626">
                        <c:v>-7.5700000000000003E-3</c:v>
                      </c:pt>
                      <c:pt idx="627">
                        <c:v>-8.0800000000000004E-3</c:v>
                      </c:pt>
                      <c:pt idx="628">
                        <c:v>-1.5820000000000001E-2</c:v>
                      </c:pt>
                      <c:pt idx="629">
                        <c:v>-1.7860000000000001E-2</c:v>
                      </c:pt>
                      <c:pt idx="630">
                        <c:v>-1.7010000000000001E-2</c:v>
                      </c:pt>
                      <c:pt idx="631">
                        <c:v>-1.225E-2</c:v>
                      </c:pt>
                      <c:pt idx="632">
                        <c:v>4.9699999999999996E-3</c:v>
                      </c:pt>
                      <c:pt idx="633">
                        <c:v>-7.4000000000000003E-3</c:v>
                      </c:pt>
                      <c:pt idx="634">
                        <c:v>-2.2710000000000001E-2</c:v>
                      </c:pt>
                      <c:pt idx="635">
                        <c:v>-2.1309999999999999E-2</c:v>
                      </c:pt>
                      <c:pt idx="636">
                        <c:v>-6.5300000000000002E-3</c:v>
                      </c:pt>
                      <c:pt idx="637">
                        <c:v>-3.6900000000000001E-3</c:v>
                      </c:pt>
                      <c:pt idx="638">
                        <c:v>-6.2199999999999998E-3</c:v>
                      </c:pt>
                      <c:pt idx="639">
                        <c:v>-1.8450000000000001E-2</c:v>
                      </c:pt>
                      <c:pt idx="640">
                        <c:v>-2.3730000000000001E-2</c:v>
                      </c:pt>
                      <c:pt idx="641">
                        <c:v>-1.9990000000000001E-2</c:v>
                      </c:pt>
                      <c:pt idx="642">
                        <c:v>-1.2840000000000001E-2</c:v>
                      </c:pt>
                      <c:pt idx="643">
                        <c:v>-1.1809999999999999E-2</c:v>
                      </c:pt>
                      <c:pt idx="644" formatCode="0.00E+00">
                        <c:v>-9.6629300000000001E-4</c:v>
                      </c:pt>
                      <c:pt idx="645">
                        <c:v>4.1200000000000004E-3</c:v>
                      </c:pt>
                      <c:pt idx="646">
                        <c:v>-9.0100000000000006E-3</c:v>
                      </c:pt>
                      <c:pt idx="647">
                        <c:v>-2.4920000000000001E-2</c:v>
                      </c:pt>
                      <c:pt idx="648">
                        <c:v>-2.928E-2</c:v>
                      </c:pt>
                      <c:pt idx="649">
                        <c:v>-2.6499999999999999E-2</c:v>
                      </c:pt>
                      <c:pt idx="650">
                        <c:v>-2.6579999999999999E-2</c:v>
                      </c:pt>
                      <c:pt idx="651">
                        <c:v>-3.0710000000000001E-2</c:v>
                      </c:pt>
                      <c:pt idx="652">
                        <c:v>-1.1039999999999999E-2</c:v>
                      </c:pt>
                      <c:pt idx="653">
                        <c:v>-7.3699999999999998E-3</c:v>
                      </c:pt>
                      <c:pt idx="654">
                        <c:v>-1.8290000000000001E-2</c:v>
                      </c:pt>
                      <c:pt idx="655">
                        <c:v>-2.937E-2</c:v>
                      </c:pt>
                      <c:pt idx="656">
                        <c:v>-1.409E-2</c:v>
                      </c:pt>
                      <c:pt idx="657" formatCode="0.00E+00">
                        <c:v>-6.7773499999999997E-5</c:v>
                      </c:pt>
                      <c:pt idx="658">
                        <c:v>-1.0330000000000001E-2</c:v>
                      </c:pt>
                      <c:pt idx="659">
                        <c:v>-1.6330000000000001E-2</c:v>
                      </c:pt>
                      <c:pt idx="660">
                        <c:v>-1.9310000000000001E-2</c:v>
                      </c:pt>
                      <c:pt idx="661">
                        <c:v>-1.5980000000000001E-2</c:v>
                      </c:pt>
                      <c:pt idx="662">
                        <c:v>-1.222E-2</c:v>
                      </c:pt>
                      <c:pt idx="663">
                        <c:v>7.3000000000000001E-3</c:v>
                      </c:pt>
                      <c:pt idx="664">
                        <c:v>2.443E-2</c:v>
                      </c:pt>
                      <c:pt idx="665">
                        <c:v>2.0840000000000001E-2</c:v>
                      </c:pt>
                      <c:pt idx="666">
                        <c:v>6.3899999999999998E-3</c:v>
                      </c:pt>
                      <c:pt idx="667">
                        <c:v>-1.9599999999999999E-3</c:v>
                      </c:pt>
                      <c:pt idx="668">
                        <c:v>5.1900000000000002E-3</c:v>
                      </c:pt>
                      <c:pt idx="669">
                        <c:v>1.2659999999999999E-2</c:v>
                      </c:pt>
                      <c:pt idx="670">
                        <c:v>1.1950000000000001E-2</c:v>
                      </c:pt>
                      <c:pt idx="671">
                        <c:v>1.333E-2</c:v>
                      </c:pt>
                      <c:pt idx="672">
                        <c:v>8.6499999999999997E-3</c:v>
                      </c:pt>
                      <c:pt idx="673">
                        <c:v>1.2489999999999999E-2</c:v>
                      </c:pt>
                      <c:pt idx="674">
                        <c:v>6.3299999999999997E-3</c:v>
                      </c:pt>
                      <c:pt idx="675">
                        <c:v>1.498E-2</c:v>
                      </c:pt>
                      <c:pt idx="676">
                        <c:v>2.7959999999999999E-2</c:v>
                      </c:pt>
                      <c:pt idx="677">
                        <c:v>4.2999999999999997E-2</c:v>
                      </c:pt>
                      <c:pt idx="678">
                        <c:v>3.9260000000000003E-2</c:v>
                      </c:pt>
                      <c:pt idx="679">
                        <c:v>3.603E-2</c:v>
                      </c:pt>
                      <c:pt idx="680">
                        <c:v>2.7820000000000001E-2</c:v>
                      </c:pt>
                      <c:pt idx="681">
                        <c:v>5.6499999999999996E-3</c:v>
                      </c:pt>
                      <c:pt idx="682">
                        <c:v>1.8799999999999999E-3</c:v>
                      </c:pt>
                      <c:pt idx="683">
                        <c:v>2.2089999999999999E-2</c:v>
                      </c:pt>
                      <c:pt idx="684">
                        <c:v>4.6850000000000003E-2</c:v>
                      </c:pt>
                      <c:pt idx="685">
                        <c:v>4.2770000000000002E-2</c:v>
                      </c:pt>
                      <c:pt idx="686">
                        <c:v>4.326E-2</c:v>
                      </c:pt>
                      <c:pt idx="687">
                        <c:v>2.86E-2</c:v>
                      </c:pt>
                      <c:pt idx="688">
                        <c:v>1.789E-2</c:v>
                      </c:pt>
                      <c:pt idx="689">
                        <c:v>8.6400000000000001E-3</c:v>
                      </c:pt>
                      <c:pt idx="690">
                        <c:v>2.2079999999999999E-2</c:v>
                      </c:pt>
                      <c:pt idx="691">
                        <c:v>3.1850000000000003E-2</c:v>
                      </c:pt>
                      <c:pt idx="692">
                        <c:v>4.8579999999999998E-2</c:v>
                      </c:pt>
                      <c:pt idx="693">
                        <c:v>4.4540000000000003E-2</c:v>
                      </c:pt>
                      <c:pt idx="694">
                        <c:v>4.0919999999999998E-2</c:v>
                      </c:pt>
                      <c:pt idx="695">
                        <c:v>3.7850000000000002E-2</c:v>
                      </c:pt>
                      <c:pt idx="696">
                        <c:v>4.129E-2</c:v>
                      </c:pt>
                      <c:pt idx="697">
                        <c:v>3.7039999999999997E-2</c:v>
                      </c:pt>
                      <c:pt idx="698">
                        <c:v>3.2219999999999999E-2</c:v>
                      </c:pt>
                      <c:pt idx="699">
                        <c:v>3.8080000000000003E-2</c:v>
                      </c:pt>
                      <c:pt idx="700">
                        <c:v>3.6139999999999999E-2</c:v>
                      </c:pt>
                      <c:pt idx="701">
                        <c:v>3.6260000000000001E-2</c:v>
                      </c:pt>
                      <c:pt idx="702">
                        <c:v>3.9919999999999997E-2</c:v>
                      </c:pt>
                      <c:pt idx="703">
                        <c:v>5.2549999999999999E-2</c:v>
                      </c:pt>
                      <c:pt idx="704">
                        <c:v>5.2330000000000002E-2</c:v>
                      </c:pt>
                      <c:pt idx="705">
                        <c:v>4.1149999999999999E-2</c:v>
                      </c:pt>
                      <c:pt idx="706">
                        <c:v>3.9899999999999998E-2</c:v>
                      </c:pt>
                      <c:pt idx="707">
                        <c:v>4.5060000000000003E-2</c:v>
                      </c:pt>
                      <c:pt idx="708">
                        <c:v>4.1230000000000003E-2</c:v>
                      </c:pt>
                      <c:pt idx="709">
                        <c:v>4.2509999999999999E-2</c:v>
                      </c:pt>
                      <c:pt idx="710">
                        <c:v>6.3009999999999997E-2</c:v>
                      </c:pt>
                      <c:pt idx="711">
                        <c:v>8.0420000000000005E-2</c:v>
                      </c:pt>
                      <c:pt idx="712">
                        <c:v>7.7740000000000004E-2</c:v>
                      </c:pt>
                      <c:pt idx="713">
                        <c:v>6.2010000000000003E-2</c:v>
                      </c:pt>
                      <c:pt idx="714">
                        <c:v>6.1400000000000003E-2</c:v>
                      </c:pt>
                      <c:pt idx="715">
                        <c:v>7.4389999999999998E-2</c:v>
                      </c:pt>
                      <c:pt idx="716">
                        <c:v>8.7400000000000005E-2</c:v>
                      </c:pt>
                      <c:pt idx="717">
                        <c:v>8.2470000000000002E-2</c:v>
                      </c:pt>
                      <c:pt idx="718">
                        <c:v>7.2840000000000002E-2</c:v>
                      </c:pt>
                      <c:pt idx="719">
                        <c:v>6.6460000000000005E-2</c:v>
                      </c:pt>
                      <c:pt idx="720">
                        <c:v>6.0470000000000003E-2</c:v>
                      </c:pt>
                      <c:pt idx="721">
                        <c:v>6.2710000000000002E-2</c:v>
                      </c:pt>
                      <c:pt idx="722">
                        <c:v>7.6969999999999997E-2</c:v>
                      </c:pt>
                      <c:pt idx="723">
                        <c:v>9.6750000000000003E-2</c:v>
                      </c:pt>
                      <c:pt idx="724">
                        <c:v>0.11654</c:v>
                      </c:pt>
                      <c:pt idx="725">
                        <c:v>0.11388</c:v>
                      </c:pt>
                      <c:pt idx="726">
                        <c:v>0.10264</c:v>
                      </c:pt>
                      <c:pt idx="727">
                        <c:v>0.10619000000000001</c:v>
                      </c:pt>
                      <c:pt idx="728">
                        <c:v>0.12937000000000001</c:v>
                      </c:pt>
                      <c:pt idx="729">
                        <c:v>0.13961999999999999</c:v>
                      </c:pt>
                      <c:pt idx="730">
                        <c:v>0.14129</c:v>
                      </c:pt>
                      <c:pt idx="731">
                        <c:v>0.13907</c:v>
                      </c:pt>
                      <c:pt idx="732">
                        <c:v>0.12964999999999999</c:v>
                      </c:pt>
                      <c:pt idx="733">
                        <c:v>0.12504999999999999</c:v>
                      </c:pt>
                      <c:pt idx="734">
                        <c:v>0.13125000000000001</c:v>
                      </c:pt>
                      <c:pt idx="735">
                        <c:v>0.14312</c:v>
                      </c:pt>
                      <c:pt idx="736">
                        <c:v>0.13855000000000001</c:v>
                      </c:pt>
                      <c:pt idx="737">
                        <c:v>0.12816</c:v>
                      </c:pt>
                      <c:pt idx="738">
                        <c:v>0.12731999999999999</c:v>
                      </c:pt>
                      <c:pt idx="739">
                        <c:v>0.14646000000000001</c:v>
                      </c:pt>
                      <c:pt idx="740">
                        <c:v>0.16113</c:v>
                      </c:pt>
                      <c:pt idx="741">
                        <c:v>0.15332999999999999</c:v>
                      </c:pt>
                      <c:pt idx="742">
                        <c:v>0.14530999999999999</c:v>
                      </c:pt>
                      <c:pt idx="743">
                        <c:v>0.15862999999999999</c:v>
                      </c:pt>
                      <c:pt idx="744">
                        <c:v>0.17746999999999999</c:v>
                      </c:pt>
                      <c:pt idx="745">
                        <c:v>0.18181</c:v>
                      </c:pt>
                      <c:pt idx="746">
                        <c:v>0.17502000000000001</c:v>
                      </c:pt>
                      <c:pt idx="747">
                        <c:v>0.1741</c:v>
                      </c:pt>
                      <c:pt idx="748">
                        <c:v>0.19652</c:v>
                      </c:pt>
                      <c:pt idx="749">
                        <c:v>0.22814000000000001</c:v>
                      </c:pt>
                      <c:pt idx="750">
                        <c:v>0.23541999999999999</c:v>
                      </c:pt>
                      <c:pt idx="751">
                        <c:v>0.21798000000000001</c:v>
                      </c:pt>
                      <c:pt idx="752">
                        <c:v>0.21840000000000001</c:v>
                      </c:pt>
                      <c:pt idx="753">
                        <c:v>0.22866</c:v>
                      </c:pt>
                      <c:pt idx="754">
                        <c:v>0.21972</c:v>
                      </c:pt>
                      <c:pt idx="755">
                        <c:v>0.22011</c:v>
                      </c:pt>
                      <c:pt idx="756">
                        <c:v>0.22881000000000001</c:v>
                      </c:pt>
                      <c:pt idx="757">
                        <c:v>0.23594000000000001</c:v>
                      </c:pt>
                      <c:pt idx="758">
                        <c:v>0.24071000000000001</c:v>
                      </c:pt>
                      <c:pt idx="759">
                        <c:v>0.26261000000000001</c:v>
                      </c:pt>
                      <c:pt idx="760">
                        <c:v>0.27123000000000003</c:v>
                      </c:pt>
                      <c:pt idx="761">
                        <c:v>0.25333</c:v>
                      </c:pt>
                      <c:pt idx="762">
                        <c:v>0.25484000000000001</c:v>
                      </c:pt>
                      <c:pt idx="763">
                        <c:v>0.27606999999999998</c:v>
                      </c:pt>
                      <c:pt idx="764">
                        <c:v>0.29036000000000001</c:v>
                      </c:pt>
                      <c:pt idx="765">
                        <c:v>0.28605000000000003</c:v>
                      </c:pt>
                      <c:pt idx="766">
                        <c:v>0.27794000000000002</c:v>
                      </c:pt>
                      <c:pt idx="767">
                        <c:v>0.28594000000000003</c:v>
                      </c:pt>
                      <c:pt idx="768">
                        <c:v>0.27583000000000002</c:v>
                      </c:pt>
                      <c:pt idx="769">
                        <c:v>0.25194</c:v>
                      </c:pt>
                      <c:pt idx="770">
                        <c:v>0.22791</c:v>
                      </c:pt>
                      <c:pt idx="771">
                        <c:v>0.23155999999999999</c:v>
                      </c:pt>
                      <c:pt idx="772">
                        <c:v>0.2356</c:v>
                      </c:pt>
                      <c:pt idx="773">
                        <c:v>0.22184000000000001</c:v>
                      </c:pt>
                      <c:pt idx="774">
                        <c:v>0.19844000000000001</c:v>
                      </c:pt>
                      <c:pt idx="775">
                        <c:v>0.18614</c:v>
                      </c:pt>
                      <c:pt idx="776">
                        <c:v>0.18046999999999999</c:v>
                      </c:pt>
                      <c:pt idx="777">
                        <c:v>0.17254</c:v>
                      </c:pt>
                      <c:pt idx="778">
                        <c:v>0.16374</c:v>
                      </c:pt>
                      <c:pt idx="779">
                        <c:v>0.16588</c:v>
                      </c:pt>
                      <c:pt idx="780">
                        <c:v>0.16644999999999999</c:v>
                      </c:pt>
                      <c:pt idx="781">
                        <c:v>0.15820000000000001</c:v>
                      </c:pt>
                      <c:pt idx="782">
                        <c:v>0.14804999999999999</c:v>
                      </c:pt>
                      <c:pt idx="783">
                        <c:v>0.14796000000000001</c:v>
                      </c:pt>
                      <c:pt idx="784">
                        <c:v>0.16187000000000001</c:v>
                      </c:pt>
                      <c:pt idx="785">
                        <c:v>0.15679999999999999</c:v>
                      </c:pt>
                      <c:pt idx="786">
                        <c:v>0.12981000000000001</c:v>
                      </c:pt>
                      <c:pt idx="787">
                        <c:v>9.9739999999999995E-2</c:v>
                      </c:pt>
                      <c:pt idx="788">
                        <c:v>8.6309999999999998E-2</c:v>
                      </c:pt>
                      <c:pt idx="789">
                        <c:v>8.6389999999999995E-2</c:v>
                      </c:pt>
                      <c:pt idx="790">
                        <c:v>9.1439999999999994E-2</c:v>
                      </c:pt>
                      <c:pt idx="791">
                        <c:v>9.8710000000000006E-2</c:v>
                      </c:pt>
                      <c:pt idx="792">
                        <c:v>9.9110000000000004E-2</c:v>
                      </c:pt>
                      <c:pt idx="793">
                        <c:v>9.3439999999999995E-2</c:v>
                      </c:pt>
                      <c:pt idx="794">
                        <c:v>0.10911</c:v>
                      </c:pt>
                      <c:pt idx="795">
                        <c:v>0.13914000000000001</c:v>
                      </c:pt>
                      <c:pt idx="796">
                        <c:v>0.14674999999999999</c:v>
                      </c:pt>
                      <c:pt idx="797">
                        <c:v>0.12203</c:v>
                      </c:pt>
                      <c:pt idx="798">
                        <c:v>0.11201</c:v>
                      </c:pt>
                      <c:pt idx="799">
                        <c:v>0.11613999999999999</c:v>
                      </c:pt>
                      <c:pt idx="800">
                        <c:v>9.8830000000000001E-2</c:v>
                      </c:pt>
                      <c:pt idx="801">
                        <c:v>8.3119999999999999E-2</c:v>
                      </c:pt>
                      <c:pt idx="802">
                        <c:v>8.2790000000000002E-2</c:v>
                      </c:pt>
                      <c:pt idx="803">
                        <c:v>8.5220000000000004E-2</c:v>
                      </c:pt>
                      <c:pt idx="804">
                        <c:v>9.6589999999999995E-2</c:v>
                      </c:pt>
                      <c:pt idx="805">
                        <c:v>0.11787</c:v>
                      </c:pt>
                      <c:pt idx="806">
                        <c:v>0.14212</c:v>
                      </c:pt>
                      <c:pt idx="807">
                        <c:v>0.13758000000000001</c:v>
                      </c:pt>
                      <c:pt idx="808">
                        <c:v>0.13324</c:v>
                      </c:pt>
                      <c:pt idx="809">
                        <c:v>0.12374</c:v>
                      </c:pt>
                      <c:pt idx="810">
                        <c:v>0.1066</c:v>
                      </c:pt>
                      <c:pt idx="811">
                        <c:v>9.3670000000000003E-2</c:v>
                      </c:pt>
                      <c:pt idx="812">
                        <c:v>9.9360000000000004E-2</c:v>
                      </c:pt>
                      <c:pt idx="813">
                        <c:v>0.11123</c:v>
                      </c:pt>
                      <c:pt idx="814">
                        <c:v>0.10922</c:v>
                      </c:pt>
                      <c:pt idx="815">
                        <c:v>0.11115</c:v>
                      </c:pt>
                      <c:pt idx="816">
                        <c:v>0.11802</c:v>
                      </c:pt>
                      <c:pt idx="817">
                        <c:v>0.13070000000000001</c:v>
                      </c:pt>
                      <c:pt idx="818">
                        <c:v>0.13263</c:v>
                      </c:pt>
                      <c:pt idx="819">
                        <c:v>0.12934999999999999</c:v>
                      </c:pt>
                      <c:pt idx="820">
                        <c:v>0.11529</c:v>
                      </c:pt>
                      <c:pt idx="821">
                        <c:v>0.10417999999999999</c:v>
                      </c:pt>
                      <c:pt idx="822">
                        <c:v>0.10528</c:v>
                      </c:pt>
                      <c:pt idx="823">
                        <c:v>0.11666</c:v>
                      </c:pt>
                      <c:pt idx="824">
                        <c:v>0.13014999999999999</c:v>
                      </c:pt>
                      <c:pt idx="825">
                        <c:v>0.13838</c:v>
                      </c:pt>
                      <c:pt idx="826">
                        <c:v>0.14016999999999999</c:v>
                      </c:pt>
                      <c:pt idx="827">
                        <c:v>0.14004</c:v>
                      </c:pt>
                      <c:pt idx="828">
                        <c:v>0.16627</c:v>
                      </c:pt>
                      <c:pt idx="829">
                        <c:v>0.18856999999999999</c:v>
                      </c:pt>
                      <c:pt idx="830">
                        <c:v>0.16938</c:v>
                      </c:pt>
                      <c:pt idx="831">
                        <c:v>0.15437000000000001</c:v>
                      </c:pt>
                      <c:pt idx="832">
                        <c:v>0.16597000000000001</c:v>
                      </c:pt>
                      <c:pt idx="833">
                        <c:v>0.20014999999999999</c:v>
                      </c:pt>
                      <c:pt idx="834">
                        <c:v>0.18670999999999999</c:v>
                      </c:pt>
                      <c:pt idx="835">
                        <c:v>0.16657</c:v>
                      </c:pt>
                      <c:pt idx="836">
                        <c:v>0.16880000000000001</c:v>
                      </c:pt>
                      <c:pt idx="837">
                        <c:v>0.18773999999999999</c:v>
                      </c:pt>
                      <c:pt idx="838">
                        <c:v>0.20064000000000001</c:v>
                      </c:pt>
                      <c:pt idx="839">
                        <c:v>0.20436000000000001</c:v>
                      </c:pt>
                      <c:pt idx="840">
                        <c:v>0.21679000000000001</c:v>
                      </c:pt>
                      <c:pt idx="841">
                        <c:v>0.22137999999999999</c:v>
                      </c:pt>
                      <c:pt idx="842">
                        <c:v>0.25570999999999999</c:v>
                      </c:pt>
                      <c:pt idx="843">
                        <c:v>0.28456999999999999</c:v>
                      </c:pt>
                      <c:pt idx="844">
                        <c:v>0.29397000000000001</c:v>
                      </c:pt>
                      <c:pt idx="845">
                        <c:v>0.27936</c:v>
                      </c:pt>
                      <c:pt idx="846">
                        <c:v>0.28189999999999998</c:v>
                      </c:pt>
                      <c:pt idx="847">
                        <c:v>0.30429</c:v>
                      </c:pt>
                      <c:pt idx="848">
                        <c:v>0.35158</c:v>
                      </c:pt>
                      <c:pt idx="849">
                        <c:v>0.37778</c:v>
                      </c:pt>
                      <c:pt idx="850">
                        <c:v>0.37442999999999999</c:v>
                      </c:pt>
                      <c:pt idx="851">
                        <c:v>0.36908000000000002</c:v>
                      </c:pt>
                      <c:pt idx="852">
                        <c:v>0.38046000000000002</c:v>
                      </c:pt>
                      <c:pt idx="853">
                        <c:v>0.40142</c:v>
                      </c:pt>
                      <c:pt idx="854">
                        <c:v>0.42609999999999998</c:v>
                      </c:pt>
                      <c:pt idx="855">
                        <c:v>0.45106000000000002</c:v>
                      </c:pt>
                      <c:pt idx="856">
                        <c:v>0.48014000000000001</c:v>
                      </c:pt>
                      <c:pt idx="857">
                        <c:v>0.50180999999999998</c:v>
                      </c:pt>
                      <c:pt idx="858">
                        <c:v>0.54878000000000005</c:v>
                      </c:pt>
                      <c:pt idx="859">
                        <c:v>0.58152999999999999</c:v>
                      </c:pt>
                      <c:pt idx="860">
                        <c:v>0.59338999999999997</c:v>
                      </c:pt>
                      <c:pt idx="861">
                        <c:v>0.59280999999999995</c:v>
                      </c:pt>
                      <c:pt idx="862">
                        <c:v>0.63792000000000004</c:v>
                      </c:pt>
                      <c:pt idx="863">
                        <c:v>0.68861000000000006</c:v>
                      </c:pt>
                      <c:pt idx="864">
                        <c:v>0.70884999999999998</c:v>
                      </c:pt>
                      <c:pt idx="865">
                        <c:v>0.71472000000000002</c:v>
                      </c:pt>
                      <c:pt idx="866">
                        <c:v>0.75090999999999997</c:v>
                      </c:pt>
                      <c:pt idx="867">
                        <c:v>0.80759000000000003</c:v>
                      </c:pt>
                      <c:pt idx="868">
                        <c:v>0.84333000000000002</c:v>
                      </c:pt>
                      <c:pt idx="869">
                        <c:v>0.84687000000000001</c:v>
                      </c:pt>
                      <c:pt idx="870">
                        <c:v>0.85145000000000004</c:v>
                      </c:pt>
                      <c:pt idx="871">
                        <c:v>0.87407999999999997</c:v>
                      </c:pt>
                      <c:pt idx="872">
                        <c:v>0.92113999999999996</c:v>
                      </c:pt>
                      <c:pt idx="873">
                        <c:v>0.97736000000000001</c:v>
                      </c:pt>
                      <c:pt idx="874">
                        <c:v>1.03196</c:v>
                      </c:pt>
                      <c:pt idx="875">
                        <c:v>1.0708299999999999</c:v>
                      </c:pt>
                      <c:pt idx="876">
                        <c:v>1.1172899999999999</c:v>
                      </c:pt>
                      <c:pt idx="877">
                        <c:v>1.1648799999999999</c:v>
                      </c:pt>
                      <c:pt idx="878">
                        <c:v>1.20502</c:v>
                      </c:pt>
                      <c:pt idx="879">
                        <c:v>1.2464900000000001</c:v>
                      </c:pt>
                      <c:pt idx="880">
                        <c:v>1.2942800000000001</c:v>
                      </c:pt>
                      <c:pt idx="881">
                        <c:v>1.34975</c:v>
                      </c:pt>
                      <c:pt idx="882">
                        <c:v>1.4043600000000001</c:v>
                      </c:pt>
                      <c:pt idx="883">
                        <c:v>1.46119</c:v>
                      </c:pt>
                      <c:pt idx="884">
                        <c:v>1.4693099999999999</c:v>
                      </c:pt>
                      <c:pt idx="885">
                        <c:v>1.4860500000000001</c:v>
                      </c:pt>
                      <c:pt idx="886">
                        <c:v>1.53715</c:v>
                      </c:pt>
                      <c:pt idx="887">
                        <c:v>1.6076299999999999</c:v>
                      </c:pt>
                      <c:pt idx="888">
                        <c:v>1.65689</c:v>
                      </c:pt>
                      <c:pt idx="889">
                        <c:v>1.71055</c:v>
                      </c:pt>
                      <c:pt idx="890">
                        <c:v>1.7337800000000001</c:v>
                      </c:pt>
                      <c:pt idx="891">
                        <c:v>1.7740499999999999</c:v>
                      </c:pt>
                      <c:pt idx="892">
                        <c:v>1.84249</c:v>
                      </c:pt>
                      <c:pt idx="893">
                        <c:v>1.91977</c:v>
                      </c:pt>
                      <c:pt idx="894">
                        <c:v>1.97082</c:v>
                      </c:pt>
                      <c:pt idx="895">
                        <c:v>2.0275500000000002</c:v>
                      </c:pt>
                      <c:pt idx="896">
                        <c:v>2.0667499999999999</c:v>
                      </c:pt>
                      <c:pt idx="897">
                        <c:v>2.0865900000000002</c:v>
                      </c:pt>
                      <c:pt idx="898">
                        <c:v>2.13192</c:v>
                      </c:pt>
                      <c:pt idx="899">
                        <c:v>2.1940499999999998</c:v>
                      </c:pt>
                      <c:pt idx="900">
                        <c:v>2.22783</c:v>
                      </c:pt>
                      <c:pt idx="901">
                        <c:v>2.2801999999999998</c:v>
                      </c:pt>
                      <c:pt idx="902">
                        <c:v>2.3578999999999999</c:v>
                      </c:pt>
                      <c:pt idx="903">
                        <c:v>2.4392499999999999</c:v>
                      </c:pt>
                      <c:pt idx="904">
                        <c:v>2.4855299999999998</c:v>
                      </c:pt>
                      <c:pt idx="905">
                        <c:v>2.54169</c:v>
                      </c:pt>
                      <c:pt idx="906">
                        <c:v>2.6177800000000002</c:v>
                      </c:pt>
                      <c:pt idx="907">
                        <c:v>2.70228</c:v>
                      </c:pt>
                      <c:pt idx="908">
                        <c:v>2.7637800000000001</c:v>
                      </c:pt>
                      <c:pt idx="909">
                        <c:v>2.8176199999999998</c:v>
                      </c:pt>
                      <c:pt idx="910">
                        <c:v>2.9290799999999999</c:v>
                      </c:pt>
                      <c:pt idx="911">
                        <c:v>3.05701</c:v>
                      </c:pt>
                      <c:pt idx="912">
                        <c:v>3.1598899999999999</c:v>
                      </c:pt>
                      <c:pt idx="913">
                        <c:v>3.2468300000000001</c:v>
                      </c:pt>
                      <c:pt idx="914">
                        <c:v>3.35039</c:v>
                      </c:pt>
                      <c:pt idx="915">
                        <c:v>3.4549400000000001</c:v>
                      </c:pt>
                      <c:pt idx="916">
                        <c:v>3.5655299999999999</c:v>
                      </c:pt>
                      <c:pt idx="917">
                        <c:v>3.6651400000000001</c:v>
                      </c:pt>
                      <c:pt idx="918">
                        <c:v>3.6887400000000001</c:v>
                      </c:pt>
                      <c:pt idx="919">
                        <c:v>3.7222200000000001</c:v>
                      </c:pt>
                      <c:pt idx="920">
                        <c:v>3.8253599999999999</c:v>
                      </c:pt>
                      <c:pt idx="921">
                        <c:v>3.9900199999999999</c:v>
                      </c:pt>
                      <c:pt idx="922">
                        <c:v>4.1159499999999998</c:v>
                      </c:pt>
                      <c:pt idx="923">
                        <c:v>4.2099399999999996</c:v>
                      </c:pt>
                      <c:pt idx="924">
                        <c:v>4.3250799999999998</c:v>
                      </c:pt>
                      <c:pt idx="925">
                        <c:v>4.4476500000000003</c:v>
                      </c:pt>
                      <c:pt idx="926">
                        <c:v>4.5388599999999997</c:v>
                      </c:pt>
                      <c:pt idx="927">
                        <c:v>4.6306399999999996</c:v>
                      </c:pt>
                      <c:pt idx="928">
                        <c:v>4.7477200000000002</c:v>
                      </c:pt>
                      <c:pt idx="929">
                        <c:v>4.8908699999999996</c:v>
                      </c:pt>
                      <c:pt idx="930">
                        <c:v>5.0122</c:v>
                      </c:pt>
                      <c:pt idx="931">
                        <c:v>5.1279399999999997</c:v>
                      </c:pt>
                      <c:pt idx="932">
                        <c:v>5.2510500000000002</c:v>
                      </c:pt>
                      <c:pt idx="933">
                        <c:v>5.3351100000000002</c:v>
                      </c:pt>
                      <c:pt idx="934">
                        <c:v>5.3781600000000003</c:v>
                      </c:pt>
                      <c:pt idx="935">
                        <c:v>5.4363200000000003</c:v>
                      </c:pt>
                      <c:pt idx="936">
                        <c:v>5.5630600000000001</c:v>
                      </c:pt>
                      <c:pt idx="937">
                        <c:v>5.61456</c:v>
                      </c:pt>
                      <c:pt idx="938">
                        <c:v>5.5904499999999997</c:v>
                      </c:pt>
                      <c:pt idx="939">
                        <c:v>5.5367800000000003</c:v>
                      </c:pt>
                      <c:pt idx="940">
                        <c:v>5.5317699999999999</c:v>
                      </c:pt>
                      <c:pt idx="941">
                        <c:v>5.5950300000000004</c:v>
                      </c:pt>
                      <c:pt idx="942">
                        <c:v>5.6444400000000003</c:v>
                      </c:pt>
                      <c:pt idx="943">
                        <c:v>5.6138000000000003</c:v>
                      </c:pt>
                      <c:pt idx="944">
                        <c:v>5.51769</c:v>
                      </c:pt>
                      <c:pt idx="945">
                        <c:v>5.4323199999999998</c:v>
                      </c:pt>
                      <c:pt idx="946">
                        <c:v>5.3632200000000001</c:v>
                      </c:pt>
                      <c:pt idx="947">
                        <c:v>5.2936199999999998</c:v>
                      </c:pt>
                      <c:pt idx="948">
                        <c:v>5.2464599999999999</c:v>
                      </c:pt>
                      <c:pt idx="949">
                        <c:v>5.1969900000000004</c:v>
                      </c:pt>
                      <c:pt idx="950">
                        <c:v>5.1323299999999996</c:v>
                      </c:pt>
                      <c:pt idx="951">
                        <c:v>5.0561999999999996</c:v>
                      </c:pt>
                      <c:pt idx="952">
                        <c:v>5.0079700000000003</c:v>
                      </c:pt>
                      <c:pt idx="953">
                        <c:v>4.93987</c:v>
                      </c:pt>
                      <c:pt idx="954">
                        <c:v>4.8301299999999996</c:v>
                      </c:pt>
                      <c:pt idx="955">
                        <c:v>4.7059800000000003</c:v>
                      </c:pt>
                      <c:pt idx="956">
                        <c:v>4.6103399999999999</c:v>
                      </c:pt>
                      <c:pt idx="957">
                        <c:v>4.5373400000000004</c:v>
                      </c:pt>
                      <c:pt idx="958">
                        <c:v>4.4828400000000004</c:v>
                      </c:pt>
                      <c:pt idx="959">
                        <c:v>4.40191</c:v>
                      </c:pt>
                      <c:pt idx="960">
                        <c:v>4.30253</c:v>
                      </c:pt>
                      <c:pt idx="961">
                        <c:v>4.2749100000000002</c:v>
                      </c:pt>
                      <c:pt idx="962">
                        <c:v>4.2732099999999997</c:v>
                      </c:pt>
                      <c:pt idx="963">
                        <c:v>4.2526799999999998</c:v>
                      </c:pt>
                      <c:pt idx="964">
                        <c:v>4.1881000000000004</c:v>
                      </c:pt>
                      <c:pt idx="965">
                        <c:v>4.1708299999999996</c:v>
                      </c:pt>
                      <c:pt idx="966">
                        <c:v>4.20486</c:v>
                      </c:pt>
                      <c:pt idx="967">
                        <c:v>4.2522099999999998</c:v>
                      </c:pt>
                      <c:pt idx="968">
                        <c:v>4.2819399999999996</c:v>
                      </c:pt>
                      <c:pt idx="969">
                        <c:v>4.3014200000000002</c:v>
                      </c:pt>
                      <c:pt idx="970">
                        <c:v>4.3160800000000004</c:v>
                      </c:pt>
                      <c:pt idx="971">
                        <c:v>4.3551599999999997</c:v>
                      </c:pt>
                      <c:pt idx="972">
                        <c:v>4.39147</c:v>
                      </c:pt>
                      <c:pt idx="973">
                        <c:v>4.4384100000000002</c:v>
                      </c:pt>
                      <c:pt idx="974">
                        <c:v>4.4573700000000001</c:v>
                      </c:pt>
                      <c:pt idx="975">
                        <c:v>4.5461400000000003</c:v>
                      </c:pt>
                      <c:pt idx="976">
                        <c:v>4.6298399999999997</c:v>
                      </c:pt>
                      <c:pt idx="977">
                        <c:v>4.6698700000000004</c:v>
                      </c:pt>
                      <c:pt idx="978">
                        <c:v>4.6738400000000002</c:v>
                      </c:pt>
                      <c:pt idx="979">
                        <c:v>4.7081200000000001</c:v>
                      </c:pt>
                      <c:pt idx="980">
                        <c:v>4.7582800000000001</c:v>
                      </c:pt>
                      <c:pt idx="981">
                        <c:v>4.8085699999999996</c:v>
                      </c:pt>
                      <c:pt idx="982">
                        <c:v>4.8517099999999997</c:v>
                      </c:pt>
                      <c:pt idx="983">
                        <c:v>4.8350099999999996</c:v>
                      </c:pt>
                      <c:pt idx="984">
                        <c:v>4.7580600000000004</c:v>
                      </c:pt>
                      <c:pt idx="985">
                        <c:v>4.7110799999999999</c:v>
                      </c:pt>
                      <c:pt idx="986">
                        <c:v>4.6650099999999997</c:v>
                      </c:pt>
                      <c:pt idx="987">
                        <c:v>4.6108599999999997</c:v>
                      </c:pt>
                      <c:pt idx="988">
                        <c:v>4.5374699999999999</c:v>
                      </c:pt>
                      <c:pt idx="989">
                        <c:v>4.4018499999999996</c:v>
                      </c:pt>
                      <c:pt idx="990">
                        <c:v>4.1951799999999997</c:v>
                      </c:pt>
                      <c:pt idx="991">
                        <c:v>3.9969999999999999</c:v>
                      </c:pt>
                      <c:pt idx="992">
                        <c:v>3.8445100000000001</c:v>
                      </c:pt>
                      <c:pt idx="993">
                        <c:v>3.66493</c:v>
                      </c:pt>
                      <c:pt idx="994">
                        <c:v>3.4826199999999998</c:v>
                      </c:pt>
                      <c:pt idx="995">
                        <c:v>3.3254700000000001</c:v>
                      </c:pt>
                      <c:pt idx="996">
                        <c:v>3.1665700000000001</c:v>
                      </c:pt>
                      <c:pt idx="997">
                        <c:v>2.9926699999999999</c:v>
                      </c:pt>
                      <c:pt idx="998">
                        <c:v>2.8580199999999998</c:v>
                      </c:pt>
                      <c:pt idx="999">
                        <c:v>2.7817599999999998</c:v>
                      </c:pt>
                      <c:pt idx="1000">
                        <c:v>2.6997</c:v>
                      </c:pt>
                      <c:pt idx="1001">
                        <c:v>2.6122100000000001</c:v>
                      </c:pt>
                      <c:pt idx="1002">
                        <c:v>2.5469599999999999</c:v>
                      </c:pt>
                      <c:pt idx="1003">
                        <c:v>2.5047100000000002</c:v>
                      </c:pt>
                      <c:pt idx="1004">
                        <c:v>2.4487899999999998</c:v>
                      </c:pt>
                      <c:pt idx="1005">
                        <c:v>2.3915099999999998</c:v>
                      </c:pt>
                      <c:pt idx="1006">
                        <c:v>2.3526799999999999</c:v>
                      </c:pt>
                      <c:pt idx="1007">
                        <c:v>2.3098299999999998</c:v>
                      </c:pt>
                      <c:pt idx="1008">
                        <c:v>2.2899799999999999</c:v>
                      </c:pt>
                      <c:pt idx="1009">
                        <c:v>2.2527400000000002</c:v>
                      </c:pt>
                      <c:pt idx="1010">
                        <c:v>2.23346</c:v>
                      </c:pt>
                      <c:pt idx="1011">
                        <c:v>2.2246299999999999</c:v>
                      </c:pt>
                      <c:pt idx="1012">
                        <c:v>2.2084199999999998</c:v>
                      </c:pt>
                      <c:pt idx="1013">
                        <c:v>2.1622400000000002</c:v>
                      </c:pt>
                      <c:pt idx="1014">
                        <c:v>2.1487599999999998</c:v>
                      </c:pt>
                      <c:pt idx="1015">
                        <c:v>2.1960099999999998</c:v>
                      </c:pt>
                      <c:pt idx="1016">
                        <c:v>2.2105399999999999</c:v>
                      </c:pt>
                      <c:pt idx="1017">
                        <c:v>2.1932900000000002</c:v>
                      </c:pt>
                      <c:pt idx="1018">
                        <c:v>2.1783100000000002</c:v>
                      </c:pt>
                      <c:pt idx="1019">
                        <c:v>2.1950799999999999</c:v>
                      </c:pt>
                      <c:pt idx="1020">
                        <c:v>2.2138300000000002</c:v>
                      </c:pt>
                      <c:pt idx="1021">
                        <c:v>2.2360799999999998</c:v>
                      </c:pt>
                      <c:pt idx="1022">
                        <c:v>2.2585999999999999</c:v>
                      </c:pt>
                      <c:pt idx="1023">
                        <c:v>2.2785899999999999</c:v>
                      </c:pt>
                      <c:pt idx="1024">
                        <c:v>2.28233</c:v>
                      </c:pt>
                      <c:pt idx="1025">
                        <c:v>2.25116</c:v>
                      </c:pt>
                      <c:pt idx="1026">
                        <c:v>2.2454200000000002</c:v>
                      </c:pt>
                      <c:pt idx="1027">
                        <c:v>2.2589399999999999</c:v>
                      </c:pt>
                      <c:pt idx="1028">
                        <c:v>2.2831100000000002</c:v>
                      </c:pt>
                      <c:pt idx="1029">
                        <c:v>2.2779699999999998</c:v>
                      </c:pt>
                      <c:pt idx="1030">
                        <c:v>2.2677</c:v>
                      </c:pt>
                      <c:pt idx="1031">
                        <c:v>2.2558600000000002</c:v>
                      </c:pt>
                      <c:pt idx="1032">
                        <c:v>2.2790599999999999</c:v>
                      </c:pt>
                      <c:pt idx="1033">
                        <c:v>2.3067000000000002</c:v>
                      </c:pt>
                      <c:pt idx="1034">
                        <c:v>2.3012600000000001</c:v>
                      </c:pt>
                      <c:pt idx="1035">
                        <c:v>2.2747299999999999</c:v>
                      </c:pt>
                      <c:pt idx="1036">
                        <c:v>2.2904399999999998</c:v>
                      </c:pt>
                      <c:pt idx="1037">
                        <c:v>2.3147199999999999</c:v>
                      </c:pt>
                      <c:pt idx="1038">
                        <c:v>2.2921999999999998</c:v>
                      </c:pt>
                      <c:pt idx="1039">
                        <c:v>2.2722899999999999</c:v>
                      </c:pt>
                      <c:pt idx="1040">
                        <c:v>2.2708300000000001</c:v>
                      </c:pt>
                      <c:pt idx="1041">
                        <c:v>2.2681800000000001</c:v>
                      </c:pt>
                      <c:pt idx="1042">
                        <c:v>2.2353399999999999</c:v>
                      </c:pt>
                      <c:pt idx="1043">
                        <c:v>2.2205599999999999</c:v>
                      </c:pt>
                      <c:pt idx="1044">
                        <c:v>2.2065399999999999</c:v>
                      </c:pt>
                      <c:pt idx="1045">
                        <c:v>2.1971400000000001</c:v>
                      </c:pt>
                      <c:pt idx="1046">
                        <c:v>2.20621</c:v>
                      </c:pt>
                      <c:pt idx="1047">
                        <c:v>2.2212200000000002</c:v>
                      </c:pt>
                      <c:pt idx="1048">
                        <c:v>2.2206399999999999</c:v>
                      </c:pt>
                      <c:pt idx="1049">
                        <c:v>2.1941799999999998</c:v>
                      </c:pt>
                      <c:pt idx="1050">
                        <c:v>2.1825800000000002</c:v>
                      </c:pt>
                      <c:pt idx="1051">
                        <c:v>2.1810499999999999</c:v>
                      </c:pt>
                      <c:pt idx="1052">
                        <c:v>2.1960000000000002</c:v>
                      </c:pt>
                      <c:pt idx="1053">
                        <c:v>2.2035399999999998</c:v>
                      </c:pt>
                      <c:pt idx="1054">
                        <c:v>2.20791</c:v>
                      </c:pt>
                      <c:pt idx="1055">
                        <c:v>2.1877900000000001</c:v>
                      </c:pt>
                      <c:pt idx="1056">
                        <c:v>2.1677</c:v>
                      </c:pt>
                      <c:pt idx="1057">
                        <c:v>2.1648200000000002</c:v>
                      </c:pt>
                      <c:pt idx="1058">
                        <c:v>2.1602100000000002</c:v>
                      </c:pt>
                      <c:pt idx="1059">
                        <c:v>2.15699</c:v>
                      </c:pt>
                      <c:pt idx="1060">
                        <c:v>2.1434299999999999</c:v>
                      </c:pt>
                      <c:pt idx="1061">
                        <c:v>2.0754100000000002</c:v>
                      </c:pt>
                      <c:pt idx="1062">
                        <c:v>1.97729</c:v>
                      </c:pt>
                      <c:pt idx="1063">
                        <c:v>1.9219999999999999</c:v>
                      </c:pt>
                      <c:pt idx="1064">
                        <c:v>1.94503</c:v>
                      </c:pt>
                      <c:pt idx="1065">
                        <c:v>1.9406300000000001</c:v>
                      </c:pt>
                      <c:pt idx="1066">
                        <c:v>1.92306</c:v>
                      </c:pt>
                      <c:pt idx="1067">
                        <c:v>1.9049</c:v>
                      </c:pt>
                      <c:pt idx="1068">
                        <c:v>1.9001399999999999</c:v>
                      </c:pt>
                      <c:pt idx="1069">
                        <c:v>1.87619</c:v>
                      </c:pt>
                      <c:pt idx="1070">
                        <c:v>1.8370599999999999</c:v>
                      </c:pt>
                      <c:pt idx="1071">
                        <c:v>1.7967900000000001</c:v>
                      </c:pt>
                      <c:pt idx="1072">
                        <c:v>1.7641500000000001</c:v>
                      </c:pt>
                      <c:pt idx="1073">
                        <c:v>1.72221</c:v>
                      </c:pt>
                      <c:pt idx="1074">
                        <c:v>1.67442</c:v>
                      </c:pt>
                      <c:pt idx="1075">
                        <c:v>1.6358299999999999</c:v>
                      </c:pt>
                      <c:pt idx="1076">
                        <c:v>1.6257699999999999</c:v>
                      </c:pt>
                      <c:pt idx="1077">
                        <c:v>1.5856399999999999</c:v>
                      </c:pt>
                      <c:pt idx="1078">
                        <c:v>1.5388999999999999</c:v>
                      </c:pt>
                      <c:pt idx="1079">
                        <c:v>1.5048900000000001</c:v>
                      </c:pt>
                      <c:pt idx="1080">
                        <c:v>1.48282</c:v>
                      </c:pt>
                      <c:pt idx="1081">
                        <c:v>1.43147</c:v>
                      </c:pt>
                      <c:pt idx="1082">
                        <c:v>1.38083</c:v>
                      </c:pt>
                      <c:pt idx="1083">
                        <c:v>1.3473999999999999</c:v>
                      </c:pt>
                      <c:pt idx="1084">
                        <c:v>1.3278000000000001</c:v>
                      </c:pt>
                      <c:pt idx="1085">
                        <c:v>1.3069</c:v>
                      </c:pt>
                      <c:pt idx="1086">
                        <c:v>1.27519</c:v>
                      </c:pt>
                      <c:pt idx="1087">
                        <c:v>1.2325200000000001</c:v>
                      </c:pt>
                      <c:pt idx="1088">
                        <c:v>1.1962600000000001</c:v>
                      </c:pt>
                      <c:pt idx="1089">
                        <c:v>1.1660999999999999</c:v>
                      </c:pt>
                      <c:pt idx="1090">
                        <c:v>1.1357900000000001</c:v>
                      </c:pt>
                      <c:pt idx="1091">
                        <c:v>1.12856</c:v>
                      </c:pt>
                      <c:pt idx="1092">
                        <c:v>1.1267100000000001</c:v>
                      </c:pt>
                      <c:pt idx="1093">
                        <c:v>1.09372</c:v>
                      </c:pt>
                      <c:pt idx="1094">
                        <c:v>1.0698799999999999</c:v>
                      </c:pt>
                      <c:pt idx="1095">
                        <c:v>1.04908</c:v>
                      </c:pt>
                      <c:pt idx="1096">
                        <c:v>1.02366</c:v>
                      </c:pt>
                      <c:pt idx="1097">
                        <c:v>0.9889</c:v>
                      </c:pt>
                      <c:pt idx="1098">
                        <c:v>0.97731000000000001</c:v>
                      </c:pt>
                      <c:pt idx="1099">
                        <c:v>0.94928000000000001</c:v>
                      </c:pt>
                      <c:pt idx="1100">
                        <c:v>0.91518999999999995</c:v>
                      </c:pt>
                      <c:pt idx="1101">
                        <c:v>0.88597999999999999</c:v>
                      </c:pt>
                      <c:pt idx="1102">
                        <c:v>0.88193999999999995</c:v>
                      </c:pt>
                      <c:pt idx="1103">
                        <c:v>0.87041000000000002</c:v>
                      </c:pt>
                      <c:pt idx="1104">
                        <c:v>0.83284000000000002</c:v>
                      </c:pt>
                      <c:pt idx="1105">
                        <c:v>0.79727000000000003</c:v>
                      </c:pt>
                      <c:pt idx="1106">
                        <c:v>0.78586</c:v>
                      </c:pt>
                      <c:pt idx="1107">
                        <c:v>0.77837000000000001</c:v>
                      </c:pt>
                      <c:pt idx="1108">
                        <c:v>0.75624999999999998</c:v>
                      </c:pt>
                      <c:pt idx="1109">
                        <c:v>0.73945000000000005</c:v>
                      </c:pt>
                      <c:pt idx="1110">
                        <c:v>0.73204000000000002</c:v>
                      </c:pt>
                      <c:pt idx="1111">
                        <c:v>0.72550999999999999</c:v>
                      </c:pt>
                      <c:pt idx="1112">
                        <c:v>0.71584000000000003</c:v>
                      </c:pt>
                      <c:pt idx="1113">
                        <c:v>0.70032000000000005</c:v>
                      </c:pt>
                      <c:pt idx="1114">
                        <c:v>0.69649000000000005</c:v>
                      </c:pt>
                      <c:pt idx="1115">
                        <c:v>0.67689999999999995</c:v>
                      </c:pt>
                      <c:pt idx="1116">
                        <c:v>0.64697000000000005</c:v>
                      </c:pt>
                      <c:pt idx="1117">
                        <c:v>0.62531999999999999</c:v>
                      </c:pt>
                      <c:pt idx="1118">
                        <c:v>0.63017000000000001</c:v>
                      </c:pt>
                      <c:pt idx="1119">
                        <c:v>0.63412000000000002</c:v>
                      </c:pt>
                      <c:pt idx="1120">
                        <c:v>0.63998999999999995</c:v>
                      </c:pt>
                      <c:pt idx="1121">
                        <c:v>0.63976999999999995</c:v>
                      </c:pt>
                      <c:pt idx="1122">
                        <c:v>0.62777000000000005</c:v>
                      </c:pt>
                      <c:pt idx="1123">
                        <c:v>0.61365999999999998</c:v>
                      </c:pt>
                      <c:pt idx="1124">
                        <c:v>0.59577000000000002</c:v>
                      </c:pt>
                      <c:pt idx="1125">
                        <c:v>0.58111000000000002</c:v>
                      </c:pt>
                      <c:pt idx="1126">
                        <c:v>0.58477999999999997</c:v>
                      </c:pt>
                      <c:pt idx="1127">
                        <c:v>0.59765999999999997</c:v>
                      </c:pt>
                      <c:pt idx="1128">
                        <c:v>0.59189999999999998</c:v>
                      </c:pt>
                      <c:pt idx="1129">
                        <c:v>0.57935000000000003</c:v>
                      </c:pt>
                      <c:pt idx="1130">
                        <c:v>0.57025000000000003</c:v>
                      </c:pt>
                      <c:pt idx="1131">
                        <c:v>0.56523999999999996</c:v>
                      </c:pt>
                    </c:numCache>
                  </c:numRef>
                </c:yVal>
                <c:smooth val="1"/>
                <c:extLst xmlns:c15="http://schemas.microsoft.com/office/drawing/2012/chart">
                  <c:ext xmlns:c16="http://schemas.microsoft.com/office/drawing/2014/chart" uri="{C3380CC4-5D6E-409C-BE32-E72D297353CC}">
                    <c16:uniqueId val="{00000007-BA24-4D9A-B745-9BAE61DCA5D5}"/>
                  </c:ext>
                </c:extLst>
              </c15:ser>
            </c15:filteredScatterSeries>
            <c15:filteredScatterSeries>
              <c15:ser>
                <c:idx val="11"/>
                <c:order val="6"/>
                <c:tx>
                  <c:v>Sample 2 (6 months)</c:v>
                </c:tx>
                <c:marker>
                  <c:symbol val="none"/>
                </c:marker>
                <c:xVal>
                  <c:numRef>
                    <c:extLst xmlns:c15="http://schemas.microsoft.com/office/drawing/2012/chart">
                      <c:ext xmlns:c15="http://schemas.microsoft.com/office/drawing/2012/chart" uri="{02D57815-91ED-43cb-92C2-25804820EDAC}">
                        <c15:formulaRef>
                          <c15:sqref>Sample2!$V$4:$V$1136</c15:sqref>
                        </c15:formulaRef>
                      </c:ext>
                    </c:extLst>
                    <c:numCache>
                      <c:formatCode>General</c:formatCode>
                      <c:ptCount val="1133"/>
                      <c:pt idx="0">
                        <c:v>0.33506999999999998</c:v>
                      </c:pt>
                      <c:pt idx="1">
                        <c:v>0.35002</c:v>
                      </c:pt>
                      <c:pt idx="2">
                        <c:v>0.36497000000000002</c:v>
                      </c:pt>
                      <c:pt idx="3">
                        <c:v>0.37991999999999998</c:v>
                      </c:pt>
                      <c:pt idx="4">
                        <c:v>0.39487</c:v>
                      </c:pt>
                      <c:pt idx="5">
                        <c:v>0.40982000000000002</c:v>
                      </c:pt>
                      <c:pt idx="6">
                        <c:v>0.42476999999999998</c:v>
                      </c:pt>
                      <c:pt idx="7">
                        <c:v>0.43972</c:v>
                      </c:pt>
                      <c:pt idx="8">
                        <c:v>0.45467000000000002</c:v>
                      </c:pt>
                      <c:pt idx="9">
                        <c:v>0.46961999999999998</c:v>
                      </c:pt>
                      <c:pt idx="10">
                        <c:v>0.48457</c:v>
                      </c:pt>
                      <c:pt idx="11">
                        <c:v>0.49952000000000002</c:v>
                      </c:pt>
                      <c:pt idx="12">
                        <c:v>0.51446999999999998</c:v>
                      </c:pt>
                      <c:pt idx="13">
                        <c:v>0.52942999999999996</c:v>
                      </c:pt>
                      <c:pt idx="14">
                        <c:v>0.54437999999999998</c:v>
                      </c:pt>
                      <c:pt idx="15">
                        <c:v>0.55932999999999999</c:v>
                      </c:pt>
                      <c:pt idx="16">
                        <c:v>0.57428000000000001</c:v>
                      </c:pt>
                      <c:pt idx="17">
                        <c:v>0.58923000000000003</c:v>
                      </c:pt>
                      <c:pt idx="18">
                        <c:v>0.60418000000000005</c:v>
                      </c:pt>
                      <c:pt idx="19">
                        <c:v>0.61912999999999996</c:v>
                      </c:pt>
                      <c:pt idx="20">
                        <c:v>0.63407999999999998</c:v>
                      </c:pt>
                      <c:pt idx="21">
                        <c:v>0.64903</c:v>
                      </c:pt>
                      <c:pt idx="22">
                        <c:v>0.66398000000000001</c:v>
                      </c:pt>
                      <c:pt idx="23">
                        <c:v>0.67893000000000003</c:v>
                      </c:pt>
                      <c:pt idx="24">
                        <c:v>0.69388000000000005</c:v>
                      </c:pt>
                      <c:pt idx="25">
                        <c:v>0.70882999999999996</c:v>
                      </c:pt>
                      <c:pt idx="26">
                        <c:v>0.72377999999999998</c:v>
                      </c:pt>
                      <c:pt idx="27">
                        <c:v>0.73873</c:v>
                      </c:pt>
                      <c:pt idx="28">
                        <c:v>0.75368000000000002</c:v>
                      </c:pt>
                      <c:pt idx="29">
                        <c:v>0.76863000000000004</c:v>
                      </c:pt>
                      <c:pt idx="30">
                        <c:v>0.78358000000000005</c:v>
                      </c:pt>
                      <c:pt idx="31">
                        <c:v>0.79852999999999996</c:v>
                      </c:pt>
                      <c:pt idx="32">
                        <c:v>0.81347999999999998</c:v>
                      </c:pt>
                      <c:pt idx="33">
                        <c:v>0.82843</c:v>
                      </c:pt>
                      <c:pt idx="34">
                        <c:v>0.84338000000000002</c:v>
                      </c:pt>
                      <c:pt idx="35">
                        <c:v>0.85833000000000004</c:v>
                      </c:pt>
                      <c:pt idx="36">
                        <c:v>0.87327999999999995</c:v>
                      </c:pt>
                      <c:pt idx="37">
                        <c:v>0.88822999999999996</c:v>
                      </c:pt>
                      <c:pt idx="38">
                        <c:v>0.90317999999999998</c:v>
                      </c:pt>
                      <c:pt idx="39">
                        <c:v>0.91813</c:v>
                      </c:pt>
                      <c:pt idx="40">
                        <c:v>0.93308000000000002</c:v>
                      </c:pt>
                      <c:pt idx="41">
                        <c:v>0.94803000000000004</c:v>
                      </c:pt>
                      <c:pt idx="42">
                        <c:v>0.96297999999999995</c:v>
                      </c:pt>
                      <c:pt idx="43">
                        <c:v>0.97792999999999997</c:v>
                      </c:pt>
                      <c:pt idx="44">
                        <c:v>0.99287999999999998</c:v>
                      </c:pt>
                      <c:pt idx="45">
                        <c:v>1.00783</c:v>
                      </c:pt>
                      <c:pt idx="46">
                        <c:v>1.02278</c:v>
                      </c:pt>
                      <c:pt idx="47">
                        <c:v>1.03773</c:v>
                      </c:pt>
                      <c:pt idx="48">
                        <c:v>1.0526800000000001</c:v>
                      </c:pt>
                      <c:pt idx="49">
                        <c:v>1.0676300000000001</c:v>
                      </c:pt>
                      <c:pt idx="50">
                        <c:v>1.0825800000000001</c:v>
                      </c:pt>
                      <c:pt idx="51">
                        <c:v>1.0975299999999999</c:v>
                      </c:pt>
                      <c:pt idx="52">
                        <c:v>1.1124799999999999</c:v>
                      </c:pt>
                      <c:pt idx="53">
                        <c:v>1.1274299999999999</c:v>
                      </c:pt>
                      <c:pt idx="54">
                        <c:v>1.14238</c:v>
                      </c:pt>
                      <c:pt idx="55">
                        <c:v>1.1573199999999999</c:v>
                      </c:pt>
                      <c:pt idx="56">
                        <c:v>1.1722699999999999</c:v>
                      </c:pt>
                      <c:pt idx="57">
                        <c:v>1.1872199999999999</c:v>
                      </c:pt>
                      <c:pt idx="58">
                        <c:v>1.20217</c:v>
                      </c:pt>
                      <c:pt idx="59">
                        <c:v>1.21712</c:v>
                      </c:pt>
                      <c:pt idx="60">
                        <c:v>1.23207</c:v>
                      </c:pt>
                      <c:pt idx="61">
                        <c:v>1.24702</c:v>
                      </c:pt>
                      <c:pt idx="62">
                        <c:v>1.26197</c:v>
                      </c:pt>
                      <c:pt idx="63">
                        <c:v>1.2769200000000001</c:v>
                      </c:pt>
                      <c:pt idx="64">
                        <c:v>1.2918700000000001</c:v>
                      </c:pt>
                      <c:pt idx="65">
                        <c:v>1.3068200000000001</c:v>
                      </c:pt>
                      <c:pt idx="66">
                        <c:v>1.3217699999999999</c:v>
                      </c:pt>
                      <c:pt idx="67">
                        <c:v>1.3367100000000001</c:v>
                      </c:pt>
                      <c:pt idx="68">
                        <c:v>1.3516600000000001</c:v>
                      </c:pt>
                      <c:pt idx="69">
                        <c:v>1.3666100000000001</c:v>
                      </c:pt>
                      <c:pt idx="70">
                        <c:v>1.3815599999999999</c:v>
                      </c:pt>
                      <c:pt idx="71">
                        <c:v>1.3965099999999999</c:v>
                      </c:pt>
                      <c:pt idx="72">
                        <c:v>1.4114599999999999</c:v>
                      </c:pt>
                      <c:pt idx="73">
                        <c:v>1.42641</c:v>
                      </c:pt>
                      <c:pt idx="74">
                        <c:v>1.4413499999999999</c:v>
                      </c:pt>
                      <c:pt idx="75">
                        <c:v>1.4562999999999999</c:v>
                      </c:pt>
                      <c:pt idx="76">
                        <c:v>1.4712499999999999</c:v>
                      </c:pt>
                      <c:pt idx="77">
                        <c:v>1.4862</c:v>
                      </c:pt>
                      <c:pt idx="78">
                        <c:v>1.50115</c:v>
                      </c:pt>
                      <c:pt idx="79">
                        <c:v>1.5161</c:v>
                      </c:pt>
                      <c:pt idx="80">
                        <c:v>1.53104</c:v>
                      </c:pt>
                      <c:pt idx="81">
                        <c:v>1.54599</c:v>
                      </c:pt>
                      <c:pt idx="82">
                        <c:v>1.56094</c:v>
                      </c:pt>
                      <c:pt idx="83">
                        <c:v>1.57589</c:v>
                      </c:pt>
                      <c:pt idx="84">
                        <c:v>1.59084</c:v>
                      </c:pt>
                      <c:pt idx="85">
                        <c:v>1.60578</c:v>
                      </c:pt>
                      <c:pt idx="86">
                        <c:v>1.62073</c:v>
                      </c:pt>
                      <c:pt idx="87">
                        <c:v>1.63568</c:v>
                      </c:pt>
                      <c:pt idx="88">
                        <c:v>1.65063</c:v>
                      </c:pt>
                      <c:pt idx="89">
                        <c:v>1.6655800000000001</c:v>
                      </c:pt>
                      <c:pt idx="90">
                        <c:v>1.68052</c:v>
                      </c:pt>
                      <c:pt idx="91">
                        <c:v>1.69547</c:v>
                      </c:pt>
                      <c:pt idx="92">
                        <c:v>1.7104200000000001</c:v>
                      </c:pt>
                      <c:pt idx="93">
                        <c:v>1.7253700000000001</c:v>
                      </c:pt>
                      <c:pt idx="94">
                        <c:v>1.74031</c:v>
                      </c:pt>
                      <c:pt idx="95">
                        <c:v>1.75526</c:v>
                      </c:pt>
                      <c:pt idx="96">
                        <c:v>1.7702100000000001</c:v>
                      </c:pt>
                      <c:pt idx="97">
                        <c:v>1.7851600000000001</c:v>
                      </c:pt>
                      <c:pt idx="98">
                        <c:v>1.8001</c:v>
                      </c:pt>
                      <c:pt idx="99">
                        <c:v>1.8150500000000001</c:v>
                      </c:pt>
                      <c:pt idx="100">
                        <c:v>1.83</c:v>
                      </c:pt>
                      <c:pt idx="101">
                        <c:v>1.84494</c:v>
                      </c:pt>
                      <c:pt idx="102">
                        <c:v>1.85989</c:v>
                      </c:pt>
                      <c:pt idx="103">
                        <c:v>1.8748400000000001</c:v>
                      </c:pt>
                      <c:pt idx="104">
                        <c:v>1.8897900000000001</c:v>
                      </c:pt>
                      <c:pt idx="105">
                        <c:v>1.90473</c:v>
                      </c:pt>
                      <c:pt idx="106">
                        <c:v>1.9196800000000001</c:v>
                      </c:pt>
                      <c:pt idx="107">
                        <c:v>1.93462</c:v>
                      </c:pt>
                      <c:pt idx="108">
                        <c:v>1.94957</c:v>
                      </c:pt>
                      <c:pt idx="109">
                        <c:v>1.96452</c:v>
                      </c:pt>
                      <c:pt idx="110">
                        <c:v>1.97946</c:v>
                      </c:pt>
                      <c:pt idx="111">
                        <c:v>1.99441</c:v>
                      </c:pt>
                      <c:pt idx="112">
                        <c:v>2.00936</c:v>
                      </c:pt>
                      <c:pt idx="113">
                        <c:v>2.0243000000000002</c:v>
                      </c:pt>
                      <c:pt idx="114">
                        <c:v>2.03925</c:v>
                      </c:pt>
                      <c:pt idx="115">
                        <c:v>2.0541999999999998</c:v>
                      </c:pt>
                      <c:pt idx="116">
                        <c:v>2.06914</c:v>
                      </c:pt>
                      <c:pt idx="117">
                        <c:v>2.0840900000000002</c:v>
                      </c:pt>
                      <c:pt idx="118">
                        <c:v>2.09903</c:v>
                      </c:pt>
                      <c:pt idx="119">
                        <c:v>2.1139800000000002</c:v>
                      </c:pt>
                      <c:pt idx="120">
                        <c:v>2.12893</c:v>
                      </c:pt>
                      <c:pt idx="121">
                        <c:v>2.1438700000000002</c:v>
                      </c:pt>
                      <c:pt idx="122">
                        <c:v>2.15882</c:v>
                      </c:pt>
                      <c:pt idx="123">
                        <c:v>2.1737600000000001</c:v>
                      </c:pt>
                      <c:pt idx="124">
                        <c:v>2.1887099999999999</c:v>
                      </c:pt>
                      <c:pt idx="125">
                        <c:v>2.2036500000000001</c:v>
                      </c:pt>
                      <c:pt idx="126">
                        <c:v>2.2185999999999999</c:v>
                      </c:pt>
                      <c:pt idx="127">
                        <c:v>2.2335400000000001</c:v>
                      </c:pt>
                      <c:pt idx="128">
                        <c:v>2.2484899999999999</c:v>
                      </c:pt>
                      <c:pt idx="129">
                        <c:v>2.2634300000000001</c:v>
                      </c:pt>
                      <c:pt idx="130">
                        <c:v>2.2783799999999998</c:v>
                      </c:pt>
                      <c:pt idx="131">
                        <c:v>2.29332</c:v>
                      </c:pt>
                      <c:pt idx="132">
                        <c:v>2.3082699999999998</c:v>
                      </c:pt>
                      <c:pt idx="133">
                        <c:v>2.32321</c:v>
                      </c:pt>
                      <c:pt idx="134">
                        <c:v>2.3381599999999998</c:v>
                      </c:pt>
                      <c:pt idx="135">
                        <c:v>2.3531</c:v>
                      </c:pt>
                      <c:pt idx="136">
                        <c:v>2.3680500000000002</c:v>
                      </c:pt>
                      <c:pt idx="137">
                        <c:v>2.3829899999999999</c:v>
                      </c:pt>
                      <c:pt idx="138">
                        <c:v>2.3979400000000002</c:v>
                      </c:pt>
                      <c:pt idx="139">
                        <c:v>2.4128799999999999</c:v>
                      </c:pt>
                      <c:pt idx="140">
                        <c:v>2.4278200000000001</c:v>
                      </c:pt>
                      <c:pt idx="141">
                        <c:v>2.4427699999999999</c:v>
                      </c:pt>
                      <c:pt idx="142">
                        <c:v>2.4577100000000001</c:v>
                      </c:pt>
                      <c:pt idx="143">
                        <c:v>2.4726599999999999</c:v>
                      </c:pt>
                      <c:pt idx="144">
                        <c:v>2.4876</c:v>
                      </c:pt>
                      <c:pt idx="145">
                        <c:v>2.5025400000000002</c:v>
                      </c:pt>
                      <c:pt idx="146">
                        <c:v>2.51749</c:v>
                      </c:pt>
                      <c:pt idx="147">
                        <c:v>2.5324300000000002</c:v>
                      </c:pt>
                      <c:pt idx="148">
                        <c:v>2.54738</c:v>
                      </c:pt>
                      <c:pt idx="149">
                        <c:v>2.5623200000000002</c:v>
                      </c:pt>
                      <c:pt idx="150">
                        <c:v>2.5772599999999999</c:v>
                      </c:pt>
                      <c:pt idx="151">
                        <c:v>2.5922100000000001</c:v>
                      </c:pt>
                      <c:pt idx="152">
                        <c:v>2.6071499999999999</c:v>
                      </c:pt>
                      <c:pt idx="153">
                        <c:v>2.62209</c:v>
                      </c:pt>
                      <c:pt idx="154">
                        <c:v>2.6370399999999998</c:v>
                      </c:pt>
                      <c:pt idx="155">
                        <c:v>2.65198</c:v>
                      </c:pt>
                      <c:pt idx="156">
                        <c:v>2.6669200000000002</c:v>
                      </c:pt>
                      <c:pt idx="157">
                        <c:v>2.6818599999999999</c:v>
                      </c:pt>
                      <c:pt idx="158">
                        <c:v>2.6968100000000002</c:v>
                      </c:pt>
                      <c:pt idx="159">
                        <c:v>2.7117499999999999</c:v>
                      </c:pt>
                      <c:pt idx="160">
                        <c:v>2.7266900000000001</c:v>
                      </c:pt>
                      <c:pt idx="161">
                        <c:v>2.7416299999999998</c:v>
                      </c:pt>
                      <c:pt idx="162">
                        <c:v>2.75658</c:v>
                      </c:pt>
                      <c:pt idx="163">
                        <c:v>2.7715200000000002</c:v>
                      </c:pt>
                      <c:pt idx="164">
                        <c:v>2.7864599999999999</c:v>
                      </c:pt>
                      <c:pt idx="165">
                        <c:v>2.8014000000000001</c:v>
                      </c:pt>
                      <c:pt idx="166">
                        <c:v>2.8163399999999998</c:v>
                      </c:pt>
                      <c:pt idx="167">
                        <c:v>2.8312900000000001</c:v>
                      </c:pt>
                      <c:pt idx="168">
                        <c:v>2.8462299999999998</c:v>
                      </c:pt>
                      <c:pt idx="169">
                        <c:v>2.86117</c:v>
                      </c:pt>
                      <c:pt idx="170">
                        <c:v>2.8761100000000002</c:v>
                      </c:pt>
                      <c:pt idx="171">
                        <c:v>2.8910499999999999</c:v>
                      </c:pt>
                      <c:pt idx="172">
                        <c:v>2.9059900000000001</c:v>
                      </c:pt>
                      <c:pt idx="173">
                        <c:v>2.9209399999999999</c:v>
                      </c:pt>
                      <c:pt idx="174">
                        <c:v>2.93588</c:v>
                      </c:pt>
                      <c:pt idx="175">
                        <c:v>2.9508200000000002</c:v>
                      </c:pt>
                      <c:pt idx="176">
                        <c:v>2.96576</c:v>
                      </c:pt>
                      <c:pt idx="177">
                        <c:v>2.9807000000000001</c:v>
                      </c:pt>
                      <c:pt idx="178">
                        <c:v>2.9956399999999999</c:v>
                      </c:pt>
                      <c:pt idx="179">
                        <c:v>3.01058</c:v>
                      </c:pt>
                      <c:pt idx="180">
                        <c:v>3.0255200000000002</c:v>
                      </c:pt>
                      <c:pt idx="181">
                        <c:v>3.0404599999999999</c:v>
                      </c:pt>
                      <c:pt idx="182">
                        <c:v>3.0554000000000001</c:v>
                      </c:pt>
                      <c:pt idx="183">
                        <c:v>3.0703399999999998</c:v>
                      </c:pt>
                      <c:pt idx="184">
                        <c:v>3.08528</c:v>
                      </c:pt>
                      <c:pt idx="185">
                        <c:v>3.1002200000000002</c:v>
                      </c:pt>
                      <c:pt idx="186">
                        <c:v>3.1151599999999999</c:v>
                      </c:pt>
                      <c:pt idx="187">
                        <c:v>3.1301000000000001</c:v>
                      </c:pt>
                      <c:pt idx="188">
                        <c:v>3.1450399999999998</c:v>
                      </c:pt>
                      <c:pt idx="189">
                        <c:v>3.15998</c:v>
                      </c:pt>
                      <c:pt idx="190">
                        <c:v>3.1749200000000002</c:v>
                      </c:pt>
                      <c:pt idx="191">
                        <c:v>3.1898599999999999</c:v>
                      </c:pt>
                      <c:pt idx="192">
                        <c:v>3.2048000000000001</c:v>
                      </c:pt>
                      <c:pt idx="193">
                        <c:v>3.2197399999999998</c:v>
                      </c:pt>
                      <c:pt idx="194">
                        <c:v>3.23468</c:v>
                      </c:pt>
                      <c:pt idx="195">
                        <c:v>3.2496200000000002</c:v>
                      </c:pt>
                      <c:pt idx="196">
                        <c:v>3.2645599999999999</c:v>
                      </c:pt>
                      <c:pt idx="197">
                        <c:v>3.27949</c:v>
                      </c:pt>
                      <c:pt idx="198">
                        <c:v>3.2944300000000002</c:v>
                      </c:pt>
                      <c:pt idx="199">
                        <c:v>3.3093699999999999</c:v>
                      </c:pt>
                      <c:pt idx="200">
                        <c:v>3.3243100000000001</c:v>
                      </c:pt>
                      <c:pt idx="201">
                        <c:v>3.3392499999999998</c:v>
                      </c:pt>
                      <c:pt idx="202">
                        <c:v>3.35419</c:v>
                      </c:pt>
                      <c:pt idx="203">
                        <c:v>3.3691300000000002</c:v>
                      </c:pt>
                      <c:pt idx="204">
                        <c:v>3.3840599999999998</c:v>
                      </c:pt>
                      <c:pt idx="205">
                        <c:v>3.399</c:v>
                      </c:pt>
                      <c:pt idx="206">
                        <c:v>3.4139400000000002</c:v>
                      </c:pt>
                      <c:pt idx="207">
                        <c:v>3.4288799999999999</c:v>
                      </c:pt>
                      <c:pt idx="208">
                        <c:v>3.44381</c:v>
                      </c:pt>
                      <c:pt idx="209">
                        <c:v>3.4587500000000002</c:v>
                      </c:pt>
                      <c:pt idx="210">
                        <c:v>3.4736899999999999</c:v>
                      </c:pt>
                      <c:pt idx="211">
                        <c:v>3.4886300000000001</c:v>
                      </c:pt>
                      <c:pt idx="212">
                        <c:v>3.5035599999999998</c:v>
                      </c:pt>
                      <c:pt idx="213">
                        <c:v>3.5185</c:v>
                      </c:pt>
                      <c:pt idx="214">
                        <c:v>3.5334400000000001</c:v>
                      </c:pt>
                      <c:pt idx="215">
                        <c:v>3.5483699999999998</c:v>
                      </c:pt>
                      <c:pt idx="216">
                        <c:v>3.56331</c:v>
                      </c:pt>
                      <c:pt idx="217">
                        <c:v>3.5782500000000002</c:v>
                      </c:pt>
                      <c:pt idx="218">
                        <c:v>3.5931799999999998</c:v>
                      </c:pt>
                      <c:pt idx="219">
                        <c:v>3.60812</c:v>
                      </c:pt>
                      <c:pt idx="220">
                        <c:v>3.6230600000000002</c:v>
                      </c:pt>
                      <c:pt idx="221">
                        <c:v>3.6379899999999998</c:v>
                      </c:pt>
                      <c:pt idx="222">
                        <c:v>3.65293</c:v>
                      </c:pt>
                      <c:pt idx="223">
                        <c:v>3.6678600000000001</c:v>
                      </c:pt>
                      <c:pt idx="224">
                        <c:v>3.6827999999999999</c:v>
                      </c:pt>
                      <c:pt idx="225">
                        <c:v>3.69773</c:v>
                      </c:pt>
                      <c:pt idx="226">
                        <c:v>3.7126700000000001</c:v>
                      </c:pt>
                      <c:pt idx="227">
                        <c:v>3.7275999999999998</c:v>
                      </c:pt>
                      <c:pt idx="228">
                        <c:v>3.74254</c:v>
                      </c:pt>
                      <c:pt idx="229">
                        <c:v>3.7574800000000002</c:v>
                      </c:pt>
                      <c:pt idx="230">
                        <c:v>3.7724099999999998</c:v>
                      </c:pt>
                      <c:pt idx="231">
                        <c:v>3.7873399999999999</c:v>
                      </c:pt>
                      <c:pt idx="232">
                        <c:v>3.8022800000000001</c:v>
                      </c:pt>
                      <c:pt idx="233">
                        <c:v>3.8172100000000002</c:v>
                      </c:pt>
                      <c:pt idx="234">
                        <c:v>3.8321499999999999</c:v>
                      </c:pt>
                      <c:pt idx="235">
                        <c:v>3.8470800000000001</c:v>
                      </c:pt>
                      <c:pt idx="236">
                        <c:v>3.8620199999999998</c:v>
                      </c:pt>
                      <c:pt idx="237">
                        <c:v>3.8769499999999999</c:v>
                      </c:pt>
                      <c:pt idx="238">
                        <c:v>3.89188</c:v>
                      </c:pt>
                      <c:pt idx="239">
                        <c:v>3.9068200000000002</c:v>
                      </c:pt>
                      <c:pt idx="240">
                        <c:v>3.9217499999999998</c:v>
                      </c:pt>
                      <c:pt idx="241">
                        <c:v>3.93669</c:v>
                      </c:pt>
                      <c:pt idx="242">
                        <c:v>3.9516200000000001</c:v>
                      </c:pt>
                      <c:pt idx="243">
                        <c:v>3.9665499999999998</c:v>
                      </c:pt>
                      <c:pt idx="244">
                        <c:v>3.98149</c:v>
                      </c:pt>
                      <c:pt idx="245">
                        <c:v>3.9964200000000001</c:v>
                      </c:pt>
                      <c:pt idx="246">
                        <c:v>4.0113500000000002</c:v>
                      </c:pt>
                      <c:pt idx="247">
                        <c:v>4.0262799999999999</c:v>
                      </c:pt>
                      <c:pt idx="248">
                        <c:v>4.04122</c:v>
                      </c:pt>
                      <c:pt idx="249">
                        <c:v>4.0561499999999997</c:v>
                      </c:pt>
                      <c:pt idx="250">
                        <c:v>4.0710800000000003</c:v>
                      </c:pt>
                      <c:pt idx="251">
                        <c:v>4.0860099999999999</c:v>
                      </c:pt>
                      <c:pt idx="252">
                        <c:v>4.1009399999999996</c:v>
                      </c:pt>
                      <c:pt idx="253">
                        <c:v>4.1158799999999998</c:v>
                      </c:pt>
                      <c:pt idx="254">
                        <c:v>4.1308100000000003</c:v>
                      </c:pt>
                      <c:pt idx="255">
                        <c:v>4.14574</c:v>
                      </c:pt>
                      <c:pt idx="256">
                        <c:v>4.1606699999999996</c:v>
                      </c:pt>
                      <c:pt idx="257">
                        <c:v>4.1756000000000002</c:v>
                      </c:pt>
                      <c:pt idx="258">
                        <c:v>4.1905299999999999</c:v>
                      </c:pt>
                      <c:pt idx="259">
                        <c:v>4.2054600000000004</c:v>
                      </c:pt>
                      <c:pt idx="260">
                        <c:v>4.2203999999999997</c:v>
                      </c:pt>
                      <c:pt idx="261">
                        <c:v>4.2353300000000003</c:v>
                      </c:pt>
                      <c:pt idx="262">
                        <c:v>4.2502599999999999</c:v>
                      </c:pt>
                      <c:pt idx="263">
                        <c:v>4.2651899999999996</c:v>
                      </c:pt>
                      <c:pt idx="264">
                        <c:v>4.2801200000000001</c:v>
                      </c:pt>
                      <c:pt idx="265">
                        <c:v>4.2950499999999998</c:v>
                      </c:pt>
                      <c:pt idx="266">
                        <c:v>4.3099800000000004</c:v>
                      </c:pt>
                      <c:pt idx="267">
                        <c:v>4.32491</c:v>
                      </c:pt>
                      <c:pt idx="268">
                        <c:v>4.3398399999999997</c:v>
                      </c:pt>
                      <c:pt idx="269">
                        <c:v>4.3547700000000003</c:v>
                      </c:pt>
                      <c:pt idx="270">
                        <c:v>4.3696999999999999</c:v>
                      </c:pt>
                      <c:pt idx="271">
                        <c:v>4.38462</c:v>
                      </c:pt>
                      <c:pt idx="272">
                        <c:v>4.3995499999999996</c:v>
                      </c:pt>
                      <c:pt idx="273">
                        <c:v>4.4144800000000002</c:v>
                      </c:pt>
                      <c:pt idx="274">
                        <c:v>4.4294099999999998</c:v>
                      </c:pt>
                      <c:pt idx="275">
                        <c:v>4.4443400000000004</c:v>
                      </c:pt>
                      <c:pt idx="276">
                        <c:v>4.4592700000000001</c:v>
                      </c:pt>
                      <c:pt idx="277">
                        <c:v>4.4741999999999997</c:v>
                      </c:pt>
                      <c:pt idx="278">
                        <c:v>4.4891199999999998</c:v>
                      </c:pt>
                      <c:pt idx="279">
                        <c:v>4.5040500000000003</c:v>
                      </c:pt>
                      <c:pt idx="280">
                        <c:v>4.51898</c:v>
                      </c:pt>
                      <c:pt idx="281">
                        <c:v>4.5339099999999997</c:v>
                      </c:pt>
                      <c:pt idx="282">
                        <c:v>4.5488400000000002</c:v>
                      </c:pt>
                      <c:pt idx="283">
                        <c:v>4.5637600000000003</c:v>
                      </c:pt>
                      <c:pt idx="284">
                        <c:v>4.5786899999999999</c:v>
                      </c:pt>
                      <c:pt idx="285">
                        <c:v>4.5936199999999996</c:v>
                      </c:pt>
                      <c:pt idx="286">
                        <c:v>4.6085500000000001</c:v>
                      </c:pt>
                      <c:pt idx="287">
                        <c:v>4.6234700000000002</c:v>
                      </c:pt>
                      <c:pt idx="288">
                        <c:v>4.6383999999999999</c:v>
                      </c:pt>
                      <c:pt idx="289">
                        <c:v>4.6533300000000004</c:v>
                      </c:pt>
                      <c:pt idx="290">
                        <c:v>4.6682499999999996</c:v>
                      </c:pt>
                      <c:pt idx="291">
                        <c:v>4.6831800000000001</c:v>
                      </c:pt>
                      <c:pt idx="292">
                        <c:v>4.6981000000000002</c:v>
                      </c:pt>
                      <c:pt idx="293">
                        <c:v>4.7130299999999998</c:v>
                      </c:pt>
                      <c:pt idx="294">
                        <c:v>4.7279600000000004</c:v>
                      </c:pt>
                      <c:pt idx="295">
                        <c:v>4.7428800000000004</c:v>
                      </c:pt>
                      <c:pt idx="296">
                        <c:v>4.7578100000000001</c:v>
                      </c:pt>
                      <c:pt idx="297">
                        <c:v>4.7727300000000001</c:v>
                      </c:pt>
                      <c:pt idx="298">
                        <c:v>4.7876599999999998</c:v>
                      </c:pt>
                      <c:pt idx="299">
                        <c:v>4.8025799999999998</c:v>
                      </c:pt>
                      <c:pt idx="300">
                        <c:v>4.8175100000000004</c:v>
                      </c:pt>
                      <c:pt idx="301">
                        <c:v>4.8324299999999996</c:v>
                      </c:pt>
                      <c:pt idx="302">
                        <c:v>4.8473600000000001</c:v>
                      </c:pt>
                      <c:pt idx="303">
                        <c:v>4.8622800000000002</c:v>
                      </c:pt>
                      <c:pt idx="304">
                        <c:v>4.8772000000000002</c:v>
                      </c:pt>
                      <c:pt idx="305">
                        <c:v>4.8921299999999999</c:v>
                      </c:pt>
                      <c:pt idx="306">
                        <c:v>4.9070499999999999</c:v>
                      </c:pt>
                      <c:pt idx="307">
                        <c:v>4.9219799999999996</c:v>
                      </c:pt>
                      <c:pt idx="308">
                        <c:v>4.9368999999999996</c:v>
                      </c:pt>
                      <c:pt idx="309">
                        <c:v>4.9518199999999997</c:v>
                      </c:pt>
                      <c:pt idx="310">
                        <c:v>4.9667500000000002</c:v>
                      </c:pt>
                      <c:pt idx="311">
                        <c:v>4.9816700000000003</c:v>
                      </c:pt>
                      <c:pt idx="312">
                        <c:v>4.9965900000000003</c:v>
                      </c:pt>
                      <c:pt idx="313">
                        <c:v>5.0115100000000004</c:v>
                      </c:pt>
                      <c:pt idx="314">
                        <c:v>5.02644</c:v>
                      </c:pt>
                      <c:pt idx="315">
                        <c:v>5.0413600000000001</c:v>
                      </c:pt>
                      <c:pt idx="316">
                        <c:v>5.0562800000000001</c:v>
                      </c:pt>
                      <c:pt idx="317">
                        <c:v>5.0712000000000002</c:v>
                      </c:pt>
                      <c:pt idx="318">
                        <c:v>5.0861200000000002</c:v>
                      </c:pt>
                      <c:pt idx="319">
                        <c:v>5.1010499999999999</c:v>
                      </c:pt>
                      <c:pt idx="320">
                        <c:v>5.1159699999999999</c:v>
                      </c:pt>
                      <c:pt idx="321">
                        <c:v>5.13089</c:v>
                      </c:pt>
                      <c:pt idx="322">
                        <c:v>5.14581</c:v>
                      </c:pt>
                      <c:pt idx="323">
                        <c:v>5.16073</c:v>
                      </c:pt>
                      <c:pt idx="324">
                        <c:v>5.1756500000000001</c:v>
                      </c:pt>
                      <c:pt idx="325">
                        <c:v>5.1905700000000001</c:v>
                      </c:pt>
                      <c:pt idx="326">
                        <c:v>5.2054900000000002</c:v>
                      </c:pt>
                      <c:pt idx="327">
                        <c:v>5.2204100000000002</c:v>
                      </c:pt>
                      <c:pt idx="328">
                        <c:v>5.2353300000000003</c:v>
                      </c:pt>
                      <c:pt idx="329">
                        <c:v>5.2502500000000003</c:v>
                      </c:pt>
                      <c:pt idx="330">
                        <c:v>5.2651700000000003</c:v>
                      </c:pt>
                      <c:pt idx="331">
                        <c:v>5.2800900000000004</c:v>
                      </c:pt>
                      <c:pt idx="332">
                        <c:v>5.2950100000000004</c:v>
                      </c:pt>
                      <c:pt idx="333">
                        <c:v>5.3099299999999996</c:v>
                      </c:pt>
                      <c:pt idx="334">
                        <c:v>5.3248499999999996</c:v>
                      </c:pt>
                      <c:pt idx="335">
                        <c:v>5.3397699999999997</c:v>
                      </c:pt>
                      <c:pt idx="336">
                        <c:v>5.3546899999999997</c:v>
                      </c:pt>
                      <c:pt idx="337">
                        <c:v>5.3696000000000002</c:v>
                      </c:pt>
                      <c:pt idx="338">
                        <c:v>5.3845200000000002</c:v>
                      </c:pt>
                      <c:pt idx="339">
                        <c:v>5.3994400000000002</c:v>
                      </c:pt>
                      <c:pt idx="340">
                        <c:v>5.4143600000000003</c:v>
                      </c:pt>
                      <c:pt idx="341">
                        <c:v>5.4292800000000003</c:v>
                      </c:pt>
                      <c:pt idx="342">
                        <c:v>5.4441899999999999</c:v>
                      </c:pt>
                      <c:pt idx="343">
                        <c:v>5.4591099999999999</c:v>
                      </c:pt>
                      <c:pt idx="344">
                        <c:v>5.47403</c:v>
                      </c:pt>
                      <c:pt idx="345">
                        <c:v>5.48895</c:v>
                      </c:pt>
                      <c:pt idx="346">
                        <c:v>5.5038600000000004</c:v>
                      </c:pt>
                      <c:pt idx="347">
                        <c:v>5.5187799999999996</c:v>
                      </c:pt>
                      <c:pt idx="348">
                        <c:v>5.5336999999999996</c:v>
                      </c:pt>
                      <c:pt idx="349">
                        <c:v>5.54861</c:v>
                      </c:pt>
                      <c:pt idx="350">
                        <c:v>5.5635300000000001</c:v>
                      </c:pt>
                      <c:pt idx="351">
                        <c:v>5.5784399999999996</c:v>
                      </c:pt>
                      <c:pt idx="352">
                        <c:v>5.5933599999999997</c:v>
                      </c:pt>
                      <c:pt idx="353">
                        <c:v>5.6082700000000001</c:v>
                      </c:pt>
                      <c:pt idx="354">
                        <c:v>5.6231900000000001</c:v>
                      </c:pt>
                      <c:pt idx="355">
                        <c:v>5.6381100000000002</c:v>
                      </c:pt>
                      <c:pt idx="356">
                        <c:v>5.6530199999999997</c:v>
                      </c:pt>
                      <c:pt idx="357">
                        <c:v>5.6679300000000001</c:v>
                      </c:pt>
                      <c:pt idx="358">
                        <c:v>5.6828500000000002</c:v>
                      </c:pt>
                      <c:pt idx="359">
                        <c:v>5.6977599999999997</c:v>
                      </c:pt>
                      <c:pt idx="360">
                        <c:v>5.7126799999999998</c:v>
                      </c:pt>
                      <c:pt idx="361">
                        <c:v>5.7275900000000002</c:v>
                      </c:pt>
                      <c:pt idx="362">
                        <c:v>5.7425100000000002</c:v>
                      </c:pt>
                      <c:pt idx="363">
                        <c:v>5.7574199999999998</c:v>
                      </c:pt>
                      <c:pt idx="364">
                        <c:v>5.7723300000000002</c:v>
                      </c:pt>
                      <c:pt idx="365">
                        <c:v>5.7872500000000002</c:v>
                      </c:pt>
                      <c:pt idx="366">
                        <c:v>5.8021599999999998</c:v>
                      </c:pt>
                      <c:pt idx="367">
                        <c:v>5.8170700000000002</c:v>
                      </c:pt>
                      <c:pt idx="368">
                        <c:v>5.8319799999999997</c:v>
                      </c:pt>
                      <c:pt idx="369">
                        <c:v>5.8468999999999998</c:v>
                      </c:pt>
                      <c:pt idx="370">
                        <c:v>5.8618100000000002</c:v>
                      </c:pt>
                      <c:pt idx="371">
                        <c:v>5.8767199999999997</c:v>
                      </c:pt>
                      <c:pt idx="372">
                        <c:v>5.8916300000000001</c:v>
                      </c:pt>
                      <c:pt idx="373">
                        <c:v>5.9065399999999997</c:v>
                      </c:pt>
                      <c:pt idx="374">
                        <c:v>5.9214599999999997</c:v>
                      </c:pt>
                      <c:pt idx="375">
                        <c:v>5.9363700000000001</c:v>
                      </c:pt>
                      <c:pt idx="376">
                        <c:v>5.9512799999999997</c:v>
                      </c:pt>
                      <c:pt idx="377">
                        <c:v>5.9661900000000001</c:v>
                      </c:pt>
                      <c:pt idx="378">
                        <c:v>5.9810999999999996</c:v>
                      </c:pt>
                      <c:pt idx="379">
                        <c:v>5.9960100000000001</c:v>
                      </c:pt>
                      <c:pt idx="380">
                        <c:v>6.0109199999999996</c:v>
                      </c:pt>
                      <c:pt idx="381">
                        <c:v>6.02583</c:v>
                      </c:pt>
                      <c:pt idx="382">
                        <c:v>6.0407400000000004</c:v>
                      </c:pt>
                      <c:pt idx="383">
                        <c:v>6.05565</c:v>
                      </c:pt>
                      <c:pt idx="384">
                        <c:v>6.0705600000000004</c:v>
                      </c:pt>
                      <c:pt idx="385">
                        <c:v>6.0854699999999999</c:v>
                      </c:pt>
                      <c:pt idx="386">
                        <c:v>6.1003800000000004</c:v>
                      </c:pt>
                      <c:pt idx="387">
                        <c:v>6.1152899999999999</c:v>
                      </c:pt>
                      <c:pt idx="388">
                        <c:v>6.1301899999999998</c:v>
                      </c:pt>
                      <c:pt idx="389">
                        <c:v>6.1451000000000002</c:v>
                      </c:pt>
                      <c:pt idx="390">
                        <c:v>6.1600099999999998</c:v>
                      </c:pt>
                      <c:pt idx="391">
                        <c:v>6.1749200000000002</c:v>
                      </c:pt>
                      <c:pt idx="392">
                        <c:v>6.1898299999999997</c:v>
                      </c:pt>
                      <c:pt idx="393">
                        <c:v>6.2047299999999996</c:v>
                      </c:pt>
                      <c:pt idx="394">
                        <c:v>6.2196400000000001</c:v>
                      </c:pt>
                      <c:pt idx="395">
                        <c:v>6.2345499999999996</c:v>
                      </c:pt>
                      <c:pt idx="396">
                        <c:v>6.2494500000000004</c:v>
                      </c:pt>
                      <c:pt idx="397">
                        <c:v>6.2643599999999999</c:v>
                      </c:pt>
                      <c:pt idx="398">
                        <c:v>6.2792700000000004</c:v>
                      </c:pt>
                      <c:pt idx="399">
                        <c:v>6.2941700000000003</c:v>
                      </c:pt>
                      <c:pt idx="400">
                        <c:v>6.3090799999999998</c:v>
                      </c:pt>
                      <c:pt idx="401">
                        <c:v>6.3239900000000002</c:v>
                      </c:pt>
                      <c:pt idx="402">
                        <c:v>6.3388900000000001</c:v>
                      </c:pt>
                      <c:pt idx="403">
                        <c:v>6.3537999999999997</c:v>
                      </c:pt>
                      <c:pt idx="404">
                        <c:v>6.3686999999999996</c:v>
                      </c:pt>
                      <c:pt idx="405">
                        <c:v>6.38361</c:v>
                      </c:pt>
                      <c:pt idx="406">
                        <c:v>6.3985099999999999</c:v>
                      </c:pt>
                      <c:pt idx="407">
                        <c:v>6.4134200000000003</c:v>
                      </c:pt>
                      <c:pt idx="408">
                        <c:v>6.4283200000000003</c:v>
                      </c:pt>
                      <c:pt idx="409">
                        <c:v>6.4432299999999998</c:v>
                      </c:pt>
                      <c:pt idx="410">
                        <c:v>6.4581299999999997</c:v>
                      </c:pt>
                      <c:pt idx="411">
                        <c:v>6.4730299999999996</c:v>
                      </c:pt>
                      <c:pt idx="412">
                        <c:v>6.48794</c:v>
                      </c:pt>
                      <c:pt idx="413">
                        <c:v>6.50284</c:v>
                      </c:pt>
                      <c:pt idx="414">
                        <c:v>6.5177399999999999</c:v>
                      </c:pt>
                      <c:pt idx="415">
                        <c:v>6.5326500000000003</c:v>
                      </c:pt>
                      <c:pt idx="416">
                        <c:v>6.5475500000000002</c:v>
                      </c:pt>
                      <c:pt idx="417">
                        <c:v>6.5624500000000001</c:v>
                      </c:pt>
                      <c:pt idx="418">
                        <c:v>6.57735</c:v>
                      </c:pt>
                      <c:pt idx="419">
                        <c:v>6.5922599999999996</c:v>
                      </c:pt>
                      <c:pt idx="420">
                        <c:v>6.6071600000000004</c:v>
                      </c:pt>
                      <c:pt idx="421">
                        <c:v>6.6220600000000003</c:v>
                      </c:pt>
                      <c:pt idx="422">
                        <c:v>6.6369600000000002</c:v>
                      </c:pt>
                      <c:pt idx="423">
                        <c:v>6.6518600000000001</c:v>
                      </c:pt>
                      <c:pt idx="424">
                        <c:v>6.66676</c:v>
                      </c:pt>
                      <c:pt idx="425">
                        <c:v>6.6816599999999999</c:v>
                      </c:pt>
                      <c:pt idx="426">
                        <c:v>6.6965599999999998</c:v>
                      </c:pt>
                      <c:pt idx="427">
                        <c:v>6.7114599999999998</c:v>
                      </c:pt>
                      <c:pt idx="428">
                        <c:v>6.7263599999999997</c:v>
                      </c:pt>
                      <c:pt idx="429">
                        <c:v>6.7412599999999996</c:v>
                      </c:pt>
                      <c:pt idx="430">
                        <c:v>6.7561600000000004</c:v>
                      </c:pt>
                      <c:pt idx="431">
                        <c:v>6.7710600000000003</c:v>
                      </c:pt>
                      <c:pt idx="432">
                        <c:v>6.7859600000000002</c:v>
                      </c:pt>
                      <c:pt idx="433">
                        <c:v>6.8008600000000001</c:v>
                      </c:pt>
                      <c:pt idx="434">
                        <c:v>6.81576</c:v>
                      </c:pt>
                      <c:pt idx="435">
                        <c:v>6.83066</c:v>
                      </c:pt>
                      <c:pt idx="436">
                        <c:v>6.8455500000000002</c:v>
                      </c:pt>
                      <c:pt idx="437">
                        <c:v>6.8604500000000002</c:v>
                      </c:pt>
                      <c:pt idx="438">
                        <c:v>6.8753500000000001</c:v>
                      </c:pt>
                      <c:pt idx="439">
                        <c:v>6.89025</c:v>
                      </c:pt>
                      <c:pt idx="440">
                        <c:v>6.9051400000000003</c:v>
                      </c:pt>
                      <c:pt idx="441">
                        <c:v>6.9200400000000002</c:v>
                      </c:pt>
                      <c:pt idx="442">
                        <c:v>6.9349400000000001</c:v>
                      </c:pt>
                      <c:pt idx="443">
                        <c:v>6.9498300000000004</c:v>
                      </c:pt>
                      <c:pt idx="444">
                        <c:v>6.9647300000000003</c:v>
                      </c:pt>
                      <c:pt idx="445">
                        <c:v>6.9796300000000002</c:v>
                      </c:pt>
                      <c:pt idx="446">
                        <c:v>6.9945199999999996</c:v>
                      </c:pt>
                      <c:pt idx="447">
                        <c:v>7.0094200000000004</c:v>
                      </c:pt>
                      <c:pt idx="448">
                        <c:v>7.0243099999999998</c:v>
                      </c:pt>
                      <c:pt idx="449">
                        <c:v>7.0392099999999997</c:v>
                      </c:pt>
                      <c:pt idx="450">
                        <c:v>7.0541</c:v>
                      </c:pt>
                      <c:pt idx="451">
                        <c:v>7.069</c:v>
                      </c:pt>
                      <c:pt idx="452">
                        <c:v>7.0838900000000002</c:v>
                      </c:pt>
                      <c:pt idx="453">
                        <c:v>7.0987900000000002</c:v>
                      </c:pt>
                      <c:pt idx="454">
                        <c:v>7.1136799999999996</c:v>
                      </c:pt>
                      <c:pt idx="455">
                        <c:v>7.1285699999999999</c:v>
                      </c:pt>
                      <c:pt idx="456">
                        <c:v>7.1434699999999998</c:v>
                      </c:pt>
                      <c:pt idx="457">
                        <c:v>7.1583600000000001</c:v>
                      </c:pt>
                      <c:pt idx="458">
                        <c:v>7.1732500000000003</c:v>
                      </c:pt>
                      <c:pt idx="459">
                        <c:v>7.1881500000000003</c:v>
                      </c:pt>
                      <c:pt idx="460">
                        <c:v>7.2030399999999997</c:v>
                      </c:pt>
                      <c:pt idx="461">
                        <c:v>7.21793</c:v>
                      </c:pt>
                      <c:pt idx="462">
                        <c:v>7.2328200000000002</c:v>
                      </c:pt>
                      <c:pt idx="463">
                        <c:v>7.2477099999999997</c:v>
                      </c:pt>
                      <c:pt idx="464">
                        <c:v>7.2626099999999996</c:v>
                      </c:pt>
                      <c:pt idx="465">
                        <c:v>7.2774999999999999</c:v>
                      </c:pt>
                      <c:pt idx="466">
                        <c:v>7.2923900000000001</c:v>
                      </c:pt>
                      <c:pt idx="467">
                        <c:v>7.3072800000000004</c:v>
                      </c:pt>
                      <c:pt idx="468">
                        <c:v>7.3221699999999998</c:v>
                      </c:pt>
                      <c:pt idx="469">
                        <c:v>7.3370600000000001</c:v>
                      </c:pt>
                      <c:pt idx="470">
                        <c:v>7.3519500000000004</c:v>
                      </c:pt>
                      <c:pt idx="471">
                        <c:v>7.3668399999999998</c:v>
                      </c:pt>
                      <c:pt idx="472">
                        <c:v>7.3817300000000001</c:v>
                      </c:pt>
                      <c:pt idx="473">
                        <c:v>7.3966200000000004</c:v>
                      </c:pt>
                      <c:pt idx="474">
                        <c:v>7.4115099999999998</c:v>
                      </c:pt>
                      <c:pt idx="475">
                        <c:v>7.4264000000000001</c:v>
                      </c:pt>
                      <c:pt idx="476">
                        <c:v>7.4412799999999999</c:v>
                      </c:pt>
                      <c:pt idx="477">
                        <c:v>7.4561700000000002</c:v>
                      </c:pt>
                      <c:pt idx="478">
                        <c:v>7.4710599999999996</c:v>
                      </c:pt>
                      <c:pt idx="479">
                        <c:v>7.4859499999999999</c:v>
                      </c:pt>
                      <c:pt idx="480">
                        <c:v>7.5008400000000002</c:v>
                      </c:pt>
                      <c:pt idx="481">
                        <c:v>7.51572</c:v>
                      </c:pt>
                      <c:pt idx="482">
                        <c:v>7.5306100000000002</c:v>
                      </c:pt>
                      <c:pt idx="483">
                        <c:v>7.5454999999999997</c:v>
                      </c:pt>
                      <c:pt idx="484">
                        <c:v>7.5603800000000003</c:v>
                      </c:pt>
                      <c:pt idx="485">
                        <c:v>7.5752699999999997</c:v>
                      </c:pt>
                      <c:pt idx="486">
                        <c:v>7.59016</c:v>
                      </c:pt>
                      <c:pt idx="487">
                        <c:v>7.6050399999999998</c:v>
                      </c:pt>
                      <c:pt idx="488">
                        <c:v>7.6199300000000001</c:v>
                      </c:pt>
                      <c:pt idx="489">
                        <c:v>7.6348099999999999</c:v>
                      </c:pt>
                      <c:pt idx="490">
                        <c:v>7.6497000000000002</c:v>
                      </c:pt>
                      <c:pt idx="491">
                        <c:v>7.6645799999999999</c:v>
                      </c:pt>
                      <c:pt idx="492">
                        <c:v>7.6794700000000002</c:v>
                      </c:pt>
                      <c:pt idx="493">
                        <c:v>7.69435</c:v>
                      </c:pt>
                      <c:pt idx="494">
                        <c:v>7.7092299999999998</c:v>
                      </c:pt>
                      <c:pt idx="495">
                        <c:v>7.7241200000000001</c:v>
                      </c:pt>
                      <c:pt idx="496">
                        <c:v>7.7389999999999999</c:v>
                      </c:pt>
                      <c:pt idx="497">
                        <c:v>7.7538799999999997</c:v>
                      </c:pt>
                      <c:pt idx="498">
                        <c:v>7.76877</c:v>
                      </c:pt>
                      <c:pt idx="499">
                        <c:v>7.7836499999999997</c:v>
                      </c:pt>
                      <c:pt idx="500">
                        <c:v>7.7985300000000004</c:v>
                      </c:pt>
                      <c:pt idx="501">
                        <c:v>7.8134100000000002</c:v>
                      </c:pt>
                      <c:pt idx="502">
                        <c:v>7.8282999999999996</c:v>
                      </c:pt>
                      <c:pt idx="503">
                        <c:v>7.8431800000000003</c:v>
                      </c:pt>
                      <c:pt idx="504">
                        <c:v>7.85806</c:v>
                      </c:pt>
                      <c:pt idx="505">
                        <c:v>7.8729399999999998</c:v>
                      </c:pt>
                      <c:pt idx="506">
                        <c:v>7.8878199999999996</c:v>
                      </c:pt>
                      <c:pt idx="507">
                        <c:v>7.9027000000000003</c:v>
                      </c:pt>
                      <c:pt idx="508">
                        <c:v>7.9175800000000001</c:v>
                      </c:pt>
                      <c:pt idx="509">
                        <c:v>7.9324599999999998</c:v>
                      </c:pt>
                      <c:pt idx="510">
                        <c:v>7.9473399999999996</c:v>
                      </c:pt>
                      <c:pt idx="511">
                        <c:v>7.9622200000000003</c:v>
                      </c:pt>
                      <c:pt idx="512">
                        <c:v>7.9771000000000001</c:v>
                      </c:pt>
                      <c:pt idx="513">
                        <c:v>7.9919799999999999</c:v>
                      </c:pt>
                      <c:pt idx="514">
                        <c:v>8.0068599999999996</c:v>
                      </c:pt>
                      <c:pt idx="515">
                        <c:v>8.0217399999999994</c:v>
                      </c:pt>
                      <c:pt idx="516">
                        <c:v>8.0366099999999996</c:v>
                      </c:pt>
                      <c:pt idx="517">
                        <c:v>8.0514899999999994</c:v>
                      </c:pt>
                      <c:pt idx="518">
                        <c:v>8.0663699999999992</c:v>
                      </c:pt>
                      <c:pt idx="519">
                        <c:v>8.0812500000000007</c:v>
                      </c:pt>
                      <c:pt idx="520">
                        <c:v>8.0961200000000009</c:v>
                      </c:pt>
                      <c:pt idx="521">
                        <c:v>8.1110000000000007</c:v>
                      </c:pt>
                      <c:pt idx="522">
                        <c:v>8.1258800000000004</c:v>
                      </c:pt>
                      <c:pt idx="523">
                        <c:v>8.1407500000000006</c:v>
                      </c:pt>
                      <c:pt idx="524">
                        <c:v>8.1556300000000004</c:v>
                      </c:pt>
                      <c:pt idx="525">
                        <c:v>8.1705000000000005</c:v>
                      </c:pt>
                      <c:pt idx="526">
                        <c:v>8.1853800000000003</c:v>
                      </c:pt>
                      <c:pt idx="527">
                        <c:v>8.2002600000000001</c:v>
                      </c:pt>
                      <c:pt idx="528">
                        <c:v>8.2151300000000003</c:v>
                      </c:pt>
                      <c:pt idx="529">
                        <c:v>8.23</c:v>
                      </c:pt>
                      <c:pt idx="530">
                        <c:v>8.2448800000000002</c:v>
                      </c:pt>
                      <c:pt idx="531">
                        <c:v>8.2597500000000004</c:v>
                      </c:pt>
                      <c:pt idx="532">
                        <c:v>8.2746300000000002</c:v>
                      </c:pt>
                      <c:pt idx="533">
                        <c:v>8.2895000000000003</c:v>
                      </c:pt>
                      <c:pt idx="534">
                        <c:v>8.3043700000000005</c:v>
                      </c:pt>
                      <c:pt idx="535">
                        <c:v>8.3192500000000003</c:v>
                      </c:pt>
                      <c:pt idx="536">
                        <c:v>8.3341200000000004</c:v>
                      </c:pt>
                      <c:pt idx="537">
                        <c:v>8.3489900000000006</c:v>
                      </c:pt>
                      <c:pt idx="538">
                        <c:v>8.3638600000000007</c:v>
                      </c:pt>
                      <c:pt idx="539">
                        <c:v>8.3787400000000005</c:v>
                      </c:pt>
                      <c:pt idx="540">
                        <c:v>8.3936100000000007</c:v>
                      </c:pt>
                      <c:pt idx="541">
                        <c:v>8.4084800000000008</c:v>
                      </c:pt>
                      <c:pt idx="542">
                        <c:v>8.4233499999999992</c:v>
                      </c:pt>
                      <c:pt idx="543">
                        <c:v>8.4382199999999994</c:v>
                      </c:pt>
                      <c:pt idx="544">
                        <c:v>8.4530899999999995</c:v>
                      </c:pt>
                      <c:pt idx="545">
                        <c:v>8.4679599999999997</c:v>
                      </c:pt>
                      <c:pt idx="546">
                        <c:v>8.4828299999999999</c:v>
                      </c:pt>
                      <c:pt idx="547">
                        <c:v>8.4977</c:v>
                      </c:pt>
                      <c:pt idx="548">
                        <c:v>8.5125700000000002</c:v>
                      </c:pt>
                      <c:pt idx="549">
                        <c:v>8.5274400000000004</c:v>
                      </c:pt>
                      <c:pt idx="550">
                        <c:v>8.5423100000000005</c:v>
                      </c:pt>
                      <c:pt idx="551">
                        <c:v>8.5571699999999993</c:v>
                      </c:pt>
                      <c:pt idx="552">
                        <c:v>8.5720399999999994</c:v>
                      </c:pt>
                      <c:pt idx="553">
                        <c:v>8.5869099999999996</c:v>
                      </c:pt>
                      <c:pt idx="554">
                        <c:v>8.6017799999999998</c:v>
                      </c:pt>
                      <c:pt idx="555">
                        <c:v>8.6166400000000003</c:v>
                      </c:pt>
                      <c:pt idx="556">
                        <c:v>8.6315100000000005</c:v>
                      </c:pt>
                      <c:pt idx="557">
                        <c:v>8.6463800000000006</c:v>
                      </c:pt>
                      <c:pt idx="558">
                        <c:v>8.6612399999999994</c:v>
                      </c:pt>
                      <c:pt idx="559">
                        <c:v>8.6761099999999995</c:v>
                      </c:pt>
                      <c:pt idx="560">
                        <c:v>8.6909799999999997</c:v>
                      </c:pt>
                      <c:pt idx="561">
                        <c:v>8.7058400000000002</c:v>
                      </c:pt>
                      <c:pt idx="562">
                        <c:v>8.7207100000000004</c:v>
                      </c:pt>
                      <c:pt idx="563">
                        <c:v>8.7355699999999992</c:v>
                      </c:pt>
                      <c:pt idx="564">
                        <c:v>8.7504399999999993</c:v>
                      </c:pt>
                      <c:pt idx="565">
                        <c:v>8.7652999999999999</c:v>
                      </c:pt>
                      <c:pt idx="566">
                        <c:v>8.7801600000000004</c:v>
                      </c:pt>
                      <c:pt idx="567">
                        <c:v>8.7950300000000006</c:v>
                      </c:pt>
                      <c:pt idx="568">
                        <c:v>8.8098899999999993</c:v>
                      </c:pt>
                      <c:pt idx="569">
                        <c:v>8.8247499999999999</c:v>
                      </c:pt>
                      <c:pt idx="570">
                        <c:v>8.83962</c:v>
                      </c:pt>
                      <c:pt idx="571">
                        <c:v>8.8544800000000006</c:v>
                      </c:pt>
                      <c:pt idx="572">
                        <c:v>8.8693399999999993</c:v>
                      </c:pt>
                      <c:pt idx="573">
                        <c:v>8.8841999999999999</c:v>
                      </c:pt>
                      <c:pt idx="574">
                        <c:v>8.89907</c:v>
                      </c:pt>
                      <c:pt idx="575">
                        <c:v>8.9139300000000006</c:v>
                      </c:pt>
                      <c:pt idx="576">
                        <c:v>8.9287899999999993</c:v>
                      </c:pt>
                      <c:pt idx="577">
                        <c:v>8.9436499999999999</c:v>
                      </c:pt>
                      <c:pt idx="578">
                        <c:v>8.9585100000000004</c:v>
                      </c:pt>
                      <c:pt idx="579">
                        <c:v>8.9733699999999992</c:v>
                      </c:pt>
                      <c:pt idx="580">
                        <c:v>8.9882299999999997</c:v>
                      </c:pt>
                      <c:pt idx="581">
                        <c:v>9.0030900000000003</c:v>
                      </c:pt>
                      <c:pt idx="582">
                        <c:v>9.0179500000000008</c:v>
                      </c:pt>
                      <c:pt idx="583">
                        <c:v>9.0328099999999996</c:v>
                      </c:pt>
                      <c:pt idx="584">
                        <c:v>9.0476600000000005</c:v>
                      </c:pt>
                      <c:pt idx="585">
                        <c:v>9.0625199999999992</c:v>
                      </c:pt>
                      <c:pt idx="586">
                        <c:v>9.0773799999999998</c:v>
                      </c:pt>
                      <c:pt idx="587">
                        <c:v>9.0782299999999996</c:v>
                      </c:pt>
                      <c:pt idx="588">
                        <c:v>9.1491100000000003</c:v>
                      </c:pt>
                      <c:pt idx="589">
                        <c:v>9.2433399999999999</c:v>
                      </c:pt>
                      <c:pt idx="590">
                        <c:v>9.3142200000000006</c:v>
                      </c:pt>
                      <c:pt idx="591">
                        <c:v>9.3150700000000004</c:v>
                      </c:pt>
                      <c:pt idx="592">
                        <c:v>9.3299199999999995</c:v>
                      </c:pt>
                      <c:pt idx="593">
                        <c:v>9.3447700000000005</c:v>
                      </c:pt>
                      <c:pt idx="594">
                        <c:v>9.3596199999999996</c:v>
                      </c:pt>
                      <c:pt idx="595">
                        <c:v>9.3744800000000001</c:v>
                      </c:pt>
                      <c:pt idx="596">
                        <c:v>9.3893299999999993</c:v>
                      </c:pt>
                      <c:pt idx="597">
                        <c:v>9.4041800000000002</c:v>
                      </c:pt>
                      <c:pt idx="598">
                        <c:v>9.4190299999999993</c:v>
                      </c:pt>
                      <c:pt idx="599">
                        <c:v>9.4338800000000003</c:v>
                      </c:pt>
                      <c:pt idx="600">
                        <c:v>9.4487299999999994</c:v>
                      </c:pt>
                      <c:pt idx="601">
                        <c:v>9.4635800000000003</c:v>
                      </c:pt>
                      <c:pt idx="602">
                        <c:v>9.4784299999999995</c:v>
                      </c:pt>
                      <c:pt idx="603">
                        <c:v>9.4932800000000004</c:v>
                      </c:pt>
                      <c:pt idx="604">
                        <c:v>9.5081299999999995</c:v>
                      </c:pt>
                      <c:pt idx="605">
                        <c:v>9.5229800000000004</c:v>
                      </c:pt>
                      <c:pt idx="606">
                        <c:v>9.53782</c:v>
                      </c:pt>
                      <c:pt idx="607">
                        <c:v>9.5526700000000009</c:v>
                      </c:pt>
                      <c:pt idx="608">
                        <c:v>9.56752</c:v>
                      </c:pt>
                      <c:pt idx="609">
                        <c:v>9.5823699999999992</c:v>
                      </c:pt>
                      <c:pt idx="610">
                        <c:v>9.5972100000000005</c:v>
                      </c:pt>
                      <c:pt idx="611">
                        <c:v>9.6120599999999996</c:v>
                      </c:pt>
                      <c:pt idx="612">
                        <c:v>9.6269100000000005</c:v>
                      </c:pt>
                      <c:pt idx="613">
                        <c:v>9.64175</c:v>
                      </c:pt>
                      <c:pt idx="614">
                        <c:v>9.6565999999999992</c:v>
                      </c:pt>
                      <c:pt idx="615">
                        <c:v>9.6714400000000005</c:v>
                      </c:pt>
                      <c:pt idx="616">
                        <c:v>9.6862899999999996</c:v>
                      </c:pt>
                      <c:pt idx="617">
                        <c:v>9.7011299999999991</c:v>
                      </c:pt>
                      <c:pt idx="618">
                        <c:v>9.7159800000000001</c:v>
                      </c:pt>
                      <c:pt idx="619">
                        <c:v>9.7308199999999996</c:v>
                      </c:pt>
                      <c:pt idx="620">
                        <c:v>9.7456700000000005</c:v>
                      </c:pt>
                      <c:pt idx="621">
                        <c:v>9.76051</c:v>
                      </c:pt>
                      <c:pt idx="622">
                        <c:v>9.7753499999999995</c:v>
                      </c:pt>
                      <c:pt idx="623">
                        <c:v>9.7901900000000008</c:v>
                      </c:pt>
                      <c:pt idx="624">
                        <c:v>9.80504</c:v>
                      </c:pt>
                      <c:pt idx="625">
                        <c:v>9.8198799999999995</c:v>
                      </c:pt>
                      <c:pt idx="626">
                        <c:v>9.8347200000000008</c:v>
                      </c:pt>
                      <c:pt idx="627">
                        <c:v>9.8495600000000003</c:v>
                      </c:pt>
                      <c:pt idx="628">
                        <c:v>9.8643999999999998</c:v>
                      </c:pt>
                      <c:pt idx="629">
                        <c:v>9.8792399999999994</c:v>
                      </c:pt>
                      <c:pt idx="630">
                        <c:v>9.8940800000000007</c:v>
                      </c:pt>
                      <c:pt idx="631">
                        <c:v>9.9089200000000002</c:v>
                      </c:pt>
                      <c:pt idx="632">
                        <c:v>9.9237599999999997</c:v>
                      </c:pt>
                      <c:pt idx="633">
                        <c:v>9.9385999999999992</c:v>
                      </c:pt>
                      <c:pt idx="634">
                        <c:v>9.9534400000000005</c:v>
                      </c:pt>
                      <c:pt idx="635">
                        <c:v>9.96828</c:v>
                      </c:pt>
                      <c:pt idx="636">
                        <c:v>9.9831199999999995</c:v>
                      </c:pt>
                      <c:pt idx="637">
                        <c:v>9.9979600000000008</c:v>
                      </c:pt>
                      <c:pt idx="638">
                        <c:v>10.012790000000001</c:v>
                      </c:pt>
                      <c:pt idx="639">
                        <c:v>10.02763</c:v>
                      </c:pt>
                      <c:pt idx="640">
                        <c:v>10.04247</c:v>
                      </c:pt>
                      <c:pt idx="641">
                        <c:v>10.057309999999999</c:v>
                      </c:pt>
                      <c:pt idx="642">
                        <c:v>10.072139999999999</c:v>
                      </c:pt>
                      <c:pt idx="643">
                        <c:v>10.086980000000001</c:v>
                      </c:pt>
                      <c:pt idx="644">
                        <c:v>10.10182</c:v>
                      </c:pt>
                      <c:pt idx="645">
                        <c:v>10.11665</c:v>
                      </c:pt>
                      <c:pt idx="646">
                        <c:v>10.131489999999999</c:v>
                      </c:pt>
                      <c:pt idx="647">
                        <c:v>10.146319999999999</c:v>
                      </c:pt>
                      <c:pt idx="648">
                        <c:v>10.161149999999999</c:v>
                      </c:pt>
                      <c:pt idx="649">
                        <c:v>10.175990000000001</c:v>
                      </c:pt>
                      <c:pt idx="650">
                        <c:v>10.19082</c:v>
                      </c:pt>
                      <c:pt idx="651">
                        <c:v>10.20566</c:v>
                      </c:pt>
                      <c:pt idx="652">
                        <c:v>10.22049</c:v>
                      </c:pt>
                      <c:pt idx="653">
                        <c:v>10.23532</c:v>
                      </c:pt>
                      <c:pt idx="654">
                        <c:v>10.25015</c:v>
                      </c:pt>
                      <c:pt idx="655">
                        <c:v>10.264989999999999</c:v>
                      </c:pt>
                      <c:pt idx="656">
                        <c:v>10.279820000000001</c:v>
                      </c:pt>
                      <c:pt idx="657">
                        <c:v>10.294650000000001</c:v>
                      </c:pt>
                      <c:pt idx="658">
                        <c:v>10.309480000000001</c:v>
                      </c:pt>
                      <c:pt idx="659">
                        <c:v>10.324310000000001</c:v>
                      </c:pt>
                      <c:pt idx="660">
                        <c:v>10.33914</c:v>
                      </c:pt>
                      <c:pt idx="661">
                        <c:v>10.35397</c:v>
                      </c:pt>
                      <c:pt idx="662">
                        <c:v>10.3688</c:v>
                      </c:pt>
                      <c:pt idx="663">
                        <c:v>10.38363</c:v>
                      </c:pt>
                      <c:pt idx="664">
                        <c:v>10.39846</c:v>
                      </c:pt>
                      <c:pt idx="665">
                        <c:v>10.41329</c:v>
                      </c:pt>
                      <c:pt idx="666">
                        <c:v>10.42811</c:v>
                      </c:pt>
                      <c:pt idx="667">
                        <c:v>10.44294</c:v>
                      </c:pt>
                      <c:pt idx="668">
                        <c:v>10.45777</c:v>
                      </c:pt>
                      <c:pt idx="669">
                        <c:v>10.4726</c:v>
                      </c:pt>
                      <c:pt idx="670">
                        <c:v>10.48742</c:v>
                      </c:pt>
                      <c:pt idx="671">
                        <c:v>10.50225</c:v>
                      </c:pt>
                      <c:pt idx="672">
                        <c:v>10.51707</c:v>
                      </c:pt>
                      <c:pt idx="673">
                        <c:v>10.5319</c:v>
                      </c:pt>
                      <c:pt idx="674">
                        <c:v>10.54673</c:v>
                      </c:pt>
                      <c:pt idx="675">
                        <c:v>10.56155</c:v>
                      </c:pt>
                      <c:pt idx="676">
                        <c:v>10.57638</c:v>
                      </c:pt>
                      <c:pt idx="677">
                        <c:v>10.591200000000001</c:v>
                      </c:pt>
                      <c:pt idx="678">
                        <c:v>10.606019999999999</c:v>
                      </c:pt>
                      <c:pt idx="679">
                        <c:v>10.620850000000001</c:v>
                      </c:pt>
                      <c:pt idx="680">
                        <c:v>10.635669999999999</c:v>
                      </c:pt>
                      <c:pt idx="681">
                        <c:v>10.65049</c:v>
                      </c:pt>
                      <c:pt idx="682">
                        <c:v>10.665319999999999</c:v>
                      </c:pt>
                      <c:pt idx="683">
                        <c:v>10.68014</c:v>
                      </c:pt>
                      <c:pt idx="684">
                        <c:v>10.69496</c:v>
                      </c:pt>
                      <c:pt idx="685">
                        <c:v>10.70978</c:v>
                      </c:pt>
                      <c:pt idx="686">
                        <c:v>10.724600000000001</c:v>
                      </c:pt>
                      <c:pt idx="687">
                        <c:v>10.739420000000001</c:v>
                      </c:pt>
                      <c:pt idx="688">
                        <c:v>10.754239999999999</c:v>
                      </c:pt>
                      <c:pt idx="689">
                        <c:v>10.76906</c:v>
                      </c:pt>
                      <c:pt idx="690">
                        <c:v>10.78388</c:v>
                      </c:pt>
                      <c:pt idx="691">
                        <c:v>10.7987</c:v>
                      </c:pt>
                      <c:pt idx="692">
                        <c:v>10.81352</c:v>
                      </c:pt>
                      <c:pt idx="693">
                        <c:v>10.828340000000001</c:v>
                      </c:pt>
                      <c:pt idx="694">
                        <c:v>10.843159999999999</c:v>
                      </c:pt>
                      <c:pt idx="695">
                        <c:v>10.85797</c:v>
                      </c:pt>
                      <c:pt idx="696">
                        <c:v>10.87279</c:v>
                      </c:pt>
                      <c:pt idx="697">
                        <c:v>10.88761</c:v>
                      </c:pt>
                      <c:pt idx="698">
                        <c:v>10.902430000000001</c:v>
                      </c:pt>
                      <c:pt idx="699">
                        <c:v>10.91724</c:v>
                      </c:pt>
                      <c:pt idx="700">
                        <c:v>10.93206</c:v>
                      </c:pt>
                      <c:pt idx="701">
                        <c:v>10.946870000000001</c:v>
                      </c:pt>
                      <c:pt idx="702">
                        <c:v>10.961690000000001</c:v>
                      </c:pt>
                      <c:pt idx="703">
                        <c:v>10.9765</c:v>
                      </c:pt>
                      <c:pt idx="704">
                        <c:v>10.99132</c:v>
                      </c:pt>
                      <c:pt idx="705">
                        <c:v>11.006130000000001</c:v>
                      </c:pt>
                      <c:pt idx="706">
                        <c:v>11.02094</c:v>
                      </c:pt>
                      <c:pt idx="707">
                        <c:v>11.03576</c:v>
                      </c:pt>
                      <c:pt idx="708">
                        <c:v>11.05057</c:v>
                      </c:pt>
                      <c:pt idx="709">
                        <c:v>11.065379999999999</c:v>
                      </c:pt>
                      <c:pt idx="710">
                        <c:v>11.0802</c:v>
                      </c:pt>
                      <c:pt idx="711">
                        <c:v>11.09501</c:v>
                      </c:pt>
                      <c:pt idx="712">
                        <c:v>11.109819999999999</c:v>
                      </c:pt>
                      <c:pt idx="713">
                        <c:v>11.12463</c:v>
                      </c:pt>
                      <c:pt idx="714">
                        <c:v>11.13944</c:v>
                      </c:pt>
                      <c:pt idx="715">
                        <c:v>11.154249999999999</c:v>
                      </c:pt>
                      <c:pt idx="716">
                        <c:v>11.16906</c:v>
                      </c:pt>
                      <c:pt idx="717">
                        <c:v>11.183870000000001</c:v>
                      </c:pt>
                      <c:pt idx="718">
                        <c:v>11.19868</c:v>
                      </c:pt>
                      <c:pt idx="719">
                        <c:v>11.21349</c:v>
                      </c:pt>
                      <c:pt idx="720">
                        <c:v>11.228300000000001</c:v>
                      </c:pt>
                      <c:pt idx="721">
                        <c:v>11.24311</c:v>
                      </c:pt>
                      <c:pt idx="722">
                        <c:v>11.257910000000001</c:v>
                      </c:pt>
                      <c:pt idx="723">
                        <c:v>11.27272</c:v>
                      </c:pt>
                      <c:pt idx="724">
                        <c:v>11.28753</c:v>
                      </c:pt>
                      <c:pt idx="725">
                        <c:v>11.30233</c:v>
                      </c:pt>
                      <c:pt idx="726">
                        <c:v>11.31714</c:v>
                      </c:pt>
                      <c:pt idx="727">
                        <c:v>11.331950000000001</c:v>
                      </c:pt>
                      <c:pt idx="728">
                        <c:v>11.34675</c:v>
                      </c:pt>
                      <c:pt idx="729">
                        <c:v>11.361560000000001</c:v>
                      </c:pt>
                      <c:pt idx="730">
                        <c:v>11.37636</c:v>
                      </c:pt>
                      <c:pt idx="731">
                        <c:v>11.391170000000001</c:v>
                      </c:pt>
                      <c:pt idx="732">
                        <c:v>11.40597</c:v>
                      </c:pt>
                      <c:pt idx="733">
                        <c:v>11.420769999999999</c:v>
                      </c:pt>
                      <c:pt idx="734">
                        <c:v>11.43558</c:v>
                      </c:pt>
                      <c:pt idx="735">
                        <c:v>11.450379999999999</c:v>
                      </c:pt>
                      <c:pt idx="736">
                        <c:v>11.46518</c:v>
                      </c:pt>
                      <c:pt idx="737">
                        <c:v>11.479990000000001</c:v>
                      </c:pt>
                      <c:pt idx="738">
                        <c:v>11.49479</c:v>
                      </c:pt>
                      <c:pt idx="739">
                        <c:v>11.509589999999999</c:v>
                      </c:pt>
                      <c:pt idx="740">
                        <c:v>11.52439</c:v>
                      </c:pt>
                      <c:pt idx="741">
                        <c:v>11.53919</c:v>
                      </c:pt>
                      <c:pt idx="742">
                        <c:v>11.553990000000001</c:v>
                      </c:pt>
                      <c:pt idx="743">
                        <c:v>11.56879</c:v>
                      </c:pt>
                      <c:pt idx="744">
                        <c:v>11.583589999999999</c:v>
                      </c:pt>
                      <c:pt idx="745">
                        <c:v>11.59839</c:v>
                      </c:pt>
                      <c:pt idx="746">
                        <c:v>11.61318</c:v>
                      </c:pt>
                      <c:pt idx="747">
                        <c:v>11.627980000000001</c:v>
                      </c:pt>
                      <c:pt idx="748">
                        <c:v>11.64278</c:v>
                      </c:pt>
                      <c:pt idx="749">
                        <c:v>11.657579999999999</c:v>
                      </c:pt>
                      <c:pt idx="750">
                        <c:v>11.672370000000001</c:v>
                      </c:pt>
                      <c:pt idx="751">
                        <c:v>11.68717</c:v>
                      </c:pt>
                      <c:pt idx="752">
                        <c:v>11.701969999999999</c:v>
                      </c:pt>
                      <c:pt idx="753">
                        <c:v>11.716760000000001</c:v>
                      </c:pt>
                      <c:pt idx="754">
                        <c:v>11.73156</c:v>
                      </c:pt>
                      <c:pt idx="755">
                        <c:v>11.74635</c:v>
                      </c:pt>
                      <c:pt idx="756">
                        <c:v>11.761150000000001</c:v>
                      </c:pt>
                      <c:pt idx="757">
                        <c:v>11.77594</c:v>
                      </c:pt>
                      <c:pt idx="758">
                        <c:v>11.79074</c:v>
                      </c:pt>
                      <c:pt idx="759">
                        <c:v>11.805529999999999</c:v>
                      </c:pt>
                      <c:pt idx="760">
                        <c:v>11.820320000000001</c:v>
                      </c:pt>
                      <c:pt idx="761">
                        <c:v>11.83511</c:v>
                      </c:pt>
                      <c:pt idx="762">
                        <c:v>11.849909999999999</c:v>
                      </c:pt>
                      <c:pt idx="763">
                        <c:v>11.864699999999999</c:v>
                      </c:pt>
                      <c:pt idx="764">
                        <c:v>11.879490000000001</c:v>
                      </c:pt>
                      <c:pt idx="765">
                        <c:v>11.89428</c:v>
                      </c:pt>
                      <c:pt idx="766">
                        <c:v>11.90907</c:v>
                      </c:pt>
                      <c:pt idx="767">
                        <c:v>11.923859999999999</c:v>
                      </c:pt>
                      <c:pt idx="768">
                        <c:v>11.938650000000001</c:v>
                      </c:pt>
                      <c:pt idx="769">
                        <c:v>11.953440000000001</c:v>
                      </c:pt>
                      <c:pt idx="770">
                        <c:v>11.96823</c:v>
                      </c:pt>
                      <c:pt idx="771">
                        <c:v>11.98302</c:v>
                      </c:pt>
                      <c:pt idx="772">
                        <c:v>11.997809999999999</c:v>
                      </c:pt>
                      <c:pt idx="773">
                        <c:v>12.012589999999999</c:v>
                      </c:pt>
                      <c:pt idx="774">
                        <c:v>12.027380000000001</c:v>
                      </c:pt>
                      <c:pt idx="775">
                        <c:v>12.04217</c:v>
                      </c:pt>
                      <c:pt idx="776">
                        <c:v>12.05696</c:v>
                      </c:pt>
                      <c:pt idx="777">
                        <c:v>12.07174</c:v>
                      </c:pt>
                      <c:pt idx="778">
                        <c:v>12.08653</c:v>
                      </c:pt>
                      <c:pt idx="779">
                        <c:v>12.10131</c:v>
                      </c:pt>
                      <c:pt idx="780">
                        <c:v>12.116099999999999</c:v>
                      </c:pt>
                      <c:pt idx="781">
                        <c:v>12.130879999999999</c:v>
                      </c:pt>
                      <c:pt idx="782">
                        <c:v>12.145670000000001</c:v>
                      </c:pt>
                      <c:pt idx="783">
                        <c:v>12.160450000000001</c:v>
                      </c:pt>
                      <c:pt idx="784">
                        <c:v>12.175230000000001</c:v>
                      </c:pt>
                      <c:pt idx="785">
                        <c:v>12.190020000000001</c:v>
                      </c:pt>
                      <c:pt idx="786">
                        <c:v>12.204800000000001</c:v>
                      </c:pt>
                      <c:pt idx="787">
                        <c:v>12.219580000000001</c:v>
                      </c:pt>
                      <c:pt idx="788">
                        <c:v>12.234360000000001</c:v>
                      </c:pt>
                      <c:pt idx="789">
                        <c:v>12.249140000000001</c:v>
                      </c:pt>
                      <c:pt idx="790">
                        <c:v>12.263920000000001</c:v>
                      </c:pt>
                      <c:pt idx="791">
                        <c:v>12.278700000000001</c:v>
                      </c:pt>
                      <c:pt idx="792">
                        <c:v>12.293480000000001</c:v>
                      </c:pt>
                      <c:pt idx="793">
                        <c:v>12.308260000000001</c:v>
                      </c:pt>
                      <c:pt idx="794">
                        <c:v>12.323040000000001</c:v>
                      </c:pt>
                      <c:pt idx="795">
                        <c:v>12.337820000000001</c:v>
                      </c:pt>
                      <c:pt idx="796">
                        <c:v>12.352600000000001</c:v>
                      </c:pt>
                      <c:pt idx="797">
                        <c:v>12.367380000000001</c:v>
                      </c:pt>
                      <c:pt idx="798">
                        <c:v>12.382149999999999</c:v>
                      </c:pt>
                      <c:pt idx="799">
                        <c:v>12.396929999999999</c:v>
                      </c:pt>
                      <c:pt idx="800">
                        <c:v>12.411709999999999</c:v>
                      </c:pt>
                      <c:pt idx="801">
                        <c:v>12.426489999999999</c:v>
                      </c:pt>
                      <c:pt idx="802">
                        <c:v>12.44126</c:v>
                      </c:pt>
                      <c:pt idx="803">
                        <c:v>12.45604</c:v>
                      </c:pt>
                      <c:pt idx="804">
                        <c:v>12.47081</c:v>
                      </c:pt>
                      <c:pt idx="805">
                        <c:v>12.48559</c:v>
                      </c:pt>
                      <c:pt idx="806">
                        <c:v>12.500360000000001</c:v>
                      </c:pt>
                      <c:pt idx="807">
                        <c:v>12.515129999999999</c:v>
                      </c:pt>
                      <c:pt idx="808">
                        <c:v>12.529909999999999</c:v>
                      </c:pt>
                      <c:pt idx="809">
                        <c:v>12.54468</c:v>
                      </c:pt>
                      <c:pt idx="810">
                        <c:v>12.55945</c:v>
                      </c:pt>
                      <c:pt idx="811">
                        <c:v>12.57422</c:v>
                      </c:pt>
                      <c:pt idx="812">
                        <c:v>12.589</c:v>
                      </c:pt>
                      <c:pt idx="813">
                        <c:v>12.603770000000001</c:v>
                      </c:pt>
                      <c:pt idx="814">
                        <c:v>12.618539999999999</c:v>
                      </c:pt>
                      <c:pt idx="815">
                        <c:v>12.63331</c:v>
                      </c:pt>
                      <c:pt idx="816">
                        <c:v>12.64808</c:v>
                      </c:pt>
                      <c:pt idx="817">
                        <c:v>12.662850000000001</c:v>
                      </c:pt>
                      <c:pt idx="818">
                        <c:v>12.677619999999999</c:v>
                      </c:pt>
                      <c:pt idx="819">
                        <c:v>12.69239</c:v>
                      </c:pt>
                      <c:pt idx="820">
                        <c:v>12.70715</c:v>
                      </c:pt>
                      <c:pt idx="821">
                        <c:v>12.721920000000001</c:v>
                      </c:pt>
                      <c:pt idx="822">
                        <c:v>12.736689999999999</c:v>
                      </c:pt>
                      <c:pt idx="823">
                        <c:v>12.75146</c:v>
                      </c:pt>
                      <c:pt idx="824">
                        <c:v>12.766220000000001</c:v>
                      </c:pt>
                      <c:pt idx="825">
                        <c:v>12.780989999999999</c:v>
                      </c:pt>
                      <c:pt idx="826">
                        <c:v>12.79575</c:v>
                      </c:pt>
                      <c:pt idx="827">
                        <c:v>12.81052</c:v>
                      </c:pt>
                      <c:pt idx="828">
                        <c:v>12.825279999999999</c:v>
                      </c:pt>
                      <c:pt idx="829">
                        <c:v>12.84005</c:v>
                      </c:pt>
                      <c:pt idx="830">
                        <c:v>12.854810000000001</c:v>
                      </c:pt>
                      <c:pt idx="831">
                        <c:v>12.869579999999999</c:v>
                      </c:pt>
                      <c:pt idx="832">
                        <c:v>12.88434</c:v>
                      </c:pt>
                      <c:pt idx="833">
                        <c:v>12.899100000000001</c:v>
                      </c:pt>
                      <c:pt idx="834">
                        <c:v>12.91386</c:v>
                      </c:pt>
                      <c:pt idx="835">
                        <c:v>12.92863</c:v>
                      </c:pt>
                      <c:pt idx="836">
                        <c:v>12.943390000000001</c:v>
                      </c:pt>
                      <c:pt idx="837">
                        <c:v>12.95815</c:v>
                      </c:pt>
                      <c:pt idx="838">
                        <c:v>12.972910000000001</c:v>
                      </c:pt>
                      <c:pt idx="839">
                        <c:v>12.98767</c:v>
                      </c:pt>
                      <c:pt idx="840">
                        <c:v>13.00243</c:v>
                      </c:pt>
                      <c:pt idx="841">
                        <c:v>13.017189999999999</c:v>
                      </c:pt>
                      <c:pt idx="842">
                        <c:v>13.031940000000001</c:v>
                      </c:pt>
                      <c:pt idx="843">
                        <c:v>13.0467</c:v>
                      </c:pt>
                      <c:pt idx="844">
                        <c:v>13.06146</c:v>
                      </c:pt>
                      <c:pt idx="845">
                        <c:v>13.076219999999999</c:v>
                      </c:pt>
                      <c:pt idx="846">
                        <c:v>13.09098</c:v>
                      </c:pt>
                      <c:pt idx="847">
                        <c:v>13.105729999999999</c:v>
                      </c:pt>
                      <c:pt idx="848">
                        <c:v>13.12049</c:v>
                      </c:pt>
                      <c:pt idx="849">
                        <c:v>13.13524</c:v>
                      </c:pt>
                      <c:pt idx="850">
                        <c:v>13.15</c:v>
                      </c:pt>
                      <c:pt idx="851">
                        <c:v>13.16475</c:v>
                      </c:pt>
                      <c:pt idx="852">
                        <c:v>13.179510000000001</c:v>
                      </c:pt>
                      <c:pt idx="853">
                        <c:v>13.19426</c:v>
                      </c:pt>
                      <c:pt idx="854">
                        <c:v>13.209009999999999</c:v>
                      </c:pt>
                      <c:pt idx="855">
                        <c:v>13.22377</c:v>
                      </c:pt>
                      <c:pt idx="856">
                        <c:v>13.238519999999999</c:v>
                      </c:pt>
                      <c:pt idx="857">
                        <c:v>13.253270000000001</c:v>
                      </c:pt>
                      <c:pt idx="858">
                        <c:v>13.26802</c:v>
                      </c:pt>
                      <c:pt idx="859">
                        <c:v>13.282769999999999</c:v>
                      </c:pt>
                      <c:pt idx="860">
                        <c:v>13.29753</c:v>
                      </c:pt>
                      <c:pt idx="861">
                        <c:v>13.312279999999999</c:v>
                      </c:pt>
                      <c:pt idx="862">
                        <c:v>13.327030000000001</c:v>
                      </c:pt>
                      <c:pt idx="863">
                        <c:v>13.34178</c:v>
                      </c:pt>
                      <c:pt idx="864">
                        <c:v>13.35652</c:v>
                      </c:pt>
                      <c:pt idx="865">
                        <c:v>13.371270000000001</c:v>
                      </c:pt>
                      <c:pt idx="866">
                        <c:v>13.38602</c:v>
                      </c:pt>
                      <c:pt idx="867">
                        <c:v>13.40077</c:v>
                      </c:pt>
                      <c:pt idx="868">
                        <c:v>13.415520000000001</c:v>
                      </c:pt>
                      <c:pt idx="869">
                        <c:v>13.430260000000001</c:v>
                      </c:pt>
                      <c:pt idx="870">
                        <c:v>13.44501</c:v>
                      </c:pt>
                      <c:pt idx="871">
                        <c:v>13.45975</c:v>
                      </c:pt>
                      <c:pt idx="872">
                        <c:v>13.474500000000001</c:v>
                      </c:pt>
                      <c:pt idx="873">
                        <c:v>13.48925</c:v>
                      </c:pt>
                      <c:pt idx="874">
                        <c:v>13.50399</c:v>
                      </c:pt>
                      <c:pt idx="875">
                        <c:v>13.51873</c:v>
                      </c:pt>
                      <c:pt idx="876">
                        <c:v>13.533480000000001</c:v>
                      </c:pt>
                      <c:pt idx="877">
                        <c:v>13.548220000000001</c:v>
                      </c:pt>
                      <c:pt idx="878">
                        <c:v>13.56296</c:v>
                      </c:pt>
                      <c:pt idx="879">
                        <c:v>13.5777</c:v>
                      </c:pt>
                      <c:pt idx="880">
                        <c:v>13.592449999999999</c:v>
                      </c:pt>
                      <c:pt idx="881">
                        <c:v>13.607189999999999</c:v>
                      </c:pt>
                      <c:pt idx="882">
                        <c:v>13.621930000000001</c:v>
                      </c:pt>
                      <c:pt idx="883">
                        <c:v>13.636670000000001</c:v>
                      </c:pt>
                      <c:pt idx="884">
                        <c:v>13.65141</c:v>
                      </c:pt>
                      <c:pt idx="885">
                        <c:v>13.66615</c:v>
                      </c:pt>
                      <c:pt idx="886">
                        <c:v>13.68089</c:v>
                      </c:pt>
                      <c:pt idx="887">
                        <c:v>13.69563</c:v>
                      </c:pt>
                      <c:pt idx="888">
                        <c:v>13.71036</c:v>
                      </c:pt>
                      <c:pt idx="889">
                        <c:v>13.725099999999999</c:v>
                      </c:pt>
                      <c:pt idx="890">
                        <c:v>13.739839999999999</c:v>
                      </c:pt>
                      <c:pt idx="891">
                        <c:v>13.754569999999999</c:v>
                      </c:pt>
                      <c:pt idx="892">
                        <c:v>13.769310000000001</c:v>
                      </c:pt>
                      <c:pt idx="893">
                        <c:v>13.784050000000001</c:v>
                      </c:pt>
                      <c:pt idx="894">
                        <c:v>13.798780000000001</c:v>
                      </c:pt>
                      <c:pt idx="895">
                        <c:v>13.81352</c:v>
                      </c:pt>
                      <c:pt idx="896">
                        <c:v>13.828250000000001</c:v>
                      </c:pt>
                      <c:pt idx="897">
                        <c:v>13.842980000000001</c:v>
                      </c:pt>
                      <c:pt idx="898">
                        <c:v>13.85772</c:v>
                      </c:pt>
                      <c:pt idx="899">
                        <c:v>13.872450000000001</c:v>
                      </c:pt>
                      <c:pt idx="900">
                        <c:v>13.887180000000001</c:v>
                      </c:pt>
                      <c:pt idx="901">
                        <c:v>13.901910000000001</c:v>
                      </c:pt>
                      <c:pt idx="902">
                        <c:v>13.916650000000001</c:v>
                      </c:pt>
                      <c:pt idx="903">
                        <c:v>13.931380000000001</c:v>
                      </c:pt>
                      <c:pt idx="904">
                        <c:v>13.946109999999999</c:v>
                      </c:pt>
                      <c:pt idx="905">
                        <c:v>13.960839999999999</c:v>
                      </c:pt>
                      <c:pt idx="906">
                        <c:v>13.975569999999999</c:v>
                      </c:pt>
                      <c:pt idx="907">
                        <c:v>13.9903</c:v>
                      </c:pt>
                      <c:pt idx="908">
                        <c:v>14.00503</c:v>
                      </c:pt>
                      <c:pt idx="909">
                        <c:v>14.01975</c:v>
                      </c:pt>
                      <c:pt idx="910">
                        <c:v>14.03448</c:v>
                      </c:pt>
                      <c:pt idx="911">
                        <c:v>14.04921</c:v>
                      </c:pt>
                      <c:pt idx="912">
                        <c:v>14.063940000000001</c:v>
                      </c:pt>
                      <c:pt idx="913">
                        <c:v>14.078659999999999</c:v>
                      </c:pt>
                      <c:pt idx="914">
                        <c:v>14.093389999999999</c:v>
                      </c:pt>
                      <c:pt idx="915">
                        <c:v>14.10811</c:v>
                      </c:pt>
                      <c:pt idx="916">
                        <c:v>14.12284</c:v>
                      </c:pt>
                      <c:pt idx="917">
                        <c:v>14.137560000000001</c:v>
                      </c:pt>
                      <c:pt idx="918">
                        <c:v>14.152290000000001</c:v>
                      </c:pt>
                      <c:pt idx="919">
                        <c:v>14.167009999999999</c:v>
                      </c:pt>
                      <c:pt idx="920">
                        <c:v>14.18173</c:v>
                      </c:pt>
                      <c:pt idx="921">
                        <c:v>14.19646</c:v>
                      </c:pt>
                      <c:pt idx="922">
                        <c:v>14.211180000000001</c:v>
                      </c:pt>
                      <c:pt idx="923">
                        <c:v>14.225899999999999</c:v>
                      </c:pt>
                      <c:pt idx="924">
                        <c:v>14.24062</c:v>
                      </c:pt>
                      <c:pt idx="925">
                        <c:v>14.25534</c:v>
                      </c:pt>
                      <c:pt idx="926">
                        <c:v>14.270060000000001</c:v>
                      </c:pt>
                      <c:pt idx="927">
                        <c:v>14.28478</c:v>
                      </c:pt>
                      <c:pt idx="928">
                        <c:v>14.2995</c:v>
                      </c:pt>
                      <c:pt idx="929">
                        <c:v>14.314220000000001</c:v>
                      </c:pt>
                      <c:pt idx="930">
                        <c:v>14.328939999999999</c:v>
                      </c:pt>
                      <c:pt idx="931">
                        <c:v>14.34365</c:v>
                      </c:pt>
                      <c:pt idx="932">
                        <c:v>14.358370000000001</c:v>
                      </c:pt>
                      <c:pt idx="933">
                        <c:v>14.373089999999999</c:v>
                      </c:pt>
                      <c:pt idx="934">
                        <c:v>14.3878</c:v>
                      </c:pt>
                      <c:pt idx="935">
                        <c:v>14.402520000000001</c:v>
                      </c:pt>
                      <c:pt idx="936">
                        <c:v>14.41724</c:v>
                      </c:pt>
                      <c:pt idx="937">
                        <c:v>14.431950000000001</c:v>
                      </c:pt>
                      <c:pt idx="938">
                        <c:v>14.44666</c:v>
                      </c:pt>
                      <c:pt idx="939">
                        <c:v>14.46138</c:v>
                      </c:pt>
                      <c:pt idx="940">
                        <c:v>14.476089999999999</c:v>
                      </c:pt>
                      <c:pt idx="941">
                        <c:v>14.49081</c:v>
                      </c:pt>
                      <c:pt idx="942">
                        <c:v>14.505520000000001</c:v>
                      </c:pt>
                      <c:pt idx="943">
                        <c:v>14.52023</c:v>
                      </c:pt>
                      <c:pt idx="944">
                        <c:v>14.534940000000001</c:v>
                      </c:pt>
                      <c:pt idx="945">
                        <c:v>14.54965</c:v>
                      </c:pt>
                      <c:pt idx="946">
                        <c:v>14.564360000000001</c:v>
                      </c:pt>
                      <c:pt idx="947">
                        <c:v>14.57907</c:v>
                      </c:pt>
                      <c:pt idx="948">
                        <c:v>14.593780000000001</c:v>
                      </c:pt>
                      <c:pt idx="949">
                        <c:v>14.60849</c:v>
                      </c:pt>
                      <c:pt idx="950">
                        <c:v>14.623200000000001</c:v>
                      </c:pt>
                      <c:pt idx="951">
                        <c:v>14.63791</c:v>
                      </c:pt>
                      <c:pt idx="952">
                        <c:v>14.652609999999999</c:v>
                      </c:pt>
                      <c:pt idx="953">
                        <c:v>14.66732</c:v>
                      </c:pt>
                      <c:pt idx="954">
                        <c:v>14.682029999999999</c:v>
                      </c:pt>
                      <c:pt idx="955">
                        <c:v>14.696730000000001</c:v>
                      </c:pt>
                      <c:pt idx="956">
                        <c:v>14.71144</c:v>
                      </c:pt>
                      <c:pt idx="957">
                        <c:v>14.726139999999999</c:v>
                      </c:pt>
                      <c:pt idx="958">
                        <c:v>14.74085</c:v>
                      </c:pt>
                      <c:pt idx="959">
                        <c:v>14.755549999999999</c:v>
                      </c:pt>
                      <c:pt idx="960">
                        <c:v>14.77026</c:v>
                      </c:pt>
                      <c:pt idx="961">
                        <c:v>14.78496</c:v>
                      </c:pt>
                      <c:pt idx="962">
                        <c:v>14.799659999999999</c:v>
                      </c:pt>
                      <c:pt idx="963">
                        <c:v>14.814360000000001</c:v>
                      </c:pt>
                      <c:pt idx="964">
                        <c:v>14.82907</c:v>
                      </c:pt>
                      <c:pt idx="965">
                        <c:v>14.843769999999999</c:v>
                      </c:pt>
                      <c:pt idx="966">
                        <c:v>14.858470000000001</c:v>
                      </c:pt>
                      <c:pt idx="967">
                        <c:v>14.87317</c:v>
                      </c:pt>
                      <c:pt idx="968">
                        <c:v>14.887869999999999</c:v>
                      </c:pt>
                      <c:pt idx="969">
                        <c:v>14.902570000000001</c:v>
                      </c:pt>
                      <c:pt idx="970">
                        <c:v>14.917260000000001</c:v>
                      </c:pt>
                      <c:pt idx="971">
                        <c:v>14.93196</c:v>
                      </c:pt>
                      <c:pt idx="972">
                        <c:v>14.94666</c:v>
                      </c:pt>
                      <c:pt idx="973">
                        <c:v>14.961360000000001</c:v>
                      </c:pt>
                      <c:pt idx="974">
                        <c:v>14.976050000000001</c:v>
                      </c:pt>
                      <c:pt idx="975">
                        <c:v>14.99075</c:v>
                      </c:pt>
                      <c:pt idx="976">
                        <c:v>15.00545</c:v>
                      </c:pt>
                      <c:pt idx="977">
                        <c:v>15.02014</c:v>
                      </c:pt>
                      <c:pt idx="978">
                        <c:v>15.034829999999999</c:v>
                      </c:pt>
                      <c:pt idx="979">
                        <c:v>15.049530000000001</c:v>
                      </c:pt>
                      <c:pt idx="980">
                        <c:v>15.064220000000001</c:v>
                      </c:pt>
                      <c:pt idx="981">
                        <c:v>15.07891</c:v>
                      </c:pt>
                      <c:pt idx="982">
                        <c:v>15.09361</c:v>
                      </c:pt>
                      <c:pt idx="983">
                        <c:v>15.1083</c:v>
                      </c:pt>
                      <c:pt idx="984">
                        <c:v>15.12299</c:v>
                      </c:pt>
                      <c:pt idx="985">
                        <c:v>15.13768</c:v>
                      </c:pt>
                      <c:pt idx="986">
                        <c:v>15.152369999999999</c:v>
                      </c:pt>
                      <c:pt idx="987">
                        <c:v>15.167059999999999</c:v>
                      </c:pt>
                      <c:pt idx="988">
                        <c:v>15.181749999999999</c:v>
                      </c:pt>
                      <c:pt idx="989">
                        <c:v>15.196440000000001</c:v>
                      </c:pt>
                      <c:pt idx="990">
                        <c:v>15.211130000000001</c:v>
                      </c:pt>
                      <c:pt idx="991">
                        <c:v>15.225820000000001</c:v>
                      </c:pt>
                      <c:pt idx="992">
                        <c:v>15.240500000000001</c:v>
                      </c:pt>
                      <c:pt idx="993">
                        <c:v>15.255190000000001</c:v>
                      </c:pt>
                      <c:pt idx="994">
                        <c:v>15.269880000000001</c:v>
                      </c:pt>
                      <c:pt idx="995">
                        <c:v>15.284560000000001</c:v>
                      </c:pt>
                      <c:pt idx="996">
                        <c:v>15.299250000000001</c:v>
                      </c:pt>
                      <c:pt idx="997">
                        <c:v>15.313929999999999</c:v>
                      </c:pt>
                      <c:pt idx="998">
                        <c:v>15.328620000000001</c:v>
                      </c:pt>
                      <c:pt idx="999">
                        <c:v>15.343299999999999</c:v>
                      </c:pt>
                      <c:pt idx="1000">
                        <c:v>15.357989999999999</c:v>
                      </c:pt>
                      <c:pt idx="1001">
                        <c:v>15.372669999999999</c:v>
                      </c:pt>
                      <c:pt idx="1002">
                        <c:v>15.38735</c:v>
                      </c:pt>
                      <c:pt idx="1003">
                        <c:v>15.40203</c:v>
                      </c:pt>
                      <c:pt idx="1004">
                        <c:v>15.41671</c:v>
                      </c:pt>
                      <c:pt idx="1005">
                        <c:v>15.43139</c:v>
                      </c:pt>
                      <c:pt idx="1006">
                        <c:v>15.446070000000001</c:v>
                      </c:pt>
                      <c:pt idx="1007">
                        <c:v>15.460750000000001</c:v>
                      </c:pt>
                      <c:pt idx="1008">
                        <c:v>15.475429999999999</c:v>
                      </c:pt>
                      <c:pt idx="1009">
                        <c:v>15.49011</c:v>
                      </c:pt>
                      <c:pt idx="1010">
                        <c:v>15.50479</c:v>
                      </c:pt>
                      <c:pt idx="1011">
                        <c:v>15.51947</c:v>
                      </c:pt>
                      <c:pt idx="1012">
                        <c:v>15.534140000000001</c:v>
                      </c:pt>
                      <c:pt idx="1013">
                        <c:v>15.548819999999999</c:v>
                      </c:pt>
                      <c:pt idx="1014">
                        <c:v>15.563499999999999</c:v>
                      </c:pt>
                      <c:pt idx="1015">
                        <c:v>15.57817</c:v>
                      </c:pt>
                      <c:pt idx="1016">
                        <c:v>15.59285</c:v>
                      </c:pt>
                      <c:pt idx="1017">
                        <c:v>15.607519999999999</c:v>
                      </c:pt>
                      <c:pt idx="1018">
                        <c:v>15.622199999999999</c:v>
                      </c:pt>
                      <c:pt idx="1019">
                        <c:v>15.63687</c:v>
                      </c:pt>
                      <c:pt idx="1020">
                        <c:v>15.651540000000001</c:v>
                      </c:pt>
                      <c:pt idx="1021">
                        <c:v>15.66621</c:v>
                      </c:pt>
                      <c:pt idx="1022">
                        <c:v>15.68089</c:v>
                      </c:pt>
                      <c:pt idx="1023">
                        <c:v>15.69556</c:v>
                      </c:pt>
                      <c:pt idx="1024">
                        <c:v>15.710229999999999</c:v>
                      </c:pt>
                      <c:pt idx="1025">
                        <c:v>15.7249</c:v>
                      </c:pt>
                      <c:pt idx="1026">
                        <c:v>15.739570000000001</c:v>
                      </c:pt>
                      <c:pt idx="1027">
                        <c:v>15.754239999999999</c:v>
                      </c:pt>
                      <c:pt idx="1028">
                        <c:v>15.7689</c:v>
                      </c:pt>
                      <c:pt idx="1029">
                        <c:v>15.783569999999999</c:v>
                      </c:pt>
                      <c:pt idx="1030">
                        <c:v>15.79824</c:v>
                      </c:pt>
                      <c:pt idx="1031">
                        <c:v>15.81291</c:v>
                      </c:pt>
                      <c:pt idx="1032">
                        <c:v>15.82757</c:v>
                      </c:pt>
                      <c:pt idx="1033">
                        <c:v>15.84224</c:v>
                      </c:pt>
                      <c:pt idx="1034">
                        <c:v>15.8569</c:v>
                      </c:pt>
                      <c:pt idx="1035">
                        <c:v>15.87157</c:v>
                      </c:pt>
                      <c:pt idx="1036">
                        <c:v>15.886229999999999</c:v>
                      </c:pt>
                      <c:pt idx="1037">
                        <c:v>15.9009</c:v>
                      </c:pt>
                      <c:pt idx="1038">
                        <c:v>15.915559999999999</c:v>
                      </c:pt>
                      <c:pt idx="1039">
                        <c:v>15.93022</c:v>
                      </c:pt>
                      <c:pt idx="1040">
                        <c:v>15.944889999999999</c:v>
                      </c:pt>
                      <c:pt idx="1041">
                        <c:v>15.95955</c:v>
                      </c:pt>
                      <c:pt idx="1042">
                        <c:v>15.974209999999999</c:v>
                      </c:pt>
                      <c:pt idx="1043">
                        <c:v>15.98887</c:v>
                      </c:pt>
                      <c:pt idx="1044">
                        <c:v>16.003530000000001</c:v>
                      </c:pt>
                      <c:pt idx="1045">
                        <c:v>16.018190000000001</c:v>
                      </c:pt>
                      <c:pt idx="1046">
                        <c:v>16.03285</c:v>
                      </c:pt>
                      <c:pt idx="1047">
                        <c:v>16.047509999999999</c:v>
                      </c:pt>
                      <c:pt idx="1048">
                        <c:v>16.062159999999999</c:v>
                      </c:pt>
                      <c:pt idx="1049">
                        <c:v>16.076820000000001</c:v>
                      </c:pt>
                      <c:pt idx="1050">
                        <c:v>16.091480000000001</c:v>
                      </c:pt>
                      <c:pt idx="1051">
                        <c:v>16.10613</c:v>
                      </c:pt>
                      <c:pt idx="1052">
                        <c:v>16.12079</c:v>
                      </c:pt>
                      <c:pt idx="1053">
                        <c:v>16.135449999999999</c:v>
                      </c:pt>
                      <c:pt idx="1054">
                        <c:v>16.150099999999998</c:v>
                      </c:pt>
                      <c:pt idx="1055">
                        <c:v>16.164750000000002</c:v>
                      </c:pt>
                      <c:pt idx="1056">
                        <c:v>16.179410000000001</c:v>
                      </c:pt>
                      <c:pt idx="1057">
                        <c:v>16.19406</c:v>
                      </c:pt>
                      <c:pt idx="1058">
                        <c:v>16.20871</c:v>
                      </c:pt>
                      <c:pt idx="1059">
                        <c:v>16.223369999999999</c:v>
                      </c:pt>
                      <c:pt idx="1060">
                        <c:v>16.219190000000001</c:v>
                      </c:pt>
                      <c:pt idx="1061">
                        <c:v>16.309159999999999</c:v>
                      </c:pt>
                      <c:pt idx="1062">
                        <c:v>16.430520000000001</c:v>
                      </c:pt>
                      <c:pt idx="1063">
                        <c:v>16.520479999999999</c:v>
                      </c:pt>
                      <c:pt idx="1064">
                        <c:v>16.516290000000001</c:v>
                      </c:pt>
                      <c:pt idx="1065">
                        <c:v>16.530930000000001</c:v>
                      </c:pt>
                      <c:pt idx="1066">
                        <c:v>16.545570000000001</c:v>
                      </c:pt>
                      <c:pt idx="1067">
                        <c:v>16.560210000000001</c:v>
                      </c:pt>
                      <c:pt idx="1068">
                        <c:v>16.574850000000001</c:v>
                      </c:pt>
                      <c:pt idx="1069">
                        <c:v>16.589490000000001</c:v>
                      </c:pt>
                      <c:pt idx="1070">
                        <c:v>16.604120000000002</c:v>
                      </c:pt>
                      <c:pt idx="1071">
                        <c:v>16.618760000000002</c:v>
                      </c:pt>
                      <c:pt idx="1072">
                        <c:v>16.633400000000002</c:v>
                      </c:pt>
                      <c:pt idx="1073">
                        <c:v>16.648029999999999</c:v>
                      </c:pt>
                      <c:pt idx="1074">
                        <c:v>16.662669999999999</c:v>
                      </c:pt>
                      <c:pt idx="1075">
                        <c:v>16.677299999999999</c:v>
                      </c:pt>
                      <c:pt idx="1076">
                        <c:v>16.691939999999999</c:v>
                      </c:pt>
                      <c:pt idx="1077">
                        <c:v>16.706569999999999</c:v>
                      </c:pt>
                      <c:pt idx="1078">
                        <c:v>16.7212</c:v>
                      </c:pt>
                      <c:pt idx="1079">
                        <c:v>16.73583</c:v>
                      </c:pt>
                      <c:pt idx="1080">
                        <c:v>16.75047</c:v>
                      </c:pt>
                      <c:pt idx="1081">
                        <c:v>16.7651</c:v>
                      </c:pt>
                      <c:pt idx="1082">
                        <c:v>16.779730000000001</c:v>
                      </c:pt>
                      <c:pt idx="1083">
                        <c:v>16.794360000000001</c:v>
                      </c:pt>
                      <c:pt idx="1084">
                        <c:v>16.808990000000001</c:v>
                      </c:pt>
                      <c:pt idx="1085">
                        <c:v>16.823619999999998</c:v>
                      </c:pt>
                      <c:pt idx="1086">
                        <c:v>16.838249999999999</c:v>
                      </c:pt>
                      <c:pt idx="1087">
                        <c:v>16.852869999999999</c:v>
                      </c:pt>
                      <c:pt idx="1088">
                        <c:v>16.8675</c:v>
                      </c:pt>
                      <c:pt idx="1089">
                        <c:v>16.88213</c:v>
                      </c:pt>
                      <c:pt idx="1090">
                        <c:v>16.89676</c:v>
                      </c:pt>
                      <c:pt idx="1091">
                        <c:v>16.911380000000001</c:v>
                      </c:pt>
                      <c:pt idx="1092">
                        <c:v>16.926010000000002</c:v>
                      </c:pt>
                      <c:pt idx="1093">
                        <c:v>16.940629999999999</c:v>
                      </c:pt>
                      <c:pt idx="1094">
                        <c:v>16.955259999999999</c:v>
                      </c:pt>
                      <c:pt idx="1095">
                        <c:v>16.96988</c:v>
                      </c:pt>
                      <c:pt idx="1096">
                        <c:v>16.984500000000001</c:v>
                      </c:pt>
                      <c:pt idx="1097">
                        <c:v>16.999120000000001</c:v>
                      </c:pt>
                      <c:pt idx="1098">
                        <c:v>17.013750000000002</c:v>
                      </c:pt>
                      <c:pt idx="1099">
                        <c:v>17.028369999999999</c:v>
                      </c:pt>
                      <c:pt idx="1100">
                        <c:v>17.04299</c:v>
                      </c:pt>
                      <c:pt idx="1101">
                        <c:v>17.05761</c:v>
                      </c:pt>
                      <c:pt idx="1102">
                        <c:v>17.072230000000001</c:v>
                      </c:pt>
                      <c:pt idx="1103">
                        <c:v>17.086849999999998</c:v>
                      </c:pt>
                      <c:pt idx="1104">
                        <c:v>17.101459999999999</c:v>
                      </c:pt>
                      <c:pt idx="1105">
                        <c:v>17.11608</c:v>
                      </c:pt>
                      <c:pt idx="1106">
                        <c:v>17.130700000000001</c:v>
                      </c:pt>
                      <c:pt idx="1107">
                        <c:v>17.145320000000002</c:v>
                      </c:pt>
                      <c:pt idx="1108">
                        <c:v>17.159929999999999</c:v>
                      </c:pt>
                      <c:pt idx="1109">
                        <c:v>17.17455</c:v>
                      </c:pt>
                      <c:pt idx="1110">
                        <c:v>17.189160000000001</c:v>
                      </c:pt>
                      <c:pt idx="1111">
                        <c:v>17.203779999999998</c:v>
                      </c:pt>
                      <c:pt idx="1112">
                        <c:v>17.218389999999999</c:v>
                      </c:pt>
                      <c:pt idx="1113">
                        <c:v>17.233000000000001</c:v>
                      </c:pt>
                      <c:pt idx="1114">
                        <c:v>17.247620000000001</c:v>
                      </c:pt>
                      <c:pt idx="1115">
                        <c:v>17.262229999999999</c:v>
                      </c:pt>
                      <c:pt idx="1116">
                        <c:v>17.27684</c:v>
                      </c:pt>
                      <c:pt idx="1117">
                        <c:v>17.291450000000001</c:v>
                      </c:pt>
                      <c:pt idx="1118">
                        <c:v>17.306059999999999</c:v>
                      </c:pt>
                      <c:pt idx="1119">
                        <c:v>17.32067</c:v>
                      </c:pt>
                      <c:pt idx="1120">
                        <c:v>17.335280000000001</c:v>
                      </c:pt>
                      <c:pt idx="1121">
                        <c:v>17.349889999999998</c:v>
                      </c:pt>
                      <c:pt idx="1122">
                        <c:v>17.36449</c:v>
                      </c:pt>
                      <c:pt idx="1123">
                        <c:v>17.379100000000001</c:v>
                      </c:pt>
                      <c:pt idx="1124">
                        <c:v>17.393709999999999</c:v>
                      </c:pt>
                      <c:pt idx="1125">
                        <c:v>17.40831</c:v>
                      </c:pt>
                      <c:pt idx="1126">
                        <c:v>17.422920000000001</c:v>
                      </c:pt>
                      <c:pt idx="1127">
                        <c:v>17.437519999999999</c:v>
                      </c:pt>
                      <c:pt idx="1128">
                        <c:v>17.45213</c:v>
                      </c:pt>
                      <c:pt idx="1129">
                        <c:v>17.466729999999998</c:v>
                      </c:pt>
                      <c:pt idx="1130">
                        <c:v>17.481339999999999</c:v>
                      </c:pt>
                      <c:pt idx="1131">
                        <c:v>17.495940000000001</c:v>
                      </c:pt>
                      <c:pt idx="1132">
                        <c:v>17.510539999999999</c:v>
                      </c:pt>
                    </c:numCache>
                  </c:numRef>
                </c:xVal>
                <c:yVal>
                  <c:numRef>
                    <c:extLst xmlns:c15="http://schemas.microsoft.com/office/drawing/2012/chart">
                      <c:ext xmlns:c15="http://schemas.microsoft.com/office/drawing/2012/chart" uri="{02D57815-91ED-43cb-92C2-25804820EDAC}">
                        <c15:formulaRef>
                          <c15:sqref>Sample2!$W$4:$W$1136</c15:sqref>
                        </c15:formulaRef>
                      </c:ext>
                    </c:extLst>
                    <c:numCache>
                      <c:formatCode>General</c:formatCode>
                      <c:ptCount val="1133"/>
                      <c:pt idx="0">
                        <c:v>0.58942094958656899</c:v>
                      </c:pt>
                      <c:pt idx="1">
                        <c:v>1.3048387789089999</c:v>
                      </c:pt>
                      <c:pt idx="2">
                        <c:v>2.0549985686357202</c:v>
                      </c:pt>
                      <c:pt idx="3">
                        <c:v>2.52010345820712</c:v>
                      </c:pt>
                      <c:pt idx="4">
                        <c:v>2.7063490043804701</c:v>
                      </c:pt>
                      <c:pt idx="5">
                        <c:v>2.8075343209885402</c:v>
                      </c:pt>
                      <c:pt idx="6">
                        <c:v>2.9071450263696299</c:v>
                      </c:pt>
                      <c:pt idx="7">
                        <c:v>2.9990163427600001</c:v>
                      </c:pt>
                      <c:pt idx="8">
                        <c:v>3.0164137065816798</c:v>
                      </c:pt>
                      <c:pt idx="9">
                        <c:v>2.9982293921222101</c:v>
                      </c:pt>
                      <c:pt idx="10">
                        <c:v>3.00118212909898</c:v>
                      </c:pt>
                      <c:pt idx="11">
                        <c:v>3.0036812472394399</c:v>
                      </c:pt>
                      <c:pt idx="12">
                        <c:v>2.97062826181222</c:v>
                      </c:pt>
                      <c:pt idx="13">
                        <c:v>2.94917791096481</c:v>
                      </c:pt>
                      <c:pt idx="14">
                        <c:v>2.96477158953441</c:v>
                      </c:pt>
                      <c:pt idx="15">
                        <c:v>2.9683684198065698</c:v>
                      </c:pt>
                      <c:pt idx="16">
                        <c:v>2.9611299764339698</c:v>
                      </c:pt>
                      <c:pt idx="17">
                        <c:v>2.9714851397671902</c:v>
                      </c:pt>
                      <c:pt idx="18">
                        <c:v>3.02660391459175</c:v>
                      </c:pt>
                      <c:pt idx="19">
                        <c:v>3.0799190148450601</c:v>
                      </c:pt>
                      <c:pt idx="20">
                        <c:v>3.1320898056233899</c:v>
                      </c:pt>
                      <c:pt idx="21">
                        <c:v>3.1302461535509498</c:v>
                      </c:pt>
                      <c:pt idx="22">
                        <c:v>3.1363379265125002</c:v>
                      </c:pt>
                      <c:pt idx="23">
                        <c:v>3.1551574530812698</c:v>
                      </c:pt>
                      <c:pt idx="24">
                        <c:v>3.2106152567231101</c:v>
                      </c:pt>
                      <c:pt idx="25">
                        <c:v>3.3001783372238198</c:v>
                      </c:pt>
                      <c:pt idx="26">
                        <c:v>3.3765305344063998</c:v>
                      </c:pt>
                      <c:pt idx="27">
                        <c:v>3.3792543990494099</c:v>
                      </c:pt>
                      <c:pt idx="28">
                        <c:v>3.38276338283345</c:v>
                      </c:pt>
                      <c:pt idx="29">
                        <c:v>3.4603120737673998</c:v>
                      </c:pt>
                      <c:pt idx="30">
                        <c:v>3.5584287071865899</c:v>
                      </c:pt>
                      <c:pt idx="31">
                        <c:v>3.6129638265439299</c:v>
                      </c:pt>
                      <c:pt idx="32">
                        <c:v>3.6530322369346999</c:v>
                      </c:pt>
                      <c:pt idx="33">
                        <c:v>3.7220566647148301</c:v>
                      </c:pt>
                      <c:pt idx="34">
                        <c:v>3.79385149753492</c:v>
                      </c:pt>
                      <c:pt idx="35">
                        <c:v>3.87675732764537</c:v>
                      </c:pt>
                      <c:pt idx="36">
                        <c:v>3.9681509162471902</c:v>
                      </c:pt>
                      <c:pt idx="37">
                        <c:v>4.07595069124425</c:v>
                      </c:pt>
                      <c:pt idx="38">
                        <c:v>4.0998714280462796</c:v>
                      </c:pt>
                      <c:pt idx="39">
                        <c:v>4.0737748376763996</c:v>
                      </c:pt>
                      <c:pt idx="40">
                        <c:v>3.9976274242368701</c:v>
                      </c:pt>
                      <c:pt idx="41">
                        <c:v>3.85985282736823</c:v>
                      </c:pt>
                      <c:pt idx="42">
                        <c:v>3.5508405316290301</c:v>
                      </c:pt>
                      <c:pt idx="43">
                        <c:v>3.0887422718997901</c:v>
                      </c:pt>
                      <c:pt idx="44">
                        <c:v>2.5697096823955001</c:v>
                      </c:pt>
                      <c:pt idx="45">
                        <c:v>2.12124592142262</c:v>
                      </c:pt>
                      <c:pt idx="46">
                        <c:v>1.79904366363532</c:v>
                      </c:pt>
                      <c:pt idx="47">
                        <c:v>1.5794810269241699</c:v>
                      </c:pt>
                      <c:pt idx="48">
                        <c:v>1.4233332725581</c:v>
                      </c:pt>
                      <c:pt idx="49">
                        <c:v>1.31877250388832</c:v>
                      </c:pt>
                      <c:pt idx="50">
                        <c:v>1.2744146608890199</c:v>
                      </c:pt>
                      <c:pt idx="51">
                        <c:v>1.26508869977991</c:v>
                      </c:pt>
                      <c:pt idx="52">
                        <c:v>1.2477285672137</c:v>
                      </c:pt>
                      <c:pt idx="53">
                        <c:v>1.2321878423372301</c:v>
                      </c:pt>
                      <c:pt idx="54">
                        <c:v>1.2300238272236099</c:v>
                      </c:pt>
                      <c:pt idx="55">
                        <c:v>1.2302901921367799</c:v>
                      </c:pt>
                      <c:pt idx="56">
                        <c:v>1.2528560407696501</c:v>
                      </c:pt>
                      <c:pt idx="57">
                        <c:v>1.26739797072281</c:v>
                      </c:pt>
                      <c:pt idx="58">
                        <c:v>1.2777499380634201</c:v>
                      </c:pt>
                      <c:pt idx="59">
                        <c:v>1.28159622218489</c:v>
                      </c:pt>
                      <c:pt idx="60">
                        <c:v>1.27792389477252</c:v>
                      </c:pt>
                      <c:pt idx="61">
                        <c:v>1.2690770413744701</c:v>
                      </c:pt>
                      <c:pt idx="62">
                        <c:v>1.2749467500734799</c:v>
                      </c:pt>
                      <c:pt idx="63">
                        <c:v>1.29881390618152</c:v>
                      </c:pt>
                      <c:pt idx="64">
                        <c:v>1.31870053808095</c:v>
                      </c:pt>
                      <c:pt idx="65">
                        <c:v>1.33341854332211</c:v>
                      </c:pt>
                      <c:pt idx="66">
                        <c:v>1.33650377164575</c:v>
                      </c:pt>
                      <c:pt idx="67">
                        <c:v>1.3402071979324499</c:v>
                      </c:pt>
                      <c:pt idx="68">
                        <c:v>1.3630599796435301</c:v>
                      </c:pt>
                      <c:pt idx="69">
                        <c:v>1.3782229209189201</c:v>
                      </c:pt>
                      <c:pt idx="70">
                        <c:v>1.3815861448494999</c:v>
                      </c:pt>
                      <c:pt idx="71">
                        <c:v>1.38895820960293</c:v>
                      </c:pt>
                      <c:pt idx="72">
                        <c:v>1.40197518651924</c:v>
                      </c:pt>
                      <c:pt idx="73">
                        <c:v>1.40322490956144</c:v>
                      </c:pt>
                      <c:pt idx="74">
                        <c:v>1.3933716737417901</c:v>
                      </c:pt>
                      <c:pt idx="75">
                        <c:v>1.3910052709754499</c:v>
                      </c:pt>
                      <c:pt idx="76">
                        <c:v>1.39183286704809</c:v>
                      </c:pt>
                      <c:pt idx="77">
                        <c:v>1.3685011036987</c:v>
                      </c:pt>
                      <c:pt idx="78">
                        <c:v>1.32067265760927</c:v>
                      </c:pt>
                      <c:pt idx="79">
                        <c:v>1.2853588875764601</c:v>
                      </c:pt>
                      <c:pt idx="80">
                        <c:v>1.25822669261505</c:v>
                      </c:pt>
                      <c:pt idx="81">
                        <c:v>1.25244346465643</c:v>
                      </c:pt>
                      <c:pt idx="82">
                        <c:v>1.2494394587859601</c:v>
                      </c:pt>
                      <c:pt idx="83">
                        <c:v>1.23686703816638</c:v>
                      </c:pt>
                      <c:pt idx="84">
                        <c:v>1.2323183525731201</c:v>
                      </c:pt>
                      <c:pt idx="85">
                        <c:v>1.2465112260455</c:v>
                      </c:pt>
                      <c:pt idx="86">
                        <c:v>1.2642381310905899</c:v>
                      </c:pt>
                      <c:pt idx="87">
                        <c:v>1.27807683786556</c:v>
                      </c:pt>
                      <c:pt idx="88">
                        <c:v>1.30055426271301</c:v>
                      </c:pt>
                      <c:pt idx="89">
                        <c:v>1.3059877327687901</c:v>
                      </c:pt>
                      <c:pt idx="90">
                        <c:v>1.3177248615817201</c:v>
                      </c:pt>
                      <c:pt idx="91">
                        <c:v>1.3698952684011301</c:v>
                      </c:pt>
                      <c:pt idx="92">
                        <c:v>1.42615249917322</c:v>
                      </c:pt>
                      <c:pt idx="93">
                        <c:v>1.45169564852151</c:v>
                      </c:pt>
                      <c:pt idx="94">
                        <c:v>1.4779092274566299</c:v>
                      </c:pt>
                      <c:pt idx="95">
                        <c:v>1.5287868545449199</c:v>
                      </c:pt>
                      <c:pt idx="96">
                        <c:v>1.5789862298223001</c:v>
                      </c:pt>
                      <c:pt idx="97">
                        <c:v>1.6236352898461199</c:v>
                      </c:pt>
                      <c:pt idx="98">
                        <c:v>1.67736513187702</c:v>
                      </c:pt>
                      <c:pt idx="99">
                        <c:v>1.7258799554759401</c:v>
                      </c:pt>
                      <c:pt idx="100">
                        <c:v>1.7600365148535899</c:v>
                      </c:pt>
                      <c:pt idx="101">
                        <c:v>1.84183449450642</c:v>
                      </c:pt>
                      <c:pt idx="102">
                        <c:v>1.9491511759204201</c:v>
                      </c:pt>
                      <c:pt idx="103">
                        <c:v>2.0280436442044101</c:v>
                      </c:pt>
                      <c:pt idx="104">
                        <c:v>2.05901409864811</c:v>
                      </c:pt>
                      <c:pt idx="105">
                        <c:v>2.04042236108095</c:v>
                      </c:pt>
                      <c:pt idx="106">
                        <c:v>1.92068382426297</c:v>
                      </c:pt>
                      <c:pt idx="107">
                        <c:v>1.7249536365054901</c:v>
                      </c:pt>
                      <c:pt idx="108">
                        <c:v>1.4765621607891199</c:v>
                      </c:pt>
                      <c:pt idx="109">
                        <c:v>1.17660954380774</c:v>
                      </c:pt>
                      <c:pt idx="110">
                        <c:v>0.84875229397542895</c:v>
                      </c:pt>
                      <c:pt idx="111">
                        <c:v>0.58415953003619903</c:v>
                      </c:pt>
                      <c:pt idx="112">
                        <c:v>0.39779222091702798</c:v>
                      </c:pt>
                      <c:pt idx="113">
                        <c:v>0.27210753395509102</c:v>
                      </c:pt>
                      <c:pt idx="114">
                        <c:v>0.19503004346059899</c:v>
                      </c:pt>
                      <c:pt idx="115">
                        <c:v>0.15041276981934301</c:v>
                      </c:pt>
                      <c:pt idx="116">
                        <c:v>0.122242061032138</c:v>
                      </c:pt>
                      <c:pt idx="117">
                        <c:v>9.6005077554344995E-2</c:v>
                      </c:pt>
                      <c:pt idx="118">
                        <c:v>6.2066296761609803E-2</c:v>
                      </c:pt>
                      <c:pt idx="119">
                        <c:v>2.79299794564122E-2</c:v>
                      </c:pt>
                      <c:pt idx="120">
                        <c:v>6.7513994479315702E-3</c:v>
                      </c:pt>
                      <c:pt idx="121">
                        <c:v>4.9775608016179298E-3</c:v>
                      </c:pt>
                      <c:pt idx="122">
                        <c:v>1.30967546331272E-2</c:v>
                      </c:pt>
                      <c:pt idx="123">
                        <c:v>2.05609701074735E-2</c:v>
                      </c:pt>
                      <c:pt idx="124">
                        <c:v>1.8022913327084899E-2</c:v>
                      </c:pt>
                      <c:pt idx="125">
                        <c:v>1.9375330731576799E-2</c:v>
                      </c:pt>
                      <c:pt idx="126">
                        <c:v>1.2868790649820499E-2</c:v>
                      </c:pt>
                      <c:pt idx="127">
                        <c:v>1.2088339669603699E-3</c:v>
                      </c:pt>
                      <c:pt idx="128">
                        <c:v>-1.06206590397965E-2</c:v>
                      </c:pt>
                      <c:pt idx="129" formatCode="0.00E+00">
                        <c:v>-4.4222423914019898E-4</c:v>
                      </c:pt>
                      <c:pt idx="130">
                        <c:v>-8.0826319983847705E-3</c:v>
                      </c:pt>
                      <c:pt idx="131">
                        <c:v>-2.6922488518031799E-2</c:v>
                      </c:pt>
                      <c:pt idx="132">
                        <c:v>-3.8888469246055803E-2</c:v>
                      </c:pt>
                      <c:pt idx="133">
                        <c:v>-3.0341327034006101E-2</c:v>
                      </c:pt>
                      <c:pt idx="134">
                        <c:v>-2.0097790082862398E-2</c:v>
                      </c:pt>
                      <c:pt idx="135">
                        <c:v>-1.7771570634394201E-2</c:v>
                      </c:pt>
                      <c:pt idx="136">
                        <c:v>-1.4902662132366601E-2</c:v>
                      </c:pt>
                      <c:pt idx="137">
                        <c:v>-5.2725709203956797E-3</c:v>
                      </c:pt>
                      <c:pt idx="138">
                        <c:v>2.4787440244597998E-3</c:v>
                      </c:pt>
                      <c:pt idx="139">
                        <c:v>-8.53799570304359E-3</c:v>
                      </c:pt>
                      <c:pt idx="140">
                        <c:v>-2.7385845018979098E-2</c:v>
                      </c:pt>
                      <c:pt idx="141">
                        <c:v>-2.3005724297294802E-2</c:v>
                      </c:pt>
                      <c:pt idx="142">
                        <c:v>-1.5166553357548499E-3</c:v>
                      </c:pt>
                      <c:pt idx="143">
                        <c:v>4.7735522703654699E-3</c:v>
                      </c:pt>
                      <c:pt idx="144">
                        <c:v>-1.1439806632287801E-2</c:v>
                      </c:pt>
                      <c:pt idx="145">
                        <c:v>-2.4139561055454499E-2</c:v>
                      </c:pt>
                      <c:pt idx="146">
                        <c:v>-2.6405545311652599E-2</c:v>
                      </c:pt>
                      <c:pt idx="147">
                        <c:v>-3.09624720204273E-2</c:v>
                      </c:pt>
                      <c:pt idx="148">
                        <c:v>-3.6328042275641501E-2</c:v>
                      </c:pt>
                      <c:pt idx="149">
                        <c:v>-4.4057441190603598E-2</c:v>
                      </c:pt>
                      <c:pt idx="150">
                        <c:v>-3.5911837186030401E-2</c:v>
                      </c:pt>
                      <c:pt idx="151">
                        <c:v>-1.7772750704904298E-2</c:v>
                      </c:pt>
                      <c:pt idx="152">
                        <c:v>4.1096292855282704E-3</c:v>
                      </c:pt>
                      <c:pt idx="153">
                        <c:v>6.6454841388100504E-3</c:v>
                      </c:pt>
                      <c:pt idx="154" formatCode="0.00E+00">
                        <c:v>8.6695477425968704E-4</c:v>
                      </c:pt>
                      <c:pt idx="155">
                        <c:v>-5.4508823294984196E-3</c:v>
                      </c:pt>
                      <c:pt idx="156">
                        <c:v>-7.4057135035332502E-3</c:v>
                      </c:pt>
                      <c:pt idx="157">
                        <c:v>-9.2633273589987093E-3</c:v>
                      </c:pt>
                      <c:pt idx="158">
                        <c:v>-1.6229996395236701E-2</c:v>
                      </c:pt>
                      <c:pt idx="159">
                        <c:v>-2.4062850690848601E-2</c:v>
                      </c:pt>
                      <c:pt idx="160">
                        <c:v>-2.4872153103489999E-2</c:v>
                      </c:pt>
                      <c:pt idx="161">
                        <c:v>-1.46686668382074E-2</c:v>
                      </c:pt>
                      <c:pt idx="162">
                        <c:v>-3.7786491418959601E-3</c:v>
                      </c:pt>
                      <c:pt idx="163">
                        <c:v>-5.4841491510658801E-3</c:v>
                      </c:pt>
                      <c:pt idx="164">
                        <c:v>-1.15067803953298E-2</c:v>
                      </c:pt>
                      <c:pt idx="165">
                        <c:v>-1.46721559032963E-2</c:v>
                      </c:pt>
                      <c:pt idx="166">
                        <c:v>-7.5219771259671404E-3</c:v>
                      </c:pt>
                      <c:pt idx="167">
                        <c:v>1.3707306455191799E-3</c:v>
                      </c:pt>
                      <c:pt idx="168">
                        <c:v>8.6477155966397899E-3</c:v>
                      </c:pt>
                      <c:pt idx="169">
                        <c:v>1.3637490406426599E-2</c:v>
                      </c:pt>
                      <c:pt idx="170">
                        <c:v>3.7357506401797199E-3</c:v>
                      </c:pt>
                      <c:pt idx="171">
                        <c:v>-2.8359097304201399E-3</c:v>
                      </c:pt>
                      <c:pt idx="172">
                        <c:v>-1.9720079520083602E-3</c:v>
                      </c:pt>
                      <c:pt idx="173">
                        <c:v>8.5508127697331293E-3</c:v>
                      </c:pt>
                      <c:pt idx="174">
                        <c:v>1.31990487351163E-3</c:v>
                      </c:pt>
                      <c:pt idx="175">
                        <c:v>-4.9788320853011402E-3</c:v>
                      </c:pt>
                      <c:pt idx="176">
                        <c:v>-7.3548098993642102E-3</c:v>
                      </c:pt>
                      <c:pt idx="177">
                        <c:v>-6.3330514660536697E-3</c:v>
                      </c:pt>
                      <c:pt idx="178">
                        <c:v>-8.82032840541358E-3</c:v>
                      </c:pt>
                      <c:pt idx="179">
                        <c:v>-1.4861691711143E-2</c:v>
                      </c:pt>
                      <c:pt idx="180">
                        <c:v>-2.1499476592381401E-2</c:v>
                      </c:pt>
                      <c:pt idx="181">
                        <c:v>-1.8352625362096898E-2</c:v>
                      </c:pt>
                      <c:pt idx="182">
                        <c:v>-4.8851362311135302E-3</c:v>
                      </c:pt>
                      <c:pt idx="183">
                        <c:v>8.93915134170775E-3</c:v>
                      </c:pt>
                      <c:pt idx="184">
                        <c:v>1.5576528870440901E-2</c:v>
                      </c:pt>
                      <c:pt idx="185">
                        <c:v>1.04873890792935E-2</c:v>
                      </c:pt>
                      <c:pt idx="186">
                        <c:v>-2.75508739775732E-3</c:v>
                      </c:pt>
                      <c:pt idx="187">
                        <c:v>-3.3582320413623199E-3</c:v>
                      </c:pt>
                      <c:pt idx="188">
                        <c:v>5.9169482202386901E-3</c:v>
                      </c:pt>
                      <c:pt idx="189">
                        <c:v>1.0242093861998799E-2</c:v>
                      </c:pt>
                      <c:pt idx="190">
                        <c:v>9.6539542246738604E-3</c:v>
                      </c:pt>
                      <c:pt idx="191">
                        <c:v>5.7327874598117603E-3</c:v>
                      </c:pt>
                      <c:pt idx="192">
                        <c:v>-1.76643429730805E-3</c:v>
                      </c:pt>
                      <c:pt idx="193">
                        <c:v>3.3622519484466399E-3</c:v>
                      </c:pt>
                      <c:pt idx="194">
                        <c:v>2.0071948095886302E-2</c:v>
                      </c:pt>
                      <c:pt idx="195">
                        <c:v>3.8833604736150197E-2</c:v>
                      </c:pt>
                      <c:pt idx="196">
                        <c:v>3.1883938451429998E-2</c:v>
                      </c:pt>
                      <c:pt idx="197">
                        <c:v>2.0952930359599799E-2</c:v>
                      </c:pt>
                      <c:pt idx="198">
                        <c:v>1.12904919247804E-2</c:v>
                      </c:pt>
                      <c:pt idx="199">
                        <c:v>2.7685695858369198E-2</c:v>
                      </c:pt>
                      <c:pt idx="200">
                        <c:v>3.5823723698319099E-2</c:v>
                      </c:pt>
                      <c:pt idx="201">
                        <c:v>3.4237552383033103E-2</c:v>
                      </c:pt>
                      <c:pt idx="202">
                        <c:v>2.5938476479141999E-2</c:v>
                      </c:pt>
                      <c:pt idx="203">
                        <c:v>2.3279217300133302E-2</c:v>
                      </c:pt>
                      <c:pt idx="204">
                        <c:v>2.6977017469787999E-2</c:v>
                      </c:pt>
                      <c:pt idx="205">
                        <c:v>3.6209992147993898E-2</c:v>
                      </c:pt>
                      <c:pt idx="206">
                        <c:v>3.9230483009658298E-2</c:v>
                      </c:pt>
                      <c:pt idx="207">
                        <c:v>3.36109897726612E-2</c:v>
                      </c:pt>
                      <c:pt idx="208">
                        <c:v>3.8013503888209503E-2</c:v>
                      </c:pt>
                      <c:pt idx="209">
                        <c:v>4.4574145415716498E-2</c:v>
                      </c:pt>
                      <c:pt idx="210">
                        <c:v>3.6749094104732198E-2</c:v>
                      </c:pt>
                      <c:pt idx="211">
                        <c:v>2.9493140539971999E-2</c:v>
                      </c:pt>
                      <c:pt idx="212">
                        <c:v>4.2536945323147897E-2</c:v>
                      </c:pt>
                      <c:pt idx="213">
                        <c:v>5.5625539674790801E-2</c:v>
                      </c:pt>
                      <c:pt idx="214">
                        <c:v>4.8919895793672299E-2</c:v>
                      </c:pt>
                      <c:pt idx="215">
                        <c:v>4.0927852127621303E-2</c:v>
                      </c:pt>
                      <c:pt idx="216">
                        <c:v>4.4354034505402498E-2</c:v>
                      </c:pt>
                      <c:pt idx="217">
                        <c:v>5.3596938400961101E-2</c:v>
                      </c:pt>
                      <c:pt idx="218">
                        <c:v>6.2207526883956997E-2</c:v>
                      </c:pt>
                      <c:pt idx="219">
                        <c:v>6.9385180748350303E-2</c:v>
                      </c:pt>
                      <c:pt idx="220">
                        <c:v>7.5313529762770906E-2</c:v>
                      </c:pt>
                      <c:pt idx="221">
                        <c:v>8.5939161568182099E-2</c:v>
                      </c:pt>
                      <c:pt idx="222">
                        <c:v>9.5476910959955405E-2</c:v>
                      </c:pt>
                      <c:pt idx="223">
                        <c:v>8.76949728195969E-2</c:v>
                      </c:pt>
                      <c:pt idx="224">
                        <c:v>8.3445668020209002E-2</c:v>
                      </c:pt>
                      <c:pt idx="225">
                        <c:v>9.3007214219887197E-2</c:v>
                      </c:pt>
                      <c:pt idx="226">
                        <c:v>0.1020249719055</c:v>
                      </c:pt>
                      <c:pt idx="227">
                        <c:v>0.100905976052764</c:v>
                      </c:pt>
                      <c:pt idx="228">
                        <c:v>0.106479573480135</c:v>
                      </c:pt>
                      <c:pt idx="229">
                        <c:v>0.123485700722982</c:v>
                      </c:pt>
                      <c:pt idx="230">
                        <c:v>0.134785642249867</c:v>
                      </c:pt>
                      <c:pt idx="231">
                        <c:v>0.129085847046676</c:v>
                      </c:pt>
                      <c:pt idx="232">
                        <c:v>0.111322161146041</c:v>
                      </c:pt>
                      <c:pt idx="233">
                        <c:v>0.10685115040840901</c:v>
                      </c:pt>
                      <c:pt idx="234">
                        <c:v>0.116832728449596</c:v>
                      </c:pt>
                      <c:pt idx="235">
                        <c:v>0.120122109690107</c:v>
                      </c:pt>
                      <c:pt idx="236">
                        <c:v>0.120948008550499</c:v>
                      </c:pt>
                      <c:pt idx="237">
                        <c:v>0.113054530638058</c:v>
                      </c:pt>
                      <c:pt idx="238">
                        <c:v>9.5834075630161497E-2</c:v>
                      </c:pt>
                      <c:pt idx="239">
                        <c:v>7.5365656601140404E-2</c:v>
                      </c:pt>
                      <c:pt idx="240">
                        <c:v>7.0915988113551598E-2</c:v>
                      </c:pt>
                      <c:pt idx="241">
                        <c:v>7.0148873246130602E-2</c:v>
                      </c:pt>
                      <c:pt idx="242">
                        <c:v>5.4614171775380298E-2</c:v>
                      </c:pt>
                      <c:pt idx="243">
                        <c:v>3.7838078570805497E-2</c:v>
                      </c:pt>
                      <c:pt idx="244">
                        <c:v>1.473473077715E-2</c:v>
                      </c:pt>
                      <c:pt idx="245">
                        <c:v>1.00239505408366E-2</c:v>
                      </c:pt>
                      <c:pt idx="246">
                        <c:v>1.82260925606599E-2</c:v>
                      </c:pt>
                      <c:pt idx="247">
                        <c:v>3.5334632237632002E-2</c:v>
                      </c:pt>
                      <c:pt idx="248">
                        <c:v>4.0902980360636602E-2</c:v>
                      </c:pt>
                      <c:pt idx="249">
                        <c:v>4.2767177977458597E-2</c:v>
                      </c:pt>
                      <c:pt idx="250">
                        <c:v>3.94855946975071E-2</c:v>
                      </c:pt>
                      <c:pt idx="251">
                        <c:v>2.8305352003764502E-2</c:v>
                      </c:pt>
                      <c:pt idx="252">
                        <c:v>2.0052005042919398E-2</c:v>
                      </c:pt>
                      <c:pt idx="253">
                        <c:v>2.0913832969686699E-2</c:v>
                      </c:pt>
                      <c:pt idx="254">
                        <c:v>2.7454284862128898E-2</c:v>
                      </c:pt>
                      <c:pt idx="255">
                        <c:v>2.8452778512605199E-2</c:v>
                      </c:pt>
                      <c:pt idx="256">
                        <c:v>2.8643318529848999E-2</c:v>
                      </c:pt>
                      <c:pt idx="257">
                        <c:v>3.2349862007559203E-2</c:v>
                      </c:pt>
                      <c:pt idx="258">
                        <c:v>4.7548851835583099E-2</c:v>
                      </c:pt>
                      <c:pt idx="259">
                        <c:v>6.4341114581594305E-2</c:v>
                      </c:pt>
                      <c:pt idx="260">
                        <c:v>6.3173660588930897E-2</c:v>
                      </c:pt>
                      <c:pt idx="261">
                        <c:v>5.22059405196438E-2</c:v>
                      </c:pt>
                      <c:pt idx="262">
                        <c:v>4.1784808048791297E-2</c:v>
                      </c:pt>
                      <c:pt idx="263">
                        <c:v>5.4873424154862502E-2</c:v>
                      </c:pt>
                      <c:pt idx="264">
                        <c:v>6.4418212706467096E-2</c:v>
                      </c:pt>
                      <c:pt idx="265">
                        <c:v>6.8308897793382603E-2</c:v>
                      </c:pt>
                      <c:pt idx="266">
                        <c:v>6.1274755949181803E-2</c:v>
                      </c:pt>
                      <c:pt idx="267">
                        <c:v>5.81306806858118E-2</c:v>
                      </c:pt>
                      <c:pt idx="268">
                        <c:v>6.5578783730700904E-2</c:v>
                      </c:pt>
                      <c:pt idx="269">
                        <c:v>7.1990263878588007E-2</c:v>
                      </c:pt>
                      <c:pt idx="270">
                        <c:v>7.5817503063104502E-2</c:v>
                      </c:pt>
                      <c:pt idx="271">
                        <c:v>7.6101792948276001E-2</c:v>
                      </c:pt>
                      <c:pt idx="272">
                        <c:v>7.83000954577521E-2</c:v>
                      </c:pt>
                      <c:pt idx="273">
                        <c:v>7.2867053060874695E-2</c:v>
                      </c:pt>
                      <c:pt idx="274">
                        <c:v>6.9235880404923802E-2</c:v>
                      </c:pt>
                      <c:pt idx="275">
                        <c:v>7.6773366113224398E-2</c:v>
                      </c:pt>
                      <c:pt idx="276">
                        <c:v>8.1257976362196005E-2</c:v>
                      </c:pt>
                      <c:pt idx="277">
                        <c:v>7.7115413957953696E-2</c:v>
                      </c:pt>
                      <c:pt idx="278">
                        <c:v>7.5219321368397193E-2</c:v>
                      </c:pt>
                      <c:pt idx="279">
                        <c:v>7.5774445947032407E-2</c:v>
                      </c:pt>
                      <c:pt idx="280">
                        <c:v>7.00791165793649E-2</c:v>
                      </c:pt>
                      <c:pt idx="281">
                        <c:v>6.2570266237499006E-2</c:v>
                      </c:pt>
                      <c:pt idx="282">
                        <c:v>6.76380450549839E-2</c:v>
                      </c:pt>
                      <c:pt idx="283">
                        <c:v>7.4478950854489495E-2</c:v>
                      </c:pt>
                      <c:pt idx="284">
                        <c:v>7.5900375449100305E-2</c:v>
                      </c:pt>
                      <c:pt idx="285">
                        <c:v>8.6497979861316701E-2</c:v>
                      </c:pt>
                      <c:pt idx="286">
                        <c:v>9.5319265631818598E-2</c:v>
                      </c:pt>
                      <c:pt idx="287">
                        <c:v>8.9664207005384203E-2</c:v>
                      </c:pt>
                      <c:pt idx="288">
                        <c:v>7.8069760766788496E-2</c:v>
                      </c:pt>
                      <c:pt idx="289">
                        <c:v>8.7954160767747203E-2</c:v>
                      </c:pt>
                      <c:pt idx="290">
                        <c:v>0.105708179634402</c:v>
                      </c:pt>
                      <c:pt idx="291">
                        <c:v>0.123401644599969</c:v>
                      </c:pt>
                      <c:pt idx="292">
                        <c:v>0.13350500595958101</c:v>
                      </c:pt>
                      <c:pt idx="293">
                        <c:v>0.13439560017844199</c:v>
                      </c:pt>
                      <c:pt idx="294">
                        <c:v>0.13458829610150999</c:v>
                      </c:pt>
                      <c:pt idx="295">
                        <c:v>0.13260522288245999</c:v>
                      </c:pt>
                      <c:pt idx="296">
                        <c:v>0.13326871989875999</c:v>
                      </c:pt>
                      <c:pt idx="297">
                        <c:v>0.14894460458063</c:v>
                      </c:pt>
                      <c:pt idx="298">
                        <c:v>0.173275388919579</c:v>
                      </c:pt>
                      <c:pt idx="299">
                        <c:v>0.176783768505129</c:v>
                      </c:pt>
                      <c:pt idx="300">
                        <c:v>0.15616270984497299</c:v>
                      </c:pt>
                      <c:pt idx="301">
                        <c:v>0.13974522397206199</c:v>
                      </c:pt>
                      <c:pt idx="302">
                        <c:v>0.13614354633779399</c:v>
                      </c:pt>
                      <c:pt idx="303">
                        <c:v>0.124580189877602</c:v>
                      </c:pt>
                      <c:pt idx="304">
                        <c:v>9.4590146643345405E-2</c:v>
                      </c:pt>
                      <c:pt idx="305">
                        <c:v>5.8057288919869901E-2</c:v>
                      </c:pt>
                      <c:pt idx="306">
                        <c:v>2.9372577260987898E-2</c:v>
                      </c:pt>
                      <c:pt idx="307">
                        <c:v>1.9236867028898999E-2</c:v>
                      </c:pt>
                      <c:pt idx="308">
                        <c:v>1.25107313692718E-2</c:v>
                      </c:pt>
                      <c:pt idx="309">
                        <c:v>1.51564593558268E-3</c:v>
                      </c:pt>
                      <c:pt idx="310" formatCode="0.00E+00">
                        <c:v>4.9878641596112799E-5</c:v>
                      </c:pt>
                      <c:pt idx="311">
                        <c:v>1.11150676659592E-2</c:v>
                      </c:pt>
                      <c:pt idx="312">
                        <c:v>8.0187838326453206E-3</c:v>
                      </c:pt>
                      <c:pt idx="313">
                        <c:v>-1.5957013717353301E-2</c:v>
                      </c:pt>
                      <c:pt idx="314">
                        <c:v>-3.7433338633910997E-2</c:v>
                      </c:pt>
                      <c:pt idx="315">
                        <c:v>-5.0095521436409503E-2</c:v>
                      </c:pt>
                      <c:pt idx="316">
                        <c:v>-3.9707958829321703E-2</c:v>
                      </c:pt>
                      <c:pt idx="317">
                        <c:v>-2.5254264126857801E-2</c:v>
                      </c:pt>
                      <c:pt idx="318">
                        <c:v>-2.4448324742052999E-2</c:v>
                      </c:pt>
                      <c:pt idx="319">
                        <c:v>-3.9037325597854999E-2</c:v>
                      </c:pt>
                      <c:pt idx="320">
                        <c:v>-3.93797682033084E-2</c:v>
                      </c:pt>
                      <c:pt idx="321">
                        <c:v>-2.7486491704465502E-2</c:v>
                      </c:pt>
                      <c:pt idx="322">
                        <c:v>-1.7620732762651099E-2</c:v>
                      </c:pt>
                      <c:pt idx="323">
                        <c:v>-2.1144068348599401E-2</c:v>
                      </c:pt>
                      <c:pt idx="324">
                        <c:v>-3.2155537775417201E-2</c:v>
                      </c:pt>
                      <c:pt idx="325">
                        <c:v>-4.0264319319432099E-2</c:v>
                      </c:pt>
                      <c:pt idx="326">
                        <c:v>-4.1946515509497399E-2</c:v>
                      </c:pt>
                      <c:pt idx="327">
                        <c:v>-3.4676558539595601E-2</c:v>
                      </c:pt>
                      <c:pt idx="328">
                        <c:v>-2.8267003649437E-2</c:v>
                      </c:pt>
                      <c:pt idx="329">
                        <c:v>-3.2863888215607699E-2</c:v>
                      </c:pt>
                      <c:pt idx="330">
                        <c:v>-4.0006182850234003E-2</c:v>
                      </c:pt>
                      <c:pt idx="331">
                        <c:v>-3.4103026089567903E-2</c:v>
                      </c:pt>
                      <c:pt idx="332">
                        <c:v>-2.49009412478195E-2</c:v>
                      </c:pt>
                      <c:pt idx="333">
                        <c:v>-2.3366417757679999E-2</c:v>
                      </c:pt>
                      <c:pt idx="334">
                        <c:v>-2.2886019768700999E-2</c:v>
                      </c:pt>
                      <c:pt idx="335">
                        <c:v>-2.7237237903350999E-2</c:v>
                      </c:pt>
                      <c:pt idx="336">
                        <c:v>-2.41713106364988E-2</c:v>
                      </c:pt>
                      <c:pt idx="337">
                        <c:v>-2.2153148929956901E-2</c:v>
                      </c:pt>
                      <c:pt idx="338">
                        <c:v>-1.5886034513747201E-2</c:v>
                      </c:pt>
                      <c:pt idx="339">
                        <c:v>-1.80401550307225E-2</c:v>
                      </c:pt>
                      <c:pt idx="340">
                        <c:v>-1.9189874160892802E-2</c:v>
                      </c:pt>
                      <c:pt idx="341">
                        <c:v>-2.0783876984897001E-2</c:v>
                      </c:pt>
                      <c:pt idx="342">
                        <c:v>-2.16959534339565E-2</c:v>
                      </c:pt>
                      <c:pt idx="343">
                        <c:v>-2.2757745364246199E-2</c:v>
                      </c:pt>
                      <c:pt idx="344">
                        <c:v>-2.6408030974342699E-2</c:v>
                      </c:pt>
                      <c:pt idx="345">
                        <c:v>-2.1028663130282999E-2</c:v>
                      </c:pt>
                      <c:pt idx="346">
                        <c:v>-1.26656239718747E-2</c:v>
                      </c:pt>
                      <c:pt idx="347">
                        <c:v>-6.9661689390514998E-3</c:v>
                      </c:pt>
                      <c:pt idx="348">
                        <c:v>-8.9818256752841105E-3</c:v>
                      </c:pt>
                      <c:pt idx="349">
                        <c:v>-1.49920791506634E-2</c:v>
                      </c:pt>
                      <c:pt idx="350">
                        <c:v>-1.6806056384119899E-2</c:v>
                      </c:pt>
                      <c:pt idx="351">
                        <c:v>-1.14362790076321E-2</c:v>
                      </c:pt>
                      <c:pt idx="352">
                        <c:v>-9.5007652590157199E-3</c:v>
                      </c:pt>
                      <c:pt idx="353">
                        <c:v>-1.0880812970953901E-2</c:v>
                      </c:pt>
                      <c:pt idx="354">
                        <c:v>-1.01199479677239E-3</c:v>
                      </c:pt>
                      <c:pt idx="355">
                        <c:v>1.16567981891536E-2</c:v>
                      </c:pt>
                      <c:pt idx="356">
                        <c:v>8.2852840806632595E-3</c:v>
                      </c:pt>
                      <c:pt idx="357">
                        <c:v>2.77702552422054E-3</c:v>
                      </c:pt>
                      <c:pt idx="358">
                        <c:v>5.1505516504001796E-3</c:v>
                      </c:pt>
                      <c:pt idx="359">
                        <c:v>4.7080216274640301E-3</c:v>
                      </c:pt>
                      <c:pt idx="360">
                        <c:v>6.9241247047055997E-3</c:v>
                      </c:pt>
                      <c:pt idx="361">
                        <c:v>1.0422672748861101E-2</c:v>
                      </c:pt>
                      <c:pt idx="362">
                        <c:v>1.4814501889208799E-2</c:v>
                      </c:pt>
                      <c:pt idx="363">
                        <c:v>1.14957212068035E-2</c:v>
                      </c:pt>
                      <c:pt idx="364">
                        <c:v>1.6618311365983299E-2</c:v>
                      </c:pt>
                      <c:pt idx="365">
                        <c:v>1.21031732259785E-2</c:v>
                      </c:pt>
                      <c:pt idx="366">
                        <c:v>1.52645008786567E-2</c:v>
                      </c:pt>
                      <c:pt idx="367">
                        <c:v>2.6818012962493601E-2</c:v>
                      </c:pt>
                      <c:pt idx="368">
                        <c:v>3.5068085174302002E-2</c:v>
                      </c:pt>
                      <c:pt idx="369">
                        <c:v>3.1569239623277998E-2</c:v>
                      </c:pt>
                      <c:pt idx="370">
                        <c:v>2.1066640692645799E-2</c:v>
                      </c:pt>
                      <c:pt idx="371">
                        <c:v>1.0523622307952099E-2</c:v>
                      </c:pt>
                      <c:pt idx="372">
                        <c:v>-1.9290195835064399E-3</c:v>
                      </c:pt>
                      <c:pt idx="373">
                        <c:v>3.0337390533374301E-3</c:v>
                      </c:pt>
                      <c:pt idx="374">
                        <c:v>1.1727512301997299E-2</c:v>
                      </c:pt>
                      <c:pt idx="375">
                        <c:v>1.2677840812396099E-2</c:v>
                      </c:pt>
                      <c:pt idx="376">
                        <c:v>-3.1186813073773001E-3</c:v>
                      </c:pt>
                      <c:pt idx="377">
                        <c:v>-2.0426103626488099E-2</c:v>
                      </c:pt>
                      <c:pt idx="378">
                        <c:v>-2.7170685497885701E-2</c:v>
                      </c:pt>
                      <c:pt idx="379">
                        <c:v>-2.0025494295736499E-2</c:v>
                      </c:pt>
                      <c:pt idx="380">
                        <c:v>-9.6722030322327606E-3</c:v>
                      </c:pt>
                      <c:pt idx="381">
                        <c:v>-3.8767179888779001E-3</c:v>
                      </c:pt>
                      <c:pt idx="382" formatCode="0.00E+00">
                        <c:v>6.37224574964401E-4</c:v>
                      </c:pt>
                      <c:pt idx="383">
                        <c:v>-1.1873981208067E-3</c:v>
                      </c:pt>
                      <c:pt idx="384">
                        <c:v>-8.8504050490598209E-3</c:v>
                      </c:pt>
                      <c:pt idx="385">
                        <c:v>-1.1546674006121299E-2</c:v>
                      </c:pt>
                      <c:pt idx="386">
                        <c:v>-8.0850315097305003E-3</c:v>
                      </c:pt>
                      <c:pt idx="387">
                        <c:v>-5.0985618828173198E-3</c:v>
                      </c:pt>
                      <c:pt idx="388">
                        <c:v>-6.4347341080606699E-3</c:v>
                      </c:pt>
                      <c:pt idx="389">
                        <c:v>-4.4439008457572999E-3</c:v>
                      </c:pt>
                      <c:pt idx="390">
                        <c:v>-1.63906225930482E-3</c:v>
                      </c:pt>
                      <c:pt idx="391">
                        <c:v>-1.6005077412478701E-3</c:v>
                      </c:pt>
                      <c:pt idx="392">
                        <c:v>6.8775751333876598E-3</c:v>
                      </c:pt>
                      <c:pt idx="393">
                        <c:v>6.1595714797677004E-3</c:v>
                      </c:pt>
                      <c:pt idx="394">
                        <c:v>-6.1490596301957403E-3</c:v>
                      </c:pt>
                      <c:pt idx="395">
                        <c:v>-9.5499241296315204E-3</c:v>
                      </c:pt>
                      <c:pt idx="396">
                        <c:v>4.4137900206507302E-3</c:v>
                      </c:pt>
                      <c:pt idx="397">
                        <c:v>1.15117681828857E-2</c:v>
                      </c:pt>
                      <c:pt idx="398">
                        <c:v>9.8757551030684808E-3</c:v>
                      </c:pt>
                      <c:pt idx="399">
                        <c:v>1.37666010090805E-2</c:v>
                      </c:pt>
                      <c:pt idx="400">
                        <c:v>1.8903426554756901E-2</c:v>
                      </c:pt>
                      <c:pt idx="401">
                        <c:v>1.4311288414322099E-2</c:v>
                      </c:pt>
                      <c:pt idx="402">
                        <c:v>1.19748455352085E-2</c:v>
                      </c:pt>
                      <c:pt idx="403">
                        <c:v>6.8016150691795297E-3</c:v>
                      </c:pt>
                      <c:pt idx="404">
                        <c:v>1.1868175189825201E-2</c:v>
                      </c:pt>
                      <c:pt idx="405">
                        <c:v>1.9825523622479999E-2</c:v>
                      </c:pt>
                      <c:pt idx="406">
                        <c:v>2.0969008406407998E-2</c:v>
                      </c:pt>
                      <c:pt idx="407">
                        <c:v>1.47036834486411E-2</c:v>
                      </c:pt>
                      <c:pt idx="408">
                        <c:v>1.4845042117547501E-2</c:v>
                      </c:pt>
                      <c:pt idx="409">
                        <c:v>1.9343346692132401E-2</c:v>
                      </c:pt>
                      <c:pt idx="410">
                        <c:v>1.6249129571326001E-2</c:v>
                      </c:pt>
                      <c:pt idx="411">
                        <c:v>1.34821316922853E-2</c:v>
                      </c:pt>
                      <c:pt idx="412">
                        <c:v>1.7802528578352898E-2</c:v>
                      </c:pt>
                      <c:pt idx="413">
                        <c:v>2.7901262772088702E-2</c:v>
                      </c:pt>
                      <c:pt idx="414">
                        <c:v>3.7805786311784703E-2</c:v>
                      </c:pt>
                      <c:pt idx="415">
                        <c:v>3.6228073306630998E-2</c:v>
                      </c:pt>
                      <c:pt idx="416">
                        <c:v>2.7102623092937501E-2</c:v>
                      </c:pt>
                      <c:pt idx="417">
                        <c:v>1.75364868212179E-2</c:v>
                      </c:pt>
                      <c:pt idx="418">
                        <c:v>2.1940507608140401E-2</c:v>
                      </c:pt>
                      <c:pt idx="419">
                        <c:v>2.5253419026617398E-2</c:v>
                      </c:pt>
                      <c:pt idx="420">
                        <c:v>3.1926065670538802E-2</c:v>
                      </c:pt>
                      <c:pt idx="421">
                        <c:v>4.0979260829861502E-2</c:v>
                      </c:pt>
                      <c:pt idx="422">
                        <c:v>4.3352331479080602E-2</c:v>
                      </c:pt>
                      <c:pt idx="423">
                        <c:v>2.7810335535689401E-2</c:v>
                      </c:pt>
                      <c:pt idx="424">
                        <c:v>2.7328327686833999E-2</c:v>
                      </c:pt>
                      <c:pt idx="425">
                        <c:v>5.1157691555010702E-2</c:v>
                      </c:pt>
                      <c:pt idx="426">
                        <c:v>6.7790784827553699E-2</c:v>
                      </c:pt>
                      <c:pt idx="427">
                        <c:v>5.4529437370613901E-2</c:v>
                      </c:pt>
                      <c:pt idx="428">
                        <c:v>4.3039514718003997E-2</c:v>
                      </c:pt>
                      <c:pt idx="429">
                        <c:v>4.5202335988334702E-2</c:v>
                      </c:pt>
                      <c:pt idx="430">
                        <c:v>4.9151171631042302E-2</c:v>
                      </c:pt>
                      <c:pt idx="431">
                        <c:v>4.5091454796268797E-2</c:v>
                      </c:pt>
                      <c:pt idx="432">
                        <c:v>4.6751264873597799E-2</c:v>
                      </c:pt>
                      <c:pt idx="433">
                        <c:v>5.5308590672914298E-2</c:v>
                      </c:pt>
                      <c:pt idx="434">
                        <c:v>5.8052716380364799E-2</c:v>
                      </c:pt>
                      <c:pt idx="435">
                        <c:v>5.2441055188957399E-2</c:v>
                      </c:pt>
                      <c:pt idx="436">
                        <c:v>4.8789961933342202E-2</c:v>
                      </c:pt>
                      <c:pt idx="437">
                        <c:v>5.2223878448687901E-2</c:v>
                      </c:pt>
                      <c:pt idx="438">
                        <c:v>5.2996458541629599E-2</c:v>
                      </c:pt>
                      <c:pt idx="439">
                        <c:v>5.41900518827311E-2</c:v>
                      </c:pt>
                      <c:pt idx="440">
                        <c:v>6.6104748148301903E-2</c:v>
                      </c:pt>
                      <c:pt idx="441">
                        <c:v>8.1274723860036494E-2</c:v>
                      </c:pt>
                      <c:pt idx="442">
                        <c:v>7.7720291525849305E-2</c:v>
                      </c:pt>
                      <c:pt idx="443">
                        <c:v>6.2328639092436702E-2</c:v>
                      </c:pt>
                      <c:pt idx="444">
                        <c:v>5.8582936663350897E-2</c:v>
                      </c:pt>
                      <c:pt idx="445">
                        <c:v>6.6666297160060298E-2</c:v>
                      </c:pt>
                      <c:pt idx="446">
                        <c:v>7.0760464075698998E-2</c:v>
                      </c:pt>
                      <c:pt idx="447">
                        <c:v>6.7752192229172295E-2</c:v>
                      </c:pt>
                      <c:pt idx="448">
                        <c:v>6.9956215250655707E-2</c:v>
                      </c:pt>
                      <c:pt idx="449">
                        <c:v>7.8491782065649496E-2</c:v>
                      </c:pt>
                      <c:pt idx="450">
                        <c:v>8.3177803501780501E-2</c:v>
                      </c:pt>
                      <c:pt idx="451">
                        <c:v>8.3317607267043098E-2</c:v>
                      </c:pt>
                      <c:pt idx="452">
                        <c:v>7.6600373673493399E-2</c:v>
                      </c:pt>
                      <c:pt idx="453">
                        <c:v>6.62005285911859E-2</c:v>
                      </c:pt>
                      <c:pt idx="454">
                        <c:v>5.7303332653467501E-2</c:v>
                      </c:pt>
                      <c:pt idx="455">
                        <c:v>6.7999282324315194E-2</c:v>
                      </c:pt>
                      <c:pt idx="456">
                        <c:v>7.6056272471154707E-2</c:v>
                      </c:pt>
                      <c:pt idx="457">
                        <c:v>8.0608180862605294E-2</c:v>
                      </c:pt>
                      <c:pt idx="458">
                        <c:v>7.6614787999339101E-2</c:v>
                      </c:pt>
                      <c:pt idx="459">
                        <c:v>7.65222677671826E-2</c:v>
                      </c:pt>
                      <c:pt idx="460">
                        <c:v>6.9475605516496702E-2</c:v>
                      </c:pt>
                      <c:pt idx="461">
                        <c:v>6.8307143182384594E-2</c:v>
                      </c:pt>
                      <c:pt idx="462">
                        <c:v>7.1879686227357104E-2</c:v>
                      </c:pt>
                      <c:pt idx="463">
                        <c:v>8.1858075149830095E-2</c:v>
                      </c:pt>
                      <c:pt idx="464">
                        <c:v>9.2852417820098204E-2</c:v>
                      </c:pt>
                      <c:pt idx="465">
                        <c:v>9.4612249036380103E-2</c:v>
                      </c:pt>
                      <c:pt idx="466">
                        <c:v>9.5557415971677204E-2</c:v>
                      </c:pt>
                      <c:pt idx="467">
                        <c:v>0.105631708356624</c:v>
                      </c:pt>
                      <c:pt idx="468">
                        <c:v>0.11423710429408</c:v>
                      </c:pt>
                      <c:pt idx="469">
                        <c:v>0.10984931794517</c:v>
                      </c:pt>
                      <c:pt idx="470">
                        <c:v>9.8089374178951999E-2</c:v>
                      </c:pt>
                      <c:pt idx="471">
                        <c:v>9.7911531134323396E-2</c:v>
                      </c:pt>
                      <c:pt idx="472">
                        <c:v>9.91916455681187E-2</c:v>
                      </c:pt>
                      <c:pt idx="473">
                        <c:v>9.7126513304678405E-2</c:v>
                      </c:pt>
                      <c:pt idx="474">
                        <c:v>9.4719890206542104E-2</c:v>
                      </c:pt>
                      <c:pt idx="475">
                        <c:v>9.8710286835011707E-2</c:v>
                      </c:pt>
                      <c:pt idx="476">
                        <c:v>0.110030077821199</c:v>
                      </c:pt>
                      <c:pt idx="477">
                        <c:v>0.12339269156748001</c:v>
                      </c:pt>
                      <c:pt idx="478">
                        <c:v>0.12831424154394799</c:v>
                      </c:pt>
                      <c:pt idx="479">
                        <c:v>0.123862096119828</c:v>
                      </c:pt>
                      <c:pt idx="480">
                        <c:v>0.127549387623074</c:v>
                      </c:pt>
                      <c:pt idx="481">
                        <c:v>0.14415559831305699</c:v>
                      </c:pt>
                      <c:pt idx="482">
                        <c:v>0.15534335813908501</c:v>
                      </c:pt>
                      <c:pt idx="483">
                        <c:v>0.14366584127792101</c:v>
                      </c:pt>
                      <c:pt idx="484">
                        <c:v>0.132014348184264</c:v>
                      </c:pt>
                      <c:pt idx="485">
                        <c:v>0.138652355036018</c:v>
                      </c:pt>
                      <c:pt idx="486">
                        <c:v>0.15712430071830899</c:v>
                      </c:pt>
                      <c:pt idx="487">
                        <c:v>0.171529340258047</c:v>
                      </c:pt>
                      <c:pt idx="488">
                        <c:v>0.18773621225388401</c:v>
                      </c:pt>
                      <c:pt idx="489">
                        <c:v>0.204479165556573</c:v>
                      </c:pt>
                      <c:pt idx="490">
                        <c:v>0.205689180760356</c:v>
                      </c:pt>
                      <c:pt idx="491">
                        <c:v>0.20196560377450601</c:v>
                      </c:pt>
                      <c:pt idx="492">
                        <c:v>0.21041820140501999</c:v>
                      </c:pt>
                      <c:pt idx="493">
                        <c:v>0.21863298394011299</c:v>
                      </c:pt>
                      <c:pt idx="494">
                        <c:v>0.21163661041627799</c:v>
                      </c:pt>
                      <c:pt idx="495">
                        <c:v>0.20252980441048801</c:v>
                      </c:pt>
                      <c:pt idx="496">
                        <c:v>0.20623699400586001</c:v>
                      </c:pt>
                      <c:pt idx="497">
                        <c:v>0.20387993654087899</c:v>
                      </c:pt>
                      <c:pt idx="498">
                        <c:v>0.19281123279649601</c:v>
                      </c:pt>
                      <c:pt idx="499">
                        <c:v>0.178629474151377</c:v>
                      </c:pt>
                      <c:pt idx="500">
                        <c:v>0.16733672055326901</c:v>
                      </c:pt>
                      <c:pt idx="501">
                        <c:v>0.15077016992870601</c:v>
                      </c:pt>
                      <c:pt idx="502">
                        <c:v>0.140713073895013</c:v>
                      </c:pt>
                      <c:pt idx="503">
                        <c:v>0.141131138069891</c:v>
                      </c:pt>
                      <c:pt idx="504">
                        <c:v>0.15092496738480099</c:v>
                      </c:pt>
                      <c:pt idx="505">
                        <c:v>0.15227105860131401</c:v>
                      </c:pt>
                      <c:pt idx="506">
                        <c:v>0.13870974119644999</c:v>
                      </c:pt>
                      <c:pt idx="507">
                        <c:v>0.125090654224666</c:v>
                      </c:pt>
                      <c:pt idx="508">
                        <c:v>0.115899544300366</c:v>
                      </c:pt>
                      <c:pt idx="509">
                        <c:v>0.103419932060725</c:v>
                      </c:pt>
                      <c:pt idx="510">
                        <c:v>8.1893828672201505E-2</c:v>
                      </c:pt>
                      <c:pt idx="511">
                        <c:v>6.4290250973221302E-2</c:v>
                      </c:pt>
                      <c:pt idx="512">
                        <c:v>6.0313895575390603E-2</c:v>
                      </c:pt>
                      <c:pt idx="513">
                        <c:v>6.8536039629342502E-2</c:v>
                      </c:pt>
                      <c:pt idx="514">
                        <c:v>6.7395805990912203E-2</c:v>
                      </c:pt>
                      <c:pt idx="515">
                        <c:v>5.2769743804344398E-2</c:v>
                      </c:pt>
                      <c:pt idx="516">
                        <c:v>4.5439763017518502E-2</c:v>
                      </c:pt>
                      <c:pt idx="517">
                        <c:v>4.8611429186616803E-2</c:v>
                      </c:pt>
                      <c:pt idx="518">
                        <c:v>5.1263615057391299E-2</c:v>
                      </c:pt>
                      <c:pt idx="519">
                        <c:v>4.9063568700010503E-2</c:v>
                      </c:pt>
                      <c:pt idx="520">
                        <c:v>4.4177511112427799E-2</c:v>
                      </c:pt>
                      <c:pt idx="521">
                        <c:v>3.8862388876652602E-2</c:v>
                      </c:pt>
                      <c:pt idx="522">
                        <c:v>3.7302774715846199E-2</c:v>
                      </c:pt>
                      <c:pt idx="523">
                        <c:v>3.66903279993257E-2</c:v>
                      </c:pt>
                      <c:pt idx="524">
                        <c:v>3.43220167167715E-2</c:v>
                      </c:pt>
                      <c:pt idx="525">
                        <c:v>2.9801939730546099E-2</c:v>
                      </c:pt>
                      <c:pt idx="526">
                        <c:v>2.8466293920740501E-2</c:v>
                      </c:pt>
                      <c:pt idx="527">
                        <c:v>2.49222568260987E-2</c:v>
                      </c:pt>
                      <c:pt idx="528">
                        <c:v>2.5908775486503E-2</c:v>
                      </c:pt>
                      <c:pt idx="529">
                        <c:v>2.6620977747465701E-2</c:v>
                      </c:pt>
                      <c:pt idx="530">
                        <c:v>2.4126485747481798E-2</c:v>
                      </c:pt>
                      <c:pt idx="531">
                        <c:v>3.0495063642772501E-2</c:v>
                      </c:pt>
                      <c:pt idx="532">
                        <c:v>3.8037620664921001E-2</c:v>
                      </c:pt>
                      <c:pt idx="533">
                        <c:v>3.8609027172479299E-2</c:v>
                      </c:pt>
                      <c:pt idx="534">
                        <c:v>2.7860766835089101E-2</c:v>
                      </c:pt>
                      <c:pt idx="535">
                        <c:v>1.8559660540475399E-2</c:v>
                      </c:pt>
                      <c:pt idx="536">
                        <c:v>1.7087473018078099E-3</c:v>
                      </c:pt>
                      <c:pt idx="537" formatCode="0.00E+00">
                        <c:v>-1.3481577128387999E-4</c:v>
                      </c:pt>
                      <c:pt idx="538">
                        <c:v>1.29739678500796E-2</c:v>
                      </c:pt>
                      <c:pt idx="539">
                        <c:v>2.4872209513403999E-2</c:v>
                      </c:pt>
                      <c:pt idx="540">
                        <c:v>2.5370100714079399E-2</c:v>
                      </c:pt>
                      <c:pt idx="541">
                        <c:v>3.3254426574247299E-2</c:v>
                      </c:pt>
                      <c:pt idx="542">
                        <c:v>3.6174221613588402E-2</c:v>
                      </c:pt>
                      <c:pt idx="543">
                        <c:v>1.8829485544898002E-2</c:v>
                      </c:pt>
                      <c:pt idx="544">
                        <c:v>1.47662453838294E-2</c:v>
                      </c:pt>
                      <c:pt idx="545">
                        <c:v>3.1477257171407202E-2</c:v>
                      </c:pt>
                      <c:pt idx="546">
                        <c:v>6.1629177452342601E-2</c:v>
                      </c:pt>
                      <c:pt idx="547">
                        <c:v>5.5834021261186202E-2</c:v>
                      </c:pt>
                      <c:pt idx="548">
                        <c:v>5.3839804485453301E-2</c:v>
                      </c:pt>
                      <c:pt idx="549">
                        <c:v>4.6717666393846398E-2</c:v>
                      </c:pt>
                      <c:pt idx="550">
                        <c:v>5.78062166454162E-2</c:v>
                      </c:pt>
                      <c:pt idx="551">
                        <c:v>4.4832398038138703E-2</c:v>
                      </c:pt>
                      <c:pt idx="552">
                        <c:v>3.8292735254197102E-2</c:v>
                      </c:pt>
                      <c:pt idx="553">
                        <c:v>3.6031586187909803E-2</c:v>
                      </c:pt>
                      <c:pt idx="554">
                        <c:v>4.5275586548426797E-2</c:v>
                      </c:pt>
                      <c:pt idx="555">
                        <c:v>4.8139455791074003E-2</c:v>
                      </c:pt>
                      <c:pt idx="556">
                        <c:v>4.91259331870584E-2</c:v>
                      </c:pt>
                      <c:pt idx="557">
                        <c:v>5.72919617590524E-2</c:v>
                      </c:pt>
                      <c:pt idx="558">
                        <c:v>5.0235362673973202E-2</c:v>
                      </c:pt>
                      <c:pt idx="559">
                        <c:v>4.5055029395882101E-2</c:v>
                      </c:pt>
                      <c:pt idx="560">
                        <c:v>5.5339147560583203E-2</c:v>
                      </c:pt>
                      <c:pt idx="561">
                        <c:v>7.3440216406815903E-2</c:v>
                      </c:pt>
                      <c:pt idx="562">
                        <c:v>7.3451823155711096E-2</c:v>
                      </c:pt>
                      <c:pt idx="563">
                        <c:v>5.71804260105018E-2</c:v>
                      </c:pt>
                      <c:pt idx="564">
                        <c:v>4.5486913736284502E-2</c:v>
                      </c:pt>
                      <c:pt idx="565">
                        <c:v>2.969111966653E-2</c:v>
                      </c:pt>
                      <c:pt idx="566">
                        <c:v>1.81081281118399E-2</c:v>
                      </c:pt>
                      <c:pt idx="567">
                        <c:v>1.25102453086609E-2</c:v>
                      </c:pt>
                      <c:pt idx="568">
                        <c:v>1.9215675047598E-2</c:v>
                      </c:pt>
                      <c:pt idx="569">
                        <c:v>2.8765953823184701E-2</c:v>
                      </c:pt>
                      <c:pt idx="570">
                        <c:v>4.0147874975274202E-2</c:v>
                      </c:pt>
                      <c:pt idx="571">
                        <c:v>4.4475983469440997E-2</c:v>
                      </c:pt>
                      <c:pt idx="572">
                        <c:v>3.2547586273702099E-2</c:v>
                      </c:pt>
                      <c:pt idx="573">
                        <c:v>1.9711054156479099E-2</c:v>
                      </c:pt>
                      <c:pt idx="574">
                        <c:v>2.1327956057280498E-2</c:v>
                      </c:pt>
                      <c:pt idx="575">
                        <c:v>3.10840906110668E-2</c:v>
                      </c:pt>
                      <c:pt idx="576">
                        <c:v>3.7881299798629101E-2</c:v>
                      </c:pt>
                      <c:pt idx="577">
                        <c:v>3.4150586334899299E-2</c:v>
                      </c:pt>
                      <c:pt idx="578">
                        <c:v>2.77237524320533E-2</c:v>
                      </c:pt>
                      <c:pt idx="579">
                        <c:v>3.03549386748517E-2</c:v>
                      </c:pt>
                      <c:pt idx="580">
                        <c:v>4.0654348418724201E-2</c:v>
                      </c:pt>
                      <c:pt idx="581">
                        <c:v>4.8772445585651601E-2</c:v>
                      </c:pt>
                      <c:pt idx="582">
                        <c:v>5.1614426533004402E-2</c:v>
                      </c:pt>
                      <c:pt idx="583">
                        <c:v>4.5844394525814902E-2</c:v>
                      </c:pt>
                      <c:pt idx="584">
                        <c:v>3.3844987181738201E-2</c:v>
                      </c:pt>
                      <c:pt idx="585">
                        <c:v>3.1981451670333998E-2</c:v>
                      </c:pt>
                      <c:pt idx="586">
                        <c:v>3.8332767286978001E-2</c:v>
                      </c:pt>
                      <c:pt idx="587">
                        <c:v>3.44912470978627E-2</c:v>
                      </c:pt>
                      <c:pt idx="588">
                        <c:v>2.8848160163198501E-3</c:v>
                      </c:pt>
                      <c:pt idx="589">
                        <c:v>-2.9384101419888099E-2</c:v>
                      </c:pt>
                      <c:pt idx="590">
                        <c:v>-3.8249135002700899E-2</c:v>
                      </c:pt>
                      <c:pt idx="591">
                        <c:v>-2.8706108303868699E-2</c:v>
                      </c:pt>
                      <c:pt idx="592">
                        <c:v>-2.8011182917918199E-2</c:v>
                      </c:pt>
                      <c:pt idx="593">
                        <c:v>-4.8477684677056702E-2</c:v>
                      </c:pt>
                      <c:pt idx="594">
                        <c:v>-6.32348834215158E-2</c:v>
                      </c:pt>
                      <c:pt idx="595">
                        <c:v>-6.0325862854586201E-2</c:v>
                      </c:pt>
                      <c:pt idx="596">
                        <c:v>-4.3402652299101903E-2</c:v>
                      </c:pt>
                      <c:pt idx="597">
                        <c:v>-4.1632434328793801E-2</c:v>
                      </c:pt>
                      <c:pt idx="598">
                        <c:v>-4.9521472329462198E-2</c:v>
                      </c:pt>
                      <c:pt idx="599">
                        <c:v>-4.9178890174671502E-2</c:v>
                      </c:pt>
                      <c:pt idx="600">
                        <c:v>-4.9343127863393899E-2</c:v>
                      </c:pt>
                      <c:pt idx="601">
                        <c:v>-4.7272280720252503E-2</c:v>
                      </c:pt>
                      <c:pt idx="602">
                        <c:v>-4.5081391262522003E-2</c:v>
                      </c:pt>
                      <c:pt idx="603">
                        <c:v>-4.5142338542786903E-2</c:v>
                      </c:pt>
                      <c:pt idx="604">
                        <c:v>-4.5849371934987199E-2</c:v>
                      </c:pt>
                      <c:pt idx="605">
                        <c:v>-4.6676697020323198E-2</c:v>
                      </c:pt>
                      <c:pt idx="606">
                        <c:v>-3.8347194493611597E-2</c:v>
                      </c:pt>
                      <c:pt idx="607">
                        <c:v>-5.0168123796593897E-2</c:v>
                      </c:pt>
                      <c:pt idx="608">
                        <c:v>-4.9757643504773699E-2</c:v>
                      </c:pt>
                      <c:pt idx="609">
                        <c:v>-4.9166653823098497E-2</c:v>
                      </c:pt>
                      <c:pt idx="610">
                        <c:v>-4.4076479827320998E-2</c:v>
                      </c:pt>
                      <c:pt idx="611">
                        <c:v>-5.2265247861327198E-2</c:v>
                      </c:pt>
                      <c:pt idx="612">
                        <c:v>-6.4481680052715998E-2</c:v>
                      </c:pt>
                      <c:pt idx="613">
                        <c:v>-7.1337886596370401E-2</c:v>
                      </c:pt>
                      <c:pt idx="614">
                        <c:v>-7.68380312309105E-2</c:v>
                      </c:pt>
                      <c:pt idx="615">
                        <c:v>-5.8335102959665902E-2</c:v>
                      </c:pt>
                      <c:pt idx="616">
                        <c:v>-3.6444345487792101E-2</c:v>
                      </c:pt>
                      <c:pt idx="617">
                        <c:v>-3.4180169747901501E-2</c:v>
                      </c:pt>
                      <c:pt idx="618">
                        <c:v>-5.0012583400131601E-2</c:v>
                      </c:pt>
                      <c:pt idx="619">
                        <c:v>-7.18738096631968E-2</c:v>
                      </c:pt>
                      <c:pt idx="620">
                        <c:v>-8.0153495278408995E-2</c:v>
                      </c:pt>
                      <c:pt idx="621">
                        <c:v>-6.2842477529500604E-2</c:v>
                      </c:pt>
                      <c:pt idx="622">
                        <c:v>-3.9662175607487297E-2</c:v>
                      </c:pt>
                      <c:pt idx="623">
                        <c:v>-3.8167217283242703E-2</c:v>
                      </c:pt>
                      <c:pt idx="624">
                        <c:v>-5.5576546646179698E-2</c:v>
                      </c:pt>
                      <c:pt idx="625">
                        <c:v>-5.57993494308716E-2</c:v>
                      </c:pt>
                      <c:pt idx="626">
                        <c:v>-6.01603792311926E-2</c:v>
                      </c:pt>
                      <c:pt idx="627">
                        <c:v>-7.04202632365417E-2</c:v>
                      </c:pt>
                      <c:pt idx="628">
                        <c:v>-6.92784911879014E-2</c:v>
                      </c:pt>
                      <c:pt idx="629">
                        <c:v>-4.4466954731512097E-2</c:v>
                      </c:pt>
                      <c:pt idx="630">
                        <c:v>-2.4371868420348199E-2</c:v>
                      </c:pt>
                      <c:pt idx="631">
                        <c:v>-2.3412230987855099E-2</c:v>
                      </c:pt>
                      <c:pt idx="632">
                        <c:v>-5.1556248612776398E-2</c:v>
                      </c:pt>
                      <c:pt idx="633">
                        <c:v>-6.3682031083641705E-2</c:v>
                      </c:pt>
                      <c:pt idx="634">
                        <c:v>-6.36859127161961E-2</c:v>
                      </c:pt>
                      <c:pt idx="635">
                        <c:v>-5.1770282562398497E-2</c:v>
                      </c:pt>
                      <c:pt idx="636">
                        <c:v>-5.5753124559634097E-2</c:v>
                      </c:pt>
                      <c:pt idx="637">
                        <c:v>-5.1013475506536503E-2</c:v>
                      </c:pt>
                      <c:pt idx="638">
                        <c:v>-4.9791324326939897E-2</c:v>
                      </c:pt>
                      <c:pt idx="639">
                        <c:v>-4.3482992078229303E-2</c:v>
                      </c:pt>
                      <c:pt idx="640">
                        <c:v>-4.3778863688150101E-2</c:v>
                      </c:pt>
                      <c:pt idx="641">
                        <c:v>-3.6452843038312997E-2</c:v>
                      </c:pt>
                      <c:pt idx="642">
                        <c:v>-4.1359076220841902E-2</c:v>
                      </c:pt>
                      <c:pt idx="643">
                        <c:v>-3.1789856242056699E-2</c:v>
                      </c:pt>
                      <c:pt idx="644">
                        <c:v>-2.7097585074385901E-2</c:v>
                      </c:pt>
                      <c:pt idx="645">
                        <c:v>-2.1665482776247001E-2</c:v>
                      </c:pt>
                      <c:pt idx="646">
                        <c:v>-2.86546145502392E-2</c:v>
                      </c:pt>
                      <c:pt idx="647">
                        <c:v>-2.81803552255038E-2</c:v>
                      </c:pt>
                      <c:pt idx="648">
                        <c:v>-2.1233158225903302E-2</c:v>
                      </c:pt>
                      <c:pt idx="649">
                        <c:v>-1.6591366145074098E-2</c:v>
                      </c:pt>
                      <c:pt idx="650">
                        <c:v>-3.0760080596356199E-2</c:v>
                      </c:pt>
                      <c:pt idx="651">
                        <c:v>-3.8345743916216798E-2</c:v>
                      </c:pt>
                      <c:pt idx="652">
                        <c:v>-2.355575892859E-2</c:v>
                      </c:pt>
                      <c:pt idx="653">
                        <c:v>1.8941301311807799E-3</c:v>
                      </c:pt>
                      <c:pt idx="654">
                        <c:v>-2.32509424475924E-3</c:v>
                      </c:pt>
                      <c:pt idx="655">
                        <c:v>-4.7123164343083604E-3</c:v>
                      </c:pt>
                      <c:pt idx="656">
                        <c:v>-4.8231489976046102E-3</c:v>
                      </c:pt>
                      <c:pt idx="657" formatCode="0.00E+00">
                        <c:v>-7.5391738026742204E-4</c:v>
                      </c:pt>
                      <c:pt idx="658">
                        <c:v>-1.19740886068853E-2</c:v>
                      </c:pt>
                      <c:pt idx="659">
                        <c:v>-1.56638329707437E-2</c:v>
                      </c:pt>
                      <c:pt idx="660">
                        <c:v>-1.49983378709593E-2</c:v>
                      </c:pt>
                      <c:pt idx="661">
                        <c:v>-1.5729407418082299E-2</c:v>
                      </c:pt>
                      <c:pt idx="662">
                        <c:v>-1.39420944509625E-2</c:v>
                      </c:pt>
                      <c:pt idx="663">
                        <c:v>4.5444181092241199E-3</c:v>
                      </c:pt>
                      <c:pt idx="664">
                        <c:v>1.0247573570835101E-2</c:v>
                      </c:pt>
                      <c:pt idx="665">
                        <c:v>1.29298656706702E-2</c:v>
                      </c:pt>
                      <c:pt idx="666">
                        <c:v>1.7488788599561801E-2</c:v>
                      </c:pt>
                      <c:pt idx="667">
                        <c:v>4.3223501785228102E-2</c:v>
                      </c:pt>
                      <c:pt idx="668">
                        <c:v>4.3327737070003897E-2</c:v>
                      </c:pt>
                      <c:pt idx="669">
                        <c:v>4.6641780850622497E-2</c:v>
                      </c:pt>
                      <c:pt idx="670">
                        <c:v>4.3575847030860197E-2</c:v>
                      </c:pt>
                      <c:pt idx="671">
                        <c:v>3.19599063943279E-2</c:v>
                      </c:pt>
                      <c:pt idx="672">
                        <c:v>1.12375769865273E-2</c:v>
                      </c:pt>
                      <c:pt idx="673">
                        <c:v>9.8478738267846495E-3</c:v>
                      </c:pt>
                      <c:pt idx="674">
                        <c:v>2.2596635371914801E-2</c:v>
                      </c:pt>
                      <c:pt idx="675">
                        <c:v>4.0378967371962803E-2</c:v>
                      </c:pt>
                      <c:pt idx="676">
                        <c:v>4.5464217840254201E-2</c:v>
                      </c:pt>
                      <c:pt idx="677">
                        <c:v>4.3022786909300503E-2</c:v>
                      </c:pt>
                      <c:pt idx="678">
                        <c:v>3.2128323960703399E-2</c:v>
                      </c:pt>
                      <c:pt idx="679">
                        <c:v>3.9788312734429503E-2</c:v>
                      </c:pt>
                      <c:pt idx="680">
                        <c:v>4.3341564977400403E-2</c:v>
                      </c:pt>
                      <c:pt idx="681">
                        <c:v>6.1144929794529103E-2</c:v>
                      </c:pt>
                      <c:pt idx="682">
                        <c:v>7.1140071794317999E-2</c:v>
                      </c:pt>
                      <c:pt idx="683">
                        <c:v>8.0030326045552505E-2</c:v>
                      </c:pt>
                      <c:pt idx="684">
                        <c:v>7.0282459719494206E-2</c:v>
                      </c:pt>
                      <c:pt idx="685">
                        <c:v>7.0131435081271398E-2</c:v>
                      </c:pt>
                      <c:pt idx="686">
                        <c:v>7.6211903312611004E-2</c:v>
                      </c:pt>
                      <c:pt idx="687">
                        <c:v>9.7149055133478296E-2</c:v>
                      </c:pt>
                      <c:pt idx="688">
                        <c:v>0.109664599869273</c:v>
                      </c:pt>
                      <c:pt idx="689">
                        <c:v>0.104954966354683</c:v>
                      </c:pt>
                      <c:pt idx="690">
                        <c:v>0.111588552756811</c:v>
                      </c:pt>
                      <c:pt idx="691">
                        <c:v>0.110500651656181</c:v>
                      </c:pt>
                      <c:pt idx="692">
                        <c:v>0.12844025886738999</c:v>
                      </c:pt>
                      <c:pt idx="693">
                        <c:v>0.14498680502477199</c:v>
                      </c:pt>
                      <c:pt idx="694">
                        <c:v>0.14867623400913799</c:v>
                      </c:pt>
                      <c:pt idx="695">
                        <c:v>0.13611011749923199</c:v>
                      </c:pt>
                      <c:pt idx="696">
                        <c:v>0.14469810624645299</c:v>
                      </c:pt>
                      <c:pt idx="697">
                        <c:v>0.152853134447066</c:v>
                      </c:pt>
                      <c:pt idx="698">
                        <c:v>0.14219660532709899</c:v>
                      </c:pt>
                      <c:pt idx="699">
                        <c:v>0.15254689353151801</c:v>
                      </c:pt>
                      <c:pt idx="700">
                        <c:v>0.15165957361374899</c:v>
                      </c:pt>
                      <c:pt idx="701">
                        <c:v>0.14699695877281799</c:v>
                      </c:pt>
                      <c:pt idx="702">
                        <c:v>0.145755567347545</c:v>
                      </c:pt>
                      <c:pt idx="703">
                        <c:v>0.17700065966098699</c:v>
                      </c:pt>
                      <c:pt idx="704">
                        <c:v>0.18345598425291099</c:v>
                      </c:pt>
                      <c:pt idx="705">
                        <c:v>0.17425813025305101</c:v>
                      </c:pt>
                      <c:pt idx="706">
                        <c:v>0.168587763466612</c:v>
                      </c:pt>
                      <c:pt idx="707">
                        <c:v>0.167754912713377</c:v>
                      </c:pt>
                      <c:pt idx="708">
                        <c:v>0.168809020304513</c:v>
                      </c:pt>
                      <c:pt idx="709">
                        <c:v>0.17285630691335799</c:v>
                      </c:pt>
                      <c:pt idx="710">
                        <c:v>0.199989036680121</c:v>
                      </c:pt>
                      <c:pt idx="711">
                        <c:v>0.21484141883350999</c:v>
                      </c:pt>
                      <c:pt idx="712">
                        <c:v>0.207433113913323</c:v>
                      </c:pt>
                      <c:pt idx="713">
                        <c:v>0.196576827525382</c:v>
                      </c:pt>
                      <c:pt idx="714">
                        <c:v>0.19279191570226401</c:v>
                      </c:pt>
                      <c:pt idx="715">
                        <c:v>0.20147027561790201</c:v>
                      </c:pt>
                      <c:pt idx="716">
                        <c:v>0.215358825901414</c:v>
                      </c:pt>
                      <c:pt idx="717">
                        <c:v>0.24287361644373401</c:v>
                      </c:pt>
                      <c:pt idx="718">
                        <c:v>0.25703242830025302</c:v>
                      </c:pt>
                      <c:pt idx="719">
                        <c:v>0.26251272106826001</c:v>
                      </c:pt>
                      <c:pt idx="720">
                        <c:v>0.26013350204707197</c:v>
                      </c:pt>
                      <c:pt idx="721">
                        <c:v>0.27287312340558001</c:v>
                      </c:pt>
                      <c:pt idx="722">
                        <c:v>0.28468058085475001</c:v>
                      </c:pt>
                      <c:pt idx="723">
                        <c:v>0.30142995283836899</c:v>
                      </c:pt>
                      <c:pt idx="724">
                        <c:v>0.31112811216104302</c:v>
                      </c:pt>
                      <c:pt idx="725">
                        <c:v>0.316517639944215</c:v>
                      </c:pt>
                      <c:pt idx="726">
                        <c:v>0.31697186157934998</c:v>
                      </c:pt>
                      <c:pt idx="727">
                        <c:v>0.33112275663587398</c:v>
                      </c:pt>
                      <c:pt idx="728">
                        <c:v>0.37102775187099901</c:v>
                      </c:pt>
                      <c:pt idx="729">
                        <c:v>0.40721511780749797</c:v>
                      </c:pt>
                      <c:pt idx="730">
                        <c:v>0.40978802752424498</c:v>
                      </c:pt>
                      <c:pt idx="731">
                        <c:v>0.39662193101070498</c:v>
                      </c:pt>
                      <c:pt idx="732">
                        <c:v>0.41123553938192398</c:v>
                      </c:pt>
                      <c:pt idx="733">
                        <c:v>0.44875571862549801</c:v>
                      </c:pt>
                      <c:pt idx="734">
                        <c:v>0.48463387003271102</c:v>
                      </c:pt>
                      <c:pt idx="735">
                        <c:v>0.50528958905434695</c:v>
                      </c:pt>
                      <c:pt idx="736">
                        <c:v>0.53565333843047802</c:v>
                      </c:pt>
                      <c:pt idx="737">
                        <c:v>0.558680339052393</c:v>
                      </c:pt>
                      <c:pt idx="738">
                        <c:v>0.56215815247021605</c:v>
                      </c:pt>
                      <c:pt idx="739">
                        <c:v>0.57574709255470302</c:v>
                      </c:pt>
                      <c:pt idx="740">
                        <c:v>0.62683640414035902</c:v>
                      </c:pt>
                      <c:pt idx="741">
                        <c:v>0.66643588975307499</c:v>
                      </c:pt>
                      <c:pt idx="742">
                        <c:v>0.66742112004583498</c:v>
                      </c:pt>
                      <c:pt idx="743">
                        <c:v>0.67161656438980599</c:v>
                      </c:pt>
                      <c:pt idx="744">
                        <c:v>0.69571467141823295</c:v>
                      </c:pt>
                      <c:pt idx="745">
                        <c:v>0.71126612642264797</c:v>
                      </c:pt>
                      <c:pt idx="746">
                        <c:v>0.70588771338895995</c:v>
                      </c:pt>
                      <c:pt idx="747">
                        <c:v>0.69107222708914295</c:v>
                      </c:pt>
                      <c:pt idx="748">
                        <c:v>0.66889995539818703</c:v>
                      </c:pt>
                      <c:pt idx="749">
                        <c:v>0.63372878743928496</c:v>
                      </c:pt>
                      <c:pt idx="750">
                        <c:v>0.57229258964794605</c:v>
                      </c:pt>
                      <c:pt idx="751">
                        <c:v>0.50599432675454203</c:v>
                      </c:pt>
                      <c:pt idx="752">
                        <c:v>0.46798348406569001</c:v>
                      </c:pt>
                      <c:pt idx="753">
                        <c:v>0.45033437022378298</c:v>
                      </c:pt>
                      <c:pt idx="754">
                        <c:v>0.401251541206878</c:v>
                      </c:pt>
                      <c:pt idx="755">
                        <c:v>0.34048277344616701</c:v>
                      </c:pt>
                      <c:pt idx="756">
                        <c:v>0.297596082354178</c:v>
                      </c:pt>
                      <c:pt idx="757">
                        <c:v>0.27780268816826398</c:v>
                      </c:pt>
                      <c:pt idx="758">
                        <c:v>0.26270085505166302</c:v>
                      </c:pt>
                      <c:pt idx="759">
                        <c:v>0.241100615849907</c:v>
                      </c:pt>
                      <c:pt idx="760">
                        <c:v>0.228799302976152</c:v>
                      </c:pt>
                      <c:pt idx="761">
                        <c:v>0.227982071500067</c:v>
                      </c:pt>
                      <c:pt idx="762">
                        <c:v>0.231042974401128</c:v>
                      </c:pt>
                      <c:pt idx="763">
                        <c:v>0.210920262603534</c:v>
                      </c:pt>
                      <c:pt idx="764">
                        <c:v>0.192547062291022</c:v>
                      </c:pt>
                      <c:pt idx="765">
                        <c:v>0.18311312791817599</c:v>
                      </c:pt>
                      <c:pt idx="766">
                        <c:v>0.206147254815359</c:v>
                      </c:pt>
                      <c:pt idx="767">
                        <c:v>0.215631970680498</c:v>
                      </c:pt>
                      <c:pt idx="768">
                        <c:v>0.22186753250955299</c:v>
                      </c:pt>
                      <c:pt idx="769">
                        <c:v>0.22577136289097</c:v>
                      </c:pt>
                      <c:pt idx="770">
                        <c:v>0.26024034930469198</c:v>
                      </c:pt>
                      <c:pt idx="771">
                        <c:v>0.28416388955044902</c:v>
                      </c:pt>
                      <c:pt idx="772">
                        <c:v>0.30958113608554</c:v>
                      </c:pt>
                      <c:pt idx="773">
                        <c:v>0.30704363417055502</c:v>
                      </c:pt>
                      <c:pt idx="774">
                        <c:v>0.29988327336433901</c:v>
                      </c:pt>
                      <c:pt idx="775">
                        <c:v>0.30031283492632999</c:v>
                      </c:pt>
                      <c:pt idx="776">
                        <c:v>0.31162253001988399</c:v>
                      </c:pt>
                      <c:pt idx="777">
                        <c:v>0.30256809415872399</c:v>
                      </c:pt>
                      <c:pt idx="778">
                        <c:v>0.298869240734632</c:v>
                      </c:pt>
                      <c:pt idx="779">
                        <c:v>0.30297136145902398</c:v>
                      </c:pt>
                      <c:pt idx="780">
                        <c:v>0.29114830543803299</c:v>
                      </c:pt>
                      <c:pt idx="781">
                        <c:v>0.27782248606712601</c:v>
                      </c:pt>
                      <c:pt idx="782">
                        <c:v>0.28265335379303402</c:v>
                      </c:pt>
                      <c:pt idx="783">
                        <c:v>0.30987216129295198</c:v>
                      </c:pt>
                      <c:pt idx="784">
                        <c:v>0.33978979468644799</c:v>
                      </c:pt>
                      <c:pt idx="785">
                        <c:v>0.36925069585797898</c:v>
                      </c:pt>
                      <c:pt idx="786">
                        <c:v>0.37194036868255997</c:v>
                      </c:pt>
                      <c:pt idx="787">
                        <c:v>0.35841124333652802</c:v>
                      </c:pt>
                      <c:pt idx="788">
                        <c:v>0.358112946499343</c:v>
                      </c:pt>
                      <c:pt idx="789">
                        <c:v>0.38385382545936497</c:v>
                      </c:pt>
                      <c:pt idx="790">
                        <c:v>0.38512321635802199</c:v>
                      </c:pt>
                      <c:pt idx="791">
                        <c:v>0.37400911202279202</c:v>
                      </c:pt>
                      <c:pt idx="792">
                        <c:v>0.35758650881319398</c:v>
                      </c:pt>
                      <c:pt idx="793">
                        <c:v>0.34460419843132001</c:v>
                      </c:pt>
                      <c:pt idx="794">
                        <c:v>0.33256420731168301</c:v>
                      </c:pt>
                      <c:pt idx="795">
                        <c:v>0.34039267616093899</c:v>
                      </c:pt>
                      <c:pt idx="796">
                        <c:v>0.34394441047280999</c:v>
                      </c:pt>
                      <c:pt idx="797">
                        <c:v>0.340207072487692</c:v>
                      </c:pt>
                      <c:pt idx="798">
                        <c:v>0.33515639911199302</c:v>
                      </c:pt>
                      <c:pt idx="799">
                        <c:v>0.33586492416503699</c:v>
                      </c:pt>
                      <c:pt idx="800">
                        <c:v>0.32087532132616903</c:v>
                      </c:pt>
                      <c:pt idx="801">
                        <c:v>0.27810452115056999</c:v>
                      </c:pt>
                      <c:pt idx="802">
                        <c:v>0.25155235851802998</c:v>
                      </c:pt>
                      <c:pt idx="803">
                        <c:v>0.248751680292989</c:v>
                      </c:pt>
                      <c:pt idx="804">
                        <c:v>0.24461661415862099</c:v>
                      </c:pt>
                      <c:pt idx="805">
                        <c:v>0.23549990992766401</c:v>
                      </c:pt>
                      <c:pt idx="806">
                        <c:v>0.26258287100088901</c:v>
                      </c:pt>
                      <c:pt idx="807">
                        <c:v>0.28603533761455702</c:v>
                      </c:pt>
                      <c:pt idx="808">
                        <c:v>0.27012876121003598</c:v>
                      </c:pt>
                      <c:pt idx="809">
                        <c:v>0.28792135027052901</c:v>
                      </c:pt>
                      <c:pt idx="810">
                        <c:v>0.33211943499894098</c:v>
                      </c:pt>
                      <c:pt idx="811">
                        <c:v>0.34813812154872698</c:v>
                      </c:pt>
                      <c:pt idx="812">
                        <c:v>0.338909221758672</c:v>
                      </c:pt>
                      <c:pt idx="813">
                        <c:v>0.32795297357671199</c:v>
                      </c:pt>
                      <c:pt idx="814">
                        <c:v>0.33262313254093701</c:v>
                      </c:pt>
                      <c:pt idx="815">
                        <c:v>0.353451929523388</c:v>
                      </c:pt>
                      <c:pt idx="816">
                        <c:v>0.403946075493895</c:v>
                      </c:pt>
                      <c:pt idx="817">
                        <c:v>0.44040768351179899</c:v>
                      </c:pt>
                      <c:pt idx="818">
                        <c:v>0.463545841792049</c:v>
                      </c:pt>
                      <c:pt idx="819">
                        <c:v>0.48127978115293502</c:v>
                      </c:pt>
                      <c:pt idx="820">
                        <c:v>0.49632050241019998</c:v>
                      </c:pt>
                      <c:pt idx="821">
                        <c:v>0.51187791384354098</c:v>
                      </c:pt>
                      <c:pt idx="822">
                        <c:v>0.53179232579676705</c:v>
                      </c:pt>
                      <c:pt idx="823">
                        <c:v>0.56510188137001205</c:v>
                      </c:pt>
                      <c:pt idx="824">
                        <c:v>0.60446185820129605</c:v>
                      </c:pt>
                      <c:pt idx="825">
                        <c:v>0.63542404223714799</c:v>
                      </c:pt>
                      <c:pt idx="826">
                        <c:v>0.66349225777395704</c:v>
                      </c:pt>
                      <c:pt idx="827">
                        <c:v>0.68958706005327197</c:v>
                      </c:pt>
                      <c:pt idx="828">
                        <c:v>0.72108870438098804</c:v>
                      </c:pt>
                      <c:pt idx="829">
                        <c:v>0.77000681006738103</c:v>
                      </c:pt>
                      <c:pt idx="830">
                        <c:v>0.816776752408784</c:v>
                      </c:pt>
                      <c:pt idx="831">
                        <c:v>0.82539822586664902</c:v>
                      </c:pt>
                      <c:pt idx="832">
                        <c:v>0.84050739264419405</c:v>
                      </c:pt>
                      <c:pt idx="833">
                        <c:v>0.88208313726688603</c:v>
                      </c:pt>
                      <c:pt idx="834">
                        <c:v>0.94036880245079102</c:v>
                      </c:pt>
                      <c:pt idx="835">
                        <c:v>0.98145686093015005</c:v>
                      </c:pt>
                      <c:pt idx="836">
                        <c:v>1.03989580951738</c:v>
                      </c:pt>
                      <c:pt idx="837">
                        <c:v>1.0756709703246199</c:v>
                      </c:pt>
                      <c:pt idx="838">
                        <c:v>1.1133560463569201</c:v>
                      </c:pt>
                      <c:pt idx="839">
                        <c:v>1.14012373394816</c:v>
                      </c:pt>
                      <c:pt idx="840">
                        <c:v>1.17489508711103</c:v>
                      </c:pt>
                      <c:pt idx="841">
                        <c:v>1.2023296231626499</c:v>
                      </c:pt>
                      <c:pt idx="842">
                        <c:v>1.2457958978522901</c:v>
                      </c:pt>
                      <c:pt idx="843">
                        <c:v>1.3087427272949099</c:v>
                      </c:pt>
                      <c:pt idx="844">
                        <c:v>1.35955051503194</c:v>
                      </c:pt>
                      <c:pt idx="845">
                        <c:v>1.3942935429304999</c:v>
                      </c:pt>
                      <c:pt idx="846">
                        <c:v>1.4214169599517701</c:v>
                      </c:pt>
                      <c:pt idx="847">
                        <c:v>1.49896917131859</c:v>
                      </c:pt>
                      <c:pt idx="848">
                        <c:v>1.5913912536821799</c:v>
                      </c:pt>
                      <c:pt idx="849">
                        <c:v>1.6422461399038499</c:v>
                      </c:pt>
                      <c:pt idx="850">
                        <c:v>1.66035132056413</c:v>
                      </c:pt>
                      <c:pt idx="851">
                        <c:v>1.69301559999646</c:v>
                      </c:pt>
                      <c:pt idx="852">
                        <c:v>1.73861760763387</c:v>
                      </c:pt>
                      <c:pt idx="853">
                        <c:v>1.7514131700153499</c:v>
                      </c:pt>
                      <c:pt idx="854">
                        <c:v>1.76599261130882</c:v>
                      </c:pt>
                      <c:pt idx="855">
                        <c:v>1.8163267158174701</c:v>
                      </c:pt>
                      <c:pt idx="856">
                        <c:v>1.88707292627241</c:v>
                      </c:pt>
                      <c:pt idx="857">
                        <c:v>1.92824491233566</c:v>
                      </c:pt>
                      <c:pt idx="858">
                        <c:v>1.9530248884588299</c:v>
                      </c:pt>
                      <c:pt idx="859">
                        <c:v>2.00656337375572</c:v>
                      </c:pt>
                      <c:pt idx="860">
                        <c:v>2.0737192342308401</c:v>
                      </c:pt>
                      <c:pt idx="861">
                        <c:v>2.15294019841649</c:v>
                      </c:pt>
                      <c:pt idx="862">
                        <c:v>2.2126792911495898</c:v>
                      </c:pt>
                      <c:pt idx="863">
                        <c:v>2.2660638939708999</c:v>
                      </c:pt>
                      <c:pt idx="864">
                        <c:v>2.3056040782469802</c:v>
                      </c:pt>
                      <c:pt idx="865">
                        <c:v>2.3642455290128699</c:v>
                      </c:pt>
                      <c:pt idx="866">
                        <c:v>2.40854287732832</c:v>
                      </c:pt>
                      <c:pt idx="867">
                        <c:v>2.4846580441841599</c:v>
                      </c:pt>
                      <c:pt idx="868">
                        <c:v>2.6091526174962199</c:v>
                      </c:pt>
                      <c:pt idx="869">
                        <c:v>2.7152271907716798</c:v>
                      </c:pt>
                      <c:pt idx="870">
                        <c:v>2.7637758397818701</c:v>
                      </c:pt>
                      <c:pt idx="871">
                        <c:v>2.8132615324983798</c:v>
                      </c:pt>
                      <c:pt idx="872">
                        <c:v>2.91552940645458</c:v>
                      </c:pt>
                      <c:pt idx="873">
                        <c:v>3.0913453735794101</c:v>
                      </c:pt>
                      <c:pt idx="874">
                        <c:v>3.2591471193125998</c:v>
                      </c:pt>
                      <c:pt idx="875">
                        <c:v>3.3743278431461299</c:v>
                      </c:pt>
                      <c:pt idx="876">
                        <c:v>3.4359251136045401</c:v>
                      </c:pt>
                      <c:pt idx="877">
                        <c:v>3.5944251728778398</c:v>
                      </c:pt>
                      <c:pt idx="878">
                        <c:v>3.81087687540135</c:v>
                      </c:pt>
                      <c:pt idx="879">
                        <c:v>4.0300847291432103</c:v>
                      </c:pt>
                      <c:pt idx="880">
                        <c:v>4.2189861337064896</c:v>
                      </c:pt>
                      <c:pt idx="881">
                        <c:v>4.3812783955210799</c:v>
                      </c:pt>
                      <c:pt idx="882">
                        <c:v>4.5993641678426904</c:v>
                      </c:pt>
                      <c:pt idx="883">
                        <c:v>4.8930828062836902</c:v>
                      </c:pt>
                      <c:pt idx="884">
                        <c:v>5.1347986904597196</c:v>
                      </c:pt>
                      <c:pt idx="885">
                        <c:v>5.2601585461331997</c:v>
                      </c:pt>
                      <c:pt idx="886">
                        <c:v>5.3451442087729903</c:v>
                      </c:pt>
                      <c:pt idx="887">
                        <c:v>5.4540382519011503</c:v>
                      </c:pt>
                      <c:pt idx="888">
                        <c:v>5.4802612905238801</c:v>
                      </c:pt>
                      <c:pt idx="889">
                        <c:v>5.3594926134858403</c:v>
                      </c:pt>
                      <c:pt idx="890">
                        <c:v>5.08930884200183</c:v>
                      </c:pt>
                      <c:pt idx="891">
                        <c:v>4.6347324673144898</c:v>
                      </c:pt>
                      <c:pt idx="892">
                        <c:v>4.1338184395910202</c:v>
                      </c:pt>
                      <c:pt idx="893">
                        <c:v>3.6147592044739398</c:v>
                      </c:pt>
                      <c:pt idx="894">
                        <c:v>3.0807203247549499</c:v>
                      </c:pt>
                      <c:pt idx="895">
                        <c:v>2.4877416580636398</c:v>
                      </c:pt>
                      <c:pt idx="896">
                        <c:v>1.9829494835438399</c:v>
                      </c:pt>
                      <c:pt idx="897">
                        <c:v>1.6161870052189</c:v>
                      </c:pt>
                      <c:pt idx="898">
                        <c:v>1.33953486049385</c:v>
                      </c:pt>
                      <c:pt idx="899">
                        <c:v>1.1242130151908101</c:v>
                      </c:pt>
                      <c:pt idx="900">
                        <c:v>0.97305483763516998</c:v>
                      </c:pt>
                      <c:pt idx="901">
                        <c:v>0.85774165838555305</c:v>
                      </c:pt>
                      <c:pt idx="902">
                        <c:v>0.78021696023828202</c:v>
                      </c:pt>
                      <c:pt idx="903">
                        <c:v>0.72416849924258098</c:v>
                      </c:pt>
                      <c:pt idx="904">
                        <c:v>0.68598800036534202</c:v>
                      </c:pt>
                      <c:pt idx="905">
                        <c:v>0.63355934468799802</c:v>
                      </c:pt>
                      <c:pt idx="906">
                        <c:v>0.58733823610709701</c:v>
                      </c:pt>
                      <c:pt idx="907">
                        <c:v>0.55131447554401503</c:v>
                      </c:pt>
                      <c:pt idx="908">
                        <c:v>0.50828180876122997</c:v>
                      </c:pt>
                      <c:pt idx="909">
                        <c:v>0.477241378919737</c:v>
                      </c:pt>
                      <c:pt idx="910">
                        <c:v>0.44309754487116898</c:v>
                      </c:pt>
                      <c:pt idx="911">
                        <c:v>0.41282917117393297</c:v>
                      </c:pt>
                      <c:pt idx="912">
                        <c:v>0.38448032396874798</c:v>
                      </c:pt>
                      <c:pt idx="913">
                        <c:v>0.36703049183911102</c:v>
                      </c:pt>
                      <c:pt idx="914">
                        <c:v>0.342385701488369</c:v>
                      </c:pt>
                      <c:pt idx="915">
                        <c:v>0.324432250420994</c:v>
                      </c:pt>
                      <c:pt idx="916">
                        <c:v>0.34659027094368799</c:v>
                      </c:pt>
                      <c:pt idx="917">
                        <c:v>0.34265198957315102</c:v>
                      </c:pt>
                      <c:pt idx="918">
                        <c:v>0.29616370215232302</c:v>
                      </c:pt>
                      <c:pt idx="919">
                        <c:v>0.24807202865703001</c:v>
                      </c:pt>
                      <c:pt idx="920">
                        <c:v>0.245542105145063</c:v>
                      </c:pt>
                      <c:pt idx="921">
                        <c:v>0.25559655998270198</c:v>
                      </c:pt>
                      <c:pt idx="922">
                        <c:v>0.26814847166940697</c:v>
                      </c:pt>
                      <c:pt idx="923">
                        <c:v>0.282552732995491</c:v>
                      </c:pt>
                      <c:pt idx="924">
                        <c:v>0.297507967385298</c:v>
                      </c:pt>
                      <c:pt idx="925">
                        <c:v>0.28328013802848701</c:v>
                      </c:pt>
                      <c:pt idx="926">
                        <c:v>0.25080288593788602</c:v>
                      </c:pt>
                      <c:pt idx="927">
                        <c:v>0.238506385444579</c:v>
                      </c:pt>
                      <c:pt idx="928">
                        <c:v>0.22915810869917999</c:v>
                      </c:pt>
                      <c:pt idx="929">
                        <c:v>0.244414094742718</c:v>
                      </c:pt>
                      <c:pt idx="930">
                        <c:v>0.270153006052754</c:v>
                      </c:pt>
                      <c:pt idx="931">
                        <c:v>0.29951637787770402</c:v>
                      </c:pt>
                      <c:pt idx="932">
                        <c:v>0.29432307008109099</c:v>
                      </c:pt>
                      <c:pt idx="933">
                        <c:v>0.29938884632458601</c:v>
                      </c:pt>
                      <c:pt idx="934">
                        <c:v>0.29932940980709399</c:v>
                      </c:pt>
                      <c:pt idx="935">
                        <c:v>0.29060915877617999</c:v>
                      </c:pt>
                      <c:pt idx="936">
                        <c:v>0.28810011999584001</c:v>
                      </c:pt>
                      <c:pt idx="937">
                        <c:v>0.29701140917783198</c:v>
                      </c:pt>
                      <c:pt idx="938">
                        <c:v>0.30591417494800299</c:v>
                      </c:pt>
                      <c:pt idx="939">
                        <c:v>0.31225692400507699</c:v>
                      </c:pt>
                      <c:pt idx="940">
                        <c:v>0.30547647611190398</c:v>
                      </c:pt>
                      <c:pt idx="941">
                        <c:v>0.29979622175407</c:v>
                      </c:pt>
                      <c:pt idx="942">
                        <c:v>0.31805923754104698</c:v>
                      </c:pt>
                      <c:pt idx="943">
                        <c:v>0.36318171946915601</c:v>
                      </c:pt>
                      <c:pt idx="944">
                        <c:v>0.39946909911416201</c:v>
                      </c:pt>
                      <c:pt idx="945">
                        <c:v>0.39819040877626799</c:v>
                      </c:pt>
                      <c:pt idx="946">
                        <c:v>0.37559450084007201</c:v>
                      </c:pt>
                      <c:pt idx="947">
                        <c:v>0.38728689418569501</c:v>
                      </c:pt>
                      <c:pt idx="948">
                        <c:v>0.42217353947053299</c:v>
                      </c:pt>
                      <c:pt idx="949">
                        <c:v>0.43884996954601302</c:v>
                      </c:pt>
                      <c:pt idx="950">
                        <c:v>0.44843112665868001</c:v>
                      </c:pt>
                      <c:pt idx="951">
                        <c:v>0.46933196472176097</c:v>
                      </c:pt>
                      <c:pt idx="952">
                        <c:v>0.48786983476583801</c:v>
                      </c:pt>
                      <c:pt idx="953">
                        <c:v>0.48996227343625698</c:v>
                      </c:pt>
                      <c:pt idx="954">
                        <c:v>0.50514984926788398</c:v>
                      </c:pt>
                      <c:pt idx="955">
                        <c:v>0.51798113970427195</c:v>
                      </c:pt>
                      <c:pt idx="956">
                        <c:v>0.52679644750286003</c:v>
                      </c:pt>
                      <c:pt idx="957">
                        <c:v>0.53107214007692305</c:v>
                      </c:pt>
                      <c:pt idx="958">
                        <c:v>0.55218133946458703</c:v>
                      </c:pt>
                      <c:pt idx="959">
                        <c:v>0.58358407736252305</c:v>
                      </c:pt>
                      <c:pt idx="960">
                        <c:v>0.58742330919133601</c:v>
                      </c:pt>
                      <c:pt idx="961">
                        <c:v>0.57219111904457098</c:v>
                      </c:pt>
                      <c:pt idx="962">
                        <c:v>0.58379934939453804</c:v>
                      </c:pt>
                      <c:pt idx="963">
                        <c:v>0.61599930345055598</c:v>
                      </c:pt>
                      <c:pt idx="964">
                        <c:v>0.65980427542823294</c:v>
                      </c:pt>
                      <c:pt idx="965">
                        <c:v>0.69953328456591501</c:v>
                      </c:pt>
                      <c:pt idx="966">
                        <c:v>0.71465602224591795</c:v>
                      </c:pt>
                      <c:pt idx="967">
                        <c:v>0.700923846194764</c:v>
                      </c:pt>
                      <c:pt idx="968">
                        <c:v>0.71781114506935295</c:v>
                      </c:pt>
                      <c:pt idx="969">
                        <c:v>0.76570414108848195</c:v>
                      </c:pt>
                      <c:pt idx="970">
                        <c:v>0.78980683562308696</c:v>
                      </c:pt>
                      <c:pt idx="971">
                        <c:v>0.78647046168296098</c:v>
                      </c:pt>
                      <c:pt idx="972">
                        <c:v>0.76899227829356898</c:v>
                      </c:pt>
                      <c:pt idx="973">
                        <c:v>0.74907919842855497</c:v>
                      </c:pt>
                      <c:pt idx="974">
                        <c:v>0.77153297675296895</c:v>
                      </c:pt>
                      <c:pt idx="975">
                        <c:v>0.78719533298322697</c:v>
                      </c:pt>
                      <c:pt idx="976">
                        <c:v>0.81549520556216604</c:v>
                      </c:pt>
                      <c:pt idx="977">
                        <c:v>0.826938887681548</c:v>
                      </c:pt>
                      <c:pt idx="978">
                        <c:v>0.85835438125019103</c:v>
                      </c:pt>
                      <c:pt idx="979">
                        <c:v>0.84933674866219599</c:v>
                      </c:pt>
                      <c:pt idx="980">
                        <c:v>0.84328675103068296</c:v>
                      </c:pt>
                      <c:pt idx="981">
                        <c:v>0.83461718981372601</c:v>
                      </c:pt>
                      <c:pt idx="982">
                        <c:v>0.83894491740312704</c:v>
                      </c:pt>
                      <c:pt idx="983">
                        <c:v>0.85228964448759204</c:v>
                      </c:pt>
                      <c:pt idx="984">
                        <c:v>0.881677118541071</c:v>
                      </c:pt>
                      <c:pt idx="985">
                        <c:v>0.90856991395454001</c:v>
                      </c:pt>
                      <c:pt idx="986">
                        <c:v>0.92736568476023196</c:v>
                      </c:pt>
                      <c:pt idx="987">
                        <c:v>0.91766142400504402</c:v>
                      </c:pt>
                      <c:pt idx="988">
                        <c:v>0.93221278058508195</c:v>
                      </c:pt>
                      <c:pt idx="989">
                        <c:v>0.98478308162774597</c:v>
                      </c:pt>
                      <c:pt idx="990">
                        <c:v>1.06031279762029</c:v>
                      </c:pt>
                      <c:pt idx="991">
                        <c:v>1.0879259981569001</c:v>
                      </c:pt>
                      <c:pt idx="992">
                        <c:v>1.0983965627311301</c:v>
                      </c:pt>
                      <c:pt idx="993">
                        <c:v>1.1074654608383001</c:v>
                      </c:pt>
                      <c:pt idx="994">
                        <c:v>1.1276831285448301</c:v>
                      </c:pt>
                      <c:pt idx="995">
                        <c:v>1.15574208053726</c:v>
                      </c:pt>
                      <c:pt idx="996">
                        <c:v>1.20506322576498</c:v>
                      </c:pt>
                      <c:pt idx="997">
                        <c:v>1.24881276558206</c:v>
                      </c:pt>
                      <c:pt idx="998">
                        <c:v>1.2845068791058101</c:v>
                      </c:pt>
                      <c:pt idx="999">
                        <c:v>1.33136984726385</c:v>
                      </c:pt>
                      <c:pt idx="1000">
                        <c:v>1.37789708055885</c:v>
                      </c:pt>
                      <c:pt idx="1001">
                        <c:v>1.40817916081004</c:v>
                      </c:pt>
                      <c:pt idx="1002">
                        <c:v>1.4109423054196899</c:v>
                      </c:pt>
                      <c:pt idx="1003">
                        <c:v>1.42450761344011</c:v>
                      </c:pt>
                      <c:pt idx="1004">
                        <c:v>1.4528831053092901</c:v>
                      </c:pt>
                      <c:pt idx="1005">
                        <c:v>1.4947038933864401</c:v>
                      </c:pt>
                      <c:pt idx="1006">
                        <c:v>1.5182334062412399</c:v>
                      </c:pt>
                      <c:pt idx="1007">
                        <c:v>1.5170376044468199</c:v>
                      </c:pt>
                      <c:pt idx="1008">
                        <c:v>1.4955689766920399</c:v>
                      </c:pt>
                      <c:pt idx="1009">
                        <c:v>1.50354728329959</c:v>
                      </c:pt>
                      <c:pt idx="1010">
                        <c:v>1.5456513141255099</c:v>
                      </c:pt>
                      <c:pt idx="1011">
                        <c:v>1.6037044110499299</c:v>
                      </c:pt>
                      <c:pt idx="1012">
                        <c:v>1.64884511501894</c:v>
                      </c:pt>
                      <c:pt idx="1013">
                        <c:v>1.66085512812436</c:v>
                      </c:pt>
                      <c:pt idx="1014">
                        <c:v>1.65054100559029</c:v>
                      </c:pt>
                      <c:pt idx="1015">
                        <c:v>1.7058712315609801</c:v>
                      </c:pt>
                      <c:pt idx="1016">
                        <c:v>1.8060990728970301</c:v>
                      </c:pt>
                      <c:pt idx="1017">
                        <c:v>1.8790133130108</c:v>
                      </c:pt>
                      <c:pt idx="1018">
                        <c:v>1.88815116926469</c:v>
                      </c:pt>
                      <c:pt idx="1019">
                        <c:v>1.9185024455089601</c:v>
                      </c:pt>
                      <c:pt idx="1020">
                        <c:v>1.96780414846128</c:v>
                      </c:pt>
                      <c:pt idx="1021">
                        <c:v>2.04432414406552</c:v>
                      </c:pt>
                      <c:pt idx="1022">
                        <c:v>2.1154227860689501</c:v>
                      </c:pt>
                      <c:pt idx="1023">
                        <c:v>2.17336398176122</c:v>
                      </c:pt>
                      <c:pt idx="1024">
                        <c:v>2.2102002026360901</c:v>
                      </c:pt>
                      <c:pt idx="1025">
                        <c:v>2.1949000546205499</c:v>
                      </c:pt>
                      <c:pt idx="1026">
                        <c:v>2.1597316483287798</c:v>
                      </c:pt>
                      <c:pt idx="1027">
                        <c:v>2.1610683636683601</c:v>
                      </c:pt>
                      <c:pt idx="1028">
                        <c:v>2.2227530055747602</c:v>
                      </c:pt>
                      <c:pt idx="1029">
                        <c:v>2.2018540555687198</c:v>
                      </c:pt>
                      <c:pt idx="1030">
                        <c:v>2.1178524751504</c:v>
                      </c:pt>
                      <c:pt idx="1031">
                        <c:v>2.0336428761632699</c:v>
                      </c:pt>
                      <c:pt idx="1032">
                        <c:v>1.9921991555676399</c:v>
                      </c:pt>
                      <c:pt idx="1033">
                        <c:v>1.9387989689623999</c:v>
                      </c:pt>
                      <c:pt idx="1034">
                        <c:v>1.86949124703003</c:v>
                      </c:pt>
                      <c:pt idx="1035">
                        <c:v>1.7797311242273599</c:v>
                      </c:pt>
                      <c:pt idx="1036">
                        <c:v>1.70618111940924</c:v>
                      </c:pt>
                      <c:pt idx="1037">
                        <c:v>1.6832226508717201</c:v>
                      </c:pt>
                      <c:pt idx="1038">
                        <c:v>1.6796586183790101</c:v>
                      </c:pt>
                      <c:pt idx="1039">
                        <c:v>1.63764332904572</c:v>
                      </c:pt>
                      <c:pt idx="1040">
                        <c:v>1.6325887343599801</c:v>
                      </c:pt>
                      <c:pt idx="1041">
                        <c:v>1.6465184251229199</c:v>
                      </c:pt>
                      <c:pt idx="1042">
                        <c:v>1.65496435290722</c:v>
                      </c:pt>
                      <c:pt idx="1043">
                        <c:v>1.6191733147126901</c:v>
                      </c:pt>
                      <c:pt idx="1044">
                        <c:v>1.6246693242352701</c:v>
                      </c:pt>
                      <c:pt idx="1045">
                        <c:v>1.64050664591023</c:v>
                      </c:pt>
                      <c:pt idx="1046">
                        <c:v>1.6696895833624199</c:v>
                      </c:pt>
                      <c:pt idx="1047">
                        <c:v>1.71322150351922</c:v>
                      </c:pt>
                      <c:pt idx="1048">
                        <c:v>1.7553509378324501</c:v>
                      </c:pt>
                      <c:pt idx="1049">
                        <c:v>1.75949520664645</c:v>
                      </c:pt>
                      <c:pt idx="1050">
                        <c:v>1.7445272002360499</c:v>
                      </c:pt>
                      <c:pt idx="1051">
                        <c:v>1.77520089326039</c:v>
                      </c:pt>
                      <c:pt idx="1052">
                        <c:v>1.82128150590059</c:v>
                      </c:pt>
                      <c:pt idx="1053">
                        <c:v>1.87902136539319</c:v>
                      </c:pt>
                      <c:pt idx="1054">
                        <c:v>1.89958598668169</c:v>
                      </c:pt>
                      <c:pt idx="1055">
                        <c:v>1.9115843254412599</c:v>
                      </c:pt>
                      <c:pt idx="1056">
                        <c:v>1.90601716364782</c:v>
                      </c:pt>
                      <c:pt idx="1057">
                        <c:v>1.9205291471222401</c:v>
                      </c:pt>
                      <c:pt idx="1058">
                        <c:v>1.90968126075728</c:v>
                      </c:pt>
                      <c:pt idx="1059">
                        <c:v>1.89229440037444</c:v>
                      </c:pt>
                      <c:pt idx="1060">
                        <c:v>1.8989393133627901</c:v>
                      </c:pt>
                      <c:pt idx="1061">
                        <c:v>1.7316264587930399</c:v>
                      </c:pt>
                      <c:pt idx="1062">
                        <c:v>1.5033451591281699</c:v>
                      </c:pt>
                      <c:pt idx="1063">
                        <c:v>1.3560751647998599</c:v>
                      </c:pt>
                      <c:pt idx="1064">
                        <c:v>1.41318078523695</c:v>
                      </c:pt>
                      <c:pt idx="1065">
                        <c:v>1.44998994807809</c:v>
                      </c:pt>
                      <c:pt idx="1066">
                        <c:v>1.4734110535924001</c:v>
                      </c:pt>
                      <c:pt idx="1067">
                        <c:v>1.4980615242551001</c:v>
                      </c:pt>
                      <c:pt idx="1068">
                        <c:v>1.5277344331916101</c:v>
                      </c:pt>
                      <c:pt idx="1069">
                        <c:v>1.55550028886553</c:v>
                      </c:pt>
                      <c:pt idx="1070">
                        <c:v>1.5898867727400099</c:v>
                      </c:pt>
                      <c:pt idx="1071">
                        <c:v>1.64860543687676</c:v>
                      </c:pt>
                      <c:pt idx="1072">
                        <c:v>1.7131275514275399</c:v>
                      </c:pt>
                      <c:pt idx="1073">
                        <c:v>1.7460439585769101</c:v>
                      </c:pt>
                      <c:pt idx="1074">
                        <c:v>1.7455348222746201</c:v>
                      </c:pt>
                      <c:pt idx="1075">
                        <c:v>1.7607896765789199</c:v>
                      </c:pt>
                      <c:pt idx="1076">
                        <c:v>1.81136094816514</c:v>
                      </c:pt>
                      <c:pt idx="1077">
                        <c:v>1.8542762433131701</c:v>
                      </c:pt>
                      <c:pt idx="1078">
                        <c:v>1.8470921892971801</c:v>
                      </c:pt>
                      <c:pt idx="1079">
                        <c:v>1.8171990713889801</c:v>
                      </c:pt>
                      <c:pt idx="1080">
                        <c:v>1.7835909087011299</c:v>
                      </c:pt>
                      <c:pt idx="1081">
                        <c:v>1.77156689607721</c:v>
                      </c:pt>
                      <c:pt idx="1082">
                        <c:v>1.74846919901596</c:v>
                      </c:pt>
                      <c:pt idx="1083">
                        <c:v>1.7327246591180601</c:v>
                      </c:pt>
                      <c:pt idx="1084">
                        <c:v>1.69473164196282</c:v>
                      </c:pt>
                      <c:pt idx="1085">
                        <c:v>1.6597051074843501</c:v>
                      </c:pt>
                      <c:pt idx="1086">
                        <c:v>1.60304084806086</c:v>
                      </c:pt>
                      <c:pt idx="1087">
                        <c:v>1.5405827011659501</c:v>
                      </c:pt>
                      <c:pt idx="1088">
                        <c:v>1.49887011801633</c:v>
                      </c:pt>
                      <c:pt idx="1089">
                        <c:v>1.4936219725913999</c:v>
                      </c:pt>
                      <c:pt idx="1090">
                        <c:v>1.5027481577056501</c:v>
                      </c:pt>
                      <c:pt idx="1091">
                        <c:v>1.49058929224326</c:v>
                      </c:pt>
                      <c:pt idx="1092">
                        <c:v>1.50081614129921</c:v>
                      </c:pt>
                      <c:pt idx="1093">
                        <c:v>1.50243105041248</c:v>
                      </c:pt>
                      <c:pt idx="1094">
                        <c:v>1.5229596200043101</c:v>
                      </c:pt>
                      <c:pt idx="1095">
                        <c:v>1.5524450460007799</c:v>
                      </c:pt>
                      <c:pt idx="1096">
                        <c:v>1.5661743231113601</c:v>
                      </c:pt>
                      <c:pt idx="1097">
                        <c:v>1.55603832435721</c:v>
                      </c:pt>
                      <c:pt idx="1098">
                        <c:v>1.5777549475542501</c:v>
                      </c:pt>
                      <c:pt idx="1099">
                        <c:v>1.63676436009268</c:v>
                      </c:pt>
                      <c:pt idx="1100">
                        <c:v>1.6711093537844799</c:v>
                      </c:pt>
                      <c:pt idx="1101">
                        <c:v>1.6892801060562701</c:v>
                      </c:pt>
                      <c:pt idx="1102">
                        <c:v>1.7028932968239801</c:v>
                      </c:pt>
                      <c:pt idx="1103">
                        <c:v>1.7212635471486399</c:v>
                      </c:pt>
                      <c:pt idx="1104">
                        <c:v>1.70440570922335</c:v>
                      </c:pt>
                      <c:pt idx="1105">
                        <c:v>1.67206843877721</c:v>
                      </c:pt>
                      <c:pt idx="1106">
                        <c:v>1.6479999523150799</c:v>
                      </c:pt>
                      <c:pt idx="1107">
                        <c:v>1.6373685847494299</c:v>
                      </c:pt>
                      <c:pt idx="1108">
                        <c:v>1.59835680837135</c:v>
                      </c:pt>
                      <c:pt idx="1109">
                        <c:v>1.52215327896284</c:v>
                      </c:pt>
                      <c:pt idx="1110">
                        <c:v>1.4407678492706999</c:v>
                      </c:pt>
                      <c:pt idx="1111">
                        <c:v>1.3597980247454</c:v>
                      </c:pt>
                      <c:pt idx="1112">
                        <c:v>1.27848985255379</c:v>
                      </c:pt>
                      <c:pt idx="1113">
                        <c:v>1.2048230306049501</c:v>
                      </c:pt>
                      <c:pt idx="1114">
                        <c:v>1.12203439533893</c:v>
                      </c:pt>
                      <c:pt idx="1115">
                        <c:v>1.03225032351835</c:v>
                      </c:pt>
                      <c:pt idx="1116">
                        <c:v>0.95861015555691098</c:v>
                      </c:pt>
                      <c:pt idx="1117">
                        <c:v>0.93005222951295896</c:v>
                      </c:pt>
                      <c:pt idx="1118">
                        <c:v>0.89112708128178397</c:v>
                      </c:pt>
                      <c:pt idx="1119">
                        <c:v>0.83414451180688398</c:v>
                      </c:pt>
                      <c:pt idx="1120">
                        <c:v>0.80751119188996401</c:v>
                      </c:pt>
                      <c:pt idx="1121">
                        <c:v>0.77872148126260798</c:v>
                      </c:pt>
                      <c:pt idx="1122">
                        <c:v>0.75103973020660597</c:v>
                      </c:pt>
                      <c:pt idx="1123">
                        <c:v>0.70972647217492202</c:v>
                      </c:pt>
                      <c:pt idx="1124">
                        <c:v>0.69782587245502403</c:v>
                      </c:pt>
                      <c:pt idx="1125">
                        <c:v>0.68287013305294397</c:v>
                      </c:pt>
                      <c:pt idx="1126">
                        <c:v>0.686656674038016</c:v>
                      </c:pt>
                      <c:pt idx="1127">
                        <c:v>0.69634595794712295</c:v>
                      </c:pt>
                      <c:pt idx="1128">
                        <c:v>0.69266657877932802</c:v>
                      </c:pt>
                      <c:pt idx="1129">
                        <c:v>0.68161782049589104</c:v>
                      </c:pt>
                      <c:pt idx="1130">
                        <c:v>0.70079098117646199</c:v>
                      </c:pt>
                      <c:pt idx="1131">
                        <c:v>0.70976994899233403</c:v>
                      </c:pt>
                      <c:pt idx="1132">
                        <c:v>0</c:v>
                      </c:pt>
                    </c:numCache>
                  </c:numRef>
                </c:yVal>
                <c:smooth val="1"/>
                <c:extLst xmlns:c15="http://schemas.microsoft.com/office/drawing/2012/chart">
                  <c:ext xmlns:c16="http://schemas.microsoft.com/office/drawing/2014/chart" uri="{C3380CC4-5D6E-409C-BE32-E72D297353CC}">
                    <c16:uniqueId val="{00000008-BA24-4D9A-B745-9BAE61DCA5D5}"/>
                  </c:ext>
                </c:extLst>
              </c15:ser>
            </c15:filteredScatterSeries>
            <c15:filteredScatterSeries>
              <c15:ser>
                <c:idx val="12"/>
                <c:order val="7"/>
                <c:tx>
                  <c:v>Sample 2 (tempered)</c:v>
                </c:tx>
                <c:marker>
                  <c:symbol val="none"/>
                </c:marker>
                <c:xVal>
                  <c:numRef>
                    <c:extLst xmlns:c15="http://schemas.microsoft.com/office/drawing/2012/chart">
                      <c:ext xmlns:c15="http://schemas.microsoft.com/office/drawing/2012/chart" uri="{02D57815-91ED-43cb-92C2-25804820EDAC}">
                        <c15:formulaRef>
                          <c15:sqref>Sample2!$V$4:$V$1136</c15:sqref>
                        </c15:formulaRef>
                      </c:ext>
                    </c:extLst>
                    <c:numCache>
                      <c:formatCode>General</c:formatCode>
                      <c:ptCount val="1133"/>
                      <c:pt idx="0">
                        <c:v>0.33506999999999998</c:v>
                      </c:pt>
                      <c:pt idx="1">
                        <c:v>0.35002</c:v>
                      </c:pt>
                      <c:pt idx="2">
                        <c:v>0.36497000000000002</c:v>
                      </c:pt>
                      <c:pt idx="3">
                        <c:v>0.37991999999999998</c:v>
                      </c:pt>
                      <c:pt idx="4">
                        <c:v>0.39487</c:v>
                      </c:pt>
                      <c:pt idx="5">
                        <c:v>0.40982000000000002</c:v>
                      </c:pt>
                      <c:pt idx="6">
                        <c:v>0.42476999999999998</c:v>
                      </c:pt>
                      <c:pt idx="7">
                        <c:v>0.43972</c:v>
                      </c:pt>
                      <c:pt idx="8">
                        <c:v>0.45467000000000002</c:v>
                      </c:pt>
                      <c:pt idx="9">
                        <c:v>0.46961999999999998</c:v>
                      </c:pt>
                      <c:pt idx="10">
                        <c:v>0.48457</c:v>
                      </c:pt>
                      <c:pt idx="11">
                        <c:v>0.49952000000000002</c:v>
                      </c:pt>
                      <c:pt idx="12">
                        <c:v>0.51446999999999998</c:v>
                      </c:pt>
                      <c:pt idx="13">
                        <c:v>0.52942999999999996</c:v>
                      </c:pt>
                      <c:pt idx="14">
                        <c:v>0.54437999999999998</c:v>
                      </c:pt>
                      <c:pt idx="15">
                        <c:v>0.55932999999999999</c:v>
                      </c:pt>
                      <c:pt idx="16">
                        <c:v>0.57428000000000001</c:v>
                      </c:pt>
                      <c:pt idx="17">
                        <c:v>0.58923000000000003</c:v>
                      </c:pt>
                      <c:pt idx="18">
                        <c:v>0.60418000000000005</c:v>
                      </c:pt>
                      <c:pt idx="19">
                        <c:v>0.61912999999999996</c:v>
                      </c:pt>
                      <c:pt idx="20">
                        <c:v>0.63407999999999998</c:v>
                      </c:pt>
                      <c:pt idx="21">
                        <c:v>0.64903</c:v>
                      </c:pt>
                      <c:pt idx="22">
                        <c:v>0.66398000000000001</c:v>
                      </c:pt>
                      <c:pt idx="23">
                        <c:v>0.67893000000000003</c:v>
                      </c:pt>
                      <c:pt idx="24">
                        <c:v>0.69388000000000005</c:v>
                      </c:pt>
                      <c:pt idx="25">
                        <c:v>0.70882999999999996</c:v>
                      </c:pt>
                      <c:pt idx="26">
                        <c:v>0.72377999999999998</c:v>
                      </c:pt>
                      <c:pt idx="27">
                        <c:v>0.73873</c:v>
                      </c:pt>
                      <c:pt idx="28">
                        <c:v>0.75368000000000002</c:v>
                      </c:pt>
                      <c:pt idx="29">
                        <c:v>0.76863000000000004</c:v>
                      </c:pt>
                      <c:pt idx="30">
                        <c:v>0.78358000000000005</c:v>
                      </c:pt>
                      <c:pt idx="31">
                        <c:v>0.79852999999999996</c:v>
                      </c:pt>
                      <c:pt idx="32">
                        <c:v>0.81347999999999998</c:v>
                      </c:pt>
                      <c:pt idx="33">
                        <c:v>0.82843</c:v>
                      </c:pt>
                      <c:pt idx="34">
                        <c:v>0.84338000000000002</c:v>
                      </c:pt>
                      <c:pt idx="35">
                        <c:v>0.85833000000000004</c:v>
                      </c:pt>
                      <c:pt idx="36">
                        <c:v>0.87327999999999995</c:v>
                      </c:pt>
                      <c:pt idx="37">
                        <c:v>0.88822999999999996</c:v>
                      </c:pt>
                      <c:pt idx="38">
                        <c:v>0.90317999999999998</c:v>
                      </c:pt>
                      <c:pt idx="39">
                        <c:v>0.91813</c:v>
                      </c:pt>
                      <c:pt idx="40">
                        <c:v>0.93308000000000002</c:v>
                      </c:pt>
                      <c:pt idx="41">
                        <c:v>0.94803000000000004</c:v>
                      </c:pt>
                      <c:pt idx="42">
                        <c:v>0.96297999999999995</c:v>
                      </c:pt>
                      <c:pt idx="43">
                        <c:v>0.97792999999999997</c:v>
                      </c:pt>
                      <c:pt idx="44">
                        <c:v>0.99287999999999998</c:v>
                      </c:pt>
                      <c:pt idx="45">
                        <c:v>1.00783</c:v>
                      </c:pt>
                      <c:pt idx="46">
                        <c:v>1.02278</c:v>
                      </c:pt>
                      <c:pt idx="47">
                        <c:v>1.03773</c:v>
                      </c:pt>
                      <c:pt idx="48">
                        <c:v>1.0526800000000001</c:v>
                      </c:pt>
                      <c:pt idx="49">
                        <c:v>1.0676300000000001</c:v>
                      </c:pt>
                      <c:pt idx="50">
                        <c:v>1.0825800000000001</c:v>
                      </c:pt>
                      <c:pt idx="51">
                        <c:v>1.0975299999999999</c:v>
                      </c:pt>
                      <c:pt idx="52">
                        <c:v>1.1124799999999999</c:v>
                      </c:pt>
                      <c:pt idx="53">
                        <c:v>1.1274299999999999</c:v>
                      </c:pt>
                      <c:pt idx="54">
                        <c:v>1.14238</c:v>
                      </c:pt>
                      <c:pt idx="55">
                        <c:v>1.1573199999999999</c:v>
                      </c:pt>
                      <c:pt idx="56">
                        <c:v>1.1722699999999999</c:v>
                      </c:pt>
                      <c:pt idx="57">
                        <c:v>1.1872199999999999</c:v>
                      </c:pt>
                      <c:pt idx="58">
                        <c:v>1.20217</c:v>
                      </c:pt>
                      <c:pt idx="59">
                        <c:v>1.21712</c:v>
                      </c:pt>
                      <c:pt idx="60">
                        <c:v>1.23207</c:v>
                      </c:pt>
                      <c:pt idx="61">
                        <c:v>1.24702</c:v>
                      </c:pt>
                      <c:pt idx="62">
                        <c:v>1.26197</c:v>
                      </c:pt>
                      <c:pt idx="63">
                        <c:v>1.2769200000000001</c:v>
                      </c:pt>
                      <c:pt idx="64">
                        <c:v>1.2918700000000001</c:v>
                      </c:pt>
                      <c:pt idx="65">
                        <c:v>1.3068200000000001</c:v>
                      </c:pt>
                      <c:pt idx="66">
                        <c:v>1.3217699999999999</c:v>
                      </c:pt>
                      <c:pt idx="67">
                        <c:v>1.3367100000000001</c:v>
                      </c:pt>
                      <c:pt idx="68">
                        <c:v>1.3516600000000001</c:v>
                      </c:pt>
                      <c:pt idx="69">
                        <c:v>1.3666100000000001</c:v>
                      </c:pt>
                      <c:pt idx="70">
                        <c:v>1.3815599999999999</c:v>
                      </c:pt>
                      <c:pt idx="71">
                        <c:v>1.3965099999999999</c:v>
                      </c:pt>
                      <c:pt idx="72">
                        <c:v>1.4114599999999999</c:v>
                      </c:pt>
                      <c:pt idx="73">
                        <c:v>1.42641</c:v>
                      </c:pt>
                      <c:pt idx="74">
                        <c:v>1.4413499999999999</c:v>
                      </c:pt>
                      <c:pt idx="75">
                        <c:v>1.4562999999999999</c:v>
                      </c:pt>
                      <c:pt idx="76">
                        <c:v>1.4712499999999999</c:v>
                      </c:pt>
                      <c:pt idx="77">
                        <c:v>1.4862</c:v>
                      </c:pt>
                      <c:pt idx="78">
                        <c:v>1.50115</c:v>
                      </c:pt>
                      <c:pt idx="79">
                        <c:v>1.5161</c:v>
                      </c:pt>
                      <c:pt idx="80">
                        <c:v>1.53104</c:v>
                      </c:pt>
                      <c:pt idx="81">
                        <c:v>1.54599</c:v>
                      </c:pt>
                      <c:pt idx="82">
                        <c:v>1.56094</c:v>
                      </c:pt>
                      <c:pt idx="83">
                        <c:v>1.57589</c:v>
                      </c:pt>
                      <c:pt idx="84">
                        <c:v>1.59084</c:v>
                      </c:pt>
                      <c:pt idx="85">
                        <c:v>1.60578</c:v>
                      </c:pt>
                      <c:pt idx="86">
                        <c:v>1.62073</c:v>
                      </c:pt>
                      <c:pt idx="87">
                        <c:v>1.63568</c:v>
                      </c:pt>
                      <c:pt idx="88">
                        <c:v>1.65063</c:v>
                      </c:pt>
                      <c:pt idx="89">
                        <c:v>1.6655800000000001</c:v>
                      </c:pt>
                      <c:pt idx="90">
                        <c:v>1.68052</c:v>
                      </c:pt>
                      <c:pt idx="91">
                        <c:v>1.69547</c:v>
                      </c:pt>
                      <c:pt idx="92">
                        <c:v>1.7104200000000001</c:v>
                      </c:pt>
                      <c:pt idx="93">
                        <c:v>1.7253700000000001</c:v>
                      </c:pt>
                      <c:pt idx="94">
                        <c:v>1.74031</c:v>
                      </c:pt>
                      <c:pt idx="95">
                        <c:v>1.75526</c:v>
                      </c:pt>
                      <c:pt idx="96">
                        <c:v>1.7702100000000001</c:v>
                      </c:pt>
                      <c:pt idx="97">
                        <c:v>1.7851600000000001</c:v>
                      </c:pt>
                      <c:pt idx="98">
                        <c:v>1.8001</c:v>
                      </c:pt>
                      <c:pt idx="99">
                        <c:v>1.8150500000000001</c:v>
                      </c:pt>
                      <c:pt idx="100">
                        <c:v>1.83</c:v>
                      </c:pt>
                      <c:pt idx="101">
                        <c:v>1.84494</c:v>
                      </c:pt>
                      <c:pt idx="102">
                        <c:v>1.85989</c:v>
                      </c:pt>
                      <c:pt idx="103">
                        <c:v>1.8748400000000001</c:v>
                      </c:pt>
                      <c:pt idx="104">
                        <c:v>1.8897900000000001</c:v>
                      </c:pt>
                      <c:pt idx="105">
                        <c:v>1.90473</c:v>
                      </c:pt>
                      <c:pt idx="106">
                        <c:v>1.9196800000000001</c:v>
                      </c:pt>
                      <c:pt idx="107">
                        <c:v>1.93462</c:v>
                      </c:pt>
                      <c:pt idx="108">
                        <c:v>1.94957</c:v>
                      </c:pt>
                      <c:pt idx="109">
                        <c:v>1.96452</c:v>
                      </c:pt>
                      <c:pt idx="110">
                        <c:v>1.97946</c:v>
                      </c:pt>
                      <c:pt idx="111">
                        <c:v>1.99441</c:v>
                      </c:pt>
                      <c:pt idx="112">
                        <c:v>2.00936</c:v>
                      </c:pt>
                      <c:pt idx="113">
                        <c:v>2.0243000000000002</c:v>
                      </c:pt>
                      <c:pt idx="114">
                        <c:v>2.03925</c:v>
                      </c:pt>
                      <c:pt idx="115">
                        <c:v>2.0541999999999998</c:v>
                      </c:pt>
                      <c:pt idx="116">
                        <c:v>2.06914</c:v>
                      </c:pt>
                      <c:pt idx="117">
                        <c:v>2.0840900000000002</c:v>
                      </c:pt>
                      <c:pt idx="118">
                        <c:v>2.09903</c:v>
                      </c:pt>
                      <c:pt idx="119">
                        <c:v>2.1139800000000002</c:v>
                      </c:pt>
                      <c:pt idx="120">
                        <c:v>2.12893</c:v>
                      </c:pt>
                      <c:pt idx="121">
                        <c:v>2.1438700000000002</c:v>
                      </c:pt>
                      <c:pt idx="122">
                        <c:v>2.15882</c:v>
                      </c:pt>
                      <c:pt idx="123">
                        <c:v>2.1737600000000001</c:v>
                      </c:pt>
                      <c:pt idx="124">
                        <c:v>2.1887099999999999</c:v>
                      </c:pt>
                      <c:pt idx="125">
                        <c:v>2.2036500000000001</c:v>
                      </c:pt>
                      <c:pt idx="126">
                        <c:v>2.2185999999999999</c:v>
                      </c:pt>
                      <c:pt idx="127">
                        <c:v>2.2335400000000001</c:v>
                      </c:pt>
                      <c:pt idx="128">
                        <c:v>2.2484899999999999</c:v>
                      </c:pt>
                      <c:pt idx="129">
                        <c:v>2.2634300000000001</c:v>
                      </c:pt>
                      <c:pt idx="130">
                        <c:v>2.2783799999999998</c:v>
                      </c:pt>
                      <c:pt idx="131">
                        <c:v>2.29332</c:v>
                      </c:pt>
                      <c:pt idx="132">
                        <c:v>2.3082699999999998</c:v>
                      </c:pt>
                      <c:pt idx="133">
                        <c:v>2.32321</c:v>
                      </c:pt>
                      <c:pt idx="134">
                        <c:v>2.3381599999999998</c:v>
                      </c:pt>
                      <c:pt idx="135">
                        <c:v>2.3531</c:v>
                      </c:pt>
                      <c:pt idx="136">
                        <c:v>2.3680500000000002</c:v>
                      </c:pt>
                      <c:pt idx="137">
                        <c:v>2.3829899999999999</c:v>
                      </c:pt>
                      <c:pt idx="138">
                        <c:v>2.3979400000000002</c:v>
                      </c:pt>
                      <c:pt idx="139">
                        <c:v>2.4128799999999999</c:v>
                      </c:pt>
                      <c:pt idx="140">
                        <c:v>2.4278200000000001</c:v>
                      </c:pt>
                      <c:pt idx="141">
                        <c:v>2.4427699999999999</c:v>
                      </c:pt>
                      <c:pt idx="142">
                        <c:v>2.4577100000000001</c:v>
                      </c:pt>
                      <c:pt idx="143">
                        <c:v>2.4726599999999999</c:v>
                      </c:pt>
                      <c:pt idx="144">
                        <c:v>2.4876</c:v>
                      </c:pt>
                      <c:pt idx="145">
                        <c:v>2.5025400000000002</c:v>
                      </c:pt>
                      <c:pt idx="146">
                        <c:v>2.51749</c:v>
                      </c:pt>
                      <c:pt idx="147">
                        <c:v>2.5324300000000002</c:v>
                      </c:pt>
                      <c:pt idx="148">
                        <c:v>2.54738</c:v>
                      </c:pt>
                      <c:pt idx="149">
                        <c:v>2.5623200000000002</c:v>
                      </c:pt>
                      <c:pt idx="150">
                        <c:v>2.5772599999999999</c:v>
                      </c:pt>
                      <c:pt idx="151">
                        <c:v>2.5922100000000001</c:v>
                      </c:pt>
                      <c:pt idx="152">
                        <c:v>2.6071499999999999</c:v>
                      </c:pt>
                      <c:pt idx="153">
                        <c:v>2.62209</c:v>
                      </c:pt>
                      <c:pt idx="154">
                        <c:v>2.6370399999999998</c:v>
                      </c:pt>
                      <c:pt idx="155">
                        <c:v>2.65198</c:v>
                      </c:pt>
                      <c:pt idx="156">
                        <c:v>2.6669200000000002</c:v>
                      </c:pt>
                      <c:pt idx="157">
                        <c:v>2.6818599999999999</c:v>
                      </c:pt>
                      <c:pt idx="158">
                        <c:v>2.6968100000000002</c:v>
                      </c:pt>
                      <c:pt idx="159">
                        <c:v>2.7117499999999999</c:v>
                      </c:pt>
                      <c:pt idx="160">
                        <c:v>2.7266900000000001</c:v>
                      </c:pt>
                      <c:pt idx="161">
                        <c:v>2.7416299999999998</c:v>
                      </c:pt>
                      <c:pt idx="162">
                        <c:v>2.75658</c:v>
                      </c:pt>
                      <c:pt idx="163">
                        <c:v>2.7715200000000002</c:v>
                      </c:pt>
                      <c:pt idx="164">
                        <c:v>2.7864599999999999</c:v>
                      </c:pt>
                      <c:pt idx="165">
                        <c:v>2.8014000000000001</c:v>
                      </c:pt>
                      <c:pt idx="166">
                        <c:v>2.8163399999999998</c:v>
                      </c:pt>
                      <c:pt idx="167">
                        <c:v>2.8312900000000001</c:v>
                      </c:pt>
                      <c:pt idx="168">
                        <c:v>2.8462299999999998</c:v>
                      </c:pt>
                      <c:pt idx="169">
                        <c:v>2.86117</c:v>
                      </c:pt>
                      <c:pt idx="170">
                        <c:v>2.8761100000000002</c:v>
                      </c:pt>
                      <c:pt idx="171">
                        <c:v>2.8910499999999999</c:v>
                      </c:pt>
                      <c:pt idx="172">
                        <c:v>2.9059900000000001</c:v>
                      </c:pt>
                      <c:pt idx="173">
                        <c:v>2.9209399999999999</c:v>
                      </c:pt>
                      <c:pt idx="174">
                        <c:v>2.93588</c:v>
                      </c:pt>
                      <c:pt idx="175">
                        <c:v>2.9508200000000002</c:v>
                      </c:pt>
                      <c:pt idx="176">
                        <c:v>2.96576</c:v>
                      </c:pt>
                      <c:pt idx="177">
                        <c:v>2.9807000000000001</c:v>
                      </c:pt>
                      <c:pt idx="178">
                        <c:v>2.9956399999999999</c:v>
                      </c:pt>
                      <c:pt idx="179">
                        <c:v>3.01058</c:v>
                      </c:pt>
                      <c:pt idx="180">
                        <c:v>3.0255200000000002</c:v>
                      </c:pt>
                      <c:pt idx="181">
                        <c:v>3.0404599999999999</c:v>
                      </c:pt>
                      <c:pt idx="182">
                        <c:v>3.0554000000000001</c:v>
                      </c:pt>
                      <c:pt idx="183">
                        <c:v>3.0703399999999998</c:v>
                      </c:pt>
                      <c:pt idx="184">
                        <c:v>3.08528</c:v>
                      </c:pt>
                      <c:pt idx="185">
                        <c:v>3.1002200000000002</c:v>
                      </c:pt>
                      <c:pt idx="186">
                        <c:v>3.1151599999999999</c:v>
                      </c:pt>
                      <c:pt idx="187">
                        <c:v>3.1301000000000001</c:v>
                      </c:pt>
                      <c:pt idx="188">
                        <c:v>3.1450399999999998</c:v>
                      </c:pt>
                      <c:pt idx="189">
                        <c:v>3.15998</c:v>
                      </c:pt>
                      <c:pt idx="190">
                        <c:v>3.1749200000000002</c:v>
                      </c:pt>
                      <c:pt idx="191">
                        <c:v>3.1898599999999999</c:v>
                      </c:pt>
                      <c:pt idx="192">
                        <c:v>3.2048000000000001</c:v>
                      </c:pt>
                      <c:pt idx="193">
                        <c:v>3.2197399999999998</c:v>
                      </c:pt>
                      <c:pt idx="194">
                        <c:v>3.23468</c:v>
                      </c:pt>
                      <c:pt idx="195">
                        <c:v>3.2496200000000002</c:v>
                      </c:pt>
                      <c:pt idx="196">
                        <c:v>3.2645599999999999</c:v>
                      </c:pt>
                      <c:pt idx="197">
                        <c:v>3.27949</c:v>
                      </c:pt>
                      <c:pt idx="198">
                        <c:v>3.2944300000000002</c:v>
                      </c:pt>
                      <c:pt idx="199">
                        <c:v>3.3093699999999999</c:v>
                      </c:pt>
                      <c:pt idx="200">
                        <c:v>3.3243100000000001</c:v>
                      </c:pt>
                      <c:pt idx="201">
                        <c:v>3.3392499999999998</c:v>
                      </c:pt>
                      <c:pt idx="202">
                        <c:v>3.35419</c:v>
                      </c:pt>
                      <c:pt idx="203">
                        <c:v>3.3691300000000002</c:v>
                      </c:pt>
                      <c:pt idx="204">
                        <c:v>3.3840599999999998</c:v>
                      </c:pt>
                      <c:pt idx="205">
                        <c:v>3.399</c:v>
                      </c:pt>
                      <c:pt idx="206">
                        <c:v>3.4139400000000002</c:v>
                      </c:pt>
                      <c:pt idx="207">
                        <c:v>3.4288799999999999</c:v>
                      </c:pt>
                      <c:pt idx="208">
                        <c:v>3.44381</c:v>
                      </c:pt>
                      <c:pt idx="209">
                        <c:v>3.4587500000000002</c:v>
                      </c:pt>
                      <c:pt idx="210">
                        <c:v>3.4736899999999999</c:v>
                      </c:pt>
                      <c:pt idx="211">
                        <c:v>3.4886300000000001</c:v>
                      </c:pt>
                      <c:pt idx="212">
                        <c:v>3.5035599999999998</c:v>
                      </c:pt>
                      <c:pt idx="213">
                        <c:v>3.5185</c:v>
                      </c:pt>
                      <c:pt idx="214">
                        <c:v>3.5334400000000001</c:v>
                      </c:pt>
                      <c:pt idx="215">
                        <c:v>3.5483699999999998</c:v>
                      </c:pt>
                      <c:pt idx="216">
                        <c:v>3.56331</c:v>
                      </c:pt>
                      <c:pt idx="217">
                        <c:v>3.5782500000000002</c:v>
                      </c:pt>
                      <c:pt idx="218">
                        <c:v>3.5931799999999998</c:v>
                      </c:pt>
                      <c:pt idx="219">
                        <c:v>3.60812</c:v>
                      </c:pt>
                      <c:pt idx="220">
                        <c:v>3.6230600000000002</c:v>
                      </c:pt>
                      <c:pt idx="221">
                        <c:v>3.6379899999999998</c:v>
                      </c:pt>
                      <c:pt idx="222">
                        <c:v>3.65293</c:v>
                      </c:pt>
                      <c:pt idx="223">
                        <c:v>3.6678600000000001</c:v>
                      </c:pt>
                      <c:pt idx="224">
                        <c:v>3.6827999999999999</c:v>
                      </c:pt>
                      <c:pt idx="225">
                        <c:v>3.69773</c:v>
                      </c:pt>
                      <c:pt idx="226">
                        <c:v>3.7126700000000001</c:v>
                      </c:pt>
                      <c:pt idx="227">
                        <c:v>3.7275999999999998</c:v>
                      </c:pt>
                      <c:pt idx="228">
                        <c:v>3.74254</c:v>
                      </c:pt>
                      <c:pt idx="229">
                        <c:v>3.7574800000000002</c:v>
                      </c:pt>
                      <c:pt idx="230">
                        <c:v>3.7724099999999998</c:v>
                      </c:pt>
                      <c:pt idx="231">
                        <c:v>3.7873399999999999</c:v>
                      </c:pt>
                      <c:pt idx="232">
                        <c:v>3.8022800000000001</c:v>
                      </c:pt>
                      <c:pt idx="233">
                        <c:v>3.8172100000000002</c:v>
                      </c:pt>
                      <c:pt idx="234">
                        <c:v>3.8321499999999999</c:v>
                      </c:pt>
                      <c:pt idx="235">
                        <c:v>3.8470800000000001</c:v>
                      </c:pt>
                      <c:pt idx="236">
                        <c:v>3.8620199999999998</c:v>
                      </c:pt>
                      <c:pt idx="237">
                        <c:v>3.8769499999999999</c:v>
                      </c:pt>
                      <c:pt idx="238">
                        <c:v>3.89188</c:v>
                      </c:pt>
                      <c:pt idx="239">
                        <c:v>3.9068200000000002</c:v>
                      </c:pt>
                      <c:pt idx="240">
                        <c:v>3.9217499999999998</c:v>
                      </c:pt>
                      <c:pt idx="241">
                        <c:v>3.93669</c:v>
                      </c:pt>
                      <c:pt idx="242">
                        <c:v>3.9516200000000001</c:v>
                      </c:pt>
                      <c:pt idx="243">
                        <c:v>3.9665499999999998</c:v>
                      </c:pt>
                      <c:pt idx="244">
                        <c:v>3.98149</c:v>
                      </c:pt>
                      <c:pt idx="245">
                        <c:v>3.9964200000000001</c:v>
                      </c:pt>
                      <c:pt idx="246">
                        <c:v>4.0113500000000002</c:v>
                      </c:pt>
                      <c:pt idx="247">
                        <c:v>4.0262799999999999</c:v>
                      </c:pt>
                      <c:pt idx="248">
                        <c:v>4.04122</c:v>
                      </c:pt>
                      <c:pt idx="249">
                        <c:v>4.0561499999999997</c:v>
                      </c:pt>
                      <c:pt idx="250">
                        <c:v>4.0710800000000003</c:v>
                      </c:pt>
                      <c:pt idx="251">
                        <c:v>4.0860099999999999</c:v>
                      </c:pt>
                      <c:pt idx="252">
                        <c:v>4.1009399999999996</c:v>
                      </c:pt>
                      <c:pt idx="253">
                        <c:v>4.1158799999999998</c:v>
                      </c:pt>
                      <c:pt idx="254">
                        <c:v>4.1308100000000003</c:v>
                      </c:pt>
                      <c:pt idx="255">
                        <c:v>4.14574</c:v>
                      </c:pt>
                      <c:pt idx="256">
                        <c:v>4.1606699999999996</c:v>
                      </c:pt>
                      <c:pt idx="257">
                        <c:v>4.1756000000000002</c:v>
                      </c:pt>
                      <c:pt idx="258">
                        <c:v>4.1905299999999999</c:v>
                      </c:pt>
                      <c:pt idx="259">
                        <c:v>4.2054600000000004</c:v>
                      </c:pt>
                      <c:pt idx="260">
                        <c:v>4.2203999999999997</c:v>
                      </c:pt>
                      <c:pt idx="261">
                        <c:v>4.2353300000000003</c:v>
                      </c:pt>
                      <c:pt idx="262">
                        <c:v>4.2502599999999999</c:v>
                      </c:pt>
                      <c:pt idx="263">
                        <c:v>4.2651899999999996</c:v>
                      </c:pt>
                      <c:pt idx="264">
                        <c:v>4.2801200000000001</c:v>
                      </c:pt>
                      <c:pt idx="265">
                        <c:v>4.2950499999999998</c:v>
                      </c:pt>
                      <c:pt idx="266">
                        <c:v>4.3099800000000004</c:v>
                      </c:pt>
                      <c:pt idx="267">
                        <c:v>4.32491</c:v>
                      </c:pt>
                      <c:pt idx="268">
                        <c:v>4.3398399999999997</c:v>
                      </c:pt>
                      <c:pt idx="269">
                        <c:v>4.3547700000000003</c:v>
                      </c:pt>
                      <c:pt idx="270">
                        <c:v>4.3696999999999999</c:v>
                      </c:pt>
                      <c:pt idx="271">
                        <c:v>4.38462</c:v>
                      </c:pt>
                      <c:pt idx="272">
                        <c:v>4.3995499999999996</c:v>
                      </c:pt>
                      <c:pt idx="273">
                        <c:v>4.4144800000000002</c:v>
                      </c:pt>
                      <c:pt idx="274">
                        <c:v>4.4294099999999998</c:v>
                      </c:pt>
                      <c:pt idx="275">
                        <c:v>4.4443400000000004</c:v>
                      </c:pt>
                      <c:pt idx="276">
                        <c:v>4.4592700000000001</c:v>
                      </c:pt>
                      <c:pt idx="277">
                        <c:v>4.4741999999999997</c:v>
                      </c:pt>
                      <c:pt idx="278">
                        <c:v>4.4891199999999998</c:v>
                      </c:pt>
                      <c:pt idx="279">
                        <c:v>4.5040500000000003</c:v>
                      </c:pt>
                      <c:pt idx="280">
                        <c:v>4.51898</c:v>
                      </c:pt>
                      <c:pt idx="281">
                        <c:v>4.5339099999999997</c:v>
                      </c:pt>
                      <c:pt idx="282">
                        <c:v>4.5488400000000002</c:v>
                      </c:pt>
                      <c:pt idx="283">
                        <c:v>4.5637600000000003</c:v>
                      </c:pt>
                      <c:pt idx="284">
                        <c:v>4.5786899999999999</c:v>
                      </c:pt>
                      <c:pt idx="285">
                        <c:v>4.5936199999999996</c:v>
                      </c:pt>
                      <c:pt idx="286">
                        <c:v>4.6085500000000001</c:v>
                      </c:pt>
                      <c:pt idx="287">
                        <c:v>4.6234700000000002</c:v>
                      </c:pt>
                      <c:pt idx="288">
                        <c:v>4.6383999999999999</c:v>
                      </c:pt>
                      <c:pt idx="289">
                        <c:v>4.6533300000000004</c:v>
                      </c:pt>
                      <c:pt idx="290">
                        <c:v>4.6682499999999996</c:v>
                      </c:pt>
                      <c:pt idx="291">
                        <c:v>4.6831800000000001</c:v>
                      </c:pt>
                      <c:pt idx="292">
                        <c:v>4.6981000000000002</c:v>
                      </c:pt>
                      <c:pt idx="293">
                        <c:v>4.7130299999999998</c:v>
                      </c:pt>
                      <c:pt idx="294">
                        <c:v>4.7279600000000004</c:v>
                      </c:pt>
                      <c:pt idx="295">
                        <c:v>4.7428800000000004</c:v>
                      </c:pt>
                      <c:pt idx="296">
                        <c:v>4.7578100000000001</c:v>
                      </c:pt>
                      <c:pt idx="297">
                        <c:v>4.7727300000000001</c:v>
                      </c:pt>
                      <c:pt idx="298">
                        <c:v>4.7876599999999998</c:v>
                      </c:pt>
                      <c:pt idx="299">
                        <c:v>4.8025799999999998</c:v>
                      </c:pt>
                      <c:pt idx="300">
                        <c:v>4.8175100000000004</c:v>
                      </c:pt>
                      <c:pt idx="301">
                        <c:v>4.8324299999999996</c:v>
                      </c:pt>
                      <c:pt idx="302">
                        <c:v>4.8473600000000001</c:v>
                      </c:pt>
                      <c:pt idx="303">
                        <c:v>4.8622800000000002</c:v>
                      </c:pt>
                      <c:pt idx="304">
                        <c:v>4.8772000000000002</c:v>
                      </c:pt>
                      <c:pt idx="305">
                        <c:v>4.8921299999999999</c:v>
                      </c:pt>
                      <c:pt idx="306">
                        <c:v>4.9070499999999999</c:v>
                      </c:pt>
                      <c:pt idx="307">
                        <c:v>4.9219799999999996</c:v>
                      </c:pt>
                      <c:pt idx="308">
                        <c:v>4.9368999999999996</c:v>
                      </c:pt>
                      <c:pt idx="309">
                        <c:v>4.9518199999999997</c:v>
                      </c:pt>
                      <c:pt idx="310">
                        <c:v>4.9667500000000002</c:v>
                      </c:pt>
                      <c:pt idx="311">
                        <c:v>4.9816700000000003</c:v>
                      </c:pt>
                      <c:pt idx="312">
                        <c:v>4.9965900000000003</c:v>
                      </c:pt>
                      <c:pt idx="313">
                        <c:v>5.0115100000000004</c:v>
                      </c:pt>
                      <c:pt idx="314">
                        <c:v>5.02644</c:v>
                      </c:pt>
                      <c:pt idx="315">
                        <c:v>5.0413600000000001</c:v>
                      </c:pt>
                      <c:pt idx="316">
                        <c:v>5.0562800000000001</c:v>
                      </c:pt>
                      <c:pt idx="317">
                        <c:v>5.0712000000000002</c:v>
                      </c:pt>
                      <c:pt idx="318">
                        <c:v>5.0861200000000002</c:v>
                      </c:pt>
                      <c:pt idx="319">
                        <c:v>5.1010499999999999</c:v>
                      </c:pt>
                      <c:pt idx="320">
                        <c:v>5.1159699999999999</c:v>
                      </c:pt>
                      <c:pt idx="321">
                        <c:v>5.13089</c:v>
                      </c:pt>
                      <c:pt idx="322">
                        <c:v>5.14581</c:v>
                      </c:pt>
                      <c:pt idx="323">
                        <c:v>5.16073</c:v>
                      </c:pt>
                      <c:pt idx="324">
                        <c:v>5.1756500000000001</c:v>
                      </c:pt>
                      <c:pt idx="325">
                        <c:v>5.1905700000000001</c:v>
                      </c:pt>
                      <c:pt idx="326">
                        <c:v>5.2054900000000002</c:v>
                      </c:pt>
                      <c:pt idx="327">
                        <c:v>5.2204100000000002</c:v>
                      </c:pt>
                      <c:pt idx="328">
                        <c:v>5.2353300000000003</c:v>
                      </c:pt>
                      <c:pt idx="329">
                        <c:v>5.2502500000000003</c:v>
                      </c:pt>
                      <c:pt idx="330">
                        <c:v>5.2651700000000003</c:v>
                      </c:pt>
                      <c:pt idx="331">
                        <c:v>5.2800900000000004</c:v>
                      </c:pt>
                      <c:pt idx="332">
                        <c:v>5.2950100000000004</c:v>
                      </c:pt>
                      <c:pt idx="333">
                        <c:v>5.3099299999999996</c:v>
                      </c:pt>
                      <c:pt idx="334">
                        <c:v>5.3248499999999996</c:v>
                      </c:pt>
                      <c:pt idx="335">
                        <c:v>5.3397699999999997</c:v>
                      </c:pt>
                      <c:pt idx="336">
                        <c:v>5.3546899999999997</c:v>
                      </c:pt>
                      <c:pt idx="337">
                        <c:v>5.3696000000000002</c:v>
                      </c:pt>
                      <c:pt idx="338">
                        <c:v>5.3845200000000002</c:v>
                      </c:pt>
                      <c:pt idx="339">
                        <c:v>5.3994400000000002</c:v>
                      </c:pt>
                      <c:pt idx="340">
                        <c:v>5.4143600000000003</c:v>
                      </c:pt>
                      <c:pt idx="341">
                        <c:v>5.4292800000000003</c:v>
                      </c:pt>
                      <c:pt idx="342">
                        <c:v>5.4441899999999999</c:v>
                      </c:pt>
                      <c:pt idx="343">
                        <c:v>5.4591099999999999</c:v>
                      </c:pt>
                      <c:pt idx="344">
                        <c:v>5.47403</c:v>
                      </c:pt>
                      <c:pt idx="345">
                        <c:v>5.48895</c:v>
                      </c:pt>
                      <c:pt idx="346">
                        <c:v>5.5038600000000004</c:v>
                      </c:pt>
                      <c:pt idx="347">
                        <c:v>5.5187799999999996</c:v>
                      </c:pt>
                      <c:pt idx="348">
                        <c:v>5.5336999999999996</c:v>
                      </c:pt>
                      <c:pt idx="349">
                        <c:v>5.54861</c:v>
                      </c:pt>
                      <c:pt idx="350">
                        <c:v>5.5635300000000001</c:v>
                      </c:pt>
                      <c:pt idx="351">
                        <c:v>5.5784399999999996</c:v>
                      </c:pt>
                      <c:pt idx="352">
                        <c:v>5.5933599999999997</c:v>
                      </c:pt>
                      <c:pt idx="353">
                        <c:v>5.6082700000000001</c:v>
                      </c:pt>
                      <c:pt idx="354">
                        <c:v>5.6231900000000001</c:v>
                      </c:pt>
                      <c:pt idx="355">
                        <c:v>5.6381100000000002</c:v>
                      </c:pt>
                      <c:pt idx="356">
                        <c:v>5.6530199999999997</c:v>
                      </c:pt>
                      <c:pt idx="357">
                        <c:v>5.6679300000000001</c:v>
                      </c:pt>
                      <c:pt idx="358">
                        <c:v>5.6828500000000002</c:v>
                      </c:pt>
                      <c:pt idx="359">
                        <c:v>5.6977599999999997</c:v>
                      </c:pt>
                      <c:pt idx="360">
                        <c:v>5.7126799999999998</c:v>
                      </c:pt>
                      <c:pt idx="361">
                        <c:v>5.7275900000000002</c:v>
                      </c:pt>
                      <c:pt idx="362">
                        <c:v>5.7425100000000002</c:v>
                      </c:pt>
                      <c:pt idx="363">
                        <c:v>5.7574199999999998</c:v>
                      </c:pt>
                      <c:pt idx="364">
                        <c:v>5.7723300000000002</c:v>
                      </c:pt>
                      <c:pt idx="365">
                        <c:v>5.7872500000000002</c:v>
                      </c:pt>
                      <c:pt idx="366">
                        <c:v>5.8021599999999998</c:v>
                      </c:pt>
                      <c:pt idx="367">
                        <c:v>5.8170700000000002</c:v>
                      </c:pt>
                      <c:pt idx="368">
                        <c:v>5.8319799999999997</c:v>
                      </c:pt>
                      <c:pt idx="369">
                        <c:v>5.8468999999999998</c:v>
                      </c:pt>
                      <c:pt idx="370">
                        <c:v>5.8618100000000002</c:v>
                      </c:pt>
                      <c:pt idx="371">
                        <c:v>5.8767199999999997</c:v>
                      </c:pt>
                      <c:pt idx="372">
                        <c:v>5.8916300000000001</c:v>
                      </c:pt>
                      <c:pt idx="373">
                        <c:v>5.9065399999999997</c:v>
                      </c:pt>
                      <c:pt idx="374">
                        <c:v>5.9214599999999997</c:v>
                      </c:pt>
                      <c:pt idx="375">
                        <c:v>5.9363700000000001</c:v>
                      </c:pt>
                      <c:pt idx="376">
                        <c:v>5.9512799999999997</c:v>
                      </c:pt>
                      <c:pt idx="377">
                        <c:v>5.9661900000000001</c:v>
                      </c:pt>
                      <c:pt idx="378">
                        <c:v>5.9810999999999996</c:v>
                      </c:pt>
                      <c:pt idx="379">
                        <c:v>5.9960100000000001</c:v>
                      </c:pt>
                      <c:pt idx="380">
                        <c:v>6.0109199999999996</c:v>
                      </c:pt>
                      <c:pt idx="381">
                        <c:v>6.02583</c:v>
                      </c:pt>
                      <c:pt idx="382">
                        <c:v>6.0407400000000004</c:v>
                      </c:pt>
                      <c:pt idx="383">
                        <c:v>6.05565</c:v>
                      </c:pt>
                      <c:pt idx="384">
                        <c:v>6.0705600000000004</c:v>
                      </c:pt>
                      <c:pt idx="385">
                        <c:v>6.0854699999999999</c:v>
                      </c:pt>
                      <c:pt idx="386">
                        <c:v>6.1003800000000004</c:v>
                      </c:pt>
                      <c:pt idx="387">
                        <c:v>6.1152899999999999</c:v>
                      </c:pt>
                      <c:pt idx="388">
                        <c:v>6.1301899999999998</c:v>
                      </c:pt>
                      <c:pt idx="389">
                        <c:v>6.1451000000000002</c:v>
                      </c:pt>
                      <c:pt idx="390">
                        <c:v>6.1600099999999998</c:v>
                      </c:pt>
                      <c:pt idx="391">
                        <c:v>6.1749200000000002</c:v>
                      </c:pt>
                      <c:pt idx="392">
                        <c:v>6.1898299999999997</c:v>
                      </c:pt>
                      <c:pt idx="393">
                        <c:v>6.2047299999999996</c:v>
                      </c:pt>
                      <c:pt idx="394">
                        <c:v>6.2196400000000001</c:v>
                      </c:pt>
                      <c:pt idx="395">
                        <c:v>6.2345499999999996</c:v>
                      </c:pt>
                      <c:pt idx="396">
                        <c:v>6.2494500000000004</c:v>
                      </c:pt>
                      <c:pt idx="397">
                        <c:v>6.2643599999999999</c:v>
                      </c:pt>
                      <c:pt idx="398">
                        <c:v>6.2792700000000004</c:v>
                      </c:pt>
                      <c:pt idx="399">
                        <c:v>6.2941700000000003</c:v>
                      </c:pt>
                      <c:pt idx="400">
                        <c:v>6.3090799999999998</c:v>
                      </c:pt>
                      <c:pt idx="401">
                        <c:v>6.3239900000000002</c:v>
                      </c:pt>
                      <c:pt idx="402">
                        <c:v>6.3388900000000001</c:v>
                      </c:pt>
                      <c:pt idx="403">
                        <c:v>6.3537999999999997</c:v>
                      </c:pt>
                      <c:pt idx="404">
                        <c:v>6.3686999999999996</c:v>
                      </c:pt>
                      <c:pt idx="405">
                        <c:v>6.38361</c:v>
                      </c:pt>
                      <c:pt idx="406">
                        <c:v>6.3985099999999999</c:v>
                      </c:pt>
                      <c:pt idx="407">
                        <c:v>6.4134200000000003</c:v>
                      </c:pt>
                      <c:pt idx="408">
                        <c:v>6.4283200000000003</c:v>
                      </c:pt>
                      <c:pt idx="409">
                        <c:v>6.4432299999999998</c:v>
                      </c:pt>
                      <c:pt idx="410">
                        <c:v>6.4581299999999997</c:v>
                      </c:pt>
                      <c:pt idx="411">
                        <c:v>6.4730299999999996</c:v>
                      </c:pt>
                      <c:pt idx="412">
                        <c:v>6.48794</c:v>
                      </c:pt>
                      <c:pt idx="413">
                        <c:v>6.50284</c:v>
                      </c:pt>
                      <c:pt idx="414">
                        <c:v>6.5177399999999999</c:v>
                      </c:pt>
                      <c:pt idx="415">
                        <c:v>6.5326500000000003</c:v>
                      </c:pt>
                      <c:pt idx="416">
                        <c:v>6.5475500000000002</c:v>
                      </c:pt>
                      <c:pt idx="417">
                        <c:v>6.5624500000000001</c:v>
                      </c:pt>
                      <c:pt idx="418">
                        <c:v>6.57735</c:v>
                      </c:pt>
                      <c:pt idx="419">
                        <c:v>6.5922599999999996</c:v>
                      </c:pt>
                      <c:pt idx="420">
                        <c:v>6.6071600000000004</c:v>
                      </c:pt>
                      <c:pt idx="421">
                        <c:v>6.6220600000000003</c:v>
                      </c:pt>
                      <c:pt idx="422">
                        <c:v>6.6369600000000002</c:v>
                      </c:pt>
                      <c:pt idx="423">
                        <c:v>6.6518600000000001</c:v>
                      </c:pt>
                      <c:pt idx="424">
                        <c:v>6.66676</c:v>
                      </c:pt>
                      <c:pt idx="425">
                        <c:v>6.6816599999999999</c:v>
                      </c:pt>
                      <c:pt idx="426">
                        <c:v>6.6965599999999998</c:v>
                      </c:pt>
                      <c:pt idx="427">
                        <c:v>6.7114599999999998</c:v>
                      </c:pt>
                      <c:pt idx="428">
                        <c:v>6.7263599999999997</c:v>
                      </c:pt>
                      <c:pt idx="429">
                        <c:v>6.7412599999999996</c:v>
                      </c:pt>
                      <c:pt idx="430">
                        <c:v>6.7561600000000004</c:v>
                      </c:pt>
                      <c:pt idx="431">
                        <c:v>6.7710600000000003</c:v>
                      </c:pt>
                      <c:pt idx="432">
                        <c:v>6.7859600000000002</c:v>
                      </c:pt>
                      <c:pt idx="433">
                        <c:v>6.8008600000000001</c:v>
                      </c:pt>
                      <c:pt idx="434">
                        <c:v>6.81576</c:v>
                      </c:pt>
                      <c:pt idx="435">
                        <c:v>6.83066</c:v>
                      </c:pt>
                      <c:pt idx="436">
                        <c:v>6.8455500000000002</c:v>
                      </c:pt>
                      <c:pt idx="437">
                        <c:v>6.8604500000000002</c:v>
                      </c:pt>
                      <c:pt idx="438">
                        <c:v>6.8753500000000001</c:v>
                      </c:pt>
                      <c:pt idx="439">
                        <c:v>6.89025</c:v>
                      </c:pt>
                      <c:pt idx="440">
                        <c:v>6.9051400000000003</c:v>
                      </c:pt>
                      <c:pt idx="441">
                        <c:v>6.9200400000000002</c:v>
                      </c:pt>
                      <c:pt idx="442">
                        <c:v>6.9349400000000001</c:v>
                      </c:pt>
                      <c:pt idx="443">
                        <c:v>6.9498300000000004</c:v>
                      </c:pt>
                      <c:pt idx="444">
                        <c:v>6.9647300000000003</c:v>
                      </c:pt>
                      <c:pt idx="445">
                        <c:v>6.9796300000000002</c:v>
                      </c:pt>
                      <c:pt idx="446">
                        <c:v>6.9945199999999996</c:v>
                      </c:pt>
                      <c:pt idx="447">
                        <c:v>7.0094200000000004</c:v>
                      </c:pt>
                      <c:pt idx="448">
                        <c:v>7.0243099999999998</c:v>
                      </c:pt>
                      <c:pt idx="449">
                        <c:v>7.0392099999999997</c:v>
                      </c:pt>
                      <c:pt idx="450">
                        <c:v>7.0541</c:v>
                      </c:pt>
                      <c:pt idx="451">
                        <c:v>7.069</c:v>
                      </c:pt>
                      <c:pt idx="452">
                        <c:v>7.0838900000000002</c:v>
                      </c:pt>
                      <c:pt idx="453">
                        <c:v>7.0987900000000002</c:v>
                      </c:pt>
                      <c:pt idx="454">
                        <c:v>7.1136799999999996</c:v>
                      </c:pt>
                      <c:pt idx="455">
                        <c:v>7.1285699999999999</c:v>
                      </c:pt>
                      <c:pt idx="456">
                        <c:v>7.1434699999999998</c:v>
                      </c:pt>
                      <c:pt idx="457">
                        <c:v>7.1583600000000001</c:v>
                      </c:pt>
                      <c:pt idx="458">
                        <c:v>7.1732500000000003</c:v>
                      </c:pt>
                      <c:pt idx="459">
                        <c:v>7.1881500000000003</c:v>
                      </c:pt>
                      <c:pt idx="460">
                        <c:v>7.2030399999999997</c:v>
                      </c:pt>
                      <c:pt idx="461">
                        <c:v>7.21793</c:v>
                      </c:pt>
                      <c:pt idx="462">
                        <c:v>7.2328200000000002</c:v>
                      </c:pt>
                      <c:pt idx="463">
                        <c:v>7.2477099999999997</c:v>
                      </c:pt>
                      <c:pt idx="464">
                        <c:v>7.2626099999999996</c:v>
                      </c:pt>
                      <c:pt idx="465">
                        <c:v>7.2774999999999999</c:v>
                      </c:pt>
                      <c:pt idx="466">
                        <c:v>7.2923900000000001</c:v>
                      </c:pt>
                      <c:pt idx="467">
                        <c:v>7.3072800000000004</c:v>
                      </c:pt>
                      <c:pt idx="468">
                        <c:v>7.3221699999999998</c:v>
                      </c:pt>
                      <c:pt idx="469">
                        <c:v>7.3370600000000001</c:v>
                      </c:pt>
                      <c:pt idx="470">
                        <c:v>7.3519500000000004</c:v>
                      </c:pt>
                      <c:pt idx="471">
                        <c:v>7.3668399999999998</c:v>
                      </c:pt>
                      <c:pt idx="472">
                        <c:v>7.3817300000000001</c:v>
                      </c:pt>
                      <c:pt idx="473">
                        <c:v>7.3966200000000004</c:v>
                      </c:pt>
                      <c:pt idx="474">
                        <c:v>7.4115099999999998</c:v>
                      </c:pt>
                      <c:pt idx="475">
                        <c:v>7.4264000000000001</c:v>
                      </c:pt>
                      <c:pt idx="476">
                        <c:v>7.4412799999999999</c:v>
                      </c:pt>
                      <c:pt idx="477">
                        <c:v>7.4561700000000002</c:v>
                      </c:pt>
                      <c:pt idx="478">
                        <c:v>7.4710599999999996</c:v>
                      </c:pt>
                      <c:pt idx="479">
                        <c:v>7.4859499999999999</c:v>
                      </c:pt>
                      <c:pt idx="480">
                        <c:v>7.5008400000000002</c:v>
                      </c:pt>
                      <c:pt idx="481">
                        <c:v>7.51572</c:v>
                      </c:pt>
                      <c:pt idx="482">
                        <c:v>7.5306100000000002</c:v>
                      </c:pt>
                      <c:pt idx="483">
                        <c:v>7.5454999999999997</c:v>
                      </c:pt>
                      <c:pt idx="484">
                        <c:v>7.5603800000000003</c:v>
                      </c:pt>
                      <c:pt idx="485">
                        <c:v>7.5752699999999997</c:v>
                      </c:pt>
                      <c:pt idx="486">
                        <c:v>7.59016</c:v>
                      </c:pt>
                      <c:pt idx="487">
                        <c:v>7.6050399999999998</c:v>
                      </c:pt>
                      <c:pt idx="488">
                        <c:v>7.6199300000000001</c:v>
                      </c:pt>
                      <c:pt idx="489">
                        <c:v>7.6348099999999999</c:v>
                      </c:pt>
                      <c:pt idx="490">
                        <c:v>7.6497000000000002</c:v>
                      </c:pt>
                      <c:pt idx="491">
                        <c:v>7.6645799999999999</c:v>
                      </c:pt>
                      <c:pt idx="492">
                        <c:v>7.6794700000000002</c:v>
                      </c:pt>
                      <c:pt idx="493">
                        <c:v>7.69435</c:v>
                      </c:pt>
                      <c:pt idx="494">
                        <c:v>7.7092299999999998</c:v>
                      </c:pt>
                      <c:pt idx="495">
                        <c:v>7.7241200000000001</c:v>
                      </c:pt>
                      <c:pt idx="496">
                        <c:v>7.7389999999999999</c:v>
                      </c:pt>
                      <c:pt idx="497">
                        <c:v>7.7538799999999997</c:v>
                      </c:pt>
                      <c:pt idx="498">
                        <c:v>7.76877</c:v>
                      </c:pt>
                      <c:pt idx="499">
                        <c:v>7.7836499999999997</c:v>
                      </c:pt>
                      <c:pt idx="500">
                        <c:v>7.7985300000000004</c:v>
                      </c:pt>
                      <c:pt idx="501">
                        <c:v>7.8134100000000002</c:v>
                      </c:pt>
                      <c:pt idx="502">
                        <c:v>7.8282999999999996</c:v>
                      </c:pt>
                      <c:pt idx="503">
                        <c:v>7.8431800000000003</c:v>
                      </c:pt>
                      <c:pt idx="504">
                        <c:v>7.85806</c:v>
                      </c:pt>
                      <c:pt idx="505">
                        <c:v>7.8729399999999998</c:v>
                      </c:pt>
                      <c:pt idx="506">
                        <c:v>7.8878199999999996</c:v>
                      </c:pt>
                      <c:pt idx="507">
                        <c:v>7.9027000000000003</c:v>
                      </c:pt>
                      <c:pt idx="508">
                        <c:v>7.9175800000000001</c:v>
                      </c:pt>
                      <c:pt idx="509">
                        <c:v>7.9324599999999998</c:v>
                      </c:pt>
                      <c:pt idx="510">
                        <c:v>7.9473399999999996</c:v>
                      </c:pt>
                      <c:pt idx="511">
                        <c:v>7.9622200000000003</c:v>
                      </c:pt>
                      <c:pt idx="512">
                        <c:v>7.9771000000000001</c:v>
                      </c:pt>
                      <c:pt idx="513">
                        <c:v>7.9919799999999999</c:v>
                      </c:pt>
                      <c:pt idx="514">
                        <c:v>8.0068599999999996</c:v>
                      </c:pt>
                      <c:pt idx="515">
                        <c:v>8.0217399999999994</c:v>
                      </c:pt>
                      <c:pt idx="516">
                        <c:v>8.0366099999999996</c:v>
                      </c:pt>
                      <c:pt idx="517">
                        <c:v>8.0514899999999994</c:v>
                      </c:pt>
                      <c:pt idx="518">
                        <c:v>8.0663699999999992</c:v>
                      </c:pt>
                      <c:pt idx="519">
                        <c:v>8.0812500000000007</c:v>
                      </c:pt>
                      <c:pt idx="520">
                        <c:v>8.0961200000000009</c:v>
                      </c:pt>
                      <c:pt idx="521">
                        <c:v>8.1110000000000007</c:v>
                      </c:pt>
                      <c:pt idx="522">
                        <c:v>8.1258800000000004</c:v>
                      </c:pt>
                      <c:pt idx="523">
                        <c:v>8.1407500000000006</c:v>
                      </c:pt>
                      <c:pt idx="524">
                        <c:v>8.1556300000000004</c:v>
                      </c:pt>
                      <c:pt idx="525">
                        <c:v>8.1705000000000005</c:v>
                      </c:pt>
                      <c:pt idx="526">
                        <c:v>8.1853800000000003</c:v>
                      </c:pt>
                      <c:pt idx="527">
                        <c:v>8.2002600000000001</c:v>
                      </c:pt>
                      <c:pt idx="528">
                        <c:v>8.2151300000000003</c:v>
                      </c:pt>
                      <c:pt idx="529">
                        <c:v>8.23</c:v>
                      </c:pt>
                      <c:pt idx="530">
                        <c:v>8.2448800000000002</c:v>
                      </c:pt>
                      <c:pt idx="531">
                        <c:v>8.2597500000000004</c:v>
                      </c:pt>
                      <c:pt idx="532">
                        <c:v>8.2746300000000002</c:v>
                      </c:pt>
                      <c:pt idx="533">
                        <c:v>8.2895000000000003</c:v>
                      </c:pt>
                      <c:pt idx="534">
                        <c:v>8.3043700000000005</c:v>
                      </c:pt>
                      <c:pt idx="535">
                        <c:v>8.3192500000000003</c:v>
                      </c:pt>
                      <c:pt idx="536">
                        <c:v>8.3341200000000004</c:v>
                      </c:pt>
                      <c:pt idx="537">
                        <c:v>8.3489900000000006</c:v>
                      </c:pt>
                      <c:pt idx="538">
                        <c:v>8.3638600000000007</c:v>
                      </c:pt>
                      <c:pt idx="539">
                        <c:v>8.3787400000000005</c:v>
                      </c:pt>
                      <c:pt idx="540">
                        <c:v>8.3936100000000007</c:v>
                      </c:pt>
                      <c:pt idx="541">
                        <c:v>8.4084800000000008</c:v>
                      </c:pt>
                      <c:pt idx="542">
                        <c:v>8.4233499999999992</c:v>
                      </c:pt>
                      <c:pt idx="543">
                        <c:v>8.4382199999999994</c:v>
                      </c:pt>
                      <c:pt idx="544">
                        <c:v>8.4530899999999995</c:v>
                      </c:pt>
                      <c:pt idx="545">
                        <c:v>8.4679599999999997</c:v>
                      </c:pt>
                      <c:pt idx="546">
                        <c:v>8.4828299999999999</c:v>
                      </c:pt>
                      <c:pt idx="547">
                        <c:v>8.4977</c:v>
                      </c:pt>
                      <c:pt idx="548">
                        <c:v>8.5125700000000002</c:v>
                      </c:pt>
                      <c:pt idx="549">
                        <c:v>8.5274400000000004</c:v>
                      </c:pt>
                      <c:pt idx="550">
                        <c:v>8.5423100000000005</c:v>
                      </c:pt>
                      <c:pt idx="551">
                        <c:v>8.5571699999999993</c:v>
                      </c:pt>
                      <c:pt idx="552">
                        <c:v>8.5720399999999994</c:v>
                      </c:pt>
                      <c:pt idx="553">
                        <c:v>8.5869099999999996</c:v>
                      </c:pt>
                      <c:pt idx="554">
                        <c:v>8.6017799999999998</c:v>
                      </c:pt>
                      <c:pt idx="555">
                        <c:v>8.6166400000000003</c:v>
                      </c:pt>
                      <c:pt idx="556">
                        <c:v>8.6315100000000005</c:v>
                      </c:pt>
                      <c:pt idx="557">
                        <c:v>8.6463800000000006</c:v>
                      </c:pt>
                      <c:pt idx="558">
                        <c:v>8.6612399999999994</c:v>
                      </c:pt>
                      <c:pt idx="559">
                        <c:v>8.6761099999999995</c:v>
                      </c:pt>
                      <c:pt idx="560">
                        <c:v>8.6909799999999997</c:v>
                      </c:pt>
                      <c:pt idx="561">
                        <c:v>8.7058400000000002</c:v>
                      </c:pt>
                      <c:pt idx="562">
                        <c:v>8.7207100000000004</c:v>
                      </c:pt>
                      <c:pt idx="563">
                        <c:v>8.7355699999999992</c:v>
                      </c:pt>
                      <c:pt idx="564">
                        <c:v>8.7504399999999993</c:v>
                      </c:pt>
                      <c:pt idx="565">
                        <c:v>8.7652999999999999</c:v>
                      </c:pt>
                      <c:pt idx="566">
                        <c:v>8.7801600000000004</c:v>
                      </c:pt>
                      <c:pt idx="567">
                        <c:v>8.7950300000000006</c:v>
                      </c:pt>
                      <c:pt idx="568">
                        <c:v>8.8098899999999993</c:v>
                      </c:pt>
                      <c:pt idx="569">
                        <c:v>8.8247499999999999</c:v>
                      </c:pt>
                      <c:pt idx="570">
                        <c:v>8.83962</c:v>
                      </c:pt>
                      <c:pt idx="571">
                        <c:v>8.8544800000000006</c:v>
                      </c:pt>
                      <c:pt idx="572">
                        <c:v>8.8693399999999993</c:v>
                      </c:pt>
                      <c:pt idx="573">
                        <c:v>8.8841999999999999</c:v>
                      </c:pt>
                      <c:pt idx="574">
                        <c:v>8.89907</c:v>
                      </c:pt>
                      <c:pt idx="575">
                        <c:v>8.9139300000000006</c:v>
                      </c:pt>
                      <c:pt idx="576">
                        <c:v>8.9287899999999993</c:v>
                      </c:pt>
                      <c:pt idx="577">
                        <c:v>8.9436499999999999</c:v>
                      </c:pt>
                      <c:pt idx="578">
                        <c:v>8.9585100000000004</c:v>
                      </c:pt>
                      <c:pt idx="579">
                        <c:v>8.9733699999999992</c:v>
                      </c:pt>
                      <c:pt idx="580">
                        <c:v>8.9882299999999997</c:v>
                      </c:pt>
                      <c:pt idx="581">
                        <c:v>9.0030900000000003</c:v>
                      </c:pt>
                      <c:pt idx="582">
                        <c:v>9.0179500000000008</c:v>
                      </c:pt>
                      <c:pt idx="583">
                        <c:v>9.0328099999999996</c:v>
                      </c:pt>
                      <c:pt idx="584">
                        <c:v>9.0476600000000005</c:v>
                      </c:pt>
                      <c:pt idx="585">
                        <c:v>9.0625199999999992</c:v>
                      </c:pt>
                      <c:pt idx="586">
                        <c:v>9.0773799999999998</c:v>
                      </c:pt>
                      <c:pt idx="587">
                        <c:v>9.0782299999999996</c:v>
                      </c:pt>
                      <c:pt idx="588">
                        <c:v>9.1491100000000003</c:v>
                      </c:pt>
                      <c:pt idx="589">
                        <c:v>9.2433399999999999</c:v>
                      </c:pt>
                      <c:pt idx="590">
                        <c:v>9.3142200000000006</c:v>
                      </c:pt>
                      <c:pt idx="591">
                        <c:v>9.3150700000000004</c:v>
                      </c:pt>
                      <c:pt idx="592">
                        <c:v>9.3299199999999995</c:v>
                      </c:pt>
                      <c:pt idx="593">
                        <c:v>9.3447700000000005</c:v>
                      </c:pt>
                      <c:pt idx="594">
                        <c:v>9.3596199999999996</c:v>
                      </c:pt>
                      <c:pt idx="595">
                        <c:v>9.3744800000000001</c:v>
                      </c:pt>
                      <c:pt idx="596">
                        <c:v>9.3893299999999993</c:v>
                      </c:pt>
                      <c:pt idx="597">
                        <c:v>9.4041800000000002</c:v>
                      </c:pt>
                      <c:pt idx="598">
                        <c:v>9.4190299999999993</c:v>
                      </c:pt>
                      <c:pt idx="599">
                        <c:v>9.4338800000000003</c:v>
                      </c:pt>
                      <c:pt idx="600">
                        <c:v>9.4487299999999994</c:v>
                      </c:pt>
                      <c:pt idx="601">
                        <c:v>9.4635800000000003</c:v>
                      </c:pt>
                      <c:pt idx="602">
                        <c:v>9.4784299999999995</c:v>
                      </c:pt>
                      <c:pt idx="603">
                        <c:v>9.4932800000000004</c:v>
                      </c:pt>
                      <c:pt idx="604">
                        <c:v>9.5081299999999995</c:v>
                      </c:pt>
                      <c:pt idx="605">
                        <c:v>9.5229800000000004</c:v>
                      </c:pt>
                      <c:pt idx="606">
                        <c:v>9.53782</c:v>
                      </c:pt>
                      <c:pt idx="607">
                        <c:v>9.5526700000000009</c:v>
                      </c:pt>
                      <c:pt idx="608">
                        <c:v>9.56752</c:v>
                      </c:pt>
                      <c:pt idx="609">
                        <c:v>9.5823699999999992</c:v>
                      </c:pt>
                      <c:pt idx="610">
                        <c:v>9.5972100000000005</c:v>
                      </c:pt>
                      <c:pt idx="611">
                        <c:v>9.6120599999999996</c:v>
                      </c:pt>
                      <c:pt idx="612">
                        <c:v>9.6269100000000005</c:v>
                      </c:pt>
                      <c:pt idx="613">
                        <c:v>9.64175</c:v>
                      </c:pt>
                      <c:pt idx="614">
                        <c:v>9.6565999999999992</c:v>
                      </c:pt>
                      <c:pt idx="615">
                        <c:v>9.6714400000000005</c:v>
                      </c:pt>
                      <c:pt idx="616">
                        <c:v>9.6862899999999996</c:v>
                      </c:pt>
                      <c:pt idx="617">
                        <c:v>9.7011299999999991</c:v>
                      </c:pt>
                      <c:pt idx="618">
                        <c:v>9.7159800000000001</c:v>
                      </c:pt>
                      <c:pt idx="619">
                        <c:v>9.7308199999999996</c:v>
                      </c:pt>
                      <c:pt idx="620">
                        <c:v>9.7456700000000005</c:v>
                      </c:pt>
                      <c:pt idx="621">
                        <c:v>9.76051</c:v>
                      </c:pt>
                      <c:pt idx="622">
                        <c:v>9.7753499999999995</c:v>
                      </c:pt>
                      <c:pt idx="623">
                        <c:v>9.7901900000000008</c:v>
                      </c:pt>
                      <c:pt idx="624">
                        <c:v>9.80504</c:v>
                      </c:pt>
                      <c:pt idx="625">
                        <c:v>9.8198799999999995</c:v>
                      </c:pt>
                      <c:pt idx="626">
                        <c:v>9.8347200000000008</c:v>
                      </c:pt>
                      <c:pt idx="627">
                        <c:v>9.8495600000000003</c:v>
                      </c:pt>
                      <c:pt idx="628">
                        <c:v>9.8643999999999998</c:v>
                      </c:pt>
                      <c:pt idx="629">
                        <c:v>9.8792399999999994</c:v>
                      </c:pt>
                      <c:pt idx="630">
                        <c:v>9.8940800000000007</c:v>
                      </c:pt>
                      <c:pt idx="631">
                        <c:v>9.9089200000000002</c:v>
                      </c:pt>
                      <c:pt idx="632">
                        <c:v>9.9237599999999997</c:v>
                      </c:pt>
                      <c:pt idx="633">
                        <c:v>9.9385999999999992</c:v>
                      </c:pt>
                      <c:pt idx="634">
                        <c:v>9.9534400000000005</c:v>
                      </c:pt>
                      <c:pt idx="635">
                        <c:v>9.96828</c:v>
                      </c:pt>
                      <c:pt idx="636">
                        <c:v>9.9831199999999995</c:v>
                      </c:pt>
                      <c:pt idx="637">
                        <c:v>9.9979600000000008</c:v>
                      </c:pt>
                      <c:pt idx="638">
                        <c:v>10.012790000000001</c:v>
                      </c:pt>
                      <c:pt idx="639">
                        <c:v>10.02763</c:v>
                      </c:pt>
                      <c:pt idx="640">
                        <c:v>10.04247</c:v>
                      </c:pt>
                      <c:pt idx="641">
                        <c:v>10.057309999999999</c:v>
                      </c:pt>
                      <c:pt idx="642">
                        <c:v>10.072139999999999</c:v>
                      </c:pt>
                      <c:pt idx="643">
                        <c:v>10.086980000000001</c:v>
                      </c:pt>
                      <c:pt idx="644">
                        <c:v>10.10182</c:v>
                      </c:pt>
                      <c:pt idx="645">
                        <c:v>10.11665</c:v>
                      </c:pt>
                      <c:pt idx="646">
                        <c:v>10.131489999999999</c:v>
                      </c:pt>
                      <c:pt idx="647">
                        <c:v>10.146319999999999</c:v>
                      </c:pt>
                      <c:pt idx="648">
                        <c:v>10.161149999999999</c:v>
                      </c:pt>
                      <c:pt idx="649">
                        <c:v>10.175990000000001</c:v>
                      </c:pt>
                      <c:pt idx="650">
                        <c:v>10.19082</c:v>
                      </c:pt>
                      <c:pt idx="651">
                        <c:v>10.20566</c:v>
                      </c:pt>
                      <c:pt idx="652">
                        <c:v>10.22049</c:v>
                      </c:pt>
                      <c:pt idx="653">
                        <c:v>10.23532</c:v>
                      </c:pt>
                      <c:pt idx="654">
                        <c:v>10.25015</c:v>
                      </c:pt>
                      <c:pt idx="655">
                        <c:v>10.264989999999999</c:v>
                      </c:pt>
                      <c:pt idx="656">
                        <c:v>10.279820000000001</c:v>
                      </c:pt>
                      <c:pt idx="657">
                        <c:v>10.294650000000001</c:v>
                      </c:pt>
                      <c:pt idx="658">
                        <c:v>10.309480000000001</c:v>
                      </c:pt>
                      <c:pt idx="659">
                        <c:v>10.324310000000001</c:v>
                      </c:pt>
                      <c:pt idx="660">
                        <c:v>10.33914</c:v>
                      </c:pt>
                      <c:pt idx="661">
                        <c:v>10.35397</c:v>
                      </c:pt>
                      <c:pt idx="662">
                        <c:v>10.3688</c:v>
                      </c:pt>
                      <c:pt idx="663">
                        <c:v>10.38363</c:v>
                      </c:pt>
                      <c:pt idx="664">
                        <c:v>10.39846</c:v>
                      </c:pt>
                      <c:pt idx="665">
                        <c:v>10.41329</c:v>
                      </c:pt>
                      <c:pt idx="666">
                        <c:v>10.42811</c:v>
                      </c:pt>
                      <c:pt idx="667">
                        <c:v>10.44294</c:v>
                      </c:pt>
                      <c:pt idx="668">
                        <c:v>10.45777</c:v>
                      </c:pt>
                      <c:pt idx="669">
                        <c:v>10.4726</c:v>
                      </c:pt>
                      <c:pt idx="670">
                        <c:v>10.48742</c:v>
                      </c:pt>
                      <c:pt idx="671">
                        <c:v>10.50225</c:v>
                      </c:pt>
                      <c:pt idx="672">
                        <c:v>10.51707</c:v>
                      </c:pt>
                      <c:pt idx="673">
                        <c:v>10.5319</c:v>
                      </c:pt>
                      <c:pt idx="674">
                        <c:v>10.54673</c:v>
                      </c:pt>
                      <c:pt idx="675">
                        <c:v>10.56155</c:v>
                      </c:pt>
                      <c:pt idx="676">
                        <c:v>10.57638</c:v>
                      </c:pt>
                      <c:pt idx="677">
                        <c:v>10.591200000000001</c:v>
                      </c:pt>
                      <c:pt idx="678">
                        <c:v>10.606019999999999</c:v>
                      </c:pt>
                      <c:pt idx="679">
                        <c:v>10.620850000000001</c:v>
                      </c:pt>
                      <c:pt idx="680">
                        <c:v>10.635669999999999</c:v>
                      </c:pt>
                      <c:pt idx="681">
                        <c:v>10.65049</c:v>
                      </c:pt>
                      <c:pt idx="682">
                        <c:v>10.665319999999999</c:v>
                      </c:pt>
                      <c:pt idx="683">
                        <c:v>10.68014</c:v>
                      </c:pt>
                      <c:pt idx="684">
                        <c:v>10.69496</c:v>
                      </c:pt>
                      <c:pt idx="685">
                        <c:v>10.70978</c:v>
                      </c:pt>
                      <c:pt idx="686">
                        <c:v>10.724600000000001</c:v>
                      </c:pt>
                      <c:pt idx="687">
                        <c:v>10.739420000000001</c:v>
                      </c:pt>
                      <c:pt idx="688">
                        <c:v>10.754239999999999</c:v>
                      </c:pt>
                      <c:pt idx="689">
                        <c:v>10.76906</c:v>
                      </c:pt>
                      <c:pt idx="690">
                        <c:v>10.78388</c:v>
                      </c:pt>
                      <c:pt idx="691">
                        <c:v>10.7987</c:v>
                      </c:pt>
                      <c:pt idx="692">
                        <c:v>10.81352</c:v>
                      </c:pt>
                      <c:pt idx="693">
                        <c:v>10.828340000000001</c:v>
                      </c:pt>
                      <c:pt idx="694">
                        <c:v>10.843159999999999</c:v>
                      </c:pt>
                      <c:pt idx="695">
                        <c:v>10.85797</c:v>
                      </c:pt>
                      <c:pt idx="696">
                        <c:v>10.87279</c:v>
                      </c:pt>
                      <c:pt idx="697">
                        <c:v>10.88761</c:v>
                      </c:pt>
                      <c:pt idx="698">
                        <c:v>10.902430000000001</c:v>
                      </c:pt>
                      <c:pt idx="699">
                        <c:v>10.91724</c:v>
                      </c:pt>
                      <c:pt idx="700">
                        <c:v>10.93206</c:v>
                      </c:pt>
                      <c:pt idx="701">
                        <c:v>10.946870000000001</c:v>
                      </c:pt>
                      <c:pt idx="702">
                        <c:v>10.961690000000001</c:v>
                      </c:pt>
                      <c:pt idx="703">
                        <c:v>10.9765</c:v>
                      </c:pt>
                      <c:pt idx="704">
                        <c:v>10.99132</c:v>
                      </c:pt>
                      <c:pt idx="705">
                        <c:v>11.006130000000001</c:v>
                      </c:pt>
                      <c:pt idx="706">
                        <c:v>11.02094</c:v>
                      </c:pt>
                      <c:pt idx="707">
                        <c:v>11.03576</c:v>
                      </c:pt>
                      <c:pt idx="708">
                        <c:v>11.05057</c:v>
                      </c:pt>
                      <c:pt idx="709">
                        <c:v>11.065379999999999</c:v>
                      </c:pt>
                      <c:pt idx="710">
                        <c:v>11.0802</c:v>
                      </c:pt>
                      <c:pt idx="711">
                        <c:v>11.09501</c:v>
                      </c:pt>
                      <c:pt idx="712">
                        <c:v>11.109819999999999</c:v>
                      </c:pt>
                      <c:pt idx="713">
                        <c:v>11.12463</c:v>
                      </c:pt>
                      <c:pt idx="714">
                        <c:v>11.13944</c:v>
                      </c:pt>
                      <c:pt idx="715">
                        <c:v>11.154249999999999</c:v>
                      </c:pt>
                      <c:pt idx="716">
                        <c:v>11.16906</c:v>
                      </c:pt>
                      <c:pt idx="717">
                        <c:v>11.183870000000001</c:v>
                      </c:pt>
                      <c:pt idx="718">
                        <c:v>11.19868</c:v>
                      </c:pt>
                      <c:pt idx="719">
                        <c:v>11.21349</c:v>
                      </c:pt>
                      <c:pt idx="720">
                        <c:v>11.228300000000001</c:v>
                      </c:pt>
                      <c:pt idx="721">
                        <c:v>11.24311</c:v>
                      </c:pt>
                      <c:pt idx="722">
                        <c:v>11.257910000000001</c:v>
                      </c:pt>
                      <c:pt idx="723">
                        <c:v>11.27272</c:v>
                      </c:pt>
                      <c:pt idx="724">
                        <c:v>11.28753</c:v>
                      </c:pt>
                      <c:pt idx="725">
                        <c:v>11.30233</c:v>
                      </c:pt>
                      <c:pt idx="726">
                        <c:v>11.31714</c:v>
                      </c:pt>
                      <c:pt idx="727">
                        <c:v>11.331950000000001</c:v>
                      </c:pt>
                      <c:pt idx="728">
                        <c:v>11.34675</c:v>
                      </c:pt>
                      <c:pt idx="729">
                        <c:v>11.361560000000001</c:v>
                      </c:pt>
                      <c:pt idx="730">
                        <c:v>11.37636</c:v>
                      </c:pt>
                      <c:pt idx="731">
                        <c:v>11.391170000000001</c:v>
                      </c:pt>
                      <c:pt idx="732">
                        <c:v>11.40597</c:v>
                      </c:pt>
                      <c:pt idx="733">
                        <c:v>11.420769999999999</c:v>
                      </c:pt>
                      <c:pt idx="734">
                        <c:v>11.43558</c:v>
                      </c:pt>
                      <c:pt idx="735">
                        <c:v>11.450379999999999</c:v>
                      </c:pt>
                      <c:pt idx="736">
                        <c:v>11.46518</c:v>
                      </c:pt>
                      <c:pt idx="737">
                        <c:v>11.479990000000001</c:v>
                      </c:pt>
                      <c:pt idx="738">
                        <c:v>11.49479</c:v>
                      </c:pt>
                      <c:pt idx="739">
                        <c:v>11.509589999999999</c:v>
                      </c:pt>
                      <c:pt idx="740">
                        <c:v>11.52439</c:v>
                      </c:pt>
                      <c:pt idx="741">
                        <c:v>11.53919</c:v>
                      </c:pt>
                      <c:pt idx="742">
                        <c:v>11.553990000000001</c:v>
                      </c:pt>
                      <c:pt idx="743">
                        <c:v>11.56879</c:v>
                      </c:pt>
                      <c:pt idx="744">
                        <c:v>11.583589999999999</c:v>
                      </c:pt>
                      <c:pt idx="745">
                        <c:v>11.59839</c:v>
                      </c:pt>
                      <c:pt idx="746">
                        <c:v>11.61318</c:v>
                      </c:pt>
                      <c:pt idx="747">
                        <c:v>11.627980000000001</c:v>
                      </c:pt>
                      <c:pt idx="748">
                        <c:v>11.64278</c:v>
                      </c:pt>
                      <c:pt idx="749">
                        <c:v>11.657579999999999</c:v>
                      </c:pt>
                      <c:pt idx="750">
                        <c:v>11.672370000000001</c:v>
                      </c:pt>
                      <c:pt idx="751">
                        <c:v>11.68717</c:v>
                      </c:pt>
                      <c:pt idx="752">
                        <c:v>11.701969999999999</c:v>
                      </c:pt>
                      <c:pt idx="753">
                        <c:v>11.716760000000001</c:v>
                      </c:pt>
                      <c:pt idx="754">
                        <c:v>11.73156</c:v>
                      </c:pt>
                      <c:pt idx="755">
                        <c:v>11.74635</c:v>
                      </c:pt>
                      <c:pt idx="756">
                        <c:v>11.761150000000001</c:v>
                      </c:pt>
                      <c:pt idx="757">
                        <c:v>11.77594</c:v>
                      </c:pt>
                      <c:pt idx="758">
                        <c:v>11.79074</c:v>
                      </c:pt>
                      <c:pt idx="759">
                        <c:v>11.805529999999999</c:v>
                      </c:pt>
                      <c:pt idx="760">
                        <c:v>11.820320000000001</c:v>
                      </c:pt>
                      <c:pt idx="761">
                        <c:v>11.83511</c:v>
                      </c:pt>
                      <c:pt idx="762">
                        <c:v>11.849909999999999</c:v>
                      </c:pt>
                      <c:pt idx="763">
                        <c:v>11.864699999999999</c:v>
                      </c:pt>
                      <c:pt idx="764">
                        <c:v>11.879490000000001</c:v>
                      </c:pt>
                      <c:pt idx="765">
                        <c:v>11.89428</c:v>
                      </c:pt>
                      <c:pt idx="766">
                        <c:v>11.90907</c:v>
                      </c:pt>
                      <c:pt idx="767">
                        <c:v>11.923859999999999</c:v>
                      </c:pt>
                      <c:pt idx="768">
                        <c:v>11.938650000000001</c:v>
                      </c:pt>
                      <c:pt idx="769">
                        <c:v>11.953440000000001</c:v>
                      </c:pt>
                      <c:pt idx="770">
                        <c:v>11.96823</c:v>
                      </c:pt>
                      <c:pt idx="771">
                        <c:v>11.98302</c:v>
                      </c:pt>
                      <c:pt idx="772">
                        <c:v>11.997809999999999</c:v>
                      </c:pt>
                      <c:pt idx="773">
                        <c:v>12.012589999999999</c:v>
                      </c:pt>
                      <c:pt idx="774">
                        <c:v>12.027380000000001</c:v>
                      </c:pt>
                      <c:pt idx="775">
                        <c:v>12.04217</c:v>
                      </c:pt>
                      <c:pt idx="776">
                        <c:v>12.05696</c:v>
                      </c:pt>
                      <c:pt idx="777">
                        <c:v>12.07174</c:v>
                      </c:pt>
                      <c:pt idx="778">
                        <c:v>12.08653</c:v>
                      </c:pt>
                      <c:pt idx="779">
                        <c:v>12.10131</c:v>
                      </c:pt>
                      <c:pt idx="780">
                        <c:v>12.116099999999999</c:v>
                      </c:pt>
                      <c:pt idx="781">
                        <c:v>12.130879999999999</c:v>
                      </c:pt>
                      <c:pt idx="782">
                        <c:v>12.145670000000001</c:v>
                      </c:pt>
                      <c:pt idx="783">
                        <c:v>12.160450000000001</c:v>
                      </c:pt>
                      <c:pt idx="784">
                        <c:v>12.175230000000001</c:v>
                      </c:pt>
                      <c:pt idx="785">
                        <c:v>12.190020000000001</c:v>
                      </c:pt>
                      <c:pt idx="786">
                        <c:v>12.204800000000001</c:v>
                      </c:pt>
                      <c:pt idx="787">
                        <c:v>12.219580000000001</c:v>
                      </c:pt>
                      <c:pt idx="788">
                        <c:v>12.234360000000001</c:v>
                      </c:pt>
                      <c:pt idx="789">
                        <c:v>12.249140000000001</c:v>
                      </c:pt>
                      <c:pt idx="790">
                        <c:v>12.263920000000001</c:v>
                      </c:pt>
                      <c:pt idx="791">
                        <c:v>12.278700000000001</c:v>
                      </c:pt>
                      <c:pt idx="792">
                        <c:v>12.293480000000001</c:v>
                      </c:pt>
                      <c:pt idx="793">
                        <c:v>12.308260000000001</c:v>
                      </c:pt>
                      <c:pt idx="794">
                        <c:v>12.323040000000001</c:v>
                      </c:pt>
                      <c:pt idx="795">
                        <c:v>12.337820000000001</c:v>
                      </c:pt>
                      <c:pt idx="796">
                        <c:v>12.352600000000001</c:v>
                      </c:pt>
                      <c:pt idx="797">
                        <c:v>12.367380000000001</c:v>
                      </c:pt>
                      <c:pt idx="798">
                        <c:v>12.382149999999999</c:v>
                      </c:pt>
                      <c:pt idx="799">
                        <c:v>12.396929999999999</c:v>
                      </c:pt>
                      <c:pt idx="800">
                        <c:v>12.411709999999999</c:v>
                      </c:pt>
                      <c:pt idx="801">
                        <c:v>12.426489999999999</c:v>
                      </c:pt>
                      <c:pt idx="802">
                        <c:v>12.44126</c:v>
                      </c:pt>
                      <c:pt idx="803">
                        <c:v>12.45604</c:v>
                      </c:pt>
                      <c:pt idx="804">
                        <c:v>12.47081</c:v>
                      </c:pt>
                      <c:pt idx="805">
                        <c:v>12.48559</c:v>
                      </c:pt>
                      <c:pt idx="806">
                        <c:v>12.500360000000001</c:v>
                      </c:pt>
                      <c:pt idx="807">
                        <c:v>12.515129999999999</c:v>
                      </c:pt>
                      <c:pt idx="808">
                        <c:v>12.529909999999999</c:v>
                      </c:pt>
                      <c:pt idx="809">
                        <c:v>12.54468</c:v>
                      </c:pt>
                      <c:pt idx="810">
                        <c:v>12.55945</c:v>
                      </c:pt>
                      <c:pt idx="811">
                        <c:v>12.57422</c:v>
                      </c:pt>
                      <c:pt idx="812">
                        <c:v>12.589</c:v>
                      </c:pt>
                      <c:pt idx="813">
                        <c:v>12.603770000000001</c:v>
                      </c:pt>
                      <c:pt idx="814">
                        <c:v>12.618539999999999</c:v>
                      </c:pt>
                      <c:pt idx="815">
                        <c:v>12.63331</c:v>
                      </c:pt>
                      <c:pt idx="816">
                        <c:v>12.64808</c:v>
                      </c:pt>
                      <c:pt idx="817">
                        <c:v>12.662850000000001</c:v>
                      </c:pt>
                      <c:pt idx="818">
                        <c:v>12.677619999999999</c:v>
                      </c:pt>
                      <c:pt idx="819">
                        <c:v>12.69239</c:v>
                      </c:pt>
                      <c:pt idx="820">
                        <c:v>12.70715</c:v>
                      </c:pt>
                      <c:pt idx="821">
                        <c:v>12.721920000000001</c:v>
                      </c:pt>
                      <c:pt idx="822">
                        <c:v>12.736689999999999</c:v>
                      </c:pt>
                      <c:pt idx="823">
                        <c:v>12.75146</c:v>
                      </c:pt>
                      <c:pt idx="824">
                        <c:v>12.766220000000001</c:v>
                      </c:pt>
                      <c:pt idx="825">
                        <c:v>12.780989999999999</c:v>
                      </c:pt>
                      <c:pt idx="826">
                        <c:v>12.79575</c:v>
                      </c:pt>
                      <c:pt idx="827">
                        <c:v>12.81052</c:v>
                      </c:pt>
                      <c:pt idx="828">
                        <c:v>12.825279999999999</c:v>
                      </c:pt>
                      <c:pt idx="829">
                        <c:v>12.84005</c:v>
                      </c:pt>
                      <c:pt idx="830">
                        <c:v>12.854810000000001</c:v>
                      </c:pt>
                      <c:pt idx="831">
                        <c:v>12.869579999999999</c:v>
                      </c:pt>
                      <c:pt idx="832">
                        <c:v>12.88434</c:v>
                      </c:pt>
                      <c:pt idx="833">
                        <c:v>12.899100000000001</c:v>
                      </c:pt>
                      <c:pt idx="834">
                        <c:v>12.91386</c:v>
                      </c:pt>
                      <c:pt idx="835">
                        <c:v>12.92863</c:v>
                      </c:pt>
                      <c:pt idx="836">
                        <c:v>12.943390000000001</c:v>
                      </c:pt>
                      <c:pt idx="837">
                        <c:v>12.95815</c:v>
                      </c:pt>
                      <c:pt idx="838">
                        <c:v>12.972910000000001</c:v>
                      </c:pt>
                      <c:pt idx="839">
                        <c:v>12.98767</c:v>
                      </c:pt>
                      <c:pt idx="840">
                        <c:v>13.00243</c:v>
                      </c:pt>
                      <c:pt idx="841">
                        <c:v>13.017189999999999</c:v>
                      </c:pt>
                      <c:pt idx="842">
                        <c:v>13.031940000000001</c:v>
                      </c:pt>
                      <c:pt idx="843">
                        <c:v>13.0467</c:v>
                      </c:pt>
                      <c:pt idx="844">
                        <c:v>13.06146</c:v>
                      </c:pt>
                      <c:pt idx="845">
                        <c:v>13.076219999999999</c:v>
                      </c:pt>
                      <c:pt idx="846">
                        <c:v>13.09098</c:v>
                      </c:pt>
                      <c:pt idx="847">
                        <c:v>13.105729999999999</c:v>
                      </c:pt>
                      <c:pt idx="848">
                        <c:v>13.12049</c:v>
                      </c:pt>
                      <c:pt idx="849">
                        <c:v>13.13524</c:v>
                      </c:pt>
                      <c:pt idx="850">
                        <c:v>13.15</c:v>
                      </c:pt>
                      <c:pt idx="851">
                        <c:v>13.16475</c:v>
                      </c:pt>
                      <c:pt idx="852">
                        <c:v>13.179510000000001</c:v>
                      </c:pt>
                      <c:pt idx="853">
                        <c:v>13.19426</c:v>
                      </c:pt>
                      <c:pt idx="854">
                        <c:v>13.209009999999999</c:v>
                      </c:pt>
                      <c:pt idx="855">
                        <c:v>13.22377</c:v>
                      </c:pt>
                      <c:pt idx="856">
                        <c:v>13.238519999999999</c:v>
                      </c:pt>
                      <c:pt idx="857">
                        <c:v>13.253270000000001</c:v>
                      </c:pt>
                      <c:pt idx="858">
                        <c:v>13.26802</c:v>
                      </c:pt>
                      <c:pt idx="859">
                        <c:v>13.282769999999999</c:v>
                      </c:pt>
                      <c:pt idx="860">
                        <c:v>13.29753</c:v>
                      </c:pt>
                      <c:pt idx="861">
                        <c:v>13.312279999999999</c:v>
                      </c:pt>
                      <c:pt idx="862">
                        <c:v>13.327030000000001</c:v>
                      </c:pt>
                      <c:pt idx="863">
                        <c:v>13.34178</c:v>
                      </c:pt>
                      <c:pt idx="864">
                        <c:v>13.35652</c:v>
                      </c:pt>
                      <c:pt idx="865">
                        <c:v>13.371270000000001</c:v>
                      </c:pt>
                      <c:pt idx="866">
                        <c:v>13.38602</c:v>
                      </c:pt>
                      <c:pt idx="867">
                        <c:v>13.40077</c:v>
                      </c:pt>
                      <c:pt idx="868">
                        <c:v>13.415520000000001</c:v>
                      </c:pt>
                      <c:pt idx="869">
                        <c:v>13.430260000000001</c:v>
                      </c:pt>
                      <c:pt idx="870">
                        <c:v>13.44501</c:v>
                      </c:pt>
                      <c:pt idx="871">
                        <c:v>13.45975</c:v>
                      </c:pt>
                      <c:pt idx="872">
                        <c:v>13.474500000000001</c:v>
                      </c:pt>
                      <c:pt idx="873">
                        <c:v>13.48925</c:v>
                      </c:pt>
                      <c:pt idx="874">
                        <c:v>13.50399</c:v>
                      </c:pt>
                      <c:pt idx="875">
                        <c:v>13.51873</c:v>
                      </c:pt>
                      <c:pt idx="876">
                        <c:v>13.533480000000001</c:v>
                      </c:pt>
                      <c:pt idx="877">
                        <c:v>13.548220000000001</c:v>
                      </c:pt>
                      <c:pt idx="878">
                        <c:v>13.56296</c:v>
                      </c:pt>
                      <c:pt idx="879">
                        <c:v>13.5777</c:v>
                      </c:pt>
                      <c:pt idx="880">
                        <c:v>13.592449999999999</c:v>
                      </c:pt>
                      <c:pt idx="881">
                        <c:v>13.607189999999999</c:v>
                      </c:pt>
                      <c:pt idx="882">
                        <c:v>13.621930000000001</c:v>
                      </c:pt>
                      <c:pt idx="883">
                        <c:v>13.636670000000001</c:v>
                      </c:pt>
                      <c:pt idx="884">
                        <c:v>13.65141</c:v>
                      </c:pt>
                      <c:pt idx="885">
                        <c:v>13.66615</c:v>
                      </c:pt>
                      <c:pt idx="886">
                        <c:v>13.68089</c:v>
                      </c:pt>
                      <c:pt idx="887">
                        <c:v>13.69563</c:v>
                      </c:pt>
                      <c:pt idx="888">
                        <c:v>13.71036</c:v>
                      </c:pt>
                      <c:pt idx="889">
                        <c:v>13.725099999999999</c:v>
                      </c:pt>
                      <c:pt idx="890">
                        <c:v>13.739839999999999</c:v>
                      </c:pt>
                      <c:pt idx="891">
                        <c:v>13.754569999999999</c:v>
                      </c:pt>
                      <c:pt idx="892">
                        <c:v>13.769310000000001</c:v>
                      </c:pt>
                      <c:pt idx="893">
                        <c:v>13.784050000000001</c:v>
                      </c:pt>
                      <c:pt idx="894">
                        <c:v>13.798780000000001</c:v>
                      </c:pt>
                      <c:pt idx="895">
                        <c:v>13.81352</c:v>
                      </c:pt>
                      <c:pt idx="896">
                        <c:v>13.828250000000001</c:v>
                      </c:pt>
                      <c:pt idx="897">
                        <c:v>13.842980000000001</c:v>
                      </c:pt>
                      <c:pt idx="898">
                        <c:v>13.85772</c:v>
                      </c:pt>
                      <c:pt idx="899">
                        <c:v>13.872450000000001</c:v>
                      </c:pt>
                      <c:pt idx="900">
                        <c:v>13.887180000000001</c:v>
                      </c:pt>
                      <c:pt idx="901">
                        <c:v>13.901910000000001</c:v>
                      </c:pt>
                      <c:pt idx="902">
                        <c:v>13.916650000000001</c:v>
                      </c:pt>
                      <c:pt idx="903">
                        <c:v>13.931380000000001</c:v>
                      </c:pt>
                      <c:pt idx="904">
                        <c:v>13.946109999999999</c:v>
                      </c:pt>
                      <c:pt idx="905">
                        <c:v>13.960839999999999</c:v>
                      </c:pt>
                      <c:pt idx="906">
                        <c:v>13.975569999999999</c:v>
                      </c:pt>
                      <c:pt idx="907">
                        <c:v>13.9903</c:v>
                      </c:pt>
                      <c:pt idx="908">
                        <c:v>14.00503</c:v>
                      </c:pt>
                      <c:pt idx="909">
                        <c:v>14.01975</c:v>
                      </c:pt>
                      <c:pt idx="910">
                        <c:v>14.03448</c:v>
                      </c:pt>
                      <c:pt idx="911">
                        <c:v>14.04921</c:v>
                      </c:pt>
                      <c:pt idx="912">
                        <c:v>14.063940000000001</c:v>
                      </c:pt>
                      <c:pt idx="913">
                        <c:v>14.078659999999999</c:v>
                      </c:pt>
                      <c:pt idx="914">
                        <c:v>14.093389999999999</c:v>
                      </c:pt>
                      <c:pt idx="915">
                        <c:v>14.10811</c:v>
                      </c:pt>
                      <c:pt idx="916">
                        <c:v>14.12284</c:v>
                      </c:pt>
                      <c:pt idx="917">
                        <c:v>14.137560000000001</c:v>
                      </c:pt>
                      <c:pt idx="918">
                        <c:v>14.152290000000001</c:v>
                      </c:pt>
                      <c:pt idx="919">
                        <c:v>14.167009999999999</c:v>
                      </c:pt>
                      <c:pt idx="920">
                        <c:v>14.18173</c:v>
                      </c:pt>
                      <c:pt idx="921">
                        <c:v>14.19646</c:v>
                      </c:pt>
                      <c:pt idx="922">
                        <c:v>14.211180000000001</c:v>
                      </c:pt>
                      <c:pt idx="923">
                        <c:v>14.225899999999999</c:v>
                      </c:pt>
                      <c:pt idx="924">
                        <c:v>14.24062</c:v>
                      </c:pt>
                      <c:pt idx="925">
                        <c:v>14.25534</c:v>
                      </c:pt>
                      <c:pt idx="926">
                        <c:v>14.270060000000001</c:v>
                      </c:pt>
                      <c:pt idx="927">
                        <c:v>14.28478</c:v>
                      </c:pt>
                      <c:pt idx="928">
                        <c:v>14.2995</c:v>
                      </c:pt>
                      <c:pt idx="929">
                        <c:v>14.314220000000001</c:v>
                      </c:pt>
                      <c:pt idx="930">
                        <c:v>14.328939999999999</c:v>
                      </c:pt>
                      <c:pt idx="931">
                        <c:v>14.34365</c:v>
                      </c:pt>
                      <c:pt idx="932">
                        <c:v>14.358370000000001</c:v>
                      </c:pt>
                      <c:pt idx="933">
                        <c:v>14.373089999999999</c:v>
                      </c:pt>
                      <c:pt idx="934">
                        <c:v>14.3878</c:v>
                      </c:pt>
                      <c:pt idx="935">
                        <c:v>14.402520000000001</c:v>
                      </c:pt>
                      <c:pt idx="936">
                        <c:v>14.41724</c:v>
                      </c:pt>
                      <c:pt idx="937">
                        <c:v>14.431950000000001</c:v>
                      </c:pt>
                      <c:pt idx="938">
                        <c:v>14.44666</c:v>
                      </c:pt>
                      <c:pt idx="939">
                        <c:v>14.46138</c:v>
                      </c:pt>
                      <c:pt idx="940">
                        <c:v>14.476089999999999</c:v>
                      </c:pt>
                      <c:pt idx="941">
                        <c:v>14.49081</c:v>
                      </c:pt>
                      <c:pt idx="942">
                        <c:v>14.505520000000001</c:v>
                      </c:pt>
                      <c:pt idx="943">
                        <c:v>14.52023</c:v>
                      </c:pt>
                      <c:pt idx="944">
                        <c:v>14.534940000000001</c:v>
                      </c:pt>
                      <c:pt idx="945">
                        <c:v>14.54965</c:v>
                      </c:pt>
                      <c:pt idx="946">
                        <c:v>14.564360000000001</c:v>
                      </c:pt>
                      <c:pt idx="947">
                        <c:v>14.57907</c:v>
                      </c:pt>
                      <c:pt idx="948">
                        <c:v>14.593780000000001</c:v>
                      </c:pt>
                      <c:pt idx="949">
                        <c:v>14.60849</c:v>
                      </c:pt>
                      <c:pt idx="950">
                        <c:v>14.623200000000001</c:v>
                      </c:pt>
                      <c:pt idx="951">
                        <c:v>14.63791</c:v>
                      </c:pt>
                      <c:pt idx="952">
                        <c:v>14.652609999999999</c:v>
                      </c:pt>
                      <c:pt idx="953">
                        <c:v>14.66732</c:v>
                      </c:pt>
                      <c:pt idx="954">
                        <c:v>14.682029999999999</c:v>
                      </c:pt>
                      <c:pt idx="955">
                        <c:v>14.696730000000001</c:v>
                      </c:pt>
                      <c:pt idx="956">
                        <c:v>14.71144</c:v>
                      </c:pt>
                      <c:pt idx="957">
                        <c:v>14.726139999999999</c:v>
                      </c:pt>
                      <c:pt idx="958">
                        <c:v>14.74085</c:v>
                      </c:pt>
                      <c:pt idx="959">
                        <c:v>14.755549999999999</c:v>
                      </c:pt>
                      <c:pt idx="960">
                        <c:v>14.77026</c:v>
                      </c:pt>
                      <c:pt idx="961">
                        <c:v>14.78496</c:v>
                      </c:pt>
                      <c:pt idx="962">
                        <c:v>14.799659999999999</c:v>
                      </c:pt>
                      <c:pt idx="963">
                        <c:v>14.814360000000001</c:v>
                      </c:pt>
                      <c:pt idx="964">
                        <c:v>14.82907</c:v>
                      </c:pt>
                      <c:pt idx="965">
                        <c:v>14.843769999999999</c:v>
                      </c:pt>
                      <c:pt idx="966">
                        <c:v>14.858470000000001</c:v>
                      </c:pt>
                      <c:pt idx="967">
                        <c:v>14.87317</c:v>
                      </c:pt>
                      <c:pt idx="968">
                        <c:v>14.887869999999999</c:v>
                      </c:pt>
                      <c:pt idx="969">
                        <c:v>14.902570000000001</c:v>
                      </c:pt>
                      <c:pt idx="970">
                        <c:v>14.917260000000001</c:v>
                      </c:pt>
                      <c:pt idx="971">
                        <c:v>14.93196</c:v>
                      </c:pt>
                      <c:pt idx="972">
                        <c:v>14.94666</c:v>
                      </c:pt>
                      <c:pt idx="973">
                        <c:v>14.961360000000001</c:v>
                      </c:pt>
                      <c:pt idx="974">
                        <c:v>14.976050000000001</c:v>
                      </c:pt>
                      <c:pt idx="975">
                        <c:v>14.99075</c:v>
                      </c:pt>
                      <c:pt idx="976">
                        <c:v>15.00545</c:v>
                      </c:pt>
                      <c:pt idx="977">
                        <c:v>15.02014</c:v>
                      </c:pt>
                      <c:pt idx="978">
                        <c:v>15.034829999999999</c:v>
                      </c:pt>
                      <c:pt idx="979">
                        <c:v>15.049530000000001</c:v>
                      </c:pt>
                      <c:pt idx="980">
                        <c:v>15.064220000000001</c:v>
                      </c:pt>
                      <c:pt idx="981">
                        <c:v>15.07891</c:v>
                      </c:pt>
                      <c:pt idx="982">
                        <c:v>15.09361</c:v>
                      </c:pt>
                      <c:pt idx="983">
                        <c:v>15.1083</c:v>
                      </c:pt>
                      <c:pt idx="984">
                        <c:v>15.12299</c:v>
                      </c:pt>
                      <c:pt idx="985">
                        <c:v>15.13768</c:v>
                      </c:pt>
                      <c:pt idx="986">
                        <c:v>15.152369999999999</c:v>
                      </c:pt>
                      <c:pt idx="987">
                        <c:v>15.167059999999999</c:v>
                      </c:pt>
                      <c:pt idx="988">
                        <c:v>15.181749999999999</c:v>
                      </c:pt>
                      <c:pt idx="989">
                        <c:v>15.196440000000001</c:v>
                      </c:pt>
                      <c:pt idx="990">
                        <c:v>15.211130000000001</c:v>
                      </c:pt>
                      <c:pt idx="991">
                        <c:v>15.225820000000001</c:v>
                      </c:pt>
                      <c:pt idx="992">
                        <c:v>15.240500000000001</c:v>
                      </c:pt>
                      <c:pt idx="993">
                        <c:v>15.255190000000001</c:v>
                      </c:pt>
                      <c:pt idx="994">
                        <c:v>15.269880000000001</c:v>
                      </c:pt>
                      <c:pt idx="995">
                        <c:v>15.284560000000001</c:v>
                      </c:pt>
                      <c:pt idx="996">
                        <c:v>15.299250000000001</c:v>
                      </c:pt>
                      <c:pt idx="997">
                        <c:v>15.313929999999999</c:v>
                      </c:pt>
                      <c:pt idx="998">
                        <c:v>15.328620000000001</c:v>
                      </c:pt>
                      <c:pt idx="999">
                        <c:v>15.343299999999999</c:v>
                      </c:pt>
                      <c:pt idx="1000">
                        <c:v>15.357989999999999</c:v>
                      </c:pt>
                      <c:pt idx="1001">
                        <c:v>15.372669999999999</c:v>
                      </c:pt>
                      <c:pt idx="1002">
                        <c:v>15.38735</c:v>
                      </c:pt>
                      <c:pt idx="1003">
                        <c:v>15.40203</c:v>
                      </c:pt>
                      <c:pt idx="1004">
                        <c:v>15.41671</c:v>
                      </c:pt>
                      <c:pt idx="1005">
                        <c:v>15.43139</c:v>
                      </c:pt>
                      <c:pt idx="1006">
                        <c:v>15.446070000000001</c:v>
                      </c:pt>
                      <c:pt idx="1007">
                        <c:v>15.460750000000001</c:v>
                      </c:pt>
                      <c:pt idx="1008">
                        <c:v>15.475429999999999</c:v>
                      </c:pt>
                      <c:pt idx="1009">
                        <c:v>15.49011</c:v>
                      </c:pt>
                      <c:pt idx="1010">
                        <c:v>15.50479</c:v>
                      </c:pt>
                      <c:pt idx="1011">
                        <c:v>15.51947</c:v>
                      </c:pt>
                      <c:pt idx="1012">
                        <c:v>15.534140000000001</c:v>
                      </c:pt>
                      <c:pt idx="1013">
                        <c:v>15.548819999999999</c:v>
                      </c:pt>
                      <c:pt idx="1014">
                        <c:v>15.563499999999999</c:v>
                      </c:pt>
                      <c:pt idx="1015">
                        <c:v>15.57817</c:v>
                      </c:pt>
                      <c:pt idx="1016">
                        <c:v>15.59285</c:v>
                      </c:pt>
                      <c:pt idx="1017">
                        <c:v>15.607519999999999</c:v>
                      </c:pt>
                      <c:pt idx="1018">
                        <c:v>15.622199999999999</c:v>
                      </c:pt>
                      <c:pt idx="1019">
                        <c:v>15.63687</c:v>
                      </c:pt>
                      <c:pt idx="1020">
                        <c:v>15.651540000000001</c:v>
                      </c:pt>
                      <c:pt idx="1021">
                        <c:v>15.66621</c:v>
                      </c:pt>
                      <c:pt idx="1022">
                        <c:v>15.68089</c:v>
                      </c:pt>
                      <c:pt idx="1023">
                        <c:v>15.69556</c:v>
                      </c:pt>
                      <c:pt idx="1024">
                        <c:v>15.710229999999999</c:v>
                      </c:pt>
                      <c:pt idx="1025">
                        <c:v>15.7249</c:v>
                      </c:pt>
                      <c:pt idx="1026">
                        <c:v>15.739570000000001</c:v>
                      </c:pt>
                      <c:pt idx="1027">
                        <c:v>15.754239999999999</c:v>
                      </c:pt>
                      <c:pt idx="1028">
                        <c:v>15.7689</c:v>
                      </c:pt>
                      <c:pt idx="1029">
                        <c:v>15.783569999999999</c:v>
                      </c:pt>
                      <c:pt idx="1030">
                        <c:v>15.79824</c:v>
                      </c:pt>
                      <c:pt idx="1031">
                        <c:v>15.81291</c:v>
                      </c:pt>
                      <c:pt idx="1032">
                        <c:v>15.82757</c:v>
                      </c:pt>
                      <c:pt idx="1033">
                        <c:v>15.84224</c:v>
                      </c:pt>
                      <c:pt idx="1034">
                        <c:v>15.8569</c:v>
                      </c:pt>
                      <c:pt idx="1035">
                        <c:v>15.87157</c:v>
                      </c:pt>
                      <c:pt idx="1036">
                        <c:v>15.886229999999999</c:v>
                      </c:pt>
                      <c:pt idx="1037">
                        <c:v>15.9009</c:v>
                      </c:pt>
                      <c:pt idx="1038">
                        <c:v>15.915559999999999</c:v>
                      </c:pt>
                      <c:pt idx="1039">
                        <c:v>15.93022</c:v>
                      </c:pt>
                      <c:pt idx="1040">
                        <c:v>15.944889999999999</c:v>
                      </c:pt>
                      <c:pt idx="1041">
                        <c:v>15.95955</c:v>
                      </c:pt>
                      <c:pt idx="1042">
                        <c:v>15.974209999999999</c:v>
                      </c:pt>
                      <c:pt idx="1043">
                        <c:v>15.98887</c:v>
                      </c:pt>
                      <c:pt idx="1044">
                        <c:v>16.003530000000001</c:v>
                      </c:pt>
                      <c:pt idx="1045">
                        <c:v>16.018190000000001</c:v>
                      </c:pt>
                      <c:pt idx="1046">
                        <c:v>16.03285</c:v>
                      </c:pt>
                      <c:pt idx="1047">
                        <c:v>16.047509999999999</c:v>
                      </c:pt>
                      <c:pt idx="1048">
                        <c:v>16.062159999999999</c:v>
                      </c:pt>
                      <c:pt idx="1049">
                        <c:v>16.076820000000001</c:v>
                      </c:pt>
                      <c:pt idx="1050">
                        <c:v>16.091480000000001</c:v>
                      </c:pt>
                      <c:pt idx="1051">
                        <c:v>16.10613</c:v>
                      </c:pt>
                      <c:pt idx="1052">
                        <c:v>16.12079</c:v>
                      </c:pt>
                      <c:pt idx="1053">
                        <c:v>16.135449999999999</c:v>
                      </c:pt>
                      <c:pt idx="1054">
                        <c:v>16.150099999999998</c:v>
                      </c:pt>
                      <c:pt idx="1055">
                        <c:v>16.164750000000002</c:v>
                      </c:pt>
                      <c:pt idx="1056">
                        <c:v>16.179410000000001</c:v>
                      </c:pt>
                      <c:pt idx="1057">
                        <c:v>16.19406</c:v>
                      </c:pt>
                      <c:pt idx="1058">
                        <c:v>16.20871</c:v>
                      </c:pt>
                      <c:pt idx="1059">
                        <c:v>16.223369999999999</c:v>
                      </c:pt>
                      <c:pt idx="1060">
                        <c:v>16.219190000000001</c:v>
                      </c:pt>
                      <c:pt idx="1061">
                        <c:v>16.309159999999999</c:v>
                      </c:pt>
                      <c:pt idx="1062">
                        <c:v>16.430520000000001</c:v>
                      </c:pt>
                      <c:pt idx="1063">
                        <c:v>16.520479999999999</c:v>
                      </c:pt>
                      <c:pt idx="1064">
                        <c:v>16.516290000000001</c:v>
                      </c:pt>
                      <c:pt idx="1065">
                        <c:v>16.530930000000001</c:v>
                      </c:pt>
                      <c:pt idx="1066">
                        <c:v>16.545570000000001</c:v>
                      </c:pt>
                      <c:pt idx="1067">
                        <c:v>16.560210000000001</c:v>
                      </c:pt>
                      <c:pt idx="1068">
                        <c:v>16.574850000000001</c:v>
                      </c:pt>
                      <c:pt idx="1069">
                        <c:v>16.589490000000001</c:v>
                      </c:pt>
                      <c:pt idx="1070">
                        <c:v>16.604120000000002</c:v>
                      </c:pt>
                      <c:pt idx="1071">
                        <c:v>16.618760000000002</c:v>
                      </c:pt>
                      <c:pt idx="1072">
                        <c:v>16.633400000000002</c:v>
                      </c:pt>
                      <c:pt idx="1073">
                        <c:v>16.648029999999999</c:v>
                      </c:pt>
                      <c:pt idx="1074">
                        <c:v>16.662669999999999</c:v>
                      </c:pt>
                      <c:pt idx="1075">
                        <c:v>16.677299999999999</c:v>
                      </c:pt>
                      <c:pt idx="1076">
                        <c:v>16.691939999999999</c:v>
                      </c:pt>
                      <c:pt idx="1077">
                        <c:v>16.706569999999999</c:v>
                      </c:pt>
                      <c:pt idx="1078">
                        <c:v>16.7212</c:v>
                      </c:pt>
                      <c:pt idx="1079">
                        <c:v>16.73583</c:v>
                      </c:pt>
                      <c:pt idx="1080">
                        <c:v>16.75047</c:v>
                      </c:pt>
                      <c:pt idx="1081">
                        <c:v>16.7651</c:v>
                      </c:pt>
                      <c:pt idx="1082">
                        <c:v>16.779730000000001</c:v>
                      </c:pt>
                      <c:pt idx="1083">
                        <c:v>16.794360000000001</c:v>
                      </c:pt>
                      <c:pt idx="1084">
                        <c:v>16.808990000000001</c:v>
                      </c:pt>
                      <c:pt idx="1085">
                        <c:v>16.823619999999998</c:v>
                      </c:pt>
                      <c:pt idx="1086">
                        <c:v>16.838249999999999</c:v>
                      </c:pt>
                      <c:pt idx="1087">
                        <c:v>16.852869999999999</c:v>
                      </c:pt>
                      <c:pt idx="1088">
                        <c:v>16.8675</c:v>
                      </c:pt>
                      <c:pt idx="1089">
                        <c:v>16.88213</c:v>
                      </c:pt>
                      <c:pt idx="1090">
                        <c:v>16.89676</c:v>
                      </c:pt>
                      <c:pt idx="1091">
                        <c:v>16.911380000000001</c:v>
                      </c:pt>
                      <c:pt idx="1092">
                        <c:v>16.926010000000002</c:v>
                      </c:pt>
                      <c:pt idx="1093">
                        <c:v>16.940629999999999</c:v>
                      </c:pt>
                      <c:pt idx="1094">
                        <c:v>16.955259999999999</c:v>
                      </c:pt>
                      <c:pt idx="1095">
                        <c:v>16.96988</c:v>
                      </c:pt>
                      <c:pt idx="1096">
                        <c:v>16.984500000000001</c:v>
                      </c:pt>
                      <c:pt idx="1097">
                        <c:v>16.999120000000001</c:v>
                      </c:pt>
                      <c:pt idx="1098">
                        <c:v>17.013750000000002</c:v>
                      </c:pt>
                      <c:pt idx="1099">
                        <c:v>17.028369999999999</c:v>
                      </c:pt>
                      <c:pt idx="1100">
                        <c:v>17.04299</c:v>
                      </c:pt>
                      <c:pt idx="1101">
                        <c:v>17.05761</c:v>
                      </c:pt>
                      <c:pt idx="1102">
                        <c:v>17.072230000000001</c:v>
                      </c:pt>
                      <c:pt idx="1103">
                        <c:v>17.086849999999998</c:v>
                      </c:pt>
                      <c:pt idx="1104">
                        <c:v>17.101459999999999</c:v>
                      </c:pt>
                      <c:pt idx="1105">
                        <c:v>17.11608</c:v>
                      </c:pt>
                      <c:pt idx="1106">
                        <c:v>17.130700000000001</c:v>
                      </c:pt>
                      <c:pt idx="1107">
                        <c:v>17.145320000000002</c:v>
                      </c:pt>
                      <c:pt idx="1108">
                        <c:v>17.159929999999999</c:v>
                      </c:pt>
                      <c:pt idx="1109">
                        <c:v>17.17455</c:v>
                      </c:pt>
                      <c:pt idx="1110">
                        <c:v>17.189160000000001</c:v>
                      </c:pt>
                      <c:pt idx="1111">
                        <c:v>17.203779999999998</c:v>
                      </c:pt>
                      <c:pt idx="1112">
                        <c:v>17.218389999999999</c:v>
                      </c:pt>
                      <c:pt idx="1113">
                        <c:v>17.233000000000001</c:v>
                      </c:pt>
                      <c:pt idx="1114">
                        <c:v>17.247620000000001</c:v>
                      </c:pt>
                      <c:pt idx="1115">
                        <c:v>17.262229999999999</c:v>
                      </c:pt>
                      <c:pt idx="1116">
                        <c:v>17.27684</c:v>
                      </c:pt>
                      <c:pt idx="1117">
                        <c:v>17.291450000000001</c:v>
                      </c:pt>
                      <c:pt idx="1118">
                        <c:v>17.306059999999999</c:v>
                      </c:pt>
                      <c:pt idx="1119">
                        <c:v>17.32067</c:v>
                      </c:pt>
                      <c:pt idx="1120">
                        <c:v>17.335280000000001</c:v>
                      </c:pt>
                      <c:pt idx="1121">
                        <c:v>17.349889999999998</c:v>
                      </c:pt>
                      <c:pt idx="1122">
                        <c:v>17.36449</c:v>
                      </c:pt>
                      <c:pt idx="1123">
                        <c:v>17.379100000000001</c:v>
                      </c:pt>
                      <c:pt idx="1124">
                        <c:v>17.393709999999999</c:v>
                      </c:pt>
                      <c:pt idx="1125">
                        <c:v>17.40831</c:v>
                      </c:pt>
                      <c:pt idx="1126">
                        <c:v>17.422920000000001</c:v>
                      </c:pt>
                      <c:pt idx="1127">
                        <c:v>17.437519999999999</c:v>
                      </c:pt>
                      <c:pt idx="1128">
                        <c:v>17.45213</c:v>
                      </c:pt>
                      <c:pt idx="1129">
                        <c:v>17.466729999999998</c:v>
                      </c:pt>
                      <c:pt idx="1130">
                        <c:v>17.481339999999999</c:v>
                      </c:pt>
                      <c:pt idx="1131">
                        <c:v>17.495940000000001</c:v>
                      </c:pt>
                      <c:pt idx="1132">
                        <c:v>17.510539999999999</c:v>
                      </c:pt>
                    </c:numCache>
                  </c:numRef>
                </c:xVal>
                <c:yVal>
                  <c:numRef>
                    <c:extLst xmlns:c15="http://schemas.microsoft.com/office/drawing/2012/chart">
                      <c:ext xmlns:c15="http://schemas.microsoft.com/office/drawing/2012/chart" uri="{02D57815-91ED-43cb-92C2-25804820EDAC}">
                        <c15:formulaRef>
                          <c15:sqref>Sample2!$X$4:$X$1135</c15:sqref>
                        </c15:formulaRef>
                      </c:ext>
                    </c:extLst>
                    <c:numCache>
                      <c:formatCode>General</c:formatCode>
                      <c:ptCount val="1132"/>
                      <c:pt idx="0">
                        <c:v>5.7883536839513399</c:v>
                      </c:pt>
                      <c:pt idx="1">
                        <c:v>5.9301727850158601</c:v>
                      </c:pt>
                      <c:pt idx="2">
                        <c:v>5.9355707566165403</c:v>
                      </c:pt>
                      <c:pt idx="3">
                        <c:v>5.8588372481748197</c:v>
                      </c:pt>
                      <c:pt idx="4">
                        <c:v>5.7930554929747</c:v>
                      </c:pt>
                      <c:pt idx="5">
                        <c:v>5.7786398170475701</c:v>
                      </c:pt>
                      <c:pt idx="6">
                        <c:v>5.7044931790092397</c:v>
                      </c:pt>
                      <c:pt idx="7">
                        <c:v>5.6148491324553902</c:v>
                      </c:pt>
                      <c:pt idx="8">
                        <c:v>5.5801698647625599</c:v>
                      </c:pt>
                      <c:pt idx="9">
                        <c:v>5.5437922733477398</c:v>
                      </c:pt>
                      <c:pt idx="10">
                        <c:v>5.4675290734982198</c:v>
                      </c:pt>
                      <c:pt idx="11">
                        <c:v>5.4380624671337499</c:v>
                      </c:pt>
                      <c:pt idx="12">
                        <c:v>5.4538298548658704</c:v>
                      </c:pt>
                      <c:pt idx="13">
                        <c:v>5.4384965365501801</c:v>
                      </c:pt>
                      <c:pt idx="14">
                        <c:v>5.4204582836595998</c:v>
                      </c:pt>
                      <c:pt idx="15">
                        <c:v>5.4293195731632897</c:v>
                      </c:pt>
                      <c:pt idx="16">
                        <c:v>5.43445516693256</c:v>
                      </c:pt>
                      <c:pt idx="17">
                        <c:v>5.4550161609610397</c:v>
                      </c:pt>
                      <c:pt idx="18">
                        <c:v>5.4592088764231699</c:v>
                      </c:pt>
                      <c:pt idx="19">
                        <c:v>5.4573054694393797</c:v>
                      </c:pt>
                      <c:pt idx="20">
                        <c:v>5.4891312433993296</c:v>
                      </c:pt>
                      <c:pt idx="21">
                        <c:v>5.50897627382846</c:v>
                      </c:pt>
                      <c:pt idx="22">
                        <c:v>5.5152200269775999</c:v>
                      </c:pt>
                      <c:pt idx="23">
                        <c:v>5.5672714332927198</c:v>
                      </c:pt>
                      <c:pt idx="24">
                        <c:v>5.6231845341818101</c:v>
                      </c:pt>
                      <c:pt idx="25">
                        <c:v>5.59263261424785</c:v>
                      </c:pt>
                      <c:pt idx="26">
                        <c:v>5.5936463607174796</c:v>
                      </c:pt>
                      <c:pt idx="27">
                        <c:v>5.64940983521526</c:v>
                      </c:pt>
                      <c:pt idx="28">
                        <c:v>5.69232579765605</c:v>
                      </c:pt>
                      <c:pt idx="29">
                        <c:v>5.7052222498591902</c:v>
                      </c:pt>
                      <c:pt idx="30">
                        <c:v>5.7210007637973801</c:v>
                      </c:pt>
                      <c:pt idx="31">
                        <c:v>5.7346499747552802</c:v>
                      </c:pt>
                      <c:pt idx="32">
                        <c:v>5.7629409531104097</c:v>
                      </c:pt>
                      <c:pt idx="33">
                        <c:v>5.8323207654065703</c:v>
                      </c:pt>
                      <c:pt idx="34">
                        <c:v>5.9295413185344197</c:v>
                      </c:pt>
                      <c:pt idx="35">
                        <c:v>6.0066542175254201</c:v>
                      </c:pt>
                      <c:pt idx="36">
                        <c:v>6.0032695602482304</c:v>
                      </c:pt>
                      <c:pt idx="37">
                        <c:v>6.0075792390392397</c:v>
                      </c:pt>
                      <c:pt idx="38">
                        <c:v>6.0804041434239497</c:v>
                      </c:pt>
                      <c:pt idx="39">
                        <c:v>6.2195219617282396</c:v>
                      </c:pt>
                      <c:pt idx="40">
                        <c:v>6.30859927106839</c:v>
                      </c:pt>
                      <c:pt idx="41">
                        <c:v>6.3650072875370398</c:v>
                      </c:pt>
                      <c:pt idx="42">
                        <c:v>6.4495564947574699</c:v>
                      </c:pt>
                      <c:pt idx="43">
                        <c:v>6.5548104181862499</c:v>
                      </c:pt>
                      <c:pt idx="44">
                        <c:v>6.6368190133161296</c:v>
                      </c:pt>
                      <c:pt idx="45">
                        <c:v>6.6691103795735103</c:v>
                      </c:pt>
                      <c:pt idx="46">
                        <c:v>6.7542561593267303</c:v>
                      </c:pt>
                      <c:pt idx="47">
                        <c:v>6.8981095821143796</c:v>
                      </c:pt>
                      <c:pt idx="48">
                        <c:v>7.0342828098377703</c:v>
                      </c:pt>
                      <c:pt idx="49">
                        <c:v>7.1437185675256103</c:v>
                      </c:pt>
                      <c:pt idx="50">
                        <c:v>7.2944135687596798</c:v>
                      </c:pt>
                      <c:pt idx="51">
                        <c:v>7.53204993490115</c:v>
                      </c:pt>
                      <c:pt idx="52">
                        <c:v>7.7328415991002704</c:v>
                      </c:pt>
                      <c:pt idx="53">
                        <c:v>7.8818588714298397</c:v>
                      </c:pt>
                      <c:pt idx="54">
                        <c:v>8.0876130398490709</c:v>
                      </c:pt>
                      <c:pt idx="55">
                        <c:v>8.3297677801242695</c:v>
                      </c:pt>
                      <c:pt idx="56">
                        <c:v>8.5488584495831308</c:v>
                      </c:pt>
                      <c:pt idx="57">
                        <c:v>8.7423389647259704</c:v>
                      </c:pt>
                      <c:pt idx="58">
                        <c:v>8.9881068601849901</c:v>
                      </c:pt>
                      <c:pt idx="59">
                        <c:v>9.24101733101101</c:v>
                      </c:pt>
                      <c:pt idx="60">
                        <c:v>9.5469849970943805</c:v>
                      </c:pt>
                      <c:pt idx="61">
                        <c:v>9.8578116544457508</c:v>
                      </c:pt>
                      <c:pt idx="62">
                        <c:v>10.151121484960401</c:v>
                      </c:pt>
                      <c:pt idx="63">
                        <c:v>10.4630027222622</c:v>
                      </c:pt>
                      <c:pt idx="64">
                        <c:v>10.900018251448</c:v>
                      </c:pt>
                      <c:pt idx="65">
                        <c:v>11.299469096340401</c:v>
                      </c:pt>
                      <c:pt idx="66">
                        <c:v>11.455418760486801</c:v>
                      </c:pt>
                      <c:pt idx="67">
                        <c:v>11.445075939110501</c:v>
                      </c:pt>
                      <c:pt idx="68">
                        <c:v>11.358928458256299</c:v>
                      </c:pt>
                      <c:pt idx="69">
                        <c:v>11.1913037704022</c:v>
                      </c:pt>
                      <c:pt idx="70">
                        <c:v>10.7842817326726</c:v>
                      </c:pt>
                      <c:pt idx="71">
                        <c:v>10.117604409776</c:v>
                      </c:pt>
                      <c:pt idx="72">
                        <c:v>9.2568667357224594</c:v>
                      </c:pt>
                      <c:pt idx="73">
                        <c:v>8.27497896833572</c:v>
                      </c:pt>
                      <c:pt idx="74">
                        <c:v>7.1484300252382296</c:v>
                      </c:pt>
                      <c:pt idx="75">
                        <c:v>5.9151260389840301</c:v>
                      </c:pt>
                      <c:pt idx="76">
                        <c:v>4.7670239229476499</c:v>
                      </c:pt>
                      <c:pt idx="77">
                        <c:v>3.8387494237422199</c:v>
                      </c:pt>
                      <c:pt idx="78">
                        <c:v>3.0730516767637899</c:v>
                      </c:pt>
                      <c:pt idx="79">
                        <c:v>2.4729509761025201</c:v>
                      </c:pt>
                      <c:pt idx="80">
                        <c:v>1.99553235682312</c:v>
                      </c:pt>
                      <c:pt idx="81">
                        <c:v>1.6142899175554699</c:v>
                      </c:pt>
                      <c:pt idx="82">
                        <c:v>1.3248293369648101</c:v>
                      </c:pt>
                      <c:pt idx="83">
                        <c:v>1.14627387140482</c:v>
                      </c:pt>
                      <c:pt idx="84">
                        <c:v>1.02011209941236</c:v>
                      </c:pt>
                      <c:pt idx="85">
                        <c:v>0.89632253326881095</c:v>
                      </c:pt>
                      <c:pt idx="86">
                        <c:v>0.77439263979788098</c:v>
                      </c:pt>
                      <c:pt idx="87">
                        <c:v>0.69486969643237895</c:v>
                      </c:pt>
                      <c:pt idx="88">
                        <c:v>0.64227161992014603</c:v>
                      </c:pt>
                      <c:pt idx="89">
                        <c:v>0.59662504333423205</c:v>
                      </c:pt>
                      <c:pt idx="90">
                        <c:v>0.52893210814523195</c:v>
                      </c:pt>
                      <c:pt idx="91">
                        <c:v>0.48465178123870301</c:v>
                      </c:pt>
                      <c:pt idx="92">
                        <c:v>0.46959700697655499</c:v>
                      </c:pt>
                      <c:pt idx="93">
                        <c:v>0.45920985033136902</c:v>
                      </c:pt>
                      <c:pt idx="94">
                        <c:v>0.42904030727046299</c:v>
                      </c:pt>
                      <c:pt idx="95">
                        <c:v>0.390965572103675</c:v>
                      </c:pt>
                      <c:pt idx="96">
                        <c:v>0.3668224315636</c:v>
                      </c:pt>
                      <c:pt idx="97">
                        <c:v>0.35249166819924299</c:v>
                      </c:pt>
                      <c:pt idx="98">
                        <c:v>0.33717163411633699</c:v>
                      </c:pt>
                      <c:pt idx="99">
                        <c:v>0.32116110514745999</c:v>
                      </c:pt>
                      <c:pt idx="100">
                        <c:v>0.31091769547110398</c:v>
                      </c:pt>
                      <c:pt idx="101">
                        <c:v>0.30123454579196102</c:v>
                      </c:pt>
                      <c:pt idx="102">
                        <c:v>0.28067735650767101</c:v>
                      </c:pt>
                      <c:pt idx="103">
                        <c:v>0.24334028678689401</c:v>
                      </c:pt>
                      <c:pt idx="104">
                        <c:v>0.22427068353711099</c:v>
                      </c:pt>
                      <c:pt idx="105">
                        <c:v>0.225378508091643</c:v>
                      </c:pt>
                      <c:pt idx="106">
                        <c:v>0.22544295166324199</c:v>
                      </c:pt>
                      <c:pt idx="107">
                        <c:v>0.211001173604561</c:v>
                      </c:pt>
                      <c:pt idx="108">
                        <c:v>0.20537707613594799</c:v>
                      </c:pt>
                      <c:pt idx="109">
                        <c:v>0.194138260531003</c:v>
                      </c:pt>
                      <c:pt idx="110">
                        <c:v>0.18355527680638001</c:v>
                      </c:pt>
                      <c:pt idx="111">
                        <c:v>0.193136337135491</c:v>
                      </c:pt>
                      <c:pt idx="112">
                        <c:v>0.20024447258752601</c:v>
                      </c:pt>
                      <c:pt idx="113">
                        <c:v>0.18115269754924199</c:v>
                      </c:pt>
                      <c:pt idx="114">
                        <c:v>0.16210534583152</c:v>
                      </c:pt>
                      <c:pt idx="115">
                        <c:v>0.175410420570382</c:v>
                      </c:pt>
                      <c:pt idx="116">
                        <c:v>0.19020364711087001</c:v>
                      </c:pt>
                      <c:pt idx="117">
                        <c:v>0.176723539536355</c:v>
                      </c:pt>
                      <c:pt idx="118">
                        <c:v>0.14842411372424799</c:v>
                      </c:pt>
                      <c:pt idx="119">
                        <c:v>0.13428338232863701</c:v>
                      </c:pt>
                      <c:pt idx="120">
                        <c:v>0.14038676132101299</c:v>
                      </c:pt>
                      <c:pt idx="121">
                        <c:v>0.15061358965709701</c:v>
                      </c:pt>
                      <c:pt idx="122">
                        <c:v>0.157241319418993</c:v>
                      </c:pt>
                      <c:pt idx="123">
                        <c:v>0.144016845889401</c:v>
                      </c:pt>
                      <c:pt idx="124">
                        <c:v>0.118358160306858</c:v>
                      </c:pt>
                      <c:pt idx="125">
                        <c:v>0.12416700387289099</c:v>
                      </c:pt>
                      <c:pt idx="126">
                        <c:v>0.14977533358265499</c:v>
                      </c:pt>
                      <c:pt idx="127">
                        <c:v>0.16186218354606999</c:v>
                      </c:pt>
                      <c:pt idx="128">
                        <c:v>0.135262516779008</c:v>
                      </c:pt>
                      <c:pt idx="129">
                        <c:v>0.13461733559283801</c:v>
                      </c:pt>
                      <c:pt idx="130">
                        <c:v>0.14419976782278501</c:v>
                      </c:pt>
                      <c:pt idx="131">
                        <c:v>0.145314858434166</c:v>
                      </c:pt>
                      <c:pt idx="132">
                        <c:v>0.13137332363586299</c:v>
                      </c:pt>
                      <c:pt idx="133">
                        <c:v>0.13691657256036699</c:v>
                      </c:pt>
                      <c:pt idx="134">
                        <c:v>0.14839147021437801</c:v>
                      </c:pt>
                      <c:pt idx="135">
                        <c:v>0.14659869737297501</c:v>
                      </c:pt>
                      <c:pt idx="136">
                        <c:v>0.14386384138140901</c:v>
                      </c:pt>
                      <c:pt idx="137">
                        <c:v>0.15097784431010799</c:v>
                      </c:pt>
                      <c:pt idx="138">
                        <c:v>0.16374543233172001</c:v>
                      </c:pt>
                      <c:pt idx="139">
                        <c:v>0.16439955652857699</c:v>
                      </c:pt>
                      <c:pt idx="140">
                        <c:v>0.14589561315442501</c:v>
                      </c:pt>
                      <c:pt idx="141">
                        <c:v>0.13315689230461999</c:v>
                      </c:pt>
                      <c:pt idx="142">
                        <c:v>0.136702524875391</c:v>
                      </c:pt>
                      <c:pt idx="143">
                        <c:v>0.14405145630989599</c:v>
                      </c:pt>
                      <c:pt idx="144">
                        <c:v>0.146527785254155</c:v>
                      </c:pt>
                      <c:pt idx="145">
                        <c:v>0.14552638160026299</c:v>
                      </c:pt>
                      <c:pt idx="146">
                        <c:v>0.146640675970656</c:v>
                      </c:pt>
                      <c:pt idx="147">
                        <c:v>0.15931969131989299</c:v>
                      </c:pt>
                      <c:pt idx="148">
                        <c:v>0.18814266166581201</c:v>
                      </c:pt>
                      <c:pt idx="149">
                        <c:v>0.18711549768306501</c:v>
                      </c:pt>
                      <c:pt idx="150">
                        <c:v>0.17780689022610099</c:v>
                      </c:pt>
                      <c:pt idx="151">
                        <c:v>0.16685058528071001</c:v>
                      </c:pt>
                      <c:pt idx="152">
                        <c:v>0.16764119034649599</c:v>
                      </c:pt>
                      <c:pt idx="153">
                        <c:v>0.168760068751868</c:v>
                      </c:pt>
                      <c:pt idx="154">
                        <c:v>0.165708600773979</c:v>
                      </c:pt>
                      <c:pt idx="155">
                        <c:v>0.15221299503119801</c:v>
                      </c:pt>
                      <c:pt idx="156">
                        <c:v>0.14526213639485899</c:v>
                      </c:pt>
                      <c:pt idx="157">
                        <c:v>0.17024480966507699</c:v>
                      </c:pt>
                      <c:pt idx="158">
                        <c:v>0.20041676974349301</c:v>
                      </c:pt>
                      <c:pt idx="159">
                        <c:v>0.20481627164146299</c:v>
                      </c:pt>
                      <c:pt idx="160">
                        <c:v>0.17837568114529201</c:v>
                      </c:pt>
                      <c:pt idx="161">
                        <c:v>0.160401733208866</c:v>
                      </c:pt>
                      <c:pt idx="162">
                        <c:v>0.17199100292918101</c:v>
                      </c:pt>
                      <c:pt idx="163">
                        <c:v>0.18626433015701499</c:v>
                      </c:pt>
                      <c:pt idx="164">
                        <c:v>0.183603502864292</c:v>
                      </c:pt>
                      <c:pt idx="165">
                        <c:v>0.167487353745055</c:v>
                      </c:pt>
                      <c:pt idx="166">
                        <c:v>0.17504953402062601</c:v>
                      </c:pt>
                      <c:pt idx="167">
                        <c:v>0.20216836385304299</c:v>
                      </c:pt>
                      <c:pt idx="168">
                        <c:v>0.214455344270854</c:v>
                      </c:pt>
                      <c:pt idx="169">
                        <c:v>0.21269824239971399</c:v>
                      </c:pt>
                      <c:pt idx="170">
                        <c:v>0.193412631433831</c:v>
                      </c:pt>
                      <c:pt idx="171">
                        <c:v>0.17853446484796201</c:v>
                      </c:pt>
                      <c:pt idx="172">
                        <c:v>0.16954007513040001</c:v>
                      </c:pt>
                      <c:pt idx="173">
                        <c:v>0.19053560232304501</c:v>
                      </c:pt>
                      <c:pt idx="174">
                        <c:v>0.18921203074934201</c:v>
                      </c:pt>
                      <c:pt idx="175">
                        <c:v>0.172502187083584</c:v>
                      </c:pt>
                      <c:pt idx="176">
                        <c:v>0.16944460098460201</c:v>
                      </c:pt>
                      <c:pt idx="177">
                        <c:v>0.19514231839894999</c:v>
                      </c:pt>
                      <c:pt idx="178">
                        <c:v>0.20643793001986299</c:v>
                      </c:pt>
                      <c:pt idx="179">
                        <c:v>0.19347657090489501</c:v>
                      </c:pt>
                      <c:pt idx="180">
                        <c:v>0.19161233484623</c:v>
                      </c:pt>
                      <c:pt idx="181">
                        <c:v>0.212590483423125</c:v>
                      </c:pt>
                      <c:pt idx="182">
                        <c:v>0.22411515178254099</c:v>
                      </c:pt>
                      <c:pt idx="183">
                        <c:v>0.22244896385683799</c:v>
                      </c:pt>
                      <c:pt idx="184">
                        <c:v>0.22350194622859801</c:v>
                      </c:pt>
                      <c:pt idx="185">
                        <c:v>0.22621990900730901</c:v>
                      </c:pt>
                      <c:pt idx="186">
                        <c:v>0.22263670044043399</c:v>
                      </c:pt>
                      <c:pt idx="187">
                        <c:v>0.234868638837122</c:v>
                      </c:pt>
                      <c:pt idx="188">
                        <c:v>0.23946171493519999</c:v>
                      </c:pt>
                      <c:pt idx="189">
                        <c:v>0.237538756283668</c:v>
                      </c:pt>
                      <c:pt idx="190">
                        <c:v>0.226530002065057</c:v>
                      </c:pt>
                      <c:pt idx="191">
                        <c:v>0.231190452162536</c:v>
                      </c:pt>
                      <c:pt idx="192">
                        <c:v>0.24053959348766801</c:v>
                      </c:pt>
                      <c:pt idx="193">
                        <c:v>0.241293500726281</c:v>
                      </c:pt>
                      <c:pt idx="194">
                        <c:v>0.24778820344748401</c:v>
                      </c:pt>
                      <c:pt idx="195">
                        <c:v>0.25831083736446903</c:v>
                      </c:pt>
                      <c:pt idx="196">
                        <c:v>0.26919498956009402</c:v>
                      </c:pt>
                      <c:pt idx="197">
                        <c:v>0.27590440944977801</c:v>
                      </c:pt>
                      <c:pt idx="198">
                        <c:v>0.28672025844906701</c:v>
                      </c:pt>
                      <c:pt idx="199">
                        <c:v>0.29197062128736401</c:v>
                      </c:pt>
                      <c:pt idx="200">
                        <c:v>0.28404146907911698</c:v>
                      </c:pt>
                      <c:pt idx="201">
                        <c:v>0.27962234693815002</c:v>
                      </c:pt>
                      <c:pt idx="202">
                        <c:v>0.28316775924281101</c:v>
                      </c:pt>
                      <c:pt idx="203">
                        <c:v>0.283651092452117</c:v>
                      </c:pt>
                      <c:pt idx="204">
                        <c:v>0.28324927639358499</c:v>
                      </c:pt>
                      <c:pt idx="205">
                        <c:v>0.296896212068117</c:v>
                      </c:pt>
                      <c:pt idx="206">
                        <c:v>0.30984667841494101</c:v>
                      </c:pt>
                      <c:pt idx="207">
                        <c:v>0.30014228985105001</c:v>
                      </c:pt>
                      <c:pt idx="208">
                        <c:v>0.29233573662479401</c:v>
                      </c:pt>
                      <c:pt idx="209">
                        <c:v>0.30248742628988301</c:v>
                      </c:pt>
                      <c:pt idx="210">
                        <c:v>0.314319004757876</c:v>
                      </c:pt>
                      <c:pt idx="211">
                        <c:v>0.319555700781889</c:v>
                      </c:pt>
                      <c:pt idx="212">
                        <c:v>0.32190708335812102</c:v>
                      </c:pt>
                      <c:pt idx="213">
                        <c:v>0.32536100149670499</c:v>
                      </c:pt>
                      <c:pt idx="214">
                        <c:v>0.33318861707248798</c:v>
                      </c:pt>
                      <c:pt idx="215">
                        <c:v>0.34680514667936602</c:v>
                      </c:pt>
                      <c:pt idx="216">
                        <c:v>0.35252183083862898</c:v>
                      </c:pt>
                      <c:pt idx="217">
                        <c:v>0.35784955315552103</c:v>
                      </c:pt>
                      <c:pt idx="218">
                        <c:v>0.37889775883979099</c:v>
                      </c:pt>
                      <c:pt idx="219">
                        <c:v>0.405214066156596</c:v>
                      </c:pt>
                      <c:pt idx="220">
                        <c:v>0.413731122706189</c:v>
                      </c:pt>
                      <c:pt idx="221">
                        <c:v>0.407674514666026</c:v>
                      </c:pt>
                      <c:pt idx="222">
                        <c:v>0.41000722921551502</c:v>
                      </c:pt>
                      <c:pt idx="223">
                        <c:v>0.41537208065989301</c:v>
                      </c:pt>
                      <c:pt idx="224">
                        <c:v>0.40190854668097897</c:v>
                      </c:pt>
                      <c:pt idx="225">
                        <c:v>0.39431285859750498</c:v>
                      </c:pt>
                      <c:pt idx="226">
                        <c:v>0.41127736828988298</c:v>
                      </c:pt>
                      <c:pt idx="227">
                        <c:v>0.43424601207021102</c:v>
                      </c:pt>
                      <c:pt idx="228">
                        <c:v>0.44691058035558101</c:v>
                      </c:pt>
                      <c:pt idx="229">
                        <c:v>0.46134409424106398</c:v>
                      </c:pt>
                      <c:pt idx="230">
                        <c:v>0.47363245438997298</c:v>
                      </c:pt>
                      <c:pt idx="231">
                        <c:v>0.471633117657631</c:v>
                      </c:pt>
                      <c:pt idx="232">
                        <c:v>0.47405348663284802</c:v>
                      </c:pt>
                      <c:pt idx="233">
                        <c:v>0.48175706670479601</c:v>
                      </c:pt>
                      <c:pt idx="234">
                        <c:v>0.48843294414563398</c:v>
                      </c:pt>
                      <c:pt idx="235">
                        <c:v>0.49353631434448297</c:v>
                      </c:pt>
                      <c:pt idx="236">
                        <c:v>0.50842617107226296</c:v>
                      </c:pt>
                      <c:pt idx="237">
                        <c:v>0.53301548548834299</c:v>
                      </c:pt>
                      <c:pt idx="238">
                        <c:v>0.55293808942127398</c:v>
                      </c:pt>
                      <c:pt idx="239">
                        <c:v>0.57198552285110804</c:v>
                      </c:pt>
                      <c:pt idx="240">
                        <c:v>0.57561418079056004</c:v>
                      </c:pt>
                      <c:pt idx="241">
                        <c:v>0.59117621725439395</c:v>
                      </c:pt>
                      <c:pt idx="242">
                        <c:v>0.609159655542724</c:v>
                      </c:pt>
                      <c:pt idx="243">
                        <c:v>0.64310955671888403</c:v>
                      </c:pt>
                      <c:pt idx="244">
                        <c:v>0.66297124282916398</c:v>
                      </c:pt>
                      <c:pt idx="245">
                        <c:v>0.669453036515685</c:v>
                      </c:pt>
                      <c:pt idx="246">
                        <c:v>0.68267672657816303</c:v>
                      </c:pt>
                      <c:pt idx="247">
                        <c:v>0.72271950068778201</c:v>
                      </c:pt>
                      <c:pt idx="248">
                        <c:v>0.761705976717582</c:v>
                      </c:pt>
                      <c:pt idx="249">
                        <c:v>0.77592094666842004</c:v>
                      </c:pt>
                      <c:pt idx="250">
                        <c:v>0.79868742868013998</c:v>
                      </c:pt>
                      <c:pt idx="251">
                        <c:v>0.83638991271298002</c:v>
                      </c:pt>
                      <c:pt idx="252">
                        <c:v>0.85587954259320798</c:v>
                      </c:pt>
                      <c:pt idx="253">
                        <c:v>0.86421704182347003</c:v>
                      </c:pt>
                      <c:pt idx="254">
                        <c:v>0.88791233184540796</c:v>
                      </c:pt>
                      <c:pt idx="255">
                        <c:v>0.91169953635785905</c:v>
                      </c:pt>
                      <c:pt idx="256">
                        <c:v>0.90556461756631901</c:v>
                      </c:pt>
                      <c:pt idx="257">
                        <c:v>0.87569193082997498</c:v>
                      </c:pt>
                      <c:pt idx="258">
                        <c:v>0.84296999281478602</c:v>
                      </c:pt>
                      <c:pt idx="259">
                        <c:v>0.81366228809810703</c:v>
                      </c:pt>
                      <c:pt idx="260">
                        <c:v>0.758885278532068</c:v>
                      </c:pt>
                      <c:pt idx="261">
                        <c:v>0.70645012079619196</c:v>
                      </c:pt>
                      <c:pt idx="262">
                        <c:v>0.62591338611769098</c:v>
                      </c:pt>
                      <c:pt idx="263">
                        <c:v>0.56885481277880601</c:v>
                      </c:pt>
                      <c:pt idx="264">
                        <c:v>0.48215513947643901</c:v>
                      </c:pt>
                      <c:pt idx="265">
                        <c:v>0.42594389009440098</c:v>
                      </c:pt>
                      <c:pt idx="266">
                        <c:v>0.360174685344887</c:v>
                      </c:pt>
                      <c:pt idx="267">
                        <c:v>0.30646836116086801</c:v>
                      </c:pt>
                      <c:pt idx="268">
                        <c:v>0.24375913842764699</c:v>
                      </c:pt>
                      <c:pt idx="269">
                        <c:v>0.204327994661853</c:v>
                      </c:pt>
                      <c:pt idx="270">
                        <c:v>0.18447864739196601</c:v>
                      </c:pt>
                      <c:pt idx="271">
                        <c:v>0.15311904513701499</c:v>
                      </c:pt>
                      <c:pt idx="272">
                        <c:v>0.12650591127264799</c:v>
                      </c:pt>
                      <c:pt idx="273">
                        <c:v>0.118268867671556</c:v>
                      </c:pt>
                      <c:pt idx="274">
                        <c:v>0.123463340634287</c:v>
                      </c:pt>
                      <c:pt idx="275">
                        <c:v>0.117492003022974</c:v>
                      </c:pt>
                      <c:pt idx="276">
                        <c:v>9.2599984218230902E-2</c:v>
                      </c:pt>
                      <c:pt idx="277">
                        <c:v>6.74053658584403E-2</c:v>
                      </c:pt>
                      <c:pt idx="278">
                        <c:v>5.0127259439199497E-2</c:v>
                      </c:pt>
                      <c:pt idx="279">
                        <c:v>3.3076781172005902E-2</c:v>
                      </c:pt>
                      <c:pt idx="280">
                        <c:v>2.19001601325963E-2</c:v>
                      </c:pt>
                      <c:pt idx="281">
                        <c:v>2.1698994631267499E-2</c:v>
                      </c:pt>
                      <c:pt idx="282">
                        <c:v>3.2477042851485997E-2</c:v>
                      </c:pt>
                      <c:pt idx="283">
                        <c:v>2.81681453666414E-2</c:v>
                      </c:pt>
                      <c:pt idx="284">
                        <c:v>1.9593357546872098E-2</c:v>
                      </c:pt>
                      <c:pt idx="285">
                        <c:v>9.8076559131060597E-3</c:v>
                      </c:pt>
                      <c:pt idx="286">
                        <c:v>3.9151273074066696E-3</c:v>
                      </c:pt>
                      <c:pt idx="287">
                        <c:v>5.7446412178802104E-3</c:v>
                      </c:pt>
                      <c:pt idx="288">
                        <c:v>-1.0590854423902E-3</c:v>
                      </c:pt>
                      <c:pt idx="289">
                        <c:v>-1.6256070735181101E-3</c:v>
                      </c:pt>
                      <c:pt idx="290">
                        <c:v>-6.4462561076503201E-3</c:v>
                      </c:pt>
                      <c:pt idx="291" formatCode="0.00E+00">
                        <c:v>-3.5810494201205E-4</c:v>
                      </c:pt>
                      <c:pt idx="292">
                        <c:v>7.90550764959147E-3</c:v>
                      </c:pt>
                      <c:pt idx="293">
                        <c:v>1.1507268596021501E-2</c:v>
                      </c:pt>
                      <c:pt idx="294">
                        <c:v>3.0966219662928499E-3</c:v>
                      </c:pt>
                      <c:pt idx="295" formatCode="0.00E+00">
                        <c:v>-9.4576462815598695E-4</c:v>
                      </c:pt>
                      <c:pt idx="296">
                        <c:v>6.7876349569384598E-3</c:v>
                      </c:pt>
                      <c:pt idx="297">
                        <c:v>8.7170981716523897E-3</c:v>
                      </c:pt>
                      <c:pt idx="298">
                        <c:v>1.18622992278959E-2</c:v>
                      </c:pt>
                      <c:pt idx="299">
                        <c:v>1.71099020755178E-2</c:v>
                      </c:pt>
                      <c:pt idx="300">
                        <c:v>8.8271181423837403E-3</c:v>
                      </c:pt>
                      <c:pt idx="301" formatCode="0.00E+00">
                        <c:v>-3.5426566814950001E-4</c:v>
                      </c:pt>
                      <c:pt idx="302">
                        <c:v>1.7795438024296199E-3</c:v>
                      </c:pt>
                      <c:pt idx="303">
                        <c:v>4.1700829430009198E-3</c:v>
                      </c:pt>
                      <c:pt idx="304">
                        <c:v>5.25112265473043E-3</c:v>
                      </c:pt>
                      <c:pt idx="305">
                        <c:v>1.1236600838085699E-2</c:v>
                      </c:pt>
                      <c:pt idx="306">
                        <c:v>1.3461294036838699E-2</c:v>
                      </c:pt>
                      <c:pt idx="307">
                        <c:v>2.27770620943335E-2</c:v>
                      </c:pt>
                      <c:pt idx="308">
                        <c:v>2.7649385649601101E-2</c:v>
                      </c:pt>
                      <c:pt idx="309">
                        <c:v>1.35340312978099E-2</c:v>
                      </c:pt>
                      <c:pt idx="310">
                        <c:v>-2.2200022193469798E-3</c:v>
                      </c:pt>
                      <c:pt idx="311">
                        <c:v>1.54253239171277E-2</c:v>
                      </c:pt>
                      <c:pt idx="312">
                        <c:v>3.3203661729158701E-2</c:v>
                      </c:pt>
                      <c:pt idx="313">
                        <c:v>1.9113039439256699E-2</c:v>
                      </c:pt>
                      <c:pt idx="314" formatCode="0.00E+00">
                        <c:v>5.4431641715751999E-4</c:v>
                      </c:pt>
                      <c:pt idx="315" formatCode="0.00E+00">
                        <c:v>8.1513803707356002E-4</c:v>
                      </c:pt>
                      <c:pt idx="316">
                        <c:v>1.1571032242563299E-2</c:v>
                      </c:pt>
                      <c:pt idx="317">
                        <c:v>1.3856039512057701E-2</c:v>
                      </c:pt>
                      <c:pt idx="318">
                        <c:v>1.7478826679505101E-2</c:v>
                      </c:pt>
                      <c:pt idx="319">
                        <c:v>1.7734736460806401E-2</c:v>
                      </c:pt>
                      <c:pt idx="320">
                        <c:v>1.0262414244734E-2</c:v>
                      </c:pt>
                      <c:pt idx="321">
                        <c:v>1.44975119464036E-3</c:v>
                      </c:pt>
                      <c:pt idx="322">
                        <c:v>-1.6101771103962401E-3</c:v>
                      </c:pt>
                      <c:pt idx="323">
                        <c:v>1.81823505637502E-3</c:v>
                      </c:pt>
                      <c:pt idx="324">
                        <c:v>1.0681912792486099E-2</c:v>
                      </c:pt>
                      <c:pt idx="325">
                        <c:v>1.9261727971823399E-2</c:v>
                      </c:pt>
                      <c:pt idx="326">
                        <c:v>1.8676903325707199E-2</c:v>
                      </c:pt>
                      <c:pt idx="327">
                        <c:v>1.2736253753330099E-2</c:v>
                      </c:pt>
                      <c:pt idx="328">
                        <c:v>1.10649471857146E-2</c:v>
                      </c:pt>
                      <c:pt idx="329">
                        <c:v>1.8421021547765599E-2</c:v>
                      </c:pt>
                      <c:pt idx="330">
                        <c:v>1.97080581490051E-2</c:v>
                      </c:pt>
                      <c:pt idx="331">
                        <c:v>1.6531012606376599E-2</c:v>
                      </c:pt>
                      <c:pt idx="332">
                        <c:v>1.6483670435885799E-2</c:v>
                      </c:pt>
                      <c:pt idx="333">
                        <c:v>1.7514679252907301E-2</c:v>
                      </c:pt>
                      <c:pt idx="334">
                        <c:v>1.19599039912271E-2</c:v>
                      </c:pt>
                      <c:pt idx="335">
                        <c:v>-3.0555999382576001E-3</c:v>
                      </c:pt>
                      <c:pt idx="336">
                        <c:v>4.1433708873849801E-3</c:v>
                      </c:pt>
                      <c:pt idx="337">
                        <c:v>3.0345529138360399E-2</c:v>
                      </c:pt>
                      <c:pt idx="338">
                        <c:v>6.3189575621643901E-2</c:v>
                      </c:pt>
                      <c:pt idx="339">
                        <c:v>5.9949440778484402E-2</c:v>
                      </c:pt>
                      <c:pt idx="340">
                        <c:v>4.2150495773692301E-2</c:v>
                      </c:pt>
                      <c:pt idx="341">
                        <c:v>2.86607732662023E-2</c:v>
                      </c:pt>
                      <c:pt idx="342">
                        <c:v>3.1394195528341003E-2</c:v>
                      </c:pt>
                      <c:pt idx="343">
                        <c:v>1.8793371214911401E-2</c:v>
                      </c:pt>
                      <c:pt idx="344">
                        <c:v>1.5599698920621401E-2</c:v>
                      </c:pt>
                      <c:pt idx="345">
                        <c:v>2.2177871964642999E-2</c:v>
                      </c:pt>
                      <c:pt idx="346">
                        <c:v>4.0268973233928501E-2</c:v>
                      </c:pt>
                      <c:pt idx="347">
                        <c:v>3.6957289493603697E-2</c:v>
                      </c:pt>
                      <c:pt idx="348">
                        <c:v>2.9106289469258299E-2</c:v>
                      </c:pt>
                      <c:pt idx="349">
                        <c:v>2.2458060355462699E-2</c:v>
                      </c:pt>
                      <c:pt idx="350">
                        <c:v>2.03506139154476E-2</c:v>
                      </c:pt>
                      <c:pt idx="351">
                        <c:v>1.8780308338038201E-2</c:v>
                      </c:pt>
                      <c:pt idx="352">
                        <c:v>2.1091177361126399E-2</c:v>
                      </c:pt>
                      <c:pt idx="353">
                        <c:v>2.7332437886237099E-2</c:v>
                      </c:pt>
                      <c:pt idx="354">
                        <c:v>2.8823064288447799E-2</c:v>
                      </c:pt>
                      <c:pt idx="355">
                        <c:v>2.6679961131736301E-2</c:v>
                      </c:pt>
                      <c:pt idx="356">
                        <c:v>2.9140965197171999E-2</c:v>
                      </c:pt>
                      <c:pt idx="357">
                        <c:v>2.7351905927844099E-2</c:v>
                      </c:pt>
                      <c:pt idx="358">
                        <c:v>1.46197665044711E-2</c:v>
                      </c:pt>
                      <c:pt idx="359" formatCode="0.00E+00">
                        <c:v>9.0560737631384402E-4</c:v>
                      </c:pt>
                      <c:pt idx="360">
                        <c:v>1.1183041489620999E-2</c:v>
                      </c:pt>
                      <c:pt idx="361">
                        <c:v>2.8754612674859702E-2</c:v>
                      </c:pt>
                      <c:pt idx="362">
                        <c:v>2.84651327191025E-2</c:v>
                      </c:pt>
                      <c:pt idx="363">
                        <c:v>1.6524340711582802E-2</c:v>
                      </c:pt>
                      <c:pt idx="364">
                        <c:v>1.9142376362027799E-2</c:v>
                      </c:pt>
                      <c:pt idx="365">
                        <c:v>2.55551620486636E-2</c:v>
                      </c:pt>
                      <c:pt idx="366">
                        <c:v>2.48335816694456E-2</c:v>
                      </c:pt>
                      <c:pt idx="367">
                        <c:v>2.62600946787028E-2</c:v>
                      </c:pt>
                      <c:pt idx="368">
                        <c:v>3.5999715495718503E-2</c:v>
                      </c:pt>
                      <c:pt idx="369">
                        <c:v>4.3540657328590401E-2</c:v>
                      </c:pt>
                      <c:pt idx="370">
                        <c:v>4.1690368403955499E-2</c:v>
                      </c:pt>
                      <c:pt idx="371">
                        <c:v>3.8666297054932401E-2</c:v>
                      </c:pt>
                      <c:pt idx="372">
                        <c:v>3.2127397137040298E-2</c:v>
                      </c:pt>
                      <c:pt idx="373">
                        <c:v>3.5925388936105099E-2</c:v>
                      </c:pt>
                      <c:pt idx="374">
                        <c:v>3.3141274762757897E-2</c:v>
                      </c:pt>
                      <c:pt idx="375">
                        <c:v>2.9930519896771899E-2</c:v>
                      </c:pt>
                      <c:pt idx="376">
                        <c:v>2.4472371422955299E-2</c:v>
                      </c:pt>
                      <c:pt idx="377">
                        <c:v>2.97141669198237E-2</c:v>
                      </c:pt>
                      <c:pt idx="378">
                        <c:v>3.2045476518543503E-2</c:v>
                      </c:pt>
                      <c:pt idx="379">
                        <c:v>3.1606337112106801E-2</c:v>
                      </c:pt>
                      <c:pt idx="380">
                        <c:v>3.5226630473706097E-2</c:v>
                      </c:pt>
                      <c:pt idx="381">
                        <c:v>4.0991007063147698E-2</c:v>
                      </c:pt>
                      <c:pt idx="382">
                        <c:v>3.8340995603027103E-2</c:v>
                      </c:pt>
                      <c:pt idx="383">
                        <c:v>2.82018625441832E-2</c:v>
                      </c:pt>
                      <c:pt idx="384">
                        <c:v>2.43931892411034E-2</c:v>
                      </c:pt>
                      <c:pt idx="385">
                        <c:v>3.3853704900790503E-2</c:v>
                      </c:pt>
                      <c:pt idx="386">
                        <c:v>4.6873013684429601E-2</c:v>
                      </c:pt>
                      <c:pt idx="387">
                        <c:v>4.64063378979011E-2</c:v>
                      </c:pt>
                      <c:pt idx="388">
                        <c:v>2.92998279842559E-2</c:v>
                      </c:pt>
                      <c:pt idx="389">
                        <c:v>2.10897018619223E-2</c:v>
                      </c:pt>
                      <c:pt idx="390">
                        <c:v>2.8115712827126799E-2</c:v>
                      </c:pt>
                      <c:pt idx="391">
                        <c:v>2.2029057618710299E-2</c:v>
                      </c:pt>
                      <c:pt idx="392">
                        <c:v>1.56088610828157E-2</c:v>
                      </c:pt>
                      <c:pt idx="393">
                        <c:v>1.5974924217439099E-2</c:v>
                      </c:pt>
                      <c:pt idx="394">
                        <c:v>1.0693773416976599E-2</c:v>
                      </c:pt>
                      <c:pt idx="395">
                        <c:v>3.4932221616159101E-3</c:v>
                      </c:pt>
                      <c:pt idx="396">
                        <c:v>2.69490556768349E-2</c:v>
                      </c:pt>
                      <c:pt idx="397">
                        <c:v>4.8193578168922599E-2</c:v>
                      </c:pt>
                      <c:pt idx="398">
                        <c:v>4.8658323864139201E-2</c:v>
                      </c:pt>
                      <c:pt idx="399">
                        <c:v>4.1349020275689798E-2</c:v>
                      </c:pt>
                      <c:pt idx="400">
                        <c:v>3.2558441376665401E-2</c:v>
                      </c:pt>
                      <c:pt idx="401">
                        <c:v>1.75630934886487E-2</c:v>
                      </c:pt>
                      <c:pt idx="402">
                        <c:v>6.4211813924256499E-3</c:v>
                      </c:pt>
                      <c:pt idx="403">
                        <c:v>4.9842806111371502E-3</c:v>
                      </c:pt>
                      <c:pt idx="404">
                        <c:v>9.9238335456935407E-3</c:v>
                      </c:pt>
                      <c:pt idx="405">
                        <c:v>2.95324961935991E-2</c:v>
                      </c:pt>
                      <c:pt idx="406">
                        <c:v>4.33648471339802E-2</c:v>
                      </c:pt>
                      <c:pt idx="407">
                        <c:v>4.0116959616774701E-2</c:v>
                      </c:pt>
                      <c:pt idx="408">
                        <c:v>3.51657900845085E-2</c:v>
                      </c:pt>
                      <c:pt idx="409">
                        <c:v>3.8566351260520902E-2</c:v>
                      </c:pt>
                      <c:pt idx="410">
                        <c:v>3.4480300688432698E-2</c:v>
                      </c:pt>
                      <c:pt idx="411">
                        <c:v>3.06423141394494E-2</c:v>
                      </c:pt>
                      <c:pt idx="412">
                        <c:v>4.7634523079542898E-2</c:v>
                      </c:pt>
                      <c:pt idx="413">
                        <c:v>6.9003203882246997E-2</c:v>
                      </c:pt>
                      <c:pt idx="414">
                        <c:v>7.8028237520548605E-2</c:v>
                      </c:pt>
                      <c:pt idx="415">
                        <c:v>6.6665922098512007E-2</c:v>
                      </c:pt>
                      <c:pt idx="416">
                        <c:v>4.91897754141487E-2</c:v>
                      </c:pt>
                      <c:pt idx="417">
                        <c:v>3.8265736576511E-2</c:v>
                      </c:pt>
                      <c:pt idx="418">
                        <c:v>4.4012942649226401E-2</c:v>
                      </c:pt>
                      <c:pt idx="419">
                        <c:v>5.5603871952782102E-2</c:v>
                      </c:pt>
                      <c:pt idx="420">
                        <c:v>5.53167434376843E-2</c:v>
                      </c:pt>
                      <c:pt idx="421">
                        <c:v>6.16445176893353E-2</c:v>
                      </c:pt>
                      <c:pt idx="422">
                        <c:v>6.6275812762383396E-2</c:v>
                      </c:pt>
                      <c:pt idx="423">
                        <c:v>7.0573975447160001E-2</c:v>
                      </c:pt>
                      <c:pt idx="424">
                        <c:v>5.9595526883914E-2</c:v>
                      </c:pt>
                      <c:pt idx="425">
                        <c:v>5.0452877538949399E-2</c:v>
                      </c:pt>
                      <c:pt idx="426">
                        <c:v>6.0001736090806897E-2</c:v>
                      </c:pt>
                      <c:pt idx="427">
                        <c:v>7.0068955403194397E-2</c:v>
                      </c:pt>
                      <c:pt idx="428">
                        <c:v>6.4480320665050703E-2</c:v>
                      </c:pt>
                      <c:pt idx="429">
                        <c:v>5.1868750526853698E-2</c:v>
                      </c:pt>
                      <c:pt idx="430">
                        <c:v>3.8949877812947897E-2</c:v>
                      </c:pt>
                      <c:pt idx="431">
                        <c:v>3.02767891862596E-2</c:v>
                      </c:pt>
                      <c:pt idx="432">
                        <c:v>3.8014125696111602E-2</c:v>
                      </c:pt>
                      <c:pt idx="433">
                        <c:v>6.5342451853580202E-2</c:v>
                      </c:pt>
                      <c:pt idx="434">
                        <c:v>7.8141872687040301E-2</c:v>
                      </c:pt>
                      <c:pt idx="435">
                        <c:v>8.1027819202789994E-2</c:v>
                      </c:pt>
                      <c:pt idx="436">
                        <c:v>8.1643294197233193E-2</c:v>
                      </c:pt>
                      <c:pt idx="437">
                        <c:v>7.8756359998979703E-2</c:v>
                      </c:pt>
                      <c:pt idx="438">
                        <c:v>6.8270902543652298E-2</c:v>
                      </c:pt>
                      <c:pt idx="439">
                        <c:v>6.4691460058533906E-2</c:v>
                      </c:pt>
                      <c:pt idx="440">
                        <c:v>6.4126998395339405E-2</c:v>
                      </c:pt>
                      <c:pt idx="441">
                        <c:v>6.5476055372287206E-2</c:v>
                      </c:pt>
                      <c:pt idx="442">
                        <c:v>7.4640047815383997E-2</c:v>
                      </c:pt>
                      <c:pt idx="443">
                        <c:v>9.0557399896609603E-2</c:v>
                      </c:pt>
                      <c:pt idx="444">
                        <c:v>9.6791027708652805E-2</c:v>
                      </c:pt>
                      <c:pt idx="445">
                        <c:v>8.9146081624056406E-2</c:v>
                      </c:pt>
                      <c:pt idx="446">
                        <c:v>8.2726284079001303E-2</c:v>
                      </c:pt>
                      <c:pt idx="447">
                        <c:v>8.7979475890106698E-2</c:v>
                      </c:pt>
                      <c:pt idx="448">
                        <c:v>9.2340703709744107E-2</c:v>
                      </c:pt>
                      <c:pt idx="449">
                        <c:v>7.7172762697636593E-2</c:v>
                      </c:pt>
                      <c:pt idx="450">
                        <c:v>5.3467919877585299E-2</c:v>
                      </c:pt>
                      <c:pt idx="451">
                        <c:v>5.3177979401623797E-2</c:v>
                      </c:pt>
                      <c:pt idx="452">
                        <c:v>6.2686277216309302E-2</c:v>
                      </c:pt>
                      <c:pt idx="453">
                        <c:v>6.6716838251389701E-2</c:v>
                      </c:pt>
                      <c:pt idx="454">
                        <c:v>6.4239688684608207E-2</c:v>
                      </c:pt>
                      <c:pt idx="455">
                        <c:v>6.68470693524187E-2</c:v>
                      </c:pt>
                      <c:pt idx="456">
                        <c:v>6.6073043589364597E-2</c:v>
                      </c:pt>
                      <c:pt idx="457">
                        <c:v>6.1313943007258703E-2</c:v>
                      </c:pt>
                      <c:pt idx="458">
                        <c:v>6.7776152378483098E-2</c:v>
                      </c:pt>
                      <c:pt idx="459">
                        <c:v>5.2864754539171298E-2</c:v>
                      </c:pt>
                      <c:pt idx="460">
                        <c:v>3.6437759430041898E-2</c:v>
                      </c:pt>
                      <c:pt idx="461">
                        <c:v>1.8675808194387002E-2</c:v>
                      </c:pt>
                      <c:pt idx="462">
                        <c:v>3.1627479826496198E-2</c:v>
                      </c:pt>
                      <c:pt idx="463">
                        <c:v>3.8311205910003102E-2</c:v>
                      </c:pt>
                      <c:pt idx="464">
                        <c:v>3.9869044876615897E-2</c:v>
                      </c:pt>
                      <c:pt idx="465">
                        <c:v>3.5156357982674198E-2</c:v>
                      </c:pt>
                      <c:pt idx="466">
                        <c:v>3.8170407851374197E-2</c:v>
                      </c:pt>
                      <c:pt idx="467">
                        <c:v>3.95283903367998E-2</c:v>
                      </c:pt>
                      <c:pt idx="468">
                        <c:v>4.0821279308749799E-2</c:v>
                      </c:pt>
                      <c:pt idx="469">
                        <c:v>3.5784649566501597E-2</c:v>
                      </c:pt>
                      <c:pt idx="470">
                        <c:v>2.71592378272866E-2</c:v>
                      </c:pt>
                      <c:pt idx="471">
                        <c:v>2.1957859616895201E-2</c:v>
                      </c:pt>
                      <c:pt idx="472">
                        <c:v>3.0561327458578001E-2</c:v>
                      </c:pt>
                      <c:pt idx="473">
                        <c:v>2.8363673592536599E-2</c:v>
                      </c:pt>
                      <c:pt idx="474">
                        <c:v>2.1300004349903302E-2</c:v>
                      </c:pt>
                      <c:pt idx="475">
                        <c:v>2.4444268987844499E-2</c:v>
                      </c:pt>
                      <c:pt idx="476">
                        <c:v>3.1745271359037597E-2</c:v>
                      </c:pt>
                      <c:pt idx="477">
                        <c:v>3.1597877518524498E-2</c:v>
                      </c:pt>
                      <c:pt idx="478">
                        <c:v>3.2319702851507301E-2</c:v>
                      </c:pt>
                      <c:pt idx="479">
                        <c:v>3.55694593289657E-2</c:v>
                      </c:pt>
                      <c:pt idx="480">
                        <c:v>4.1611004952399097E-2</c:v>
                      </c:pt>
                      <c:pt idx="481">
                        <c:v>4.5457473064729102E-2</c:v>
                      </c:pt>
                      <c:pt idx="482">
                        <c:v>4.0401836067025403E-2</c:v>
                      </c:pt>
                      <c:pt idx="483">
                        <c:v>3.8677546480882799E-2</c:v>
                      </c:pt>
                      <c:pt idx="484">
                        <c:v>4.35760680151588E-2</c:v>
                      </c:pt>
                      <c:pt idx="485">
                        <c:v>3.9778676685374097E-2</c:v>
                      </c:pt>
                      <c:pt idx="486">
                        <c:v>2.5808143802036599E-2</c:v>
                      </c:pt>
                      <c:pt idx="487">
                        <c:v>3.2077478803233E-2</c:v>
                      </c:pt>
                      <c:pt idx="488">
                        <c:v>5.5532797800335702E-2</c:v>
                      </c:pt>
                      <c:pt idx="489">
                        <c:v>5.5384097763623699E-2</c:v>
                      </c:pt>
                      <c:pt idx="490">
                        <c:v>3.74369458840252E-2</c:v>
                      </c:pt>
                      <c:pt idx="491">
                        <c:v>3.5277699191403299E-2</c:v>
                      </c:pt>
                      <c:pt idx="492">
                        <c:v>5.2053840793501997E-2</c:v>
                      </c:pt>
                      <c:pt idx="493">
                        <c:v>5.0151862748978301E-2</c:v>
                      </c:pt>
                      <c:pt idx="494">
                        <c:v>3.9226411063941299E-2</c:v>
                      </c:pt>
                      <c:pt idx="495">
                        <c:v>2.8246053476786302E-2</c:v>
                      </c:pt>
                      <c:pt idx="496">
                        <c:v>2.64885306213665E-2</c:v>
                      </c:pt>
                      <c:pt idx="497">
                        <c:v>2.9251893470989099E-2</c:v>
                      </c:pt>
                      <c:pt idx="498">
                        <c:v>3.4528577367586598E-2</c:v>
                      </c:pt>
                      <c:pt idx="499">
                        <c:v>2.3532405946464E-2</c:v>
                      </c:pt>
                      <c:pt idx="500">
                        <c:v>1.9387310360601501E-2</c:v>
                      </c:pt>
                      <c:pt idx="501">
                        <c:v>3.11025456913397E-2</c:v>
                      </c:pt>
                      <c:pt idx="502">
                        <c:v>3.9329075537147103E-2</c:v>
                      </c:pt>
                      <c:pt idx="503">
                        <c:v>3.5486682044152701E-2</c:v>
                      </c:pt>
                      <c:pt idx="504">
                        <c:v>3.5438198368085497E-2</c:v>
                      </c:pt>
                      <c:pt idx="505">
                        <c:v>3.9025433088609597E-2</c:v>
                      </c:pt>
                      <c:pt idx="506">
                        <c:v>2.59869173532556E-2</c:v>
                      </c:pt>
                      <c:pt idx="507">
                        <c:v>1.73654002589337E-2</c:v>
                      </c:pt>
                      <c:pt idx="508">
                        <c:v>2.50652579310418E-2</c:v>
                      </c:pt>
                      <c:pt idx="509">
                        <c:v>3.94211640648858E-2</c:v>
                      </c:pt>
                      <c:pt idx="510">
                        <c:v>4.6684381590085103E-2</c:v>
                      </c:pt>
                      <c:pt idx="511">
                        <c:v>4.53107186291919E-2</c:v>
                      </c:pt>
                      <c:pt idx="512">
                        <c:v>3.5410445141460398E-2</c:v>
                      </c:pt>
                      <c:pt idx="513">
                        <c:v>2.9493587367357899E-2</c:v>
                      </c:pt>
                      <c:pt idx="514">
                        <c:v>3.4564102451841001E-2</c:v>
                      </c:pt>
                      <c:pt idx="515">
                        <c:v>3.7957883354297298E-2</c:v>
                      </c:pt>
                      <c:pt idx="516">
                        <c:v>3.4756365177107902E-2</c:v>
                      </c:pt>
                      <c:pt idx="517">
                        <c:v>3.30435155837627E-2</c:v>
                      </c:pt>
                      <c:pt idx="518">
                        <c:v>2.64672159916459E-2</c:v>
                      </c:pt>
                      <c:pt idx="519">
                        <c:v>1.47325730182851E-2</c:v>
                      </c:pt>
                      <c:pt idx="520">
                        <c:v>1.9090207799851301E-2</c:v>
                      </c:pt>
                      <c:pt idx="521">
                        <c:v>3.8316923937926399E-2</c:v>
                      </c:pt>
                      <c:pt idx="522">
                        <c:v>4.9066054144815199E-2</c:v>
                      </c:pt>
                      <c:pt idx="523">
                        <c:v>4.7423371311140897E-2</c:v>
                      </c:pt>
                      <c:pt idx="524">
                        <c:v>4.8241508344537803E-2</c:v>
                      </c:pt>
                      <c:pt idx="525">
                        <c:v>5.4385129933683697E-2</c:v>
                      </c:pt>
                      <c:pt idx="526">
                        <c:v>5.4203781861457002E-2</c:v>
                      </c:pt>
                      <c:pt idx="527">
                        <c:v>4.3798857866018198E-2</c:v>
                      </c:pt>
                      <c:pt idx="528">
                        <c:v>3.7887176117562302E-2</c:v>
                      </c:pt>
                      <c:pt idx="529">
                        <c:v>3.6574536555444299E-2</c:v>
                      </c:pt>
                      <c:pt idx="530">
                        <c:v>3.3333891182522703E-2</c:v>
                      </c:pt>
                      <c:pt idx="531">
                        <c:v>4.1046253888490397E-2</c:v>
                      </c:pt>
                      <c:pt idx="532">
                        <c:v>5.3926484999718798E-2</c:v>
                      </c:pt>
                      <c:pt idx="533">
                        <c:v>6.1183649877962799E-2</c:v>
                      </c:pt>
                      <c:pt idx="534">
                        <c:v>5.5195368264972601E-2</c:v>
                      </c:pt>
                      <c:pt idx="535">
                        <c:v>5.2544657951277399E-2</c:v>
                      </c:pt>
                      <c:pt idx="536">
                        <c:v>3.59627185476235E-2</c:v>
                      </c:pt>
                      <c:pt idx="537">
                        <c:v>2.6542589387891599E-2</c:v>
                      </c:pt>
                      <c:pt idx="538">
                        <c:v>3.9293035393942598E-2</c:v>
                      </c:pt>
                      <c:pt idx="539">
                        <c:v>5.3690489131070801E-2</c:v>
                      </c:pt>
                      <c:pt idx="540">
                        <c:v>5.0631743839685897E-2</c:v>
                      </c:pt>
                      <c:pt idx="541">
                        <c:v>4.7239413084597899E-2</c:v>
                      </c:pt>
                      <c:pt idx="542">
                        <c:v>4.80515675401103E-2</c:v>
                      </c:pt>
                      <c:pt idx="543">
                        <c:v>4.4039346884319798E-2</c:v>
                      </c:pt>
                      <c:pt idx="544">
                        <c:v>3.5699773923916302E-2</c:v>
                      </c:pt>
                      <c:pt idx="545">
                        <c:v>3.8473903532095503E-2</c:v>
                      </c:pt>
                      <c:pt idx="546">
                        <c:v>3.9589637091506501E-2</c:v>
                      </c:pt>
                      <c:pt idx="547">
                        <c:v>3.8800993262547497E-2</c:v>
                      </c:pt>
                      <c:pt idx="548">
                        <c:v>3.6325237660090298E-2</c:v>
                      </c:pt>
                      <c:pt idx="549">
                        <c:v>3.30661421370907E-2</c:v>
                      </c:pt>
                      <c:pt idx="550">
                        <c:v>4.8525609170392198E-2</c:v>
                      </c:pt>
                      <c:pt idx="551">
                        <c:v>6.1148816447197503E-2</c:v>
                      </c:pt>
                      <c:pt idx="552">
                        <c:v>4.8103273976181901E-2</c:v>
                      </c:pt>
                      <c:pt idx="553">
                        <c:v>1.7769457253350201E-2</c:v>
                      </c:pt>
                      <c:pt idx="554">
                        <c:v>9.4393500133899098E-3</c:v>
                      </c:pt>
                      <c:pt idx="555">
                        <c:v>1.65181184353228E-2</c:v>
                      </c:pt>
                      <c:pt idx="556">
                        <c:v>2.5931573816411198E-2</c:v>
                      </c:pt>
                      <c:pt idx="557">
                        <c:v>4.2963826912260299E-2</c:v>
                      </c:pt>
                      <c:pt idx="558">
                        <c:v>3.8002184090241503E-2</c:v>
                      </c:pt>
                      <c:pt idx="559">
                        <c:v>2.8703995472941599E-2</c:v>
                      </c:pt>
                      <c:pt idx="560">
                        <c:v>2.5280584956753099E-2</c:v>
                      </c:pt>
                      <c:pt idx="561">
                        <c:v>2.9357196184073502E-2</c:v>
                      </c:pt>
                      <c:pt idx="562">
                        <c:v>2.4895339561961299E-2</c:v>
                      </c:pt>
                      <c:pt idx="563">
                        <c:v>1.9237803040957201E-2</c:v>
                      </c:pt>
                      <c:pt idx="564">
                        <c:v>1.7874240262397499E-2</c:v>
                      </c:pt>
                      <c:pt idx="565">
                        <c:v>1.3554795292974001E-2</c:v>
                      </c:pt>
                      <c:pt idx="566">
                        <c:v>9.7822931558013693E-3</c:v>
                      </c:pt>
                      <c:pt idx="567">
                        <c:v>9.8487530415233299E-3</c:v>
                      </c:pt>
                      <c:pt idx="568">
                        <c:v>2.7607699636883799E-2</c:v>
                      </c:pt>
                      <c:pt idx="569">
                        <c:v>3.6113940149824698E-2</c:v>
                      </c:pt>
                      <c:pt idx="570">
                        <c:v>2.60207632514519E-2</c:v>
                      </c:pt>
                      <c:pt idx="571">
                        <c:v>1.6732195109374699E-2</c:v>
                      </c:pt>
                      <c:pt idx="572">
                        <c:v>2.438775297549E-2</c:v>
                      </c:pt>
                      <c:pt idx="573">
                        <c:v>3.2119487269833102E-2</c:v>
                      </c:pt>
                      <c:pt idx="574">
                        <c:v>2.2039072346761598E-2</c:v>
                      </c:pt>
                      <c:pt idx="575">
                        <c:v>1.7484556320921101E-2</c:v>
                      </c:pt>
                      <c:pt idx="576">
                        <c:v>2.2542453806905501E-2</c:v>
                      </c:pt>
                      <c:pt idx="577">
                        <c:v>2.26084638092727E-2</c:v>
                      </c:pt>
                      <c:pt idx="578">
                        <c:v>6.3707965353271296E-3</c:v>
                      </c:pt>
                      <c:pt idx="579">
                        <c:v>-2.60099053087048E-3</c:v>
                      </c:pt>
                      <c:pt idx="580">
                        <c:v>1.0924974258715499E-2</c:v>
                      </c:pt>
                      <c:pt idx="581">
                        <c:v>2.84174376284697E-2</c:v>
                      </c:pt>
                      <c:pt idx="582">
                        <c:v>3.0565768970197801E-2</c:v>
                      </c:pt>
                      <c:pt idx="583">
                        <c:v>1.2887422422661301E-2</c:v>
                      </c:pt>
                      <c:pt idx="584">
                        <c:v>3.0966196711854602E-3</c:v>
                      </c:pt>
                      <c:pt idx="585">
                        <c:v>4.8268831345186199E-3</c:v>
                      </c:pt>
                      <c:pt idx="586">
                        <c:v>1.64242385844817E-2</c:v>
                      </c:pt>
                      <c:pt idx="587">
                        <c:v>2.6219568006869899E-2</c:v>
                      </c:pt>
                      <c:pt idx="588">
                        <c:v>2.2612216309675599E-2</c:v>
                      </c:pt>
                      <c:pt idx="589">
                        <c:v>-5.6046659424167098E-3</c:v>
                      </c:pt>
                      <c:pt idx="590">
                        <c:v>-1.9876658891526899E-2</c:v>
                      </c:pt>
                      <c:pt idx="591">
                        <c:v>-7.6609374178657798E-3</c:v>
                      </c:pt>
                      <c:pt idx="592">
                        <c:v>1.23672841474493E-2</c:v>
                      </c:pt>
                      <c:pt idx="593">
                        <c:v>1.0403694422324901E-2</c:v>
                      </c:pt>
                      <c:pt idx="594">
                        <c:v>-7.19303136404303E-3</c:v>
                      </c:pt>
                      <c:pt idx="595">
                        <c:v>-1.2609203281757001E-2</c:v>
                      </c:pt>
                      <c:pt idx="596">
                        <c:v>2.38884106855186E-3</c:v>
                      </c:pt>
                      <c:pt idx="597">
                        <c:v>1.0441097563294701E-2</c:v>
                      </c:pt>
                      <c:pt idx="598">
                        <c:v>5.7857010395888598E-3</c:v>
                      </c:pt>
                      <c:pt idx="599">
                        <c:v>-3.4107701215244598E-3</c:v>
                      </c:pt>
                      <c:pt idx="600">
                        <c:v>-8.8825511977670395E-3</c:v>
                      </c:pt>
                      <c:pt idx="601">
                        <c:v>-2.0876318285525101E-2</c:v>
                      </c:pt>
                      <c:pt idx="602">
                        <c:v>-1.6530801239074699E-2</c:v>
                      </c:pt>
                      <c:pt idx="603">
                        <c:v>-2.2284558943214102E-3</c:v>
                      </c:pt>
                      <c:pt idx="604">
                        <c:v>4.1828635728128304E-3</c:v>
                      </c:pt>
                      <c:pt idx="605">
                        <c:v>-2.5653433224003298E-3</c:v>
                      </c:pt>
                      <c:pt idx="606">
                        <c:v>-5.6362029386550798E-3</c:v>
                      </c:pt>
                      <c:pt idx="607">
                        <c:v>-4.7454776474875598E-3</c:v>
                      </c:pt>
                      <c:pt idx="608">
                        <c:v>-6.1080603791082702E-3</c:v>
                      </c:pt>
                      <c:pt idx="609">
                        <c:v>-3.2442855764495101E-3</c:v>
                      </c:pt>
                      <c:pt idx="610">
                        <c:v>1.48731490242557E-2</c:v>
                      </c:pt>
                      <c:pt idx="611">
                        <c:v>1.6530561249391201E-2</c:v>
                      </c:pt>
                      <c:pt idx="612">
                        <c:v>7.6825803888706003E-3</c:v>
                      </c:pt>
                      <c:pt idx="613">
                        <c:v>-1.2016917362263801E-2</c:v>
                      </c:pt>
                      <c:pt idx="614">
                        <c:v>-1.37128508133064E-2</c:v>
                      </c:pt>
                      <c:pt idx="615">
                        <c:v>-1.51279085938871E-2</c:v>
                      </c:pt>
                      <c:pt idx="616" formatCode="0.00E+00">
                        <c:v>-6.9470715146835503E-4</c:v>
                      </c:pt>
                      <c:pt idx="617">
                        <c:v>-1.2574064423487401E-2</c:v>
                      </c:pt>
                      <c:pt idx="618">
                        <c:v>-1.88172872226988E-3</c:v>
                      </c:pt>
                      <c:pt idx="619">
                        <c:v>4.0761814375725996E-3</c:v>
                      </c:pt>
                      <c:pt idx="620">
                        <c:v>2.4133334668409299E-2</c:v>
                      </c:pt>
                      <c:pt idx="621">
                        <c:v>2.01941735205943E-2</c:v>
                      </c:pt>
                      <c:pt idx="622">
                        <c:v>2.23592008502497E-2</c:v>
                      </c:pt>
                      <c:pt idx="623">
                        <c:v>1.8647667962528799E-2</c:v>
                      </c:pt>
                      <c:pt idx="624">
                        <c:v>8.6807876533642192E-3</c:v>
                      </c:pt>
                      <c:pt idx="625">
                        <c:v>-1.9668127004804901E-3</c:v>
                      </c:pt>
                      <c:pt idx="626">
                        <c:v>-2.2289857382898501E-2</c:v>
                      </c:pt>
                      <c:pt idx="627">
                        <c:v>-1.4856437504364601E-2</c:v>
                      </c:pt>
                      <c:pt idx="628">
                        <c:v>-1.8595092801620802E-2</c:v>
                      </c:pt>
                      <c:pt idx="629">
                        <c:v>3.4268026132033801E-3</c:v>
                      </c:pt>
                      <c:pt idx="630">
                        <c:v>8.3185107099282805E-3</c:v>
                      </c:pt>
                      <c:pt idx="631">
                        <c:v>2.7180551201649399E-2</c:v>
                      </c:pt>
                      <c:pt idx="632" formatCode="0.00E+00">
                        <c:v>-9.0587951126774901E-4</c:v>
                      </c:pt>
                      <c:pt idx="633">
                        <c:v>-1.41311614183691E-2</c:v>
                      </c:pt>
                      <c:pt idx="634">
                        <c:v>-1.9333096944960999E-2</c:v>
                      </c:pt>
                      <c:pt idx="635">
                        <c:v>-6.4707793668968804E-3</c:v>
                      </c:pt>
                      <c:pt idx="636">
                        <c:v>9.3412507757242302E-3</c:v>
                      </c:pt>
                      <c:pt idx="637">
                        <c:v>2.70230372729581E-2</c:v>
                      </c:pt>
                      <c:pt idx="638">
                        <c:v>8.1153210484669093E-3</c:v>
                      </c:pt>
                      <c:pt idx="639">
                        <c:v>-1.8736720200913999E-2</c:v>
                      </c:pt>
                      <c:pt idx="640">
                        <c:v>-3.8582364217187297E-2</c:v>
                      </c:pt>
                      <c:pt idx="641">
                        <c:v>-2.9829040464144401E-2</c:v>
                      </c:pt>
                      <c:pt idx="642">
                        <c:v>-1.7503025767304201E-2</c:v>
                      </c:pt>
                      <c:pt idx="643" formatCode="0.00E+00">
                        <c:v>-1.4265663392787299E-4</c:v>
                      </c:pt>
                      <c:pt idx="644">
                        <c:v>1.2338358101489999E-2</c:v>
                      </c:pt>
                      <c:pt idx="645">
                        <c:v>4.2306381945139701E-3</c:v>
                      </c:pt>
                      <c:pt idx="646">
                        <c:v>1.5957596252332801E-3</c:v>
                      </c:pt>
                      <c:pt idx="647">
                        <c:v>-2.08172638041139E-2</c:v>
                      </c:pt>
                      <c:pt idx="648">
                        <c:v>-2.0146750973402398E-2</c:v>
                      </c:pt>
                      <c:pt idx="649">
                        <c:v>-1.9805443517330601E-2</c:v>
                      </c:pt>
                      <c:pt idx="650">
                        <c:v>-8.7977703541087804E-3</c:v>
                      </c:pt>
                      <c:pt idx="651">
                        <c:v>-4.4678613297201002E-3</c:v>
                      </c:pt>
                      <c:pt idx="652">
                        <c:v>-9.6319807870616208E-3</c:v>
                      </c:pt>
                      <c:pt idx="653">
                        <c:v>-5.7874620770759196E-3</c:v>
                      </c:pt>
                      <c:pt idx="654">
                        <c:v>7.8657290788049002E-3</c:v>
                      </c:pt>
                      <c:pt idx="655">
                        <c:v>2.05839024643747E-2</c:v>
                      </c:pt>
                      <c:pt idx="656" formatCode="0.00E+00">
                        <c:v>-8.2804386027557396E-4</c:v>
                      </c:pt>
                      <c:pt idx="657">
                        <c:v>-1.17737802047766E-2</c:v>
                      </c:pt>
                      <c:pt idx="658">
                        <c:v>-1.35630536622181E-2</c:v>
                      </c:pt>
                      <c:pt idx="659">
                        <c:v>-2.9401125865072802E-3</c:v>
                      </c:pt>
                      <c:pt idx="660">
                        <c:v>-2.4153810169418501E-2</c:v>
                      </c:pt>
                      <c:pt idx="661">
                        <c:v>-1.6882945463203899E-2</c:v>
                      </c:pt>
                      <c:pt idx="662">
                        <c:v>-1.3587658245321399E-2</c:v>
                      </c:pt>
                      <c:pt idx="663">
                        <c:v>1.04672857566094E-2</c:v>
                      </c:pt>
                      <c:pt idx="664">
                        <c:v>1.40482968639899E-3</c:v>
                      </c:pt>
                      <c:pt idx="665">
                        <c:v>-4.1926802531681E-3</c:v>
                      </c:pt>
                      <c:pt idx="666">
                        <c:v>-8.2851989773532492E-3</c:v>
                      </c:pt>
                      <c:pt idx="667">
                        <c:v>1.4147405554549099E-2</c:v>
                      </c:pt>
                      <c:pt idx="668">
                        <c:v>8.7664894074549506E-3</c:v>
                      </c:pt>
                      <c:pt idx="669">
                        <c:v>-7.6662948864084698E-3</c:v>
                      </c:pt>
                      <c:pt idx="670">
                        <c:v>-7.5459731851649199E-3</c:v>
                      </c:pt>
                      <c:pt idx="671">
                        <c:v>6.1834029354590498E-3</c:v>
                      </c:pt>
                      <c:pt idx="672">
                        <c:v>1.3477346342972501E-2</c:v>
                      </c:pt>
                      <c:pt idx="673">
                        <c:v>2.0710393241634699E-2</c:v>
                      </c:pt>
                      <c:pt idx="674">
                        <c:v>4.3846228165027598E-3</c:v>
                      </c:pt>
                      <c:pt idx="675" formatCode="0.00E+00">
                        <c:v>-5.4331742609092803E-4</c:v>
                      </c:pt>
                      <c:pt idx="676">
                        <c:v>-3.1949364693912899E-3</c:v>
                      </c:pt>
                      <c:pt idx="677">
                        <c:v>9.77102185300582E-3</c:v>
                      </c:pt>
                      <c:pt idx="678">
                        <c:v>1.14317708442567E-2</c:v>
                      </c:pt>
                      <c:pt idx="679">
                        <c:v>1.8143006794878801E-2</c:v>
                      </c:pt>
                      <c:pt idx="680" formatCode="0.00E+00">
                        <c:v>5.5688854904478702E-4</c:v>
                      </c:pt>
                      <c:pt idx="681">
                        <c:v>-1.4077052951191099E-2</c:v>
                      </c:pt>
                      <c:pt idx="682">
                        <c:v>-3.0273153174240602E-2</c:v>
                      </c:pt>
                      <c:pt idx="683">
                        <c:v>-2.9901627509643001E-2</c:v>
                      </c:pt>
                      <c:pt idx="684">
                        <c:v>-1.32473491518672E-2</c:v>
                      </c:pt>
                      <c:pt idx="685">
                        <c:v>1.5210401429011301E-2</c:v>
                      </c:pt>
                      <c:pt idx="686">
                        <c:v>2.4708709895778802E-3</c:v>
                      </c:pt>
                      <c:pt idx="687">
                        <c:v>6.6485809162258897E-3</c:v>
                      </c:pt>
                      <c:pt idx="688">
                        <c:v>1.09269887909358E-2</c:v>
                      </c:pt>
                      <c:pt idx="689">
                        <c:v>2.5804785865106199E-2</c:v>
                      </c:pt>
                      <c:pt idx="690">
                        <c:v>1.6769313980045698E-2</c:v>
                      </c:pt>
                      <c:pt idx="691">
                        <c:v>1.8239846909517899E-2</c:v>
                      </c:pt>
                      <c:pt idx="692">
                        <c:v>-8.7953947594485698E-3</c:v>
                      </c:pt>
                      <c:pt idx="693">
                        <c:v>-2.9694832403235299E-3</c:v>
                      </c:pt>
                      <c:pt idx="694">
                        <c:v>1.7691230052199601E-2</c:v>
                      </c:pt>
                      <c:pt idx="695">
                        <c:v>2.5152237925973899E-2</c:v>
                      </c:pt>
                      <c:pt idx="696">
                        <c:v>2.5381255715719399E-2</c:v>
                      </c:pt>
                      <c:pt idx="697">
                        <c:v>3.3631875175775601E-2</c:v>
                      </c:pt>
                      <c:pt idx="698">
                        <c:v>3.3286800710795601E-2</c:v>
                      </c:pt>
                      <c:pt idx="699">
                        <c:v>2.7422737766767499E-2</c:v>
                      </c:pt>
                      <c:pt idx="700">
                        <c:v>3.20021968129931E-2</c:v>
                      </c:pt>
                      <c:pt idx="701">
                        <c:v>2.4732430022149199E-2</c:v>
                      </c:pt>
                      <c:pt idx="702">
                        <c:v>7.6820218686073404E-3</c:v>
                      </c:pt>
                      <c:pt idx="703">
                        <c:v>4.5082594313976499E-3</c:v>
                      </c:pt>
                      <c:pt idx="704">
                        <c:v>3.3322060687572801E-3</c:v>
                      </c:pt>
                      <c:pt idx="705">
                        <c:v>1.3136925398634199E-2</c:v>
                      </c:pt>
                      <c:pt idx="706">
                        <c:v>3.5622065025927803E-2</c:v>
                      </c:pt>
                      <c:pt idx="707">
                        <c:v>5.5736603931792597E-2</c:v>
                      </c:pt>
                      <c:pt idx="708">
                        <c:v>5.9455857916800997E-2</c:v>
                      </c:pt>
                      <c:pt idx="709">
                        <c:v>5.8828330339260701E-2</c:v>
                      </c:pt>
                      <c:pt idx="710">
                        <c:v>5.4025982454711997E-2</c:v>
                      </c:pt>
                      <c:pt idx="711">
                        <c:v>5.6323944209999401E-2</c:v>
                      </c:pt>
                      <c:pt idx="712">
                        <c:v>5.6226173901450897E-2</c:v>
                      </c:pt>
                      <c:pt idx="713">
                        <c:v>5.8622911809990803E-2</c:v>
                      </c:pt>
                      <c:pt idx="714">
                        <c:v>6.7571623688823093E-2</c:v>
                      </c:pt>
                      <c:pt idx="715">
                        <c:v>8.9654577963133697E-2</c:v>
                      </c:pt>
                      <c:pt idx="716">
                        <c:v>8.7552438115741302E-2</c:v>
                      </c:pt>
                      <c:pt idx="717">
                        <c:v>7.0362155033728599E-2</c:v>
                      </c:pt>
                      <c:pt idx="718">
                        <c:v>7.6843627588552496E-2</c:v>
                      </c:pt>
                      <c:pt idx="719">
                        <c:v>9.8530533357896299E-2</c:v>
                      </c:pt>
                      <c:pt idx="720">
                        <c:v>8.7260349513266403E-2</c:v>
                      </c:pt>
                      <c:pt idx="721">
                        <c:v>7.5504959248585898E-2</c:v>
                      </c:pt>
                      <c:pt idx="722">
                        <c:v>8.2735708930528104E-2</c:v>
                      </c:pt>
                      <c:pt idx="723">
                        <c:v>8.34995131461993E-2</c:v>
                      </c:pt>
                      <c:pt idx="724">
                        <c:v>6.8756890142425406E-2</c:v>
                      </c:pt>
                      <c:pt idx="725">
                        <c:v>7.4556218016762696E-2</c:v>
                      </c:pt>
                      <c:pt idx="726">
                        <c:v>8.6262112755576506E-2</c:v>
                      </c:pt>
                      <c:pt idx="727">
                        <c:v>8.8583450700379304E-2</c:v>
                      </c:pt>
                      <c:pt idx="728">
                        <c:v>8.7751265476489398E-2</c:v>
                      </c:pt>
                      <c:pt idx="729">
                        <c:v>9.7153285916227905E-2</c:v>
                      </c:pt>
                      <c:pt idx="730">
                        <c:v>0.106796471810122</c:v>
                      </c:pt>
                      <c:pt idx="731">
                        <c:v>0.113409305474646</c:v>
                      </c:pt>
                      <c:pt idx="732">
                        <c:v>0.115866491623384</c:v>
                      </c:pt>
                      <c:pt idx="733">
                        <c:v>0.111037433335913</c:v>
                      </c:pt>
                      <c:pt idx="734">
                        <c:v>0.11185541162592499</c:v>
                      </c:pt>
                      <c:pt idx="735">
                        <c:v>0.101747228058245</c:v>
                      </c:pt>
                      <c:pt idx="736">
                        <c:v>0.10039974798087101</c:v>
                      </c:pt>
                      <c:pt idx="737">
                        <c:v>0.13188804781107399</c:v>
                      </c:pt>
                      <c:pt idx="738">
                        <c:v>0.167853695110805</c:v>
                      </c:pt>
                      <c:pt idx="739">
                        <c:v>0.14668324707639599</c:v>
                      </c:pt>
                      <c:pt idx="740">
                        <c:v>0.113451519870073</c:v>
                      </c:pt>
                      <c:pt idx="741">
                        <c:v>0.121812572622506</c:v>
                      </c:pt>
                      <c:pt idx="742">
                        <c:v>0.143768115102993</c:v>
                      </c:pt>
                      <c:pt idx="743">
                        <c:v>0.147526240916248</c:v>
                      </c:pt>
                      <c:pt idx="744">
                        <c:v>0.14806517750318299</c:v>
                      </c:pt>
                      <c:pt idx="745">
                        <c:v>0.16625246494566701</c:v>
                      </c:pt>
                      <c:pt idx="746">
                        <c:v>0.20005785705215401</c:v>
                      </c:pt>
                      <c:pt idx="747">
                        <c:v>0.21019445840709</c:v>
                      </c:pt>
                      <c:pt idx="748">
                        <c:v>0.16802881975668801</c:v>
                      </c:pt>
                      <c:pt idx="749">
                        <c:v>0.14616416997760601</c:v>
                      </c:pt>
                      <c:pt idx="750">
                        <c:v>0.18277547592722801</c:v>
                      </c:pt>
                      <c:pt idx="751">
                        <c:v>0.22736923031709699</c:v>
                      </c:pt>
                      <c:pt idx="752">
                        <c:v>0.21465333763025099</c:v>
                      </c:pt>
                      <c:pt idx="753">
                        <c:v>0.21506208643571001</c:v>
                      </c:pt>
                      <c:pt idx="754">
                        <c:v>0.22634398316822399</c:v>
                      </c:pt>
                      <c:pt idx="755">
                        <c:v>0.23658062154825599</c:v>
                      </c:pt>
                      <c:pt idx="756">
                        <c:v>0.197808944772254</c:v>
                      </c:pt>
                      <c:pt idx="757">
                        <c:v>0.20718731794815501</c:v>
                      </c:pt>
                      <c:pt idx="758">
                        <c:v>0.231310643662064</c:v>
                      </c:pt>
                      <c:pt idx="759">
                        <c:v>0.22375576822777801</c:v>
                      </c:pt>
                      <c:pt idx="760">
                        <c:v>0.217279857989365</c:v>
                      </c:pt>
                      <c:pt idx="761">
                        <c:v>0.25451838264078303</c:v>
                      </c:pt>
                      <c:pt idx="762">
                        <c:v>0.26473213710941501</c:v>
                      </c:pt>
                      <c:pt idx="763">
                        <c:v>0.233998863126439</c:v>
                      </c:pt>
                      <c:pt idx="764">
                        <c:v>0.23005101368098199</c:v>
                      </c:pt>
                      <c:pt idx="765">
                        <c:v>0.22750400738631099</c:v>
                      </c:pt>
                      <c:pt idx="766">
                        <c:v>0.22809703161376799</c:v>
                      </c:pt>
                      <c:pt idx="767">
                        <c:v>0.22131173450300401</c:v>
                      </c:pt>
                      <c:pt idx="768">
                        <c:v>0.19187971709011001</c:v>
                      </c:pt>
                      <c:pt idx="769">
                        <c:v>0.15334469539620299</c:v>
                      </c:pt>
                      <c:pt idx="770">
                        <c:v>0.17294611045950001</c:v>
                      </c:pt>
                      <c:pt idx="771">
                        <c:v>0.19955403758684501</c:v>
                      </c:pt>
                      <c:pt idx="772">
                        <c:v>0.21058761365977699</c:v>
                      </c:pt>
                      <c:pt idx="773">
                        <c:v>0.202090905775244</c:v>
                      </c:pt>
                      <c:pt idx="774">
                        <c:v>0.18644434765066201</c:v>
                      </c:pt>
                      <c:pt idx="775">
                        <c:v>0.15875105880745999</c:v>
                      </c:pt>
                      <c:pt idx="776">
                        <c:v>0.146187539868359</c:v>
                      </c:pt>
                      <c:pt idx="777">
                        <c:v>0.16065505038424399</c:v>
                      </c:pt>
                      <c:pt idx="778">
                        <c:v>0.185116641823873</c:v>
                      </c:pt>
                      <c:pt idx="779">
                        <c:v>0.185615182369363</c:v>
                      </c:pt>
                      <c:pt idx="780">
                        <c:v>0.160037727379927</c:v>
                      </c:pt>
                      <c:pt idx="781">
                        <c:v>0.13506306464961401</c:v>
                      </c:pt>
                      <c:pt idx="782">
                        <c:v>0.134485812504475</c:v>
                      </c:pt>
                      <c:pt idx="783">
                        <c:v>0.14379753174134399</c:v>
                      </c:pt>
                      <c:pt idx="784">
                        <c:v>0.14436760387692099</c:v>
                      </c:pt>
                      <c:pt idx="785">
                        <c:v>0.13606759658074799</c:v>
                      </c:pt>
                      <c:pt idx="786">
                        <c:v>0.126706621809384</c:v>
                      </c:pt>
                      <c:pt idx="787">
                        <c:v>0.120475845832092</c:v>
                      </c:pt>
                      <c:pt idx="788">
                        <c:v>0.118458069813987</c:v>
                      </c:pt>
                      <c:pt idx="789">
                        <c:v>0.148699916250943</c:v>
                      </c:pt>
                      <c:pt idx="790">
                        <c:v>0.154946296171419</c:v>
                      </c:pt>
                      <c:pt idx="791">
                        <c:v>0.145127032930913</c:v>
                      </c:pt>
                      <c:pt idx="792">
                        <c:v>0.127755202276363</c:v>
                      </c:pt>
                      <c:pt idx="793">
                        <c:v>0.14644711281546</c:v>
                      </c:pt>
                      <c:pt idx="794">
                        <c:v>0.13966603562081101</c:v>
                      </c:pt>
                      <c:pt idx="795">
                        <c:v>0.12815918443219601</c:v>
                      </c:pt>
                      <c:pt idx="796">
                        <c:v>0.11725581780394</c:v>
                      </c:pt>
                      <c:pt idx="797">
                        <c:v>0.10722041174742</c:v>
                      </c:pt>
                      <c:pt idx="798">
                        <c:v>0.103309642297017</c:v>
                      </c:pt>
                      <c:pt idx="799">
                        <c:v>8.2335631919170593E-2</c:v>
                      </c:pt>
                      <c:pt idx="800">
                        <c:v>0.122212943888625</c:v>
                      </c:pt>
                      <c:pt idx="801">
                        <c:v>0.13930109583907599</c:v>
                      </c:pt>
                      <c:pt idx="802">
                        <c:v>0.15048366220353601</c:v>
                      </c:pt>
                      <c:pt idx="803">
                        <c:v>0.12956882615195001</c:v>
                      </c:pt>
                      <c:pt idx="804">
                        <c:v>0.13510524347539099</c:v>
                      </c:pt>
                      <c:pt idx="805">
                        <c:v>0.11994855747095701</c:v>
                      </c:pt>
                      <c:pt idx="806">
                        <c:v>8.0661248011343306E-2</c:v>
                      </c:pt>
                      <c:pt idx="807">
                        <c:v>9.3246109112076203E-2</c:v>
                      </c:pt>
                      <c:pt idx="808">
                        <c:v>0.101231353089489</c:v>
                      </c:pt>
                      <c:pt idx="809">
                        <c:v>0.11395293789023</c:v>
                      </c:pt>
                      <c:pt idx="810">
                        <c:v>0.114809550321554</c:v>
                      </c:pt>
                      <c:pt idx="811">
                        <c:v>0.13001374357414699</c:v>
                      </c:pt>
                      <c:pt idx="812">
                        <c:v>0.13706006631732601</c:v>
                      </c:pt>
                      <c:pt idx="813">
                        <c:v>0.13544056652377201</c:v>
                      </c:pt>
                      <c:pt idx="814">
                        <c:v>0.129121247258315</c:v>
                      </c:pt>
                      <c:pt idx="815">
                        <c:v>0.125578781318511</c:v>
                      </c:pt>
                      <c:pt idx="816">
                        <c:v>0.144717628036205</c:v>
                      </c:pt>
                      <c:pt idx="817">
                        <c:v>0.15435482202610101</c:v>
                      </c:pt>
                      <c:pt idx="818">
                        <c:v>0.15068669841888899</c:v>
                      </c:pt>
                      <c:pt idx="819">
                        <c:v>0.15353126296946901</c:v>
                      </c:pt>
                      <c:pt idx="820">
                        <c:v>0.15501601184312999</c:v>
                      </c:pt>
                      <c:pt idx="821">
                        <c:v>0.16799294815478899</c:v>
                      </c:pt>
                      <c:pt idx="822">
                        <c:v>0.18725156743879601</c:v>
                      </c:pt>
                      <c:pt idx="823">
                        <c:v>0.16426949474466199</c:v>
                      </c:pt>
                      <c:pt idx="824">
                        <c:v>0.11885817366802801</c:v>
                      </c:pt>
                      <c:pt idx="825">
                        <c:v>0.12183107116385999</c:v>
                      </c:pt>
                      <c:pt idx="826">
                        <c:v>0.18468871052449701</c:v>
                      </c:pt>
                      <c:pt idx="827">
                        <c:v>0.23580569917559099</c:v>
                      </c:pt>
                      <c:pt idx="828">
                        <c:v>0.234412235244356</c:v>
                      </c:pt>
                      <c:pt idx="829">
                        <c:v>0.195691137026895</c:v>
                      </c:pt>
                      <c:pt idx="830">
                        <c:v>0.19098762255826701</c:v>
                      </c:pt>
                      <c:pt idx="831">
                        <c:v>0.18915069090217099</c:v>
                      </c:pt>
                      <c:pt idx="832">
                        <c:v>0.21708693715894301</c:v>
                      </c:pt>
                      <c:pt idx="833">
                        <c:v>0.196286110157817</c:v>
                      </c:pt>
                      <c:pt idx="834">
                        <c:v>0.224255942377594</c:v>
                      </c:pt>
                      <c:pt idx="835">
                        <c:v>0.229258451450437</c:v>
                      </c:pt>
                      <c:pt idx="836">
                        <c:v>0.26731977460404499</c:v>
                      </c:pt>
                      <c:pt idx="837">
                        <c:v>0.25762106029186399</c:v>
                      </c:pt>
                      <c:pt idx="838">
                        <c:v>0.22187813751230001</c:v>
                      </c:pt>
                      <c:pt idx="839">
                        <c:v>0.19209455867599201</c:v>
                      </c:pt>
                      <c:pt idx="840">
                        <c:v>0.19193409521865401</c:v>
                      </c:pt>
                      <c:pt idx="841">
                        <c:v>0.25750762694441398</c:v>
                      </c:pt>
                      <c:pt idx="842">
                        <c:v>0.30141981079192698</c:v>
                      </c:pt>
                      <c:pt idx="843">
                        <c:v>0.30879303437815597</c:v>
                      </c:pt>
                      <c:pt idx="844">
                        <c:v>0.27592848731825798</c:v>
                      </c:pt>
                      <c:pt idx="845">
                        <c:v>0.28217274496977701</c:v>
                      </c:pt>
                      <c:pt idx="846">
                        <c:v>0.32992169774408497</c:v>
                      </c:pt>
                      <c:pt idx="847">
                        <c:v>0.363292837421411</c:v>
                      </c:pt>
                      <c:pt idx="848">
                        <c:v>0.37654425318930801</c:v>
                      </c:pt>
                      <c:pt idx="849">
                        <c:v>0.37911795174026502</c:v>
                      </c:pt>
                      <c:pt idx="850">
                        <c:v>0.39347121597238699</c:v>
                      </c:pt>
                      <c:pt idx="851">
                        <c:v>0.40167030035083801</c:v>
                      </c:pt>
                      <c:pt idx="852">
                        <c:v>0.402633704858395</c:v>
                      </c:pt>
                      <c:pt idx="853">
                        <c:v>0.41223433958651801</c:v>
                      </c:pt>
                      <c:pt idx="854">
                        <c:v>0.43745907783613502</c:v>
                      </c:pt>
                      <c:pt idx="855">
                        <c:v>0.47276717287054998</c:v>
                      </c:pt>
                      <c:pt idx="856">
                        <c:v>0.50177704359130504</c:v>
                      </c:pt>
                      <c:pt idx="857">
                        <c:v>0.53337304787256201</c:v>
                      </c:pt>
                      <c:pt idx="858">
                        <c:v>0.54447895400489998</c:v>
                      </c:pt>
                      <c:pt idx="859">
                        <c:v>0.58620405411689902</c:v>
                      </c:pt>
                      <c:pt idx="860">
                        <c:v>0.58280533267342405</c:v>
                      </c:pt>
                      <c:pt idx="861">
                        <c:v>0.58084534340597904</c:v>
                      </c:pt>
                      <c:pt idx="862">
                        <c:v>0.59828834485529503</c:v>
                      </c:pt>
                      <c:pt idx="863">
                        <c:v>0.67994690820338599</c:v>
                      </c:pt>
                      <c:pt idx="864">
                        <c:v>0.71133588732049302</c:v>
                      </c:pt>
                      <c:pt idx="865">
                        <c:v>0.73519530701982405</c:v>
                      </c:pt>
                      <c:pt idx="866">
                        <c:v>0.737539253651599</c:v>
                      </c:pt>
                      <c:pt idx="867">
                        <c:v>0.76140367871865899</c:v>
                      </c:pt>
                      <c:pt idx="868">
                        <c:v>0.76860739085295304</c:v>
                      </c:pt>
                      <c:pt idx="869">
                        <c:v>0.79666581008077997</c:v>
                      </c:pt>
                      <c:pt idx="870">
                        <c:v>0.82976987373310895</c:v>
                      </c:pt>
                      <c:pt idx="871">
                        <c:v>0.90057122571973303</c:v>
                      </c:pt>
                      <c:pt idx="872">
                        <c:v>0.94304592775145502</c:v>
                      </c:pt>
                      <c:pt idx="873">
                        <c:v>0.94839701882874095</c:v>
                      </c:pt>
                      <c:pt idx="874">
                        <c:v>0.95425910111760504</c:v>
                      </c:pt>
                      <c:pt idx="875">
                        <c:v>1.01665398801254</c:v>
                      </c:pt>
                      <c:pt idx="876">
                        <c:v>1.06782887653016</c:v>
                      </c:pt>
                      <c:pt idx="877">
                        <c:v>1.0664912082474201</c:v>
                      </c:pt>
                      <c:pt idx="878">
                        <c:v>1.0578536795862299</c:v>
                      </c:pt>
                      <c:pt idx="879">
                        <c:v>1.1459934660071001</c:v>
                      </c:pt>
                      <c:pt idx="880">
                        <c:v>1.27348249689703</c:v>
                      </c:pt>
                      <c:pt idx="881">
                        <c:v>1.3229073865624099</c:v>
                      </c:pt>
                      <c:pt idx="882">
                        <c:v>1.2923953708601901</c:v>
                      </c:pt>
                      <c:pt idx="883">
                        <c:v>1.24859682121675</c:v>
                      </c:pt>
                      <c:pt idx="884">
                        <c:v>1.32537383067979</c:v>
                      </c:pt>
                      <c:pt idx="885">
                        <c:v>1.42445849395893</c:v>
                      </c:pt>
                      <c:pt idx="886">
                        <c:v>1.49908262914649</c:v>
                      </c:pt>
                      <c:pt idx="887">
                        <c:v>1.51412535030647</c:v>
                      </c:pt>
                      <c:pt idx="888">
                        <c:v>1.54733545274763</c:v>
                      </c:pt>
                      <c:pt idx="889">
                        <c:v>1.5514863153120699</c:v>
                      </c:pt>
                      <c:pt idx="890">
                        <c:v>1.5840113557957101</c:v>
                      </c:pt>
                      <c:pt idx="891">
                        <c:v>1.64375771228613</c:v>
                      </c:pt>
                      <c:pt idx="892">
                        <c:v>1.7126699668059999</c:v>
                      </c:pt>
                      <c:pt idx="893">
                        <c:v>1.7670560362038901</c:v>
                      </c:pt>
                      <c:pt idx="894">
                        <c:v>1.78716464027624</c:v>
                      </c:pt>
                      <c:pt idx="895">
                        <c:v>1.7725623910722701</c:v>
                      </c:pt>
                      <c:pt idx="896">
                        <c:v>1.79125265820822</c:v>
                      </c:pt>
                      <c:pt idx="897">
                        <c:v>1.87942619344533</c:v>
                      </c:pt>
                      <c:pt idx="898">
                        <c:v>1.9448598699189199</c:v>
                      </c:pt>
                      <c:pt idx="899">
                        <c:v>1.9600638691441199</c:v>
                      </c:pt>
                      <c:pt idx="900">
                        <c:v>1.9910897377662</c:v>
                      </c:pt>
                      <c:pt idx="901">
                        <c:v>2.0722666265330898</c:v>
                      </c:pt>
                      <c:pt idx="902">
                        <c:v>2.1395064982470702</c:v>
                      </c:pt>
                      <c:pt idx="903">
                        <c:v>2.17247713378441</c:v>
                      </c:pt>
                      <c:pt idx="904">
                        <c:v>2.2290695537363101</c:v>
                      </c:pt>
                      <c:pt idx="905">
                        <c:v>2.2928753272506901</c:v>
                      </c:pt>
                      <c:pt idx="906">
                        <c:v>2.3398653569219401</c:v>
                      </c:pt>
                      <c:pt idx="907">
                        <c:v>2.4260957974512198</c:v>
                      </c:pt>
                      <c:pt idx="908">
                        <c:v>2.53901916121775</c:v>
                      </c:pt>
                      <c:pt idx="909">
                        <c:v>2.6732590856505301</c:v>
                      </c:pt>
                      <c:pt idx="910">
                        <c:v>2.7400719954238499</c:v>
                      </c:pt>
                      <c:pt idx="911">
                        <c:v>2.8208886784669098</c:v>
                      </c:pt>
                      <c:pt idx="912">
                        <c:v>2.86820947913992</c:v>
                      </c:pt>
                      <c:pt idx="913">
                        <c:v>2.9383814932133299</c:v>
                      </c:pt>
                      <c:pt idx="914">
                        <c:v>3.00220064225286</c:v>
                      </c:pt>
                      <c:pt idx="915">
                        <c:v>3.0890612280097298</c:v>
                      </c:pt>
                      <c:pt idx="916">
                        <c:v>3.1582287916918901</c:v>
                      </c:pt>
                      <c:pt idx="917">
                        <c:v>3.22684224232834</c:v>
                      </c:pt>
                      <c:pt idx="918">
                        <c:v>3.3350243531774799</c:v>
                      </c:pt>
                      <c:pt idx="919">
                        <c:v>3.4346269625888999</c:v>
                      </c:pt>
                      <c:pt idx="920">
                        <c:v>3.5265519591971701</c:v>
                      </c:pt>
                      <c:pt idx="921">
                        <c:v>3.6136261188783898</c:v>
                      </c:pt>
                      <c:pt idx="922">
                        <c:v>3.6971191995779802</c:v>
                      </c:pt>
                      <c:pt idx="923">
                        <c:v>3.8387044337957601</c:v>
                      </c:pt>
                      <c:pt idx="924">
                        <c:v>3.9593404794580098</c:v>
                      </c:pt>
                      <c:pt idx="925">
                        <c:v>4.0532587575184396</c:v>
                      </c:pt>
                      <c:pt idx="926">
                        <c:v>4.1109099166030196</c:v>
                      </c:pt>
                      <c:pt idx="927">
                        <c:v>4.27286259209232</c:v>
                      </c:pt>
                      <c:pt idx="928">
                        <c:v>4.3986820565998501</c:v>
                      </c:pt>
                      <c:pt idx="929">
                        <c:v>4.43503041620066</c:v>
                      </c:pt>
                      <c:pt idx="930">
                        <c:v>4.4752013818305798</c:v>
                      </c:pt>
                      <c:pt idx="931">
                        <c:v>4.6129624750587004</c:v>
                      </c:pt>
                      <c:pt idx="932">
                        <c:v>4.7462558748155601</c:v>
                      </c:pt>
                      <c:pt idx="933">
                        <c:v>4.7925691644730701</c:v>
                      </c:pt>
                      <c:pt idx="934">
                        <c:v>4.8327582689378898</c:v>
                      </c:pt>
                      <c:pt idx="935">
                        <c:v>4.9351529000332004</c:v>
                      </c:pt>
                      <c:pt idx="936">
                        <c:v>4.9709922884591</c:v>
                      </c:pt>
                      <c:pt idx="937">
                        <c:v>4.9336610977877404</c:v>
                      </c:pt>
                      <c:pt idx="938">
                        <c:v>4.92148434275067</c:v>
                      </c:pt>
                      <c:pt idx="939">
                        <c:v>4.9842788189658398</c:v>
                      </c:pt>
                      <c:pt idx="940">
                        <c:v>5.0575036880168396</c:v>
                      </c:pt>
                      <c:pt idx="941">
                        <c:v>5.0202740792230598</c:v>
                      </c:pt>
                      <c:pt idx="942">
                        <c:v>4.9888349988661398</c:v>
                      </c:pt>
                      <c:pt idx="943">
                        <c:v>4.8942497573980903</c:v>
                      </c:pt>
                      <c:pt idx="944">
                        <c:v>4.8698147090405204</c:v>
                      </c:pt>
                      <c:pt idx="945">
                        <c:v>4.8120166570569403</c:v>
                      </c:pt>
                      <c:pt idx="946">
                        <c:v>4.7667520243292802</c:v>
                      </c:pt>
                      <c:pt idx="947">
                        <c:v>4.7117019018650401</c:v>
                      </c:pt>
                      <c:pt idx="948">
                        <c:v>4.6702980800764502</c:v>
                      </c:pt>
                      <c:pt idx="949">
                        <c:v>4.5657086060599399</c:v>
                      </c:pt>
                      <c:pt idx="950">
                        <c:v>4.4379167266221202</c:v>
                      </c:pt>
                      <c:pt idx="951">
                        <c:v>4.3615634774957197</c:v>
                      </c:pt>
                      <c:pt idx="952">
                        <c:v>4.2564448332851397</c:v>
                      </c:pt>
                      <c:pt idx="953">
                        <c:v>4.1443228688451503</c:v>
                      </c:pt>
                      <c:pt idx="954">
                        <c:v>4.1072178906613397</c:v>
                      </c:pt>
                      <c:pt idx="955">
                        <c:v>4.1163950047025599</c:v>
                      </c:pt>
                      <c:pt idx="956">
                        <c:v>4.0601751012149698</c:v>
                      </c:pt>
                      <c:pt idx="957">
                        <c:v>3.9749602439050999</c:v>
                      </c:pt>
                      <c:pt idx="958">
                        <c:v>3.9375955442344899</c:v>
                      </c:pt>
                      <c:pt idx="959">
                        <c:v>3.9589899048363302</c:v>
                      </c:pt>
                      <c:pt idx="960">
                        <c:v>3.96569872211832</c:v>
                      </c:pt>
                      <c:pt idx="961">
                        <c:v>3.9155497441676101</c:v>
                      </c:pt>
                      <c:pt idx="962">
                        <c:v>3.89425152276283</c:v>
                      </c:pt>
                      <c:pt idx="963">
                        <c:v>3.8825369531785201</c:v>
                      </c:pt>
                      <c:pt idx="964">
                        <c:v>3.8864576048095301</c:v>
                      </c:pt>
                      <c:pt idx="965">
                        <c:v>3.9111058198311</c:v>
                      </c:pt>
                      <c:pt idx="966">
                        <c:v>3.9775543284869999</c:v>
                      </c:pt>
                      <c:pt idx="967">
                        <c:v>4.0122620169796201</c:v>
                      </c:pt>
                      <c:pt idx="968">
                        <c:v>3.99853591180073</c:v>
                      </c:pt>
                      <c:pt idx="969">
                        <c:v>3.9675474553149801</c:v>
                      </c:pt>
                      <c:pt idx="970">
                        <c:v>4.0034639692840202</c:v>
                      </c:pt>
                      <c:pt idx="971">
                        <c:v>4.0621502644785501</c:v>
                      </c:pt>
                      <c:pt idx="972">
                        <c:v>4.0977938090728596</c:v>
                      </c:pt>
                      <c:pt idx="973">
                        <c:v>4.06819127155795</c:v>
                      </c:pt>
                      <c:pt idx="974">
                        <c:v>4.1603028730395604</c:v>
                      </c:pt>
                      <c:pt idx="975">
                        <c:v>4.2014953294263204</c:v>
                      </c:pt>
                      <c:pt idx="976">
                        <c:v>4.2084204803813599</c:v>
                      </c:pt>
                      <c:pt idx="977">
                        <c:v>4.2101159049585997</c:v>
                      </c:pt>
                      <c:pt idx="978">
                        <c:v>4.2814291470422896</c:v>
                      </c:pt>
                      <c:pt idx="979">
                        <c:v>4.2572973054766399</c:v>
                      </c:pt>
                      <c:pt idx="980">
                        <c:v>4.1937835229822502</c:v>
                      </c:pt>
                      <c:pt idx="981">
                        <c:v>4.1830104776061896</c:v>
                      </c:pt>
                      <c:pt idx="982">
                        <c:v>4.1808165177078997</c:v>
                      </c:pt>
                      <c:pt idx="983">
                        <c:v>4.1471492656436997</c:v>
                      </c:pt>
                      <c:pt idx="984">
                        <c:v>4.08079482877607</c:v>
                      </c:pt>
                      <c:pt idx="985">
                        <c:v>4.0031329152150503</c:v>
                      </c:pt>
                      <c:pt idx="986">
                        <c:v>3.9309086022327202</c:v>
                      </c:pt>
                      <c:pt idx="987">
                        <c:v>3.8412261180581799</c:v>
                      </c:pt>
                      <c:pt idx="988">
                        <c:v>3.7314507699206798</c:v>
                      </c:pt>
                      <c:pt idx="989">
                        <c:v>3.6055735894505401</c:v>
                      </c:pt>
                      <c:pt idx="990">
                        <c:v>3.4877802068832402</c:v>
                      </c:pt>
                      <c:pt idx="991">
                        <c:v>3.3456935362754598</c:v>
                      </c:pt>
                      <c:pt idx="992">
                        <c:v>3.1713561405633599</c:v>
                      </c:pt>
                      <c:pt idx="993">
                        <c:v>3.0409973756223798</c:v>
                      </c:pt>
                      <c:pt idx="994">
                        <c:v>2.96558549693072</c:v>
                      </c:pt>
                      <c:pt idx="995">
                        <c:v>2.9082199985983501</c:v>
                      </c:pt>
                      <c:pt idx="996">
                        <c:v>2.8022084498852302</c:v>
                      </c:pt>
                      <c:pt idx="997">
                        <c:v>2.6988337611823798</c:v>
                      </c:pt>
                      <c:pt idx="998">
                        <c:v>2.6105321307706002</c:v>
                      </c:pt>
                      <c:pt idx="999">
                        <c:v>2.59782394981631</c:v>
                      </c:pt>
                      <c:pt idx="1000">
                        <c:v>2.5303944378820402</c:v>
                      </c:pt>
                      <c:pt idx="1001">
                        <c:v>2.4426979628217902</c:v>
                      </c:pt>
                      <c:pt idx="1002">
                        <c:v>2.3449887683525898</c:v>
                      </c:pt>
                      <c:pt idx="1003">
                        <c:v>2.3189492652178099</c:v>
                      </c:pt>
                      <c:pt idx="1004">
                        <c:v>2.2788084376701598</c:v>
                      </c:pt>
                      <c:pt idx="1005">
                        <c:v>2.2489399256890201</c:v>
                      </c:pt>
                      <c:pt idx="1006">
                        <c:v>2.2017103917672598</c:v>
                      </c:pt>
                      <c:pt idx="1007">
                        <c:v>2.1393468073197899</c:v>
                      </c:pt>
                      <c:pt idx="1008">
                        <c:v>2.1031753069349999</c:v>
                      </c:pt>
                      <c:pt idx="1009">
                        <c:v>2.1200735104287398</c:v>
                      </c:pt>
                      <c:pt idx="1010">
                        <c:v>2.0945671790393101</c:v>
                      </c:pt>
                      <c:pt idx="1011">
                        <c:v>2.0603656059010298</c:v>
                      </c:pt>
                      <c:pt idx="1012">
                        <c:v>2.0591782612202398</c:v>
                      </c:pt>
                      <c:pt idx="1013">
                        <c:v>2.1304565697436302</c:v>
                      </c:pt>
                      <c:pt idx="1014">
                        <c:v>2.1202731911275698</c:v>
                      </c:pt>
                      <c:pt idx="1015">
                        <c:v>2.0753695929778</c:v>
                      </c:pt>
                      <c:pt idx="1016">
                        <c:v>2.0228080744322199</c:v>
                      </c:pt>
                      <c:pt idx="1017">
                        <c:v>2.02140904610066</c:v>
                      </c:pt>
                      <c:pt idx="1018">
                        <c:v>2.0223947600685799</c:v>
                      </c:pt>
                      <c:pt idx="1019">
                        <c:v>2.0424735316820399</c:v>
                      </c:pt>
                      <c:pt idx="1020">
                        <c:v>2.0611608941803801</c:v>
                      </c:pt>
                      <c:pt idx="1021">
                        <c:v>2.0657423120562499</c:v>
                      </c:pt>
                      <c:pt idx="1022">
                        <c:v>2.06545719709364</c:v>
                      </c:pt>
                      <c:pt idx="1023">
                        <c:v>2.0377548495846902</c:v>
                      </c:pt>
                      <c:pt idx="1024">
                        <c:v>2.0237775358885299</c:v>
                      </c:pt>
                      <c:pt idx="1025">
                        <c:v>2.0356015497627502</c:v>
                      </c:pt>
                      <c:pt idx="1026">
                        <c:v>2.0551470220210599</c:v>
                      </c:pt>
                      <c:pt idx="1027">
                        <c:v>2.0424104069251698</c:v>
                      </c:pt>
                      <c:pt idx="1028">
                        <c:v>2.0104730875075099</c:v>
                      </c:pt>
                      <c:pt idx="1029">
                        <c:v>2.0076859551071502</c:v>
                      </c:pt>
                      <c:pt idx="1030">
                        <c:v>2.01044789067178</c:v>
                      </c:pt>
                      <c:pt idx="1031">
                        <c:v>2.0112056552241002</c:v>
                      </c:pt>
                      <c:pt idx="1032">
                        <c:v>1.9900547144424701</c:v>
                      </c:pt>
                      <c:pt idx="1033">
                        <c:v>1.9755245554715899</c:v>
                      </c:pt>
                      <c:pt idx="1034">
                        <c:v>1.97041167551237</c:v>
                      </c:pt>
                      <c:pt idx="1035">
                        <c:v>1.9778765429242999</c:v>
                      </c:pt>
                      <c:pt idx="1036">
                        <c:v>1.9597846304686</c:v>
                      </c:pt>
                      <c:pt idx="1037">
                        <c:v>1.9055888363171001</c:v>
                      </c:pt>
                      <c:pt idx="1038">
                        <c:v>1.9093335818822901</c:v>
                      </c:pt>
                      <c:pt idx="1039">
                        <c:v>1.9388568822178101</c:v>
                      </c:pt>
                      <c:pt idx="1040">
                        <c:v>1.9337435670082299</c:v>
                      </c:pt>
                      <c:pt idx="1041">
                        <c:v>1.9006488308449101</c:v>
                      </c:pt>
                      <c:pt idx="1042">
                        <c:v>1.89713045558497</c:v>
                      </c:pt>
                      <c:pt idx="1043">
                        <c:v>1.88729741280603</c:v>
                      </c:pt>
                      <c:pt idx="1044">
                        <c:v>1.8947214809227899</c:v>
                      </c:pt>
                      <c:pt idx="1045">
                        <c:v>1.9245209082752199</c:v>
                      </c:pt>
                      <c:pt idx="1046">
                        <c:v>1.9178164369448001</c:v>
                      </c:pt>
                      <c:pt idx="1047">
                        <c:v>1.8783690367075701</c:v>
                      </c:pt>
                      <c:pt idx="1048">
                        <c:v>1.84241518332498</c:v>
                      </c:pt>
                      <c:pt idx="1049">
                        <c:v>1.81187777322163</c:v>
                      </c:pt>
                      <c:pt idx="1050">
                        <c:v>1.79876694969613</c:v>
                      </c:pt>
                      <c:pt idx="1051">
                        <c:v>1.83458470894175</c:v>
                      </c:pt>
                      <c:pt idx="1052">
                        <c:v>1.8415329858173599</c:v>
                      </c:pt>
                      <c:pt idx="1053">
                        <c:v>1.8219039200323901</c:v>
                      </c:pt>
                      <c:pt idx="1054">
                        <c:v>1.8242698459792099</c:v>
                      </c:pt>
                      <c:pt idx="1055">
                        <c:v>1.8450303616380499</c:v>
                      </c:pt>
                      <c:pt idx="1056">
                        <c:v>1.85810894963254</c:v>
                      </c:pt>
                      <c:pt idx="1057">
                        <c:v>1.86503815037662</c:v>
                      </c:pt>
                      <c:pt idx="1058">
                        <c:v>1.88193766751484</c:v>
                      </c:pt>
                      <c:pt idx="1059">
                        <c:v>1.84001135818026</c:v>
                      </c:pt>
                      <c:pt idx="1060">
                        <c:v>1.83748520962279</c:v>
                      </c:pt>
                      <c:pt idx="1061">
                        <c:v>1.8033746426547901</c:v>
                      </c:pt>
                      <c:pt idx="1062">
                        <c:v>1.77324501430949</c:v>
                      </c:pt>
                      <c:pt idx="1063">
                        <c:v>1.7552531358935</c:v>
                      </c:pt>
                      <c:pt idx="1064">
                        <c:v>1.7884536334293799</c:v>
                      </c:pt>
                      <c:pt idx="1065">
                        <c:v>1.7754926004147</c:v>
                      </c:pt>
                      <c:pt idx="1066">
                        <c:v>1.72516977016805</c:v>
                      </c:pt>
                      <c:pt idx="1067">
                        <c:v>1.67265194089889</c:v>
                      </c:pt>
                      <c:pt idx="1068">
                        <c:v>1.6464176298033899</c:v>
                      </c:pt>
                      <c:pt idx="1069">
                        <c:v>1.6246465904599099</c:v>
                      </c:pt>
                      <c:pt idx="1070">
                        <c:v>1.62039775027662</c:v>
                      </c:pt>
                      <c:pt idx="1071">
                        <c:v>1.6125202629707001</c:v>
                      </c:pt>
                      <c:pt idx="1072">
                        <c:v>1.5946877956274099</c:v>
                      </c:pt>
                      <c:pt idx="1073">
                        <c:v>1.5540133006917001</c:v>
                      </c:pt>
                      <c:pt idx="1074">
                        <c:v>1.5254311033921599</c:v>
                      </c:pt>
                      <c:pt idx="1075">
                        <c:v>1.5181288912667901</c:v>
                      </c:pt>
                      <c:pt idx="1076">
                        <c:v>1.48054606763691</c:v>
                      </c:pt>
                      <c:pt idx="1077">
                        <c:v>1.4421098531932199</c:v>
                      </c:pt>
                      <c:pt idx="1078">
                        <c:v>1.42066360131363</c:v>
                      </c:pt>
                      <c:pt idx="1079">
                        <c:v>1.4179915735635</c:v>
                      </c:pt>
                      <c:pt idx="1080">
                        <c:v>1.4006990010156599</c:v>
                      </c:pt>
                      <c:pt idx="1081">
                        <c:v>1.3727774344197201</c:v>
                      </c:pt>
                      <c:pt idx="1082">
                        <c:v>1.31935577144602</c:v>
                      </c:pt>
                      <c:pt idx="1083">
                        <c:v>1.27662623438625</c:v>
                      </c:pt>
                      <c:pt idx="1084">
                        <c:v>1.25030359713286</c:v>
                      </c:pt>
                      <c:pt idx="1085">
                        <c:v>1.24809436884577</c:v>
                      </c:pt>
                      <c:pt idx="1086">
                        <c:v>1.2374429206686799</c:v>
                      </c:pt>
                      <c:pt idx="1087">
                        <c:v>1.21567397914827</c:v>
                      </c:pt>
                      <c:pt idx="1088">
                        <c:v>1.1703423912461499</c:v>
                      </c:pt>
                      <c:pt idx="1089">
                        <c:v>1.12623207181392</c:v>
                      </c:pt>
                      <c:pt idx="1090">
                        <c:v>1.1025141741842299</c:v>
                      </c:pt>
                      <c:pt idx="1091">
                        <c:v>1.0834679246321499</c:v>
                      </c:pt>
                      <c:pt idx="1092">
                        <c:v>1.0763169127637999</c:v>
                      </c:pt>
                      <c:pt idx="1093">
                        <c:v>1.0377989291309899</c:v>
                      </c:pt>
                      <c:pt idx="1094">
                        <c:v>0.99416221022431095</c:v>
                      </c:pt>
                      <c:pt idx="1095">
                        <c:v>0.96523920767438198</c:v>
                      </c:pt>
                      <c:pt idx="1096">
                        <c:v>0.97220537414349395</c:v>
                      </c:pt>
                      <c:pt idx="1097">
                        <c:v>0.964964707568158</c:v>
                      </c:pt>
                      <c:pt idx="1098">
                        <c:v>0.93574660349335803</c:v>
                      </c:pt>
                      <c:pt idx="1099">
                        <c:v>0.90463191506389395</c:v>
                      </c:pt>
                      <c:pt idx="1100">
                        <c:v>0.87850149935127897</c:v>
                      </c:pt>
                      <c:pt idx="1101">
                        <c:v>0.87954280069135005</c:v>
                      </c:pt>
                      <c:pt idx="1102">
                        <c:v>0.84631052567498299</c:v>
                      </c:pt>
                      <c:pt idx="1103">
                        <c:v>0.83084629457659598</c:v>
                      </c:pt>
                      <c:pt idx="1104">
                        <c:v>0.83590463296399298</c:v>
                      </c:pt>
                      <c:pt idx="1105">
                        <c:v>0.84160749849600702</c:v>
                      </c:pt>
                      <c:pt idx="1106">
                        <c:v>0.78649509001773399</c:v>
                      </c:pt>
                      <c:pt idx="1107">
                        <c:v>0.74254885835693696</c:v>
                      </c:pt>
                      <c:pt idx="1108">
                        <c:v>0.743537647536198</c:v>
                      </c:pt>
                      <c:pt idx="1109">
                        <c:v>0.73354721806363998</c:v>
                      </c:pt>
                      <c:pt idx="1110">
                        <c:v>0.717132389362656</c:v>
                      </c:pt>
                      <c:pt idx="1111">
                        <c:v>0.712420816695434</c:v>
                      </c:pt>
                      <c:pt idx="1112">
                        <c:v>0.72118537037084296</c:v>
                      </c:pt>
                      <c:pt idx="1113">
                        <c:v>0.71081203050700403</c:v>
                      </c:pt>
                      <c:pt idx="1114">
                        <c:v>0.685868689155676</c:v>
                      </c:pt>
                      <c:pt idx="1115">
                        <c:v>0.65897399836008896</c:v>
                      </c:pt>
                      <c:pt idx="1116">
                        <c:v>0.65075451096607395</c:v>
                      </c:pt>
                      <c:pt idx="1117">
                        <c:v>0.66308489799436698</c:v>
                      </c:pt>
                      <c:pt idx="1118">
                        <c:v>0.66875457938328997</c:v>
                      </c:pt>
                      <c:pt idx="1119">
                        <c:v>0.66058159010002504</c:v>
                      </c:pt>
                      <c:pt idx="1120">
                        <c:v>0.64253311698178495</c:v>
                      </c:pt>
                      <c:pt idx="1121">
                        <c:v>0.60205412513498902</c:v>
                      </c:pt>
                      <c:pt idx="1122">
                        <c:v>0.56883786835157502</c:v>
                      </c:pt>
                      <c:pt idx="1123">
                        <c:v>0.563393632088934</c:v>
                      </c:pt>
                      <c:pt idx="1124">
                        <c:v>0.59863029540226398</c:v>
                      </c:pt>
                      <c:pt idx="1125">
                        <c:v>0.61552732072041505</c:v>
                      </c:pt>
                      <c:pt idx="1126">
                        <c:v>0.60937835685691399</c:v>
                      </c:pt>
                      <c:pt idx="1127">
                        <c:v>0.56633330590528796</c:v>
                      </c:pt>
                      <c:pt idx="1128">
                        <c:v>0.56741344722435805</c:v>
                      </c:pt>
                      <c:pt idx="1129">
                        <c:v>0.57872429862573505</c:v>
                      </c:pt>
                      <c:pt idx="1130">
                        <c:v>0.58309663779742504</c:v>
                      </c:pt>
                      <c:pt idx="1131">
                        <c:v>0.554227996827935</c:v>
                      </c:pt>
                    </c:numCache>
                  </c:numRef>
                </c:yVal>
                <c:smooth val="1"/>
                <c:extLst xmlns:c15="http://schemas.microsoft.com/office/drawing/2012/chart">
                  <c:ext xmlns:c16="http://schemas.microsoft.com/office/drawing/2014/chart" uri="{C3380CC4-5D6E-409C-BE32-E72D297353CC}">
                    <c16:uniqueId val="{00000009-BA24-4D9A-B745-9BAE61DCA5D5}"/>
                  </c:ext>
                </c:extLst>
              </c15:ser>
            </c15:filteredScatterSeries>
            <c15:filteredScatterSeries>
              <c15:ser>
                <c:idx val="13"/>
                <c:order val="8"/>
                <c:tx>
                  <c:v>Sample 3 (initial)</c:v>
                </c:tx>
                <c:marker>
                  <c:symbol val="none"/>
                </c:marker>
                <c:xVal>
                  <c:numRef>
                    <c:extLst xmlns:c15="http://schemas.microsoft.com/office/drawing/2012/chart">
                      <c:ext xmlns:c15="http://schemas.microsoft.com/office/drawing/2012/chart" uri="{02D57815-91ED-43cb-92C2-25804820EDAC}">
                        <c15:formulaRef>
                          <c15:sqref>'Sample 3'!$W$6:$W$1136</c15:sqref>
                        </c15:formulaRef>
                      </c:ext>
                    </c:extLst>
                    <c:numCache>
                      <c:formatCode>General</c:formatCode>
                      <c:ptCount val="1131"/>
                      <c:pt idx="0">
                        <c:v>0.37592120000000001</c:v>
                      </c:pt>
                      <c:pt idx="1">
                        <c:v>0.390867082857143</c:v>
                      </c:pt>
                      <c:pt idx="2">
                        <c:v>0.40581290857142899</c:v>
                      </c:pt>
                      <c:pt idx="3">
                        <c:v>0.42075869999999999</c:v>
                      </c:pt>
                      <c:pt idx="4">
                        <c:v>0.43570449999999999</c:v>
                      </c:pt>
                      <c:pt idx="5">
                        <c:v>0.4506503</c:v>
                      </c:pt>
                      <c:pt idx="6">
                        <c:v>0.46559610000000001</c:v>
                      </c:pt>
                      <c:pt idx="7">
                        <c:v>0.48054190857142898</c:v>
                      </c:pt>
                      <c:pt idx="8">
                        <c:v>0.49548768285714301</c:v>
                      </c:pt>
                      <c:pt idx="9">
                        <c:v>0.51043340857142905</c:v>
                      </c:pt>
                      <c:pt idx="10">
                        <c:v>0.52537909999999999</c:v>
                      </c:pt>
                      <c:pt idx="11">
                        <c:v>0.54032480857142895</c:v>
                      </c:pt>
                      <c:pt idx="12">
                        <c:v>0.55527047428571397</c:v>
                      </c:pt>
                      <c:pt idx="13">
                        <c:v>0.57021613428571405</c:v>
                      </c:pt>
                      <c:pt idx="14">
                        <c:v>0.58516176571428602</c:v>
                      </c:pt>
                      <c:pt idx="15">
                        <c:v>0.60010744285714301</c:v>
                      </c:pt>
                      <c:pt idx="16">
                        <c:v>0.61505304857142895</c:v>
                      </c:pt>
                      <c:pt idx="17">
                        <c:v>0.62999863428571401</c:v>
                      </c:pt>
                      <c:pt idx="18">
                        <c:v>0.64494420857142798</c:v>
                      </c:pt>
                      <c:pt idx="19">
                        <c:v>0.65988975714285703</c:v>
                      </c:pt>
                      <c:pt idx="20">
                        <c:v>0.67483523428571401</c:v>
                      </c:pt>
                      <c:pt idx="21">
                        <c:v>0.68978070000000002</c:v>
                      </c:pt>
                      <c:pt idx="22">
                        <c:v>0.70472617428571405</c:v>
                      </c:pt>
                      <c:pt idx="23">
                        <c:v>0.71967164285714302</c:v>
                      </c:pt>
                      <c:pt idx="24">
                        <c:v>0.73461704857142895</c:v>
                      </c:pt>
                      <c:pt idx="25">
                        <c:v>0.74956243428571401</c:v>
                      </c:pt>
                      <c:pt idx="26">
                        <c:v>0.76450779999999996</c:v>
                      </c:pt>
                      <c:pt idx="27">
                        <c:v>0.77945317428571403</c:v>
                      </c:pt>
                      <c:pt idx="28">
                        <c:v>0.79439854285714295</c:v>
                      </c:pt>
                      <c:pt idx="29">
                        <c:v>0.80934384857142905</c:v>
                      </c:pt>
                      <c:pt idx="30">
                        <c:v>0.82428914285714305</c:v>
                      </c:pt>
                      <c:pt idx="31">
                        <c:v>0.83923438285714302</c:v>
                      </c:pt>
                      <c:pt idx="32">
                        <c:v>0.85417958285714302</c:v>
                      </c:pt>
                      <c:pt idx="33">
                        <c:v>0.86912473428571402</c:v>
                      </c:pt>
                      <c:pt idx="34">
                        <c:v>0.88406987428571404</c:v>
                      </c:pt>
                      <c:pt idx="35">
                        <c:v>0.89901501714285703</c:v>
                      </c:pt>
                      <c:pt idx="36">
                        <c:v>0.91396007428571402</c:v>
                      </c:pt>
                      <c:pt idx="37">
                        <c:v>0.92890513428571397</c:v>
                      </c:pt>
                      <c:pt idx="38">
                        <c:v>0.94385017428571405</c:v>
                      </c:pt>
                      <c:pt idx="39">
                        <c:v>0.95879521714285698</c:v>
                      </c:pt>
                      <c:pt idx="40">
                        <c:v>0.97374018285714303</c:v>
                      </c:pt>
                      <c:pt idx="41">
                        <c:v>0.98868509999999998</c:v>
                      </c:pt>
                      <c:pt idx="42">
                        <c:v>1.00363001714286</c:v>
                      </c:pt>
                      <c:pt idx="43">
                        <c:v>1.01857499142857</c:v>
                      </c:pt>
                      <c:pt idx="44">
                        <c:v>1.0335200857142901</c:v>
                      </c:pt>
                      <c:pt idx="45">
                        <c:v>1.0484647428571401</c:v>
                      </c:pt>
                      <c:pt idx="46">
                        <c:v>1.0634092571428599</c:v>
                      </c:pt>
                      <c:pt idx="47">
                        <c:v>1.078354</c:v>
                      </c:pt>
                      <c:pt idx="48">
                        <c:v>1.0932987428571399</c:v>
                      </c:pt>
                      <c:pt idx="49">
                        <c:v>1.10824325714286</c:v>
                      </c:pt>
                      <c:pt idx="50">
                        <c:v>1.1231880000000001</c:v>
                      </c:pt>
                      <c:pt idx="51">
                        <c:v>1.1381327428571399</c:v>
                      </c:pt>
                      <c:pt idx="52">
                        <c:v>1.1530773428571399</c:v>
                      </c:pt>
                      <c:pt idx="53">
                        <c:v>1.1680216571428601</c:v>
                      </c:pt>
                      <c:pt idx="54">
                        <c:v>1.18296634285714</c:v>
                      </c:pt>
                      <c:pt idx="55">
                        <c:v>1.1979107428571401</c:v>
                      </c:pt>
                      <c:pt idx="56">
                        <c:v>1.212855</c:v>
                      </c:pt>
                      <c:pt idx="57">
                        <c:v>1.22779925714286</c:v>
                      </c:pt>
                      <c:pt idx="58">
                        <c:v>1.24274374285714</c:v>
                      </c:pt>
                      <c:pt idx="59">
                        <c:v>1.25768808571429</c:v>
                      </c:pt>
                      <c:pt idx="60">
                        <c:v>1.272632</c:v>
                      </c:pt>
                      <c:pt idx="61">
                        <c:v>1.2875760000000001</c:v>
                      </c:pt>
                      <c:pt idx="62">
                        <c:v>1.3025199999999999</c:v>
                      </c:pt>
                      <c:pt idx="63">
                        <c:v>1.317464</c:v>
                      </c:pt>
                      <c:pt idx="64">
                        <c:v>1.332408</c:v>
                      </c:pt>
                      <c:pt idx="65">
                        <c:v>1.3473520000000001</c:v>
                      </c:pt>
                      <c:pt idx="66">
                        <c:v>1.362296</c:v>
                      </c:pt>
                      <c:pt idx="67">
                        <c:v>1.37724</c:v>
                      </c:pt>
                      <c:pt idx="68">
                        <c:v>1.3921840000000001</c:v>
                      </c:pt>
                      <c:pt idx="69">
                        <c:v>1.4071279999999999</c:v>
                      </c:pt>
                      <c:pt idx="70">
                        <c:v>1.4220720857142899</c:v>
                      </c:pt>
                      <c:pt idx="71">
                        <c:v>1.43701574285714</c:v>
                      </c:pt>
                      <c:pt idx="72">
                        <c:v>1.45195934285714</c:v>
                      </c:pt>
                      <c:pt idx="73">
                        <c:v>1.4669026571428601</c:v>
                      </c:pt>
                      <c:pt idx="74">
                        <c:v>1.4818462571428599</c:v>
                      </c:pt>
                      <c:pt idx="75">
                        <c:v>1.4967900000000001</c:v>
                      </c:pt>
                      <c:pt idx="76">
                        <c:v>1.5117338285714299</c:v>
                      </c:pt>
                      <c:pt idx="77">
                        <c:v>1.5266770000000001</c:v>
                      </c:pt>
                      <c:pt idx="78">
                        <c:v>1.5416202571428601</c:v>
                      </c:pt>
                      <c:pt idx="79">
                        <c:v>1.5565637428571399</c:v>
                      </c:pt>
                      <c:pt idx="80">
                        <c:v>1.5715070857142901</c:v>
                      </c:pt>
                      <c:pt idx="81">
                        <c:v>1.5864499999999999</c:v>
                      </c:pt>
                      <c:pt idx="82">
                        <c:v>1.6013930000000001</c:v>
                      </c:pt>
                      <c:pt idx="83">
                        <c:v>1.616336</c:v>
                      </c:pt>
                      <c:pt idx="84">
                        <c:v>1.6312789999999999</c:v>
                      </c:pt>
                      <c:pt idx="85">
                        <c:v>1.6462220000000001</c:v>
                      </c:pt>
                      <c:pt idx="86">
                        <c:v>1.661165</c:v>
                      </c:pt>
                      <c:pt idx="87">
                        <c:v>1.6761079999999999</c:v>
                      </c:pt>
                      <c:pt idx="88">
                        <c:v>1.69105108571429</c:v>
                      </c:pt>
                      <c:pt idx="89">
                        <c:v>1.7059937428571399</c:v>
                      </c:pt>
                      <c:pt idx="90">
                        <c:v>1.7209362571428599</c:v>
                      </c:pt>
                      <c:pt idx="91">
                        <c:v>1.7358789999999999</c:v>
                      </c:pt>
                      <c:pt idx="92">
                        <c:v>1.75082174285714</c:v>
                      </c:pt>
                      <c:pt idx="93">
                        <c:v>1.7657643428571399</c:v>
                      </c:pt>
                      <c:pt idx="94">
                        <c:v>1.78070665714286</c:v>
                      </c:pt>
                      <c:pt idx="95">
                        <c:v>1.7956493428571401</c:v>
                      </c:pt>
                      <c:pt idx="96">
                        <c:v>1.8105917428571401</c:v>
                      </c:pt>
                      <c:pt idx="97">
                        <c:v>1.8255340857142901</c:v>
                      </c:pt>
                      <c:pt idx="98">
                        <c:v>1.840476</c:v>
                      </c:pt>
                      <c:pt idx="99">
                        <c:v>1.855418</c:v>
                      </c:pt>
                      <c:pt idx="100">
                        <c:v>1.87036</c:v>
                      </c:pt>
                      <c:pt idx="101">
                        <c:v>1.885302</c:v>
                      </c:pt>
                      <c:pt idx="102">
                        <c:v>1.900244</c:v>
                      </c:pt>
                      <c:pt idx="103">
                        <c:v>1.9151860000000001</c:v>
                      </c:pt>
                      <c:pt idx="104">
                        <c:v>1.93012808571429</c:v>
                      </c:pt>
                      <c:pt idx="105">
                        <c:v>1.94506974285714</c:v>
                      </c:pt>
                      <c:pt idx="106">
                        <c:v>1.9600112571428601</c:v>
                      </c:pt>
                      <c:pt idx="107">
                        <c:v>1.9749529142857101</c:v>
                      </c:pt>
                      <c:pt idx="108">
                        <c:v>1.9898950857142901</c:v>
                      </c:pt>
                      <c:pt idx="109">
                        <c:v>2.0048368285714302</c:v>
                      </c:pt>
                      <c:pt idx="110">
                        <c:v>2.0197780000000001</c:v>
                      </c:pt>
                      <c:pt idx="111">
                        <c:v>2.0347192571428598</c:v>
                      </c:pt>
                      <c:pt idx="112">
                        <c:v>2.0496607428571401</c:v>
                      </c:pt>
                      <c:pt idx="113">
                        <c:v>2.0646020857142902</c:v>
                      </c:pt>
                      <c:pt idx="114">
                        <c:v>2.0795430000000001</c:v>
                      </c:pt>
                      <c:pt idx="115">
                        <c:v>2.094484</c:v>
                      </c:pt>
                      <c:pt idx="116">
                        <c:v>2.1094249999999999</c:v>
                      </c:pt>
                      <c:pt idx="117">
                        <c:v>2.1243660000000002</c:v>
                      </c:pt>
                      <c:pt idx="118">
                        <c:v>2.1393070000000001</c:v>
                      </c:pt>
                      <c:pt idx="119">
                        <c:v>2.1542480857142898</c:v>
                      </c:pt>
                      <c:pt idx="120">
                        <c:v>2.1691887428571399</c:v>
                      </c:pt>
                      <c:pt idx="121">
                        <c:v>2.18412934285714</c:v>
                      </c:pt>
                      <c:pt idx="122">
                        <c:v>2.1990696571428598</c:v>
                      </c:pt>
                      <c:pt idx="123">
                        <c:v>2.21401034285714</c:v>
                      </c:pt>
                      <c:pt idx="124">
                        <c:v>2.2289506571428599</c:v>
                      </c:pt>
                      <c:pt idx="125">
                        <c:v>2.2438913428571401</c:v>
                      </c:pt>
                      <c:pt idx="126">
                        <c:v>2.2588317428571401</c:v>
                      </c:pt>
                      <c:pt idx="127">
                        <c:v>2.27377208571429</c:v>
                      </c:pt>
                      <c:pt idx="128">
                        <c:v>2.2887119999999999</c:v>
                      </c:pt>
                      <c:pt idx="129">
                        <c:v>2.303652</c:v>
                      </c:pt>
                      <c:pt idx="130">
                        <c:v>2.3185920000000002</c:v>
                      </c:pt>
                      <c:pt idx="131">
                        <c:v>2.3335319999999999</c:v>
                      </c:pt>
                      <c:pt idx="132">
                        <c:v>2.34847208571429</c:v>
                      </c:pt>
                      <c:pt idx="133">
                        <c:v>2.36341174285714</c:v>
                      </c:pt>
                      <c:pt idx="134">
                        <c:v>2.3783512571428602</c:v>
                      </c:pt>
                      <c:pt idx="135">
                        <c:v>2.3932910000000001</c:v>
                      </c:pt>
                      <c:pt idx="136">
                        <c:v>2.4082308285714298</c:v>
                      </c:pt>
                      <c:pt idx="137">
                        <c:v>2.4231699999999998</c:v>
                      </c:pt>
                      <c:pt idx="138">
                        <c:v>2.4381092571428602</c:v>
                      </c:pt>
                      <c:pt idx="139">
                        <c:v>2.4530487428571401</c:v>
                      </c:pt>
                      <c:pt idx="140">
                        <c:v>2.46798808571429</c:v>
                      </c:pt>
                      <c:pt idx="141">
                        <c:v>2.4829270000000001</c:v>
                      </c:pt>
                      <c:pt idx="142">
                        <c:v>2.4978660000000001</c:v>
                      </c:pt>
                      <c:pt idx="143">
                        <c:v>2.5128050000000002</c:v>
                      </c:pt>
                      <c:pt idx="144">
                        <c:v>2.5277440000000002</c:v>
                      </c:pt>
                      <c:pt idx="145">
                        <c:v>2.5426830857142901</c:v>
                      </c:pt>
                      <c:pt idx="146">
                        <c:v>2.5576217428571399</c:v>
                      </c:pt>
                      <c:pt idx="147">
                        <c:v>2.5725603428571402</c:v>
                      </c:pt>
                      <c:pt idx="148">
                        <c:v>2.5874986571428602</c:v>
                      </c:pt>
                      <c:pt idx="149">
                        <c:v>2.6024373428571401</c:v>
                      </c:pt>
                      <c:pt idx="150">
                        <c:v>2.6173757428571398</c:v>
                      </c:pt>
                      <c:pt idx="151">
                        <c:v>2.6323140857142899</c:v>
                      </c:pt>
                      <c:pt idx="152">
                        <c:v>2.6472519999999999</c:v>
                      </c:pt>
                      <c:pt idx="153">
                        <c:v>2.6621899999999998</c:v>
                      </c:pt>
                      <c:pt idx="154">
                        <c:v>2.6771280000000002</c:v>
                      </c:pt>
                      <c:pt idx="155">
                        <c:v>2.69206608571429</c:v>
                      </c:pt>
                      <c:pt idx="156">
                        <c:v>2.7070037428571401</c:v>
                      </c:pt>
                      <c:pt idx="157">
                        <c:v>2.7219413428571402</c:v>
                      </c:pt>
                      <c:pt idx="158">
                        <c:v>2.73687865714286</c:v>
                      </c:pt>
                      <c:pt idx="159">
                        <c:v>2.7518163428571398</c:v>
                      </c:pt>
                      <c:pt idx="160">
                        <c:v>2.7667537428571398</c:v>
                      </c:pt>
                      <c:pt idx="161">
                        <c:v>2.7816909999999999</c:v>
                      </c:pt>
                      <c:pt idx="162">
                        <c:v>2.79662825714286</c:v>
                      </c:pt>
                      <c:pt idx="163">
                        <c:v>2.8115657428571401</c:v>
                      </c:pt>
                      <c:pt idx="164">
                        <c:v>2.8265031714285702</c:v>
                      </c:pt>
                      <c:pt idx="165">
                        <c:v>2.84143965714286</c:v>
                      </c:pt>
                      <c:pt idx="166">
                        <c:v>2.8563765999999999</c:v>
                      </c:pt>
                      <c:pt idx="167">
                        <c:v>2.8713134</c:v>
                      </c:pt>
                      <c:pt idx="168">
                        <c:v>2.8862504285714299</c:v>
                      </c:pt>
                      <c:pt idx="169">
                        <c:v>2.9011866571428602</c:v>
                      </c:pt>
                      <c:pt idx="170">
                        <c:v>2.9161233428571398</c:v>
                      </c:pt>
                      <c:pt idx="171">
                        <c:v>2.9310597428571401</c:v>
                      </c:pt>
                      <c:pt idx="172">
                        <c:v>2.9459960857142899</c:v>
                      </c:pt>
                      <c:pt idx="173">
                        <c:v>2.9609320000000001</c:v>
                      </c:pt>
                      <c:pt idx="174">
                        <c:v>2.9758680000000002</c:v>
                      </c:pt>
                      <c:pt idx="175">
                        <c:v>2.9908039999999998</c:v>
                      </c:pt>
                      <c:pt idx="176">
                        <c:v>3.0057399999999999</c:v>
                      </c:pt>
                      <c:pt idx="177">
                        <c:v>3.0206760857142898</c:v>
                      </c:pt>
                      <c:pt idx="178">
                        <c:v>3.0356117428571401</c:v>
                      </c:pt>
                      <c:pt idx="179">
                        <c:v>3.0505473428571399</c:v>
                      </c:pt>
                      <c:pt idx="180">
                        <c:v>3.0654826571428599</c:v>
                      </c:pt>
                      <c:pt idx="181">
                        <c:v>3.0804183428571399</c:v>
                      </c:pt>
                      <c:pt idx="182">
                        <c:v>3.09535374285714</c:v>
                      </c:pt>
                      <c:pt idx="183">
                        <c:v>3.1102890857142902</c:v>
                      </c:pt>
                      <c:pt idx="184">
                        <c:v>3.1252239999999998</c:v>
                      </c:pt>
                      <c:pt idx="185">
                        <c:v>3.14015908571429</c:v>
                      </c:pt>
                      <c:pt idx="186">
                        <c:v>3.1550937428571402</c:v>
                      </c:pt>
                      <c:pt idx="187">
                        <c:v>3.1700282571428602</c:v>
                      </c:pt>
                      <c:pt idx="188">
                        <c:v>3.1849630000000002</c:v>
                      </c:pt>
                      <c:pt idx="189">
                        <c:v>3.1998978285714301</c:v>
                      </c:pt>
                      <c:pt idx="190">
                        <c:v>3.2148319999999999</c:v>
                      </c:pt>
                      <c:pt idx="191">
                        <c:v>3.22976625714286</c:v>
                      </c:pt>
                      <c:pt idx="192">
                        <c:v>3.2447007428571402</c:v>
                      </c:pt>
                      <c:pt idx="193">
                        <c:v>3.2596350857142902</c:v>
                      </c:pt>
                      <c:pt idx="194">
                        <c:v>3.27456908571429</c:v>
                      </c:pt>
                      <c:pt idx="195">
                        <c:v>3.2895027428571399</c:v>
                      </c:pt>
                      <c:pt idx="196">
                        <c:v>3.3044362571428598</c:v>
                      </c:pt>
                      <c:pt idx="197">
                        <c:v>3.3193700000000002</c:v>
                      </c:pt>
                      <c:pt idx="198">
                        <c:v>3.33430374285714</c:v>
                      </c:pt>
                      <c:pt idx="199">
                        <c:v>3.34923734285714</c:v>
                      </c:pt>
                      <c:pt idx="200">
                        <c:v>3.3641707428571399</c:v>
                      </c:pt>
                      <c:pt idx="201">
                        <c:v>3.3791040857142902</c:v>
                      </c:pt>
                      <c:pt idx="202">
                        <c:v>3.394037</c:v>
                      </c:pt>
                      <c:pt idx="203">
                        <c:v>3.4089700000000001</c:v>
                      </c:pt>
                      <c:pt idx="204">
                        <c:v>3.42390308571429</c:v>
                      </c:pt>
                      <c:pt idx="205">
                        <c:v>3.4388357428571399</c:v>
                      </c:pt>
                      <c:pt idx="206">
                        <c:v>3.4537683428571402</c:v>
                      </c:pt>
                      <c:pt idx="207">
                        <c:v>3.4687006571428598</c:v>
                      </c:pt>
                      <c:pt idx="208">
                        <c:v>3.4836333428571402</c:v>
                      </c:pt>
                      <c:pt idx="209">
                        <c:v>3.4985658285714298</c:v>
                      </c:pt>
                      <c:pt idx="210">
                        <c:v>3.5134978285714298</c:v>
                      </c:pt>
                      <c:pt idx="211">
                        <c:v>3.5284292571428599</c:v>
                      </c:pt>
                      <c:pt idx="212">
                        <c:v>3.5433609142857101</c:v>
                      </c:pt>
                      <c:pt idx="213">
                        <c:v>3.5582930857142898</c:v>
                      </c:pt>
                      <c:pt idx="214">
                        <c:v>3.57322474285714</c:v>
                      </c:pt>
                      <c:pt idx="215">
                        <c:v>3.5881563428571401</c:v>
                      </c:pt>
                      <c:pt idx="216">
                        <c:v>3.6030876571428601</c:v>
                      </c:pt>
                      <c:pt idx="217">
                        <c:v>3.6180193428571399</c:v>
                      </c:pt>
                      <c:pt idx="218">
                        <c:v>3.6329507428571399</c:v>
                      </c:pt>
                      <c:pt idx="219">
                        <c:v>3.64788208571429</c:v>
                      </c:pt>
                      <c:pt idx="220">
                        <c:v>3.6628130857142902</c:v>
                      </c:pt>
                      <c:pt idx="221">
                        <c:v>3.6777437428571398</c:v>
                      </c:pt>
                      <c:pt idx="222">
                        <c:v>3.6926743428571398</c:v>
                      </c:pt>
                      <c:pt idx="223">
                        <c:v>3.70760465714286</c:v>
                      </c:pt>
                      <c:pt idx="224">
                        <c:v>3.7225353428571402</c:v>
                      </c:pt>
                      <c:pt idx="225">
                        <c:v>3.7374657428571401</c:v>
                      </c:pt>
                      <c:pt idx="226">
                        <c:v>3.75239608571429</c:v>
                      </c:pt>
                      <c:pt idx="227">
                        <c:v>3.7673260000000002</c:v>
                      </c:pt>
                      <c:pt idx="228">
                        <c:v>3.7822559999999998</c:v>
                      </c:pt>
                      <c:pt idx="229">
                        <c:v>3.7971860857142898</c:v>
                      </c:pt>
                      <c:pt idx="230">
                        <c:v>3.8121157428571402</c:v>
                      </c:pt>
                      <c:pt idx="231">
                        <c:v>3.82704534285714</c:v>
                      </c:pt>
                      <c:pt idx="232">
                        <c:v>3.8419747428571398</c:v>
                      </c:pt>
                      <c:pt idx="233">
                        <c:v>3.85690408571429</c:v>
                      </c:pt>
                      <c:pt idx="234">
                        <c:v>3.8718330000000001</c:v>
                      </c:pt>
                      <c:pt idx="235">
                        <c:v>3.8867620000000001</c:v>
                      </c:pt>
                      <c:pt idx="236">
                        <c:v>3.901691</c:v>
                      </c:pt>
                      <c:pt idx="237">
                        <c:v>3.91662</c:v>
                      </c:pt>
                      <c:pt idx="238">
                        <c:v>3.9315490857142898</c:v>
                      </c:pt>
                      <c:pt idx="239">
                        <c:v>3.9464778285714299</c:v>
                      </c:pt>
                      <c:pt idx="240">
                        <c:v>3.9614060857142901</c:v>
                      </c:pt>
                      <c:pt idx="241">
                        <c:v>3.976334</c:v>
                      </c:pt>
                      <c:pt idx="242">
                        <c:v>3.99126191428571</c:v>
                      </c:pt>
                      <c:pt idx="243">
                        <c:v>4.0061903428571402</c:v>
                      </c:pt>
                      <c:pt idx="244">
                        <c:v>4.0211184857142896</c:v>
                      </c:pt>
                      <c:pt idx="245">
                        <c:v>4.0360464285714297</c:v>
                      </c:pt>
                      <c:pt idx="246">
                        <c:v>4.0509736571428601</c:v>
                      </c:pt>
                      <c:pt idx="247">
                        <c:v>4.0659013428571402</c:v>
                      </c:pt>
                      <c:pt idx="248">
                        <c:v>4.0808287428571397</c:v>
                      </c:pt>
                      <c:pt idx="249">
                        <c:v>4.0957560857142896</c:v>
                      </c:pt>
                      <c:pt idx="250">
                        <c:v>4.1106829999999999</c:v>
                      </c:pt>
                      <c:pt idx="251">
                        <c:v>4.1256100857142899</c:v>
                      </c:pt>
                      <c:pt idx="252">
                        <c:v>4.1405367428571402</c:v>
                      </c:pt>
                      <c:pt idx="253">
                        <c:v>4.1554633428571401</c:v>
                      </c:pt>
                      <c:pt idx="254">
                        <c:v>4.1703896571428603</c:v>
                      </c:pt>
                      <c:pt idx="255">
                        <c:v>4.1853164285714302</c:v>
                      </c:pt>
                      <c:pt idx="256">
                        <c:v>4.2002424857142904</c:v>
                      </c:pt>
                      <c:pt idx="257">
                        <c:v>4.2151683428571403</c:v>
                      </c:pt>
                      <c:pt idx="258">
                        <c:v>4.2300939142857201</c:v>
                      </c:pt>
                      <c:pt idx="259">
                        <c:v>4.2450200857142901</c:v>
                      </c:pt>
                      <c:pt idx="260">
                        <c:v>4.2599457428571403</c:v>
                      </c:pt>
                      <c:pt idx="261">
                        <c:v>4.2748713428571401</c:v>
                      </c:pt>
                      <c:pt idx="262">
                        <c:v>4.2897967428571402</c:v>
                      </c:pt>
                      <c:pt idx="263">
                        <c:v>4.3047220857142898</c:v>
                      </c:pt>
                      <c:pt idx="264">
                        <c:v>4.3196469999999998</c:v>
                      </c:pt>
                      <c:pt idx="265">
                        <c:v>4.3345720857142904</c:v>
                      </c:pt>
                      <c:pt idx="266">
                        <c:v>4.3494967428571396</c:v>
                      </c:pt>
                      <c:pt idx="267">
                        <c:v>4.3644213428571401</c:v>
                      </c:pt>
                      <c:pt idx="268">
                        <c:v>4.3793457428571401</c:v>
                      </c:pt>
                      <c:pt idx="269">
                        <c:v>4.3942700857142896</c:v>
                      </c:pt>
                      <c:pt idx="270">
                        <c:v>4.4091940000000003</c:v>
                      </c:pt>
                      <c:pt idx="271">
                        <c:v>4.424118</c:v>
                      </c:pt>
                      <c:pt idx="272">
                        <c:v>4.4390420857142896</c:v>
                      </c:pt>
                      <c:pt idx="273">
                        <c:v>4.4539657428571404</c:v>
                      </c:pt>
                      <c:pt idx="274">
                        <c:v>4.4688893428571399</c:v>
                      </c:pt>
                      <c:pt idx="275">
                        <c:v>4.4838127428571397</c:v>
                      </c:pt>
                      <c:pt idx="276">
                        <c:v>4.4987360000000001</c:v>
                      </c:pt>
                      <c:pt idx="277">
                        <c:v>4.5136592571428604</c:v>
                      </c:pt>
                      <c:pt idx="278">
                        <c:v>4.5285828285714302</c:v>
                      </c:pt>
                      <c:pt idx="279">
                        <c:v>4.5435058285714298</c:v>
                      </c:pt>
                      <c:pt idx="280">
                        <c:v>4.5584283428571402</c:v>
                      </c:pt>
                      <c:pt idx="281">
                        <c:v>4.5733507428571398</c:v>
                      </c:pt>
                      <c:pt idx="282">
                        <c:v>4.5882730857142899</c:v>
                      </c:pt>
                      <c:pt idx="283">
                        <c:v>4.6031950000000004</c:v>
                      </c:pt>
                      <c:pt idx="284">
                        <c:v>4.6181169142857099</c:v>
                      </c:pt>
                      <c:pt idx="285">
                        <c:v>4.6330393428571401</c:v>
                      </c:pt>
                      <c:pt idx="286">
                        <c:v>4.6479615714285698</c:v>
                      </c:pt>
                      <c:pt idx="287">
                        <c:v>4.6628830857142898</c:v>
                      </c:pt>
                      <c:pt idx="288">
                        <c:v>4.67780425714286</c:v>
                      </c:pt>
                      <c:pt idx="289">
                        <c:v>4.6927257428571396</c:v>
                      </c:pt>
                      <c:pt idx="290">
                        <c:v>4.7076470857142896</c:v>
                      </c:pt>
                      <c:pt idx="291">
                        <c:v>4.7225680857142898</c:v>
                      </c:pt>
                      <c:pt idx="292">
                        <c:v>4.7374887428571402</c:v>
                      </c:pt>
                      <c:pt idx="293">
                        <c:v>4.7524093428571401</c:v>
                      </c:pt>
                      <c:pt idx="294">
                        <c:v>4.7673297428571404</c:v>
                      </c:pt>
                      <c:pt idx="295">
                        <c:v>4.7822500857142902</c:v>
                      </c:pt>
                      <c:pt idx="296">
                        <c:v>4.7971700000000004</c:v>
                      </c:pt>
                      <c:pt idx="297">
                        <c:v>4.8120900000000004</c:v>
                      </c:pt>
                      <c:pt idx="298">
                        <c:v>4.8270099999999996</c:v>
                      </c:pt>
                      <c:pt idx="299">
                        <c:v>4.8419301714285696</c:v>
                      </c:pt>
                      <c:pt idx="300">
                        <c:v>4.8568494857142896</c:v>
                      </c:pt>
                      <c:pt idx="301">
                        <c:v>4.8717686000000002</c:v>
                      </c:pt>
                      <c:pt idx="302">
                        <c:v>4.8866876571428604</c:v>
                      </c:pt>
                      <c:pt idx="303">
                        <c:v>4.9016070857142902</c:v>
                      </c:pt>
                      <c:pt idx="304">
                        <c:v>4.9165260857142901</c:v>
                      </c:pt>
                      <c:pt idx="305">
                        <c:v>4.9314447428571402</c:v>
                      </c:pt>
                      <c:pt idx="306">
                        <c:v>4.9463633428571399</c:v>
                      </c:pt>
                      <c:pt idx="307">
                        <c:v>4.9612817428571399</c:v>
                      </c:pt>
                      <c:pt idx="308">
                        <c:v>4.9762000857142903</c:v>
                      </c:pt>
                      <c:pt idx="309">
                        <c:v>4.9911180000000002</c:v>
                      </c:pt>
                      <c:pt idx="310">
                        <c:v>5.0060360857142898</c:v>
                      </c:pt>
                      <c:pt idx="311">
                        <c:v>5.0209538285714297</c:v>
                      </c:pt>
                      <c:pt idx="312">
                        <c:v>5.0358710000000002</c:v>
                      </c:pt>
                      <c:pt idx="313">
                        <c:v>5.0507882571428597</c:v>
                      </c:pt>
                      <c:pt idx="314">
                        <c:v>5.0657057428571397</c:v>
                      </c:pt>
                      <c:pt idx="315">
                        <c:v>5.0806231714285701</c:v>
                      </c:pt>
                      <c:pt idx="316">
                        <c:v>5.0955397428571398</c:v>
                      </c:pt>
                      <c:pt idx="317">
                        <c:v>5.1104563428571401</c:v>
                      </c:pt>
                      <c:pt idx="318">
                        <c:v>5.1253726571428597</c:v>
                      </c:pt>
                      <c:pt idx="319">
                        <c:v>5.14028942857143</c:v>
                      </c:pt>
                      <c:pt idx="320">
                        <c:v>5.1552054857142897</c:v>
                      </c:pt>
                      <c:pt idx="321">
                        <c:v>5.17012134285714</c:v>
                      </c:pt>
                      <c:pt idx="322">
                        <c:v>5.1850369142857096</c:v>
                      </c:pt>
                      <c:pt idx="323">
                        <c:v>5.1999531714285698</c:v>
                      </c:pt>
                      <c:pt idx="324">
                        <c:v>5.2148684857142902</c:v>
                      </c:pt>
                      <c:pt idx="325">
                        <c:v>5.2297836000000002</c:v>
                      </c:pt>
                      <c:pt idx="326">
                        <c:v>5.2446986571428598</c:v>
                      </c:pt>
                      <c:pt idx="327">
                        <c:v>5.25961417142857</c:v>
                      </c:pt>
                      <c:pt idx="328">
                        <c:v>5.2745287428571404</c:v>
                      </c:pt>
                      <c:pt idx="329">
                        <c:v>5.2894433428571404</c:v>
                      </c:pt>
                      <c:pt idx="330">
                        <c:v>5.3043577428571398</c:v>
                      </c:pt>
                      <c:pt idx="331">
                        <c:v>5.3192720857142897</c:v>
                      </c:pt>
                      <c:pt idx="332">
                        <c:v>5.3341859999999999</c:v>
                      </c:pt>
                      <c:pt idx="333">
                        <c:v>5.3491000857142899</c:v>
                      </c:pt>
                      <c:pt idx="334">
                        <c:v>5.3640137428571402</c:v>
                      </c:pt>
                      <c:pt idx="335">
                        <c:v>5.37892734285714</c:v>
                      </c:pt>
                      <c:pt idx="336">
                        <c:v>5.3938407428571402</c:v>
                      </c:pt>
                      <c:pt idx="337">
                        <c:v>5.4087541714285701</c:v>
                      </c:pt>
                      <c:pt idx="338">
                        <c:v>5.4236667428571401</c:v>
                      </c:pt>
                      <c:pt idx="339">
                        <c:v>5.4385793428571398</c:v>
                      </c:pt>
                      <c:pt idx="340">
                        <c:v>5.4534916571428598</c:v>
                      </c:pt>
                      <c:pt idx="341">
                        <c:v>5.4684043428571396</c:v>
                      </c:pt>
                      <c:pt idx="342">
                        <c:v>5.4833167428571397</c:v>
                      </c:pt>
                      <c:pt idx="343">
                        <c:v>5.4982291714285703</c:v>
                      </c:pt>
                      <c:pt idx="344">
                        <c:v>5.5131407428571402</c:v>
                      </c:pt>
                      <c:pt idx="345">
                        <c:v>5.5280523428571398</c:v>
                      </c:pt>
                      <c:pt idx="346">
                        <c:v>5.5429637428571397</c:v>
                      </c:pt>
                      <c:pt idx="347">
                        <c:v>5.55787508571429</c:v>
                      </c:pt>
                      <c:pt idx="348">
                        <c:v>5.5727859999999998</c:v>
                      </c:pt>
                      <c:pt idx="349">
                        <c:v>5.5876970857142902</c:v>
                      </c:pt>
                      <c:pt idx="350">
                        <c:v>5.6026077428571401</c:v>
                      </c:pt>
                      <c:pt idx="351">
                        <c:v>5.6175183428571396</c:v>
                      </c:pt>
                      <c:pt idx="352">
                        <c:v>5.6324287428571402</c:v>
                      </c:pt>
                      <c:pt idx="353">
                        <c:v>5.6473390857142904</c:v>
                      </c:pt>
                      <c:pt idx="354">
                        <c:v>5.6622490000000001</c:v>
                      </c:pt>
                      <c:pt idx="355">
                        <c:v>5.6771590857142904</c:v>
                      </c:pt>
                      <c:pt idx="356">
                        <c:v>5.69206882857143</c:v>
                      </c:pt>
                      <c:pt idx="357">
                        <c:v>5.7069780857142902</c:v>
                      </c:pt>
                      <c:pt idx="358">
                        <c:v>5.7218869999999997</c:v>
                      </c:pt>
                      <c:pt idx="359">
                        <c:v>5.7367960857142899</c:v>
                      </c:pt>
                      <c:pt idx="360">
                        <c:v>5.7517047428571404</c:v>
                      </c:pt>
                      <c:pt idx="361">
                        <c:v>5.7666132571428603</c:v>
                      </c:pt>
                      <c:pt idx="362">
                        <c:v>5.7815220857142897</c:v>
                      </c:pt>
                      <c:pt idx="363">
                        <c:v>5.7964304857142901</c:v>
                      </c:pt>
                      <c:pt idx="364">
                        <c:v>5.8113386857142899</c:v>
                      </c:pt>
                      <c:pt idx="365">
                        <c:v>5.8262464857142904</c:v>
                      </c:pt>
                      <c:pt idx="366">
                        <c:v>5.8411540857142903</c:v>
                      </c:pt>
                      <c:pt idx="367">
                        <c:v>5.8560612571428603</c:v>
                      </c:pt>
                      <c:pt idx="368">
                        <c:v>5.8709687428571398</c:v>
                      </c:pt>
                      <c:pt idx="369">
                        <c:v>5.8858761714285697</c:v>
                      </c:pt>
                      <c:pt idx="370">
                        <c:v>5.9007827428571398</c:v>
                      </c:pt>
                      <c:pt idx="371">
                        <c:v>5.9156892571428603</c:v>
                      </c:pt>
                      <c:pt idx="372">
                        <c:v>5.9305960857142903</c:v>
                      </c:pt>
                      <c:pt idx="373">
                        <c:v>5.9455025714285696</c:v>
                      </c:pt>
                      <c:pt idx="374">
                        <c:v>5.9604083428571402</c:v>
                      </c:pt>
                      <c:pt idx="375">
                        <c:v>5.9753139142857199</c:v>
                      </c:pt>
                      <c:pt idx="376">
                        <c:v>5.9902201714285699</c:v>
                      </c:pt>
                      <c:pt idx="377">
                        <c:v>6.0051254857142897</c:v>
                      </c:pt>
                      <c:pt idx="378">
                        <c:v>6.0200306000000001</c:v>
                      </c:pt>
                      <c:pt idx="379">
                        <c:v>6.0349356571428601</c:v>
                      </c:pt>
                      <c:pt idx="380">
                        <c:v>6.0498411714285698</c:v>
                      </c:pt>
                      <c:pt idx="381">
                        <c:v>6.0647457428571396</c:v>
                      </c:pt>
                      <c:pt idx="382">
                        <c:v>6.0796504285714299</c:v>
                      </c:pt>
                      <c:pt idx="383">
                        <c:v>6.0945544857142897</c:v>
                      </c:pt>
                      <c:pt idx="384">
                        <c:v>6.1094583428571401</c:v>
                      </c:pt>
                      <c:pt idx="385">
                        <c:v>6.1243619999999996</c:v>
                      </c:pt>
                      <c:pt idx="386">
                        <c:v>6.1392657428571402</c:v>
                      </c:pt>
                      <c:pt idx="387">
                        <c:v>6.1541693428571396</c:v>
                      </c:pt>
                      <c:pt idx="388">
                        <c:v>6.1690727428571401</c:v>
                      </c:pt>
                      <c:pt idx="389">
                        <c:v>6.1839760857142902</c:v>
                      </c:pt>
                      <c:pt idx="390">
                        <c:v>6.1988790857142897</c:v>
                      </c:pt>
                      <c:pt idx="391">
                        <c:v>6.2137818285714301</c:v>
                      </c:pt>
                      <c:pt idx="392">
                        <c:v>6.2286841714285703</c:v>
                      </c:pt>
                      <c:pt idx="393">
                        <c:v>6.2435857428571397</c:v>
                      </c:pt>
                      <c:pt idx="394">
                        <c:v>6.2584872571428596</c:v>
                      </c:pt>
                      <c:pt idx="395">
                        <c:v>6.27338891428571</c:v>
                      </c:pt>
                      <c:pt idx="396">
                        <c:v>6.28829108571429</c:v>
                      </c:pt>
                      <c:pt idx="397">
                        <c:v>6.3031928285714303</c:v>
                      </c:pt>
                      <c:pt idx="398">
                        <c:v>6.3180940857142902</c:v>
                      </c:pt>
                      <c:pt idx="399">
                        <c:v>6.3329950857142903</c:v>
                      </c:pt>
                      <c:pt idx="400">
                        <c:v>6.3478958285714304</c:v>
                      </c:pt>
                      <c:pt idx="401">
                        <c:v>6.3627960857142902</c:v>
                      </c:pt>
                      <c:pt idx="402">
                        <c:v>6.3776960000000003</c:v>
                      </c:pt>
                      <c:pt idx="403">
                        <c:v>6.3925960000000002</c:v>
                      </c:pt>
                      <c:pt idx="404">
                        <c:v>6.40749608571429</c:v>
                      </c:pt>
                      <c:pt idx="405">
                        <c:v>6.42239582857143</c:v>
                      </c:pt>
                      <c:pt idx="406">
                        <c:v>6.4372950857142897</c:v>
                      </c:pt>
                      <c:pt idx="407">
                        <c:v>6.4521940000000004</c:v>
                      </c:pt>
                      <c:pt idx="408">
                        <c:v>6.4670930000000002</c:v>
                      </c:pt>
                      <c:pt idx="409">
                        <c:v>6.48199217142857</c:v>
                      </c:pt>
                      <c:pt idx="410">
                        <c:v>6.4968904857142897</c:v>
                      </c:pt>
                      <c:pt idx="411">
                        <c:v>6.5117886</c:v>
                      </c:pt>
                      <c:pt idx="412">
                        <c:v>6.5266866571428599</c:v>
                      </c:pt>
                      <c:pt idx="413">
                        <c:v>6.5415851714285704</c:v>
                      </c:pt>
                      <c:pt idx="414">
                        <c:v>6.5564828285714301</c:v>
                      </c:pt>
                      <c:pt idx="415">
                        <c:v>6.5713800857142903</c:v>
                      </c:pt>
                      <c:pt idx="416">
                        <c:v>6.5862769999999999</c:v>
                      </c:pt>
                      <c:pt idx="417">
                        <c:v>6.6011740000000003</c:v>
                      </c:pt>
                      <c:pt idx="418">
                        <c:v>6.6160710857142897</c:v>
                      </c:pt>
                      <c:pt idx="419">
                        <c:v>6.6309678285714302</c:v>
                      </c:pt>
                      <c:pt idx="420">
                        <c:v>6.6458640000000004</c:v>
                      </c:pt>
                      <c:pt idx="421">
                        <c:v>6.6607603428571398</c:v>
                      </c:pt>
                      <c:pt idx="422">
                        <c:v>6.6756565714285703</c:v>
                      </c:pt>
                      <c:pt idx="423">
                        <c:v>6.6905520857142902</c:v>
                      </c:pt>
                      <c:pt idx="424">
                        <c:v>6.7054472571428603</c:v>
                      </c:pt>
                      <c:pt idx="425">
                        <c:v>6.7203427428571398</c:v>
                      </c:pt>
                      <c:pt idx="426">
                        <c:v>6.7352380857142897</c:v>
                      </c:pt>
                      <c:pt idx="427">
                        <c:v>6.7501330857142898</c:v>
                      </c:pt>
                      <c:pt idx="428">
                        <c:v>6.76502782857143</c:v>
                      </c:pt>
                      <c:pt idx="429">
                        <c:v>6.77992217142857</c:v>
                      </c:pt>
                      <c:pt idx="430">
                        <c:v>6.7948157428571401</c:v>
                      </c:pt>
                      <c:pt idx="431">
                        <c:v>6.8097093428571398</c:v>
                      </c:pt>
                      <c:pt idx="432">
                        <c:v>6.8246026571428597</c:v>
                      </c:pt>
                      <c:pt idx="433">
                        <c:v>6.8394963428571396</c:v>
                      </c:pt>
                      <c:pt idx="434">
                        <c:v>6.8543897428571396</c:v>
                      </c:pt>
                      <c:pt idx="435">
                        <c:v>6.8692832571428601</c:v>
                      </c:pt>
                      <c:pt idx="436">
                        <c:v>6.8841754857142901</c:v>
                      </c:pt>
                      <c:pt idx="437">
                        <c:v>6.8990676000000004</c:v>
                      </c:pt>
                      <c:pt idx="438">
                        <c:v>6.9139596571428603</c:v>
                      </c:pt>
                      <c:pt idx="439">
                        <c:v>6.9288520857142899</c:v>
                      </c:pt>
                      <c:pt idx="440">
                        <c:v>6.9437440857142896</c:v>
                      </c:pt>
                      <c:pt idx="441">
                        <c:v>6.9586358285714303</c:v>
                      </c:pt>
                      <c:pt idx="442">
                        <c:v>6.9735270857142897</c:v>
                      </c:pt>
                      <c:pt idx="443">
                        <c:v>6.9884180857142901</c:v>
                      </c:pt>
                      <c:pt idx="444">
                        <c:v>7.0033087428571399</c:v>
                      </c:pt>
                      <c:pt idx="445">
                        <c:v>7.01819942857143</c:v>
                      </c:pt>
                      <c:pt idx="446">
                        <c:v>7.0330893999999997</c:v>
                      </c:pt>
                      <c:pt idx="447">
                        <c:v>7.0479796857142896</c:v>
                      </c:pt>
                      <c:pt idx="448">
                        <c:v>7.0628694000000003</c:v>
                      </c:pt>
                      <c:pt idx="449">
                        <c:v>7.0777593428571404</c:v>
                      </c:pt>
                      <c:pt idx="450">
                        <c:v>7.0926489999999998</c:v>
                      </c:pt>
                      <c:pt idx="451">
                        <c:v>7.1075389142857199</c:v>
                      </c:pt>
                      <c:pt idx="452">
                        <c:v>7.1224278285714302</c:v>
                      </c:pt>
                      <c:pt idx="453">
                        <c:v>7.1373164285714301</c:v>
                      </c:pt>
                      <c:pt idx="454">
                        <c:v>7.1522043999999996</c:v>
                      </c:pt>
                      <c:pt idx="455">
                        <c:v>7.16709268571429</c:v>
                      </c:pt>
                      <c:pt idx="456">
                        <c:v>7.1819803999999996</c:v>
                      </c:pt>
                      <c:pt idx="457">
                        <c:v>7.1968684285714302</c:v>
                      </c:pt>
                      <c:pt idx="458">
                        <c:v>7.2117556571428603</c:v>
                      </c:pt>
                      <c:pt idx="459">
                        <c:v>7.2266434285714301</c:v>
                      </c:pt>
                      <c:pt idx="460">
                        <c:v>7.2415305714285703</c:v>
                      </c:pt>
                      <c:pt idx="461">
                        <c:v>7.2564170857142898</c:v>
                      </c:pt>
                      <c:pt idx="462">
                        <c:v>7.2713032571428604</c:v>
                      </c:pt>
                      <c:pt idx="463">
                        <c:v>7.2861898285714304</c:v>
                      </c:pt>
                      <c:pt idx="464">
                        <c:v>7.3010758285714301</c:v>
                      </c:pt>
                      <c:pt idx="465">
                        <c:v>7.3159613428571397</c:v>
                      </c:pt>
                      <c:pt idx="466">
                        <c:v>7.3308467428571404</c:v>
                      </c:pt>
                      <c:pt idx="467">
                        <c:v>7.3457319999999999</c:v>
                      </c:pt>
                      <c:pt idx="468">
                        <c:v>7.3606173428571404</c:v>
                      </c:pt>
                      <c:pt idx="469">
                        <c:v>7.3755024857142901</c:v>
                      </c:pt>
                      <c:pt idx="470">
                        <c:v>7.3903874285714304</c:v>
                      </c:pt>
                      <c:pt idx="471">
                        <c:v>7.4052718285714301</c:v>
                      </c:pt>
                      <c:pt idx="472">
                        <c:v>7.4201559142857096</c:v>
                      </c:pt>
                      <c:pt idx="473">
                        <c:v>7.4350389999999997</c:v>
                      </c:pt>
                      <c:pt idx="474">
                        <c:v>7.4499222571428598</c:v>
                      </c:pt>
                      <c:pt idx="475">
                        <c:v>7.4648057428571404</c:v>
                      </c:pt>
                      <c:pt idx="476">
                        <c:v>7.4796890857142797</c:v>
                      </c:pt>
                      <c:pt idx="477">
                        <c:v>7.4945720857142897</c:v>
                      </c:pt>
                      <c:pt idx="478">
                        <c:v>7.50945482857143</c:v>
                      </c:pt>
                      <c:pt idx="479">
                        <c:v>7.5243370857142899</c:v>
                      </c:pt>
                      <c:pt idx="480">
                        <c:v>7.53921908571429</c:v>
                      </c:pt>
                      <c:pt idx="481">
                        <c:v>7.5541007428571403</c:v>
                      </c:pt>
                      <c:pt idx="482">
                        <c:v>7.56898242857143</c:v>
                      </c:pt>
                      <c:pt idx="483">
                        <c:v>7.5838634000000003</c:v>
                      </c:pt>
                      <c:pt idx="484">
                        <c:v>7.5987446857142897</c:v>
                      </c:pt>
                      <c:pt idx="485">
                        <c:v>7.6136254000000001</c:v>
                      </c:pt>
                      <c:pt idx="486">
                        <c:v>7.6285064285714297</c:v>
                      </c:pt>
                      <c:pt idx="487">
                        <c:v>7.6433867428571398</c:v>
                      </c:pt>
                      <c:pt idx="488">
                        <c:v>7.6582672571428603</c:v>
                      </c:pt>
                      <c:pt idx="489">
                        <c:v>7.6731464857142901</c:v>
                      </c:pt>
                      <c:pt idx="490">
                        <c:v>7.6880255999999996</c:v>
                      </c:pt>
                      <c:pt idx="491">
                        <c:v>7.7029046571428603</c:v>
                      </c:pt>
                      <c:pt idx="492">
                        <c:v>7.71778417142857</c:v>
                      </c:pt>
                      <c:pt idx="493">
                        <c:v>7.7326627428571397</c:v>
                      </c:pt>
                      <c:pt idx="494">
                        <c:v>7.7475414285714299</c:v>
                      </c:pt>
                      <c:pt idx="495">
                        <c:v>7.7624193999999997</c:v>
                      </c:pt>
                      <c:pt idx="496">
                        <c:v>7.7772976857142897</c:v>
                      </c:pt>
                      <c:pt idx="497">
                        <c:v>7.7921754857142904</c:v>
                      </c:pt>
                      <c:pt idx="498">
                        <c:v>7.8070531714285698</c:v>
                      </c:pt>
                      <c:pt idx="499">
                        <c:v>7.82193</c:v>
                      </c:pt>
                      <c:pt idx="500">
                        <c:v>7.8368070857142902</c:v>
                      </c:pt>
                      <c:pt idx="501">
                        <c:v>7.8516837428571398</c:v>
                      </c:pt>
                      <c:pt idx="502">
                        <c:v>7.8665604285714297</c:v>
                      </c:pt>
                      <c:pt idx="503">
                        <c:v>7.88143648571429</c:v>
                      </c:pt>
                      <c:pt idx="504">
                        <c:v>7.89631234285714</c:v>
                      </c:pt>
                      <c:pt idx="505">
                        <c:v>7.91118808571429</c:v>
                      </c:pt>
                      <c:pt idx="506">
                        <c:v>7.9260636571428602</c:v>
                      </c:pt>
                      <c:pt idx="507">
                        <c:v>7.9409380857142899</c:v>
                      </c:pt>
                      <c:pt idx="508">
                        <c:v>7.9558122571428598</c:v>
                      </c:pt>
                      <c:pt idx="509">
                        <c:v>7.9706866571428598</c:v>
                      </c:pt>
                      <c:pt idx="510">
                        <c:v>7.9855614285714296</c:v>
                      </c:pt>
                      <c:pt idx="511">
                        <c:v>8.0004354857142896</c:v>
                      </c:pt>
                      <c:pt idx="512">
                        <c:v>8.01530951428572</c:v>
                      </c:pt>
                      <c:pt idx="513">
                        <c:v>8.0301823999999993</c:v>
                      </c:pt>
                      <c:pt idx="514">
                        <c:v>8.0450556857142903</c:v>
                      </c:pt>
                      <c:pt idx="515">
                        <c:v>8.0599284857142894</c:v>
                      </c:pt>
                      <c:pt idx="516">
                        <c:v>8.0748010857142898</c:v>
                      </c:pt>
                      <c:pt idx="517">
                        <c:v>8.0896733428571395</c:v>
                      </c:pt>
                      <c:pt idx="518">
                        <c:v>8.10454548571429</c:v>
                      </c:pt>
                      <c:pt idx="519">
                        <c:v>8.1194174285714293</c:v>
                      </c:pt>
                      <c:pt idx="520">
                        <c:v>8.1342887428571409</c:v>
                      </c:pt>
                      <c:pt idx="521">
                        <c:v>8.1491600857142892</c:v>
                      </c:pt>
                      <c:pt idx="522">
                        <c:v>8.1640309999999996</c:v>
                      </c:pt>
                      <c:pt idx="523">
                        <c:v>8.1789021714285699</c:v>
                      </c:pt>
                      <c:pt idx="524">
                        <c:v>8.1937724857142893</c:v>
                      </c:pt>
                      <c:pt idx="525">
                        <c:v>8.20864268571429</c:v>
                      </c:pt>
                      <c:pt idx="526">
                        <c:v>8.2235124857142896</c:v>
                      </c:pt>
                      <c:pt idx="527">
                        <c:v>8.2383820857142904</c:v>
                      </c:pt>
                      <c:pt idx="528">
                        <c:v>8.2532512571428605</c:v>
                      </c:pt>
                      <c:pt idx="529">
                        <c:v>8.2681208285714298</c:v>
                      </c:pt>
                      <c:pt idx="530">
                        <c:v>8.2829899142857109</c:v>
                      </c:pt>
                      <c:pt idx="531">
                        <c:v>8.2978580857142905</c:v>
                      </c:pt>
                      <c:pt idx="532">
                        <c:v>8.3127259999999996</c:v>
                      </c:pt>
                      <c:pt idx="533">
                        <c:v>8.3275941714285704</c:v>
                      </c:pt>
                      <c:pt idx="534">
                        <c:v>8.3424614857142902</c:v>
                      </c:pt>
                      <c:pt idx="535">
                        <c:v>8.3573286857142897</c:v>
                      </c:pt>
                      <c:pt idx="536">
                        <c:v>8.3721954000000007</c:v>
                      </c:pt>
                      <c:pt idx="537">
                        <c:v>8.3870623428571403</c:v>
                      </c:pt>
                      <c:pt idx="538">
                        <c:v>8.4019290000000009</c:v>
                      </c:pt>
                      <c:pt idx="539">
                        <c:v>8.4167959142857107</c:v>
                      </c:pt>
                      <c:pt idx="540">
                        <c:v>8.4316618285714302</c:v>
                      </c:pt>
                      <c:pt idx="541">
                        <c:v>8.4465274285714305</c:v>
                      </c:pt>
                      <c:pt idx="542">
                        <c:v>8.4613924857142901</c:v>
                      </c:pt>
                      <c:pt idx="543">
                        <c:v>8.4762573428571404</c:v>
                      </c:pt>
                      <c:pt idx="544">
                        <c:v>8.4911220000000007</c:v>
                      </c:pt>
                      <c:pt idx="545">
                        <c:v>8.5059868285714302</c:v>
                      </c:pt>
                      <c:pt idx="546">
                        <c:v>8.5208510000000004</c:v>
                      </c:pt>
                      <c:pt idx="547">
                        <c:v>8.5357153428571504</c:v>
                      </c:pt>
                      <c:pt idx="548">
                        <c:v>8.5505795714285693</c:v>
                      </c:pt>
                      <c:pt idx="549">
                        <c:v>8.56544325714286</c:v>
                      </c:pt>
                      <c:pt idx="550">
                        <c:v>8.5803057428571403</c:v>
                      </c:pt>
                      <c:pt idx="551">
                        <c:v>8.5951683428571393</c:v>
                      </c:pt>
                      <c:pt idx="552">
                        <c:v>8.6100307428571394</c:v>
                      </c:pt>
                      <c:pt idx="553">
                        <c:v>8.6248931714285693</c:v>
                      </c:pt>
                      <c:pt idx="554">
                        <c:v>8.6397547428571393</c:v>
                      </c:pt>
                      <c:pt idx="555">
                        <c:v>8.6546162571428606</c:v>
                      </c:pt>
                      <c:pt idx="556">
                        <c:v>8.6694779999999998</c:v>
                      </c:pt>
                      <c:pt idx="557">
                        <c:v>8.6843399142857205</c:v>
                      </c:pt>
                      <c:pt idx="558">
                        <c:v>8.6992008285714295</c:v>
                      </c:pt>
                      <c:pt idx="559">
                        <c:v>8.7140615142857101</c:v>
                      </c:pt>
                      <c:pt idx="560">
                        <c:v>8.7289212285714299</c:v>
                      </c:pt>
                      <c:pt idx="561">
                        <c:v>8.7437806857142899</c:v>
                      </c:pt>
                      <c:pt idx="562">
                        <c:v>8.7586395714285707</c:v>
                      </c:pt>
                      <c:pt idx="563">
                        <c:v>8.7734993428571393</c:v>
                      </c:pt>
                      <c:pt idx="564">
                        <c:v>8.7883588285714307</c:v>
                      </c:pt>
                      <c:pt idx="565">
                        <c:v>8.8032179142857103</c:v>
                      </c:pt>
                      <c:pt idx="566">
                        <c:v>8.8180759999999996</c:v>
                      </c:pt>
                      <c:pt idx="567">
                        <c:v>8.8329343428571399</c:v>
                      </c:pt>
                      <c:pt idx="568">
                        <c:v>8.8477925714285703</c:v>
                      </c:pt>
                      <c:pt idx="569">
                        <c:v>8.8626501714285695</c:v>
                      </c:pt>
                      <c:pt idx="570">
                        <c:v>8.8775069999999996</c:v>
                      </c:pt>
                      <c:pt idx="571">
                        <c:v>8.8923641714285697</c:v>
                      </c:pt>
                      <c:pt idx="572">
                        <c:v>8.9072204857142907</c:v>
                      </c:pt>
                      <c:pt idx="573">
                        <c:v>8.9220766857142895</c:v>
                      </c:pt>
                      <c:pt idx="574">
                        <c:v>8.9369324857142907</c:v>
                      </c:pt>
                      <c:pt idx="575">
                        <c:v>8.9517880000000005</c:v>
                      </c:pt>
                      <c:pt idx="576">
                        <c:v>8.9666436857142902</c:v>
                      </c:pt>
                      <c:pt idx="577">
                        <c:v>8.9814988857142897</c:v>
                      </c:pt>
                      <c:pt idx="578">
                        <c:v>8.99635411428571</c:v>
                      </c:pt>
                      <c:pt idx="579">
                        <c:v>9.0112081428571393</c:v>
                      </c:pt>
                      <c:pt idx="580">
                        <c:v>9.0260624285714304</c:v>
                      </c:pt>
                      <c:pt idx="581">
                        <c:v>9.0409159999999993</c:v>
                      </c:pt>
                      <c:pt idx="582">
                        <c:v>9.0557698285714299</c:v>
                      </c:pt>
                      <c:pt idx="583">
                        <c:v>9.0706230857142902</c:v>
                      </c:pt>
                      <c:pt idx="584">
                        <c:v>9.0854759999999999</c:v>
                      </c:pt>
                      <c:pt idx="585">
                        <c:v>9.1003290857142893</c:v>
                      </c:pt>
                      <c:pt idx="586">
                        <c:v>9.1151819142857207</c:v>
                      </c:pt>
                      <c:pt idx="587">
                        <c:v>9.1160327428571399</c:v>
                      </c:pt>
                      <c:pt idx="588">
                        <c:v>9.1868888571428595</c:v>
                      </c:pt>
                      <c:pt idx="589">
                        <c:v>9.2810790571428594</c:v>
                      </c:pt>
                      <c:pt idx="590">
                        <c:v>9.3519321714285706</c:v>
                      </c:pt>
                      <c:pt idx="591">
                        <c:v>9.3527784285714297</c:v>
                      </c:pt>
                      <c:pt idx="592">
                        <c:v>9.3676253999999997</c:v>
                      </c:pt>
                      <c:pt idx="593">
                        <c:v>9.3824727714285707</c:v>
                      </c:pt>
                      <c:pt idx="594">
                        <c:v>9.3973192285714298</c:v>
                      </c:pt>
                      <c:pt idx="595">
                        <c:v>9.4121655142857108</c:v>
                      </c:pt>
                      <c:pt idx="596">
                        <c:v>9.4270106571428602</c:v>
                      </c:pt>
                      <c:pt idx="597">
                        <c:v>9.4418564285714304</c:v>
                      </c:pt>
                      <c:pt idx="598">
                        <c:v>9.4567014857142908</c:v>
                      </c:pt>
                      <c:pt idx="599">
                        <c:v>9.47154634285714</c:v>
                      </c:pt>
                      <c:pt idx="600">
                        <c:v>9.4863909999999994</c:v>
                      </c:pt>
                      <c:pt idx="601">
                        <c:v>9.5012359142857097</c:v>
                      </c:pt>
                      <c:pt idx="602">
                        <c:v>9.5160799142857204</c:v>
                      </c:pt>
                      <c:pt idx="603">
                        <c:v>9.5309230857142904</c:v>
                      </c:pt>
                      <c:pt idx="604">
                        <c:v>9.5457660000000004</c:v>
                      </c:pt>
                      <c:pt idx="605">
                        <c:v>9.5606090857142902</c:v>
                      </c:pt>
                      <c:pt idx="606">
                        <c:v>9.5754517428571404</c:v>
                      </c:pt>
                      <c:pt idx="607">
                        <c:v>9.5902944285714309</c:v>
                      </c:pt>
                      <c:pt idx="608">
                        <c:v>9.60513648571429</c:v>
                      </c:pt>
                      <c:pt idx="609">
                        <c:v>9.6199785142857106</c:v>
                      </c:pt>
                      <c:pt idx="610">
                        <c:v>9.6348193999999996</c:v>
                      </c:pt>
                      <c:pt idx="611">
                        <c:v>9.6496607714285698</c:v>
                      </c:pt>
                      <c:pt idx="612">
                        <c:v>9.6645011428571408</c:v>
                      </c:pt>
                      <c:pt idx="613">
                        <c:v>9.6793416857142898</c:v>
                      </c:pt>
                      <c:pt idx="614">
                        <c:v>9.6941817428571397</c:v>
                      </c:pt>
                      <c:pt idx="615">
                        <c:v>9.7090219142857102</c:v>
                      </c:pt>
                      <c:pt idx="616">
                        <c:v>9.7238611714285703</c:v>
                      </c:pt>
                      <c:pt idx="617">
                        <c:v>9.7386997428571398</c:v>
                      </c:pt>
                      <c:pt idx="618">
                        <c:v>9.7535383428571407</c:v>
                      </c:pt>
                      <c:pt idx="619">
                        <c:v>9.7683767428571393</c:v>
                      </c:pt>
                      <c:pt idx="620">
                        <c:v>9.7832151714285693</c:v>
                      </c:pt>
                      <c:pt idx="621">
                        <c:v>9.7980527428571396</c:v>
                      </c:pt>
                      <c:pt idx="622">
                        <c:v>9.8128904285714302</c:v>
                      </c:pt>
                      <c:pt idx="623">
                        <c:v>9.8277274000000006</c:v>
                      </c:pt>
                      <c:pt idx="624">
                        <c:v>9.8425647714285702</c:v>
                      </c:pt>
                      <c:pt idx="625">
                        <c:v>9.8574012285714296</c:v>
                      </c:pt>
                      <c:pt idx="626">
                        <c:v>9.8722374285714292</c:v>
                      </c:pt>
                      <c:pt idx="627">
                        <c:v>9.8870730857142899</c:v>
                      </c:pt>
                      <c:pt idx="628">
                        <c:v>9.9019084857142907</c:v>
                      </c:pt>
                      <c:pt idx="629">
                        <c:v>9.9167436857142892</c:v>
                      </c:pt>
                      <c:pt idx="630">
                        <c:v>9.9315784857142901</c:v>
                      </c:pt>
                      <c:pt idx="631">
                        <c:v>9.9464131714285706</c:v>
                      </c:pt>
                      <c:pt idx="632">
                        <c:v>9.9612470857142803</c:v>
                      </c:pt>
                      <c:pt idx="633">
                        <c:v>9.9760805714285699</c:v>
                      </c:pt>
                      <c:pt idx="634">
                        <c:v>9.9909151142857109</c:v>
                      </c:pt>
                      <c:pt idx="635">
                        <c:v>10.0057487142857</c:v>
                      </c:pt>
                      <c:pt idx="636">
                        <c:v>10.020580514285699</c:v>
                      </c:pt>
                      <c:pt idx="637">
                        <c:v>10.0354091428571</c:v>
                      </c:pt>
                      <c:pt idx="638">
                        <c:v>10.050242571428599</c:v>
                      </c:pt>
                      <c:pt idx="639">
                        <c:v>10.065077428571399</c:v>
                      </c:pt>
                      <c:pt idx="640">
                        <c:v>10.079910857142901</c:v>
                      </c:pt>
                      <c:pt idx="641">
                        <c:v>10.09474</c:v>
                      </c:pt>
                      <c:pt idx="642">
                        <c:v>10.10957</c:v>
                      </c:pt>
                      <c:pt idx="643">
                        <c:v>10.1244</c:v>
                      </c:pt>
                      <c:pt idx="644">
                        <c:v>10.13923</c:v>
                      </c:pt>
                      <c:pt idx="645">
                        <c:v>10.154059999999999</c:v>
                      </c:pt>
                      <c:pt idx="646">
                        <c:v>10.168889999999999</c:v>
                      </c:pt>
                      <c:pt idx="647">
                        <c:v>10.183719999999999</c:v>
                      </c:pt>
                      <c:pt idx="648">
                        <c:v>10.1985508571429</c:v>
                      </c:pt>
                      <c:pt idx="649">
                        <c:v>10.2133774285714</c:v>
                      </c:pt>
                      <c:pt idx="650">
                        <c:v>10.2282025714286</c:v>
                      </c:pt>
                      <c:pt idx="651">
                        <c:v>10.2430291428571</c:v>
                      </c:pt>
                      <c:pt idx="652">
                        <c:v>10.2578608571429</c:v>
                      </c:pt>
                      <c:pt idx="653">
                        <c:v>10.2726874285714</c:v>
                      </c:pt>
                      <c:pt idx="654">
                        <c:v>10.2875125714286</c:v>
                      </c:pt>
                      <c:pt idx="655">
                        <c:v>10.302339999999999</c:v>
                      </c:pt>
                      <c:pt idx="656">
                        <c:v>10.3171674285714</c:v>
                      </c:pt>
                      <c:pt idx="657">
                        <c:v>10.331993428571399</c:v>
                      </c:pt>
                      <c:pt idx="658">
                        <c:v>10.3468174285714</c:v>
                      </c:pt>
                      <c:pt idx="659">
                        <c:v>10.36164</c:v>
                      </c:pt>
                      <c:pt idx="660">
                        <c:v>10.376462571428601</c:v>
                      </c:pt>
                      <c:pt idx="661">
                        <c:v>10.3912865714286</c:v>
                      </c:pt>
                      <c:pt idx="662">
                        <c:v>10.4061134285714</c:v>
                      </c:pt>
                      <c:pt idx="663">
                        <c:v>10.420937428571399</c:v>
                      </c:pt>
                      <c:pt idx="664">
                        <c:v>10.43576</c:v>
                      </c:pt>
                      <c:pt idx="665">
                        <c:v>10.450582571428599</c:v>
                      </c:pt>
                      <c:pt idx="666">
                        <c:v>10.4654074285714</c:v>
                      </c:pt>
                      <c:pt idx="667">
                        <c:v>10.480230857142899</c:v>
                      </c:pt>
                      <c:pt idx="668">
                        <c:v>10.495050000000001</c:v>
                      </c:pt>
                      <c:pt idx="669">
                        <c:v>10.509869999999999</c:v>
                      </c:pt>
                      <c:pt idx="670">
                        <c:v>10.52469</c:v>
                      </c:pt>
                      <c:pt idx="671">
                        <c:v>10.53951</c:v>
                      </c:pt>
                      <c:pt idx="672">
                        <c:v>10.55433</c:v>
                      </c:pt>
                      <c:pt idx="673">
                        <c:v>10.56915</c:v>
                      </c:pt>
                      <c:pt idx="674">
                        <c:v>10.583970000000001</c:v>
                      </c:pt>
                      <c:pt idx="675">
                        <c:v>10.598789999999999</c:v>
                      </c:pt>
                      <c:pt idx="676">
                        <c:v>10.61361</c:v>
                      </c:pt>
                      <c:pt idx="677">
                        <c:v>10.6284308571429</c:v>
                      </c:pt>
                      <c:pt idx="678">
                        <c:v>10.643247428571399</c:v>
                      </c:pt>
                      <c:pt idx="679">
                        <c:v>10.6580625714286</c:v>
                      </c:pt>
                      <c:pt idx="680">
                        <c:v>10.6728791428571</c:v>
                      </c:pt>
                      <c:pt idx="681">
                        <c:v>10.6877008571429</c:v>
                      </c:pt>
                      <c:pt idx="682">
                        <c:v>10.702517428571401</c:v>
                      </c:pt>
                      <c:pt idx="683">
                        <c:v>10.717332571428599</c:v>
                      </c:pt>
                      <c:pt idx="684">
                        <c:v>10.732150000000001</c:v>
                      </c:pt>
                      <c:pt idx="685">
                        <c:v>10.746968285714299</c:v>
                      </c:pt>
                      <c:pt idx="686">
                        <c:v>10.76178</c:v>
                      </c:pt>
                      <c:pt idx="687">
                        <c:v>10.776592571428599</c:v>
                      </c:pt>
                      <c:pt idx="688">
                        <c:v>10.791406571428601</c:v>
                      </c:pt>
                      <c:pt idx="689">
                        <c:v>10.8062234285714</c:v>
                      </c:pt>
                      <c:pt idx="690">
                        <c:v>10.821037428571399</c:v>
                      </c:pt>
                      <c:pt idx="691">
                        <c:v>10.835850000000001</c:v>
                      </c:pt>
                      <c:pt idx="692">
                        <c:v>10.8506625714286</c:v>
                      </c:pt>
                      <c:pt idx="693">
                        <c:v>10.865477428571401</c:v>
                      </c:pt>
                      <c:pt idx="694">
                        <c:v>10.880290857142899</c:v>
                      </c:pt>
                      <c:pt idx="695">
                        <c:v>10.8950991428571</c:v>
                      </c:pt>
                      <c:pt idx="696">
                        <c:v>10.909912571428601</c:v>
                      </c:pt>
                      <c:pt idx="697">
                        <c:v>10.9247274285714</c:v>
                      </c:pt>
                      <c:pt idx="698">
                        <c:v>10.9395408571429</c:v>
                      </c:pt>
                      <c:pt idx="699">
                        <c:v>10.95435</c:v>
                      </c:pt>
                      <c:pt idx="700">
                        <c:v>10.96916</c:v>
                      </c:pt>
                      <c:pt idx="701">
                        <c:v>10.9839708571429</c:v>
                      </c:pt>
                      <c:pt idx="702">
                        <c:v>10.998777428571399</c:v>
                      </c:pt>
                      <c:pt idx="703">
                        <c:v>11.0135825714286</c:v>
                      </c:pt>
                      <c:pt idx="704">
                        <c:v>11.028389142857099</c:v>
                      </c:pt>
                      <c:pt idx="705">
                        <c:v>11.043200000000001</c:v>
                      </c:pt>
                      <c:pt idx="706">
                        <c:v>11.0580108571429</c:v>
                      </c:pt>
                      <c:pt idx="707">
                        <c:v>11.072817428571399</c:v>
                      </c:pt>
                      <c:pt idx="708">
                        <c:v>11.0876225714286</c:v>
                      </c:pt>
                      <c:pt idx="709">
                        <c:v>11.102429142857099</c:v>
                      </c:pt>
                      <c:pt idx="710">
                        <c:v>11.1172408571429</c:v>
                      </c:pt>
                      <c:pt idx="711">
                        <c:v>11.132047428571401</c:v>
                      </c:pt>
                      <c:pt idx="712">
                        <c:v>11.146853428571401</c:v>
                      </c:pt>
                      <c:pt idx="713">
                        <c:v>11.161656571428599</c:v>
                      </c:pt>
                      <c:pt idx="714">
                        <c:v>11.176463428571401</c:v>
                      </c:pt>
                      <c:pt idx="715">
                        <c:v>11.1912674285714</c:v>
                      </c:pt>
                      <c:pt idx="716">
                        <c:v>11.20607</c:v>
                      </c:pt>
                      <c:pt idx="717">
                        <c:v>11.2208725714286</c:v>
                      </c:pt>
                      <c:pt idx="718">
                        <c:v>11.2356774285714</c:v>
                      </c:pt>
                      <c:pt idx="719">
                        <c:v>11.25048</c:v>
                      </c:pt>
                      <c:pt idx="720">
                        <c:v>11.2652825714286</c:v>
                      </c:pt>
                      <c:pt idx="721">
                        <c:v>11.280087428571401</c:v>
                      </c:pt>
                      <c:pt idx="722">
                        <c:v>11.294890857142899</c:v>
                      </c:pt>
                      <c:pt idx="723">
                        <c:v>11.30969</c:v>
                      </c:pt>
                      <c:pt idx="724">
                        <c:v>11.324490000000001</c:v>
                      </c:pt>
                      <c:pt idx="725">
                        <c:v>11.33929</c:v>
                      </c:pt>
                      <c:pt idx="726">
                        <c:v>11.354089999999999</c:v>
                      </c:pt>
                      <c:pt idx="727">
                        <c:v>11.36889</c:v>
                      </c:pt>
                      <c:pt idx="728">
                        <c:v>11.38369</c:v>
                      </c:pt>
                      <c:pt idx="729">
                        <c:v>11.398490000000001</c:v>
                      </c:pt>
                      <c:pt idx="730">
                        <c:v>11.41329</c:v>
                      </c:pt>
                      <c:pt idx="731">
                        <c:v>11.4280908571429</c:v>
                      </c:pt>
                      <c:pt idx="732">
                        <c:v>11.4428874285714</c:v>
                      </c:pt>
                      <c:pt idx="733">
                        <c:v>11.457682571428601</c:v>
                      </c:pt>
                      <c:pt idx="734">
                        <c:v>11.4724791428571</c:v>
                      </c:pt>
                      <c:pt idx="735">
                        <c:v>11.487280857142901</c:v>
                      </c:pt>
                      <c:pt idx="736">
                        <c:v>11.5020774285714</c:v>
                      </c:pt>
                      <c:pt idx="737">
                        <c:v>11.516873428571399</c:v>
                      </c:pt>
                      <c:pt idx="738">
                        <c:v>11.5316665714286</c:v>
                      </c:pt>
                      <c:pt idx="739">
                        <c:v>11.5464634285714</c:v>
                      </c:pt>
                      <c:pt idx="740">
                        <c:v>11.561256571428601</c:v>
                      </c:pt>
                      <c:pt idx="741">
                        <c:v>11.576053428571401</c:v>
                      </c:pt>
                      <c:pt idx="742">
                        <c:v>11.590847428571401</c:v>
                      </c:pt>
                      <c:pt idx="743">
                        <c:v>11.605639999999999</c:v>
                      </c:pt>
                      <c:pt idx="744">
                        <c:v>11.6204325714286</c:v>
                      </c:pt>
                      <c:pt idx="745">
                        <c:v>11.635227428571399</c:v>
                      </c:pt>
                      <c:pt idx="746">
                        <c:v>11.6500208571429</c:v>
                      </c:pt>
                      <c:pt idx="747">
                        <c:v>11.6648091428571</c:v>
                      </c:pt>
                      <c:pt idx="748">
                        <c:v>11.6796025714286</c:v>
                      </c:pt>
                      <c:pt idx="749">
                        <c:v>11.694397428571399</c:v>
                      </c:pt>
                      <c:pt idx="750">
                        <c:v>11.7091908571429</c:v>
                      </c:pt>
                      <c:pt idx="751">
                        <c:v>11.723979999999999</c:v>
                      </c:pt>
                      <c:pt idx="752">
                        <c:v>11.738770000000001</c:v>
                      </c:pt>
                      <c:pt idx="753">
                        <c:v>11.75356</c:v>
                      </c:pt>
                      <c:pt idx="754">
                        <c:v>11.76835</c:v>
                      </c:pt>
                      <c:pt idx="755">
                        <c:v>11.7831408571429</c:v>
                      </c:pt>
                      <c:pt idx="756">
                        <c:v>11.7979274285714</c:v>
                      </c:pt>
                      <c:pt idx="757">
                        <c:v>11.8127125714286</c:v>
                      </c:pt>
                      <c:pt idx="758">
                        <c:v>11.8274991428571</c:v>
                      </c:pt>
                      <c:pt idx="759">
                        <c:v>11.842290857142901</c:v>
                      </c:pt>
                      <c:pt idx="760">
                        <c:v>11.857077428571399</c:v>
                      </c:pt>
                      <c:pt idx="761">
                        <c:v>11.871862571428601</c:v>
                      </c:pt>
                      <c:pt idx="762">
                        <c:v>11.886649999999999</c:v>
                      </c:pt>
                      <c:pt idx="763">
                        <c:v>11.9014374285714</c:v>
                      </c:pt>
                      <c:pt idx="764">
                        <c:v>11.916223428571399</c:v>
                      </c:pt>
                      <c:pt idx="765">
                        <c:v>11.9310065714286</c:v>
                      </c:pt>
                      <c:pt idx="766">
                        <c:v>11.945793428571401</c:v>
                      </c:pt>
                      <c:pt idx="767">
                        <c:v>11.960577428571399</c:v>
                      </c:pt>
                      <c:pt idx="768">
                        <c:v>11.97536</c:v>
                      </c:pt>
                      <c:pt idx="769">
                        <c:v>11.990142571428599</c:v>
                      </c:pt>
                      <c:pt idx="770">
                        <c:v>12.004927428571399</c:v>
                      </c:pt>
                      <c:pt idx="771">
                        <c:v>12.019710857142901</c:v>
                      </c:pt>
                      <c:pt idx="772">
                        <c:v>12.034489142857099</c:v>
                      </c:pt>
                      <c:pt idx="773">
                        <c:v>12.049272571428601</c:v>
                      </c:pt>
                      <c:pt idx="774">
                        <c:v>12.064057428571401</c:v>
                      </c:pt>
                      <c:pt idx="775">
                        <c:v>12.0788408571429</c:v>
                      </c:pt>
                      <c:pt idx="776">
                        <c:v>12.09362</c:v>
                      </c:pt>
                      <c:pt idx="777">
                        <c:v>12.1084</c:v>
                      </c:pt>
                      <c:pt idx="778">
                        <c:v>12.12318</c:v>
                      </c:pt>
                      <c:pt idx="779">
                        <c:v>12.13796</c:v>
                      </c:pt>
                      <c:pt idx="780">
                        <c:v>12.1527408571429</c:v>
                      </c:pt>
                      <c:pt idx="781">
                        <c:v>12.167517428571401</c:v>
                      </c:pt>
                      <c:pt idx="782">
                        <c:v>12.182292571428601</c:v>
                      </c:pt>
                      <c:pt idx="783">
                        <c:v>12.197069142857099</c:v>
                      </c:pt>
                      <c:pt idx="784">
                        <c:v>12.211850857142901</c:v>
                      </c:pt>
                      <c:pt idx="785">
                        <c:v>12.226627428571399</c:v>
                      </c:pt>
                      <c:pt idx="786">
                        <c:v>12.241402571428599</c:v>
                      </c:pt>
                      <c:pt idx="787">
                        <c:v>12.256180000000001</c:v>
                      </c:pt>
                      <c:pt idx="788">
                        <c:v>12.2709574285714</c:v>
                      </c:pt>
                      <c:pt idx="789">
                        <c:v>12.285733428571399</c:v>
                      </c:pt>
                      <c:pt idx="790">
                        <c:v>12.300506571428601</c:v>
                      </c:pt>
                      <c:pt idx="791">
                        <c:v>12.3152834285714</c:v>
                      </c:pt>
                      <c:pt idx="792">
                        <c:v>12.330057428571401</c:v>
                      </c:pt>
                      <c:pt idx="793">
                        <c:v>12.34483</c:v>
                      </c:pt>
                      <c:pt idx="794">
                        <c:v>12.359602571428599</c:v>
                      </c:pt>
                      <c:pt idx="795">
                        <c:v>12.3743774285714</c:v>
                      </c:pt>
                      <c:pt idx="796">
                        <c:v>12.3891508571429</c:v>
                      </c:pt>
                      <c:pt idx="797">
                        <c:v>12.403919999999999</c:v>
                      </c:pt>
                      <c:pt idx="798">
                        <c:v>12.41869</c:v>
                      </c:pt>
                      <c:pt idx="799">
                        <c:v>12.43346</c:v>
                      </c:pt>
                      <c:pt idx="800">
                        <c:v>12.448230000000001</c:v>
                      </c:pt>
                      <c:pt idx="801">
                        <c:v>12.4629991428571</c:v>
                      </c:pt>
                      <c:pt idx="802">
                        <c:v>12.4777734285714</c:v>
                      </c:pt>
                      <c:pt idx="803">
                        <c:v>12.492544857142899</c:v>
                      </c:pt>
                      <c:pt idx="804">
                        <c:v>12.5073134285714</c:v>
                      </c:pt>
                      <c:pt idx="805">
                        <c:v>12.5220791428571</c:v>
                      </c:pt>
                      <c:pt idx="806">
                        <c:v>12.536849999999999</c:v>
                      </c:pt>
                      <c:pt idx="807">
                        <c:v>12.5516208571429</c:v>
                      </c:pt>
                      <c:pt idx="808">
                        <c:v>12.566387428571399</c:v>
                      </c:pt>
                      <c:pt idx="809">
                        <c:v>12.5811525714286</c:v>
                      </c:pt>
                      <c:pt idx="810">
                        <c:v>12.59592</c:v>
                      </c:pt>
                      <c:pt idx="811">
                        <c:v>12.610687428571399</c:v>
                      </c:pt>
                      <c:pt idx="812">
                        <c:v>12.625453428571401</c:v>
                      </c:pt>
                      <c:pt idx="813">
                        <c:v>12.640216571428599</c:v>
                      </c:pt>
                      <c:pt idx="814">
                        <c:v>12.6549834285714</c:v>
                      </c:pt>
                      <c:pt idx="815">
                        <c:v>12.6697474285714</c:v>
                      </c:pt>
                      <c:pt idx="816">
                        <c:v>12.68451</c:v>
                      </c:pt>
                      <c:pt idx="817">
                        <c:v>12.699272571428599</c:v>
                      </c:pt>
                      <c:pt idx="818">
                        <c:v>12.7140374285714</c:v>
                      </c:pt>
                      <c:pt idx="819">
                        <c:v>12.7288</c:v>
                      </c:pt>
                      <c:pt idx="820">
                        <c:v>12.743562571428599</c:v>
                      </c:pt>
                      <c:pt idx="821">
                        <c:v>12.7583274285714</c:v>
                      </c:pt>
                      <c:pt idx="822">
                        <c:v>12.7730908571429</c:v>
                      </c:pt>
                      <c:pt idx="823">
                        <c:v>12.787850000000001</c:v>
                      </c:pt>
                      <c:pt idx="824">
                        <c:v>12.80261</c:v>
                      </c:pt>
                      <c:pt idx="825">
                        <c:v>12.81737</c:v>
                      </c:pt>
                      <c:pt idx="826">
                        <c:v>12.832129999999999</c:v>
                      </c:pt>
                      <c:pt idx="827">
                        <c:v>12.846890857142901</c:v>
                      </c:pt>
                      <c:pt idx="828">
                        <c:v>12.8616474285714</c:v>
                      </c:pt>
                      <c:pt idx="829">
                        <c:v>12.876402571428599</c:v>
                      </c:pt>
                      <c:pt idx="830">
                        <c:v>12.8911591428571</c:v>
                      </c:pt>
                      <c:pt idx="831">
                        <c:v>12.90592</c:v>
                      </c:pt>
                      <c:pt idx="832">
                        <c:v>12.9206808571429</c:v>
                      </c:pt>
                      <c:pt idx="833">
                        <c:v>12.935437428571401</c:v>
                      </c:pt>
                      <c:pt idx="834">
                        <c:v>12.950193428571399</c:v>
                      </c:pt>
                      <c:pt idx="835">
                        <c:v>12.9649465714286</c:v>
                      </c:pt>
                      <c:pt idx="836">
                        <c:v>12.979703428571399</c:v>
                      </c:pt>
                      <c:pt idx="837">
                        <c:v>12.9944565714286</c:v>
                      </c:pt>
                      <c:pt idx="838">
                        <c:v>13.0092134285714</c:v>
                      </c:pt>
                      <c:pt idx="839">
                        <c:v>13.0239674285714</c:v>
                      </c:pt>
                      <c:pt idx="840">
                        <c:v>13.03872</c:v>
                      </c:pt>
                      <c:pt idx="841">
                        <c:v>13.0534725714286</c:v>
                      </c:pt>
                      <c:pt idx="842">
                        <c:v>13.068227428571401</c:v>
                      </c:pt>
                      <c:pt idx="843">
                        <c:v>13.0829808571429</c:v>
                      </c:pt>
                      <c:pt idx="844">
                        <c:v>13.09773</c:v>
                      </c:pt>
                      <c:pt idx="845">
                        <c:v>13.11248</c:v>
                      </c:pt>
                      <c:pt idx="846">
                        <c:v>13.1272291428571</c:v>
                      </c:pt>
                      <c:pt idx="847">
                        <c:v>13.1419834285714</c:v>
                      </c:pt>
                      <c:pt idx="848">
                        <c:v>13.156734</c:v>
                      </c:pt>
                      <c:pt idx="849">
                        <c:v>13.1714868571429</c:v>
                      </c:pt>
                      <c:pt idx="850">
                        <c:v>13.186234000000001</c:v>
                      </c:pt>
                      <c:pt idx="851">
                        <c:v>13.2009834285714</c:v>
                      </c:pt>
                      <c:pt idx="852">
                        <c:v>13.2157291428571</c:v>
                      </c:pt>
                      <c:pt idx="853">
                        <c:v>13.230480857142901</c:v>
                      </c:pt>
                      <c:pt idx="854">
                        <c:v>13.2452274285714</c:v>
                      </c:pt>
                      <c:pt idx="855">
                        <c:v>13.2599725714286</c:v>
                      </c:pt>
                      <c:pt idx="856">
                        <c:v>13.27472</c:v>
                      </c:pt>
                      <c:pt idx="857">
                        <c:v>13.289467428571401</c:v>
                      </c:pt>
                      <c:pt idx="858">
                        <c:v>13.3042134285714</c:v>
                      </c:pt>
                      <c:pt idx="859">
                        <c:v>13.3189565714286</c:v>
                      </c:pt>
                      <c:pt idx="860">
                        <c:v>13.3337034285714</c:v>
                      </c:pt>
                      <c:pt idx="861">
                        <c:v>13.348447428571401</c:v>
                      </c:pt>
                      <c:pt idx="862">
                        <c:v>13.363189999999999</c:v>
                      </c:pt>
                      <c:pt idx="863">
                        <c:v>13.3779325714286</c:v>
                      </c:pt>
                      <c:pt idx="864">
                        <c:v>13.3926774285714</c:v>
                      </c:pt>
                      <c:pt idx="865">
                        <c:v>13.407420857142901</c:v>
                      </c:pt>
                      <c:pt idx="866">
                        <c:v>13.422159142857099</c:v>
                      </c:pt>
                      <c:pt idx="867">
                        <c:v>13.4369025714286</c:v>
                      </c:pt>
                      <c:pt idx="868">
                        <c:v>13.4516474285714</c:v>
                      </c:pt>
                      <c:pt idx="869">
                        <c:v>13.466390857142899</c:v>
                      </c:pt>
                      <c:pt idx="870">
                        <c:v>13.48113</c:v>
                      </c:pt>
                      <c:pt idx="871">
                        <c:v>13.49587</c:v>
                      </c:pt>
                      <c:pt idx="872">
                        <c:v>13.5106108571429</c:v>
                      </c:pt>
                      <c:pt idx="873">
                        <c:v>13.525347428571401</c:v>
                      </c:pt>
                      <c:pt idx="874">
                        <c:v>13.5400825714286</c:v>
                      </c:pt>
                      <c:pt idx="875">
                        <c:v>13.554819142857101</c:v>
                      </c:pt>
                      <c:pt idx="876">
                        <c:v>13.569559999999999</c:v>
                      </c:pt>
                      <c:pt idx="877">
                        <c:v>13.5843008571429</c:v>
                      </c:pt>
                      <c:pt idx="878">
                        <c:v>13.5990374285714</c:v>
                      </c:pt>
                      <c:pt idx="879">
                        <c:v>13.613773428571401</c:v>
                      </c:pt>
                      <c:pt idx="880">
                        <c:v>13.6285065714286</c:v>
                      </c:pt>
                      <c:pt idx="881">
                        <c:v>13.643243428571401</c:v>
                      </c:pt>
                      <c:pt idx="882">
                        <c:v>13.6579765714286</c:v>
                      </c:pt>
                      <c:pt idx="883">
                        <c:v>13.6727134285714</c:v>
                      </c:pt>
                      <c:pt idx="884">
                        <c:v>13.687447428571399</c:v>
                      </c:pt>
                      <c:pt idx="885">
                        <c:v>13.702180857142899</c:v>
                      </c:pt>
                      <c:pt idx="886">
                        <c:v>13.7169091428571</c:v>
                      </c:pt>
                      <c:pt idx="887">
                        <c:v>13.731642571428599</c:v>
                      </c:pt>
                      <c:pt idx="888">
                        <c:v>13.7463774285714</c:v>
                      </c:pt>
                      <c:pt idx="889">
                        <c:v>13.761110857142899</c:v>
                      </c:pt>
                      <c:pt idx="890">
                        <c:v>13.775840000000001</c:v>
                      </c:pt>
                      <c:pt idx="891">
                        <c:v>13.790570000000001</c:v>
                      </c:pt>
                      <c:pt idx="892">
                        <c:v>13.805300000000001</c:v>
                      </c:pt>
                      <c:pt idx="893">
                        <c:v>13.820029999999999</c:v>
                      </c:pt>
                      <c:pt idx="894">
                        <c:v>13.834759999999999</c:v>
                      </c:pt>
                      <c:pt idx="895">
                        <c:v>13.8494908571429</c:v>
                      </c:pt>
                      <c:pt idx="896">
                        <c:v>13.864217428571401</c:v>
                      </c:pt>
                      <c:pt idx="897">
                        <c:v>13.878942571428601</c:v>
                      </c:pt>
                      <c:pt idx="898">
                        <c:v>13.8936691428571</c:v>
                      </c:pt>
                      <c:pt idx="899">
                        <c:v>13.908400857142899</c:v>
                      </c:pt>
                      <c:pt idx="900">
                        <c:v>13.9231274285714</c:v>
                      </c:pt>
                      <c:pt idx="901">
                        <c:v>13.937853428571399</c:v>
                      </c:pt>
                      <c:pt idx="902">
                        <c:v>13.952576571428599</c:v>
                      </c:pt>
                      <c:pt idx="903">
                        <c:v>13.9673034285714</c:v>
                      </c:pt>
                      <c:pt idx="904">
                        <c:v>13.982027428571399</c:v>
                      </c:pt>
                      <c:pt idx="905">
                        <c:v>13.99675</c:v>
                      </c:pt>
                      <c:pt idx="906">
                        <c:v>14.0114725714286</c:v>
                      </c:pt>
                      <c:pt idx="907">
                        <c:v>14.0261974285714</c:v>
                      </c:pt>
                      <c:pt idx="908">
                        <c:v>14.040920857142901</c:v>
                      </c:pt>
                      <c:pt idx="909">
                        <c:v>14.0556391428571</c:v>
                      </c:pt>
                      <c:pt idx="910">
                        <c:v>14.0703625714286</c:v>
                      </c:pt>
                      <c:pt idx="911">
                        <c:v>14.0850874285714</c:v>
                      </c:pt>
                      <c:pt idx="912">
                        <c:v>14.0998108571429</c:v>
                      </c:pt>
                      <c:pt idx="913">
                        <c:v>14.11453</c:v>
                      </c:pt>
                      <c:pt idx="914">
                        <c:v>14.129250000000001</c:v>
                      </c:pt>
                      <c:pt idx="915">
                        <c:v>14.143969999999999</c:v>
                      </c:pt>
                      <c:pt idx="916">
                        <c:v>14.158690857142901</c:v>
                      </c:pt>
                      <c:pt idx="917">
                        <c:v>14.1734074285714</c:v>
                      </c:pt>
                      <c:pt idx="918">
                        <c:v>14.1881225714286</c:v>
                      </c:pt>
                      <c:pt idx="919">
                        <c:v>14.20284</c:v>
                      </c:pt>
                      <c:pt idx="920">
                        <c:v>14.2175574285714</c:v>
                      </c:pt>
                      <c:pt idx="921">
                        <c:v>14.2322725714286</c:v>
                      </c:pt>
                      <c:pt idx="922">
                        <c:v>14.24699</c:v>
                      </c:pt>
                      <c:pt idx="923">
                        <c:v>14.2617074285714</c:v>
                      </c:pt>
                      <c:pt idx="924">
                        <c:v>14.2764234285714</c:v>
                      </c:pt>
                      <c:pt idx="925">
                        <c:v>14.2911374285714</c:v>
                      </c:pt>
                      <c:pt idx="926">
                        <c:v>14.30585</c:v>
                      </c:pt>
                      <c:pt idx="927">
                        <c:v>14.320562571428599</c:v>
                      </c:pt>
                      <c:pt idx="928">
                        <c:v>14.3352774285714</c:v>
                      </c:pt>
                      <c:pt idx="929">
                        <c:v>14.349990857142901</c:v>
                      </c:pt>
                      <c:pt idx="930">
                        <c:v>14.3646991428571</c:v>
                      </c:pt>
                      <c:pt idx="931">
                        <c:v>14.379412571428601</c:v>
                      </c:pt>
                      <c:pt idx="932">
                        <c:v>14.3941274285714</c:v>
                      </c:pt>
                      <c:pt idx="933">
                        <c:v>14.4088408571429</c:v>
                      </c:pt>
                      <c:pt idx="934">
                        <c:v>14.423550000000001</c:v>
                      </c:pt>
                      <c:pt idx="935">
                        <c:v>14.43826</c:v>
                      </c:pt>
                      <c:pt idx="936">
                        <c:v>14.452970857142899</c:v>
                      </c:pt>
                      <c:pt idx="937">
                        <c:v>14.467677428571401</c:v>
                      </c:pt>
                      <c:pt idx="938">
                        <c:v>14.4823825714286</c:v>
                      </c:pt>
                      <c:pt idx="939">
                        <c:v>14.497089142857099</c:v>
                      </c:pt>
                      <c:pt idx="940">
                        <c:v>14.5118008571429</c:v>
                      </c:pt>
                      <c:pt idx="941">
                        <c:v>14.526507428571399</c:v>
                      </c:pt>
                      <c:pt idx="942">
                        <c:v>14.5412134285714</c:v>
                      </c:pt>
                      <c:pt idx="943">
                        <c:v>14.5559165714286</c:v>
                      </c:pt>
                      <c:pt idx="944">
                        <c:v>14.5706234285714</c:v>
                      </c:pt>
                      <c:pt idx="945">
                        <c:v>14.585326571428601</c:v>
                      </c:pt>
                      <c:pt idx="946">
                        <c:v>14.6000334285714</c:v>
                      </c:pt>
                      <c:pt idx="947">
                        <c:v>14.6147374285714</c:v>
                      </c:pt>
                      <c:pt idx="948">
                        <c:v>14.629440000000001</c:v>
                      </c:pt>
                      <c:pt idx="949">
                        <c:v>14.644142571428601</c:v>
                      </c:pt>
                      <c:pt idx="950">
                        <c:v>14.6588474285714</c:v>
                      </c:pt>
                      <c:pt idx="951">
                        <c:v>14.673550857142899</c:v>
                      </c:pt>
                      <c:pt idx="952">
                        <c:v>14.68825</c:v>
                      </c:pt>
                      <c:pt idx="953">
                        <c:v>14.70295</c:v>
                      </c:pt>
                      <c:pt idx="954">
                        <c:v>14.717650000000001</c:v>
                      </c:pt>
                      <c:pt idx="955">
                        <c:v>14.73235</c:v>
                      </c:pt>
                      <c:pt idx="956">
                        <c:v>14.74705</c:v>
                      </c:pt>
                      <c:pt idx="957">
                        <c:v>14.761749999999999</c:v>
                      </c:pt>
                      <c:pt idx="958">
                        <c:v>14.776450000000001</c:v>
                      </c:pt>
                      <c:pt idx="959">
                        <c:v>14.791150857142901</c:v>
                      </c:pt>
                      <c:pt idx="960">
                        <c:v>14.805847428571401</c:v>
                      </c:pt>
                      <c:pt idx="961">
                        <c:v>14.8205425714286</c:v>
                      </c:pt>
                      <c:pt idx="962">
                        <c:v>14.835240000000001</c:v>
                      </c:pt>
                      <c:pt idx="963">
                        <c:v>14.8499382857143</c:v>
                      </c:pt>
                      <c:pt idx="964">
                        <c:v>14.86463</c:v>
                      </c:pt>
                      <c:pt idx="965">
                        <c:v>14.8793217142857</c:v>
                      </c:pt>
                      <c:pt idx="966">
                        <c:v>14.894019999999999</c:v>
                      </c:pt>
                      <c:pt idx="967">
                        <c:v>14.908718285714301</c:v>
                      </c:pt>
                      <c:pt idx="968">
                        <c:v>14.923410857142899</c:v>
                      </c:pt>
                      <c:pt idx="969">
                        <c:v>14.9380991428571</c:v>
                      </c:pt>
                      <c:pt idx="970">
                        <c:v>14.952792571428599</c:v>
                      </c:pt>
                      <c:pt idx="971">
                        <c:v>14.967487428571401</c:v>
                      </c:pt>
                      <c:pt idx="972">
                        <c:v>14.9821808571429</c:v>
                      </c:pt>
                      <c:pt idx="973">
                        <c:v>14.996869999999999</c:v>
                      </c:pt>
                      <c:pt idx="974">
                        <c:v>15.011559999999999</c:v>
                      </c:pt>
                      <c:pt idx="975">
                        <c:v>15.026249999999999</c:v>
                      </c:pt>
                      <c:pt idx="976">
                        <c:v>15.040940000000001</c:v>
                      </c:pt>
                      <c:pt idx="977">
                        <c:v>15.0556308571429</c:v>
                      </c:pt>
                      <c:pt idx="978">
                        <c:v>15.0703174285714</c:v>
                      </c:pt>
                      <c:pt idx="979">
                        <c:v>15.0850025714286</c:v>
                      </c:pt>
                      <c:pt idx="980">
                        <c:v>15.099690000000001</c:v>
                      </c:pt>
                      <c:pt idx="981">
                        <c:v>15.1143774285714</c:v>
                      </c:pt>
                      <c:pt idx="982">
                        <c:v>15.1290625714286</c:v>
                      </c:pt>
                      <c:pt idx="983">
                        <c:v>15.143750000000001</c:v>
                      </c:pt>
                      <c:pt idx="984">
                        <c:v>15.1584374285714</c:v>
                      </c:pt>
                      <c:pt idx="985">
                        <c:v>15.173123428571399</c:v>
                      </c:pt>
                      <c:pt idx="986">
                        <c:v>15.1878074285714</c:v>
                      </c:pt>
                      <c:pt idx="987">
                        <c:v>15.202489999999999</c:v>
                      </c:pt>
                      <c:pt idx="988">
                        <c:v>15.2171725714286</c:v>
                      </c:pt>
                      <c:pt idx="989">
                        <c:v>15.2318574285714</c:v>
                      </c:pt>
                      <c:pt idx="990">
                        <c:v>15.2465408571429</c:v>
                      </c:pt>
                      <c:pt idx="991">
                        <c:v>15.26122</c:v>
                      </c:pt>
                      <c:pt idx="992">
                        <c:v>15.2759</c:v>
                      </c:pt>
                      <c:pt idx="993">
                        <c:v>15.29058</c:v>
                      </c:pt>
                      <c:pt idx="994">
                        <c:v>15.305260000000001</c:v>
                      </c:pt>
                      <c:pt idx="995">
                        <c:v>15.319940000000001</c:v>
                      </c:pt>
                      <c:pt idx="996">
                        <c:v>15.334619999999999</c:v>
                      </c:pt>
                      <c:pt idx="997">
                        <c:v>15.349299999999999</c:v>
                      </c:pt>
                      <c:pt idx="998">
                        <c:v>15.36398</c:v>
                      </c:pt>
                      <c:pt idx="999">
                        <c:v>15.378660857142901</c:v>
                      </c:pt>
                      <c:pt idx="1000">
                        <c:v>15.3933374285714</c:v>
                      </c:pt>
                      <c:pt idx="1001">
                        <c:v>15.408013428571399</c:v>
                      </c:pt>
                      <c:pt idx="1002">
                        <c:v>15.422686571428599</c:v>
                      </c:pt>
                      <c:pt idx="1003">
                        <c:v>15.4373634285714</c:v>
                      </c:pt>
                      <c:pt idx="1004">
                        <c:v>15.4520365714286</c:v>
                      </c:pt>
                      <c:pt idx="1005">
                        <c:v>15.466713428571399</c:v>
                      </c:pt>
                      <c:pt idx="1006">
                        <c:v>15.4813874285714</c:v>
                      </c:pt>
                      <c:pt idx="1007">
                        <c:v>15.49606</c:v>
                      </c:pt>
                      <c:pt idx="1008">
                        <c:v>15.5107325714286</c:v>
                      </c:pt>
                      <c:pt idx="1009">
                        <c:v>15.5254074285714</c:v>
                      </c:pt>
                      <c:pt idx="1010">
                        <c:v>15.5400808571429</c:v>
                      </c:pt>
                      <c:pt idx="1011">
                        <c:v>15.55475</c:v>
                      </c:pt>
                      <c:pt idx="1012">
                        <c:v>15.569419999999999</c:v>
                      </c:pt>
                      <c:pt idx="1013">
                        <c:v>15.58409</c:v>
                      </c:pt>
                      <c:pt idx="1014">
                        <c:v>15.59876</c:v>
                      </c:pt>
                      <c:pt idx="1015">
                        <c:v>15.613429999999999</c:v>
                      </c:pt>
                      <c:pt idx="1016">
                        <c:v>15.6281</c:v>
                      </c:pt>
                      <c:pt idx="1017">
                        <c:v>15.642770857142899</c:v>
                      </c:pt>
                      <c:pt idx="1018">
                        <c:v>15.6574374285714</c:v>
                      </c:pt>
                      <c:pt idx="1019">
                        <c:v>15.672102571428599</c:v>
                      </c:pt>
                      <c:pt idx="1020">
                        <c:v>15.686769999999999</c:v>
                      </c:pt>
                      <c:pt idx="1021">
                        <c:v>15.701437428571399</c:v>
                      </c:pt>
                      <c:pt idx="1022">
                        <c:v>15.716103428571399</c:v>
                      </c:pt>
                      <c:pt idx="1023">
                        <c:v>15.7307665714286</c:v>
                      </c:pt>
                      <c:pt idx="1024">
                        <c:v>15.745433428571401</c:v>
                      </c:pt>
                      <c:pt idx="1025">
                        <c:v>15.760097428571401</c:v>
                      </c:pt>
                      <c:pt idx="1026">
                        <c:v>15.774760000000001</c:v>
                      </c:pt>
                      <c:pt idx="1027">
                        <c:v>15.789422571428601</c:v>
                      </c:pt>
                      <c:pt idx="1028">
                        <c:v>15.8040874285714</c:v>
                      </c:pt>
                      <c:pt idx="1029">
                        <c:v>15.8187508571429</c:v>
                      </c:pt>
                      <c:pt idx="1030">
                        <c:v>15.833410000000001</c:v>
                      </c:pt>
                      <c:pt idx="1031">
                        <c:v>15.84807</c:v>
                      </c:pt>
                      <c:pt idx="1032">
                        <c:v>15.862730000000001</c:v>
                      </c:pt>
                      <c:pt idx="1033">
                        <c:v>15.87739</c:v>
                      </c:pt>
                      <c:pt idx="1034">
                        <c:v>15.892049999999999</c:v>
                      </c:pt>
                      <c:pt idx="1035">
                        <c:v>15.90671</c:v>
                      </c:pt>
                      <c:pt idx="1036">
                        <c:v>15.9213708571429</c:v>
                      </c:pt>
                      <c:pt idx="1037">
                        <c:v>15.9360274285714</c:v>
                      </c:pt>
                      <c:pt idx="1038">
                        <c:v>15.950682571428599</c:v>
                      </c:pt>
                      <c:pt idx="1039">
                        <c:v>15.965339999999999</c:v>
                      </c:pt>
                      <c:pt idx="1040">
                        <c:v>15.9799974285714</c:v>
                      </c:pt>
                      <c:pt idx="1041">
                        <c:v>15.9946534285714</c:v>
                      </c:pt>
                      <c:pt idx="1042">
                        <c:v>16.0093074285714</c:v>
                      </c:pt>
                      <c:pt idx="1043">
                        <c:v>16.023959999999999</c:v>
                      </c:pt>
                      <c:pt idx="1044">
                        <c:v>16.038612571428601</c:v>
                      </c:pt>
                      <c:pt idx="1045">
                        <c:v>16.053267428571399</c:v>
                      </c:pt>
                      <c:pt idx="1046">
                        <c:v>16.067920000000001</c:v>
                      </c:pt>
                      <c:pt idx="1047">
                        <c:v>16.082572571428599</c:v>
                      </c:pt>
                      <c:pt idx="1048">
                        <c:v>16.097227428571401</c:v>
                      </c:pt>
                      <c:pt idx="1049">
                        <c:v>16.1118808571429</c:v>
                      </c:pt>
                      <c:pt idx="1050">
                        <c:v>16.126529999999999</c:v>
                      </c:pt>
                      <c:pt idx="1051">
                        <c:v>16.141179999999999</c:v>
                      </c:pt>
                      <c:pt idx="1052">
                        <c:v>16.155830000000002</c:v>
                      </c:pt>
                      <c:pt idx="1053">
                        <c:v>16.170480000000001</c:v>
                      </c:pt>
                      <c:pt idx="1054">
                        <c:v>16.185130857142902</c:v>
                      </c:pt>
                      <c:pt idx="1055">
                        <c:v>16.199777428571402</c:v>
                      </c:pt>
                      <c:pt idx="1056">
                        <c:v>16.214422571428599</c:v>
                      </c:pt>
                      <c:pt idx="1057">
                        <c:v>16.22907</c:v>
                      </c:pt>
                      <c:pt idx="1058">
                        <c:v>16.243717428571401</c:v>
                      </c:pt>
                      <c:pt idx="1059">
                        <c:v>16.2583634285714</c:v>
                      </c:pt>
                      <c:pt idx="1060">
                        <c:v>16.254184571428599</c:v>
                      </c:pt>
                      <c:pt idx="1061">
                        <c:v>16.3441194285714</c:v>
                      </c:pt>
                      <c:pt idx="1062">
                        <c:v>16.4654222857143</c:v>
                      </c:pt>
                      <c:pt idx="1063">
                        <c:v>16.555350285714301</c:v>
                      </c:pt>
                      <c:pt idx="1064">
                        <c:v>16.5511634285714</c:v>
                      </c:pt>
                      <c:pt idx="1065">
                        <c:v>16.565796571428599</c:v>
                      </c:pt>
                      <c:pt idx="1066">
                        <c:v>16.5804334285714</c:v>
                      </c:pt>
                      <c:pt idx="1067">
                        <c:v>16.595067428571401</c:v>
                      </c:pt>
                      <c:pt idx="1068">
                        <c:v>16.609700857142901</c:v>
                      </c:pt>
                      <c:pt idx="1069">
                        <c:v>16.62433</c:v>
                      </c:pt>
                      <c:pt idx="1070">
                        <c:v>16.638960000000001</c:v>
                      </c:pt>
                      <c:pt idx="1071">
                        <c:v>16.653590000000001</c:v>
                      </c:pt>
                      <c:pt idx="1072">
                        <c:v>16.668220000000002</c:v>
                      </c:pt>
                      <c:pt idx="1073">
                        <c:v>16.682849999999998</c:v>
                      </c:pt>
                      <c:pt idx="1074">
                        <c:v>16.697479999999999</c:v>
                      </c:pt>
                      <c:pt idx="1075">
                        <c:v>16.712109999999999</c:v>
                      </c:pt>
                      <c:pt idx="1076">
                        <c:v>16.7267408571429</c:v>
                      </c:pt>
                      <c:pt idx="1077">
                        <c:v>16.741367428571401</c:v>
                      </c:pt>
                      <c:pt idx="1078">
                        <c:v>16.7559925714286</c:v>
                      </c:pt>
                      <c:pt idx="1079">
                        <c:v>16.770620000000001</c:v>
                      </c:pt>
                      <c:pt idx="1080">
                        <c:v>16.785247428571399</c:v>
                      </c:pt>
                      <c:pt idx="1081">
                        <c:v>16.799873428571399</c:v>
                      </c:pt>
                      <c:pt idx="1082">
                        <c:v>16.8144974285714</c:v>
                      </c:pt>
                      <c:pt idx="1083">
                        <c:v>16.82912</c:v>
                      </c:pt>
                      <c:pt idx="1084">
                        <c:v>16.843742571428599</c:v>
                      </c:pt>
                      <c:pt idx="1085">
                        <c:v>16.858367428571398</c:v>
                      </c:pt>
                      <c:pt idx="1086">
                        <c:v>16.872990857142899</c:v>
                      </c:pt>
                      <c:pt idx="1087">
                        <c:v>16.887609999999999</c:v>
                      </c:pt>
                      <c:pt idx="1088">
                        <c:v>16.902229999999999</c:v>
                      </c:pt>
                      <c:pt idx="1089">
                        <c:v>16.91685</c:v>
                      </c:pt>
                      <c:pt idx="1090">
                        <c:v>16.931470000000001</c:v>
                      </c:pt>
                      <c:pt idx="1091">
                        <c:v>16.946090000000002</c:v>
                      </c:pt>
                      <c:pt idx="1092">
                        <c:v>16.960709999999999</c:v>
                      </c:pt>
                      <c:pt idx="1093">
                        <c:v>16.97533</c:v>
                      </c:pt>
                      <c:pt idx="1094">
                        <c:v>16.989950857142901</c:v>
                      </c:pt>
                      <c:pt idx="1095">
                        <c:v>17.004567428571399</c:v>
                      </c:pt>
                      <c:pt idx="1096">
                        <c:v>17.019182571428601</c:v>
                      </c:pt>
                      <c:pt idx="1097">
                        <c:v>17.033799999999999</c:v>
                      </c:pt>
                      <c:pt idx="1098">
                        <c:v>17.048417428571401</c:v>
                      </c:pt>
                      <c:pt idx="1099">
                        <c:v>17.063033428571401</c:v>
                      </c:pt>
                      <c:pt idx="1100">
                        <c:v>17.0776474285714</c:v>
                      </c:pt>
                      <c:pt idx="1101">
                        <c:v>17.09226</c:v>
                      </c:pt>
                      <c:pt idx="1102">
                        <c:v>17.1068725714286</c:v>
                      </c:pt>
                      <c:pt idx="1103">
                        <c:v>17.121487428571399</c:v>
                      </c:pt>
                      <c:pt idx="1104">
                        <c:v>17.1361008571429</c:v>
                      </c:pt>
                      <c:pt idx="1105">
                        <c:v>17.15071</c:v>
                      </c:pt>
                      <c:pt idx="1106">
                        <c:v>17.165320000000001</c:v>
                      </c:pt>
                      <c:pt idx="1107">
                        <c:v>17.179929999999999</c:v>
                      </c:pt>
                      <c:pt idx="1108">
                        <c:v>17.19454</c:v>
                      </c:pt>
                      <c:pt idx="1109">
                        <c:v>17.209150000000001</c:v>
                      </c:pt>
                      <c:pt idx="1110">
                        <c:v>17.223759999999999</c:v>
                      </c:pt>
                      <c:pt idx="1111">
                        <c:v>17.2383708571429</c:v>
                      </c:pt>
                      <c:pt idx="1112">
                        <c:v>17.252977428571398</c:v>
                      </c:pt>
                      <c:pt idx="1113">
                        <c:v>17.267583428571399</c:v>
                      </c:pt>
                      <c:pt idx="1114">
                        <c:v>17.2821865714286</c:v>
                      </c:pt>
                      <c:pt idx="1115">
                        <c:v>17.296793428571402</c:v>
                      </c:pt>
                      <c:pt idx="1116">
                        <c:v>17.311396571428599</c:v>
                      </c:pt>
                      <c:pt idx="1117">
                        <c:v>17.326003428571401</c:v>
                      </c:pt>
                      <c:pt idx="1118">
                        <c:v>17.340607428571399</c:v>
                      </c:pt>
                      <c:pt idx="1119">
                        <c:v>17.35521</c:v>
                      </c:pt>
                      <c:pt idx="1120">
                        <c:v>17.3698125714286</c:v>
                      </c:pt>
                      <c:pt idx="1121">
                        <c:v>17.3844174285714</c:v>
                      </c:pt>
                      <c:pt idx="1122">
                        <c:v>17.399020857142901</c:v>
                      </c:pt>
                      <c:pt idx="1123">
                        <c:v>17.413620000000002</c:v>
                      </c:pt>
                      <c:pt idx="1124">
                        <c:v>17.42822</c:v>
                      </c:pt>
                      <c:pt idx="1125">
                        <c:v>17.442820000000001</c:v>
                      </c:pt>
                      <c:pt idx="1126">
                        <c:v>17.457419999999999</c:v>
                      </c:pt>
                      <c:pt idx="1127">
                        <c:v>17.472020857142901</c:v>
                      </c:pt>
                      <c:pt idx="1128">
                        <c:v>17.4866174285714</c:v>
                      </c:pt>
                      <c:pt idx="1129">
                        <c:v>17.501212571428599</c:v>
                      </c:pt>
                      <c:pt idx="1130">
                        <c:v>17.515809142857101</c:v>
                      </c:pt>
                    </c:numCache>
                  </c:numRef>
                </c:xVal>
                <c:yVal>
                  <c:numRef>
                    <c:extLst xmlns:c15="http://schemas.microsoft.com/office/drawing/2012/chart">
                      <c:ext xmlns:c15="http://schemas.microsoft.com/office/drawing/2012/chart" uri="{02D57815-91ED-43cb-92C2-25804820EDAC}">
                        <c15:formulaRef>
                          <c15:sqref>'Sample 3'!$X$6:$X$1136</c15:sqref>
                        </c15:formulaRef>
                      </c:ext>
                    </c:extLst>
                    <c:numCache>
                      <c:formatCode>General</c:formatCode>
                      <c:ptCount val="1131"/>
                      <c:pt idx="0">
                        <c:v>0.30972608904663002</c:v>
                      </c:pt>
                      <c:pt idx="1">
                        <c:v>0.94103231118138198</c:v>
                      </c:pt>
                      <c:pt idx="2">
                        <c:v>1.67211337965926</c:v>
                      </c:pt>
                      <c:pt idx="3">
                        <c:v>2.1537647257361701</c:v>
                      </c:pt>
                      <c:pt idx="4">
                        <c:v>2.3672676042498102</c:v>
                      </c:pt>
                      <c:pt idx="5">
                        <c:v>2.4682435690034699</c:v>
                      </c:pt>
                      <c:pt idx="6">
                        <c:v>2.5756900597452499</c:v>
                      </c:pt>
                      <c:pt idx="7">
                        <c:v>2.6666344202285002</c:v>
                      </c:pt>
                      <c:pt idx="8">
                        <c:v>2.6715131102434801</c:v>
                      </c:pt>
                      <c:pt idx="9">
                        <c:v>2.6293301403978502</c:v>
                      </c:pt>
                      <c:pt idx="10">
                        <c:v>2.6208397342165499</c:v>
                      </c:pt>
                      <c:pt idx="11">
                        <c:v>2.6226537999389201</c:v>
                      </c:pt>
                      <c:pt idx="12">
                        <c:v>2.5950202948708201</c:v>
                      </c:pt>
                      <c:pt idx="13">
                        <c:v>2.6174992590406498</c:v>
                      </c:pt>
                      <c:pt idx="14">
                        <c:v>2.6748513027072001</c:v>
                      </c:pt>
                      <c:pt idx="15">
                        <c:v>2.6470902637284501</c:v>
                      </c:pt>
                      <c:pt idx="16">
                        <c:v>2.6075994439980299</c:v>
                      </c:pt>
                      <c:pt idx="17">
                        <c:v>2.6399482211803398</c:v>
                      </c:pt>
                      <c:pt idx="18">
                        <c:v>2.69308367435795</c:v>
                      </c:pt>
                      <c:pt idx="19">
                        <c:v>2.7151349096289898</c:v>
                      </c:pt>
                      <c:pt idx="20">
                        <c:v>2.7514671493409901</c:v>
                      </c:pt>
                      <c:pt idx="21">
                        <c:v>2.7739345714196801</c:v>
                      </c:pt>
                      <c:pt idx="22">
                        <c:v>2.7886366334244301</c:v>
                      </c:pt>
                      <c:pt idx="23">
                        <c:v>2.8175368956702802</c:v>
                      </c:pt>
                      <c:pt idx="24">
                        <c:v>2.8669690585444001</c:v>
                      </c:pt>
                      <c:pt idx="25">
                        <c:v>2.95682562216642</c:v>
                      </c:pt>
                      <c:pt idx="26">
                        <c:v>3.0284449011632302</c:v>
                      </c:pt>
                      <c:pt idx="27">
                        <c:v>3.0057833264146701</c:v>
                      </c:pt>
                      <c:pt idx="28">
                        <c:v>3.0229627773170602</c:v>
                      </c:pt>
                      <c:pt idx="29">
                        <c:v>3.15544178709062</c:v>
                      </c:pt>
                      <c:pt idx="30">
                        <c:v>3.29031553692155</c:v>
                      </c:pt>
                      <c:pt idx="31">
                        <c:v>3.3560275268311401</c:v>
                      </c:pt>
                      <c:pt idx="32">
                        <c:v>3.3968086176793699</c:v>
                      </c:pt>
                      <c:pt idx="33">
                        <c:v>3.4532592962816899</c:v>
                      </c:pt>
                      <c:pt idx="34">
                        <c:v>3.5257986993442798</c:v>
                      </c:pt>
                      <c:pt idx="35">
                        <c:v>3.6316854482640601</c:v>
                      </c:pt>
                      <c:pt idx="36">
                        <c:v>3.7242766694860099</c:v>
                      </c:pt>
                      <c:pt idx="37">
                        <c:v>3.8249998056154801</c:v>
                      </c:pt>
                      <c:pt idx="38">
                        <c:v>3.8952012421066802</c:v>
                      </c:pt>
                      <c:pt idx="39">
                        <c:v>4.0123392925613199</c:v>
                      </c:pt>
                      <c:pt idx="40">
                        <c:v>4.0673273991935499</c:v>
                      </c:pt>
                      <c:pt idx="41">
                        <c:v>4.0510689995484102</c:v>
                      </c:pt>
                      <c:pt idx="42">
                        <c:v>3.83457422581691</c:v>
                      </c:pt>
                      <c:pt idx="43">
                        <c:v>3.5038579156834699</c:v>
                      </c:pt>
                      <c:pt idx="44">
                        <c:v>3.10040594991347</c:v>
                      </c:pt>
                      <c:pt idx="45">
                        <c:v>2.6676875293842501</c:v>
                      </c:pt>
                      <c:pt idx="46">
                        <c:v>2.2793597037958602</c:v>
                      </c:pt>
                      <c:pt idx="47">
                        <c:v>2.0036027909295302</c:v>
                      </c:pt>
                      <c:pt idx="48">
                        <c:v>1.86987547953236</c:v>
                      </c:pt>
                      <c:pt idx="49">
                        <c:v>1.7828841776695901</c:v>
                      </c:pt>
                      <c:pt idx="50">
                        <c:v>1.7245955961438699</c:v>
                      </c:pt>
                      <c:pt idx="51">
                        <c:v>1.6945030810822701</c:v>
                      </c:pt>
                      <c:pt idx="52">
                        <c:v>1.67481838002781</c:v>
                      </c:pt>
                      <c:pt idx="53">
                        <c:v>1.6851829198445301</c:v>
                      </c:pt>
                      <c:pt idx="54">
                        <c:v>1.7231771676373799</c:v>
                      </c:pt>
                      <c:pt idx="55">
                        <c:v>1.7354390482094899</c:v>
                      </c:pt>
                      <c:pt idx="56">
                        <c:v>1.7739861868614499</c:v>
                      </c:pt>
                      <c:pt idx="57">
                        <c:v>1.78756757336452</c:v>
                      </c:pt>
                      <c:pt idx="58">
                        <c:v>1.82911670973289</c:v>
                      </c:pt>
                      <c:pt idx="59">
                        <c:v>1.8633658718170201</c:v>
                      </c:pt>
                      <c:pt idx="60">
                        <c:v>1.8925320454078201</c:v>
                      </c:pt>
                      <c:pt idx="61">
                        <c:v>1.88399439118484</c:v>
                      </c:pt>
                      <c:pt idx="62">
                        <c:v>1.92230064708575</c:v>
                      </c:pt>
                      <c:pt idx="63">
                        <c:v>1.99939001569527</c:v>
                      </c:pt>
                      <c:pt idx="64">
                        <c:v>2.0187675672269401</c:v>
                      </c:pt>
                      <c:pt idx="65">
                        <c:v>2.0062902640623301</c:v>
                      </c:pt>
                      <c:pt idx="66">
                        <c:v>2.0357372805898799</c:v>
                      </c:pt>
                      <c:pt idx="67">
                        <c:v>2.1226259026985002</c:v>
                      </c:pt>
                      <c:pt idx="68">
                        <c:v>2.1731741190669198</c:v>
                      </c:pt>
                      <c:pt idx="69">
                        <c:v>2.1939970866262399</c:v>
                      </c:pt>
                      <c:pt idx="70">
                        <c:v>2.21123486460995</c:v>
                      </c:pt>
                      <c:pt idx="71">
                        <c:v>2.2839363127657402</c:v>
                      </c:pt>
                      <c:pt idx="72">
                        <c:v>2.3651001450683902</c:v>
                      </c:pt>
                      <c:pt idx="73">
                        <c:v>2.3846357654747901</c:v>
                      </c:pt>
                      <c:pt idx="74">
                        <c:v>2.3030881165746999</c:v>
                      </c:pt>
                      <c:pt idx="75">
                        <c:v>2.1532356851265302</c:v>
                      </c:pt>
                      <c:pt idx="76">
                        <c:v>1.96267414795864</c:v>
                      </c:pt>
                      <c:pt idx="77">
                        <c:v>1.73301904851174</c:v>
                      </c:pt>
                      <c:pt idx="78">
                        <c:v>1.5011281360780699</c:v>
                      </c:pt>
                      <c:pt idx="79">
                        <c:v>1.33372443104035</c:v>
                      </c:pt>
                      <c:pt idx="80">
                        <c:v>1.22471154911998</c:v>
                      </c:pt>
                      <c:pt idx="81">
                        <c:v>1.2020762837294801</c:v>
                      </c:pt>
                      <c:pt idx="82">
                        <c:v>1.1662497187565199</c:v>
                      </c:pt>
                      <c:pt idx="83">
                        <c:v>1.15419944225907</c:v>
                      </c:pt>
                      <c:pt idx="84">
                        <c:v>1.14972848949489</c:v>
                      </c:pt>
                      <c:pt idx="85">
                        <c:v>1.1761274745870101</c:v>
                      </c:pt>
                      <c:pt idx="86">
                        <c:v>1.18946045656893</c:v>
                      </c:pt>
                      <c:pt idx="87">
                        <c:v>1.2085964257068</c:v>
                      </c:pt>
                      <c:pt idx="88">
                        <c:v>1.2309793247788601</c:v>
                      </c:pt>
                      <c:pt idx="89">
                        <c:v>1.23602533048716</c:v>
                      </c:pt>
                      <c:pt idx="90">
                        <c:v>1.2459754045099101</c:v>
                      </c:pt>
                      <c:pt idx="91">
                        <c:v>1.26922150948734</c:v>
                      </c:pt>
                      <c:pt idx="92">
                        <c:v>1.3007990963362801</c:v>
                      </c:pt>
                      <c:pt idx="93">
                        <c:v>1.3244024380464501</c:v>
                      </c:pt>
                      <c:pt idx="94">
                        <c:v>1.35038338981932</c:v>
                      </c:pt>
                      <c:pt idx="95">
                        <c:v>1.4159376662202601</c:v>
                      </c:pt>
                      <c:pt idx="96">
                        <c:v>1.49506343703167</c:v>
                      </c:pt>
                      <c:pt idx="97">
                        <c:v>1.5188472182333099</c:v>
                      </c:pt>
                      <c:pt idx="98">
                        <c:v>1.52075572152001</c:v>
                      </c:pt>
                      <c:pt idx="99">
                        <c:v>1.5482269406856</c:v>
                      </c:pt>
                      <c:pt idx="100">
                        <c:v>1.6410015036455701</c:v>
                      </c:pt>
                      <c:pt idx="101">
                        <c:v>1.7237181913770601</c:v>
                      </c:pt>
                      <c:pt idx="102">
                        <c:v>1.7850786627862201</c:v>
                      </c:pt>
                      <c:pt idx="103">
                        <c:v>1.86280882148451</c:v>
                      </c:pt>
                      <c:pt idx="104">
                        <c:v>1.9786538526086701</c:v>
                      </c:pt>
                      <c:pt idx="105">
                        <c:v>2.0139571076082001</c:v>
                      </c:pt>
                      <c:pt idx="106">
                        <c:v>1.9892266673562</c:v>
                      </c:pt>
                      <c:pt idx="107">
                        <c:v>1.99020067140691</c:v>
                      </c:pt>
                      <c:pt idx="108">
                        <c:v>1.98319366168898</c:v>
                      </c:pt>
                      <c:pt idx="109">
                        <c:v>1.8228769836315899</c:v>
                      </c:pt>
                      <c:pt idx="110">
                        <c:v>1.53166118194209</c:v>
                      </c:pt>
                      <c:pt idx="111">
                        <c:v>1.1561977740393501</c:v>
                      </c:pt>
                      <c:pt idx="112">
                        <c:v>0.76612441072857296</c:v>
                      </c:pt>
                      <c:pt idx="113">
                        <c:v>0.47074214942773002</c:v>
                      </c:pt>
                      <c:pt idx="114">
                        <c:v>0.30434316374112003</c:v>
                      </c:pt>
                      <c:pt idx="115">
                        <c:v>0.19060925342145901</c:v>
                      </c:pt>
                      <c:pt idx="116">
                        <c:v>9.7497440029139307E-2</c:v>
                      </c:pt>
                      <c:pt idx="117">
                        <c:v>4.8038490044983097E-2</c:v>
                      </c:pt>
                      <c:pt idx="118">
                        <c:v>2.1336555244893599E-2</c:v>
                      </c:pt>
                      <c:pt idx="119">
                        <c:v>-1.65625581528119E-2</c:v>
                      </c:pt>
                      <c:pt idx="120">
                        <c:v>-4.0264746080247799E-2</c:v>
                      </c:pt>
                      <c:pt idx="121">
                        <c:v>-5.6438064517191897E-2</c:v>
                      </c:pt>
                      <c:pt idx="122">
                        <c:v>-5.7148487797004197E-2</c:v>
                      </c:pt>
                      <c:pt idx="123">
                        <c:v>-7.4524376014413002E-2</c:v>
                      </c:pt>
                      <c:pt idx="124">
                        <c:v>-7.4875864281161802E-2</c:v>
                      </c:pt>
                      <c:pt idx="125">
                        <c:v>-8.9096307637873198E-2</c:v>
                      </c:pt>
                      <c:pt idx="126">
                        <c:v>-8.56523696654167E-2</c:v>
                      </c:pt>
                      <c:pt idx="127">
                        <c:v>-7.4499100058889406E-2</c:v>
                      </c:pt>
                      <c:pt idx="128">
                        <c:v>-4.9190343825270003E-2</c:v>
                      </c:pt>
                      <c:pt idx="129">
                        <c:v>-5.9959107541332601E-2</c:v>
                      </c:pt>
                      <c:pt idx="130">
                        <c:v>-8.1554025638442398E-2</c:v>
                      </c:pt>
                      <c:pt idx="131">
                        <c:v>-7.5453309674483895E-2</c:v>
                      </c:pt>
                      <c:pt idx="132">
                        <c:v>-5.52751392657512E-2</c:v>
                      </c:pt>
                      <c:pt idx="133">
                        <c:v>-6.194033598412E-2</c:v>
                      </c:pt>
                      <c:pt idx="134">
                        <c:v>-7.33579593770399E-2</c:v>
                      </c:pt>
                      <c:pt idx="135">
                        <c:v>-6.4135156752236702E-2</c:v>
                      </c:pt>
                      <c:pt idx="136">
                        <c:v>-5.2048213108317198E-2</c:v>
                      </c:pt>
                      <c:pt idx="137">
                        <c:v>-5.39814473314063E-2</c:v>
                      </c:pt>
                      <c:pt idx="138">
                        <c:v>-6.4019933470060297E-2</c:v>
                      </c:pt>
                      <c:pt idx="139">
                        <c:v>-7.7024132589637001E-2</c:v>
                      </c:pt>
                      <c:pt idx="140">
                        <c:v>-7.2308998766493202E-2</c:v>
                      </c:pt>
                      <c:pt idx="141">
                        <c:v>-4.97124253963597E-2</c:v>
                      </c:pt>
                      <c:pt idx="142">
                        <c:v>-5.4562441120129403E-2</c:v>
                      </c:pt>
                      <c:pt idx="143">
                        <c:v>-6.5771563013133902E-2</c:v>
                      </c:pt>
                      <c:pt idx="144">
                        <c:v>-7.27602915703848E-2</c:v>
                      </c:pt>
                      <c:pt idx="145">
                        <c:v>-7.45984648277601E-2</c:v>
                      </c:pt>
                      <c:pt idx="146">
                        <c:v>-7.9450117542541193E-2</c:v>
                      </c:pt>
                      <c:pt idx="147">
                        <c:v>-6.5230972029308207E-2</c:v>
                      </c:pt>
                      <c:pt idx="148">
                        <c:v>-5.2069876511076599E-2</c:v>
                      </c:pt>
                      <c:pt idx="149">
                        <c:v>-4.82852300854874E-2</c:v>
                      </c:pt>
                      <c:pt idx="150">
                        <c:v>-5.9573959544167603E-2</c:v>
                      </c:pt>
                      <c:pt idx="151">
                        <c:v>-7.5805621828777398E-2</c:v>
                      </c:pt>
                      <c:pt idx="152">
                        <c:v>-9.4616013417869294E-2</c:v>
                      </c:pt>
                      <c:pt idx="153">
                        <c:v>-8.1575761668672295E-2</c:v>
                      </c:pt>
                      <c:pt idx="154">
                        <c:v>-6.2141344827109403E-2</c:v>
                      </c:pt>
                      <c:pt idx="155">
                        <c:v>-3.1679410796854102E-2</c:v>
                      </c:pt>
                      <c:pt idx="156">
                        <c:v>-1.5014938096023099E-2</c:v>
                      </c:pt>
                      <c:pt idx="157">
                        <c:v>-1.78734831007934E-2</c:v>
                      </c:pt>
                      <c:pt idx="158">
                        <c:v>-4.3587530637374999E-2</c:v>
                      </c:pt>
                      <c:pt idx="159">
                        <c:v>-6.1081598367777899E-2</c:v>
                      </c:pt>
                      <c:pt idx="160">
                        <c:v>-5.2845236601036599E-2</c:v>
                      </c:pt>
                      <c:pt idx="161">
                        <c:v>-3.7945807336516403E-2</c:v>
                      </c:pt>
                      <c:pt idx="162">
                        <c:v>-3.9123149521165003E-2</c:v>
                      </c:pt>
                      <c:pt idx="163">
                        <c:v>-5.7515233864606899E-2</c:v>
                      </c:pt>
                      <c:pt idx="164">
                        <c:v>-4.4134143035519498E-2</c:v>
                      </c:pt>
                      <c:pt idx="165">
                        <c:v>-2.1929908300471802E-2</c:v>
                      </c:pt>
                      <c:pt idx="166">
                        <c:v>-2.4711536287358501E-2</c:v>
                      </c:pt>
                      <c:pt idx="167">
                        <c:v>-3.4908237747870899E-2</c:v>
                      </c:pt>
                      <c:pt idx="168">
                        <c:v>-6.6114051227040803E-3</c:v>
                      </c:pt>
                      <c:pt idx="169">
                        <c:v>-7.0568852849892698E-3</c:v>
                      </c:pt>
                      <c:pt idx="170">
                        <c:v>-2.01358766576595E-2</c:v>
                      </c:pt>
                      <c:pt idx="171">
                        <c:v>-2.6817130874909601E-2</c:v>
                      </c:pt>
                      <c:pt idx="172">
                        <c:v>-1.12487088266378E-2</c:v>
                      </c:pt>
                      <c:pt idx="173">
                        <c:v>-3.1598867102785401E-2</c:v>
                      </c:pt>
                      <c:pt idx="174">
                        <c:v>-3.4708098736253502E-2</c:v>
                      </c:pt>
                      <c:pt idx="175">
                        <c:v>-1.2648417977704E-2</c:v>
                      </c:pt>
                      <c:pt idx="176">
                        <c:v>2.21269361898081E-2</c:v>
                      </c:pt>
                      <c:pt idx="177">
                        <c:v>1.52145787236397E-2</c:v>
                      </c:pt>
                      <c:pt idx="178">
                        <c:v>-1.8390910432440299E-2</c:v>
                      </c:pt>
                      <c:pt idx="179">
                        <c:v>-2.8802395054072501E-2</c:v>
                      </c:pt>
                      <c:pt idx="180">
                        <c:v>-2.3344675248664001E-2</c:v>
                      </c:pt>
                      <c:pt idx="181">
                        <c:v>-3.1562929285064698E-2</c:v>
                      </c:pt>
                      <c:pt idx="182">
                        <c:v>-3.7260633729492301E-2</c:v>
                      </c:pt>
                      <c:pt idx="183">
                        <c:v>-3.3079899221917897E-2</c:v>
                      </c:pt>
                      <c:pt idx="184">
                        <c:v>-5.6631192997947201E-2</c:v>
                      </c:pt>
                      <c:pt idx="185">
                        <c:v>-6.7571549083326604E-2</c:v>
                      </c:pt>
                      <c:pt idx="186">
                        <c:v>-5.2418174143852102E-2</c:v>
                      </c:pt>
                      <c:pt idx="187">
                        <c:v>-2.5913286906692399E-2</c:v>
                      </c:pt>
                      <c:pt idx="188">
                        <c:v>-4.9296401870950898E-2</c:v>
                      </c:pt>
                      <c:pt idx="189">
                        <c:v>-4.5834427069163901E-2</c:v>
                      </c:pt>
                      <c:pt idx="190">
                        <c:v>-2.6672882123061601E-2</c:v>
                      </c:pt>
                      <c:pt idx="191">
                        <c:v>6.6945712637791503E-3</c:v>
                      </c:pt>
                      <c:pt idx="192">
                        <c:v>-1.1349834475330599E-2</c:v>
                      </c:pt>
                      <c:pt idx="193">
                        <c:v>-2.0803554289221701E-2</c:v>
                      </c:pt>
                      <c:pt idx="194">
                        <c:v>-2.2502275630667999E-2</c:v>
                      </c:pt>
                      <c:pt idx="195">
                        <c:v>-1.1161973899029501E-2</c:v>
                      </c:pt>
                      <c:pt idx="196">
                        <c:v>-3.1030069066582899E-2</c:v>
                      </c:pt>
                      <c:pt idx="197">
                        <c:v>-3.6247083650816497E-2</c:v>
                      </c:pt>
                      <c:pt idx="198">
                        <c:v>-2.8314693070446099E-2</c:v>
                      </c:pt>
                      <c:pt idx="199">
                        <c:v>-9.3042798661429095E-3</c:v>
                      </c:pt>
                      <c:pt idx="200">
                        <c:v>-2.7100168329784501E-3</c:v>
                      </c:pt>
                      <c:pt idx="201" formatCode="0.00E+00">
                        <c:v>3.3034244040108802E-5</c:v>
                      </c:pt>
                      <c:pt idx="202">
                        <c:v>4.2824090097135503E-3</c:v>
                      </c:pt>
                      <c:pt idx="203">
                        <c:v>1.7059763443491902E-2</c:v>
                      </c:pt>
                      <c:pt idx="204">
                        <c:v>2.68886872401893E-2</c:v>
                      </c:pt>
                      <c:pt idx="205">
                        <c:v>1.8097258508767401E-2</c:v>
                      </c:pt>
                      <c:pt idx="206">
                        <c:v>3.5671854436013502E-3</c:v>
                      </c:pt>
                      <c:pt idx="207">
                        <c:v>3.3991578816168198E-3</c:v>
                      </c:pt>
                      <c:pt idx="208">
                        <c:v>2.0144646204935401E-2</c:v>
                      </c:pt>
                      <c:pt idx="209">
                        <c:v>2.3221055892292199E-2</c:v>
                      </c:pt>
                      <c:pt idx="210">
                        <c:v>1.1049566129513E-2</c:v>
                      </c:pt>
                      <c:pt idx="211">
                        <c:v>1.2048088287765E-2</c:v>
                      </c:pt>
                      <c:pt idx="212">
                        <c:v>1.9650963411147498E-2</c:v>
                      </c:pt>
                      <c:pt idx="213">
                        <c:v>2.05465606908697E-2</c:v>
                      </c:pt>
                      <c:pt idx="214">
                        <c:v>9.8047712020111807E-3</c:v>
                      </c:pt>
                      <c:pt idx="215">
                        <c:v>8.2455469739702893E-3</c:v>
                      </c:pt>
                      <c:pt idx="216">
                        <c:v>1.8019598554690999E-2</c:v>
                      </c:pt>
                      <c:pt idx="217">
                        <c:v>3.2966737119627297E-2</c:v>
                      </c:pt>
                      <c:pt idx="218">
                        <c:v>2.7585539711643701E-2</c:v>
                      </c:pt>
                      <c:pt idx="219">
                        <c:v>1.74540650965752E-2</c:v>
                      </c:pt>
                      <c:pt idx="220">
                        <c:v>1.9328305081351499E-2</c:v>
                      </c:pt>
                      <c:pt idx="221">
                        <c:v>2.39059585109094E-2</c:v>
                      </c:pt>
                      <c:pt idx="222">
                        <c:v>1.7585972554815602E-2</c:v>
                      </c:pt>
                      <c:pt idx="223">
                        <c:v>2.1226922982803001E-2</c:v>
                      </c:pt>
                      <c:pt idx="224">
                        <c:v>4.46107311554765E-2</c:v>
                      </c:pt>
                      <c:pt idx="225">
                        <c:v>6.5712525424587304E-2</c:v>
                      </c:pt>
                      <c:pt idx="226">
                        <c:v>6.3820478696747104E-2</c:v>
                      </c:pt>
                      <c:pt idx="227">
                        <c:v>5.8931918656179701E-2</c:v>
                      </c:pt>
                      <c:pt idx="228">
                        <c:v>7.8334353681767596E-2</c:v>
                      </c:pt>
                      <c:pt idx="229">
                        <c:v>9.1628225653605094E-2</c:v>
                      </c:pt>
                      <c:pt idx="230">
                        <c:v>8.2907224956680001E-2</c:v>
                      </c:pt>
                      <c:pt idx="231">
                        <c:v>7.4259340410306393E-2</c:v>
                      </c:pt>
                      <c:pt idx="232">
                        <c:v>7.4374133045455801E-2</c:v>
                      </c:pt>
                      <c:pt idx="233">
                        <c:v>8.8936592738063897E-2</c:v>
                      </c:pt>
                      <c:pt idx="234">
                        <c:v>9.2654430818454703E-2</c:v>
                      </c:pt>
                      <c:pt idx="235">
                        <c:v>9.9439378760642197E-2</c:v>
                      </c:pt>
                      <c:pt idx="236">
                        <c:v>8.8539290784871799E-2</c:v>
                      </c:pt>
                      <c:pt idx="237">
                        <c:v>9.3133985520174906E-2</c:v>
                      </c:pt>
                      <c:pt idx="238">
                        <c:v>0.10876043279582499</c:v>
                      </c:pt>
                      <c:pt idx="239">
                        <c:v>0.11714867054186701</c:v>
                      </c:pt>
                      <c:pt idx="240">
                        <c:v>0.10405632708290501</c:v>
                      </c:pt>
                      <c:pt idx="241">
                        <c:v>0.105346223968782</c:v>
                      </c:pt>
                      <c:pt idx="242">
                        <c:v>0.120203121133446</c:v>
                      </c:pt>
                      <c:pt idx="243">
                        <c:v>0.11298345426588401</c:v>
                      </c:pt>
                      <c:pt idx="244">
                        <c:v>8.2981856490564096E-2</c:v>
                      </c:pt>
                      <c:pt idx="245">
                        <c:v>6.7780677397462005E-2</c:v>
                      </c:pt>
                      <c:pt idx="246">
                        <c:v>7.4493698080459303E-2</c:v>
                      </c:pt>
                      <c:pt idx="247">
                        <c:v>9.1896032755243606E-2</c:v>
                      </c:pt>
                      <c:pt idx="248">
                        <c:v>9.1900248158930803E-2</c:v>
                      </c:pt>
                      <c:pt idx="249">
                        <c:v>7.0944552235269104E-2</c:v>
                      </c:pt>
                      <c:pt idx="250">
                        <c:v>5.4843290123724402E-2</c:v>
                      </c:pt>
                      <c:pt idx="251">
                        <c:v>4.6375689636711598E-2</c:v>
                      </c:pt>
                      <c:pt idx="252">
                        <c:v>4.3068552541965302E-2</c:v>
                      </c:pt>
                      <c:pt idx="253">
                        <c:v>4.0114318870475202E-2</c:v>
                      </c:pt>
                      <c:pt idx="254">
                        <c:v>3.7221145368677898E-2</c:v>
                      </c:pt>
                      <c:pt idx="255">
                        <c:v>4.61272140934351E-2</c:v>
                      </c:pt>
                      <c:pt idx="256">
                        <c:v>5.4927825064922602E-2</c:v>
                      </c:pt>
                      <c:pt idx="257">
                        <c:v>7.8749948067959194E-2</c:v>
                      </c:pt>
                      <c:pt idx="258">
                        <c:v>9.7784295768245502E-2</c:v>
                      </c:pt>
                      <c:pt idx="259">
                        <c:v>0.113194076385015</c:v>
                      </c:pt>
                      <c:pt idx="260">
                        <c:v>9.1954322152567797E-2</c:v>
                      </c:pt>
                      <c:pt idx="261">
                        <c:v>8.0623439617905204E-2</c:v>
                      </c:pt>
                      <c:pt idx="262">
                        <c:v>0.10446948713613</c:v>
                      </c:pt>
                      <c:pt idx="263">
                        <c:v>0.123555480794889</c:v>
                      </c:pt>
                      <c:pt idx="264">
                        <c:v>0.119362628810814</c:v>
                      </c:pt>
                      <c:pt idx="265">
                        <c:v>0.118772512979645</c:v>
                      </c:pt>
                      <c:pt idx="266">
                        <c:v>0.129627448045529</c:v>
                      </c:pt>
                      <c:pt idx="267">
                        <c:v>0.134712504002515</c:v>
                      </c:pt>
                      <c:pt idx="268">
                        <c:v>0.14622501466538501</c:v>
                      </c:pt>
                      <c:pt idx="269">
                        <c:v>0.16719673526206599</c:v>
                      </c:pt>
                      <c:pt idx="270">
                        <c:v>0.159617107575039</c:v>
                      </c:pt>
                      <c:pt idx="271">
                        <c:v>0.138551603389826</c:v>
                      </c:pt>
                      <c:pt idx="272">
                        <c:v>0.12655665762131399</c:v>
                      </c:pt>
                      <c:pt idx="273">
                        <c:v>0.11604697787425799</c:v>
                      </c:pt>
                      <c:pt idx="274">
                        <c:v>9.8633922178167799E-2</c:v>
                      </c:pt>
                      <c:pt idx="275">
                        <c:v>7.0276938842467801E-2</c:v>
                      </c:pt>
                      <c:pt idx="276">
                        <c:v>5.9033047051520703E-2</c:v>
                      </c:pt>
                      <c:pt idx="277">
                        <c:v>5.54422839003594E-2</c:v>
                      </c:pt>
                      <c:pt idx="278">
                        <c:v>5.9373740231450797E-2</c:v>
                      </c:pt>
                      <c:pt idx="279">
                        <c:v>5.5508912078132903E-2</c:v>
                      </c:pt>
                      <c:pt idx="280">
                        <c:v>5.4702440366142802E-2</c:v>
                      </c:pt>
                      <c:pt idx="281">
                        <c:v>4.5419571378597902E-2</c:v>
                      </c:pt>
                      <c:pt idx="282">
                        <c:v>3.8308958112317701E-2</c:v>
                      </c:pt>
                      <c:pt idx="283">
                        <c:v>5.3910911398309599E-2</c:v>
                      </c:pt>
                      <c:pt idx="284">
                        <c:v>6.5458976103033403E-2</c:v>
                      </c:pt>
                      <c:pt idx="285">
                        <c:v>6.1742355363448902E-2</c:v>
                      </c:pt>
                      <c:pt idx="286">
                        <c:v>4.4310846175077599E-2</c:v>
                      </c:pt>
                      <c:pt idx="287">
                        <c:v>5.2485924270092202E-2</c:v>
                      </c:pt>
                      <c:pt idx="288">
                        <c:v>6.5554233353827901E-2</c:v>
                      </c:pt>
                      <c:pt idx="289">
                        <c:v>6.5206397386537301E-2</c:v>
                      </c:pt>
                      <c:pt idx="290">
                        <c:v>5.6598428670416999E-2</c:v>
                      </c:pt>
                      <c:pt idx="291">
                        <c:v>5.8670812563968597E-2</c:v>
                      </c:pt>
                      <c:pt idx="292">
                        <c:v>6.6683313708244402E-2</c:v>
                      </c:pt>
                      <c:pt idx="293">
                        <c:v>6.7920474576349699E-2</c:v>
                      </c:pt>
                      <c:pt idx="294">
                        <c:v>7.0351153232771496E-2</c:v>
                      </c:pt>
                      <c:pt idx="295">
                        <c:v>7.7059847298181494E-2</c:v>
                      </c:pt>
                      <c:pt idx="296">
                        <c:v>9.5030241562708104E-2</c:v>
                      </c:pt>
                      <c:pt idx="297">
                        <c:v>0.116192362148701</c:v>
                      </c:pt>
                      <c:pt idx="298">
                        <c:v>0.124841404751659</c:v>
                      </c:pt>
                      <c:pt idx="299">
                        <c:v>0.12716571812229499</c:v>
                      </c:pt>
                      <c:pt idx="300">
                        <c:v>0.130943029334433</c:v>
                      </c:pt>
                      <c:pt idx="301">
                        <c:v>0.13277486425090901</c:v>
                      </c:pt>
                      <c:pt idx="302">
                        <c:v>0.135687616918513</c:v>
                      </c:pt>
                      <c:pt idx="303">
                        <c:v>0.13943947830933401</c:v>
                      </c:pt>
                      <c:pt idx="304">
                        <c:v>0.14994641141301801</c:v>
                      </c:pt>
                      <c:pt idx="305">
                        <c:v>0.14714013488831301</c:v>
                      </c:pt>
                      <c:pt idx="306">
                        <c:v>0.13809513716149399</c:v>
                      </c:pt>
                      <c:pt idx="307">
                        <c:v>0.149485201049988</c:v>
                      </c:pt>
                      <c:pt idx="308">
                        <c:v>0.148180123812991</c:v>
                      </c:pt>
                      <c:pt idx="309">
                        <c:v>0.13505327033004899</c:v>
                      </c:pt>
                      <c:pt idx="310">
                        <c:v>0.100080360088554</c:v>
                      </c:pt>
                      <c:pt idx="311">
                        <c:v>7.6954620205340801E-2</c:v>
                      </c:pt>
                      <c:pt idx="312">
                        <c:v>3.2918070592702499E-2</c:v>
                      </c:pt>
                      <c:pt idx="313">
                        <c:v>1.04973420417988E-2</c:v>
                      </c:pt>
                      <c:pt idx="314">
                        <c:v>6.1881647570872804E-3</c:v>
                      </c:pt>
                      <c:pt idx="315">
                        <c:v>-3.8050084013049302E-3</c:v>
                      </c:pt>
                      <c:pt idx="316">
                        <c:v>-2.28093807325624E-2</c:v>
                      </c:pt>
                      <c:pt idx="317">
                        <c:v>-3.4376262562009499E-2</c:v>
                      </c:pt>
                      <c:pt idx="318">
                        <c:v>-3.6241476477721898E-2</c:v>
                      </c:pt>
                      <c:pt idx="319">
                        <c:v>-4.7204133561553001E-2</c:v>
                      </c:pt>
                      <c:pt idx="320">
                        <c:v>-5.6157372705303098E-2</c:v>
                      </c:pt>
                      <c:pt idx="321">
                        <c:v>-4.9494971684098998E-2</c:v>
                      </c:pt>
                      <c:pt idx="322">
                        <c:v>-3.3437287393757599E-2</c:v>
                      </c:pt>
                      <c:pt idx="323">
                        <c:v>-2.1239732206347801E-2</c:v>
                      </c:pt>
                      <c:pt idx="324">
                        <c:v>-1.8786083025152101E-2</c:v>
                      </c:pt>
                      <c:pt idx="325">
                        <c:v>-2.4832488654450102E-2</c:v>
                      </c:pt>
                      <c:pt idx="326">
                        <c:v>-2.7299866699379598E-2</c:v>
                      </c:pt>
                      <c:pt idx="327">
                        <c:v>-1.8921263565198299E-2</c:v>
                      </c:pt>
                      <c:pt idx="328">
                        <c:v>-1.4960961196857201E-2</c:v>
                      </c:pt>
                      <c:pt idx="329">
                        <c:v>-4.79839455617032E-3</c:v>
                      </c:pt>
                      <c:pt idx="330">
                        <c:v>-6.4644880403017498E-3</c:v>
                      </c:pt>
                      <c:pt idx="331">
                        <c:v>-1.06982901916867E-2</c:v>
                      </c:pt>
                      <c:pt idx="332">
                        <c:v>-1.9871857383663101E-2</c:v>
                      </c:pt>
                      <c:pt idx="333">
                        <c:v>-1.0020556983502E-2</c:v>
                      </c:pt>
                      <c:pt idx="334">
                        <c:v>-1.2903972455279401E-2</c:v>
                      </c:pt>
                      <c:pt idx="335">
                        <c:v>-8.0847000375760501E-3</c:v>
                      </c:pt>
                      <c:pt idx="336">
                        <c:v>-2.2449430792749001E-2</c:v>
                      </c:pt>
                      <c:pt idx="337">
                        <c:v>-2.7660057586495802E-2</c:v>
                      </c:pt>
                      <c:pt idx="338">
                        <c:v>-1.5638320944108799E-2</c:v>
                      </c:pt>
                      <c:pt idx="339">
                        <c:v>-3.74066633313336E-3</c:v>
                      </c:pt>
                      <c:pt idx="340">
                        <c:v>-2.4442718074841399E-2</c:v>
                      </c:pt>
                      <c:pt idx="341">
                        <c:v>-4.0675738436377701E-2</c:v>
                      </c:pt>
                      <c:pt idx="342">
                        <c:v>-2.3152317701409301E-2</c:v>
                      </c:pt>
                      <c:pt idx="343">
                        <c:v>-4.22949326027922E-3</c:v>
                      </c:pt>
                      <c:pt idx="344">
                        <c:v>-5.5047769324178498E-3</c:v>
                      </c:pt>
                      <c:pt idx="345">
                        <c:v>-2.1126895468790999E-2</c:v>
                      </c:pt>
                      <c:pt idx="346">
                        <c:v>-2.2539134266246701E-2</c:v>
                      </c:pt>
                      <c:pt idx="347">
                        <c:v>-9.9517939897485995E-3</c:v>
                      </c:pt>
                      <c:pt idx="348">
                        <c:v>-5.8728316806661001E-3</c:v>
                      </c:pt>
                      <c:pt idx="349">
                        <c:v>-9.5775227599668705E-3</c:v>
                      </c:pt>
                      <c:pt idx="350">
                        <c:v>-1.2926532262390799E-2</c:v>
                      </c:pt>
                      <c:pt idx="351">
                        <c:v>-1.4557496802299799E-2</c:v>
                      </c:pt>
                      <c:pt idx="352">
                        <c:v>-1.74743992520934E-2</c:v>
                      </c:pt>
                      <c:pt idx="353">
                        <c:v>-2.28672094811466E-3</c:v>
                      </c:pt>
                      <c:pt idx="354">
                        <c:v>4.1909983735569601E-3</c:v>
                      </c:pt>
                      <c:pt idx="355">
                        <c:v>-1.4421002027422099E-3</c:v>
                      </c:pt>
                      <c:pt idx="356">
                        <c:v>-2.06840219219133E-2</c:v>
                      </c:pt>
                      <c:pt idx="357">
                        <c:v>-3.0007853729361999E-2</c:v>
                      </c:pt>
                      <c:pt idx="358">
                        <c:v>-6.8259007457038799E-3</c:v>
                      </c:pt>
                      <c:pt idx="359">
                        <c:v>5.0431947164263904E-3</c:v>
                      </c:pt>
                      <c:pt idx="360">
                        <c:v>1.0314702190596899E-3</c:v>
                      </c:pt>
                      <c:pt idx="361">
                        <c:v>-2.2057029387321101E-2</c:v>
                      </c:pt>
                      <c:pt idx="362">
                        <c:v>4.3656025437898201E-3</c:v>
                      </c:pt>
                      <c:pt idx="363">
                        <c:v>2.70146407334021E-3</c:v>
                      </c:pt>
                      <c:pt idx="364">
                        <c:v>1.8707652140098599E-4</c:v>
                      </c:pt>
                      <c:pt idx="365">
                        <c:v>-1.3952100682123899E-2</c:v>
                      </c:pt>
                      <c:pt idx="366">
                        <c:v>1.07463528400502E-2</c:v>
                      </c:pt>
                      <c:pt idx="367">
                        <c:v>1.11162167706559E-2</c:v>
                      </c:pt>
                      <c:pt idx="368">
                        <c:v>1.18098140413605E-2</c:v>
                      </c:pt>
                      <c:pt idx="369">
                        <c:v>1.0866307251433199E-2</c:v>
                      </c:pt>
                      <c:pt idx="370">
                        <c:v>2.40272012216977E-2</c:v>
                      </c:pt>
                      <c:pt idx="371">
                        <c:v>3.60355614299077E-2</c:v>
                      </c:pt>
                      <c:pt idx="372">
                        <c:v>4.5113647115752102E-2</c:v>
                      </c:pt>
                      <c:pt idx="373">
                        <c:v>3.8848587500394001E-2</c:v>
                      </c:pt>
                      <c:pt idx="374">
                        <c:v>2.4360811742626099E-2</c:v>
                      </c:pt>
                      <c:pt idx="375">
                        <c:v>2.68062726861273E-2</c:v>
                      </c:pt>
                      <c:pt idx="376">
                        <c:v>3.6606070743819601E-2</c:v>
                      </c:pt>
                      <c:pt idx="377">
                        <c:v>2.85522414072862E-2</c:v>
                      </c:pt>
                      <c:pt idx="378">
                        <c:v>1.03816702935037E-2</c:v>
                      </c:pt>
                      <c:pt idx="379">
                        <c:v>9.0404621016910696E-3</c:v>
                      </c:pt>
                      <c:pt idx="380">
                        <c:v>1.3912009667131599E-2</c:v>
                      </c:pt>
                      <c:pt idx="381">
                        <c:v>2.97272741809129E-3</c:v>
                      </c:pt>
                      <c:pt idx="382">
                        <c:v>-1.15456896018153E-2</c:v>
                      </c:pt>
                      <c:pt idx="383">
                        <c:v>-1.08931881341715E-2</c:v>
                      </c:pt>
                      <c:pt idx="384">
                        <c:v>-6.4604154493247403E-3</c:v>
                      </c:pt>
                      <c:pt idx="385">
                        <c:v>-1.38495995262162E-2</c:v>
                      </c:pt>
                      <c:pt idx="386">
                        <c:v>-1.7197909625723901E-2</c:v>
                      </c:pt>
                      <c:pt idx="387">
                        <c:v>-9.0979874152158392E-3</c:v>
                      </c:pt>
                      <c:pt idx="388">
                        <c:v>1.28778571602144E-2</c:v>
                      </c:pt>
                      <c:pt idx="389">
                        <c:v>1.4614740808801799E-2</c:v>
                      </c:pt>
                      <c:pt idx="390">
                        <c:v>-3.05497515645675E-3</c:v>
                      </c:pt>
                      <c:pt idx="391">
                        <c:v>-1.5653218250706102E-2</c:v>
                      </c:pt>
                      <c:pt idx="392">
                        <c:v>-6.6603412656290302E-3</c:v>
                      </c:pt>
                      <c:pt idx="393">
                        <c:v>-9.0710526095949505E-3</c:v>
                      </c:pt>
                      <c:pt idx="394">
                        <c:v>-1.1642238724691001E-2</c:v>
                      </c:pt>
                      <c:pt idx="395">
                        <c:v>-3.5845635197242999E-3</c:v>
                      </c:pt>
                      <c:pt idx="396">
                        <c:v>4.1124381209026199E-3</c:v>
                      </c:pt>
                      <c:pt idx="397">
                        <c:v>1.77215936854347E-3</c:v>
                      </c:pt>
                      <c:pt idx="398">
                        <c:v>1.32013830168783E-2</c:v>
                      </c:pt>
                      <c:pt idx="399">
                        <c:v>2.9784115459203099E-2</c:v>
                      </c:pt>
                      <c:pt idx="400">
                        <c:v>3.7414371749869002E-2</c:v>
                      </c:pt>
                      <c:pt idx="401">
                        <c:v>3.0696248985454599E-2</c:v>
                      </c:pt>
                      <c:pt idx="402">
                        <c:v>1.65714315836142E-2</c:v>
                      </c:pt>
                      <c:pt idx="403">
                        <c:v>5.1470746952629902E-3</c:v>
                      </c:pt>
                      <c:pt idx="404">
                        <c:v>4.59473643405439E-3</c:v>
                      </c:pt>
                      <c:pt idx="405">
                        <c:v>1.13668885474251E-2</c:v>
                      </c:pt>
                      <c:pt idx="406">
                        <c:v>1.03991959274375E-2</c:v>
                      </c:pt>
                      <c:pt idx="407">
                        <c:v>8.35379889248666E-3</c:v>
                      </c:pt>
                      <c:pt idx="408">
                        <c:v>1.9561606066799998E-2</c:v>
                      </c:pt>
                      <c:pt idx="409">
                        <c:v>2.70280830154794E-2</c:v>
                      </c:pt>
                      <c:pt idx="410">
                        <c:v>2.1695492764613099E-2</c:v>
                      </c:pt>
                      <c:pt idx="411">
                        <c:v>1.3807954718014499E-2</c:v>
                      </c:pt>
                      <c:pt idx="412">
                        <c:v>-7.9420212576225601E-4</c:v>
                      </c:pt>
                      <c:pt idx="413">
                        <c:v>2.5373461363139001E-3</c:v>
                      </c:pt>
                      <c:pt idx="414">
                        <c:v>9.8632955138472402E-3</c:v>
                      </c:pt>
                      <c:pt idx="415">
                        <c:v>2.2582161076495699E-2</c:v>
                      </c:pt>
                      <c:pt idx="416">
                        <c:v>1.9722633074670801E-2</c:v>
                      </c:pt>
                      <c:pt idx="417">
                        <c:v>1.6694973676082001E-2</c:v>
                      </c:pt>
                      <c:pt idx="418">
                        <c:v>6.1340952865185398E-3</c:v>
                      </c:pt>
                      <c:pt idx="419">
                        <c:v>1.3462406890211E-2</c:v>
                      </c:pt>
                      <c:pt idx="420">
                        <c:v>2.30350769320046E-2</c:v>
                      </c:pt>
                      <c:pt idx="421">
                        <c:v>3.0770478850857E-2</c:v>
                      </c:pt>
                      <c:pt idx="422">
                        <c:v>2.2149245963612299E-2</c:v>
                      </c:pt>
                      <c:pt idx="423">
                        <c:v>2.2534026764949599E-2</c:v>
                      </c:pt>
                      <c:pt idx="424">
                        <c:v>3.0439394286257498E-2</c:v>
                      </c:pt>
                      <c:pt idx="425">
                        <c:v>4.3551923875024497E-2</c:v>
                      </c:pt>
                      <c:pt idx="426">
                        <c:v>4.0710915938166899E-2</c:v>
                      </c:pt>
                      <c:pt idx="427">
                        <c:v>4.2200926764661598E-2</c:v>
                      </c:pt>
                      <c:pt idx="428">
                        <c:v>5.0179910690855999E-2</c:v>
                      </c:pt>
                      <c:pt idx="429">
                        <c:v>4.4928534011032903E-2</c:v>
                      </c:pt>
                      <c:pt idx="430">
                        <c:v>3.49647339563606E-2</c:v>
                      </c:pt>
                      <c:pt idx="431">
                        <c:v>3.9691992561433097E-2</c:v>
                      </c:pt>
                      <c:pt idx="432">
                        <c:v>4.6676109896066201E-2</c:v>
                      </c:pt>
                      <c:pt idx="433">
                        <c:v>4.9660764564532299E-2</c:v>
                      </c:pt>
                      <c:pt idx="434">
                        <c:v>5.3985944759804401E-2</c:v>
                      </c:pt>
                      <c:pt idx="435">
                        <c:v>6.1139802402961997E-2</c:v>
                      </c:pt>
                      <c:pt idx="436">
                        <c:v>6.0628320037939998E-2</c:v>
                      </c:pt>
                      <c:pt idx="437">
                        <c:v>5.6246034078013603E-2</c:v>
                      </c:pt>
                      <c:pt idx="438">
                        <c:v>6.2327880950472099E-2</c:v>
                      </c:pt>
                      <c:pt idx="439">
                        <c:v>6.6602258636787898E-2</c:v>
                      </c:pt>
                      <c:pt idx="440">
                        <c:v>5.8283621685980301E-2</c:v>
                      </c:pt>
                      <c:pt idx="441">
                        <c:v>6.1371514973587497E-2</c:v>
                      </c:pt>
                      <c:pt idx="442">
                        <c:v>7.5028400352403907E-2</c:v>
                      </c:pt>
                      <c:pt idx="443">
                        <c:v>6.7380910191136595E-2</c:v>
                      </c:pt>
                      <c:pt idx="444">
                        <c:v>4.8664171687085998E-2</c:v>
                      </c:pt>
                      <c:pt idx="445">
                        <c:v>5.2168430912660602E-2</c:v>
                      </c:pt>
                      <c:pt idx="446">
                        <c:v>6.84118446851011E-2</c:v>
                      </c:pt>
                      <c:pt idx="447">
                        <c:v>6.5963058951798603E-2</c:v>
                      </c:pt>
                      <c:pt idx="448">
                        <c:v>5.2337480711632599E-2</c:v>
                      </c:pt>
                      <c:pt idx="449">
                        <c:v>3.7469696595665902E-2</c:v>
                      </c:pt>
                      <c:pt idx="450">
                        <c:v>4.6031792593046503E-2</c:v>
                      </c:pt>
                      <c:pt idx="451">
                        <c:v>7.2096743446817296E-2</c:v>
                      </c:pt>
                      <c:pt idx="452">
                        <c:v>8.5744223338077102E-2</c:v>
                      </c:pt>
                      <c:pt idx="453">
                        <c:v>7.5073563812374997E-2</c:v>
                      </c:pt>
                      <c:pt idx="454">
                        <c:v>5.2915360473160498E-2</c:v>
                      </c:pt>
                      <c:pt idx="455">
                        <c:v>6.2597991646964099E-2</c:v>
                      </c:pt>
                      <c:pt idx="456">
                        <c:v>6.8478984890957606E-2</c:v>
                      </c:pt>
                      <c:pt idx="457">
                        <c:v>7.3686561864420894E-2</c:v>
                      </c:pt>
                      <c:pt idx="458">
                        <c:v>7.7713689142791795E-2</c:v>
                      </c:pt>
                      <c:pt idx="459">
                        <c:v>9.0441217786147401E-2</c:v>
                      </c:pt>
                      <c:pt idx="460">
                        <c:v>8.5454474159739793E-2</c:v>
                      </c:pt>
                      <c:pt idx="461">
                        <c:v>7.6620548556047594E-2</c:v>
                      </c:pt>
                      <c:pt idx="462">
                        <c:v>6.8863915605277298E-2</c:v>
                      </c:pt>
                      <c:pt idx="463">
                        <c:v>7.6735449394824601E-2</c:v>
                      </c:pt>
                      <c:pt idx="464">
                        <c:v>9.45469649353501E-2</c:v>
                      </c:pt>
                      <c:pt idx="465">
                        <c:v>0.107774727827327</c:v>
                      </c:pt>
                      <c:pt idx="466">
                        <c:v>9.4023378785286799E-2</c:v>
                      </c:pt>
                      <c:pt idx="467">
                        <c:v>8.23410674629904E-2</c:v>
                      </c:pt>
                      <c:pt idx="468">
                        <c:v>8.9769062292727103E-2</c:v>
                      </c:pt>
                      <c:pt idx="469">
                        <c:v>0.106962157479248</c:v>
                      </c:pt>
                      <c:pt idx="470">
                        <c:v>0.11042314092894499</c:v>
                      </c:pt>
                      <c:pt idx="471">
                        <c:v>0.101576589467629</c:v>
                      </c:pt>
                      <c:pt idx="472">
                        <c:v>9.6994746775866697E-2</c:v>
                      </c:pt>
                      <c:pt idx="473">
                        <c:v>0.10326532951458101</c:v>
                      </c:pt>
                      <c:pt idx="474">
                        <c:v>0.107964564937695</c:v>
                      </c:pt>
                      <c:pt idx="475">
                        <c:v>0.10511552456579699</c:v>
                      </c:pt>
                      <c:pt idx="476">
                        <c:v>0.111701964041638</c:v>
                      </c:pt>
                      <c:pt idx="477">
                        <c:v>0.124879372560803</c:v>
                      </c:pt>
                      <c:pt idx="478">
                        <c:v>0.13193775487246401</c:v>
                      </c:pt>
                      <c:pt idx="479">
                        <c:v>0.12422100704641199</c:v>
                      </c:pt>
                      <c:pt idx="480">
                        <c:v>0.13176051061027599</c:v>
                      </c:pt>
                      <c:pt idx="481">
                        <c:v>0.14464727840436001</c:v>
                      </c:pt>
                      <c:pt idx="482">
                        <c:v>0.15193631984619199</c:v>
                      </c:pt>
                      <c:pt idx="483">
                        <c:v>0.15116358570364399</c:v>
                      </c:pt>
                      <c:pt idx="484">
                        <c:v>0.141989240881359</c:v>
                      </c:pt>
                      <c:pt idx="485">
                        <c:v>0.13120167796872401</c:v>
                      </c:pt>
                      <c:pt idx="486">
                        <c:v>0.131049270238941</c:v>
                      </c:pt>
                      <c:pt idx="487">
                        <c:v>0.15053409100375001</c:v>
                      </c:pt>
                      <c:pt idx="488">
                        <c:v>0.16249419805093601</c:v>
                      </c:pt>
                      <c:pt idx="489">
                        <c:v>0.175285102379929</c:v>
                      </c:pt>
                      <c:pt idx="490">
                        <c:v>0.19563460125445001</c:v>
                      </c:pt>
                      <c:pt idx="491">
                        <c:v>0.215316229056362</c:v>
                      </c:pt>
                      <c:pt idx="492">
                        <c:v>0.20209565000974899</c:v>
                      </c:pt>
                      <c:pt idx="493">
                        <c:v>0.16885447324327099</c:v>
                      </c:pt>
                      <c:pt idx="494">
                        <c:v>0.162550383222616</c:v>
                      </c:pt>
                      <c:pt idx="495">
                        <c:v>0.17794616201083199</c:v>
                      </c:pt>
                      <c:pt idx="496">
                        <c:v>0.19868230478299301</c:v>
                      </c:pt>
                      <c:pt idx="497">
                        <c:v>0.19938739193253399</c:v>
                      </c:pt>
                      <c:pt idx="498">
                        <c:v>0.201146361030449</c:v>
                      </c:pt>
                      <c:pt idx="499">
                        <c:v>0.19890236114234</c:v>
                      </c:pt>
                      <c:pt idx="500">
                        <c:v>0.201780304720832</c:v>
                      </c:pt>
                      <c:pt idx="501">
                        <c:v>0.20145009522679999</c:v>
                      </c:pt>
                      <c:pt idx="502">
                        <c:v>0.17752670281702501</c:v>
                      </c:pt>
                      <c:pt idx="503">
                        <c:v>0.15488806443870401</c:v>
                      </c:pt>
                      <c:pt idx="504">
                        <c:v>0.14221786571244799</c:v>
                      </c:pt>
                      <c:pt idx="505">
                        <c:v>0.151690309037224</c:v>
                      </c:pt>
                      <c:pt idx="506">
                        <c:v>0.156729827543933</c:v>
                      </c:pt>
                      <c:pt idx="507">
                        <c:v>0.155619010525577</c:v>
                      </c:pt>
                      <c:pt idx="508">
                        <c:v>0.14538256076414299</c:v>
                      </c:pt>
                      <c:pt idx="509">
                        <c:v>0.12595620850363901</c:v>
                      </c:pt>
                      <c:pt idx="510">
                        <c:v>0.110245050879551</c:v>
                      </c:pt>
                      <c:pt idx="511">
                        <c:v>9.0028794919242705E-2</c:v>
                      </c:pt>
                      <c:pt idx="512">
                        <c:v>8.3835154535522302E-2</c:v>
                      </c:pt>
                      <c:pt idx="513">
                        <c:v>8.0635795816667896E-2</c:v>
                      </c:pt>
                      <c:pt idx="514">
                        <c:v>7.2215110742465102E-2</c:v>
                      </c:pt>
                      <c:pt idx="515">
                        <c:v>5.7843810395104299E-2</c:v>
                      </c:pt>
                      <c:pt idx="516">
                        <c:v>4.9294157328256302E-2</c:v>
                      </c:pt>
                      <c:pt idx="517">
                        <c:v>5.0627196679115999E-2</c:v>
                      </c:pt>
                      <c:pt idx="518">
                        <c:v>5.6795314622293501E-2</c:v>
                      </c:pt>
                      <c:pt idx="519">
                        <c:v>6.5038627997382095E-2</c:v>
                      </c:pt>
                      <c:pt idx="520">
                        <c:v>6.2377332307861001E-2</c:v>
                      </c:pt>
                      <c:pt idx="521">
                        <c:v>4.6274147884507802E-2</c:v>
                      </c:pt>
                      <c:pt idx="522">
                        <c:v>2.75595517484927E-2</c:v>
                      </c:pt>
                      <c:pt idx="523">
                        <c:v>2.7085553796997099E-2</c:v>
                      </c:pt>
                      <c:pt idx="524">
                        <c:v>4.1854228193991802E-2</c:v>
                      </c:pt>
                      <c:pt idx="525">
                        <c:v>4.5268286698767903E-2</c:v>
                      </c:pt>
                      <c:pt idx="526">
                        <c:v>2.9527908243048399E-2</c:v>
                      </c:pt>
                      <c:pt idx="527">
                        <c:v>2.6516331180974601E-2</c:v>
                      </c:pt>
                      <c:pt idx="528">
                        <c:v>3.2647131921131702E-2</c:v>
                      </c:pt>
                      <c:pt idx="529">
                        <c:v>2.2038615198050698E-2</c:v>
                      </c:pt>
                      <c:pt idx="530">
                        <c:v>4.2590260891842199E-3</c:v>
                      </c:pt>
                      <c:pt idx="531">
                        <c:v>1.98485116859776E-3</c:v>
                      </c:pt>
                      <c:pt idx="532">
                        <c:v>4.5793022353473002E-3</c:v>
                      </c:pt>
                      <c:pt idx="533">
                        <c:v>2.9041105734890502E-3</c:v>
                      </c:pt>
                      <c:pt idx="534">
                        <c:v>1.4099691483053199E-3</c:v>
                      </c:pt>
                      <c:pt idx="535">
                        <c:v>1.6340985364483501E-2</c:v>
                      </c:pt>
                      <c:pt idx="536">
                        <c:v>3.1994528336528202E-2</c:v>
                      </c:pt>
                      <c:pt idx="537">
                        <c:v>3.9856509430145598E-2</c:v>
                      </c:pt>
                      <c:pt idx="538">
                        <c:v>3.1647304357620601E-2</c:v>
                      </c:pt>
                      <c:pt idx="539">
                        <c:v>2.34158689593786E-2</c:v>
                      </c:pt>
                      <c:pt idx="540">
                        <c:v>1.74380026192421E-2</c:v>
                      </c:pt>
                      <c:pt idx="541">
                        <c:v>3.0676023945470102E-2</c:v>
                      </c:pt>
                      <c:pt idx="542">
                        <c:v>5.1848390325375297E-2</c:v>
                      </c:pt>
                      <c:pt idx="543">
                        <c:v>5.7445886904220603E-2</c:v>
                      </c:pt>
                      <c:pt idx="544">
                        <c:v>4.8648201809582299E-2</c:v>
                      </c:pt>
                      <c:pt idx="545">
                        <c:v>3.7463180753934497E-2</c:v>
                      </c:pt>
                      <c:pt idx="546">
                        <c:v>4.1117805962521001E-2</c:v>
                      </c:pt>
                      <c:pt idx="547">
                        <c:v>3.4579497198734897E-2</c:v>
                      </c:pt>
                      <c:pt idx="548">
                        <c:v>4.9553075325953801E-2</c:v>
                      </c:pt>
                      <c:pt idx="549">
                        <c:v>6.5169419476957993E-2</c:v>
                      </c:pt>
                      <c:pt idx="550">
                        <c:v>6.2251649426519499E-2</c:v>
                      </c:pt>
                      <c:pt idx="551">
                        <c:v>3.99487006841098E-2</c:v>
                      </c:pt>
                      <c:pt idx="552">
                        <c:v>3.9834705576648401E-2</c:v>
                      </c:pt>
                      <c:pt idx="553">
                        <c:v>6.9146179037203895E-2</c:v>
                      </c:pt>
                      <c:pt idx="554">
                        <c:v>7.6717644876900706E-2</c:v>
                      </c:pt>
                      <c:pt idx="555">
                        <c:v>5.8391554111935598E-2</c:v>
                      </c:pt>
                      <c:pt idx="556">
                        <c:v>3.3977947389668299E-2</c:v>
                      </c:pt>
                      <c:pt idx="557">
                        <c:v>3.6638459099484398E-2</c:v>
                      </c:pt>
                      <c:pt idx="558">
                        <c:v>5.2558479187268803E-2</c:v>
                      </c:pt>
                      <c:pt idx="559">
                        <c:v>6.1068838497421299E-2</c:v>
                      </c:pt>
                      <c:pt idx="560">
                        <c:v>6.8388755685323294E-2</c:v>
                      </c:pt>
                      <c:pt idx="561">
                        <c:v>7.6723801580426298E-2</c:v>
                      </c:pt>
                      <c:pt idx="562">
                        <c:v>7.4883514776174401E-2</c:v>
                      </c:pt>
                      <c:pt idx="563">
                        <c:v>6.5406388543701802E-2</c:v>
                      </c:pt>
                      <c:pt idx="564">
                        <c:v>6.4992092292784104E-2</c:v>
                      </c:pt>
                      <c:pt idx="565">
                        <c:v>7.6339254074356599E-2</c:v>
                      </c:pt>
                      <c:pt idx="566">
                        <c:v>9.0177873184312807E-2</c:v>
                      </c:pt>
                      <c:pt idx="567">
                        <c:v>9.4493189173248004E-2</c:v>
                      </c:pt>
                      <c:pt idx="568">
                        <c:v>9.2146452247265004E-2</c:v>
                      </c:pt>
                      <c:pt idx="569">
                        <c:v>9.8069606136448106E-2</c:v>
                      </c:pt>
                      <c:pt idx="570">
                        <c:v>9.3950016079140802E-2</c:v>
                      </c:pt>
                      <c:pt idx="571">
                        <c:v>8.2720524169352702E-2</c:v>
                      </c:pt>
                      <c:pt idx="572">
                        <c:v>7.3882957187710804E-2</c:v>
                      </c:pt>
                      <c:pt idx="573">
                        <c:v>7.3519188841923697E-2</c:v>
                      </c:pt>
                      <c:pt idx="574">
                        <c:v>8.5956516955238094E-2</c:v>
                      </c:pt>
                      <c:pt idx="575">
                        <c:v>8.9947586281189706E-2</c:v>
                      </c:pt>
                      <c:pt idx="576">
                        <c:v>7.22208808626746E-2</c:v>
                      </c:pt>
                      <c:pt idx="577">
                        <c:v>4.5713250349722102E-2</c:v>
                      </c:pt>
                      <c:pt idx="578">
                        <c:v>4.8964605513413202E-2</c:v>
                      </c:pt>
                      <c:pt idx="579">
                        <c:v>5.8074668817525703E-2</c:v>
                      </c:pt>
                      <c:pt idx="580">
                        <c:v>4.6019244722531202E-2</c:v>
                      </c:pt>
                      <c:pt idx="581">
                        <c:v>2.6915678920560002E-2</c:v>
                      </c:pt>
                      <c:pt idx="582">
                        <c:v>2.8893105456035701E-2</c:v>
                      </c:pt>
                      <c:pt idx="583">
                        <c:v>5.1481537898795698E-2</c:v>
                      </c:pt>
                      <c:pt idx="584">
                        <c:v>5.8632210707604798E-2</c:v>
                      </c:pt>
                      <c:pt idx="585">
                        <c:v>4.3702703325358298E-2</c:v>
                      </c:pt>
                      <c:pt idx="586">
                        <c:v>2.3266772239300099E-2</c:v>
                      </c:pt>
                      <c:pt idx="587">
                        <c:v>4.1952287647538701E-3</c:v>
                      </c:pt>
                      <c:pt idx="588">
                        <c:v>-1.06848788863251E-2</c:v>
                      </c:pt>
                      <c:pt idx="589">
                        <c:v>-5.3638683752971197E-3</c:v>
                      </c:pt>
                      <c:pt idx="590">
                        <c:v>-1.24767911268833E-2</c:v>
                      </c:pt>
                      <c:pt idx="591">
                        <c:v>-9.9490467950912303E-3</c:v>
                      </c:pt>
                      <c:pt idx="592">
                        <c:v>-2.5183518740385401E-2</c:v>
                      </c:pt>
                      <c:pt idx="593">
                        <c:v>-3.6752895029794001E-2</c:v>
                      </c:pt>
                      <c:pt idx="594">
                        <c:v>-4.98503718969492E-2</c:v>
                      </c:pt>
                      <c:pt idx="595">
                        <c:v>-2.7288451560324199E-2</c:v>
                      </c:pt>
                      <c:pt idx="596">
                        <c:v>-7.3470637681271002E-3</c:v>
                      </c:pt>
                      <c:pt idx="597">
                        <c:v>-3.4519626255021599E-2</c:v>
                      </c:pt>
                      <c:pt idx="598">
                        <c:v>-5.8444499178736398E-2</c:v>
                      </c:pt>
                      <c:pt idx="599">
                        <c:v>-4.85477899110347E-2</c:v>
                      </c:pt>
                      <c:pt idx="600">
                        <c:v>-2.2660290510343999E-2</c:v>
                      </c:pt>
                      <c:pt idx="601">
                        <c:v>-1.31147307632421E-2</c:v>
                      </c:pt>
                      <c:pt idx="602">
                        <c:v>-2.93302186042631E-2</c:v>
                      </c:pt>
                      <c:pt idx="603">
                        <c:v>-3.8712299174654803E-2</c:v>
                      </c:pt>
                      <c:pt idx="604">
                        <c:v>-4.7280467886432601E-2</c:v>
                      </c:pt>
                      <c:pt idx="605">
                        <c:v>-3.3830930688034298E-2</c:v>
                      </c:pt>
                      <c:pt idx="606">
                        <c:v>-4.78811979101895E-2</c:v>
                      </c:pt>
                      <c:pt idx="607">
                        <c:v>-6.0973709721691798E-2</c:v>
                      </c:pt>
                      <c:pt idx="608">
                        <c:v>-5.6473649308049198E-2</c:v>
                      </c:pt>
                      <c:pt idx="609">
                        <c:v>-5.79540602704679E-2</c:v>
                      </c:pt>
                      <c:pt idx="610">
                        <c:v>-6.6056570435843204E-2</c:v>
                      </c:pt>
                      <c:pt idx="611">
                        <c:v>-5.7617404221787898E-2</c:v>
                      </c:pt>
                      <c:pt idx="612">
                        <c:v>-5.0940549245379198E-2</c:v>
                      </c:pt>
                      <c:pt idx="613">
                        <c:v>-2.8171395019525598E-2</c:v>
                      </c:pt>
                      <c:pt idx="614">
                        <c:v>-1.96563002992757E-2</c:v>
                      </c:pt>
                      <c:pt idx="615">
                        <c:v>-1.9180047764829102E-2</c:v>
                      </c:pt>
                      <c:pt idx="616">
                        <c:v>-4.2601491497445902E-2</c:v>
                      </c:pt>
                      <c:pt idx="617">
                        <c:v>-4.6248869022411897E-2</c:v>
                      </c:pt>
                      <c:pt idx="618">
                        <c:v>-6.1608083802763003E-2</c:v>
                      </c:pt>
                      <c:pt idx="619">
                        <c:v>-6.7674381036285203E-2</c:v>
                      </c:pt>
                      <c:pt idx="620">
                        <c:v>-4.6415529044383799E-2</c:v>
                      </c:pt>
                      <c:pt idx="621">
                        <c:v>-3.5027874555817101E-2</c:v>
                      </c:pt>
                      <c:pt idx="622">
                        <c:v>-5.0879048110184399E-2</c:v>
                      </c:pt>
                      <c:pt idx="623">
                        <c:v>-5.6921749452944898E-2</c:v>
                      </c:pt>
                      <c:pt idx="624">
                        <c:v>-5.0889079237618103E-2</c:v>
                      </c:pt>
                      <c:pt idx="625" formatCode="0.00E+00">
                        <c:v>-4.72840744301E-2</c:v>
                      </c:pt>
                      <c:pt idx="626">
                        <c:v>-5.31805830667774E-2</c:v>
                      </c:pt>
                      <c:pt idx="627">
                        <c:v>-5.7607622717457903E-2</c:v>
                      </c:pt>
                      <c:pt idx="628">
                        <c:v>-5.0359982343279798E-2</c:v>
                      </c:pt>
                      <c:pt idx="629">
                        <c:v>-3.2876974849160703E-2</c:v>
                      </c:pt>
                      <c:pt idx="630">
                        <c:v>-2.43772923202067E-2</c:v>
                      </c:pt>
                      <c:pt idx="631">
                        <c:v>-1.9684009280748101E-2</c:v>
                      </c:pt>
                      <c:pt idx="632">
                        <c:v>-9.7356276700507598E-3</c:v>
                      </c:pt>
                      <c:pt idx="633">
                        <c:v>-8.0497502449508006E-3</c:v>
                      </c:pt>
                      <c:pt idx="634">
                        <c:v>-4.5033604932588803E-2</c:v>
                      </c:pt>
                      <c:pt idx="635">
                        <c:v>-6.5982572753376906E-2</c:v>
                      </c:pt>
                      <c:pt idx="636">
                        <c:v>-7.3784080735709606E-2</c:v>
                      </c:pt>
                      <c:pt idx="637">
                        <c:v>-6.33655092702438E-2</c:v>
                      </c:pt>
                      <c:pt idx="638">
                        <c:v>-6.0688689728195501E-2</c:v>
                      </c:pt>
                      <c:pt idx="639">
                        <c:v>-6.13969736198633E-2</c:v>
                      </c:pt>
                      <c:pt idx="640">
                        <c:v>-3.7342732806367802E-2</c:v>
                      </c:pt>
                      <c:pt idx="641">
                        <c:v>-1.0309354574104101E-2</c:v>
                      </c:pt>
                      <c:pt idx="642">
                        <c:v>-7.7830599895056796E-4</c:v>
                      </c:pt>
                      <c:pt idx="643">
                        <c:v>-1.36805820355657E-2</c:v>
                      </c:pt>
                      <c:pt idx="644">
                        <c:v>-2.52418823046235E-2</c:v>
                      </c:pt>
                      <c:pt idx="645">
                        <c:v>-2.9537548986608798E-2</c:v>
                      </c:pt>
                      <c:pt idx="646">
                        <c:v>-2.6389272698611601E-2</c:v>
                      </c:pt>
                      <c:pt idx="647">
                        <c:v>-1.2592731361294501E-2</c:v>
                      </c:pt>
                      <c:pt idx="648">
                        <c:v>-2.3841974513796899E-2</c:v>
                      </c:pt>
                      <c:pt idx="649">
                        <c:v>-3.2820338203606803E-2</c:v>
                      </c:pt>
                      <c:pt idx="650">
                        <c:v>-2.3398714300237801E-2</c:v>
                      </c:pt>
                      <c:pt idx="651">
                        <c:v>-1.4606803189048299E-2</c:v>
                      </c:pt>
                      <c:pt idx="652">
                        <c:v>-1.48534074542698E-2</c:v>
                      </c:pt>
                      <c:pt idx="653">
                        <c:v>-1.8419344363691199E-2</c:v>
                      </c:pt>
                      <c:pt idx="654">
                        <c:v>-4.7149167389931596E-3</c:v>
                      </c:pt>
                      <c:pt idx="655">
                        <c:v>-4.8444997796366403E-3</c:v>
                      </c:pt>
                      <c:pt idx="656">
                        <c:v>-5.7442890056856903E-3</c:v>
                      </c:pt>
                      <c:pt idx="657">
                        <c:v>8.8353102372149602E-3</c:v>
                      </c:pt>
                      <c:pt idx="658">
                        <c:v>2.8595381424210101E-2</c:v>
                      </c:pt>
                      <c:pt idx="659">
                        <c:v>2.1590350125822801E-2</c:v>
                      </c:pt>
                      <c:pt idx="660">
                        <c:v>-3.2095057723349201E-3</c:v>
                      </c:pt>
                      <c:pt idx="661">
                        <c:v>-1.81347763438168E-2</c:v>
                      </c:pt>
                      <c:pt idx="662">
                        <c:v>-1.0402418999072001E-2</c:v>
                      </c:pt>
                      <c:pt idx="663">
                        <c:v>-3.7772474463543299E-3</c:v>
                      </c:pt>
                      <c:pt idx="664">
                        <c:v>1.81408012352136E-2</c:v>
                      </c:pt>
                      <c:pt idx="665">
                        <c:v>3.9138064562398898E-2</c:v>
                      </c:pt>
                      <c:pt idx="666">
                        <c:v>4.0859821375479298E-2</c:v>
                      </c:pt>
                      <c:pt idx="667">
                        <c:v>2.3466610633540899E-2</c:v>
                      </c:pt>
                      <c:pt idx="668">
                        <c:v>-7.3228274000708398E-3</c:v>
                      </c:pt>
                      <c:pt idx="669">
                        <c:v>-9.9209979443373193E-3</c:v>
                      </c:pt>
                      <c:pt idx="670">
                        <c:v>-3.82799225849306E-3</c:v>
                      </c:pt>
                      <c:pt idx="671">
                        <c:v>2.1927530341936001E-2</c:v>
                      </c:pt>
                      <c:pt idx="672">
                        <c:v>1.12052382688785E-2</c:v>
                      </c:pt>
                      <c:pt idx="673">
                        <c:v>5.7149135114261699E-3</c:v>
                      </c:pt>
                      <c:pt idx="674">
                        <c:v>1.4906504502257599E-2</c:v>
                      </c:pt>
                      <c:pt idx="675">
                        <c:v>3.0582088532777899E-2</c:v>
                      </c:pt>
                      <c:pt idx="676">
                        <c:v>4.7417625933542797E-2</c:v>
                      </c:pt>
                      <c:pt idx="677">
                        <c:v>5.3408665579647303E-2</c:v>
                      </c:pt>
                      <c:pt idx="678">
                        <c:v>5.9745211929771502E-2</c:v>
                      </c:pt>
                      <c:pt idx="679">
                        <c:v>4.6237583272231902E-2</c:v>
                      </c:pt>
                      <c:pt idx="680">
                        <c:v>3.57501917231439E-2</c:v>
                      </c:pt>
                      <c:pt idx="681">
                        <c:v>2.97500546130092E-2</c:v>
                      </c:pt>
                      <c:pt idx="682">
                        <c:v>6.5941950539852204E-2</c:v>
                      </c:pt>
                      <c:pt idx="683">
                        <c:v>8.4992076749964895E-2</c:v>
                      </c:pt>
                      <c:pt idx="684">
                        <c:v>7.4291254142890298E-2</c:v>
                      </c:pt>
                      <c:pt idx="685">
                        <c:v>5.0686644440927402E-2</c:v>
                      </c:pt>
                      <c:pt idx="686">
                        <c:v>7.6642754291265394E-2</c:v>
                      </c:pt>
                      <c:pt idx="687">
                        <c:v>8.1251998674844603E-2</c:v>
                      </c:pt>
                      <c:pt idx="688">
                        <c:v>7.8851004834867802E-2</c:v>
                      </c:pt>
                      <c:pt idx="689">
                        <c:v>7.5872578542459601E-2</c:v>
                      </c:pt>
                      <c:pt idx="690">
                        <c:v>9.7797024472666999E-2</c:v>
                      </c:pt>
                      <c:pt idx="691">
                        <c:v>8.5469820714990402E-2</c:v>
                      </c:pt>
                      <c:pt idx="692">
                        <c:v>9.8680139238094794E-2</c:v>
                      </c:pt>
                      <c:pt idx="693">
                        <c:v>0.130694167826611</c:v>
                      </c:pt>
                      <c:pt idx="694">
                        <c:v>0.13050285653902299</c:v>
                      </c:pt>
                      <c:pt idx="695">
                        <c:v>0.113601047449292</c:v>
                      </c:pt>
                      <c:pt idx="696">
                        <c:v>0.11734178135795199</c:v>
                      </c:pt>
                      <c:pt idx="697">
                        <c:v>0.11736475015895501</c:v>
                      </c:pt>
                      <c:pt idx="698">
                        <c:v>9.3090861074107398E-2</c:v>
                      </c:pt>
                      <c:pt idx="699">
                        <c:v>0.102297952260822</c:v>
                      </c:pt>
                      <c:pt idx="700">
                        <c:v>0.142144860434822</c:v>
                      </c:pt>
                      <c:pt idx="701">
                        <c:v>0.14352908429946801</c:v>
                      </c:pt>
                      <c:pt idx="702">
                        <c:v>0.12865096846038601</c:v>
                      </c:pt>
                      <c:pt idx="703">
                        <c:v>0.14555412175082599</c:v>
                      </c:pt>
                      <c:pt idx="704">
                        <c:v>0.15044286517283501</c:v>
                      </c:pt>
                      <c:pt idx="705">
                        <c:v>0.15592031205408799</c:v>
                      </c:pt>
                      <c:pt idx="706">
                        <c:v>0.13193367554861701</c:v>
                      </c:pt>
                      <c:pt idx="707">
                        <c:v>0.12053674965905101</c:v>
                      </c:pt>
                      <c:pt idx="708">
                        <c:v>0.103913868527877</c:v>
                      </c:pt>
                      <c:pt idx="709">
                        <c:v>0.15341270060800699</c:v>
                      </c:pt>
                      <c:pt idx="710">
                        <c:v>0.19269070329805299</c:v>
                      </c:pt>
                      <c:pt idx="711">
                        <c:v>0.19140411423258699</c:v>
                      </c:pt>
                      <c:pt idx="712">
                        <c:v>0.200735059055832</c:v>
                      </c:pt>
                      <c:pt idx="713">
                        <c:v>0.19520376356903801</c:v>
                      </c:pt>
                      <c:pt idx="714">
                        <c:v>0.15534652808090699</c:v>
                      </c:pt>
                      <c:pt idx="715">
                        <c:v>0.121554257847349</c:v>
                      </c:pt>
                      <c:pt idx="716">
                        <c:v>0.152127022126823</c:v>
                      </c:pt>
                      <c:pt idx="717">
                        <c:v>0.18968267431948199</c:v>
                      </c:pt>
                      <c:pt idx="718">
                        <c:v>0.196723830651784</c:v>
                      </c:pt>
                      <c:pt idx="719">
                        <c:v>0.206769064383798</c:v>
                      </c:pt>
                      <c:pt idx="720">
                        <c:v>0.230355947975559</c:v>
                      </c:pt>
                      <c:pt idx="721">
                        <c:v>0.26015763234961597</c:v>
                      </c:pt>
                      <c:pt idx="722">
                        <c:v>0.26109481844846</c:v>
                      </c:pt>
                      <c:pt idx="723">
                        <c:v>0.25335219196475001</c:v>
                      </c:pt>
                      <c:pt idx="724">
                        <c:v>0.24236289561164001</c:v>
                      </c:pt>
                      <c:pt idx="725">
                        <c:v>0.25417468014621097</c:v>
                      </c:pt>
                      <c:pt idx="726">
                        <c:v>0.25811148797643302</c:v>
                      </c:pt>
                      <c:pt idx="727">
                        <c:v>0.27742163867035402</c:v>
                      </c:pt>
                      <c:pt idx="728">
                        <c:v>0.30686721863653199</c:v>
                      </c:pt>
                      <c:pt idx="729">
                        <c:v>0.32478737768038901</c:v>
                      </c:pt>
                      <c:pt idx="730">
                        <c:v>0.327639577469024</c:v>
                      </c:pt>
                      <c:pt idx="731">
                        <c:v>0.33789808269051602</c:v>
                      </c:pt>
                      <c:pt idx="732">
                        <c:v>0.35208731081387101</c:v>
                      </c:pt>
                      <c:pt idx="733">
                        <c:v>0.35275535699171401</c:v>
                      </c:pt>
                      <c:pt idx="734">
                        <c:v>0.377508304454794</c:v>
                      </c:pt>
                      <c:pt idx="735">
                        <c:v>0.42277231255944098</c:v>
                      </c:pt>
                      <c:pt idx="736">
                        <c:v>0.45372864276795699</c:v>
                      </c:pt>
                      <c:pt idx="737">
                        <c:v>0.46387670249665502</c:v>
                      </c:pt>
                      <c:pt idx="738">
                        <c:v>0.47550325401091198</c:v>
                      </c:pt>
                      <c:pt idx="739">
                        <c:v>0.50226905704253699</c:v>
                      </c:pt>
                      <c:pt idx="740">
                        <c:v>0.54230103309023203</c:v>
                      </c:pt>
                      <c:pt idx="741">
                        <c:v>0.56670188688507706</c:v>
                      </c:pt>
                      <c:pt idx="742">
                        <c:v>0.57672446991064696</c:v>
                      </c:pt>
                      <c:pt idx="743">
                        <c:v>0.59674080591280798</c:v>
                      </c:pt>
                      <c:pt idx="744">
                        <c:v>0.60406038104101201</c:v>
                      </c:pt>
                      <c:pt idx="745">
                        <c:v>0.56456760540221196</c:v>
                      </c:pt>
                      <c:pt idx="746">
                        <c:v>0.50518492222771505</c:v>
                      </c:pt>
                      <c:pt idx="747">
                        <c:v>0.49235744387587899</c:v>
                      </c:pt>
                      <c:pt idx="748">
                        <c:v>0.504458577664882</c:v>
                      </c:pt>
                      <c:pt idx="749">
                        <c:v>0.48471807077845402</c:v>
                      </c:pt>
                      <c:pt idx="750">
                        <c:v>0.401569921042911</c:v>
                      </c:pt>
                      <c:pt idx="751">
                        <c:v>0.33158592619076199</c:v>
                      </c:pt>
                      <c:pt idx="752">
                        <c:v>0.29273599050999499</c:v>
                      </c:pt>
                      <c:pt idx="753">
                        <c:v>0.27583889709433501</c:v>
                      </c:pt>
                      <c:pt idx="754">
                        <c:v>0.26075872976629699</c:v>
                      </c:pt>
                      <c:pt idx="755">
                        <c:v>0.24000903688445799</c:v>
                      </c:pt>
                      <c:pt idx="756">
                        <c:v>0.22432345177553301</c:v>
                      </c:pt>
                      <c:pt idx="757">
                        <c:v>0.19212635488704599</c:v>
                      </c:pt>
                      <c:pt idx="758">
                        <c:v>0.180616951304474</c:v>
                      </c:pt>
                      <c:pt idx="759">
                        <c:v>0.19939015715640199</c:v>
                      </c:pt>
                      <c:pt idx="760">
                        <c:v>0.21611034058780701</c:v>
                      </c:pt>
                      <c:pt idx="761">
                        <c:v>0.19344509351585301</c:v>
                      </c:pt>
                      <c:pt idx="762">
                        <c:v>0.16056606553320099</c:v>
                      </c:pt>
                      <c:pt idx="763">
                        <c:v>0.159499689256585</c:v>
                      </c:pt>
                      <c:pt idx="764">
                        <c:v>0.14682021051973601</c:v>
                      </c:pt>
                      <c:pt idx="765">
                        <c:v>0.16560654463879201</c:v>
                      </c:pt>
                      <c:pt idx="766">
                        <c:v>0.178364121746695</c:v>
                      </c:pt>
                      <c:pt idx="767">
                        <c:v>0.154338185221644</c:v>
                      </c:pt>
                      <c:pt idx="768">
                        <c:v>0.17398414368310899</c:v>
                      </c:pt>
                      <c:pt idx="769">
                        <c:v>0.20571945285521001</c:v>
                      </c:pt>
                      <c:pt idx="770">
                        <c:v>0.215837140204207</c:v>
                      </c:pt>
                      <c:pt idx="771">
                        <c:v>0.17772813969428</c:v>
                      </c:pt>
                      <c:pt idx="772">
                        <c:v>0.19421365896564599</c:v>
                      </c:pt>
                      <c:pt idx="773">
                        <c:v>0.186031819095753</c:v>
                      </c:pt>
                      <c:pt idx="774">
                        <c:v>0.18522599631898101</c:v>
                      </c:pt>
                      <c:pt idx="775">
                        <c:v>0.18984385515496199</c:v>
                      </c:pt>
                      <c:pt idx="776">
                        <c:v>0.21887522063076201</c:v>
                      </c:pt>
                      <c:pt idx="777">
                        <c:v>0.22203279949745999</c:v>
                      </c:pt>
                      <c:pt idx="778">
                        <c:v>0.22672738011076199</c:v>
                      </c:pt>
                      <c:pt idx="779">
                        <c:v>0.25102790055743301</c:v>
                      </c:pt>
                      <c:pt idx="780">
                        <c:v>0.25504759384517001</c:v>
                      </c:pt>
                      <c:pt idx="781">
                        <c:v>0.27346745783257698</c:v>
                      </c:pt>
                      <c:pt idx="782">
                        <c:v>0.30865533900289099</c:v>
                      </c:pt>
                      <c:pt idx="783">
                        <c:v>0.34798152736029803</c:v>
                      </c:pt>
                      <c:pt idx="784">
                        <c:v>0.33384543482071399</c:v>
                      </c:pt>
                      <c:pt idx="785">
                        <c:v>0.33476882226114402</c:v>
                      </c:pt>
                      <c:pt idx="786">
                        <c:v>0.33112982911354299</c:v>
                      </c:pt>
                      <c:pt idx="787">
                        <c:v>0.31028991496896202</c:v>
                      </c:pt>
                      <c:pt idx="788">
                        <c:v>0.29123220510792203</c:v>
                      </c:pt>
                      <c:pt idx="789">
                        <c:v>0.300782557622844</c:v>
                      </c:pt>
                      <c:pt idx="790">
                        <c:v>0.31107344353215599</c:v>
                      </c:pt>
                      <c:pt idx="791">
                        <c:v>0.30518812352135999</c:v>
                      </c:pt>
                      <c:pt idx="792">
                        <c:v>0.27037455720131298</c:v>
                      </c:pt>
                      <c:pt idx="793">
                        <c:v>0.241314362106089</c:v>
                      </c:pt>
                      <c:pt idx="794">
                        <c:v>0.22734783550944601</c:v>
                      </c:pt>
                      <c:pt idx="795">
                        <c:v>0.23711726240457801</c:v>
                      </c:pt>
                      <c:pt idx="796">
                        <c:v>0.25744183385514502</c:v>
                      </c:pt>
                      <c:pt idx="797">
                        <c:v>0.25218440752688598</c:v>
                      </c:pt>
                      <c:pt idx="798">
                        <c:v>0.21871705794016399</c:v>
                      </c:pt>
                      <c:pt idx="799">
                        <c:v>0.203303952794647</c:v>
                      </c:pt>
                      <c:pt idx="800">
                        <c:v>0.21715125370052299</c:v>
                      </c:pt>
                      <c:pt idx="801">
                        <c:v>0.177571654345409</c:v>
                      </c:pt>
                      <c:pt idx="802">
                        <c:v>0.15399960700743001</c:v>
                      </c:pt>
                      <c:pt idx="803">
                        <c:v>0.175392638607379</c:v>
                      </c:pt>
                      <c:pt idx="804">
                        <c:v>0.19865478126821301</c:v>
                      </c:pt>
                      <c:pt idx="805">
                        <c:v>0.17750142398500399</c:v>
                      </c:pt>
                      <c:pt idx="806">
                        <c:v>0.20780241051724299</c:v>
                      </c:pt>
                      <c:pt idx="807">
                        <c:v>0.244232470595804</c:v>
                      </c:pt>
                      <c:pt idx="808">
                        <c:v>0.24233290016077</c:v>
                      </c:pt>
                      <c:pt idx="809">
                        <c:v>0.22850300488491301</c:v>
                      </c:pt>
                      <c:pt idx="810">
                        <c:v>0.25092161867146801</c:v>
                      </c:pt>
                      <c:pt idx="811">
                        <c:v>0.30646824941937401</c:v>
                      </c:pt>
                      <c:pt idx="812">
                        <c:v>0.309061196987026</c:v>
                      </c:pt>
                      <c:pt idx="813">
                        <c:v>0.27623574913404902</c:v>
                      </c:pt>
                      <c:pt idx="814">
                        <c:v>0.28818788926660899</c:v>
                      </c:pt>
                      <c:pt idx="815">
                        <c:v>0.32738184976409801</c:v>
                      </c:pt>
                      <c:pt idx="816">
                        <c:v>0.37082157737888299</c:v>
                      </c:pt>
                      <c:pt idx="817">
                        <c:v>0.35971792884526699</c:v>
                      </c:pt>
                      <c:pt idx="818">
                        <c:v>0.40499003551368101</c:v>
                      </c:pt>
                      <c:pt idx="819">
                        <c:v>0.40901369531915799</c:v>
                      </c:pt>
                      <c:pt idx="820">
                        <c:v>0.46739897284390902</c:v>
                      </c:pt>
                      <c:pt idx="821">
                        <c:v>0.492015049011021</c:v>
                      </c:pt>
                      <c:pt idx="822">
                        <c:v>0.52458682385495203</c:v>
                      </c:pt>
                      <c:pt idx="823">
                        <c:v>0.52473889341227398</c:v>
                      </c:pt>
                      <c:pt idx="824">
                        <c:v>0.55056864857990795</c:v>
                      </c:pt>
                      <c:pt idx="825">
                        <c:v>0.57320745056979105</c:v>
                      </c:pt>
                      <c:pt idx="826">
                        <c:v>0.58206980111442097</c:v>
                      </c:pt>
                      <c:pt idx="827">
                        <c:v>0.57882687964341495</c:v>
                      </c:pt>
                      <c:pt idx="828">
                        <c:v>0.59308591323618498</c:v>
                      </c:pt>
                      <c:pt idx="829">
                        <c:v>0.63687795843115202</c:v>
                      </c:pt>
                      <c:pt idx="830">
                        <c:v>0.68161793957887296</c:v>
                      </c:pt>
                      <c:pt idx="831">
                        <c:v>0.72076984701119295</c:v>
                      </c:pt>
                      <c:pt idx="832">
                        <c:v>0.76971355127201901</c:v>
                      </c:pt>
                      <c:pt idx="833">
                        <c:v>0.81415611628428197</c:v>
                      </c:pt>
                      <c:pt idx="834">
                        <c:v>0.82712759456956297</c:v>
                      </c:pt>
                      <c:pt idx="835">
                        <c:v>0.841309051854638</c:v>
                      </c:pt>
                      <c:pt idx="836">
                        <c:v>0.899645990030429</c:v>
                      </c:pt>
                      <c:pt idx="837">
                        <c:v>0.93730293868437098</c:v>
                      </c:pt>
                      <c:pt idx="838">
                        <c:v>0.96815220059524298</c:v>
                      </c:pt>
                      <c:pt idx="839">
                        <c:v>0.96179471598898203</c:v>
                      </c:pt>
                      <c:pt idx="840">
                        <c:v>0.96604648760421097</c:v>
                      </c:pt>
                      <c:pt idx="841">
                        <c:v>0.97661162162083104</c:v>
                      </c:pt>
                      <c:pt idx="842">
                        <c:v>1.0421161731763999</c:v>
                      </c:pt>
                      <c:pt idx="843">
                        <c:v>1.1069248764086499</c:v>
                      </c:pt>
                      <c:pt idx="844">
                        <c:v>1.12644889046043</c:v>
                      </c:pt>
                      <c:pt idx="845">
                        <c:v>1.14884346024832</c:v>
                      </c:pt>
                      <c:pt idx="846">
                        <c:v>1.18547027134234</c:v>
                      </c:pt>
                      <c:pt idx="847">
                        <c:v>1.2525496399115601</c:v>
                      </c:pt>
                      <c:pt idx="848">
                        <c:v>1.2964472600797401</c:v>
                      </c:pt>
                      <c:pt idx="849">
                        <c:v>1.29403374376831</c:v>
                      </c:pt>
                      <c:pt idx="850">
                        <c:v>1.2832283298526499</c:v>
                      </c:pt>
                      <c:pt idx="851">
                        <c:v>1.28874101559542</c:v>
                      </c:pt>
                      <c:pt idx="852">
                        <c:v>1.35299023812651</c:v>
                      </c:pt>
                      <c:pt idx="853">
                        <c:v>1.4148928716506299</c:v>
                      </c:pt>
                      <c:pt idx="854">
                        <c:v>1.51284060029289</c:v>
                      </c:pt>
                      <c:pt idx="855">
                        <c:v>1.5941650014584701</c:v>
                      </c:pt>
                      <c:pt idx="856">
                        <c:v>1.6487637061573399</c:v>
                      </c:pt>
                      <c:pt idx="857">
                        <c:v>1.6715365211102799</c:v>
                      </c:pt>
                      <c:pt idx="858">
                        <c:v>1.68633962341817</c:v>
                      </c:pt>
                      <c:pt idx="859">
                        <c:v>1.71575727522794</c:v>
                      </c:pt>
                      <c:pt idx="860">
                        <c:v>1.7800793948740701</c:v>
                      </c:pt>
                      <c:pt idx="861">
                        <c:v>1.8663959678367701</c:v>
                      </c:pt>
                      <c:pt idx="862">
                        <c:v>1.93768901988367</c:v>
                      </c:pt>
                      <c:pt idx="863">
                        <c:v>1.9697612660556201</c:v>
                      </c:pt>
                      <c:pt idx="864">
                        <c:v>1.99169472624836</c:v>
                      </c:pt>
                      <c:pt idx="865">
                        <c:v>2.0417316509952901</c:v>
                      </c:pt>
                      <c:pt idx="866">
                        <c:v>2.0766345217657598</c:v>
                      </c:pt>
                      <c:pt idx="867">
                        <c:v>2.1389322913756401</c:v>
                      </c:pt>
                      <c:pt idx="868">
                        <c:v>2.2234153062169799</c:v>
                      </c:pt>
                      <c:pt idx="869">
                        <c:v>2.3229878811539599</c:v>
                      </c:pt>
                      <c:pt idx="870">
                        <c:v>2.3776437955563501</c:v>
                      </c:pt>
                      <c:pt idx="871">
                        <c:v>2.4190399969622902</c:v>
                      </c:pt>
                      <c:pt idx="872">
                        <c:v>2.4959931166673202</c:v>
                      </c:pt>
                      <c:pt idx="873">
                        <c:v>2.6076268155052702</c:v>
                      </c:pt>
                      <c:pt idx="874">
                        <c:v>2.7513063495910601</c:v>
                      </c:pt>
                      <c:pt idx="875">
                        <c:v>2.84940390176068</c:v>
                      </c:pt>
                      <c:pt idx="876">
                        <c:v>2.9290394968059199</c:v>
                      </c:pt>
                      <c:pt idx="877">
                        <c:v>3.0485711891562799</c:v>
                      </c:pt>
                      <c:pt idx="878">
                        <c:v>3.2204439330536299</c:v>
                      </c:pt>
                      <c:pt idx="879">
                        <c:v>3.3791471639183999</c:v>
                      </c:pt>
                      <c:pt idx="880">
                        <c:v>3.5417815837025</c:v>
                      </c:pt>
                      <c:pt idx="881">
                        <c:v>3.7641752821047598</c:v>
                      </c:pt>
                      <c:pt idx="882">
                        <c:v>4.0655947103480097</c:v>
                      </c:pt>
                      <c:pt idx="883">
                        <c:v>4.4040100081608697</c:v>
                      </c:pt>
                      <c:pt idx="884">
                        <c:v>4.6370171578447197</c:v>
                      </c:pt>
                      <c:pt idx="885">
                        <c:v>4.69830763231856</c:v>
                      </c:pt>
                      <c:pt idx="886">
                        <c:v>4.7492907951618202</c:v>
                      </c:pt>
                      <c:pt idx="887">
                        <c:v>4.8623836111932004</c:v>
                      </c:pt>
                      <c:pt idx="888">
                        <c:v>4.8538969317723497</c:v>
                      </c:pt>
                      <c:pt idx="889">
                        <c:v>4.6613324229435404</c:v>
                      </c:pt>
                      <c:pt idx="890">
                        <c:v>4.2560358467676398</c:v>
                      </c:pt>
                      <c:pt idx="891">
                        <c:v>3.6731541738764801</c:v>
                      </c:pt>
                      <c:pt idx="892">
                        <c:v>3.11573429895539</c:v>
                      </c:pt>
                      <c:pt idx="893">
                        <c:v>2.7054444409832299</c:v>
                      </c:pt>
                      <c:pt idx="894">
                        <c:v>2.3362335498671398</c:v>
                      </c:pt>
                      <c:pt idx="895">
                        <c:v>1.963479490905</c:v>
                      </c:pt>
                      <c:pt idx="896">
                        <c:v>1.62090270870371</c:v>
                      </c:pt>
                      <c:pt idx="897">
                        <c:v>1.3370435031886601</c:v>
                      </c:pt>
                      <c:pt idx="898">
                        <c:v>1.1565927098672</c:v>
                      </c:pt>
                      <c:pt idx="899">
                        <c:v>1.06632358117066</c:v>
                      </c:pt>
                      <c:pt idx="900">
                        <c:v>0.96245316475629605</c:v>
                      </c:pt>
                      <c:pt idx="901">
                        <c:v>0.86043692770066604</c:v>
                      </c:pt>
                      <c:pt idx="902">
                        <c:v>0.81300981462253996</c:v>
                      </c:pt>
                      <c:pt idx="903">
                        <c:v>0.78147107399419102</c:v>
                      </c:pt>
                      <c:pt idx="904">
                        <c:v>0.76824457667255397</c:v>
                      </c:pt>
                      <c:pt idx="905">
                        <c:v>0.74430149321211003</c:v>
                      </c:pt>
                      <c:pt idx="906">
                        <c:v>0.71326244250583903</c:v>
                      </c:pt>
                      <c:pt idx="907">
                        <c:v>0.66270384681157801</c:v>
                      </c:pt>
                      <c:pt idx="908">
                        <c:v>0.61289375452806605</c:v>
                      </c:pt>
                      <c:pt idx="909">
                        <c:v>0.54568190153610896</c:v>
                      </c:pt>
                      <c:pt idx="910">
                        <c:v>0.51144351759805895</c:v>
                      </c:pt>
                      <c:pt idx="911">
                        <c:v>0.49353298932249701</c:v>
                      </c:pt>
                      <c:pt idx="912">
                        <c:v>0.48601316606838602</c:v>
                      </c:pt>
                      <c:pt idx="913">
                        <c:v>0.47079345305972797</c:v>
                      </c:pt>
                      <c:pt idx="914">
                        <c:v>0.45467268517121101</c:v>
                      </c:pt>
                      <c:pt idx="915">
                        <c:v>0.42722497276424198</c:v>
                      </c:pt>
                      <c:pt idx="916">
                        <c:v>0.42667370249967501</c:v>
                      </c:pt>
                      <c:pt idx="917">
                        <c:v>0.447113302078122</c:v>
                      </c:pt>
                      <c:pt idx="918">
                        <c:v>0.43794316799241301</c:v>
                      </c:pt>
                      <c:pt idx="919">
                        <c:v>0.40617861505243902</c:v>
                      </c:pt>
                      <c:pt idx="920">
                        <c:v>0.41618445184903902</c:v>
                      </c:pt>
                      <c:pt idx="921">
                        <c:v>0.44673152821812001</c:v>
                      </c:pt>
                      <c:pt idx="922">
                        <c:v>0.469118055196938</c:v>
                      </c:pt>
                      <c:pt idx="923">
                        <c:v>0.46467865347048498</c:v>
                      </c:pt>
                      <c:pt idx="924">
                        <c:v>0.43530858481151102</c:v>
                      </c:pt>
                      <c:pt idx="925">
                        <c:v>0.43378272457622602</c:v>
                      </c:pt>
                      <c:pt idx="926">
                        <c:v>0.447805655809553</c:v>
                      </c:pt>
                      <c:pt idx="927">
                        <c:v>0.48703374417482298</c:v>
                      </c:pt>
                      <c:pt idx="928">
                        <c:v>0.49112764392582697</c:v>
                      </c:pt>
                      <c:pt idx="929">
                        <c:v>0.464995569478311</c:v>
                      </c:pt>
                      <c:pt idx="930">
                        <c:v>0.45605919918479498</c:v>
                      </c:pt>
                      <c:pt idx="931">
                        <c:v>0.443031100100785</c:v>
                      </c:pt>
                      <c:pt idx="932">
                        <c:v>0.46050319785392801</c:v>
                      </c:pt>
                      <c:pt idx="933">
                        <c:v>0.49265486899837002</c:v>
                      </c:pt>
                      <c:pt idx="934">
                        <c:v>0.54429214908003898</c:v>
                      </c:pt>
                      <c:pt idx="935">
                        <c:v>0.53482802319710199</c:v>
                      </c:pt>
                      <c:pt idx="936">
                        <c:v>0.53385468475240805</c:v>
                      </c:pt>
                      <c:pt idx="937">
                        <c:v>0.56467467957670403</c:v>
                      </c:pt>
                      <c:pt idx="938">
                        <c:v>0.60406950767858703</c:v>
                      </c:pt>
                      <c:pt idx="939">
                        <c:v>0.60933394285908304</c:v>
                      </c:pt>
                      <c:pt idx="940">
                        <c:v>0.58735582993339996</c:v>
                      </c:pt>
                      <c:pt idx="941">
                        <c:v>0.60706629207607199</c:v>
                      </c:pt>
                      <c:pt idx="942">
                        <c:v>0.67135834156131302</c:v>
                      </c:pt>
                      <c:pt idx="943">
                        <c:v>0.70410557909555005</c:v>
                      </c:pt>
                      <c:pt idx="944">
                        <c:v>0.67247899385926801</c:v>
                      </c:pt>
                      <c:pt idx="945">
                        <c:v>0.66913556051662504</c:v>
                      </c:pt>
                      <c:pt idx="946">
                        <c:v>0.68806369077119101</c:v>
                      </c:pt>
                      <c:pt idx="947">
                        <c:v>0.73564743553409495</c:v>
                      </c:pt>
                      <c:pt idx="948">
                        <c:v>0.72760224765828896</c:v>
                      </c:pt>
                      <c:pt idx="949">
                        <c:v>0.75711843813120205</c:v>
                      </c:pt>
                      <c:pt idx="950">
                        <c:v>0.76291036150175595</c:v>
                      </c:pt>
                      <c:pt idx="951">
                        <c:v>0.77717878671781804</c:v>
                      </c:pt>
                      <c:pt idx="952">
                        <c:v>0.77860387400834596</c:v>
                      </c:pt>
                      <c:pt idx="953">
                        <c:v>0.84946498380902702</c:v>
                      </c:pt>
                      <c:pt idx="954">
                        <c:v>0.87866153515193901</c:v>
                      </c:pt>
                      <c:pt idx="955">
                        <c:v>0.84356598439995301</c:v>
                      </c:pt>
                      <c:pt idx="956">
                        <c:v>0.83116758741127195</c:v>
                      </c:pt>
                      <c:pt idx="957">
                        <c:v>0.87392464035446604</c:v>
                      </c:pt>
                      <c:pt idx="958">
                        <c:v>0.89769660468513801</c:v>
                      </c:pt>
                      <c:pt idx="959">
                        <c:v>0.90415128415977197</c:v>
                      </c:pt>
                      <c:pt idx="960">
                        <c:v>0.903316671041825</c:v>
                      </c:pt>
                      <c:pt idx="961">
                        <c:v>0.93495380549335805</c:v>
                      </c:pt>
                      <c:pt idx="962">
                        <c:v>0.96665165273535902</c:v>
                      </c:pt>
                      <c:pt idx="963">
                        <c:v>0.98538316568283502</c:v>
                      </c:pt>
                      <c:pt idx="964">
                        <c:v>1.00448044237672</c:v>
                      </c:pt>
                      <c:pt idx="965">
                        <c:v>1.03929141344612</c:v>
                      </c:pt>
                      <c:pt idx="966">
                        <c:v>1.06650764966986</c:v>
                      </c:pt>
                      <c:pt idx="967">
                        <c:v>1.04561385258366</c:v>
                      </c:pt>
                      <c:pt idx="968">
                        <c:v>1.02367204866551</c:v>
                      </c:pt>
                      <c:pt idx="969">
                        <c:v>1.0433723760354101</c:v>
                      </c:pt>
                      <c:pt idx="970">
                        <c:v>1.07449631522744</c:v>
                      </c:pt>
                      <c:pt idx="971">
                        <c:v>1.0700295496791701</c:v>
                      </c:pt>
                      <c:pt idx="972">
                        <c:v>1.0503395682343899</c:v>
                      </c:pt>
                      <c:pt idx="973">
                        <c:v>1.0418273549055601</c:v>
                      </c:pt>
                      <c:pt idx="974">
                        <c:v>1.02623498747783</c:v>
                      </c:pt>
                      <c:pt idx="975">
                        <c:v>0.98650740898801803</c:v>
                      </c:pt>
                      <c:pt idx="976">
                        <c:v>0.98388705791558595</c:v>
                      </c:pt>
                      <c:pt idx="977">
                        <c:v>0.98662285160197405</c:v>
                      </c:pt>
                      <c:pt idx="978">
                        <c:v>0.976180486782531</c:v>
                      </c:pt>
                      <c:pt idx="979">
                        <c:v>0.95604928959115199</c:v>
                      </c:pt>
                      <c:pt idx="980">
                        <c:v>0.96680651391679495</c:v>
                      </c:pt>
                      <c:pt idx="981">
                        <c:v>0.97628605899657195</c:v>
                      </c:pt>
                      <c:pt idx="982">
                        <c:v>0.96447213404510002</c:v>
                      </c:pt>
                      <c:pt idx="983">
                        <c:v>0.96163220109462699</c:v>
                      </c:pt>
                      <c:pt idx="984">
                        <c:v>0.96553533515116496</c:v>
                      </c:pt>
                      <c:pt idx="985">
                        <c:v>0.98619663723002704</c:v>
                      </c:pt>
                      <c:pt idx="986">
                        <c:v>1.01472135604349</c:v>
                      </c:pt>
                      <c:pt idx="987">
                        <c:v>1.07311410213939</c:v>
                      </c:pt>
                      <c:pt idx="988">
                        <c:v>1.0866955202548501</c:v>
                      </c:pt>
                      <c:pt idx="989">
                        <c:v>1.1031327979769601</c:v>
                      </c:pt>
                      <c:pt idx="990">
                        <c:v>1.1031363595446699</c:v>
                      </c:pt>
                      <c:pt idx="991">
                        <c:v>1.12284742809696</c:v>
                      </c:pt>
                      <c:pt idx="992">
                        <c:v>1.16351908173031</c:v>
                      </c:pt>
                      <c:pt idx="993">
                        <c:v>1.21505166157883</c:v>
                      </c:pt>
                      <c:pt idx="994">
                        <c:v>1.2368858064827399</c:v>
                      </c:pt>
                      <c:pt idx="995">
                        <c:v>1.2766837984767001</c:v>
                      </c:pt>
                      <c:pt idx="996">
                        <c:v>1.32565178424074</c:v>
                      </c:pt>
                      <c:pt idx="997">
                        <c:v>1.34518408997485</c:v>
                      </c:pt>
                      <c:pt idx="998">
                        <c:v>1.3609237708989801</c:v>
                      </c:pt>
                      <c:pt idx="999">
                        <c:v>1.3775898746011701</c:v>
                      </c:pt>
                      <c:pt idx="1000">
                        <c:v>1.3747349359880701</c:v>
                      </c:pt>
                      <c:pt idx="1001">
                        <c:v>1.40645726026785</c:v>
                      </c:pt>
                      <c:pt idx="1002">
                        <c:v>1.4593327199255901</c:v>
                      </c:pt>
                      <c:pt idx="1003">
                        <c:v>1.4578532178758701</c:v>
                      </c:pt>
                      <c:pt idx="1004">
                        <c:v>1.46061769456284</c:v>
                      </c:pt>
                      <c:pt idx="1005">
                        <c:v>1.5278342502482001</c:v>
                      </c:pt>
                      <c:pt idx="1006">
                        <c:v>1.58979615901696</c:v>
                      </c:pt>
                      <c:pt idx="1007">
                        <c:v>1.57030079012211</c:v>
                      </c:pt>
                      <c:pt idx="1008">
                        <c:v>1.53148585550516</c:v>
                      </c:pt>
                      <c:pt idx="1009">
                        <c:v>1.53240845043556</c:v>
                      </c:pt>
                      <c:pt idx="1010">
                        <c:v>1.5604147681895499</c:v>
                      </c:pt>
                      <c:pt idx="1011">
                        <c:v>1.60371815273183</c:v>
                      </c:pt>
                      <c:pt idx="1012">
                        <c:v>1.63246296046671</c:v>
                      </c:pt>
                      <c:pt idx="1013">
                        <c:v>1.61389262482011</c:v>
                      </c:pt>
                      <c:pt idx="1014">
                        <c:v>1.5653731080386899</c:v>
                      </c:pt>
                      <c:pt idx="1015">
                        <c:v>1.63634445535988</c:v>
                      </c:pt>
                      <c:pt idx="1016">
                        <c:v>1.7071814071412501</c:v>
                      </c:pt>
                      <c:pt idx="1017">
                        <c:v>1.72781378132423</c:v>
                      </c:pt>
                      <c:pt idx="1018">
                        <c:v>1.7038660917962101</c:v>
                      </c:pt>
                      <c:pt idx="1019">
                        <c:v>1.75165265180053</c:v>
                      </c:pt>
                      <c:pt idx="1020">
                        <c:v>1.72925906206434</c:v>
                      </c:pt>
                      <c:pt idx="1021">
                        <c:v>1.69555930016727</c:v>
                      </c:pt>
                      <c:pt idx="1022">
                        <c:v>1.6927397385162299</c:v>
                      </c:pt>
                      <c:pt idx="1023">
                        <c:v>1.7288558405252099</c:v>
                      </c:pt>
                      <c:pt idx="1024">
                        <c:v>1.76014790579336</c:v>
                      </c:pt>
                      <c:pt idx="1025">
                        <c:v>1.7623084277749299</c:v>
                      </c:pt>
                      <c:pt idx="1026">
                        <c:v>1.7538123303213</c:v>
                      </c:pt>
                      <c:pt idx="1027">
                        <c:v>1.7141014027000001</c:v>
                      </c:pt>
                      <c:pt idx="1028">
                        <c:v>1.73847075110162</c:v>
                      </c:pt>
                      <c:pt idx="1029">
                        <c:v>1.7540995154310199</c:v>
                      </c:pt>
                      <c:pt idx="1030">
                        <c:v>1.75529774380522</c:v>
                      </c:pt>
                      <c:pt idx="1031">
                        <c:v>1.73612862440196</c:v>
                      </c:pt>
                      <c:pt idx="1032">
                        <c:v>1.7540629334131199</c:v>
                      </c:pt>
                      <c:pt idx="1033">
                        <c:v>1.76830150584524</c:v>
                      </c:pt>
                      <c:pt idx="1034">
                        <c:v>1.7687079030150701</c:v>
                      </c:pt>
                      <c:pt idx="1035">
                        <c:v>1.7482067631926299</c:v>
                      </c:pt>
                      <c:pt idx="1036">
                        <c:v>1.7294806412895301</c:v>
                      </c:pt>
                      <c:pt idx="1037">
                        <c:v>1.7448559613941601</c:v>
                      </c:pt>
                      <c:pt idx="1038">
                        <c:v>1.79388301153993</c:v>
                      </c:pt>
                      <c:pt idx="1039">
                        <c:v>1.79654811023649</c:v>
                      </c:pt>
                      <c:pt idx="1040">
                        <c:v>1.8444342130761899</c:v>
                      </c:pt>
                      <c:pt idx="1041">
                        <c:v>1.90508653719403</c:v>
                      </c:pt>
                      <c:pt idx="1042">
                        <c:v>1.9559427471467701</c:v>
                      </c:pt>
                      <c:pt idx="1043">
                        <c:v>1.9477795960243101</c:v>
                      </c:pt>
                      <c:pt idx="1044">
                        <c:v>1.9306063442232599</c:v>
                      </c:pt>
                      <c:pt idx="1045">
                        <c:v>1.93354594455423</c:v>
                      </c:pt>
                      <c:pt idx="1046">
                        <c:v>1.96350390985773</c:v>
                      </c:pt>
                      <c:pt idx="1047">
                        <c:v>2.0149193562728702</c:v>
                      </c:pt>
                      <c:pt idx="1048">
                        <c:v>1.9926490258263001</c:v>
                      </c:pt>
                      <c:pt idx="1049">
                        <c:v>1.9345600908538501</c:v>
                      </c:pt>
                      <c:pt idx="1050">
                        <c:v>1.9432618308173899</c:v>
                      </c:pt>
                      <c:pt idx="1051">
                        <c:v>1.9852291817637</c:v>
                      </c:pt>
                      <c:pt idx="1052">
                        <c:v>1.99259211095359</c:v>
                      </c:pt>
                      <c:pt idx="1053">
                        <c:v>1.98169214187047</c:v>
                      </c:pt>
                      <c:pt idx="1054">
                        <c:v>2.0156764060079602</c:v>
                      </c:pt>
                      <c:pt idx="1055">
                        <c:v>2.0672309983164099</c:v>
                      </c:pt>
                      <c:pt idx="1056">
                        <c:v>2.0832483467398801</c:v>
                      </c:pt>
                      <c:pt idx="1057">
                        <c:v>2.08784273567393</c:v>
                      </c:pt>
                      <c:pt idx="1058">
                        <c:v>2.08592006025098</c:v>
                      </c:pt>
                      <c:pt idx="1059">
                        <c:v>2.1381350065009799</c:v>
                      </c:pt>
                      <c:pt idx="1060">
                        <c:v>2.2353200936351998</c:v>
                      </c:pt>
                      <c:pt idx="1061">
                        <c:v>2.0384925350040399</c:v>
                      </c:pt>
                      <c:pt idx="1062">
                        <c:v>1.6961276594377701</c:v>
                      </c:pt>
                      <c:pt idx="1063">
                        <c:v>1.4532515300003599</c:v>
                      </c:pt>
                      <c:pt idx="1064">
                        <c:v>1.5250270840103799</c:v>
                      </c:pt>
                      <c:pt idx="1065">
                        <c:v>1.5815209112675199</c:v>
                      </c:pt>
                      <c:pt idx="1066">
                        <c:v>1.60536573901747</c:v>
                      </c:pt>
                      <c:pt idx="1067">
                        <c:v>1.64245570982093</c:v>
                      </c:pt>
                      <c:pt idx="1068">
                        <c:v>1.6960614318135301</c:v>
                      </c:pt>
                      <c:pt idx="1069">
                        <c:v>1.71364790579943</c:v>
                      </c:pt>
                      <c:pt idx="1070">
                        <c:v>1.6912646766117201</c:v>
                      </c:pt>
                      <c:pt idx="1071">
                        <c:v>1.69785344842956</c:v>
                      </c:pt>
                      <c:pt idx="1072">
                        <c:v>1.75460966918437</c:v>
                      </c:pt>
                      <c:pt idx="1073">
                        <c:v>1.82976181009797</c:v>
                      </c:pt>
                      <c:pt idx="1074">
                        <c:v>1.85265383138203</c:v>
                      </c:pt>
                      <c:pt idx="1075">
                        <c:v>1.83402484319938</c:v>
                      </c:pt>
                      <c:pt idx="1076">
                        <c:v>1.82203218986149</c:v>
                      </c:pt>
                      <c:pt idx="1077">
                        <c:v>1.8875535054707999</c:v>
                      </c:pt>
                      <c:pt idx="1078">
                        <c:v>1.87674268860279</c:v>
                      </c:pt>
                      <c:pt idx="1079">
                        <c:v>1.88350475676867</c:v>
                      </c:pt>
                      <c:pt idx="1080">
                        <c:v>1.8900642752932899</c:v>
                      </c:pt>
                      <c:pt idx="1081">
                        <c:v>1.93263619400072</c:v>
                      </c:pt>
                      <c:pt idx="1082">
                        <c:v>1.9179182352820801</c:v>
                      </c:pt>
                      <c:pt idx="1083">
                        <c:v>1.9290039566486801</c:v>
                      </c:pt>
                      <c:pt idx="1084">
                        <c:v>1.93779703395241</c:v>
                      </c:pt>
                      <c:pt idx="1085">
                        <c:v>1.91261718543424</c:v>
                      </c:pt>
                      <c:pt idx="1086">
                        <c:v>1.87207522300886</c:v>
                      </c:pt>
                      <c:pt idx="1087">
                        <c:v>1.82213164100741</c:v>
                      </c:pt>
                      <c:pt idx="1088">
                        <c:v>1.80272813944403</c:v>
                      </c:pt>
                      <c:pt idx="1089">
                        <c:v>1.8181868465909801</c:v>
                      </c:pt>
                      <c:pt idx="1090">
                        <c:v>1.83576814567349</c:v>
                      </c:pt>
                      <c:pt idx="1091">
                        <c:v>1.7990745835912401</c:v>
                      </c:pt>
                      <c:pt idx="1092">
                        <c:v>1.80558211322363</c:v>
                      </c:pt>
                      <c:pt idx="1093">
                        <c:v>1.84008859270901</c:v>
                      </c:pt>
                      <c:pt idx="1094">
                        <c:v>1.9079676943386099</c:v>
                      </c:pt>
                      <c:pt idx="1095">
                        <c:v>1.8668258736943599</c:v>
                      </c:pt>
                      <c:pt idx="1096">
                        <c:v>1.8293527491511199</c:v>
                      </c:pt>
                      <c:pt idx="1097">
                        <c:v>1.7801215906923999</c:v>
                      </c:pt>
                      <c:pt idx="1098">
                        <c:v>1.77897694067106</c:v>
                      </c:pt>
                      <c:pt idx="1099">
                        <c:v>1.7404072013806799</c:v>
                      </c:pt>
                      <c:pt idx="1100">
                        <c:v>1.6942358545971701</c:v>
                      </c:pt>
                      <c:pt idx="1101">
                        <c:v>1.6528588621201901</c:v>
                      </c:pt>
                      <c:pt idx="1102">
                        <c:v>1.59527534714292</c:v>
                      </c:pt>
                      <c:pt idx="1103">
                        <c:v>1.53125449138012</c:v>
                      </c:pt>
                      <c:pt idx="1104">
                        <c:v>1.3970946201261401</c:v>
                      </c:pt>
                      <c:pt idx="1105">
                        <c:v>1.33306139104137</c:v>
                      </c:pt>
                      <c:pt idx="1106">
                        <c:v>1.291625147392</c:v>
                      </c:pt>
                      <c:pt idx="1107">
                        <c:v>1.26974757743912</c:v>
                      </c:pt>
                      <c:pt idx="1108">
                        <c:v>1.2057111467028201</c:v>
                      </c:pt>
                      <c:pt idx="1109">
                        <c:v>1.16969718720295</c:v>
                      </c:pt>
                      <c:pt idx="1110">
                        <c:v>1.1313174786124001</c:v>
                      </c:pt>
                      <c:pt idx="1111">
                        <c:v>1.0744058080532399</c:v>
                      </c:pt>
                      <c:pt idx="1112">
                        <c:v>1.0133654857488901</c:v>
                      </c:pt>
                      <c:pt idx="1113">
                        <c:v>0.93966670002054897</c:v>
                      </c:pt>
                      <c:pt idx="1114">
                        <c:v>0.88757999036292201</c:v>
                      </c:pt>
                      <c:pt idx="1115">
                        <c:v>0.86243014565385501</c:v>
                      </c:pt>
                      <c:pt idx="1116">
                        <c:v>0.853800752856129</c:v>
                      </c:pt>
                      <c:pt idx="1117">
                        <c:v>0.81211425661886505</c:v>
                      </c:pt>
                      <c:pt idx="1118">
                        <c:v>0.752183338839158</c:v>
                      </c:pt>
                      <c:pt idx="1119">
                        <c:v>0.72427051596813796</c:v>
                      </c:pt>
                      <c:pt idx="1120">
                        <c:v>0.71548976581197699</c:v>
                      </c:pt>
                      <c:pt idx="1121">
                        <c:v>0.68327126987338704</c:v>
                      </c:pt>
                      <c:pt idx="1122">
                        <c:v>0.68797845558979598</c:v>
                      </c:pt>
                      <c:pt idx="1123">
                        <c:v>0.68066338929385095</c:v>
                      </c:pt>
                      <c:pt idx="1124">
                        <c:v>0.63710998090529203</c:v>
                      </c:pt>
                      <c:pt idx="1125">
                        <c:v>0.58148804906302098</c:v>
                      </c:pt>
                      <c:pt idx="1126">
                        <c:v>0.59120390712614201</c:v>
                      </c:pt>
                      <c:pt idx="1127">
                        <c:v>0.60603849035385604</c:v>
                      </c:pt>
                      <c:pt idx="1128">
                        <c:v>0.61214182757397295</c:v>
                      </c:pt>
                      <c:pt idx="1129">
                        <c:v>0.59462699824857301</c:v>
                      </c:pt>
                      <c:pt idx="1130">
                        <c:v>0.57011943627647499</c:v>
                      </c:pt>
                    </c:numCache>
                  </c:numRef>
                </c:yVal>
                <c:smooth val="1"/>
                <c:extLst xmlns:c15="http://schemas.microsoft.com/office/drawing/2012/chart">
                  <c:ext xmlns:c16="http://schemas.microsoft.com/office/drawing/2014/chart" uri="{C3380CC4-5D6E-409C-BE32-E72D297353CC}">
                    <c16:uniqueId val="{0000000A-BA24-4D9A-B745-9BAE61DCA5D5}"/>
                  </c:ext>
                </c:extLst>
              </c15:ser>
            </c15:filteredScatterSeries>
            <c15:filteredScatterSeries>
              <c15:ser>
                <c:idx val="14"/>
                <c:order val="9"/>
                <c:tx>
                  <c:v>Sample 3 (tempered)</c:v>
                </c:tx>
                <c:marker>
                  <c:symbol val="none"/>
                </c:marker>
                <c:xVal>
                  <c:numRef>
                    <c:extLst xmlns:c15="http://schemas.microsoft.com/office/drawing/2012/chart">
                      <c:ext xmlns:c15="http://schemas.microsoft.com/office/drawing/2012/chart" uri="{02D57815-91ED-43cb-92C2-25804820EDAC}">
                        <c15:formulaRef>
                          <c15:sqref>'Sample 3'!$W$6:$W$1134</c15:sqref>
                        </c15:formulaRef>
                      </c:ext>
                    </c:extLst>
                    <c:numCache>
                      <c:formatCode>General</c:formatCode>
                      <c:ptCount val="1129"/>
                      <c:pt idx="0">
                        <c:v>0.37592120000000001</c:v>
                      </c:pt>
                      <c:pt idx="1">
                        <c:v>0.390867082857143</c:v>
                      </c:pt>
                      <c:pt idx="2">
                        <c:v>0.40581290857142899</c:v>
                      </c:pt>
                      <c:pt idx="3">
                        <c:v>0.42075869999999999</c:v>
                      </c:pt>
                      <c:pt idx="4">
                        <c:v>0.43570449999999999</c:v>
                      </c:pt>
                      <c:pt idx="5">
                        <c:v>0.4506503</c:v>
                      </c:pt>
                      <c:pt idx="6">
                        <c:v>0.46559610000000001</c:v>
                      </c:pt>
                      <c:pt idx="7">
                        <c:v>0.48054190857142898</c:v>
                      </c:pt>
                      <c:pt idx="8">
                        <c:v>0.49548768285714301</c:v>
                      </c:pt>
                      <c:pt idx="9">
                        <c:v>0.51043340857142905</c:v>
                      </c:pt>
                      <c:pt idx="10">
                        <c:v>0.52537909999999999</c:v>
                      </c:pt>
                      <c:pt idx="11">
                        <c:v>0.54032480857142895</c:v>
                      </c:pt>
                      <c:pt idx="12">
                        <c:v>0.55527047428571397</c:v>
                      </c:pt>
                      <c:pt idx="13">
                        <c:v>0.57021613428571405</c:v>
                      </c:pt>
                      <c:pt idx="14">
                        <c:v>0.58516176571428602</c:v>
                      </c:pt>
                      <c:pt idx="15">
                        <c:v>0.60010744285714301</c:v>
                      </c:pt>
                      <c:pt idx="16">
                        <c:v>0.61505304857142895</c:v>
                      </c:pt>
                      <c:pt idx="17">
                        <c:v>0.62999863428571401</c:v>
                      </c:pt>
                      <c:pt idx="18">
                        <c:v>0.64494420857142798</c:v>
                      </c:pt>
                      <c:pt idx="19">
                        <c:v>0.65988975714285703</c:v>
                      </c:pt>
                      <c:pt idx="20">
                        <c:v>0.67483523428571401</c:v>
                      </c:pt>
                      <c:pt idx="21">
                        <c:v>0.68978070000000002</c:v>
                      </c:pt>
                      <c:pt idx="22">
                        <c:v>0.70472617428571405</c:v>
                      </c:pt>
                      <c:pt idx="23">
                        <c:v>0.71967164285714302</c:v>
                      </c:pt>
                      <c:pt idx="24">
                        <c:v>0.73461704857142895</c:v>
                      </c:pt>
                      <c:pt idx="25">
                        <c:v>0.74956243428571401</c:v>
                      </c:pt>
                      <c:pt idx="26">
                        <c:v>0.76450779999999996</c:v>
                      </c:pt>
                      <c:pt idx="27">
                        <c:v>0.77945317428571403</c:v>
                      </c:pt>
                      <c:pt idx="28">
                        <c:v>0.79439854285714295</c:v>
                      </c:pt>
                      <c:pt idx="29">
                        <c:v>0.80934384857142905</c:v>
                      </c:pt>
                      <c:pt idx="30">
                        <c:v>0.82428914285714305</c:v>
                      </c:pt>
                      <c:pt idx="31">
                        <c:v>0.83923438285714302</c:v>
                      </c:pt>
                      <c:pt idx="32">
                        <c:v>0.85417958285714302</c:v>
                      </c:pt>
                      <c:pt idx="33">
                        <c:v>0.86912473428571402</c:v>
                      </c:pt>
                      <c:pt idx="34">
                        <c:v>0.88406987428571404</c:v>
                      </c:pt>
                      <c:pt idx="35">
                        <c:v>0.89901501714285703</c:v>
                      </c:pt>
                      <c:pt idx="36">
                        <c:v>0.91396007428571402</c:v>
                      </c:pt>
                      <c:pt idx="37">
                        <c:v>0.92890513428571397</c:v>
                      </c:pt>
                      <c:pt idx="38">
                        <c:v>0.94385017428571405</c:v>
                      </c:pt>
                      <c:pt idx="39">
                        <c:v>0.95879521714285698</c:v>
                      </c:pt>
                      <c:pt idx="40">
                        <c:v>0.97374018285714303</c:v>
                      </c:pt>
                      <c:pt idx="41">
                        <c:v>0.98868509999999998</c:v>
                      </c:pt>
                      <c:pt idx="42">
                        <c:v>1.00363001714286</c:v>
                      </c:pt>
                      <c:pt idx="43">
                        <c:v>1.01857499142857</c:v>
                      </c:pt>
                      <c:pt idx="44">
                        <c:v>1.0335200857142901</c:v>
                      </c:pt>
                      <c:pt idx="45">
                        <c:v>1.0484647428571401</c:v>
                      </c:pt>
                      <c:pt idx="46">
                        <c:v>1.0634092571428599</c:v>
                      </c:pt>
                      <c:pt idx="47">
                        <c:v>1.078354</c:v>
                      </c:pt>
                      <c:pt idx="48">
                        <c:v>1.0932987428571399</c:v>
                      </c:pt>
                      <c:pt idx="49">
                        <c:v>1.10824325714286</c:v>
                      </c:pt>
                      <c:pt idx="50">
                        <c:v>1.1231880000000001</c:v>
                      </c:pt>
                      <c:pt idx="51">
                        <c:v>1.1381327428571399</c:v>
                      </c:pt>
                      <c:pt idx="52">
                        <c:v>1.1530773428571399</c:v>
                      </c:pt>
                      <c:pt idx="53">
                        <c:v>1.1680216571428601</c:v>
                      </c:pt>
                      <c:pt idx="54">
                        <c:v>1.18296634285714</c:v>
                      </c:pt>
                      <c:pt idx="55">
                        <c:v>1.1979107428571401</c:v>
                      </c:pt>
                      <c:pt idx="56">
                        <c:v>1.212855</c:v>
                      </c:pt>
                      <c:pt idx="57">
                        <c:v>1.22779925714286</c:v>
                      </c:pt>
                      <c:pt idx="58">
                        <c:v>1.24274374285714</c:v>
                      </c:pt>
                      <c:pt idx="59">
                        <c:v>1.25768808571429</c:v>
                      </c:pt>
                      <c:pt idx="60">
                        <c:v>1.272632</c:v>
                      </c:pt>
                      <c:pt idx="61">
                        <c:v>1.2875760000000001</c:v>
                      </c:pt>
                      <c:pt idx="62">
                        <c:v>1.3025199999999999</c:v>
                      </c:pt>
                      <c:pt idx="63">
                        <c:v>1.317464</c:v>
                      </c:pt>
                      <c:pt idx="64">
                        <c:v>1.332408</c:v>
                      </c:pt>
                      <c:pt idx="65">
                        <c:v>1.3473520000000001</c:v>
                      </c:pt>
                      <c:pt idx="66">
                        <c:v>1.362296</c:v>
                      </c:pt>
                      <c:pt idx="67">
                        <c:v>1.37724</c:v>
                      </c:pt>
                      <c:pt idx="68">
                        <c:v>1.3921840000000001</c:v>
                      </c:pt>
                      <c:pt idx="69">
                        <c:v>1.4071279999999999</c:v>
                      </c:pt>
                      <c:pt idx="70">
                        <c:v>1.4220720857142899</c:v>
                      </c:pt>
                      <c:pt idx="71">
                        <c:v>1.43701574285714</c:v>
                      </c:pt>
                      <c:pt idx="72">
                        <c:v>1.45195934285714</c:v>
                      </c:pt>
                      <c:pt idx="73">
                        <c:v>1.4669026571428601</c:v>
                      </c:pt>
                      <c:pt idx="74">
                        <c:v>1.4818462571428599</c:v>
                      </c:pt>
                      <c:pt idx="75">
                        <c:v>1.4967900000000001</c:v>
                      </c:pt>
                      <c:pt idx="76">
                        <c:v>1.5117338285714299</c:v>
                      </c:pt>
                      <c:pt idx="77">
                        <c:v>1.5266770000000001</c:v>
                      </c:pt>
                      <c:pt idx="78">
                        <c:v>1.5416202571428601</c:v>
                      </c:pt>
                      <c:pt idx="79">
                        <c:v>1.5565637428571399</c:v>
                      </c:pt>
                      <c:pt idx="80">
                        <c:v>1.5715070857142901</c:v>
                      </c:pt>
                      <c:pt idx="81">
                        <c:v>1.5864499999999999</c:v>
                      </c:pt>
                      <c:pt idx="82">
                        <c:v>1.6013930000000001</c:v>
                      </c:pt>
                      <c:pt idx="83">
                        <c:v>1.616336</c:v>
                      </c:pt>
                      <c:pt idx="84">
                        <c:v>1.6312789999999999</c:v>
                      </c:pt>
                      <c:pt idx="85">
                        <c:v>1.6462220000000001</c:v>
                      </c:pt>
                      <c:pt idx="86">
                        <c:v>1.661165</c:v>
                      </c:pt>
                      <c:pt idx="87">
                        <c:v>1.6761079999999999</c:v>
                      </c:pt>
                      <c:pt idx="88">
                        <c:v>1.69105108571429</c:v>
                      </c:pt>
                      <c:pt idx="89">
                        <c:v>1.7059937428571399</c:v>
                      </c:pt>
                      <c:pt idx="90">
                        <c:v>1.7209362571428599</c:v>
                      </c:pt>
                      <c:pt idx="91">
                        <c:v>1.7358789999999999</c:v>
                      </c:pt>
                      <c:pt idx="92">
                        <c:v>1.75082174285714</c:v>
                      </c:pt>
                      <c:pt idx="93">
                        <c:v>1.7657643428571399</c:v>
                      </c:pt>
                      <c:pt idx="94">
                        <c:v>1.78070665714286</c:v>
                      </c:pt>
                      <c:pt idx="95">
                        <c:v>1.7956493428571401</c:v>
                      </c:pt>
                      <c:pt idx="96">
                        <c:v>1.8105917428571401</c:v>
                      </c:pt>
                      <c:pt idx="97">
                        <c:v>1.8255340857142901</c:v>
                      </c:pt>
                      <c:pt idx="98">
                        <c:v>1.840476</c:v>
                      </c:pt>
                      <c:pt idx="99">
                        <c:v>1.855418</c:v>
                      </c:pt>
                      <c:pt idx="100">
                        <c:v>1.87036</c:v>
                      </c:pt>
                      <c:pt idx="101">
                        <c:v>1.885302</c:v>
                      </c:pt>
                      <c:pt idx="102">
                        <c:v>1.900244</c:v>
                      </c:pt>
                      <c:pt idx="103">
                        <c:v>1.9151860000000001</c:v>
                      </c:pt>
                      <c:pt idx="104">
                        <c:v>1.93012808571429</c:v>
                      </c:pt>
                      <c:pt idx="105">
                        <c:v>1.94506974285714</c:v>
                      </c:pt>
                      <c:pt idx="106">
                        <c:v>1.9600112571428601</c:v>
                      </c:pt>
                      <c:pt idx="107">
                        <c:v>1.9749529142857101</c:v>
                      </c:pt>
                      <c:pt idx="108">
                        <c:v>1.9898950857142901</c:v>
                      </c:pt>
                      <c:pt idx="109">
                        <c:v>2.0048368285714302</c:v>
                      </c:pt>
                      <c:pt idx="110">
                        <c:v>2.0197780000000001</c:v>
                      </c:pt>
                      <c:pt idx="111">
                        <c:v>2.0347192571428598</c:v>
                      </c:pt>
                      <c:pt idx="112">
                        <c:v>2.0496607428571401</c:v>
                      </c:pt>
                      <c:pt idx="113">
                        <c:v>2.0646020857142902</c:v>
                      </c:pt>
                      <c:pt idx="114">
                        <c:v>2.0795430000000001</c:v>
                      </c:pt>
                      <c:pt idx="115">
                        <c:v>2.094484</c:v>
                      </c:pt>
                      <c:pt idx="116">
                        <c:v>2.1094249999999999</c:v>
                      </c:pt>
                      <c:pt idx="117">
                        <c:v>2.1243660000000002</c:v>
                      </c:pt>
                      <c:pt idx="118">
                        <c:v>2.1393070000000001</c:v>
                      </c:pt>
                      <c:pt idx="119">
                        <c:v>2.1542480857142898</c:v>
                      </c:pt>
                      <c:pt idx="120">
                        <c:v>2.1691887428571399</c:v>
                      </c:pt>
                      <c:pt idx="121">
                        <c:v>2.18412934285714</c:v>
                      </c:pt>
                      <c:pt idx="122">
                        <c:v>2.1990696571428598</c:v>
                      </c:pt>
                      <c:pt idx="123">
                        <c:v>2.21401034285714</c:v>
                      </c:pt>
                      <c:pt idx="124">
                        <c:v>2.2289506571428599</c:v>
                      </c:pt>
                      <c:pt idx="125">
                        <c:v>2.2438913428571401</c:v>
                      </c:pt>
                      <c:pt idx="126">
                        <c:v>2.2588317428571401</c:v>
                      </c:pt>
                      <c:pt idx="127">
                        <c:v>2.27377208571429</c:v>
                      </c:pt>
                      <c:pt idx="128">
                        <c:v>2.2887119999999999</c:v>
                      </c:pt>
                      <c:pt idx="129">
                        <c:v>2.303652</c:v>
                      </c:pt>
                      <c:pt idx="130">
                        <c:v>2.3185920000000002</c:v>
                      </c:pt>
                      <c:pt idx="131">
                        <c:v>2.3335319999999999</c:v>
                      </c:pt>
                      <c:pt idx="132">
                        <c:v>2.34847208571429</c:v>
                      </c:pt>
                      <c:pt idx="133">
                        <c:v>2.36341174285714</c:v>
                      </c:pt>
                      <c:pt idx="134">
                        <c:v>2.3783512571428602</c:v>
                      </c:pt>
                      <c:pt idx="135">
                        <c:v>2.3932910000000001</c:v>
                      </c:pt>
                      <c:pt idx="136">
                        <c:v>2.4082308285714298</c:v>
                      </c:pt>
                      <c:pt idx="137">
                        <c:v>2.4231699999999998</c:v>
                      </c:pt>
                      <c:pt idx="138">
                        <c:v>2.4381092571428602</c:v>
                      </c:pt>
                      <c:pt idx="139">
                        <c:v>2.4530487428571401</c:v>
                      </c:pt>
                      <c:pt idx="140">
                        <c:v>2.46798808571429</c:v>
                      </c:pt>
                      <c:pt idx="141">
                        <c:v>2.4829270000000001</c:v>
                      </c:pt>
                      <c:pt idx="142">
                        <c:v>2.4978660000000001</c:v>
                      </c:pt>
                      <c:pt idx="143">
                        <c:v>2.5128050000000002</c:v>
                      </c:pt>
                      <c:pt idx="144">
                        <c:v>2.5277440000000002</c:v>
                      </c:pt>
                      <c:pt idx="145">
                        <c:v>2.5426830857142901</c:v>
                      </c:pt>
                      <c:pt idx="146">
                        <c:v>2.5576217428571399</c:v>
                      </c:pt>
                      <c:pt idx="147">
                        <c:v>2.5725603428571402</c:v>
                      </c:pt>
                      <c:pt idx="148">
                        <c:v>2.5874986571428602</c:v>
                      </c:pt>
                      <c:pt idx="149">
                        <c:v>2.6024373428571401</c:v>
                      </c:pt>
                      <c:pt idx="150">
                        <c:v>2.6173757428571398</c:v>
                      </c:pt>
                      <c:pt idx="151">
                        <c:v>2.6323140857142899</c:v>
                      </c:pt>
                      <c:pt idx="152">
                        <c:v>2.6472519999999999</c:v>
                      </c:pt>
                      <c:pt idx="153">
                        <c:v>2.6621899999999998</c:v>
                      </c:pt>
                      <c:pt idx="154">
                        <c:v>2.6771280000000002</c:v>
                      </c:pt>
                      <c:pt idx="155">
                        <c:v>2.69206608571429</c:v>
                      </c:pt>
                      <c:pt idx="156">
                        <c:v>2.7070037428571401</c:v>
                      </c:pt>
                      <c:pt idx="157">
                        <c:v>2.7219413428571402</c:v>
                      </c:pt>
                      <c:pt idx="158">
                        <c:v>2.73687865714286</c:v>
                      </c:pt>
                      <c:pt idx="159">
                        <c:v>2.7518163428571398</c:v>
                      </c:pt>
                      <c:pt idx="160">
                        <c:v>2.7667537428571398</c:v>
                      </c:pt>
                      <c:pt idx="161">
                        <c:v>2.7816909999999999</c:v>
                      </c:pt>
                      <c:pt idx="162">
                        <c:v>2.79662825714286</c:v>
                      </c:pt>
                      <c:pt idx="163">
                        <c:v>2.8115657428571401</c:v>
                      </c:pt>
                      <c:pt idx="164">
                        <c:v>2.8265031714285702</c:v>
                      </c:pt>
                      <c:pt idx="165">
                        <c:v>2.84143965714286</c:v>
                      </c:pt>
                      <c:pt idx="166">
                        <c:v>2.8563765999999999</c:v>
                      </c:pt>
                      <c:pt idx="167">
                        <c:v>2.8713134</c:v>
                      </c:pt>
                      <c:pt idx="168">
                        <c:v>2.8862504285714299</c:v>
                      </c:pt>
                      <c:pt idx="169">
                        <c:v>2.9011866571428602</c:v>
                      </c:pt>
                      <c:pt idx="170">
                        <c:v>2.9161233428571398</c:v>
                      </c:pt>
                      <c:pt idx="171">
                        <c:v>2.9310597428571401</c:v>
                      </c:pt>
                      <c:pt idx="172">
                        <c:v>2.9459960857142899</c:v>
                      </c:pt>
                      <c:pt idx="173">
                        <c:v>2.9609320000000001</c:v>
                      </c:pt>
                      <c:pt idx="174">
                        <c:v>2.9758680000000002</c:v>
                      </c:pt>
                      <c:pt idx="175">
                        <c:v>2.9908039999999998</c:v>
                      </c:pt>
                      <c:pt idx="176">
                        <c:v>3.0057399999999999</c:v>
                      </c:pt>
                      <c:pt idx="177">
                        <c:v>3.0206760857142898</c:v>
                      </c:pt>
                      <c:pt idx="178">
                        <c:v>3.0356117428571401</c:v>
                      </c:pt>
                      <c:pt idx="179">
                        <c:v>3.0505473428571399</c:v>
                      </c:pt>
                      <c:pt idx="180">
                        <c:v>3.0654826571428599</c:v>
                      </c:pt>
                      <c:pt idx="181">
                        <c:v>3.0804183428571399</c:v>
                      </c:pt>
                      <c:pt idx="182">
                        <c:v>3.09535374285714</c:v>
                      </c:pt>
                      <c:pt idx="183">
                        <c:v>3.1102890857142902</c:v>
                      </c:pt>
                      <c:pt idx="184">
                        <c:v>3.1252239999999998</c:v>
                      </c:pt>
                      <c:pt idx="185">
                        <c:v>3.14015908571429</c:v>
                      </c:pt>
                      <c:pt idx="186">
                        <c:v>3.1550937428571402</c:v>
                      </c:pt>
                      <c:pt idx="187">
                        <c:v>3.1700282571428602</c:v>
                      </c:pt>
                      <c:pt idx="188">
                        <c:v>3.1849630000000002</c:v>
                      </c:pt>
                      <c:pt idx="189">
                        <c:v>3.1998978285714301</c:v>
                      </c:pt>
                      <c:pt idx="190">
                        <c:v>3.2148319999999999</c:v>
                      </c:pt>
                      <c:pt idx="191">
                        <c:v>3.22976625714286</c:v>
                      </c:pt>
                      <c:pt idx="192">
                        <c:v>3.2447007428571402</c:v>
                      </c:pt>
                      <c:pt idx="193">
                        <c:v>3.2596350857142902</c:v>
                      </c:pt>
                      <c:pt idx="194">
                        <c:v>3.27456908571429</c:v>
                      </c:pt>
                      <c:pt idx="195">
                        <c:v>3.2895027428571399</c:v>
                      </c:pt>
                      <c:pt idx="196">
                        <c:v>3.3044362571428598</c:v>
                      </c:pt>
                      <c:pt idx="197">
                        <c:v>3.3193700000000002</c:v>
                      </c:pt>
                      <c:pt idx="198">
                        <c:v>3.33430374285714</c:v>
                      </c:pt>
                      <c:pt idx="199">
                        <c:v>3.34923734285714</c:v>
                      </c:pt>
                      <c:pt idx="200">
                        <c:v>3.3641707428571399</c:v>
                      </c:pt>
                      <c:pt idx="201">
                        <c:v>3.3791040857142902</c:v>
                      </c:pt>
                      <c:pt idx="202">
                        <c:v>3.394037</c:v>
                      </c:pt>
                      <c:pt idx="203">
                        <c:v>3.4089700000000001</c:v>
                      </c:pt>
                      <c:pt idx="204">
                        <c:v>3.42390308571429</c:v>
                      </c:pt>
                      <c:pt idx="205">
                        <c:v>3.4388357428571399</c:v>
                      </c:pt>
                      <c:pt idx="206">
                        <c:v>3.4537683428571402</c:v>
                      </c:pt>
                      <c:pt idx="207">
                        <c:v>3.4687006571428598</c:v>
                      </c:pt>
                      <c:pt idx="208">
                        <c:v>3.4836333428571402</c:v>
                      </c:pt>
                      <c:pt idx="209">
                        <c:v>3.4985658285714298</c:v>
                      </c:pt>
                      <c:pt idx="210">
                        <c:v>3.5134978285714298</c:v>
                      </c:pt>
                      <c:pt idx="211">
                        <c:v>3.5284292571428599</c:v>
                      </c:pt>
                      <c:pt idx="212">
                        <c:v>3.5433609142857101</c:v>
                      </c:pt>
                      <c:pt idx="213">
                        <c:v>3.5582930857142898</c:v>
                      </c:pt>
                      <c:pt idx="214">
                        <c:v>3.57322474285714</c:v>
                      </c:pt>
                      <c:pt idx="215">
                        <c:v>3.5881563428571401</c:v>
                      </c:pt>
                      <c:pt idx="216">
                        <c:v>3.6030876571428601</c:v>
                      </c:pt>
                      <c:pt idx="217">
                        <c:v>3.6180193428571399</c:v>
                      </c:pt>
                      <c:pt idx="218">
                        <c:v>3.6329507428571399</c:v>
                      </c:pt>
                      <c:pt idx="219">
                        <c:v>3.64788208571429</c:v>
                      </c:pt>
                      <c:pt idx="220">
                        <c:v>3.6628130857142902</c:v>
                      </c:pt>
                      <c:pt idx="221">
                        <c:v>3.6777437428571398</c:v>
                      </c:pt>
                      <c:pt idx="222">
                        <c:v>3.6926743428571398</c:v>
                      </c:pt>
                      <c:pt idx="223">
                        <c:v>3.70760465714286</c:v>
                      </c:pt>
                      <c:pt idx="224">
                        <c:v>3.7225353428571402</c:v>
                      </c:pt>
                      <c:pt idx="225">
                        <c:v>3.7374657428571401</c:v>
                      </c:pt>
                      <c:pt idx="226">
                        <c:v>3.75239608571429</c:v>
                      </c:pt>
                      <c:pt idx="227">
                        <c:v>3.7673260000000002</c:v>
                      </c:pt>
                      <c:pt idx="228">
                        <c:v>3.7822559999999998</c:v>
                      </c:pt>
                      <c:pt idx="229">
                        <c:v>3.7971860857142898</c:v>
                      </c:pt>
                      <c:pt idx="230">
                        <c:v>3.8121157428571402</c:v>
                      </c:pt>
                      <c:pt idx="231">
                        <c:v>3.82704534285714</c:v>
                      </c:pt>
                      <c:pt idx="232">
                        <c:v>3.8419747428571398</c:v>
                      </c:pt>
                      <c:pt idx="233">
                        <c:v>3.85690408571429</c:v>
                      </c:pt>
                      <c:pt idx="234">
                        <c:v>3.8718330000000001</c:v>
                      </c:pt>
                      <c:pt idx="235">
                        <c:v>3.8867620000000001</c:v>
                      </c:pt>
                      <c:pt idx="236">
                        <c:v>3.901691</c:v>
                      </c:pt>
                      <c:pt idx="237">
                        <c:v>3.91662</c:v>
                      </c:pt>
                      <c:pt idx="238">
                        <c:v>3.9315490857142898</c:v>
                      </c:pt>
                      <c:pt idx="239">
                        <c:v>3.9464778285714299</c:v>
                      </c:pt>
                      <c:pt idx="240">
                        <c:v>3.9614060857142901</c:v>
                      </c:pt>
                      <c:pt idx="241">
                        <c:v>3.976334</c:v>
                      </c:pt>
                      <c:pt idx="242">
                        <c:v>3.99126191428571</c:v>
                      </c:pt>
                      <c:pt idx="243">
                        <c:v>4.0061903428571402</c:v>
                      </c:pt>
                      <c:pt idx="244">
                        <c:v>4.0211184857142896</c:v>
                      </c:pt>
                      <c:pt idx="245">
                        <c:v>4.0360464285714297</c:v>
                      </c:pt>
                      <c:pt idx="246">
                        <c:v>4.0509736571428601</c:v>
                      </c:pt>
                      <c:pt idx="247">
                        <c:v>4.0659013428571402</c:v>
                      </c:pt>
                      <c:pt idx="248">
                        <c:v>4.0808287428571397</c:v>
                      </c:pt>
                      <c:pt idx="249">
                        <c:v>4.0957560857142896</c:v>
                      </c:pt>
                      <c:pt idx="250">
                        <c:v>4.1106829999999999</c:v>
                      </c:pt>
                      <c:pt idx="251">
                        <c:v>4.1256100857142899</c:v>
                      </c:pt>
                      <c:pt idx="252">
                        <c:v>4.1405367428571402</c:v>
                      </c:pt>
                      <c:pt idx="253">
                        <c:v>4.1554633428571401</c:v>
                      </c:pt>
                      <c:pt idx="254">
                        <c:v>4.1703896571428603</c:v>
                      </c:pt>
                      <c:pt idx="255">
                        <c:v>4.1853164285714302</c:v>
                      </c:pt>
                      <c:pt idx="256">
                        <c:v>4.2002424857142904</c:v>
                      </c:pt>
                      <c:pt idx="257">
                        <c:v>4.2151683428571403</c:v>
                      </c:pt>
                      <c:pt idx="258">
                        <c:v>4.2300939142857201</c:v>
                      </c:pt>
                      <c:pt idx="259">
                        <c:v>4.2450200857142901</c:v>
                      </c:pt>
                      <c:pt idx="260">
                        <c:v>4.2599457428571403</c:v>
                      </c:pt>
                      <c:pt idx="261">
                        <c:v>4.2748713428571401</c:v>
                      </c:pt>
                      <c:pt idx="262">
                        <c:v>4.2897967428571402</c:v>
                      </c:pt>
                      <c:pt idx="263">
                        <c:v>4.3047220857142898</c:v>
                      </c:pt>
                      <c:pt idx="264">
                        <c:v>4.3196469999999998</c:v>
                      </c:pt>
                      <c:pt idx="265">
                        <c:v>4.3345720857142904</c:v>
                      </c:pt>
                      <c:pt idx="266">
                        <c:v>4.3494967428571396</c:v>
                      </c:pt>
                      <c:pt idx="267">
                        <c:v>4.3644213428571401</c:v>
                      </c:pt>
                      <c:pt idx="268">
                        <c:v>4.3793457428571401</c:v>
                      </c:pt>
                      <c:pt idx="269">
                        <c:v>4.3942700857142896</c:v>
                      </c:pt>
                      <c:pt idx="270">
                        <c:v>4.4091940000000003</c:v>
                      </c:pt>
                      <c:pt idx="271">
                        <c:v>4.424118</c:v>
                      </c:pt>
                      <c:pt idx="272">
                        <c:v>4.4390420857142896</c:v>
                      </c:pt>
                      <c:pt idx="273">
                        <c:v>4.4539657428571404</c:v>
                      </c:pt>
                      <c:pt idx="274">
                        <c:v>4.4688893428571399</c:v>
                      </c:pt>
                      <c:pt idx="275">
                        <c:v>4.4838127428571397</c:v>
                      </c:pt>
                      <c:pt idx="276">
                        <c:v>4.4987360000000001</c:v>
                      </c:pt>
                      <c:pt idx="277">
                        <c:v>4.5136592571428604</c:v>
                      </c:pt>
                      <c:pt idx="278">
                        <c:v>4.5285828285714302</c:v>
                      </c:pt>
                      <c:pt idx="279">
                        <c:v>4.5435058285714298</c:v>
                      </c:pt>
                      <c:pt idx="280">
                        <c:v>4.5584283428571402</c:v>
                      </c:pt>
                      <c:pt idx="281">
                        <c:v>4.5733507428571398</c:v>
                      </c:pt>
                      <c:pt idx="282">
                        <c:v>4.5882730857142899</c:v>
                      </c:pt>
                      <c:pt idx="283">
                        <c:v>4.6031950000000004</c:v>
                      </c:pt>
                      <c:pt idx="284">
                        <c:v>4.6181169142857099</c:v>
                      </c:pt>
                      <c:pt idx="285">
                        <c:v>4.6330393428571401</c:v>
                      </c:pt>
                      <c:pt idx="286">
                        <c:v>4.6479615714285698</c:v>
                      </c:pt>
                      <c:pt idx="287">
                        <c:v>4.6628830857142898</c:v>
                      </c:pt>
                      <c:pt idx="288">
                        <c:v>4.67780425714286</c:v>
                      </c:pt>
                      <c:pt idx="289">
                        <c:v>4.6927257428571396</c:v>
                      </c:pt>
                      <c:pt idx="290">
                        <c:v>4.7076470857142896</c:v>
                      </c:pt>
                      <c:pt idx="291">
                        <c:v>4.7225680857142898</c:v>
                      </c:pt>
                      <c:pt idx="292">
                        <c:v>4.7374887428571402</c:v>
                      </c:pt>
                      <c:pt idx="293">
                        <c:v>4.7524093428571401</c:v>
                      </c:pt>
                      <c:pt idx="294">
                        <c:v>4.7673297428571404</c:v>
                      </c:pt>
                      <c:pt idx="295">
                        <c:v>4.7822500857142902</c:v>
                      </c:pt>
                      <c:pt idx="296">
                        <c:v>4.7971700000000004</c:v>
                      </c:pt>
                      <c:pt idx="297">
                        <c:v>4.8120900000000004</c:v>
                      </c:pt>
                      <c:pt idx="298">
                        <c:v>4.8270099999999996</c:v>
                      </c:pt>
                      <c:pt idx="299">
                        <c:v>4.8419301714285696</c:v>
                      </c:pt>
                      <c:pt idx="300">
                        <c:v>4.8568494857142896</c:v>
                      </c:pt>
                      <c:pt idx="301">
                        <c:v>4.8717686000000002</c:v>
                      </c:pt>
                      <c:pt idx="302">
                        <c:v>4.8866876571428604</c:v>
                      </c:pt>
                      <c:pt idx="303">
                        <c:v>4.9016070857142902</c:v>
                      </c:pt>
                      <c:pt idx="304">
                        <c:v>4.9165260857142901</c:v>
                      </c:pt>
                      <c:pt idx="305">
                        <c:v>4.9314447428571402</c:v>
                      </c:pt>
                      <c:pt idx="306">
                        <c:v>4.9463633428571399</c:v>
                      </c:pt>
                      <c:pt idx="307">
                        <c:v>4.9612817428571399</c:v>
                      </c:pt>
                      <c:pt idx="308">
                        <c:v>4.9762000857142903</c:v>
                      </c:pt>
                      <c:pt idx="309">
                        <c:v>4.9911180000000002</c:v>
                      </c:pt>
                      <c:pt idx="310">
                        <c:v>5.0060360857142898</c:v>
                      </c:pt>
                      <c:pt idx="311">
                        <c:v>5.0209538285714297</c:v>
                      </c:pt>
                      <c:pt idx="312">
                        <c:v>5.0358710000000002</c:v>
                      </c:pt>
                      <c:pt idx="313">
                        <c:v>5.0507882571428597</c:v>
                      </c:pt>
                      <c:pt idx="314">
                        <c:v>5.0657057428571397</c:v>
                      </c:pt>
                      <c:pt idx="315">
                        <c:v>5.0806231714285701</c:v>
                      </c:pt>
                      <c:pt idx="316">
                        <c:v>5.0955397428571398</c:v>
                      </c:pt>
                      <c:pt idx="317">
                        <c:v>5.1104563428571401</c:v>
                      </c:pt>
                      <c:pt idx="318">
                        <c:v>5.1253726571428597</c:v>
                      </c:pt>
                      <c:pt idx="319">
                        <c:v>5.14028942857143</c:v>
                      </c:pt>
                      <c:pt idx="320">
                        <c:v>5.1552054857142897</c:v>
                      </c:pt>
                      <c:pt idx="321">
                        <c:v>5.17012134285714</c:v>
                      </c:pt>
                      <c:pt idx="322">
                        <c:v>5.1850369142857096</c:v>
                      </c:pt>
                      <c:pt idx="323">
                        <c:v>5.1999531714285698</c:v>
                      </c:pt>
                      <c:pt idx="324">
                        <c:v>5.2148684857142902</c:v>
                      </c:pt>
                      <c:pt idx="325">
                        <c:v>5.2297836000000002</c:v>
                      </c:pt>
                      <c:pt idx="326">
                        <c:v>5.2446986571428598</c:v>
                      </c:pt>
                      <c:pt idx="327">
                        <c:v>5.25961417142857</c:v>
                      </c:pt>
                      <c:pt idx="328">
                        <c:v>5.2745287428571404</c:v>
                      </c:pt>
                      <c:pt idx="329">
                        <c:v>5.2894433428571404</c:v>
                      </c:pt>
                      <c:pt idx="330">
                        <c:v>5.3043577428571398</c:v>
                      </c:pt>
                      <c:pt idx="331">
                        <c:v>5.3192720857142897</c:v>
                      </c:pt>
                      <c:pt idx="332">
                        <c:v>5.3341859999999999</c:v>
                      </c:pt>
                      <c:pt idx="333">
                        <c:v>5.3491000857142899</c:v>
                      </c:pt>
                      <c:pt idx="334">
                        <c:v>5.3640137428571402</c:v>
                      </c:pt>
                      <c:pt idx="335">
                        <c:v>5.37892734285714</c:v>
                      </c:pt>
                      <c:pt idx="336">
                        <c:v>5.3938407428571402</c:v>
                      </c:pt>
                      <c:pt idx="337">
                        <c:v>5.4087541714285701</c:v>
                      </c:pt>
                      <c:pt idx="338">
                        <c:v>5.4236667428571401</c:v>
                      </c:pt>
                      <c:pt idx="339">
                        <c:v>5.4385793428571398</c:v>
                      </c:pt>
                      <c:pt idx="340">
                        <c:v>5.4534916571428598</c:v>
                      </c:pt>
                      <c:pt idx="341">
                        <c:v>5.4684043428571396</c:v>
                      </c:pt>
                      <c:pt idx="342">
                        <c:v>5.4833167428571397</c:v>
                      </c:pt>
                      <c:pt idx="343">
                        <c:v>5.4982291714285703</c:v>
                      </c:pt>
                      <c:pt idx="344">
                        <c:v>5.5131407428571402</c:v>
                      </c:pt>
                      <c:pt idx="345">
                        <c:v>5.5280523428571398</c:v>
                      </c:pt>
                      <c:pt idx="346">
                        <c:v>5.5429637428571397</c:v>
                      </c:pt>
                      <c:pt idx="347">
                        <c:v>5.55787508571429</c:v>
                      </c:pt>
                      <c:pt idx="348">
                        <c:v>5.5727859999999998</c:v>
                      </c:pt>
                      <c:pt idx="349">
                        <c:v>5.5876970857142902</c:v>
                      </c:pt>
                      <c:pt idx="350">
                        <c:v>5.6026077428571401</c:v>
                      </c:pt>
                      <c:pt idx="351">
                        <c:v>5.6175183428571396</c:v>
                      </c:pt>
                      <c:pt idx="352">
                        <c:v>5.6324287428571402</c:v>
                      </c:pt>
                      <c:pt idx="353">
                        <c:v>5.6473390857142904</c:v>
                      </c:pt>
                      <c:pt idx="354">
                        <c:v>5.6622490000000001</c:v>
                      </c:pt>
                      <c:pt idx="355">
                        <c:v>5.6771590857142904</c:v>
                      </c:pt>
                      <c:pt idx="356">
                        <c:v>5.69206882857143</c:v>
                      </c:pt>
                      <c:pt idx="357">
                        <c:v>5.7069780857142902</c:v>
                      </c:pt>
                      <c:pt idx="358">
                        <c:v>5.7218869999999997</c:v>
                      </c:pt>
                      <c:pt idx="359">
                        <c:v>5.7367960857142899</c:v>
                      </c:pt>
                      <c:pt idx="360">
                        <c:v>5.7517047428571404</c:v>
                      </c:pt>
                      <c:pt idx="361">
                        <c:v>5.7666132571428603</c:v>
                      </c:pt>
                      <c:pt idx="362">
                        <c:v>5.7815220857142897</c:v>
                      </c:pt>
                      <c:pt idx="363">
                        <c:v>5.7964304857142901</c:v>
                      </c:pt>
                      <c:pt idx="364">
                        <c:v>5.8113386857142899</c:v>
                      </c:pt>
                      <c:pt idx="365">
                        <c:v>5.8262464857142904</c:v>
                      </c:pt>
                      <c:pt idx="366">
                        <c:v>5.8411540857142903</c:v>
                      </c:pt>
                      <c:pt idx="367">
                        <c:v>5.8560612571428603</c:v>
                      </c:pt>
                      <c:pt idx="368">
                        <c:v>5.8709687428571398</c:v>
                      </c:pt>
                      <c:pt idx="369">
                        <c:v>5.8858761714285697</c:v>
                      </c:pt>
                      <c:pt idx="370">
                        <c:v>5.9007827428571398</c:v>
                      </c:pt>
                      <c:pt idx="371">
                        <c:v>5.9156892571428603</c:v>
                      </c:pt>
                      <c:pt idx="372">
                        <c:v>5.9305960857142903</c:v>
                      </c:pt>
                      <c:pt idx="373">
                        <c:v>5.9455025714285696</c:v>
                      </c:pt>
                      <c:pt idx="374">
                        <c:v>5.9604083428571402</c:v>
                      </c:pt>
                      <c:pt idx="375">
                        <c:v>5.9753139142857199</c:v>
                      </c:pt>
                      <c:pt idx="376">
                        <c:v>5.9902201714285699</c:v>
                      </c:pt>
                      <c:pt idx="377">
                        <c:v>6.0051254857142897</c:v>
                      </c:pt>
                      <c:pt idx="378">
                        <c:v>6.0200306000000001</c:v>
                      </c:pt>
                      <c:pt idx="379">
                        <c:v>6.0349356571428601</c:v>
                      </c:pt>
                      <c:pt idx="380">
                        <c:v>6.0498411714285698</c:v>
                      </c:pt>
                      <c:pt idx="381">
                        <c:v>6.0647457428571396</c:v>
                      </c:pt>
                      <c:pt idx="382">
                        <c:v>6.0796504285714299</c:v>
                      </c:pt>
                      <c:pt idx="383">
                        <c:v>6.0945544857142897</c:v>
                      </c:pt>
                      <c:pt idx="384">
                        <c:v>6.1094583428571401</c:v>
                      </c:pt>
                      <c:pt idx="385">
                        <c:v>6.1243619999999996</c:v>
                      </c:pt>
                      <c:pt idx="386">
                        <c:v>6.1392657428571402</c:v>
                      </c:pt>
                      <c:pt idx="387">
                        <c:v>6.1541693428571396</c:v>
                      </c:pt>
                      <c:pt idx="388">
                        <c:v>6.1690727428571401</c:v>
                      </c:pt>
                      <c:pt idx="389">
                        <c:v>6.1839760857142902</c:v>
                      </c:pt>
                      <c:pt idx="390">
                        <c:v>6.1988790857142897</c:v>
                      </c:pt>
                      <c:pt idx="391">
                        <c:v>6.2137818285714301</c:v>
                      </c:pt>
                      <c:pt idx="392">
                        <c:v>6.2286841714285703</c:v>
                      </c:pt>
                      <c:pt idx="393">
                        <c:v>6.2435857428571397</c:v>
                      </c:pt>
                      <c:pt idx="394">
                        <c:v>6.2584872571428596</c:v>
                      </c:pt>
                      <c:pt idx="395">
                        <c:v>6.27338891428571</c:v>
                      </c:pt>
                      <c:pt idx="396">
                        <c:v>6.28829108571429</c:v>
                      </c:pt>
                      <c:pt idx="397">
                        <c:v>6.3031928285714303</c:v>
                      </c:pt>
                      <c:pt idx="398">
                        <c:v>6.3180940857142902</c:v>
                      </c:pt>
                      <c:pt idx="399">
                        <c:v>6.3329950857142903</c:v>
                      </c:pt>
                      <c:pt idx="400">
                        <c:v>6.3478958285714304</c:v>
                      </c:pt>
                      <c:pt idx="401">
                        <c:v>6.3627960857142902</c:v>
                      </c:pt>
                      <c:pt idx="402">
                        <c:v>6.3776960000000003</c:v>
                      </c:pt>
                      <c:pt idx="403">
                        <c:v>6.3925960000000002</c:v>
                      </c:pt>
                      <c:pt idx="404">
                        <c:v>6.40749608571429</c:v>
                      </c:pt>
                      <c:pt idx="405">
                        <c:v>6.42239582857143</c:v>
                      </c:pt>
                      <c:pt idx="406">
                        <c:v>6.4372950857142897</c:v>
                      </c:pt>
                      <c:pt idx="407">
                        <c:v>6.4521940000000004</c:v>
                      </c:pt>
                      <c:pt idx="408">
                        <c:v>6.4670930000000002</c:v>
                      </c:pt>
                      <c:pt idx="409">
                        <c:v>6.48199217142857</c:v>
                      </c:pt>
                      <c:pt idx="410">
                        <c:v>6.4968904857142897</c:v>
                      </c:pt>
                      <c:pt idx="411">
                        <c:v>6.5117886</c:v>
                      </c:pt>
                      <c:pt idx="412">
                        <c:v>6.5266866571428599</c:v>
                      </c:pt>
                      <c:pt idx="413">
                        <c:v>6.5415851714285704</c:v>
                      </c:pt>
                      <c:pt idx="414">
                        <c:v>6.5564828285714301</c:v>
                      </c:pt>
                      <c:pt idx="415">
                        <c:v>6.5713800857142903</c:v>
                      </c:pt>
                      <c:pt idx="416">
                        <c:v>6.5862769999999999</c:v>
                      </c:pt>
                      <c:pt idx="417">
                        <c:v>6.6011740000000003</c:v>
                      </c:pt>
                      <c:pt idx="418">
                        <c:v>6.6160710857142897</c:v>
                      </c:pt>
                      <c:pt idx="419">
                        <c:v>6.6309678285714302</c:v>
                      </c:pt>
                      <c:pt idx="420">
                        <c:v>6.6458640000000004</c:v>
                      </c:pt>
                      <c:pt idx="421">
                        <c:v>6.6607603428571398</c:v>
                      </c:pt>
                      <c:pt idx="422">
                        <c:v>6.6756565714285703</c:v>
                      </c:pt>
                      <c:pt idx="423">
                        <c:v>6.6905520857142902</c:v>
                      </c:pt>
                      <c:pt idx="424">
                        <c:v>6.7054472571428603</c:v>
                      </c:pt>
                      <c:pt idx="425">
                        <c:v>6.7203427428571398</c:v>
                      </c:pt>
                      <c:pt idx="426">
                        <c:v>6.7352380857142897</c:v>
                      </c:pt>
                      <c:pt idx="427">
                        <c:v>6.7501330857142898</c:v>
                      </c:pt>
                      <c:pt idx="428">
                        <c:v>6.76502782857143</c:v>
                      </c:pt>
                      <c:pt idx="429">
                        <c:v>6.77992217142857</c:v>
                      </c:pt>
                      <c:pt idx="430">
                        <c:v>6.7948157428571401</c:v>
                      </c:pt>
                      <c:pt idx="431">
                        <c:v>6.8097093428571398</c:v>
                      </c:pt>
                      <c:pt idx="432">
                        <c:v>6.8246026571428597</c:v>
                      </c:pt>
                      <c:pt idx="433">
                        <c:v>6.8394963428571396</c:v>
                      </c:pt>
                      <c:pt idx="434">
                        <c:v>6.8543897428571396</c:v>
                      </c:pt>
                      <c:pt idx="435">
                        <c:v>6.8692832571428601</c:v>
                      </c:pt>
                      <c:pt idx="436">
                        <c:v>6.8841754857142901</c:v>
                      </c:pt>
                      <c:pt idx="437">
                        <c:v>6.8990676000000004</c:v>
                      </c:pt>
                      <c:pt idx="438">
                        <c:v>6.9139596571428603</c:v>
                      </c:pt>
                      <c:pt idx="439">
                        <c:v>6.9288520857142899</c:v>
                      </c:pt>
                      <c:pt idx="440">
                        <c:v>6.9437440857142896</c:v>
                      </c:pt>
                      <c:pt idx="441">
                        <c:v>6.9586358285714303</c:v>
                      </c:pt>
                      <c:pt idx="442">
                        <c:v>6.9735270857142897</c:v>
                      </c:pt>
                      <c:pt idx="443">
                        <c:v>6.9884180857142901</c:v>
                      </c:pt>
                      <c:pt idx="444">
                        <c:v>7.0033087428571399</c:v>
                      </c:pt>
                      <c:pt idx="445">
                        <c:v>7.01819942857143</c:v>
                      </c:pt>
                      <c:pt idx="446">
                        <c:v>7.0330893999999997</c:v>
                      </c:pt>
                      <c:pt idx="447">
                        <c:v>7.0479796857142896</c:v>
                      </c:pt>
                      <c:pt idx="448">
                        <c:v>7.0628694000000003</c:v>
                      </c:pt>
                      <c:pt idx="449">
                        <c:v>7.0777593428571404</c:v>
                      </c:pt>
                      <c:pt idx="450">
                        <c:v>7.0926489999999998</c:v>
                      </c:pt>
                      <c:pt idx="451">
                        <c:v>7.1075389142857199</c:v>
                      </c:pt>
                      <c:pt idx="452">
                        <c:v>7.1224278285714302</c:v>
                      </c:pt>
                      <c:pt idx="453">
                        <c:v>7.1373164285714301</c:v>
                      </c:pt>
                      <c:pt idx="454">
                        <c:v>7.1522043999999996</c:v>
                      </c:pt>
                      <c:pt idx="455">
                        <c:v>7.16709268571429</c:v>
                      </c:pt>
                      <c:pt idx="456">
                        <c:v>7.1819803999999996</c:v>
                      </c:pt>
                      <c:pt idx="457">
                        <c:v>7.1968684285714302</c:v>
                      </c:pt>
                      <c:pt idx="458">
                        <c:v>7.2117556571428603</c:v>
                      </c:pt>
                      <c:pt idx="459">
                        <c:v>7.2266434285714301</c:v>
                      </c:pt>
                      <c:pt idx="460">
                        <c:v>7.2415305714285703</c:v>
                      </c:pt>
                      <c:pt idx="461">
                        <c:v>7.2564170857142898</c:v>
                      </c:pt>
                      <c:pt idx="462">
                        <c:v>7.2713032571428604</c:v>
                      </c:pt>
                      <c:pt idx="463">
                        <c:v>7.2861898285714304</c:v>
                      </c:pt>
                      <c:pt idx="464">
                        <c:v>7.3010758285714301</c:v>
                      </c:pt>
                      <c:pt idx="465">
                        <c:v>7.3159613428571397</c:v>
                      </c:pt>
                      <c:pt idx="466">
                        <c:v>7.3308467428571404</c:v>
                      </c:pt>
                      <c:pt idx="467">
                        <c:v>7.3457319999999999</c:v>
                      </c:pt>
                      <c:pt idx="468">
                        <c:v>7.3606173428571404</c:v>
                      </c:pt>
                      <c:pt idx="469">
                        <c:v>7.3755024857142901</c:v>
                      </c:pt>
                      <c:pt idx="470">
                        <c:v>7.3903874285714304</c:v>
                      </c:pt>
                      <c:pt idx="471">
                        <c:v>7.4052718285714301</c:v>
                      </c:pt>
                      <c:pt idx="472">
                        <c:v>7.4201559142857096</c:v>
                      </c:pt>
                      <c:pt idx="473">
                        <c:v>7.4350389999999997</c:v>
                      </c:pt>
                      <c:pt idx="474">
                        <c:v>7.4499222571428598</c:v>
                      </c:pt>
                      <c:pt idx="475">
                        <c:v>7.4648057428571404</c:v>
                      </c:pt>
                      <c:pt idx="476">
                        <c:v>7.4796890857142797</c:v>
                      </c:pt>
                      <c:pt idx="477">
                        <c:v>7.4945720857142897</c:v>
                      </c:pt>
                      <c:pt idx="478">
                        <c:v>7.50945482857143</c:v>
                      </c:pt>
                      <c:pt idx="479">
                        <c:v>7.5243370857142899</c:v>
                      </c:pt>
                      <c:pt idx="480">
                        <c:v>7.53921908571429</c:v>
                      </c:pt>
                      <c:pt idx="481">
                        <c:v>7.5541007428571403</c:v>
                      </c:pt>
                      <c:pt idx="482">
                        <c:v>7.56898242857143</c:v>
                      </c:pt>
                      <c:pt idx="483">
                        <c:v>7.5838634000000003</c:v>
                      </c:pt>
                      <c:pt idx="484">
                        <c:v>7.5987446857142897</c:v>
                      </c:pt>
                      <c:pt idx="485">
                        <c:v>7.6136254000000001</c:v>
                      </c:pt>
                      <c:pt idx="486">
                        <c:v>7.6285064285714297</c:v>
                      </c:pt>
                      <c:pt idx="487">
                        <c:v>7.6433867428571398</c:v>
                      </c:pt>
                      <c:pt idx="488">
                        <c:v>7.6582672571428603</c:v>
                      </c:pt>
                      <c:pt idx="489">
                        <c:v>7.6731464857142901</c:v>
                      </c:pt>
                      <c:pt idx="490">
                        <c:v>7.6880255999999996</c:v>
                      </c:pt>
                      <c:pt idx="491">
                        <c:v>7.7029046571428603</c:v>
                      </c:pt>
                      <c:pt idx="492">
                        <c:v>7.71778417142857</c:v>
                      </c:pt>
                      <c:pt idx="493">
                        <c:v>7.7326627428571397</c:v>
                      </c:pt>
                      <c:pt idx="494">
                        <c:v>7.7475414285714299</c:v>
                      </c:pt>
                      <c:pt idx="495">
                        <c:v>7.7624193999999997</c:v>
                      </c:pt>
                      <c:pt idx="496">
                        <c:v>7.7772976857142897</c:v>
                      </c:pt>
                      <c:pt idx="497">
                        <c:v>7.7921754857142904</c:v>
                      </c:pt>
                      <c:pt idx="498">
                        <c:v>7.8070531714285698</c:v>
                      </c:pt>
                      <c:pt idx="499">
                        <c:v>7.82193</c:v>
                      </c:pt>
                      <c:pt idx="500">
                        <c:v>7.8368070857142902</c:v>
                      </c:pt>
                      <c:pt idx="501">
                        <c:v>7.8516837428571398</c:v>
                      </c:pt>
                      <c:pt idx="502">
                        <c:v>7.8665604285714297</c:v>
                      </c:pt>
                      <c:pt idx="503">
                        <c:v>7.88143648571429</c:v>
                      </c:pt>
                      <c:pt idx="504">
                        <c:v>7.89631234285714</c:v>
                      </c:pt>
                      <c:pt idx="505">
                        <c:v>7.91118808571429</c:v>
                      </c:pt>
                      <c:pt idx="506">
                        <c:v>7.9260636571428602</c:v>
                      </c:pt>
                      <c:pt idx="507">
                        <c:v>7.9409380857142899</c:v>
                      </c:pt>
                      <c:pt idx="508">
                        <c:v>7.9558122571428598</c:v>
                      </c:pt>
                      <c:pt idx="509">
                        <c:v>7.9706866571428598</c:v>
                      </c:pt>
                      <c:pt idx="510">
                        <c:v>7.9855614285714296</c:v>
                      </c:pt>
                      <c:pt idx="511">
                        <c:v>8.0004354857142896</c:v>
                      </c:pt>
                      <c:pt idx="512">
                        <c:v>8.01530951428572</c:v>
                      </c:pt>
                      <c:pt idx="513">
                        <c:v>8.0301823999999993</c:v>
                      </c:pt>
                      <c:pt idx="514">
                        <c:v>8.0450556857142903</c:v>
                      </c:pt>
                      <c:pt idx="515">
                        <c:v>8.0599284857142894</c:v>
                      </c:pt>
                      <c:pt idx="516">
                        <c:v>8.0748010857142898</c:v>
                      </c:pt>
                      <c:pt idx="517">
                        <c:v>8.0896733428571395</c:v>
                      </c:pt>
                      <c:pt idx="518">
                        <c:v>8.10454548571429</c:v>
                      </c:pt>
                      <c:pt idx="519">
                        <c:v>8.1194174285714293</c:v>
                      </c:pt>
                      <c:pt idx="520">
                        <c:v>8.1342887428571409</c:v>
                      </c:pt>
                      <c:pt idx="521">
                        <c:v>8.1491600857142892</c:v>
                      </c:pt>
                      <c:pt idx="522">
                        <c:v>8.1640309999999996</c:v>
                      </c:pt>
                      <c:pt idx="523">
                        <c:v>8.1789021714285699</c:v>
                      </c:pt>
                      <c:pt idx="524">
                        <c:v>8.1937724857142893</c:v>
                      </c:pt>
                      <c:pt idx="525">
                        <c:v>8.20864268571429</c:v>
                      </c:pt>
                      <c:pt idx="526">
                        <c:v>8.2235124857142896</c:v>
                      </c:pt>
                      <c:pt idx="527">
                        <c:v>8.2383820857142904</c:v>
                      </c:pt>
                      <c:pt idx="528">
                        <c:v>8.2532512571428605</c:v>
                      </c:pt>
                      <c:pt idx="529">
                        <c:v>8.2681208285714298</c:v>
                      </c:pt>
                      <c:pt idx="530">
                        <c:v>8.2829899142857109</c:v>
                      </c:pt>
                      <c:pt idx="531">
                        <c:v>8.2978580857142905</c:v>
                      </c:pt>
                      <c:pt idx="532">
                        <c:v>8.3127259999999996</c:v>
                      </c:pt>
                      <c:pt idx="533">
                        <c:v>8.3275941714285704</c:v>
                      </c:pt>
                      <c:pt idx="534">
                        <c:v>8.3424614857142902</c:v>
                      </c:pt>
                      <c:pt idx="535">
                        <c:v>8.3573286857142897</c:v>
                      </c:pt>
                      <c:pt idx="536">
                        <c:v>8.3721954000000007</c:v>
                      </c:pt>
                      <c:pt idx="537">
                        <c:v>8.3870623428571403</c:v>
                      </c:pt>
                      <c:pt idx="538">
                        <c:v>8.4019290000000009</c:v>
                      </c:pt>
                      <c:pt idx="539">
                        <c:v>8.4167959142857107</c:v>
                      </c:pt>
                      <c:pt idx="540">
                        <c:v>8.4316618285714302</c:v>
                      </c:pt>
                      <c:pt idx="541">
                        <c:v>8.4465274285714305</c:v>
                      </c:pt>
                      <c:pt idx="542">
                        <c:v>8.4613924857142901</c:v>
                      </c:pt>
                      <c:pt idx="543">
                        <c:v>8.4762573428571404</c:v>
                      </c:pt>
                      <c:pt idx="544">
                        <c:v>8.4911220000000007</c:v>
                      </c:pt>
                      <c:pt idx="545">
                        <c:v>8.5059868285714302</c:v>
                      </c:pt>
                      <c:pt idx="546">
                        <c:v>8.5208510000000004</c:v>
                      </c:pt>
                      <c:pt idx="547">
                        <c:v>8.5357153428571504</c:v>
                      </c:pt>
                      <c:pt idx="548">
                        <c:v>8.5505795714285693</c:v>
                      </c:pt>
                      <c:pt idx="549">
                        <c:v>8.56544325714286</c:v>
                      </c:pt>
                      <c:pt idx="550">
                        <c:v>8.5803057428571403</c:v>
                      </c:pt>
                      <c:pt idx="551">
                        <c:v>8.5951683428571393</c:v>
                      </c:pt>
                      <c:pt idx="552">
                        <c:v>8.6100307428571394</c:v>
                      </c:pt>
                      <c:pt idx="553">
                        <c:v>8.6248931714285693</c:v>
                      </c:pt>
                      <c:pt idx="554">
                        <c:v>8.6397547428571393</c:v>
                      </c:pt>
                      <c:pt idx="555">
                        <c:v>8.6546162571428606</c:v>
                      </c:pt>
                      <c:pt idx="556">
                        <c:v>8.6694779999999998</c:v>
                      </c:pt>
                      <c:pt idx="557">
                        <c:v>8.6843399142857205</c:v>
                      </c:pt>
                      <c:pt idx="558">
                        <c:v>8.6992008285714295</c:v>
                      </c:pt>
                      <c:pt idx="559">
                        <c:v>8.7140615142857101</c:v>
                      </c:pt>
                      <c:pt idx="560">
                        <c:v>8.7289212285714299</c:v>
                      </c:pt>
                      <c:pt idx="561">
                        <c:v>8.7437806857142899</c:v>
                      </c:pt>
                      <c:pt idx="562">
                        <c:v>8.7586395714285707</c:v>
                      </c:pt>
                      <c:pt idx="563">
                        <c:v>8.7734993428571393</c:v>
                      </c:pt>
                      <c:pt idx="564">
                        <c:v>8.7883588285714307</c:v>
                      </c:pt>
                      <c:pt idx="565">
                        <c:v>8.8032179142857103</c:v>
                      </c:pt>
                      <c:pt idx="566">
                        <c:v>8.8180759999999996</c:v>
                      </c:pt>
                      <c:pt idx="567">
                        <c:v>8.8329343428571399</c:v>
                      </c:pt>
                      <c:pt idx="568">
                        <c:v>8.8477925714285703</c:v>
                      </c:pt>
                      <c:pt idx="569">
                        <c:v>8.8626501714285695</c:v>
                      </c:pt>
                      <c:pt idx="570">
                        <c:v>8.8775069999999996</c:v>
                      </c:pt>
                      <c:pt idx="571">
                        <c:v>8.8923641714285697</c:v>
                      </c:pt>
                      <c:pt idx="572">
                        <c:v>8.9072204857142907</c:v>
                      </c:pt>
                      <c:pt idx="573">
                        <c:v>8.9220766857142895</c:v>
                      </c:pt>
                      <c:pt idx="574">
                        <c:v>8.9369324857142907</c:v>
                      </c:pt>
                      <c:pt idx="575">
                        <c:v>8.9517880000000005</c:v>
                      </c:pt>
                      <c:pt idx="576">
                        <c:v>8.9666436857142902</c:v>
                      </c:pt>
                      <c:pt idx="577">
                        <c:v>8.9814988857142897</c:v>
                      </c:pt>
                      <c:pt idx="578">
                        <c:v>8.99635411428571</c:v>
                      </c:pt>
                      <c:pt idx="579">
                        <c:v>9.0112081428571393</c:v>
                      </c:pt>
                      <c:pt idx="580">
                        <c:v>9.0260624285714304</c:v>
                      </c:pt>
                      <c:pt idx="581">
                        <c:v>9.0409159999999993</c:v>
                      </c:pt>
                      <c:pt idx="582">
                        <c:v>9.0557698285714299</c:v>
                      </c:pt>
                      <c:pt idx="583">
                        <c:v>9.0706230857142902</c:v>
                      </c:pt>
                      <c:pt idx="584">
                        <c:v>9.0854759999999999</c:v>
                      </c:pt>
                      <c:pt idx="585">
                        <c:v>9.1003290857142893</c:v>
                      </c:pt>
                      <c:pt idx="586">
                        <c:v>9.1151819142857207</c:v>
                      </c:pt>
                      <c:pt idx="587">
                        <c:v>9.1160327428571399</c:v>
                      </c:pt>
                      <c:pt idx="588">
                        <c:v>9.1868888571428595</c:v>
                      </c:pt>
                      <c:pt idx="589">
                        <c:v>9.2810790571428594</c:v>
                      </c:pt>
                      <c:pt idx="590">
                        <c:v>9.3519321714285706</c:v>
                      </c:pt>
                      <c:pt idx="591">
                        <c:v>9.3527784285714297</c:v>
                      </c:pt>
                      <c:pt idx="592">
                        <c:v>9.3676253999999997</c:v>
                      </c:pt>
                      <c:pt idx="593">
                        <c:v>9.3824727714285707</c:v>
                      </c:pt>
                      <c:pt idx="594">
                        <c:v>9.3973192285714298</c:v>
                      </c:pt>
                      <c:pt idx="595">
                        <c:v>9.4121655142857108</c:v>
                      </c:pt>
                      <c:pt idx="596">
                        <c:v>9.4270106571428602</c:v>
                      </c:pt>
                      <c:pt idx="597">
                        <c:v>9.4418564285714304</c:v>
                      </c:pt>
                      <c:pt idx="598">
                        <c:v>9.4567014857142908</c:v>
                      </c:pt>
                      <c:pt idx="599">
                        <c:v>9.47154634285714</c:v>
                      </c:pt>
                      <c:pt idx="600">
                        <c:v>9.4863909999999994</c:v>
                      </c:pt>
                      <c:pt idx="601">
                        <c:v>9.5012359142857097</c:v>
                      </c:pt>
                      <c:pt idx="602">
                        <c:v>9.5160799142857204</c:v>
                      </c:pt>
                      <c:pt idx="603">
                        <c:v>9.5309230857142904</c:v>
                      </c:pt>
                      <c:pt idx="604">
                        <c:v>9.5457660000000004</c:v>
                      </c:pt>
                      <c:pt idx="605">
                        <c:v>9.5606090857142902</c:v>
                      </c:pt>
                      <c:pt idx="606">
                        <c:v>9.5754517428571404</c:v>
                      </c:pt>
                      <c:pt idx="607">
                        <c:v>9.5902944285714309</c:v>
                      </c:pt>
                      <c:pt idx="608">
                        <c:v>9.60513648571429</c:v>
                      </c:pt>
                      <c:pt idx="609">
                        <c:v>9.6199785142857106</c:v>
                      </c:pt>
                      <c:pt idx="610">
                        <c:v>9.6348193999999996</c:v>
                      </c:pt>
                      <c:pt idx="611">
                        <c:v>9.6496607714285698</c:v>
                      </c:pt>
                      <c:pt idx="612">
                        <c:v>9.6645011428571408</c:v>
                      </c:pt>
                      <c:pt idx="613">
                        <c:v>9.6793416857142898</c:v>
                      </c:pt>
                      <c:pt idx="614">
                        <c:v>9.6941817428571397</c:v>
                      </c:pt>
                      <c:pt idx="615">
                        <c:v>9.7090219142857102</c:v>
                      </c:pt>
                      <c:pt idx="616">
                        <c:v>9.7238611714285703</c:v>
                      </c:pt>
                      <c:pt idx="617">
                        <c:v>9.7386997428571398</c:v>
                      </c:pt>
                      <c:pt idx="618">
                        <c:v>9.7535383428571407</c:v>
                      </c:pt>
                      <c:pt idx="619">
                        <c:v>9.7683767428571393</c:v>
                      </c:pt>
                      <c:pt idx="620">
                        <c:v>9.7832151714285693</c:v>
                      </c:pt>
                      <c:pt idx="621">
                        <c:v>9.7980527428571396</c:v>
                      </c:pt>
                      <c:pt idx="622">
                        <c:v>9.8128904285714302</c:v>
                      </c:pt>
                      <c:pt idx="623">
                        <c:v>9.8277274000000006</c:v>
                      </c:pt>
                      <c:pt idx="624">
                        <c:v>9.8425647714285702</c:v>
                      </c:pt>
                      <c:pt idx="625">
                        <c:v>9.8574012285714296</c:v>
                      </c:pt>
                      <c:pt idx="626">
                        <c:v>9.8722374285714292</c:v>
                      </c:pt>
                      <c:pt idx="627">
                        <c:v>9.8870730857142899</c:v>
                      </c:pt>
                      <c:pt idx="628">
                        <c:v>9.9019084857142907</c:v>
                      </c:pt>
                      <c:pt idx="629">
                        <c:v>9.9167436857142892</c:v>
                      </c:pt>
                      <c:pt idx="630">
                        <c:v>9.9315784857142901</c:v>
                      </c:pt>
                      <c:pt idx="631">
                        <c:v>9.9464131714285706</c:v>
                      </c:pt>
                      <c:pt idx="632">
                        <c:v>9.9612470857142803</c:v>
                      </c:pt>
                      <c:pt idx="633">
                        <c:v>9.9760805714285699</c:v>
                      </c:pt>
                      <c:pt idx="634">
                        <c:v>9.9909151142857109</c:v>
                      </c:pt>
                      <c:pt idx="635">
                        <c:v>10.0057487142857</c:v>
                      </c:pt>
                      <c:pt idx="636">
                        <c:v>10.020580514285699</c:v>
                      </c:pt>
                      <c:pt idx="637">
                        <c:v>10.0354091428571</c:v>
                      </c:pt>
                      <c:pt idx="638">
                        <c:v>10.050242571428599</c:v>
                      </c:pt>
                      <c:pt idx="639">
                        <c:v>10.065077428571399</c:v>
                      </c:pt>
                      <c:pt idx="640">
                        <c:v>10.079910857142901</c:v>
                      </c:pt>
                      <c:pt idx="641">
                        <c:v>10.09474</c:v>
                      </c:pt>
                      <c:pt idx="642">
                        <c:v>10.10957</c:v>
                      </c:pt>
                      <c:pt idx="643">
                        <c:v>10.1244</c:v>
                      </c:pt>
                      <c:pt idx="644">
                        <c:v>10.13923</c:v>
                      </c:pt>
                      <c:pt idx="645">
                        <c:v>10.154059999999999</c:v>
                      </c:pt>
                      <c:pt idx="646">
                        <c:v>10.168889999999999</c:v>
                      </c:pt>
                      <c:pt idx="647">
                        <c:v>10.183719999999999</c:v>
                      </c:pt>
                      <c:pt idx="648">
                        <c:v>10.1985508571429</c:v>
                      </c:pt>
                      <c:pt idx="649">
                        <c:v>10.2133774285714</c:v>
                      </c:pt>
                      <c:pt idx="650">
                        <c:v>10.2282025714286</c:v>
                      </c:pt>
                      <c:pt idx="651">
                        <c:v>10.2430291428571</c:v>
                      </c:pt>
                      <c:pt idx="652">
                        <c:v>10.2578608571429</c:v>
                      </c:pt>
                      <c:pt idx="653">
                        <c:v>10.2726874285714</c:v>
                      </c:pt>
                      <c:pt idx="654">
                        <c:v>10.2875125714286</c:v>
                      </c:pt>
                      <c:pt idx="655">
                        <c:v>10.302339999999999</c:v>
                      </c:pt>
                      <c:pt idx="656">
                        <c:v>10.3171674285714</c:v>
                      </c:pt>
                      <c:pt idx="657">
                        <c:v>10.331993428571399</c:v>
                      </c:pt>
                      <c:pt idx="658">
                        <c:v>10.3468174285714</c:v>
                      </c:pt>
                      <c:pt idx="659">
                        <c:v>10.36164</c:v>
                      </c:pt>
                      <c:pt idx="660">
                        <c:v>10.376462571428601</c:v>
                      </c:pt>
                      <c:pt idx="661">
                        <c:v>10.3912865714286</c:v>
                      </c:pt>
                      <c:pt idx="662">
                        <c:v>10.4061134285714</c:v>
                      </c:pt>
                      <c:pt idx="663">
                        <c:v>10.420937428571399</c:v>
                      </c:pt>
                      <c:pt idx="664">
                        <c:v>10.43576</c:v>
                      </c:pt>
                      <c:pt idx="665">
                        <c:v>10.450582571428599</c:v>
                      </c:pt>
                      <c:pt idx="666">
                        <c:v>10.4654074285714</c:v>
                      </c:pt>
                      <c:pt idx="667">
                        <c:v>10.480230857142899</c:v>
                      </c:pt>
                      <c:pt idx="668">
                        <c:v>10.495050000000001</c:v>
                      </c:pt>
                      <c:pt idx="669">
                        <c:v>10.509869999999999</c:v>
                      </c:pt>
                      <c:pt idx="670">
                        <c:v>10.52469</c:v>
                      </c:pt>
                      <c:pt idx="671">
                        <c:v>10.53951</c:v>
                      </c:pt>
                      <c:pt idx="672">
                        <c:v>10.55433</c:v>
                      </c:pt>
                      <c:pt idx="673">
                        <c:v>10.56915</c:v>
                      </c:pt>
                      <c:pt idx="674">
                        <c:v>10.583970000000001</c:v>
                      </c:pt>
                      <c:pt idx="675">
                        <c:v>10.598789999999999</c:v>
                      </c:pt>
                      <c:pt idx="676">
                        <c:v>10.61361</c:v>
                      </c:pt>
                      <c:pt idx="677">
                        <c:v>10.6284308571429</c:v>
                      </c:pt>
                      <c:pt idx="678">
                        <c:v>10.643247428571399</c:v>
                      </c:pt>
                      <c:pt idx="679">
                        <c:v>10.6580625714286</c:v>
                      </c:pt>
                      <c:pt idx="680">
                        <c:v>10.6728791428571</c:v>
                      </c:pt>
                      <c:pt idx="681">
                        <c:v>10.6877008571429</c:v>
                      </c:pt>
                      <c:pt idx="682">
                        <c:v>10.702517428571401</c:v>
                      </c:pt>
                      <c:pt idx="683">
                        <c:v>10.717332571428599</c:v>
                      </c:pt>
                      <c:pt idx="684">
                        <c:v>10.732150000000001</c:v>
                      </c:pt>
                      <c:pt idx="685">
                        <c:v>10.746968285714299</c:v>
                      </c:pt>
                      <c:pt idx="686">
                        <c:v>10.76178</c:v>
                      </c:pt>
                      <c:pt idx="687">
                        <c:v>10.776592571428599</c:v>
                      </c:pt>
                      <c:pt idx="688">
                        <c:v>10.791406571428601</c:v>
                      </c:pt>
                      <c:pt idx="689">
                        <c:v>10.8062234285714</c:v>
                      </c:pt>
                      <c:pt idx="690">
                        <c:v>10.821037428571399</c:v>
                      </c:pt>
                      <c:pt idx="691">
                        <c:v>10.835850000000001</c:v>
                      </c:pt>
                      <c:pt idx="692">
                        <c:v>10.8506625714286</c:v>
                      </c:pt>
                      <c:pt idx="693">
                        <c:v>10.865477428571401</c:v>
                      </c:pt>
                      <c:pt idx="694">
                        <c:v>10.880290857142899</c:v>
                      </c:pt>
                      <c:pt idx="695">
                        <c:v>10.8950991428571</c:v>
                      </c:pt>
                      <c:pt idx="696">
                        <c:v>10.909912571428601</c:v>
                      </c:pt>
                      <c:pt idx="697">
                        <c:v>10.9247274285714</c:v>
                      </c:pt>
                      <c:pt idx="698">
                        <c:v>10.9395408571429</c:v>
                      </c:pt>
                      <c:pt idx="699">
                        <c:v>10.95435</c:v>
                      </c:pt>
                      <c:pt idx="700">
                        <c:v>10.96916</c:v>
                      </c:pt>
                      <c:pt idx="701">
                        <c:v>10.9839708571429</c:v>
                      </c:pt>
                      <c:pt idx="702">
                        <c:v>10.998777428571399</c:v>
                      </c:pt>
                      <c:pt idx="703">
                        <c:v>11.0135825714286</c:v>
                      </c:pt>
                      <c:pt idx="704">
                        <c:v>11.028389142857099</c:v>
                      </c:pt>
                      <c:pt idx="705">
                        <c:v>11.043200000000001</c:v>
                      </c:pt>
                      <c:pt idx="706">
                        <c:v>11.0580108571429</c:v>
                      </c:pt>
                      <c:pt idx="707">
                        <c:v>11.072817428571399</c:v>
                      </c:pt>
                      <c:pt idx="708">
                        <c:v>11.0876225714286</c:v>
                      </c:pt>
                      <c:pt idx="709">
                        <c:v>11.102429142857099</c:v>
                      </c:pt>
                      <c:pt idx="710">
                        <c:v>11.1172408571429</c:v>
                      </c:pt>
                      <c:pt idx="711">
                        <c:v>11.132047428571401</c:v>
                      </c:pt>
                      <c:pt idx="712">
                        <c:v>11.146853428571401</c:v>
                      </c:pt>
                      <c:pt idx="713">
                        <c:v>11.161656571428599</c:v>
                      </c:pt>
                      <c:pt idx="714">
                        <c:v>11.176463428571401</c:v>
                      </c:pt>
                      <c:pt idx="715">
                        <c:v>11.1912674285714</c:v>
                      </c:pt>
                      <c:pt idx="716">
                        <c:v>11.20607</c:v>
                      </c:pt>
                      <c:pt idx="717">
                        <c:v>11.2208725714286</c:v>
                      </c:pt>
                      <c:pt idx="718">
                        <c:v>11.2356774285714</c:v>
                      </c:pt>
                      <c:pt idx="719">
                        <c:v>11.25048</c:v>
                      </c:pt>
                      <c:pt idx="720">
                        <c:v>11.2652825714286</c:v>
                      </c:pt>
                      <c:pt idx="721">
                        <c:v>11.280087428571401</c:v>
                      </c:pt>
                      <c:pt idx="722">
                        <c:v>11.294890857142899</c:v>
                      </c:pt>
                      <c:pt idx="723">
                        <c:v>11.30969</c:v>
                      </c:pt>
                      <c:pt idx="724">
                        <c:v>11.324490000000001</c:v>
                      </c:pt>
                      <c:pt idx="725">
                        <c:v>11.33929</c:v>
                      </c:pt>
                      <c:pt idx="726">
                        <c:v>11.354089999999999</c:v>
                      </c:pt>
                      <c:pt idx="727">
                        <c:v>11.36889</c:v>
                      </c:pt>
                      <c:pt idx="728">
                        <c:v>11.38369</c:v>
                      </c:pt>
                      <c:pt idx="729">
                        <c:v>11.398490000000001</c:v>
                      </c:pt>
                      <c:pt idx="730">
                        <c:v>11.41329</c:v>
                      </c:pt>
                      <c:pt idx="731">
                        <c:v>11.4280908571429</c:v>
                      </c:pt>
                      <c:pt idx="732">
                        <c:v>11.4428874285714</c:v>
                      </c:pt>
                      <c:pt idx="733">
                        <c:v>11.457682571428601</c:v>
                      </c:pt>
                      <c:pt idx="734">
                        <c:v>11.4724791428571</c:v>
                      </c:pt>
                      <c:pt idx="735">
                        <c:v>11.487280857142901</c:v>
                      </c:pt>
                      <c:pt idx="736">
                        <c:v>11.5020774285714</c:v>
                      </c:pt>
                      <c:pt idx="737">
                        <c:v>11.516873428571399</c:v>
                      </c:pt>
                      <c:pt idx="738">
                        <c:v>11.5316665714286</c:v>
                      </c:pt>
                      <c:pt idx="739">
                        <c:v>11.5464634285714</c:v>
                      </c:pt>
                      <c:pt idx="740">
                        <c:v>11.561256571428601</c:v>
                      </c:pt>
                      <c:pt idx="741">
                        <c:v>11.576053428571401</c:v>
                      </c:pt>
                      <c:pt idx="742">
                        <c:v>11.590847428571401</c:v>
                      </c:pt>
                      <c:pt idx="743">
                        <c:v>11.605639999999999</c:v>
                      </c:pt>
                      <c:pt idx="744">
                        <c:v>11.6204325714286</c:v>
                      </c:pt>
                      <c:pt idx="745">
                        <c:v>11.635227428571399</c:v>
                      </c:pt>
                      <c:pt idx="746">
                        <c:v>11.6500208571429</c:v>
                      </c:pt>
                      <c:pt idx="747">
                        <c:v>11.6648091428571</c:v>
                      </c:pt>
                      <c:pt idx="748">
                        <c:v>11.6796025714286</c:v>
                      </c:pt>
                      <c:pt idx="749">
                        <c:v>11.694397428571399</c:v>
                      </c:pt>
                      <c:pt idx="750">
                        <c:v>11.7091908571429</c:v>
                      </c:pt>
                      <c:pt idx="751">
                        <c:v>11.723979999999999</c:v>
                      </c:pt>
                      <c:pt idx="752">
                        <c:v>11.738770000000001</c:v>
                      </c:pt>
                      <c:pt idx="753">
                        <c:v>11.75356</c:v>
                      </c:pt>
                      <c:pt idx="754">
                        <c:v>11.76835</c:v>
                      </c:pt>
                      <c:pt idx="755">
                        <c:v>11.7831408571429</c:v>
                      </c:pt>
                      <c:pt idx="756">
                        <c:v>11.7979274285714</c:v>
                      </c:pt>
                      <c:pt idx="757">
                        <c:v>11.8127125714286</c:v>
                      </c:pt>
                      <c:pt idx="758">
                        <c:v>11.8274991428571</c:v>
                      </c:pt>
                      <c:pt idx="759">
                        <c:v>11.842290857142901</c:v>
                      </c:pt>
                      <c:pt idx="760">
                        <c:v>11.857077428571399</c:v>
                      </c:pt>
                      <c:pt idx="761">
                        <c:v>11.871862571428601</c:v>
                      </c:pt>
                      <c:pt idx="762">
                        <c:v>11.886649999999999</c:v>
                      </c:pt>
                      <c:pt idx="763">
                        <c:v>11.9014374285714</c:v>
                      </c:pt>
                      <c:pt idx="764">
                        <c:v>11.916223428571399</c:v>
                      </c:pt>
                      <c:pt idx="765">
                        <c:v>11.9310065714286</c:v>
                      </c:pt>
                      <c:pt idx="766">
                        <c:v>11.945793428571401</c:v>
                      </c:pt>
                      <c:pt idx="767">
                        <c:v>11.960577428571399</c:v>
                      </c:pt>
                      <c:pt idx="768">
                        <c:v>11.97536</c:v>
                      </c:pt>
                      <c:pt idx="769">
                        <c:v>11.990142571428599</c:v>
                      </c:pt>
                      <c:pt idx="770">
                        <c:v>12.004927428571399</c:v>
                      </c:pt>
                      <c:pt idx="771">
                        <c:v>12.019710857142901</c:v>
                      </c:pt>
                      <c:pt idx="772">
                        <c:v>12.034489142857099</c:v>
                      </c:pt>
                      <c:pt idx="773">
                        <c:v>12.049272571428601</c:v>
                      </c:pt>
                      <c:pt idx="774">
                        <c:v>12.064057428571401</c:v>
                      </c:pt>
                      <c:pt idx="775">
                        <c:v>12.0788408571429</c:v>
                      </c:pt>
                      <c:pt idx="776">
                        <c:v>12.09362</c:v>
                      </c:pt>
                      <c:pt idx="777">
                        <c:v>12.1084</c:v>
                      </c:pt>
                      <c:pt idx="778">
                        <c:v>12.12318</c:v>
                      </c:pt>
                      <c:pt idx="779">
                        <c:v>12.13796</c:v>
                      </c:pt>
                      <c:pt idx="780">
                        <c:v>12.1527408571429</c:v>
                      </c:pt>
                      <c:pt idx="781">
                        <c:v>12.167517428571401</c:v>
                      </c:pt>
                      <c:pt idx="782">
                        <c:v>12.182292571428601</c:v>
                      </c:pt>
                      <c:pt idx="783">
                        <c:v>12.197069142857099</c:v>
                      </c:pt>
                      <c:pt idx="784">
                        <c:v>12.211850857142901</c:v>
                      </c:pt>
                      <c:pt idx="785">
                        <c:v>12.226627428571399</c:v>
                      </c:pt>
                      <c:pt idx="786">
                        <c:v>12.241402571428599</c:v>
                      </c:pt>
                      <c:pt idx="787">
                        <c:v>12.256180000000001</c:v>
                      </c:pt>
                      <c:pt idx="788">
                        <c:v>12.2709574285714</c:v>
                      </c:pt>
                      <c:pt idx="789">
                        <c:v>12.285733428571399</c:v>
                      </c:pt>
                      <c:pt idx="790">
                        <c:v>12.300506571428601</c:v>
                      </c:pt>
                      <c:pt idx="791">
                        <c:v>12.3152834285714</c:v>
                      </c:pt>
                      <c:pt idx="792">
                        <c:v>12.330057428571401</c:v>
                      </c:pt>
                      <c:pt idx="793">
                        <c:v>12.34483</c:v>
                      </c:pt>
                      <c:pt idx="794">
                        <c:v>12.359602571428599</c:v>
                      </c:pt>
                      <c:pt idx="795">
                        <c:v>12.3743774285714</c:v>
                      </c:pt>
                      <c:pt idx="796">
                        <c:v>12.3891508571429</c:v>
                      </c:pt>
                      <c:pt idx="797">
                        <c:v>12.403919999999999</c:v>
                      </c:pt>
                      <c:pt idx="798">
                        <c:v>12.41869</c:v>
                      </c:pt>
                      <c:pt idx="799">
                        <c:v>12.43346</c:v>
                      </c:pt>
                      <c:pt idx="800">
                        <c:v>12.448230000000001</c:v>
                      </c:pt>
                      <c:pt idx="801">
                        <c:v>12.4629991428571</c:v>
                      </c:pt>
                      <c:pt idx="802">
                        <c:v>12.4777734285714</c:v>
                      </c:pt>
                      <c:pt idx="803">
                        <c:v>12.492544857142899</c:v>
                      </c:pt>
                      <c:pt idx="804">
                        <c:v>12.5073134285714</c:v>
                      </c:pt>
                      <c:pt idx="805">
                        <c:v>12.5220791428571</c:v>
                      </c:pt>
                      <c:pt idx="806">
                        <c:v>12.536849999999999</c:v>
                      </c:pt>
                      <c:pt idx="807">
                        <c:v>12.5516208571429</c:v>
                      </c:pt>
                      <c:pt idx="808">
                        <c:v>12.566387428571399</c:v>
                      </c:pt>
                      <c:pt idx="809">
                        <c:v>12.5811525714286</c:v>
                      </c:pt>
                      <c:pt idx="810">
                        <c:v>12.59592</c:v>
                      </c:pt>
                      <c:pt idx="811">
                        <c:v>12.610687428571399</c:v>
                      </c:pt>
                      <c:pt idx="812">
                        <c:v>12.625453428571401</c:v>
                      </c:pt>
                      <c:pt idx="813">
                        <c:v>12.640216571428599</c:v>
                      </c:pt>
                      <c:pt idx="814">
                        <c:v>12.6549834285714</c:v>
                      </c:pt>
                      <c:pt idx="815">
                        <c:v>12.6697474285714</c:v>
                      </c:pt>
                      <c:pt idx="816">
                        <c:v>12.68451</c:v>
                      </c:pt>
                      <c:pt idx="817">
                        <c:v>12.699272571428599</c:v>
                      </c:pt>
                      <c:pt idx="818">
                        <c:v>12.7140374285714</c:v>
                      </c:pt>
                      <c:pt idx="819">
                        <c:v>12.7288</c:v>
                      </c:pt>
                      <c:pt idx="820">
                        <c:v>12.743562571428599</c:v>
                      </c:pt>
                      <c:pt idx="821">
                        <c:v>12.7583274285714</c:v>
                      </c:pt>
                      <c:pt idx="822">
                        <c:v>12.7730908571429</c:v>
                      </c:pt>
                      <c:pt idx="823">
                        <c:v>12.787850000000001</c:v>
                      </c:pt>
                      <c:pt idx="824">
                        <c:v>12.80261</c:v>
                      </c:pt>
                      <c:pt idx="825">
                        <c:v>12.81737</c:v>
                      </c:pt>
                      <c:pt idx="826">
                        <c:v>12.832129999999999</c:v>
                      </c:pt>
                      <c:pt idx="827">
                        <c:v>12.846890857142901</c:v>
                      </c:pt>
                      <c:pt idx="828">
                        <c:v>12.8616474285714</c:v>
                      </c:pt>
                      <c:pt idx="829">
                        <c:v>12.876402571428599</c:v>
                      </c:pt>
                      <c:pt idx="830">
                        <c:v>12.8911591428571</c:v>
                      </c:pt>
                      <c:pt idx="831">
                        <c:v>12.90592</c:v>
                      </c:pt>
                      <c:pt idx="832">
                        <c:v>12.9206808571429</c:v>
                      </c:pt>
                      <c:pt idx="833">
                        <c:v>12.935437428571401</c:v>
                      </c:pt>
                      <c:pt idx="834">
                        <c:v>12.950193428571399</c:v>
                      </c:pt>
                      <c:pt idx="835">
                        <c:v>12.9649465714286</c:v>
                      </c:pt>
                      <c:pt idx="836">
                        <c:v>12.979703428571399</c:v>
                      </c:pt>
                      <c:pt idx="837">
                        <c:v>12.9944565714286</c:v>
                      </c:pt>
                      <c:pt idx="838">
                        <c:v>13.0092134285714</c:v>
                      </c:pt>
                      <c:pt idx="839">
                        <c:v>13.0239674285714</c:v>
                      </c:pt>
                      <c:pt idx="840">
                        <c:v>13.03872</c:v>
                      </c:pt>
                      <c:pt idx="841">
                        <c:v>13.0534725714286</c:v>
                      </c:pt>
                      <c:pt idx="842">
                        <c:v>13.068227428571401</c:v>
                      </c:pt>
                      <c:pt idx="843">
                        <c:v>13.0829808571429</c:v>
                      </c:pt>
                      <c:pt idx="844">
                        <c:v>13.09773</c:v>
                      </c:pt>
                      <c:pt idx="845">
                        <c:v>13.11248</c:v>
                      </c:pt>
                      <c:pt idx="846">
                        <c:v>13.1272291428571</c:v>
                      </c:pt>
                      <c:pt idx="847">
                        <c:v>13.1419834285714</c:v>
                      </c:pt>
                      <c:pt idx="848">
                        <c:v>13.156734</c:v>
                      </c:pt>
                      <c:pt idx="849">
                        <c:v>13.1714868571429</c:v>
                      </c:pt>
                      <c:pt idx="850">
                        <c:v>13.186234000000001</c:v>
                      </c:pt>
                      <c:pt idx="851">
                        <c:v>13.2009834285714</c:v>
                      </c:pt>
                      <c:pt idx="852">
                        <c:v>13.2157291428571</c:v>
                      </c:pt>
                      <c:pt idx="853">
                        <c:v>13.230480857142901</c:v>
                      </c:pt>
                      <c:pt idx="854">
                        <c:v>13.2452274285714</c:v>
                      </c:pt>
                      <c:pt idx="855">
                        <c:v>13.2599725714286</c:v>
                      </c:pt>
                      <c:pt idx="856">
                        <c:v>13.27472</c:v>
                      </c:pt>
                      <c:pt idx="857">
                        <c:v>13.289467428571401</c:v>
                      </c:pt>
                      <c:pt idx="858">
                        <c:v>13.3042134285714</c:v>
                      </c:pt>
                      <c:pt idx="859">
                        <c:v>13.3189565714286</c:v>
                      </c:pt>
                      <c:pt idx="860">
                        <c:v>13.3337034285714</c:v>
                      </c:pt>
                      <c:pt idx="861">
                        <c:v>13.348447428571401</c:v>
                      </c:pt>
                      <c:pt idx="862">
                        <c:v>13.363189999999999</c:v>
                      </c:pt>
                      <c:pt idx="863">
                        <c:v>13.3779325714286</c:v>
                      </c:pt>
                      <c:pt idx="864">
                        <c:v>13.3926774285714</c:v>
                      </c:pt>
                      <c:pt idx="865">
                        <c:v>13.407420857142901</c:v>
                      </c:pt>
                      <c:pt idx="866">
                        <c:v>13.422159142857099</c:v>
                      </c:pt>
                      <c:pt idx="867">
                        <c:v>13.4369025714286</c:v>
                      </c:pt>
                      <c:pt idx="868">
                        <c:v>13.4516474285714</c:v>
                      </c:pt>
                      <c:pt idx="869">
                        <c:v>13.466390857142899</c:v>
                      </c:pt>
                      <c:pt idx="870">
                        <c:v>13.48113</c:v>
                      </c:pt>
                      <c:pt idx="871">
                        <c:v>13.49587</c:v>
                      </c:pt>
                      <c:pt idx="872">
                        <c:v>13.5106108571429</c:v>
                      </c:pt>
                      <c:pt idx="873">
                        <c:v>13.525347428571401</c:v>
                      </c:pt>
                      <c:pt idx="874">
                        <c:v>13.5400825714286</c:v>
                      </c:pt>
                      <c:pt idx="875">
                        <c:v>13.554819142857101</c:v>
                      </c:pt>
                      <c:pt idx="876">
                        <c:v>13.569559999999999</c:v>
                      </c:pt>
                      <c:pt idx="877">
                        <c:v>13.5843008571429</c:v>
                      </c:pt>
                      <c:pt idx="878">
                        <c:v>13.5990374285714</c:v>
                      </c:pt>
                      <c:pt idx="879">
                        <c:v>13.613773428571401</c:v>
                      </c:pt>
                      <c:pt idx="880">
                        <c:v>13.6285065714286</c:v>
                      </c:pt>
                      <c:pt idx="881">
                        <c:v>13.643243428571401</c:v>
                      </c:pt>
                      <c:pt idx="882">
                        <c:v>13.6579765714286</c:v>
                      </c:pt>
                      <c:pt idx="883">
                        <c:v>13.6727134285714</c:v>
                      </c:pt>
                      <c:pt idx="884">
                        <c:v>13.687447428571399</c:v>
                      </c:pt>
                      <c:pt idx="885">
                        <c:v>13.702180857142899</c:v>
                      </c:pt>
                      <c:pt idx="886">
                        <c:v>13.7169091428571</c:v>
                      </c:pt>
                      <c:pt idx="887">
                        <c:v>13.731642571428599</c:v>
                      </c:pt>
                      <c:pt idx="888">
                        <c:v>13.7463774285714</c:v>
                      </c:pt>
                      <c:pt idx="889">
                        <c:v>13.761110857142899</c:v>
                      </c:pt>
                      <c:pt idx="890">
                        <c:v>13.775840000000001</c:v>
                      </c:pt>
                      <c:pt idx="891">
                        <c:v>13.790570000000001</c:v>
                      </c:pt>
                      <c:pt idx="892">
                        <c:v>13.805300000000001</c:v>
                      </c:pt>
                      <c:pt idx="893">
                        <c:v>13.820029999999999</c:v>
                      </c:pt>
                      <c:pt idx="894">
                        <c:v>13.834759999999999</c:v>
                      </c:pt>
                      <c:pt idx="895">
                        <c:v>13.8494908571429</c:v>
                      </c:pt>
                      <c:pt idx="896">
                        <c:v>13.864217428571401</c:v>
                      </c:pt>
                      <c:pt idx="897">
                        <c:v>13.878942571428601</c:v>
                      </c:pt>
                      <c:pt idx="898">
                        <c:v>13.8936691428571</c:v>
                      </c:pt>
                      <c:pt idx="899">
                        <c:v>13.908400857142899</c:v>
                      </c:pt>
                      <c:pt idx="900">
                        <c:v>13.9231274285714</c:v>
                      </c:pt>
                      <c:pt idx="901">
                        <c:v>13.937853428571399</c:v>
                      </c:pt>
                      <c:pt idx="902">
                        <c:v>13.952576571428599</c:v>
                      </c:pt>
                      <c:pt idx="903">
                        <c:v>13.9673034285714</c:v>
                      </c:pt>
                      <c:pt idx="904">
                        <c:v>13.982027428571399</c:v>
                      </c:pt>
                      <c:pt idx="905">
                        <c:v>13.99675</c:v>
                      </c:pt>
                      <c:pt idx="906">
                        <c:v>14.0114725714286</c:v>
                      </c:pt>
                      <c:pt idx="907">
                        <c:v>14.0261974285714</c:v>
                      </c:pt>
                      <c:pt idx="908">
                        <c:v>14.040920857142901</c:v>
                      </c:pt>
                      <c:pt idx="909">
                        <c:v>14.0556391428571</c:v>
                      </c:pt>
                      <c:pt idx="910">
                        <c:v>14.0703625714286</c:v>
                      </c:pt>
                      <c:pt idx="911">
                        <c:v>14.0850874285714</c:v>
                      </c:pt>
                      <c:pt idx="912">
                        <c:v>14.0998108571429</c:v>
                      </c:pt>
                      <c:pt idx="913">
                        <c:v>14.11453</c:v>
                      </c:pt>
                      <c:pt idx="914">
                        <c:v>14.129250000000001</c:v>
                      </c:pt>
                      <c:pt idx="915">
                        <c:v>14.143969999999999</c:v>
                      </c:pt>
                      <c:pt idx="916">
                        <c:v>14.158690857142901</c:v>
                      </c:pt>
                      <c:pt idx="917">
                        <c:v>14.1734074285714</c:v>
                      </c:pt>
                      <c:pt idx="918">
                        <c:v>14.1881225714286</c:v>
                      </c:pt>
                      <c:pt idx="919">
                        <c:v>14.20284</c:v>
                      </c:pt>
                      <c:pt idx="920">
                        <c:v>14.2175574285714</c:v>
                      </c:pt>
                      <c:pt idx="921">
                        <c:v>14.2322725714286</c:v>
                      </c:pt>
                      <c:pt idx="922">
                        <c:v>14.24699</c:v>
                      </c:pt>
                      <c:pt idx="923">
                        <c:v>14.2617074285714</c:v>
                      </c:pt>
                      <c:pt idx="924">
                        <c:v>14.2764234285714</c:v>
                      </c:pt>
                      <c:pt idx="925">
                        <c:v>14.2911374285714</c:v>
                      </c:pt>
                      <c:pt idx="926">
                        <c:v>14.30585</c:v>
                      </c:pt>
                      <c:pt idx="927">
                        <c:v>14.320562571428599</c:v>
                      </c:pt>
                      <c:pt idx="928">
                        <c:v>14.3352774285714</c:v>
                      </c:pt>
                      <c:pt idx="929">
                        <c:v>14.349990857142901</c:v>
                      </c:pt>
                      <c:pt idx="930">
                        <c:v>14.3646991428571</c:v>
                      </c:pt>
                      <c:pt idx="931">
                        <c:v>14.379412571428601</c:v>
                      </c:pt>
                      <c:pt idx="932">
                        <c:v>14.3941274285714</c:v>
                      </c:pt>
                      <c:pt idx="933">
                        <c:v>14.4088408571429</c:v>
                      </c:pt>
                      <c:pt idx="934">
                        <c:v>14.423550000000001</c:v>
                      </c:pt>
                      <c:pt idx="935">
                        <c:v>14.43826</c:v>
                      </c:pt>
                      <c:pt idx="936">
                        <c:v>14.452970857142899</c:v>
                      </c:pt>
                      <c:pt idx="937">
                        <c:v>14.467677428571401</c:v>
                      </c:pt>
                      <c:pt idx="938">
                        <c:v>14.4823825714286</c:v>
                      </c:pt>
                      <c:pt idx="939">
                        <c:v>14.497089142857099</c:v>
                      </c:pt>
                      <c:pt idx="940">
                        <c:v>14.5118008571429</c:v>
                      </c:pt>
                      <c:pt idx="941">
                        <c:v>14.526507428571399</c:v>
                      </c:pt>
                      <c:pt idx="942">
                        <c:v>14.5412134285714</c:v>
                      </c:pt>
                      <c:pt idx="943">
                        <c:v>14.5559165714286</c:v>
                      </c:pt>
                      <c:pt idx="944">
                        <c:v>14.5706234285714</c:v>
                      </c:pt>
                      <c:pt idx="945">
                        <c:v>14.585326571428601</c:v>
                      </c:pt>
                      <c:pt idx="946">
                        <c:v>14.6000334285714</c:v>
                      </c:pt>
                      <c:pt idx="947">
                        <c:v>14.6147374285714</c:v>
                      </c:pt>
                      <c:pt idx="948">
                        <c:v>14.629440000000001</c:v>
                      </c:pt>
                      <c:pt idx="949">
                        <c:v>14.644142571428601</c:v>
                      </c:pt>
                      <c:pt idx="950">
                        <c:v>14.6588474285714</c:v>
                      </c:pt>
                      <c:pt idx="951">
                        <c:v>14.673550857142899</c:v>
                      </c:pt>
                      <c:pt idx="952">
                        <c:v>14.68825</c:v>
                      </c:pt>
                      <c:pt idx="953">
                        <c:v>14.70295</c:v>
                      </c:pt>
                      <c:pt idx="954">
                        <c:v>14.717650000000001</c:v>
                      </c:pt>
                      <c:pt idx="955">
                        <c:v>14.73235</c:v>
                      </c:pt>
                      <c:pt idx="956">
                        <c:v>14.74705</c:v>
                      </c:pt>
                      <c:pt idx="957">
                        <c:v>14.761749999999999</c:v>
                      </c:pt>
                      <c:pt idx="958">
                        <c:v>14.776450000000001</c:v>
                      </c:pt>
                      <c:pt idx="959">
                        <c:v>14.791150857142901</c:v>
                      </c:pt>
                      <c:pt idx="960">
                        <c:v>14.805847428571401</c:v>
                      </c:pt>
                      <c:pt idx="961">
                        <c:v>14.8205425714286</c:v>
                      </c:pt>
                      <c:pt idx="962">
                        <c:v>14.835240000000001</c:v>
                      </c:pt>
                      <c:pt idx="963">
                        <c:v>14.8499382857143</c:v>
                      </c:pt>
                      <c:pt idx="964">
                        <c:v>14.86463</c:v>
                      </c:pt>
                      <c:pt idx="965">
                        <c:v>14.8793217142857</c:v>
                      </c:pt>
                      <c:pt idx="966">
                        <c:v>14.894019999999999</c:v>
                      </c:pt>
                      <c:pt idx="967">
                        <c:v>14.908718285714301</c:v>
                      </c:pt>
                      <c:pt idx="968">
                        <c:v>14.923410857142899</c:v>
                      </c:pt>
                      <c:pt idx="969">
                        <c:v>14.9380991428571</c:v>
                      </c:pt>
                      <c:pt idx="970">
                        <c:v>14.952792571428599</c:v>
                      </c:pt>
                      <c:pt idx="971">
                        <c:v>14.967487428571401</c:v>
                      </c:pt>
                      <c:pt idx="972">
                        <c:v>14.9821808571429</c:v>
                      </c:pt>
                      <c:pt idx="973">
                        <c:v>14.996869999999999</c:v>
                      </c:pt>
                      <c:pt idx="974">
                        <c:v>15.011559999999999</c:v>
                      </c:pt>
                      <c:pt idx="975">
                        <c:v>15.026249999999999</c:v>
                      </c:pt>
                      <c:pt idx="976">
                        <c:v>15.040940000000001</c:v>
                      </c:pt>
                      <c:pt idx="977">
                        <c:v>15.0556308571429</c:v>
                      </c:pt>
                      <c:pt idx="978">
                        <c:v>15.0703174285714</c:v>
                      </c:pt>
                      <c:pt idx="979">
                        <c:v>15.0850025714286</c:v>
                      </c:pt>
                      <c:pt idx="980">
                        <c:v>15.099690000000001</c:v>
                      </c:pt>
                      <c:pt idx="981">
                        <c:v>15.1143774285714</c:v>
                      </c:pt>
                      <c:pt idx="982">
                        <c:v>15.1290625714286</c:v>
                      </c:pt>
                      <c:pt idx="983">
                        <c:v>15.143750000000001</c:v>
                      </c:pt>
                      <c:pt idx="984">
                        <c:v>15.1584374285714</c:v>
                      </c:pt>
                      <c:pt idx="985">
                        <c:v>15.173123428571399</c:v>
                      </c:pt>
                      <c:pt idx="986">
                        <c:v>15.1878074285714</c:v>
                      </c:pt>
                      <c:pt idx="987">
                        <c:v>15.202489999999999</c:v>
                      </c:pt>
                      <c:pt idx="988">
                        <c:v>15.2171725714286</c:v>
                      </c:pt>
                      <c:pt idx="989">
                        <c:v>15.2318574285714</c:v>
                      </c:pt>
                      <c:pt idx="990">
                        <c:v>15.2465408571429</c:v>
                      </c:pt>
                      <c:pt idx="991">
                        <c:v>15.26122</c:v>
                      </c:pt>
                      <c:pt idx="992">
                        <c:v>15.2759</c:v>
                      </c:pt>
                      <c:pt idx="993">
                        <c:v>15.29058</c:v>
                      </c:pt>
                      <c:pt idx="994">
                        <c:v>15.305260000000001</c:v>
                      </c:pt>
                      <c:pt idx="995">
                        <c:v>15.319940000000001</c:v>
                      </c:pt>
                      <c:pt idx="996">
                        <c:v>15.334619999999999</c:v>
                      </c:pt>
                      <c:pt idx="997">
                        <c:v>15.349299999999999</c:v>
                      </c:pt>
                      <c:pt idx="998">
                        <c:v>15.36398</c:v>
                      </c:pt>
                      <c:pt idx="999">
                        <c:v>15.378660857142901</c:v>
                      </c:pt>
                      <c:pt idx="1000">
                        <c:v>15.3933374285714</c:v>
                      </c:pt>
                      <c:pt idx="1001">
                        <c:v>15.408013428571399</c:v>
                      </c:pt>
                      <c:pt idx="1002">
                        <c:v>15.422686571428599</c:v>
                      </c:pt>
                      <c:pt idx="1003">
                        <c:v>15.4373634285714</c:v>
                      </c:pt>
                      <c:pt idx="1004">
                        <c:v>15.4520365714286</c:v>
                      </c:pt>
                      <c:pt idx="1005">
                        <c:v>15.466713428571399</c:v>
                      </c:pt>
                      <c:pt idx="1006">
                        <c:v>15.4813874285714</c:v>
                      </c:pt>
                      <c:pt idx="1007">
                        <c:v>15.49606</c:v>
                      </c:pt>
                      <c:pt idx="1008">
                        <c:v>15.5107325714286</c:v>
                      </c:pt>
                      <c:pt idx="1009">
                        <c:v>15.5254074285714</c:v>
                      </c:pt>
                      <c:pt idx="1010">
                        <c:v>15.5400808571429</c:v>
                      </c:pt>
                      <c:pt idx="1011">
                        <c:v>15.55475</c:v>
                      </c:pt>
                      <c:pt idx="1012">
                        <c:v>15.569419999999999</c:v>
                      </c:pt>
                      <c:pt idx="1013">
                        <c:v>15.58409</c:v>
                      </c:pt>
                      <c:pt idx="1014">
                        <c:v>15.59876</c:v>
                      </c:pt>
                      <c:pt idx="1015">
                        <c:v>15.613429999999999</c:v>
                      </c:pt>
                      <c:pt idx="1016">
                        <c:v>15.6281</c:v>
                      </c:pt>
                      <c:pt idx="1017">
                        <c:v>15.642770857142899</c:v>
                      </c:pt>
                      <c:pt idx="1018">
                        <c:v>15.6574374285714</c:v>
                      </c:pt>
                      <c:pt idx="1019">
                        <c:v>15.672102571428599</c:v>
                      </c:pt>
                      <c:pt idx="1020">
                        <c:v>15.686769999999999</c:v>
                      </c:pt>
                      <c:pt idx="1021">
                        <c:v>15.701437428571399</c:v>
                      </c:pt>
                      <c:pt idx="1022">
                        <c:v>15.716103428571399</c:v>
                      </c:pt>
                      <c:pt idx="1023">
                        <c:v>15.7307665714286</c:v>
                      </c:pt>
                      <c:pt idx="1024">
                        <c:v>15.745433428571401</c:v>
                      </c:pt>
                      <c:pt idx="1025">
                        <c:v>15.760097428571401</c:v>
                      </c:pt>
                      <c:pt idx="1026">
                        <c:v>15.774760000000001</c:v>
                      </c:pt>
                      <c:pt idx="1027">
                        <c:v>15.789422571428601</c:v>
                      </c:pt>
                      <c:pt idx="1028">
                        <c:v>15.8040874285714</c:v>
                      </c:pt>
                      <c:pt idx="1029">
                        <c:v>15.8187508571429</c:v>
                      </c:pt>
                      <c:pt idx="1030">
                        <c:v>15.833410000000001</c:v>
                      </c:pt>
                      <c:pt idx="1031">
                        <c:v>15.84807</c:v>
                      </c:pt>
                      <c:pt idx="1032">
                        <c:v>15.862730000000001</c:v>
                      </c:pt>
                      <c:pt idx="1033">
                        <c:v>15.87739</c:v>
                      </c:pt>
                      <c:pt idx="1034">
                        <c:v>15.892049999999999</c:v>
                      </c:pt>
                      <c:pt idx="1035">
                        <c:v>15.90671</c:v>
                      </c:pt>
                      <c:pt idx="1036">
                        <c:v>15.9213708571429</c:v>
                      </c:pt>
                      <c:pt idx="1037">
                        <c:v>15.9360274285714</c:v>
                      </c:pt>
                      <c:pt idx="1038">
                        <c:v>15.950682571428599</c:v>
                      </c:pt>
                      <c:pt idx="1039">
                        <c:v>15.965339999999999</c:v>
                      </c:pt>
                      <c:pt idx="1040">
                        <c:v>15.9799974285714</c:v>
                      </c:pt>
                      <c:pt idx="1041">
                        <c:v>15.9946534285714</c:v>
                      </c:pt>
                      <c:pt idx="1042">
                        <c:v>16.0093074285714</c:v>
                      </c:pt>
                      <c:pt idx="1043">
                        <c:v>16.023959999999999</c:v>
                      </c:pt>
                      <c:pt idx="1044">
                        <c:v>16.038612571428601</c:v>
                      </c:pt>
                      <c:pt idx="1045">
                        <c:v>16.053267428571399</c:v>
                      </c:pt>
                      <c:pt idx="1046">
                        <c:v>16.067920000000001</c:v>
                      </c:pt>
                      <c:pt idx="1047">
                        <c:v>16.082572571428599</c:v>
                      </c:pt>
                      <c:pt idx="1048">
                        <c:v>16.097227428571401</c:v>
                      </c:pt>
                      <c:pt idx="1049">
                        <c:v>16.1118808571429</c:v>
                      </c:pt>
                      <c:pt idx="1050">
                        <c:v>16.126529999999999</c:v>
                      </c:pt>
                      <c:pt idx="1051">
                        <c:v>16.141179999999999</c:v>
                      </c:pt>
                      <c:pt idx="1052">
                        <c:v>16.155830000000002</c:v>
                      </c:pt>
                      <c:pt idx="1053">
                        <c:v>16.170480000000001</c:v>
                      </c:pt>
                      <c:pt idx="1054">
                        <c:v>16.185130857142902</c:v>
                      </c:pt>
                      <c:pt idx="1055">
                        <c:v>16.199777428571402</c:v>
                      </c:pt>
                      <c:pt idx="1056">
                        <c:v>16.214422571428599</c:v>
                      </c:pt>
                      <c:pt idx="1057">
                        <c:v>16.22907</c:v>
                      </c:pt>
                      <c:pt idx="1058">
                        <c:v>16.243717428571401</c:v>
                      </c:pt>
                      <c:pt idx="1059">
                        <c:v>16.2583634285714</c:v>
                      </c:pt>
                      <c:pt idx="1060">
                        <c:v>16.254184571428599</c:v>
                      </c:pt>
                      <c:pt idx="1061">
                        <c:v>16.3441194285714</c:v>
                      </c:pt>
                      <c:pt idx="1062">
                        <c:v>16.4654222857143</c:v>
                      </c:pt>
                      <c:pt idx="1063">
                        <c:v>16.555350285714301</c:v>
                      </c:pt>
                      <c:pt idx="1064">
                        <c:v>16.5511634285714</c:v>
                      </c:pt>
                      <c:pt idx="1065">
                        <c:v>16.565796571428599</c:v>
                      </c:pt>
                      <c:pt idx="1066">
                        <c:v>16.5804334285714</c:v>
                      </c:pt>
                      <c:pt idx="1067">
                        <c:v>16.595067428571401</c:v>
                      </c:pt>
                      <c:pt idx="1068">
                        <c:v>16.609700857142901</c:v>
                      </c:pt>
                      <c:pt idx="1069">
                        <c:v>16.62433</c:v>
                      </c:pt>
                      <c:pt idx="1070">
                        <c:v>16.638960000000001</c:v>
                      </c:pt>
                      <c:pt idx="1071">
                        <c:v>16.653590000000001</c:v>
                      </c:pt>
                      <c:pt idx="1072">
                        <c:v>16.668220000000002</c:v>
                      </c:pt>
                      <c:pt idx="1073">
                        <c:v>16.682849999999998</c:v>
                      </c:pt>
                      <c:pt idx="1074">
                        <c:v>16.697479999999999</c:v>
                      </c:pt>
                      <c:pt idx="1075">
                        <c:v>16.712109999999999</c:v>
                      </c:pt>
                      <c:pt idx="1076">
                        <c:v>16.7267408571429</c:v>
                      </c:pt>
                      <c:pt idx="1077">
                        <c:v>16.741367428571401</c:v>
                      </c:pt>
                      <c:pt idx="1078">
                        <c:v>16.7559925714286</c:v>
                      </c:pt>
                      <c:pt idx="1079">
                        <c:v>16.770620000000001</c:v>
                      </c:pt>
                      <c:pt idx="1080">
                        <c:v>16.785247428571399</c:v>
                      </c:pt>
                      <c:pt idx="1081">
                        <c:v>16.799873428571399</c:v>
                      </c:pt>
                      <c:pt idx="1082">
                        <c:v>16.8144974285714</c:v>
                      </c:pt>
                      <c:pt idx="1083">
                        <c:v>16.82912</c:v>
                      </c:pt>
                      <c:pt idx="1084">
                        <c:v>16.843742571428599</c:v>
                      </c:pt>
                      <c:pt idx="1085">
                        <c:v>16.858367428571398</c:v>
                      </c:pt>
                      <c:pt idx="1086">
                        <c:v>16.872990857142899</c:v>
                      </c:pt>
                      <c:pt idx="1087">
                        <c:v>16.887609999999999</c:v>
                      </c:pt>
                      <c:pt idx="1088">
                        <c:v>16.902229999999999</c:v>
                      </c:pt>
                      <c:pt idx="1089">
                        <c:v>16.91685</c:v>
                      </c:pt>
                      <c:pt idx="1090">
                        <c:v>16.931470000000001</c:v>
                      </c:pt>
                      <c:pt idx="1091">
                        <c:v>16.946090000000002</c:v>
                      </c:pt>
                      <c:pt idx="1092">
                        <c:v>16.960709999999999</c:v>
                      </c:pt>
                      <c:pt idx="1093">
                        <c:v>16.97533</c:v>
                      </c:pt>
                      <c:pt idx="1094">
                        <c:v>16.989950857142901</c:v>
                      </c:pt>
                      <c:pt idx="1095">
                        <c:v>17.004567428571399</c:v>
                      </c:pt>
                      <c:pt idx="1096">
                        <c:v>17.019182571428601</c:v>
                      </c:pt>
                      <c:pt idx="1097">
                        <c:v>17.033799999999999</c:v>
                      </c:pt>
                      <c:pt idx="1098">
                        <c:v>17.048417428571401</c:v>
                      </c:pt>
                      <c:pt idx="1099">
                        <c:v>17.063033428571401</c:v>
                      </c:pt>
                      <c:pt idx="1100">
                        <c:v>17.0776474285714</c:v>
                      </c:pt>
                      <c:pt idx="1101">
                        <c:v>17.09226</c:v>
                      </c:pt>
                      <c:pt idx="1102">
                        <c:v>17.1068725714286</c:v>
                      </c:pt>
                      <c:pt idx="1103">
                        <c:v>17.121487428571399</c:v>
                      </c:pt>
                      <c:pt idx="1104">
                        <c:v>17.1361008571429</c:v>
                      </c:pt>
                      <c:pt idx="1105">
                        <c:v>17.15071</c:v>
                      </c:pt>
                      <c:pt idx="1106">
                        <c:v>17.165320000000001</c:v>
                      </c:pt>
                      <c:pt idx="1107">
                        <c:v>17.179929999999999</c:v>
                      </c:pt>
                      <c:pt idx="1108">
                        <c:v>17.19454</c:v>
                      </c:pt>
                      <c:pt idx="1109">
                        <c:v>17.209150000000001</c:v>
                      </c:pt>
                      <c:pt idx="1110">
                        <c:v>17.223759999999999</c:v>
                      </c:pt>
                      <c:pt idx="1111">
                        <c:v>17.2383708571429</c:v>
                      </c:pt>
                      <c:pt idx="1112">
                        <c:v>17.252977428571398</c:v>
                      </c:pt>
                      <c:pt idx="1113">
                        <c:v>17.267583428571399</c:v>
                      </c:pt>
                      <c:pt idx="1114">
                        <c:v>17.2821865714286</c:v>
                      </c:pt>
                      <c:pt idx="1115">
                        <c:v>17.296793428571402</c:v>
                      </c:pt>
                      <c:pt idx="1116">
                        <c:v>17.311396571428599</c:v>
                      </c:pt>
                      <c:pt idx="1117">
                        <c:v>17.326003428571401</c:v>
                      </c:pt>
                      <c:pt idx="1118">
                        <c:v>17.340607428571399</c:v>
                      </c:pt>
                      <c:pt idx="1119">
                        <c:v>17.35521</c:v>
                      </c:pt>
                      <c:pt idx="1120">
                        <c:v>17.3698125714286</c:v>
                      </c:pt>
                      <c:pt idx="1121">
                        <c:v>17.3844174285714</c:v>
                      </c:pt>
                      <c:pt idx="1122">
                        <c:v>17.399020857142901</c:v>
                      </c:pt>
                      <c:pt idx="1123">
                        <c:v>17.413620000000002</c:v>
                      </c:pt>
                      <c:pt idx="1124">
                        <c:v>17.42822</c:v>
                      </c:pt>
                      <c:pt idx="1125">
                        <c:v>17.442820000000001</c:v>
                      </c:pt>
                      <c:pt idx="1126">
                        <c:v>17.457419999999999</c:v>
                      </c:pt>
                      <c:pt idx="1127">
                        <c:v>17.472020857142901</c:v>
                      </c:pt>
                      <c:pt idx="1128">
                        <c:v>17.4866174285714</c:v>
                      </c:pt>
                    </c:numCache>
                  </c:numRef>
                </c:xVal>
                <c:yVal>
                  <c:numRef>
                    <c:extLst xmlns:c15="http://schemas.microsoft.com/office/drawing/2012/chart">
                      <c:ext xmlns:c15="http://schemas.microsoft.com/office/drawing/2012/chart" uri="{02D57815-91ED-43cb-92C2-25804820EDAC}">
                        <c15:formulaRef>
                          <c15:sqref>'Sample 3'!$Y$6:$Y$1134</c15:sqref>
                        </c15:formulaRef>
                      </c:ext>
                    </c:extLst>
                    <c:numCache>
                      <c:formatCode>General</c:formatCode>
                      <c:ptCount val="1129"/>
                      <c:pt idx="0">
                        <c:v>5.8925166145614796</c:v>
                      </c:pt>
                      <c:pt idx="1">
                        <c:v>5.77325752682321</c:v>
                      </c:pt>
                      <c:pt idx="2">
                        <c:v>5.7764444556684298</c:v>
                      </c:pt>
                      <c:pt idx="3">
                        <c:v>5.7257180059625696</c:v>
                      </c:pt>
                      <c:pt idx="4">
                        <c:v>5.6107960702030999</c:v>
                      </c:pt>
                      <c:pt idx="5">
                        <c:v>5.5103747254134898</c:v>
                      </c:pt>
                      <c:pt idx="6">
                        <c:v>5.44584951091612</c:v>
                      </c:pt>
                      <c:pt idx="7">
                        <c:v>5.3843043367004801</c:v>
                      </c:pt>
                      <c:pt idx="8">
                        <c:v>5.3865545786711504</c:v>
                      </c:pt>
                      <c:pt idx="9">
                        <c:v>5.4449971714855101</c:v>
                      </c:pt>
                      <c:pt idx="10">
                        <c:v>5.39922087284772</c:v>
                      </c:pt>
                      <c:pt idx="11">
                        <c:v>5.33034021655945</c:v>
                      </c:pt>
                      <c:pt idx="12">
                        <c:v>5.3232950437236504</c:v>
                      </c:pt>
                      <c:pt idx="13">
                        <c:v>5.4009257948756</c:v>
                      </c:pt>
                      <c:pt idx="14">
                        <c:v>5.4201287333641002</c:v>
                      </c:pt>
                      <c:pt idx="15">
                        <c:v>5.40173369129473</c:v>
                      </c:pt>
                      <c:pt idx="16">
                        <c:v>5.3386580894983702</c:v>
                      </c:pt>
                      <c:pt idx="17">
                        <c:v>5.3450076584509301</c:v>
                      </c:pt>
                      <c:pt idx="18">
                        <c:v>5.3548304011093597</c:v>
                      </c:pt>
                      <c:pt idx="19">
                        <c:v>5.4025898121819598</c:v>
                      </c:pt>
                      <c:pt idx="20">
                        <c:v>5.4870343875846901</c:v>
                      </c:pt>
                      <c:pt idx="21">
                        <c:v>5.5259438474860803</c:v>
                      </c:pt>
                      <c:pt idx="22">
                        <c:v>5.4820398038883997</c:v>
                      </c:pt>
                      <c:pt idx="23">
                        <c:v>5.4974567497158002</c:v>
                      </c:pt>
                      <c:pt idx="24">
                        <c:v>5.5899137844417304</c:v>
                      </c:pt>
                      <c:pt idx="25">
                        <c:v>5.6238875830594601</c:v>
                      </c:pt>
                      <c:pt idx="26">
                        <c:v>5.61575732127924</c:v>
                      </c:pt>
                      <c:pt idx="27">
                        <c:v>5.6090802343669504</c:v>
                      </c:pt>
                      <c:pt idx="28">
                        <c:v>5.6155523868929</c:v>
                      </c:pt>
                      <c:pt idx="29">
                        <c:v>5.6810695216765001</c:v>
                      </c:pt>
                      <c:pt idx="30">
                        <c:v>5.7931908586393703</c:v>
                      </c:pt>
                      <c:pt idx="31">
                        <c:v>5.8568431026977201</c:v>
                      </c:pt>
                      <c:pt idx="32">
                        <c:v>5.8460815792035001</c:v>
                      </c:pt>
                      <c:pt idx="33">
                        <c:v>5.7937647819220501</c:v>
                      </c:pt>
                      <c:pt idx="34">
                        <c:v>5.85143316120788</c:v>
                      </c:pt>
                      <c:pt idx="35">
                        <c:v>5.9431756801224997</c:v>
                      </c:pt>
                      <c:pt idx="36">
                        <c:v>6.0570235803333601</c:v>
                      </c:pt>
                      <c:pt idx="37">
                        <c:v>6.1208583272462702</c:v>
                      </c:pt>
                      <c:pt idx="38">
                        <c:v>6.1606460523562898</c:v>
                      </c:pt>
                      <c:pt idx="39">
                        <c:v>6.17956856943447</c:v>
                      </c:pt>
                      <c:pt idx="40">
                        <c:v>6.2596949850248098</c:v>
                      </c:pt>
                      <c:pt idx="41">
                        <c:v>6.40362186571683</c:v>
                      </c:pt>
                      <c:pt idx="42">
                        <c:v>6.4805235036123099</c:v>
                      </c:pt>
                      <c:pt idx="43">
                        <c:v>6.5439185517622303</c:v>
                      </c:pt>
                      <c:pt idx="44">
                        <c:v>6.6445754767788898</c:v>
                      </c:pt>
                      <c:pt idx="45">
                        <c:v>6.7631015649730699</c:v>
                      </c:pt>
                      <c:pt idx="46">
                        <c:v>6.8641417948828201</c:v>
                      </c:pt>
                      <c:pt idx="47">
                        <c:v>6.9574773459191102</c:v>
                      </c:pt>
                      <c:pt idx="48">
                        <c:v>7.0945546076188402</c:v>
                      </c:pt>
                      <c:pt idx="49">
                        <c:v>7.24322012296739</c:v>
                      </c:pt>
                      <c:pt idx="50">
                        <c:v>7.39569370833168</c:v>
                      </c:pt>
                      <c:pt idx="51">
                        <c:v>7.6094241329639898</c:v>
                      </c:pt>
                      <c:pt idx="52">
                        <c:v>7.8472783303623697</c:v>
                      </c:pt>
                      <c:pt idx="53">
                        <c:v>8.0753881297305199</c:v>
                      </c:pt>
                      <c:pt idx="54">
                        <c:v>8.2847970962039401</c:v>
                      </c:pt>
                      <c:pt idx="55">
                        <c:v>8.4905552734079208</c:v>
                      </c:pt>
                      <c:pt idx="56">
                        <c:v>8.5846521644265508</c:v>
                      </c:pt>
                      <c:pt idx="57">
                        <c:v>8.8375687447762292</c:v>
                      </c:pt>
                      <c:pt idx="58">
                        <c:v>9.1578808233568605</c:v>
                      </c:pt>
                      <c:pt idx="59">
                        <c:v>9.5368424004207402</c:v>
                      </c:pt>
                      <c:pt idx="60">
                        <c:v>9.8545454778584105</c:v>
                      </c:pt>
                      <c:pt idx="61">
                        <c:v>10.3466033218318</c:v>
                      </c:pt>
                      <c:pt idx="62">
                        <c:v>10.832036058377</c:v>
                      </c:pt>
                      <c:pt idx="63">
                        <c:v>11.179569562613199</c:v>
                      </c:pt>
                      <c:pt idx="64">
                        <c:v>11.470087657999599</c:v>
                      </c:pt>
                      <c:pt idx="65">
                        <c:v>11.6907511484208</c:v>
                      </c:pt>
                      <c:pt idx="66">
                        <c:v>11.9014083266642</c:v>
                      </c:pt>
                      <c:pt idx="67">
                        <c:v>11.9592176597597</c:v>
                      </c:pt>
                      <c:pt idx="68">
                        <c:v>11.824571414609199</c:v>
                      </c:pt>
                      <c:pt idx="69">
                        <c:v>11.373846837679</c:v>
                      </c:pt>
                      <c:pt idx="70">
                        <c:v>10.5976757871838</c:v>
                      </c:pt>
                      <c:pt idx="71">
                        <c:v>9.5445268135499095</c:v>
                      </c:pt>
                      <c:pt idx="72">
                        <c:v>8.2833440106811498</c:v>
                      </c:pt>
                      <c:pt idx="73">
                        <c:v>6.9077404604386601</c:v>
                      </c:pt>
                      <c:pt idx="74">
                        <c:v>5.6084545203611</c:v>
                      </c:pt>
                      <c:pt idx="75">
                        <c:v>4.4502932199565999</c:v>
                      </c:pt>
                      <c:pt idx="76">
                        <c:v>3.5255750839788198</c:v>
                      </c:pt>
                      <c:pt idx="77">
                        <c:v>2.77996251060486</c:v>
                      </c:pt>
                      <c:pt idx="78">
                        <c:v>2.1912476159366299</c:v>
                      </c:pt>
                      <c:pt idx="79">
                        <c:v>1.7603931127941801</c:v>
                      </c:pt>
                      <c:pt idx="80">
                        <c:v>1.4529254541691099</c:v>
                      </c:pt>
                      <c:pt idx="81">
                        <c:v>1.27514627887287</c:v>
                      </c:pt>
                      <c:pt idx="82">
                        <c:v>1.09110714152219</c:v>
                      </c:pt>
                      <c:pt idx="83">
                        <c:v>0.94521107153623196</c:v>
                      </c:pt>
                      <c:pt idx="84">
                        <c:v>0.82554331708585904</c:v>
                      </c:pt>
                      <c:pt idx="85">
                        <c:v>0.77901939008688204</c:v>
                      </c:pt>
                      <c:pt idx="86">
                        <c:v>0.725453358551581</c:v>
                      </c:pt>
                      <c:pt idx="87">
                        <c:v>0.65482385121085296</c:v>
                      </c:pt>
                      <c:pt idx="88">
                        <c:v>0.57854975922344598</c:v>
                      </c:pt>
                      <c:pt idx="89">
                        <c:v>0.53813456396552095</c:v>
                      </c:pt>
                      <c:pt idx="90">
                        <c:v>0.52465519625463197</c:v>
                      </c:pt>
                      <c:pt idx="91">
                        <c:v>0.50684676030855902</c:v>
                      </c:pt>
                      <c:pt idx="92">
                        <c:v>0.47562222131936499</c:v>
                      </c:pt>
                      <c:pt idx="93">
                        <c:v>0.43604179877003701</c:v>
                      </c:pt>
                      <c:pt idx="94">
                        <c:v>0.40298813464282801</c:v>
                      </c:pt>
                      <c:pt idx="95">
                        <c:v>0.39436234440176299</c:v>
                      </c:pt>
                      <c:pt idx="96">
                        <c:v>0.39535221141888099</c:v>
                      </c:pt>
                      <c:pt idx="97">
                        <c:v>0.38947833067436399</c:v>
                      </c:pt>
                      <c:pt idx="98">
                        <c:v>0.372345432412583</c:v>
                      </c:pt>
                      <c:pt idx="99">
                        <c:v>0.35698133047862302</c:v>
                      </c:pt>
                      <c:pt idx="100">
                        <c:v>0.334602956892742</c:v>
                      </c:pt>
                      <c:pt idx="101">
                        <c:v>0.30694514895631497</c:v>
                      </c:pt>
                      <c:pt idx="102">
                        <c:v>0.29606478896486699</c:v>
                      </c:pt>
                      <c:pt idx="103">
                        <c:v>0.29096846205603899</c:v>
                      </c:pt>
                      <c:pt idx="104">
                        <c:v>0.27637189120649902</c:v>
                      </c:pt>
                      <c:pt idx="105">
                        <c:v>0.26193785099769201</c:v>
                      </c:pt>
                      <c:pt idx="106">
                        <c:v>0.24363201388353001</c:v>
                      </c:pt>
                      <c:pt idx="107">
                        <c:v>0.22105863141920301</c:v>
                      </c:pt>
                      <c:pt idx="108">
                        <c:v>0.21467622823372701</c:v>
                      </c:pt>
                      <c:pt idx="109">
                        <c:v>0.23587754945814601</c:v>
                      </c:pt>
                      <c:pt idx="110">
                        <c:v>0.23548908883105801</c:v>
                      </c:pt>
                      <c:pt idx="111">
                        <c:v>0.206064939803449</c:v>
                      </c:pt>
                      <c:pt idx="112">
                        <c:v>0.18134007104895999</c:v>
                      </c:pt>
                      <c:pt idx="113">
                        <c:v>0.17837329196079801</c:v>
                      </c:pt>
                      <c:pt idx="114">
                        <c:v>0.18720782477724701</c:v>
                      </c:pt>
                      <c:pt idx="115">
                        <c:v>0.18786343056016699</c:v>
                      </c:pt>
                      <c:pt idx="116">
                        <c:v>0.16365204351654</c:v>
                      </c:pt>
                      <c:pt idx="117">
                        <c:v>0.133693972617454</c:v>
                      </c:pt>
                      <c:pt idx="118">
                        <c:v>0.12731570089883901</c:v>
                      </c:pt>
                      <c:pt idx="119">
                        <c:v>0.13951940421485801</c:v>
                      </c:pt>
                      <c:pt idx="120">
                        <c:v>0.15065519347513001</c:v>
                      </c:pt>
                      <c:pt idx="121">
                        <c:v>0.12614145483462899</c:v>
                      </c:pt>
                      <c:pt idx="122">
                        <c:v>0.114373290620531</c:v>
                      </c:pt>
                      <c:pt idx="123">
                        <c:v>0.11009417277644599</c:v>
                      </c:pt>
                      <c:pt idx="124">
                        <c:v>0.13464228694021901</c:v>
                      </c:pt>
                      <c:pt idx="125">
                        <c:v>0.12346257039792501</c:v>
                      </c:pt>
                      <c:pt idx="126">
                        <c:v>0.125747803949285</c:v>
                      </c:pt>
                      <c:pt idx="127">
                        <c:v>0.12314285559625</c:v>
                      </c:pt>
                      <c:pt idx="128">
                        <c:v>0.132685696877686</c:v>
                      </c:pt>
                      <c:pt idx="129">
                        <c:v>0.12393894944992601</c:v>
                      </c:pt>
                      <c:pt idx="130">
                        <c:v>0.127442832344527</c:v>
                      </c:pt>
                      <c:pt idx="131">
                        <c:v>0.12688905336239301</c:v>
                      </c:pt>
                      <c:pt idx="132">
                        <c:v>0.12668363083056799</c:v>
                      </c:pt>
                      <c:pt idx="133">
                        <c:v>0.11179330155900399</c:v>
                      </c:pt>
                      <c:pt idx="134">
                        <c:v>0.104849439454916</c:v>
                      </c:pt>
                      <c:pt idx="135">
                        <c:v>0.1152312762158</c:v>
                      </c:pt>
                      <c:pt idx="136">
                        <c:v>0.13630527151979899</c:v>
                      </c:pt>
                      <c:pt idx="137">
                        <c:v>0.140006769943684</c:v>
                      </c:pt>
                      <c:pt idx="138">
                        <c:v>0.12162143856100099</c:v>
                      </c:pt>
                      <c:pt idx="139">
                        <c:v>0.100943097624145</c:v>
                      </c:pt>
                      <c:pt idx="140">
                        <c:v>9.9687528001350598E-2</c:v>
                      </c:pt>
                      <c:pt idx="141">
                        <c:v>0.119368768304221</c:v>
                      </c:pt>
                      <c:pt idx="142">
                        <c:v>0.127161516678891</c:v>
                      </c:pt>
                      <c:pt idx="143">
                        <c:v>0.129467379916479</c:v>
                      </c:pt>
                      <c:pt idx="144">
                        <c:v>0.12596577644762499</c:v>
                      </c:pt>
                      <c:pt idx="145">
                        <c:v>0.12422795313745599</c:v>
                      </c:pt>
                      <c:pt idx="146">
                        <c:v>0.111270563374938</c:v>
                      </c:pt>
                      <c:pt idx="147">
                        <c:v>0.12995454778023499</c:v>
                      </c:pt>
                      <c:pt idx="148">
                        <c:v>0.15425307672264901</c:v>
                      </c:pt>
                      <c:pt idx="149">
                        <c:v>0.175632415456284</c:v>
                      </c:pt>
                      <c:pt idx="150">
                        <c:v>0.161496248543575</c:v>
                      </c:pt>
                      <c:pt idx="151">
                        <c:v>0.15166804112937099</c:v>
                      </c:pt>
                      <c:pt idx="152">
                        <c:v>0.136266551057209</c:v>
                      </c:pt>
                      <c:pt idx="153">
                        <c:v>0.13931496883462899</c:v>
                      </c:pt>
                      <c:pt idx="154">
                        <c:v>0.1403215602024</c:v>
                      </c:pt>
                      <c:pt idx="155">
                        <c:v>0.159414835191072</c:v>
                      </c:pt>
                      <c:pt idx="156">
                        <c:v>0.17035125365423601</c:v>
                      </c:pt>
                      <c:pt idx="157">
                        <c:v>0.16055448984135701</c:v>
                      </c:pt>
                      <c:pt idx="158">
                        <c:v>0.14333425512310899</c:v>
                      </c:pt>
                      <c:pt idx="159">
                        <c:v>0.14963133799206799</c:v>
                      </c:pt>
                      <c:pt idx="160">
                        <c:v>0.17382390145172399</c:v>
                      </c:pt>
                      <c:pt idx="161">
                        <c:v>0.18805266183394401</c:v>
                      </c:pt>
                      <c:pt idx="162">
                        <c:v>0.17887435769309001</c:v>
                      </c:pt>
                      <c:pt idx="163">
                        <c:v>0.16253108926204199</c:v>
                      </c:pt>
                      <c:pt idx="164">
                        <c:v>0.17470540344528099</c:v>
                      </c:pt>
                      <c:pt idx="165">
                        <c:v>0.19337947718701101</c:v>
                      </c:pt>
                      <c:pt idx="166">
                        <c:v>0.20104173517857599</c:v>
                      </c:pt>
                      <c:pt idx="167">
                        <c:v>0.180252660466692</c:v>
                      </c:pt>
                      <c:pt idx="168">
                        <c:v>0.182412459999618</c:v>
                      </c:pt>
                      <c:pt idx="169">
                        <c:v>0.17609448026381</c:v>
                      </c:pt>
                      <c:pt idx="170">
                        <c:v>0.16681650016352101</c:v>
                      </c:pt>
                      <c:pt idx="171">
                        <c:v>0.14615638459820099</c:v>
                      </c:pt>
                      <c:pt idx="172">
                        <c:v>0.142051518017412</c:v>
                      </c:pt>
                      <c:pt idx="173">
                        <c:v>0.14518541463186799</c:v>
                      </c:pt>
                      <c:pt idx="174">
                        <c:v>0.15575612056129601</c:v>
                      </c:pt>
                      <c:pt idx="175">
                        <c:v>0.16985367162443801</c:v>
                      </c:pt>
                      <c:pt idx="176">
                        <c:v>0.18712229774129199</c:v>
                      </c:pt>
                      <c:pt idx="177">
                        <c:v>0.19274633520572801</c:v>
                      </c:pt>
                      <c:pt idx="178">
                        <c:v>0.18727331583284201</c:v>
                      </c:pt>
                      <c:pt idx="179">
                        <c:v>0.18235679540431601</c:v>
                      </c:pt>
                      <c:pt idx="180">
                        <c:v>0.187890587544844</c:v>
                      </c:pt>
                      <c:pt idx="181">
                        <c:v>0.200995390640863</c:v>
                      </c:pt>
                      <c:pt idx="182">
                        <c:v>0.206335152476044</c:v>
                      </c:pt>
                      <c:pt idx="183">
                        <c:v>0.192018593069438</c:v>
                      </c:pt>
                      <c:pt idx="184">
                        <c:v>0.183468157925085</c:v>
                      </c:pt>
                      <c:pt idx="185">
                        <c:v>0.19950311544442001</c:v>
                      </c:pt>
                      <c:pt idx="186">
                        <c:v>0.21322624887809699</c:v>
                      </c:pt>
                      <c:pt idx="187">
                        <c:v>0.201789561241664</c:v>
                      </c:pt>
                      <c:pt idx="188">
                        <c:v>0.18263102476964899</c:v>
                      </c:pt>
                      <c:pt idx="189">
                        <c:v>0.203279418575255</c:v>
                      </c:pt>
                      <c:pt idx="190">
                        <c:v>0.216620495668712</c:v>
                      </c:pt>
                      <c:pt idx="191">
                        <c:v>0.22605761756748899</c:v>
                      </c:pt>
                      <c:pt idx="192">
                        <c:v>0.22325986776111301</c:v>
                      </c:pt>
                      <c:pt idx="193">
                        <c:v>0.233879478253397</c:v>
                      </c:pt>
                      <c:pt idx="194">
                        <c:v>0.227869418257238</c:v>
                      </c:pt>
                      <c:pt idx="195">
                        <c:v>0.22953466083806401</c:v>
                      </c:pt>
                      <c:pt idx="196">
                        <c:v>0.22651963865743899</c:v>
                      </c:pt>
                      <c:pt idx="197">
                        <c:v>0.22738929630712701</c:v>
                      </c:pt>
                      <c:pt idx="198">
                        <c:v>0.225701711197419</c:v>
                      </c:pt>
                      <c:pt idx="199">
                        <c:v>0.23638475262268199</c:v>
                      </c:pt>
                      <c:pt idx="200">
                        <c:v>0.244494108749084</c:v>
                      </c:pt>
                      <c:pt idx="201">
                        <c:v>0.250732167171211</c:v>
                      </c:pt>
                      <c:pt idx="202">
                        <c:v>0.25446967756155198</c:v>
                      </c:pt>
                      <c:pt idx="203">
                        <c:v>0.26968884530236797</c:v>
                      </c:pt>
                      <c:pt idx="204">
                        <c:v>0.29060448233577102</c:v>
                      </c:pt>
                      <c:pt idx="205">
                        <c:v>0.30109661509836599</c:v>
                      </c:pt>
                      <c:pt idx="206">
                        <c:v>0.29651766708695598</c:v>
                      </c:pt>
                      <c:pt idx="207">
                        <c:v>0.29363700479573601</c:v>
                      </c:pt>
                      <c:pt idx="208">
                        <c:v>0.29361721310227301</c:v>
                      </c:pt>
                      <c:pt idx="209">
                        <c:v>0.288356181496012</c:v>
                      </c:pt>
                      <c:pt idx="210">
                        <c:v>0.281114056117585</c:v>
                      </c:pt>
                      <c:pt idx="211">
                        <c:v>0.26515916356657199</c:v>
                      </c:pt>
                      <c:pt idx="212">
                        <c:v>0.26951302393081</c:v>
                      </c:pt>
                      <c:pt idx="213">
                        <c:v>0.29143951787877298</c:v>
                      </c:pt>
                      <c:pt idx="214">
                        <c:v>0.30948813668365099</c:v>
                      </c:pt>
                      <c:pt idx="215">
                        <c:v>0.32250828001190701</c:v>
                      </c:pt>
                      <c:pt idx="216">
                        <c:v>0.342797614436543</c:v>
                      </c:pt>
                      <c:pt idx="217">
                        <c:v>0.37050091273810998</c:v>
                      </c:pt>
                      <c:pt idx="218">
                        <c:v>0.35427409448262498</c:v>
                      </c:pt>
                      <c:pt idx="219">
                        <c:v>0.33899593315607601</c:v>
                      </c:pt>
                      <c:pt idx="220">
                        <c:v>0.34090419404913902</c:v>
                      </c:pt>
                      <c:pt idx="221">
                        <c:v>0.35799981752547699</c:v>
                      </c:pt>
                      <c:pt idx="222">
                        <c:v>0.35941255670924599</c:v>
                      </c:pt>
                      <c:pt idx="223">
                        <c:v>0.35796235033360901</c:v>
                      </c:pt>
                      <c:pt idx="224">
                        <c:v>0.36787545157144702</c:v>
                      </c:pt>
                      <c:pt idx="225">
                        <c:v>0.383535146739791</c:v>
                      </c:pt>
                      <c:pt idx="226">
                        <c:v>0.393225681304468</c:v>
                      </c:pt>
                      <c:pt idx="227">
                        <c:v>0.40050441759594202</c:v>
                      </c:pt>
                      <c:pt idx="228">
                        <c:v>0.40965693506966999</c:v>
                      </c:pt>
                      <c:pt idx="229">
                        <c:v>0.41487030741501901</c:v>
                      </c:pt>
                      <c:pt idx="230">
                        <c:v>0.42878438061752899</c:v>
                      </c:pt>
                      <c:pt idx="231">
                        <c:v>0.443880909694638</c:v>
                      </c:pt>
                      <c:pt idx="232">
                        <c:v>0.449889269623996</c:v>
                      </c:pt>
                      <c:pt idx="233">
                        <c:v>0.45855737612331499</c:v>
                      </c:pt>
                      <c:pt idx="234">
                        <c:v>0.47552231841637299</c:v>
                      </c:pt>
                      <c:pt idx="235">
                        <c:v>0.48793601661825498</c:v>
                      </c:pt>
                      <c:pt idx="236">
                        <c:v>0.50442338305661605</c:v>
                      </c:pt>
                      <c:pt idx="237">
                        <c:v>0.51095969263469199</c:v>
                      </c:pt>
                      <c:pt idx="238">
                        <c:v>0.52792895545673701</c:v>
                      </c:pt>
                      <c:pt idx="239">
                        <c:v>0.52796330209656706</c:v>
                      </c:pt>
                      <c:pt idx="240">
                        <c:v>0.54835320021645495</c:v>
                      </c:pt>
                      <c:pt idx="241">
                        <c:v>0.56250447753875998</c:v>
                      </c:pt>
                      <c:pt idx="242">
                        <c:v>0.57895633685528303</c:v>
                      </c:pt>
                      <c:pt idx="243">
                        <c:v>0.58646785513514899</c:v>
                      </c:pt>
                      <c:pt idx="244">
                        <c:v>0.60163263750335205</c:v>
                      </c:pt>
                      <c:pt idx="245">
                        <c:v>0.61240919030743302</c:v>
                      </c:pt>
                      <c:pt idx="246">
                        <c:v>0.60941542208363397</c:v>
                      </c:pt>
                      <c:pt idx="247">
                        <c:v>0.63009288433519495</c:v>
                      </c:pt>
                      <c:pt idx="248">
                        <c:v>0.67529038741507097</c:v>
                      </c:pt>
                      <c:pt idx="249">
                        <c:v>0.71755703899865697</c:v>
                      </c:pt>
                      <c:pt idx="250">
                        <c:v>0.74740314855904799</c:v>
                      </c:pt>
                      <c:pt idx="251">
                        <c:v>0.76759550449876901</c:v>
                      </c:pt>
                      <c:pt idx="252">
                        <c:v>0.78286612371408204</c:v>
                      </c:pt>
                      <c:pt idx="253">
                        <c:v>0.79415139746894903</c:v>
                      </c:pt>
                      <c:pt idx="254">
                        <c:v>0.79789733705008603</c:v>
                      </c:pt>
                      <c:pt idx="255">
                        <c:v>0.80707678052376597</c:v>
                      </c:pt>
                      <c:pt idx="256">
                        <c:v>0.82240103066524495</c:v>
                      </c:pt>
                      <c:pt idx="257">
                        <c:v>0.86242283997209801</c:v>
                      </c:pt>
                      <c:pt idx="258">
                        <c:v>0.88237516150213302</c:v>
                      </c:pt>
                      <c:pt idx="259">
                        <c:v>0.85977904285935303</c:v>
                      </c:pt>
                      <c:pt idx="260">
                        <c:v>0.81831131051999295</c:v>
                      </c:pt>
                      <c:pt idx="261">
                        <c:v>0.77681674199531303</c:v>
                      </c:pt>
                      <c:pt idx="262">
                        <c:v>0.75760440268111795</c:v>
                      </c:pt>
                      <c:pt idx="263">
                        <c:v>0.70945836706320697</c:v>
                      </c:pt>
                      <c:pt idx="264">
                        <c:v>0.65074012190297603</c:v>
                      </c:pt>
                      <c:pt idx="265">
                        <c:v>0.55602221616849101</c:v>
                      </c:pt>
                      <c:pt idx="266">
                        <c:v>0.48481622157823001</c:v>
                      </c:pt>
                      <c:pt idx="267">
                        <c:v>0.420548591565091</c:v>
                      </c:pt>
                      <c:pt idx="268">
                        <c:v>0.36541784593204502</c:v>
                      </c:pt>
                      <c:pt idx="269">
                        <c:v>0.30067272252990102</c:v>
                      </c:pt>
                      <c:pt idx="270">
                        <c:v>0.243227270085491</c:v>
                      </c:pt>
                      <c:pt idx="271">
                        <c:v>0.208652716485276</c:v>
                      </c:pt>
                      <c:pt idx="272">
                        <c:v>0.188914639734379</c:v>
                      </c:pt>
                      <c:pt idx="273">
                        <c:v>0.16449538268836</c:v>
                      </c:pt>
                      <c:pt idx="274">
                        <c:v>0.13689211653077399</c:v>
                      </c:pt>
                      <c:pt idx="275">
                        <c:v>0.115416066715824</c:v>
                      </c:pt>
                      <c:pt idx="276">
                        <c:v>9.0723219780452405E-2</c:v>
                      </c:pt>
                      <c:pt idx="277">
                        <c:v>7.2690905144249807E-2</c:v>
                      </c:pt>
                      <c:pt idx="278">
                        <c:v>6.16400717616188E-2</c:v>
                      </c:pt>
                      <c:pt idx="279">
                        <c:v>6.6417849511205398E-2</c:v>
                      </c:pt>
                      <c:pt idx="280">
                        <c:v>6.3631544239587903E-2</c:v>
                      </c:pt>
                      <c:pt idx="281">
                        <c:v>5.7362399570462103E-2</c:v>
                      </c:pt>
                      <c:pt idx="282">
                        <c:v>2.6613462631837601E-2</c:v>
                      </c:pt>
                      <c:pt idx="283">
                        <c:v>2.58084715849284E-2</c:v>
                      </c:pt>
                      <c:pt idx="284">
                        <c:v>2.41834140300939E-2</c:v>
                      </c:pt>
                      <c:pt idx="285">
                        <c:v>2.60549968855067E-2</c:v>
                      </c:pt>
                      <c:pt idx="286">
                        <c:v>1.53494885696988E-2</c:v>
                      </c:pt>
                      <c:pt idx="287">
                        <c:v>1.7053376086313798E-2</c:v>
                      </c:pt>
                      <c:pt idx="288">
                        <c:v>2.1273813166147199E-2</c:v>
                      </c:pt>
                      <c:pt idx="289">
                        <c:v>2.47937649127471E-2</c:v>
                      </c:pt>
                      <c:pt idx="290">
                        <c:v>3.2335870729389503E-2</c:v>
                      </c:pt>
                      <c:pt idx="291">
                        <c:v>3.2647415674070798E-2</c:v>
                      </c:pt>
                      <c:pt idx="292">
                        <c:v>2.8279699790393398E-2</c:v>
                      </c:pt>
                      <c:pt idx="293">
                        <c:v>1.1114138523739801E-2</c:v>
                      </c:pt>
                      <c:pt idx="294">
                        <c:v>-3.8571605554597E-3</c:v>
                      </c:pt>
                      <c:pt idx="295">
                        <c:v>-3.9657877999100801E-3</c:v>
                      </c:pt>
                      <c:pt idx="296">
                        <c:v>1.3788729239352399E-3</c:v>
                      </c:pt>
                      <c:pt idx="297">
                        <c:v>2.4962246884344102E-3</c:v>
                      </c:pt>
                      <c:pt idx="298">
                        <c:v>1.4400410502328799E-3</c:v>
                      </c:pt>
                      <c:pt idx="299">
                        <c:v>-3.23424307134607E-3</c:v>
                      </c:pt>
                      <c:pt idx="300">
                        <c:v>-1.47338057660836E-2</c:v>
                      </c:pt>
                      <c:pt idx="301">
                        <c:v>-1.61852724489857E-2</c:v>
                      </c:pt>
                      <c:pt idx="302">
                        <c:v>-3.77065403891652E-4</c:v>
                      </c:pt>
                      <c:pt idx="303">
                        <c:v>5.9227003209280102E-3</c:v>
                      </c:pt>
                      <c:pt idx="304">
                        <c:v>5.11812537328465E-3</c:v>
                      </c:pt>
                      <c:pt idx="305">
                        <c:v>4.3050562245167097E-3</c:v>
                      </c:pt>
                      <c:pt idx="306">
                        <c:v>6.8295012427894196E-3</c:v>
                      </c:pt>
                      <c:pt idx="307">
                        <c:v>-2.23130225305973E-3</c:v>
                      </c:pt>
                      <c:pt idx="308">
                        <c:v>-4.10102964492981E-3</c:v>
                      </c:pt>
                      <c:pt idx="309">
                        <c:v>-1.09208528340266E-2</c:v>
                      </c:pt>
                      <c:pt idx="310">
                        <c:v>-1.04876948107951E-2</c:v>
                      </c:pt>
                      <c:pt idx="311">
                        <c:v>-2.1115373985830601E-2</c:v>
                      </c:pt>
                      <c:pt idx="312">
                        <c:v>-2.4524846600341401E-2</c:v>
                      </c:pt>
                      <c:pt idx="313">
                        <c:v>-2.3192974952205701E-2</c:v>
                      </c:pt>
                      <c:pt idx="314">
                        <c:v>4.1674099937081301E-3</c:v>
                      </c:pt>
                      <c:pt idx="315">
                        <c:v>1.9138828061993601E-2</c:v>
                      </c:pt>
                      <c:pt idx="316">
                        <c:v>2.7573153312499599E-2</c:v>
                      </c:pt>
                      <c:pt idx="317">
                        <c:v>3.2612426045345401E-2</c:v>
                      </c:pt>
                      <c:pt idx="318">
                        <c:v>3.3623085868542103E-2</c:v>
                      </c:pt>
                      <c:pt idx="319">
                        <c:v>1.6911352816688301E-2</c:v>
                      </c:pt>
                      <c:pt idx="320">
                        <c:v>-6.5728120852575596E-3</c:v>
                      </c:pt>
                      <c:pt idx="321">
                        <c:v>-1.61195317528449E-2</c:v>
                      </c:pt>
                      <c:pt idx="322">
                        <c:v>-4.06758672174684E-3</c:v>
                      </c:pt>
                      <c:pt idx="323">
                        <c:v>1.6979679556017299E-2</c:v>
                      </c:pt>
                      <c:pt idx="324">
                        <c:v>2.9899697089431701E-2</c:v>
                      </c:pt>
                      <c:pt idx="325">
                        <c:v>3.1412158166728398E-2</c:v>
                      </c:pt>
                      <c:pt idx="326">
                        <c:v>2.6048585518225101E-2</c:v>
                      </c:pt>
                      <c:pt idx="327">
                        <c:v>2.1710989146664E-2</c:v>
                      </c:pt>
                      <c:pt idx="328">
                        <c:v>1.3358694241035999E-2</c:v>
                      </c:pt>
                      <c:pt idx="329">
                        <c:v>1.4289615578141001E-2</c:v>
                      </c:pt>
                      <c:pt idx="330">
                        <c:v>8.6263524795723301E-3</c:v>
                      </c:pt>
                      <c:pt idx="331">
                        <c:v>1.8795502811176E-2</c:v>
                      </c:pt>
                      <c:pt idx="332">
                        <c:v>1.28410658151574E-2</c:v>
                      </c:pt>
                      <c:pt idx="333">
                        <c:v>1.19242870906483E-2</c:v>
                      </c:pt>
                      <c:pt idx="334">
                        <c:v>3.5983884870833798E-3</c:v>
                      </c:pt>
                      <c:pt idx="335">
                        <c:v>1.9620474816645202E-2</c:v>
                      </c:pt>
                      <c:pt idx="336">
                        <c:v>1.80347881661501E-2</c:v>
                      </c:pt>
                      <c:pt idx="337">
                        <c:v>2.1931254680036202E-2</c:v>
                      </c:pt>
                      <c:pt idx="338">
                        <c:v>3.1920402464915003E-2</c:v>
                      </c:pt>
                      <c:pt idx="339">
                        <c:v>3.2964370466789697E-2</c:v>
                      </c:pt>
                      <c:pt idx="340">
                        <c:v>5.6440737659176898E-3</c:v>
                      </c:pt>
                      <c:pt idx="341">
                        <c:v>-8.7202956394030195E-3</c:v>
                      </c:pt>
                      <c:pt idx="342">
                        <c:v>1.52408595798226E-3</c:v>
                      </c:pt>
                      <c:pt idx="343">
                        <c:v>2.4329922240408099E-3</c:v>
                      </c:pt>
                      <c:pt idx="344">
                        <c:v>-4.7621652538213403E-3</c:v>
                      </c:pt>
                      <c:pt idx="345">
                        <c:v>1.1108534869846999E-3</c:v>
                      </c:pt>
                      <c:pt idx="346">
                        <c:v>1.2524950291563201E-2</c:v>
                      </c:pt>
                      <c:pt idx="347">
                        <c:v>1.15417315321476E-2</c:v>
                      </c:pt>
                      <c:pt idx="348">
                        <c:v>1.0966503527605699E-2</c:v>
                      </c:pt>
                      <c:pt idx="349">
                        <c:v>1.4451394182309099E-2</c:v>
                      </c:pt>
                      <c:pt idx="350">
                        <c:v>1.0183044762822099E-2</c:v>
                      </c:pt>
                      <c:pt idx="351">
                        <c:v>5.5356211635061402E-3</c:v>
                      </c:pt>
                      <c:pt idx="352">
                        <c:v>1.0979073905907801E-2</c:v>
                      </c:pt>
                      <c:pt idx="353">
                        <c:v>2.5130195005974399E-2</c:v>
                      </c:pt>
                      <c:pt idx="354">
                        <c:v>2.7444513126582401E-2</c:v>
                      </c:pt>
                      <c:pt idx="355">
                        <c:v>3.02951798787068E-2</c:v>
                      </c:pt>
                      <c:pt idx="356">
                        <c:v>1.6518239748041098E-2</c:v>
                      </c:pt>
                      <c:pt idx="357">
                        <c:v>5.8053527959208697E-3</c:v>
                      </c:pt>
                      <c:pt idx="358">
                        <c:v>1.75298735423352E-3</c:v>
                      </c:pt>
                      <c:pt idx="359">
                        <c:v>1.56321515451668E-3</c:v>
                      </c:pt>
                      <c:pt idx="360">
                        <c:v>9.939979023038119E-4</c:v>
                      </c:pt>
                      <c:pt idx="361">
                        <c:v>1.05184034933177E-2</c:v>
                      </c:pt>
                      <c:pt idx="362">
                        <c:v>2.62354949633575E-2</c:v>
                      </c:pt>
                      <c:pt idx="363">
                        <c:v>1.1301865868509601E-2</c:v>
                      </c:pt>
                      <c:pt idx="364">
                        <c:v>-5.3123197097304498E-4</c:v>
                      </c:pt>
                      <c:pt idx="365">
                        <c:v>-3.93192811656268E-3</c:v>
                      </c:pt>
                      <c:pt idx="366">
                        <c:v>1.5543217622590101E-2</c:v>
                      </c:pt>
                      <c:pt idx="367">
                        <c:v>2.5174045846288101E-2</c:v>
                      </c:pt>
                      <c:pt idx="368">
                        <c:v>2.8430074011506701E-2</c:v>
                      </c:pt>
                      <c:pt idx="369">
                        <c:v>2.0774202685405599E-2</c:v>
                      </c:pt>
                      <c:pt idx="370">
                        <c:v>2.2407315178008601E-2</c:v>
                      </c:pt>
                      <c:pt idx="371">
                        <c:v>3.1705119916187803E-2</c:v>
                      </c:pt>
                      <c:pt idx="372">
                        <c:v>3.3148474459976998E-2</c:v>
                      </c:pt>
                      <c:pt idx="373">
                        <c:v>2.3561263463623298E-2</c:v>
                      </c:pt>
                      <c:pt idx="374">
                        <c:v>2.0041459448021499E-2</c:v>
                      </c:pt>
                      <c:pt idx="375">
                        <c:v>3.0474759784674399E-2</c:v>
                      </c:pt>
                      <c:pt idx="376">
                        <c:v>3.3676718421992699E-2</c:v>
                      </c:pt>
                      <c:pt idx="377">
                        <c:v>2.1295551927445699E-2</c:v>
                      </c:pt>
                      <c:pt idx="378">
                        <c:v>8.2144868566919101E-3</c:v>
                      </c:pt>
                      <c:pt idx="379">
                        <c:v>4.4057111260183404E-3</c:v>
                      </c:pt>
                      <c:pt idx="380">
                        <c:v>6.9676966414966603E-3</c:v>
                      </c:pt>
                      <c:pt idx="381">
                        <c:v>6.3815121686020002E-3</c:v>
                      </c:pt>
                      <c:pt idx="382">
                        <c:v>4.0075170597767603E-3</c:v>
                      </c:pt>
                      <c:pt idx="383">
                        <c:v>8.9415794888034195E-3</c:v>
                      </c:pt>
                      <c:pt idx="384">
                        <c:v>1.62788872305548E-2</c:v>
                      </c:pt>
                      <c:pt idx="385">
                        <c:v>1.9542706477114001E-2</c:v>
                      </c:pt>
                      <c:pt idx="386">
                        <c:v>1.7509333323854501E-2</c:v>
                      </c:pt>
                      <c:pt idx="387">
                        <c:v>2.4312498303996601E-2</c:v>
                      </c:pt>
                      <c:pt idx="388">
                        <c:v>2.25066176903332E-2</c:v>
                      </c:pt>
                      <c:pt idx="389">
                        <c:v>1.45911435203954E-2</c:v>
                      </c:pt>
                      <c:pt idx="390">
                        <c:v>4.1671474609265603E-3</c:v>
                      </c:pt>
                      <c:pt idx="391">
                        <c:v>1.15247873349594E-2</c:v>
                      </c:pt>
                      <c:pt idx="392">
                        <c:v>1.4357047311968201E-2</c:v>
                      </c:pt>
                      <c:pt idx="393">
                        <c:v>1.6162217425370599E-2</c:v>
                      </c:pt>
                      <c:pt idx="394">
                        <c:v>1.2524359767243899E-2</c:v>
                      </c:pt>
                      <c:pt idx="395">
                        <c:v>1.7090557344111901E-2</c:v>
                      </c:pt>
                      <c:pt idx="396">
                        <c:v>2.6414826487053501E-2</c:v>
                      </c:pt>
                      <c:pt idx="397">
                        <c:v>3.7457766959409403E-2</c:v>
                      </c:pt>
                      <c:pt idx="398">
                        <c:v>3.51596993638622E-2</c:v>
                      </c:pt>
                      <c:pt idx="399">
                        <c:v>2.1535995644245898E-2</c:v>
                      </c:pt>
                      <c:pt idx="400">
                        <c:v>1.38618189070665E-2</c:v>
                      </c:pt>
                      <c:pt idx="401">
                        <c:v>1.6628963715511799E-2</c:v>
                      </c:pt>
                      <c:pt idx="402">
                        <c:v>2.2640804072104399E-2</c:v>
                      </c:pt>
                      <c:pt idx="403">
                        <c:v>2.9217643734030001E-2</c:v>
                      </c:pt>
                      <c:pt idx="404">
                        <c:v>3.3182974815799002E-2</c:v>
                      </c:pt>
                      <c:pt idx="405">
                        <c:v>3.6549185931031902E-2</c:v>
                      </c:pt>
                      <c:pt idx="406">
                        <c:v>3.34402669312268E-2</c:v>
                      </c:pt>
                      <c:pt idx="407">
                        <c:v>2.5928502550715899E-2</c:v>
                      </c:pt>
                      <c:pt idx="408">
                        <c:v>2.7241442587704199E-2</c:v>
                      </c:pt>
                      <c:pt idx="409">
                        <c:v>3.8167341284039799E-2</c:v>
                      </c:pt>
                      <c:pt idx="410">
                        <c:v>4.4350262751804002E-2</c:v>
                      </c:pt>
                      <c:pt idx="411">
                        <c:v>3.9337699546303999E-2</c:v>
                      </c:pt>
                      <c:pt idx="412">
                        <c:v>3.2476422111382602E-2</c:v>
                      </c:pt>
                      <c:pt idx="413">
                        <c:v>3.9616791770779099E-2</c:v>
                      </c:pt>
                      <c:pt idx="414">
                        <c:v>4.06949647078148E-2</c:v>
                      </c:pt>
                      <c:pt idx="415">
                        <c:v>3.5815727486356502E-2</c:v>
                      </c:pt>
                      <c:pt idx="416">
                        <c:v>3.3745626600547599E-2</c:v>
                      </c:pt>
                      <c:pt idx="417">
                        <c:v>3.8270832303008699E-2</c:v>
                      </c:pt>
                      <c:pt idx="418">
                        <c:v>5.1285336308600299E-2</c:v>
                      </c:pt>
                      <c:pt idx="419">
                        <c:v>4.9387721996839003E-2</c:v>
                      </c:pt>
                      <c:pt idx="420">
                        <c:v>4.8726946179029097E-2</c:v>
                      </c:pt>
                      <c:pt idx="421">
                        <c:v>3.4252141402409203E-2</c:v>
                      </c:pt>
                      <c:pt idx="422">
                        <c:v>2.7039315538942801E-2</c:v>
                      </c:pt>
                      <c:pt idx="423">
                        <c:v>1.45276004750874E-2</c:v>
                      </c:pt>
                      <c:pt idx="424">
                        <c:v>2.2548150544445401E-2</c:v>
                      </c:pt>
                      <c:pt idx="425">
                        <c:v>4.36108890798554E-2</c:v>
                      </c:pt>
                      <c:pt idx="426">
                        <c:v>5.0544316669287999E-2</c:v>
                      </c:pt>
                      <c:pt idx="427">
                        <c:v>4.8581254082597697E-2</c:v>
                      </c:pt>
                      <c:pt idx="428">
                        <c:v>4.5199880194653E-2</c:v>
                      </c:pt>
                      <c:pt idx="429">
                        <c:v>4.5965049066558697E-2</c:v>
                      </c:pt>
                      <c:pt idx="430">
                        <c:v>3.99620150813196E-2</c:v>
                      </c:pt>
                      <c:pt idx="431">
                        <c:v>3.5941554583630297E-2</c:v>
                      </c:pt>
                      <c:pt idx="432">
                        <c:v>3.87135744297704E-2</c:v>
                      </c:pt>
                      <c:pt idx="433">
                        <c:v>4.8293462506065102E-2</c:v>
                      </c:pt>
                      <c:pt idx="434">
                        <c:v>5.4698348629855099E-2</c:v>
                      </c:pt>
                      <c:pt idx="435">
                        <c:v>4.3611232010500302E-2</c:v>
                      </c:pt>
                      <c:pt idx="436">
                        <c:v>3.3305499904311101E-2</c:v>
                      </c:pt>
                      <c:pt idx="437">
                        <c:v>4.0000813974332097E-2</c:v>
                      </c:pt>
                      <c:pt idx="438">
                        <c:v>5.7014463094777E-2</c:v>
                      </c:pt>
                      <c:pt idx="439">
                        <c:v>6.1612579383189703E-2</c:v>
                      </c:pt>
                      <c:pt idx="440">
                        <c:v>6.37508582791287E-2</c:v>
                      </c:pt>
                      <c:pt idx="441">
                        <c:v>8.5208074486699606E-2</c:v>
                      </c:pt>
                      <c:pt idx="442">
                        <c:v>9.7385488268578499E-2</c:v>
                      </c:pt>
                      <c:pt idx="443">
                        <c:v>7.8185821625810101E-2</c:v>
                      </c:pt>
                      <c:pt idx="444">
                        <c:v>5.5313235529823201E-2</c:v>
                      </c:pt>
                      <c:pt idx="445">
                        <c:v>6.1619550545422799E-2</c:v>
                      </c:pt>
                      <c:pt idx="446">
                        <c:v>7.7777576946306895E-2</c:v>
                      </c:pt>
                      <c:pt idx="447">
                        <c:v>7.6040822211876594E-2</c:v>
                      </c:pt>
                      <c:pt idx="448">
                        <c:v>6.6511331185921202E-2</c:v>
                      </c:pt>
                      <c:pt idx="449">
                        <c:v>5.7533341918632498E-2</c:v>
                      </c:pt>
                      <c:pt idx="450">
                        <c:v>5.4708934855712203E-2</c:v>
                      </c:pt>
                      <c:pt idx="451">
                        <c:v>6.6705380243659698E-2</c:v>
                      </c:pt>
                      <c:pt idx="452">
                        <c:v>9.0264780723937205E-2</c:v>
                      </c:pt>
                      <c:pt idx="453">
                        <c:v>9.3559914554955603E-2</c:v>
                      </c:pt>
                      <c:pt idx="454">
                        <c:v>6.1291787892681603E-2</c:v>
                      </c:pt>
                      <c:pt idx="455">
                        <c:v>4.4584377164010598E-2</c:v>
                      </c:pt>
                      <c:pt idx="456">
                        <c:v>4.9936889554252899E-2</c:v>
                      </c:pt>
                      <c:pt idx="457">
                        <c:v>5.1356823115044602E-2</c:v>
                      </c:pt>
                      <c:pt idx="458">
                        <c:v>4.46784077827889E-2</c:v>
                      </c:pt>
                      <c:pt idx="459">
                        <c:v>5.4284865746334003E-2</c:v>
                      </c:pt>
                      <c:pt idx="460">
                        <c:v>6.0355766010818601E-2</c:v>
                      </c:pt>
                      <c:pt idx="461">
                        <c:v>4.5716972149707297E-2</c:v>
                      </c:pt>
                      <c:pt idx="462">
                        <c:v>3.4663269245075103E-2</c:v>
                      </c:pt>
                      <c:pt idx="463">
                        <c:v>4.5889499393596503E-2</c:v>
                      </c:pt>
                      <c:pt idx="464">
                        <c:v>6.0617972101946298E-2</c:v>
                      </c:pt>
                      <c:pt idx="465">
                        <c:v>5.5953923755520801E-2</c:v>
                      </c:pt>
                      <c:pt idx="466">
                        <c:v>4.1045704995818201E-2</c:v>
                      </c:pt>
                      <c:pt idx="467">
                        <c:v>2.9693329526876502E-2</c:v>
                      </c:pt>
                      <c:pt idx="468">
                        <c:v>3.1045541232576E-2</c:v>
                      </c:pt>
                      <c:pt idx="469">
                        <c:v>4.4196859813496497E-2</c:v>
                      </c:pt>
                      <c:pt idx="470">
                        <c:v>5.52172983440955E-2</c:v>
                      </c:pt>
                      <c:pt idx="471">
                        <c:v>5.6603729284357203E-2</c:v>
                      </c:pt>
                      <c:pt idx="472">
                        <c:v>5.0917047024344103E-2</c:v>
                      </c:pt>
                      <c:pt idx="473">
                        <c:v>4.4285336481126002E-2</c:v>
                      </c:pt>
                      <c:pt idx="474">
                        <c:v>3.3448033697243897E-2</c:v>
                      </c:pt>
                      <c:pt idx="475">
                        <c:v>2.76592423618379E-2</c:v>
                      </c:pt>
                      <c:pt idx="476">
                        <c:v>3.5404734151601301E-2</c:v>
                      </c:pt>
                      <c:pt idx="477">
                        <c:v>4.5598470018487602E-2</c:v>
                      </c:pt>
                      <c:pt idx="478">
                        <c:v>4.3845407670547003E-2</c:v>
                      </c:pt>
                      <c:pt idx="479">
                        <c:v>2.8048044215207801E-2</c:v>
                      </c:pt>
                      <c:pt idx="480">
                        <c:v>1.46806968699747E-2</c:v>
                      </c:pt>
                      <c:pt idx="481">
                        <c:v>1.43842206980332E-2</c:v>
                      </c:pt>
                      <c:pt idx="482">
                        <c:v>2.3326849711718899E-2</c:v>
                      </c:pt>
                      <c:pt idx="483">
                        <c:v>3.7821142223056298E-2</c:v>
                      </c:pt>
                      <c:pt idx="484">
                        <c:v>4.9031645279104599E-2</c:v>
                      </c:pt>
                      <c:pt idx="485">
                        <c:v>5.4113391741804497E-2</c:v>
                      </c:pt>
                      <c:pt idx="486">
                        <c:v>4.16591663455868E-2</c:v>
                      </c:pt>
                      <c:pt idx="487">
                        <c:v>3.5500905000406001E-2</c:v>
                      </c:pt>
                      <c:pt idx="488">
                        <c:v>3.1316308736288601E-2</c:v>
                      </c:pt>
                      <c:pt idx="489">
                        <c:v>3.6913710873653902E-2</c:v>
                      </c:pt>
                      <c:pt idx="490">
                        <c:v>3.8344140069007597E-2</c:v>
                      </c:pt>
                      <c:pt idx="491">
                        <c:v>4.7184924699802303E-2</c:v>
                      </c:pt>
                      <c:pt idx="492">
                        <c:v>4.5099031828024098E-2</c:v>
                      </c:pt>
                      <c:pt idx="493">
                        <c:v>3.4485364372992197E-2</c:v>
                      </c:pt>
                      <c:pt idx="494">
                        <c:v>4.1096245473293401E-2</c:v>
                      </c:pt>
                      <c:pt idx="495">
                        <c:v>4.33664414239808E-2</c:v>
                      </c:pt>
                      <c:pt idx="496">
                        <c:v>3.37598546215453E-2</c:v>
                      </c:pt>
                      <c:pt idx="497">
                        <c:v>1.9425010482146E-2</c:v>
                      </c:pt>
                      <c:pt idx="498">
                        <c:v>2.81405812973906E-2</c:v>
                      </c:pt>
                      <c:pt idx="499">
                        <c:v>4.3976360961612497E-2</c:v>
                      </c:pt>
                      <c:pt idx="500">
                        <c:v>5.8633879288288698E-2</c:v>
                      </c:pt>
                      <c:pt idx="501">
                        <c:v>6.0659206384014203E-2</c:v>
                      </c:pt>
                      <c:pt idx="502">
                        <c:v>4.6663987199623697E-2</c:v>
                      </c:pt>
                      <c:pt idx="503">
                        <c:v>3.0234865035519701E-2</c:v>
                      </c:pt>
                      <c:pt idx="504">
                        <c:v>2.4648223725192101E-2</c:v>
                      </c:pt>
                      <c:pt idx="505">
                        <c:v>2.52963314186379E-2</c:v>
                      </c:pt>
                      <c:pt idx="506">
                        <c:v>3.2809587740310703E-2</c:v>
                      </c:pt>
                      <c:pt idx="507">
                        <c:v>3.7169761601014699E-2</c:v>
                      </c:pt>
                      <c:pt idx="508">
                        <c:v>3.5057179369233103E-2</c:v>
                      </c:pt>
                      <c:pt idx="509">
                        <c:v>3.03294365232585E-2</c:v>
                      </c:pt>
                      <c:pt idx="510">
                        <c:v>2.6869322171214901E-2</c:v>
                      </c:pt>
                      <c:pt idx="511">
                        <c:v>2.2526668923357002E-2</c:v>
                      </c:pt>
                      <c:pt idx="512">
                        <c:v>1.9268082135857699E-2</c:v>
                      </c:pt>
                      <c:pt idx="513">
                        <c:v>2.1125198913031301E-2</c:v>
                      </c:pt>
                      <c:pt idx="514">
                        <c:v>2.7506518244198998E-2</c:v>
                      </c:pt>
                      <c:pt idx="515">
                        <c:v>2.5945209395493201E-2</c:v>
                      </c:pt>
                      <c:pt idx="516">
                        <c:v>1.9545571962097202E-2</c:v>
                      </c:pt>
                      <c:pt idx="517">
                        <c:v>2.0970334184007101E-2</c:v>
                      </c:pt>
                      <c:pt idx="518">
                        <c:v>3.0077306196609602E-2</c:v>
                      </c:pt>
                      <c:pt idx="519">
                        <c:v>2.9621834149778901E-2</c:v>
                      </c:pt>
                      <c:pt idx="520">
                        <c:v>1.5764199037578301E-2</c:v>
                      </c:pt>
                      <c:pt idx="521">
                        <c:v>4.6110163069192399E-3</c:v>
                      </c:pt>
                      <c:pt idx="522">
                        <c:v>7.2523516270536796E-3</c:v>
                      </c:pt>
                      <c:pt idx="523">
                        <c:v>2.55066212584741E-2</c:v>
                      </c:pt>
                      <c:pt idx="524">
                        <c:v>3.9304790792902201E-2</c:v>
                      </c:pt>
                      <c:pt idx="525">
                        <c:v>3.61857749170078E-2</c:v>
                      </c:pt>
                      <c:pt idx="526">
                        <c:v>2.9122221077809901E-2</c:v>
                      </c:pt>
                      <c:pt idx="527">
                        <c:v>4.0276073160950901E-2</c:v>
                      </c:pt>
                      <c:pt idx="528">
                        <c:v>4.7658721179244197E-2</c:v>
                      </c:pt>
                      <c:pt idx="529">
                        <c:v>4.1071523903816999E-2</c:v>
                      </c:pt>
                      <c:pt idx="530">
                        <c:v>2.93481796298488E-2</c:v>
                      </c:pt>
                      <c:pt idx="531">
                        <c:v>3.5775551589157399E-2</c:v>
                      </c:pt>
                      <c:pt idx="532">
                        <c:v>4.0972255210931403E-2</c:v>
                      </c:pt>
                      <c:pt idx="533">
                        <c:v>4.4211283655833801E-2</c:v>
                      </c:pt>
                      <c:pt idx="534">
                        <c:v>3.2460020768107598E-2</c:v>
                      </c:pt>
                      <c:pt idx="535">
                        <c:v>2.5962154070482499E-2</c:v>
                      </c:pt>
                      <c:pt idx="536">
                        <c:v>3.5421117486998402E-2</c:v>
                      </c:pt>
                      <c:pt idx="537">
                        <c:v>5.0853872791924597E-2</c:v>
                      </c:pt>
                      <c:pt idx="538">
                        <c:v>5.0862430369116897E-2</c:v>
                      </c:pt>
                      <c:pt idx="539">
                        <c:v>4.75871885429104E-2</c:v>
                      </c:pt>
                      <c:pt idx="540">
                        <c:v>4.2343451732677499E-2</c:v>
                      </c:pt>
                      <c:pt idx="541">
                        <c:v>4.7385843703938099E-2</c:v>
                      </c:pt>
                      <c:pt idx="542">
                        <c:v>4.6139517434514797E-2</c:v>
                      </c:pt>
                      <c:pt idx="543">
                        <c:v>5.1801643597614203E-2</c:v>
                      </c:pt>
                      <c:pt idx="544">
                        <c:v>5.3343701927276999E-2</c:v>
                      </c:pt>
                      <c:pt idx="545">
                        <c:v>5.90153578987134E-2</c:v>
                      </c:pt>
                      <c:pt idx="546">
                        <c:v>5.3564722760255E-2</c:v>
                      </c:pt>
                      <c:pt idx="547">
                        <c:v>4.8842436255508E-2</c:v>
                      </c:pt>
                      <c:pt idx="548">
                        <c:v>5.8928289158416199E-2</c:v>
                      </c:pt>
                      <c:pt idx="549">
                        <c:v>6.2990043279907204E-2</c:v>
                      </c:pt>
                      <c:pt idx="550">
                        <c:v>4.0908896992440998E-2</c:v>
                      </c:pt>
                      <c:pt idx="551">
                        <c:v>2.1398058752244199E-2</c:v>
                      </c:pt>
                      <c:pt idx="552">
                        <c:v>1.7314944410431E-2</c:v>
                      </c:pt>
                      <c:pt idx="553">
                        <c:v>3.2520556837655999E-2</c:v>
                      </c:pt>
                      <c:pt idx="554">
                        <c:v>3.2742917966015E-2</c:v>
                      </c:pt>
                      <c:pt idx="555">
                        <c:v>2.7638758125164899E-2</c:v>
                      </c:pt>
                      <c:pt idx="556">
                        <c:v>2.38759222626008E-2</c:v>
                      </c:pt>
                      <c:pt idx="557">
                        <c:v>2.8632471211650998E-2</c:v>
                      </c:pt>
                      <c:pt idx="558">
                        <c:v>2.93823035891169E-2</c:v>
                      </c:pt>
                      <c:pt idx="559">
                        <c:v>2.2080369342668601E-2</c:v>
                      </c:pt>
                      <c:pt idx="560">
                        <c:v>2.3530290229238901E-2</c:v>
                      </c:pt>
                      <c:pt idx="561">
                        <c:v>3.11132753561747E-2</c:v>
                      </c:pt>
                      <c:pt idx="562">
                        <c:v>3.08944802625227E-2</c:v>
                      </c:pt>
                      <c:pt idx="563">
                        <c:v>2.2051740856928001E-2</c:v>
                      </c:pt>
                      <c:pt idx="564">
                        <c:v>1.49101674786429E-2</c:v>
                      </c:pt>
                      <c:pt idx="565">
                        <c:v>1.02012323478576E-2</c:v>
                      </c:pt>
                      <c:pt idx="566">
                        <c:v>3.4174250368935702E-3</c:v>
                      </c:pt>
                      <c:pt idx="567">
                        <c:v>2.77893553706665E-3</c:v>
                      </c:pt>
                      <c:pt idx="568">
                        <c:v>1.42609961023769E-2</c:v>
                      </c:pt>
                      <c:pt idx="569">
                        <c:v>2.7257542302104001E-2</c:v>
                      </c:pt>
                      <c:pt idx="570">
                        <c:v>2.5104479687866801E-2</c:v>
                      </c:pt>
                      <c:pt idx="571">
                        <c:v>8.1199790921696602E-3</c:v>
                      </c:pt>
                      <c:pt idx="572">
                        <c:v>-2.9700618503413199E-3</c:v>
                      </c:pt>
                      <c:pt idx="573">
                        <c:v>-5.0365232454074897E-3</c:v>
                      </c:pt>
                      <c:pt idx="574">
                        <c:v>7.4374749163363995E-4</c:v>
                      </c:pt>
                      <c:pt idx="575">
                        <c:v>1.08465907576554E-2</c:v>
                      </c:pt>
                      <c:pt idx="576">
                        <c:v>1.6036193161138201E-2</c:v>
                      </c:pt>
                      <c:pt idx="577">
                        <c:v>1.17308603293921E-2</c:v>
                      </c:pt>
                      <c:pt idx="578">
                        <c:v>7.7230480089054403E-3</c:v>
                      </c:pt>
                      <c:pt idx="579">
                        <c:v>1.02535971983544E-2</c:v>
                      </c:pt>
                      <c:pt idx="580">
                        <c:v>5.1245561321249201E-3</c:v>
                      </c:pt>
                      <c:pt idx="581">
                        <c:v>-2.29110260315812E-3</c:v>
                      </c:pt>
                      <c:pt idx="582">
                        <c:v>-1.1312076462176601E-3</c:v>
                      </c:pt>
                      <c:pt idx="583">
                        <c:v>1.08282824950999E-2</c:v>
                      </c:pt>
                      <c:pt idx="584">
                        <c:v>2.2542022352297499E-2</c:v>
                      </c:pt>
                      <c:pt idx="585">
                        <c:v>2.09747400385524E-2</c:v>
                      </c:pt>
                      <c:pt idx="586">
                        <c:v>5.87456319401603E-3</c:v>
                      </c:pt>
                      <c:pt idx="587">
                        <c:v>-1.2935218294012601E-2</c:v>
                      </c:pt>
                      <c:pt idx="588">
                        <c:v>-2.0159741571905299E-2</c:v>
                      </c:pt>
                      <c:pt idx="589">
                        <c:v>-1.0673743771473501E-2</c:v>
                      </c:pt>
                      <c:pt idx="590">
                        <c:v>-2.2031505682337301E-3</c:v>
                      </c:pt>
                      <c:pt idx="591">
                        <c:v>6.3719293592200401E-3</c:v>
                      </c:pt>
                      <c:pt idx="592">
                        <c:v>2.7221605674848698E-3</c:v>
                      </c:pt>
                      <c:pt idx="593">
                        <c:v>1.10787255648303E-2</c:v>
                      </c:pt>
                      <c:pt idx="594">
                        <c:v>1.5225364794611699E-2</c:v>
                      </c:pt>
                      <c:pt idx="595">
                        <c:v>3.1459025757914198E-2</c:v>
                      </c:pt>
                      <c:pt idx="596">
                        <c:v>2.3940927703111799E-2</c:v>
                      </c:pt>
                      <c:pt idx="597">
                        <c:v>3.9764702765554598E-4</c:v>
                      </c:pt>
                      <c:pt idx="598">
                        <c:v>-2.9168565916704001E-2</c:v>
                      </c:pt>
                      <c:pt idx="599">
                        <c:v>-3.68141647079007E-2</c:v>
                      </c:pt>
                      <c:pt idx="600">
                        <c:v>-2.22052622168427E-2</c:v>
                      </c:pt>
                      <c:pt idx="601">
                        <c:v>-7.6220123646998398E-3</c:v>
                      </c:pt>
                      <c:pt idx="602">
                        <c:v>-4.2219414696185202E-3</c:v>
                      </c:pt>
                      <c:pt idx="603">
                        <c:v>-9.4946308932893908E-3</c:v>
                      </c:pt>
                      <c:pt idx="604">
                        <c:v>3.2683739359079499E-3</c:v>
                      </c:pt>
                      <c:pt idx="605">
                        <c:v>1.40903791083283E-2</c:v>
                      </c:pt>
                      <c:pt idx="606">
                        <c:v>1.6158417277167901E-2</c:v>
                      </c:pt>
                      <c:pt idx="607">
                        <c:v>1.6735260926164001E-3</c:v>
                      </c:pt>
                      <c:pt idx="608">
                        <c:v>-9.9327942048244005E-3</c:v>
                      </c:pt>
                      <c:pt idx="609">
                        <c:v>-1.78202174986937E-2</c:v>
                      </c:pt>
                      <c:pt idx="610">
                        <c:v>-1.4033504055480799E-2</c:v>
                      </c:pt>
                      <c:pt idx="611">
                        <c:v>1.50127792209576E-4</c:v>
                      </c:pt>
                      <c:pt idx="612">
                        <c:v>5.7602077735174895E-4</c:v>
                      </c:pt>
                      <c:pt idx="613">
                        <c:v>1.1942012696623001E-3</c:v>
                      </c:pt>
                      <c:pt idx="614">
                        <c:v>-5.95338842101489E-3</c:v>
                      </c:pt>
                      <c:pt idx="615">
                        <c:v>-1.8842353723709201E-3</c:v>
                      </c:pt>
                      <c:pt idx="616">
                        <c:v>-1.4522671416108399E-3</c:v>
                      </c:pt>
                      <c:pt idx="617">
                        <c:v>5.8943015775014796E-4</c:v>
                      </c:pt>
                      <c:pt idx="618">
                        <c:v>-1.01260842650952E-2</c:v>
                      </c:pt>
                      <c:pt idx="619">
                        <c:v>-1.04461807139803E-2</c:v>
                      </c:pt>
                      <c:pt idx="620">
                        <c:v>-7.8441998200395897E-3</c:v>
                      </c:pt>
                      <c:pt idx="621">
                        <c:v>-1.34652192066542E-3</c:v>
                      </c:pt>
                      <c:pt idx="622">
                        <c:v>-4.2941203350843598E-3</c:v>
                      </c:pt>
                      <c:pt idx="623">
                        <c:v>4.6326161497457496E-3</c:v>
                      </c:pt>
                      <c:pt idx="624">
                        <c:v>1.4867023772231701E-2</c:v>
                      </c:pt>
                      <c:pt idx="625">
                        <c:v>2.3962229458593899E-3</c:v>
                      </c:pt>
                      <c:pt idx="626">
                        <c:v>-2.26907351434542E-2</c:v>
                      </c:pt>
                      <c:pt idx="627">
                        <c:v>-3.2408074860502997E-2</c:v>
                      </c:pt>
                      <c:pt idx="628">
                        <c:v>-8.5418260244682909E-3</c:v>
                      </c:pt>
                      <c:pt idx="629">
                        <c:v>1.20818183898841E-3</c:v>
                      </c:pt>
                      <c:pt idx="630">
                        <c:v>-4.8744558665033697E-3</c:v>
                      </c:pt>
                      <c:pt idx="631">
                        <c:v>-6.7323885705206097E-3</c:v>
                      </c:pt>
                      <c:pt idx="632">
                        <c:v>1.7702537268928799E-3</c:v>
                      </c:pt>
                      <c:pt idx="633">
                        <c:v>8.4928575370252207E-3</c:v>
                      </c:pt>
                      <c:pt idx="634">
                        <c:v>5.4477412651070499E-3</c:v>
                      </c:pt>
                      <c:pt idx="635">
                        <c:v>5.2148159079911096E-3</c:v>
                      </c:pt>
                      <c:pt idx="636">
                        <c:v>-1.10682820129807E-2</c:v>
                      </c:pt>
                      <c:pt idx="637">
                        <c:v>-1.5663023522342601E-2</c:v>
                      </c:pt>
                      <c:pt idx="638">
                        <c:v>-1.6050652084932698E-2</c:v>
                      </c:pt>
                      <c:pt idx="639">
                        <c:v>-1.21169999773408E-2</c:v>
                      </c:pt>
                      <c:pt idx="640">
                        <c:v>-3.3114668584602902E-3</c:v>
                      </c:pt>
                      <c:pt idx="641" formatCode="0.00E+00">
                        <c:v>2.03300050864994E-2</c:v>
                      </c:pt>
                      <c:pt idx="642">
                        <c:v>2.4319167543807699E-2</c:v>
                      </c:pt>
                      <c:pt idx="643">
                        <c:v>3.0065061950762498E-3</c:v>
                      </c:pt>
                      <c:pt idx="644">
                        <c:v>-8.3437066136170506E-3</c:v>
                      </c:pt>
                      <c:pt idx="645">
                        <c:v>5.1954003625198598E-3</c:v>
                      </c:pt>
                      <c:pt idx="646">
                        <c:v>8.9519841802765399E-3</c:v>
                      </c:pt>
                      <c:pt idx="647">
                        <c:v>-5.1707718424678396E-3</c:v>
                      </c:pt>
                      <c:pt idx="648">
                        <c:v>-2.3051764374483599E-2</c:v>
                      </c:pt>
                      <c:pt idx="649">
                        <c:v>-9.7435549640356705E-3</c:v>
                      </c:pt>
                      <c:pt idx="650">
                        <c:v>1.10885018325553E-2</c:v>
                      </c:pt>
                      <c:pt idx="651">
                        <c:v>1.66620996783985E-2</c:v>
                      </c:pt>
                      <c:pt idx="652">
                        <c:v>1.1355985071377301E-2</c:v>
                      </c:pt>
                      <c:pt idx="653">
                        <c:v>1.4845913771614999E-3</c:v>
                      </c:pt>
                      <c:pt idx="654">
                        <c:v>-1.2461111421958399E-2</c:v>
                      </c:pt>
                      <c:pt idx="655">
                        <c:v>-2.33144430469681E-2</c:v>
                      </c:pt>
                      <c:pt idx="656">
                        <c:v>-1.46397871476851E-2</c:v>
                      </c:pt>
                      <c:pt idx="657">
                        <c:v>7.8423349443834699E-4</c:v>
                      </c:pt>
                      <c:pt idx="658">
                        <c:v>-4.7634136634936404E-3</c:v>
                      </c:pt>
                      <c:pt idx="659">
                        <c:v>-1.28973363636178E-2</c:v>
                      </c:pt>
                      <c:pt idx="660">
                        <c:v>-7.0846563842376104E-3</c:v>
                      </c:pt>
                      <c:pt idx="661">
                        <c:v>9.6572679584194798E-4</c:v>
                      </c:pt>
                      <c:pt idx="662">
                        <c:v>-1.10480563170294E-2</c:v>
                      </c:pt>
                      <c:pt idx="663">
                        <c:v>-2.1008426190714399E-2</c:v>
                      </c:pt>
                      <c:pt idx="664">
                        <c:v>-6.5000315632666198E-3</c:v>
                      </c:pt>
                      <c:pt idx="665">
                        <c:v>5.6410987400231701E-3</c:v>
                      </c:pt>
                      <c:pt idx="666">
                        <c:v>1.95031939748169E-3</c:v>
                      </c:pt>
                      <c:pt idx="667">
                        <c:v>4.4295259236875103E-3</c:v>
                      </c:pt>
                      <c:pt idx="668">
                        <c:v>5.8118136679574705E-4</c:v>
                      </c:pt>
                      <c:pt idx="669">
                        <c:v>-9.1913636222395994E-3</c:v>
                      </c:pt>
                      <c:pt idx="670">
                        <c:v>-1.8771734889730898E-2</c:v>
                      </c:pt>
                      <c:pt idx="671">
                        <c:v>-9.1020481698855793E-3</c:v>
                      </c:pt>
                      <c:pt idx="672">
                        <c:v>-8.0700384351487502E-3</c:v>
                      </c:pt>
                      <c:pt idx="673">
                        <c:v>-1.2802203456600301E-2</c:v>
                      </c:pt>
                      <c:pt idx="674">
                        <c:v>-2.8936000403447699E-2</c:v>
                      </c:pt>
                      <c:pt idx="675">
                        <c:v>-2.5822241554981501E-2</c:v>
                      </c:pt>
                      <c:pt idx="676">
                        <c:v>-1.57802456125666E-3</c:v>
                      </c:pt>
                      <c:pt idx="677">
                        <c:v>2.5269950998807598E-2</c:v>
                      </c:pt>
                      <c:pt idx="678">
                        <c:v>4.3705061038307402E-2</c:v>
                      </c:pt>
                      <c:pt idx="679">
                        <c:v>4.5621187366108498E-2</c:v>
                      </c:pt>
                      <c:pt idx="680">
                        <c:v>1.3515833692425001E-2</c:v>
                      </c:pt>
                      <c:pt idx="681">
                        <c:v>-2.4353140207135499E-2</c:v>
                      </c:pt>
                      <c:pt idx="682">
                        <c:v>-1.5482534802157199E-2</c:v>
                      </c:pt>
                      <c:pt idx="683">
                        <c:v>3.67173986871205E-3</c:v>
                      </c:pt>
                      <c:pt idx="684">
                        <c:v>-7.08470244400083E-3</c:v>
                      </c:pt>
                      <c:pt idx="685">
                        <c:v>-2.0847175486971899E-2</c:v>
                      </c:pt>
                      <c:pt idx="686">
                        <c:v>8.7745030663611799E-3</c:v>
                      </c:pt>
                      <c:pt idx="687">
                        <c:v>2.9531080634330301E-2</c:v>
                      </c:pt>
                      <c:pt idx="688">
                        <c:v>2.41788392861432E-2</c:v>
                      </c:pt>
                      <c:pt idx="689">
                        <c:v>5.36606360924974E-3</c:v>
                      </c:pt>
                      <c:pt idx="690">
                        <c:v>1.0192533045671699E-2</c:v>
                      </c:pt>
                      <c:pt idx="691">
                        <c:v>7.6261553662123598E-3</c:v>
                      </c:pt>
                      <c:pt idx="692">
                        <c:v>9.9267754681068299E-3</c:v>
                      </c:pt>
                      <c:pt idx="693">
                        <c:v>2.16010760645832E-2</c:v>
                      </c:pt>
                      <c:pt idx="694">
                        <c:v>3.8737506145244197E-2</c:v>
                      </c:pt>
                      <c:pt idx="695">
                        <c:v>3.8764915118000502E-2</c:v>
                      </c:pt>
                      <c:pt idx="696">
                        <c:v>2.0117974314305599E-2</c:v>
                      </c:pt>
                      <c:pt idx="697">
                        <c:v>2.4039600640967902E-2</c:v>
                      </c:pt>
                      <c:pt idx="698">
                        <c:v>3.3415523549579398E-2</c:v>
                      </c:pt>
                      <c:pt idx="699">
                        <c:v>4.0155560044020697E-2</c:v>
                      </c:pt>
                      <c:pt idx="700">
                        <c:v>2.7573377166445E-2</c:v>
                      </c:pt>
                      <c:pt idx="701">
                        <c:v>2.25369382766798E-2</c:v>
                      </c:pt>
                      <c:pt idx="702">
                        <c:v>2.0421172937404398E-2</c:v>
                      </c:pt>
                      <c:pt idx="703">
                        <c:v>2.21236093149615E-2</c:v>
                      </c:pt>
                      <c:pt idx="704">
                        <c:v>3.8115462016569603E-2</c:v>
                      </c:pt>
                      <c:pt idx="705">
                        <c:v>5.0049608632472903E-2</c:v>
                      </c:pt>
                      <c:pt idx="706">
                        <c:v>4.0889266725667998E-2</c:v>
                      </c:pt>
                      <c:pt idx="707">
                        <c:v>1.40359432508157E-2</c:v>
                      </c:pt>
                      <c:pt idx="708">
                        <c:v>-1.22008346780573E-2</c:v>
                      </c:pt>
                      <c:pt idx="709">
                        <c:v>-6.75416928662953E-3</c:v>
                      </c:pt>
                      <c:pt idx="710">
                        <c:v>1.31090431091394E-2</c:v>
                      </c:pt>
                      <c:pt idx="711">
                        <c:v>5.1110896219591397E-2</c:v>
                      </c:pt>
                      <c:pt idx="712">
                        <c:v>7.2485294639480696E-2</c:v>
                      </c:pt>
                      <c:pt idx="713">
                        <c:v>8.4457431791420901E-2</c:v>
                      </c:pt>
                      <c:pt idx="714">
                        <c:v>7.1380168501677499E-2</c:v>
                      </c:pt>
                      <c:pt idx="715">
                        <c:v>4.9627597688642403E-2</c:v>
                      </c:pt>
                      <c:pt idx="716">
                        <c:v>4.4891486566009497E-2</c:v>
                      </c:pt>
                      <c:pt idx="717">
                        <c:v>6.1082488297468103E-2</c:v>
                      </c:pt>
                      <c:pt idx="718">
                        <c:v>7.1895167535034304E-2</c:v>
                      </c:pt>
                      <c:pt idx="719">
                        <c:v>6.7036481395526398E-2</c:v>
                      </c:pt>
                      <c:pt idx="720">
                        <c:v>7.1621130194350999E-2</c:v>
                      </c:pt>
                      <c:pt idx="721">
                        <c:v>6.9771457570553003E-2</c:v>
                      </c:pt>
                      <c:pt idx="722">
                        <c:v>6.6817867096732805E-2</c:v>
                      </c:pt>
                      <c:pt idx="723">
                        <c:v>7.9557815350293201E-2</c:v>
                      </c:pt>
                      <c:pt idx="724">
                        <c:v>0.10073976394784601</c:v>
                      </c:pt>
                      <c:pt idx="725">
                        <c:v>9.0468037707574195E-2</c:v>
                      </c:pt>
                      <c:pt idx="726">
                        <c:v>6.48505715232124E-2</c:v>
                      </c:pt>
                      <c:pt idx="727">
                        <c:v>6.5311975315329507E-2</c:v>
                      </c:pt>
                      <c:pt idx="728">
                        <c:v>9.4438781870060703E-2</c:v>
                      </c:pt>
                      <c:pt idx="729">
                        <c:v>0.119331766156355</c:v>
                      </c:pt>
                      <c:pt idx="730">
                        <c:v>0.127956334480612</c:v>
                      </c:pt>
                      <c:pt idx="731">
                        <c:v>0.120996968590224</c:v>
                      </c:pt>
                      <c:pt idx="732">
                        <c:v>0.112976809410801</c:v>
                      </c:pt>
                      <c:pt idx="733">
                        <c:v>0.11242969954408</c:v>
                      </c:pt>
                      <c:pt idx="734">
                        <c:v>0.125827910356448</c:v>
                      </c:pt>
                      <c:pt idx="735">
                        <c:v>0.14446167411517499</c:v>
                      </c:pt>
                      <c:pt idx="736">
                        <c:v>0.151942034403245</c:v>
                      </c:pt>
                      <c:pt idx="737">
                        <c:v>0.14211631334472399</c:v>
                      </c:pt>
                      <c:pt idx="738">
                        <c:v>0.13758730953468101</c:v>
                      </c:pt>
                      <c:pt idx="739">
                        <c:v>0.14479403823204801</c:v>
                      </c:pt>
                      <c:pt idx="740">
                        <c:v>0.14488789962971499</c:v>
                      </c:pt>
                      <c:pt idx="741">
                        <c:v>0.137219457346648</c:v>
                      </c:pt>
                      <c:pt idx="742">
                        <c:v>0.146384907727764</c:v>
                      </c:pt>
                      <c:pt idx="743">
                        <c:v>0.18498851352222501</c:v>
                      </c:pt>
                      <c:pt idx="744">
                        <c:v>0.22009915573462699</c:v>
                      </c:pt>
                      <c:pt idx="745">
                        <c:v>0.220667581825336</c:v>
                      </c:pt>
                      <c:pt idx="746">
                        <c:v>0.179562289196883</c:v>
                      </c:pt>
                      <c:pt idx="747">
                        <c:v>0.16352707570128699</c:v>
                      </c:pt>
                      <c:pt idx="748">
                        <c:v>0.189074219919424</c:v>
                      </c:pt>
                      <c:pt idx="749">
                        <c:v>0.219432459100317</c:v>
                      </c:pt>
                      <c:pt idx="750">
                        <c:v>0.203464881227401</c:v>
                      </c:pt>
                      <c:pt idx="751">
                        <c:v>0.18181462488758399</c:v>
                      </c:pt>
                      <c:pt idx="752">
                        <c:v>0.18390567895917001</c:v>
                      </c:pt>
                      <c:pt idx="753">
                        <c:v>0.20550430791195401</c:v>
                      </c:pt>
                      <c:pt idx="754">
                        <c:v>0.217589974050342</c:v>
                      </c:pt>
                      <c:pt idx="755">
                        <c:v>0.227579926720929</c:v>
                      </c:pt>
                      <c:pt idx="756">
                        <c:v>0.22617618094144201</c:v>
                      </c:pt>
                      <c:pt idx="757">
                        <c:v>0.20419876511896701</c:v>
                      </c:pt>
                      <c:pt idx="758">
                        <c:v>0.182715720236969</c:v>
                      </c:pt>
                      <c:pt idx="759">
                        <c:v>0.19673356040842599</c:v>
                      </c:pt>
                      <c:pt idx="760">
                        <c:v>0.21957523139889201</c:v>
                      </c:pt>
                      <c:pt idx="761">
                        <c:v>0.236344426698265</c:v>
                      </c:pt>
                      <c:pt idx="762">
                        <c:v>0.23626155987974301</c:v>
                      </c:pt>
                      <c:pt idx="763">
                        <c:v>0.235580573405368</c:v>
                      </c:pt>
                      <c:pt idx="764">
                        <c:v>0.214461658847315</c:v>
                      </c:pt>
                      <c:pt idx="765">
                        <c:v>0.204931276798551</c:v>
                      </c:pt>
                      <c:pt idx="766">
                        <c:v>0.183311344697594</c:v>
                      </c:pt>
                      <c:pt idx="767">
                        <c:v>0.18796755556008801</c:v>
                      </c:pt>
                      <c:pt idx="768">
                        <c:v>0.19220181365278599</c:v>
                      </c:pt>
                      <c:pt idx="769">
                        <c:v>0.21411727092748001</c:v>
                      </c:pt>
                      <c:pt idx="770">
                        <c:v>0.22214988632754601</c:v>
                      </c:pt>
                      <c:pt idx="771">
                        <c:v>0.23118484321815</c:v>
                      </c:pt>
                      <c:pt idx="772">
                        <c:v>0.21432146480327699</c:v>
                      </c:pt>
                      <c:pt idx="773">
                        <c:v>0.184282359551767</c:v>
                      </c:pt>
                      <c:pt idx="774">
                        <c:v>0.15581986737451201</c:v>
                      </c:pt>
                      <c:pt idx="775">
                        <c:v>0.14207157196903999</c:v>
                      </c:pt>
                      <c:pt idx="776">
                        <c:v>0.15776074521226899</c:v>
                      </c:pt>
                      <c:pt idx="777">
                        <c:v>0.17125229886257401</c:v>
                      </c:pt>
                      <c:pt idx="778">
                        <c:v>0.16213847080159699</c:v>
                      </c:pt>
                      <c:pt idx="779">
                        <c:v>0.12655530829359499</c:v>
                      </c:pt>
                      <c:pt idx="780">
                        <c:v>0.11061369158576299</c:v>
                      </c:pt>
                      <c:pt idx="781">
                        <c:v>0.109542058922695</c:v>
                      </c:pt>
                      <c:pt idx="782">
                        <c:v>0.11848021219959801</c:v>
                      </c:pt>
                      <c:pt idx="783">
                        <c:v>0.12758466255384801</c:v>
                      </c:pt>
                      <c:pt idx="784">
                        <c:v>0.141649218094686</c:v>
                      </c:pt>
                      <c:pt idx="785">
                        <c:v>0.144977914686687</c:v>
                      </c:pt>
                      <c:pt idx="786">
                        <c:v>0.14657162960451101</c:v>
                      </c:pt>
                      <c:pt idx="787">
                        <c:v>0.14595369802868799</c:v>
                      </c:pt>
                      <c:pt idx="788">
                        <c:v>0.142225303866266</c:v>
                      </c:pt>
                      <c:pt idx="789">
                        <c:v>0.132910380755626</c:v>
                      </c:pt>
                      <c:pt idx="790">
                        <c:v>0.13325794321755199</c:v>
                      </c:pt>
                      <c:pt idx="791">
                        <c:v>0.139045353268718</c:v>
                      </c:pt>
                      <c:pt idx="792">
                        <c:v>0.14456080020503501</c:v>
                      </c:pt>
                      <c:pt idx="793">
                        <c:v>0.138958409491094</c:v>
                      </c:pt>
                      <c:pt idx="794">
                        <c:v>0.133317868283196</c:v>
                      </c:pt>
                      <c:pt idx="795">
                        <c:v>0.13066291956662199</c:v>
                      </c:pt>
                      <c:pt idx="796">
                        <c:v>0.130654815887843</c:v>
                      </c:pt>
                      <c:pt idx="797">
                        <c:v>0.13572709175168199</c:v>
                      </c:pt>
                      <c:pt idx="798">
                        <c:v>0.148387934039137</c:v>
                      </c:pt>
                      <c:pt idx="799">
                        <c:v>0.16607088504543099</c:v>
                      </c:pt>
                      <c:pt idx="800">
                        <c:v>0.168486894916651</c:v>
                      </c:pt>
                      <c:pt idx="801">
                        <c:v>0.15609097966225399</c:v>
                      </c:pt>
                      <c:pt idx="802">
                        <c:v>0.14471482557392901</c:v>
                      </c:pt>
                      <c:pt idx="803">
                        <c:v>0.122113729122261</c:v>
                      </c:pt>
                      <c:pt idx="804">
                        <c:v>0.11616441804352</c:v>
                      </c:pt>
                      <c:pt idx="805">
                        <c:v>9.8554419427574494E-2</c:v>
                      </c:pt>
                      <c:pt idx="806">
                        <c:v>0.10687629700057</c:v>
                      </c:pt>
                      <c:pt idx="807">
                        <c:v>0.108403495578242</c:v>
                      </c:pt>
                      <c:pt idx="808">
                        <c:v>0.112997802317694</c:v>
                      </c:pt>
                      <c:pt idx="809">
                        <c:v>9.4603048143513405E-2</c:v>
                      </c:pt>
                      <c:pt idx="810">
                        <c:v>0.10601584520165</c:v>
                      </c:pt>
                      <c:pt idx="811">
                        <c:v>0.13169316926275401</c:v>
                      </c:pt>
                      <c:pt idx="812">
                        <c:v>0.14823876680088899</c:v>
                      </c:pt>
                      <c:pt idx="813">
                        <c:v>0.16409109298968799</c:v>
                      </c:pt>
                      <c:pt idx="814">
                        <c:v>0.177777227320218</c:v>
                      </c:pt>
                      <c:pt idx="815">
                        <c:v>0.16938420695338699</c:v>
                      </c:pt>
                      <c:pt idx="816">
                        <c:v>0.155093234338778</c:v>
                      </c:pt>
                      <c:pt idx="817">
                        <c:v>0.178076342355412</c:v>
                      </c:pt>
                      <c:pt idx="818">
                        <c:v>0.213984783116553</c:v>
                      </c:pt>
                      <c:pt idx="819">
                        <c:v>0.23173298104843301</c:v>
                      </c:pt>
                      <c:pt idx="820">
                        <c:v>0.22884330789263599</c:v>
                      </c:pt>
                      <c:pt idx="821">
                        <c:v>0.205309163539897</c:v>
                      </c:pt>
                      <c:pt idx="822">
                        <c:v>0.18309991593848499</c:v>
                      </c:pt>
                      <c:pt idx="823">
                        <c:v>0.177589540546542</c:v>
                      </c:pt>
                      <c:pt idx="824">
                        <c:v>0.20204401199469399</c:v>
                      </c:pt>
                      <c:pt idx="825">
                        <c:v>0.21887181643258999</c:v>
                      </c:pt>
                      <c:pt idx="826">
                        <c:v>0.22077499569945799</c:v>
                      </c:pt>
                      <c:pt idx="827">
                        <c:v>0.22497826643233601</c:v>
                      </c:pt>
                      <c:pt idx="828">
                        <c:v>0.246786171571651</c:v>
                      </c:pt>
                      <c:pt idx="829">
                        <c:v>0.25487184671771801</c:v>
                      </c:pt>
                      <c:pt idx="830">
                        <c:v>0.22751207516899299</c:v>
                      </c:pt>
                      <c:pt idx="831">
                        <c:v>0.22182861929209</c:v>
                      </c:pt>
                      <c:pt idx="832">
                        <c:v>0.26187738996084498</c:v>
                      </c:pt>
                      <c:pt idx="833">
                        <c:v>0.305563954336459</c:v>
                      </c:pt>
                      <c:pt idx="834">
                        <c:v>0.29027539071698399</c:v>
                      </c:pt>
                      <c:pt idx="835">
                        <c:v>0.26797990300853097</c:v>
                      </c:pt>
                      <c:pt idx="836">
                        <c:v>0.27600181318700101</c:v>
                      </c:pt>
                      <c:pt idx="837">
                        <c:v>0.28370179521529199</c:v>
                      </c:pt>
                      <c:pt idx="838">
                        <c:v>0.30377801918617098</c:v>
                      </c:pt>
                      <c:pt idx="839">
                        <c:v>0.31233171860821202</c:v>
                      </c:pt>
                      <c:pt idx="840">
                        <c:v>0.318903016453771</c:v>
                      </c:pt>
                      <c:pt idx="841">
                        <c:v>0.31223461838022498</c:v>
                      </c:pt>
                      <c:pt idx="842">
                        <c:v>0.34133202264634499</c:v>
                      </c:pt>
                      <c:pt idx="843">
                        <c:v>0.36139201183519398</c:v>
                      </c:pt>
                      <c:pt idx="844">
                        <c:v>0.36908944788605202</c:v>
                      </c:pt>
                      <c:pt idx="845">
                        <c:v>0.378872241116056</c:v>
                      </c:pt>
                      <c:pt idx="846">
                        <c:v>0.40435905804188499</c:v>
                      </c:pt>
                      <c:pt idx="847">
                        <c:v>0.44611629013689902</c:v>
                      </c:pt>
                      <c:pt idx="848">
                        <c:v>0.47023443315713997</c:v>
                      </c:pt>
                      <c:pt idx="849">
                        <c:v>0.46182001917486798</c:v>
                      </c:pt>
                      <c:pt idx="850">
                        <c:v>0.44306597395813502</c:v>
                      </c:pt>
                      <c:pt idx="851">
                        <c:v>0.459358930133897</c:v>
                      </c:pt>
                      <c:pt idx="852">
                        <c:v>0.49549833426241202</c:v>
                      </c:pt>
                      <c:pt idx="853">
                        <c:v>0.53860121579344999</c:v>
                      </c:pt>
                      <c:pt idx="854">
                        <c:v>0.59092844639217901</c:v>
                      </c:pt>
                      <c:pt idx="855">
                        <c:v>0.62132233174392903</c:v>
                      </c:pt>
                      <c:pt idx="856">
                        <c:v>0.61837385085017005</c:v>
                      </c:pt>
                      <c:pt idx="857">
                        <c:v>0.612650470172868</c:v>
                      </c:pt>
                      <c:pt idx="858">
                        <c:v>0.61955243556355899</c:v>
                      </c:pt>
                      <c:pt idx="859">
                        <c:v>0.62793945219274405</c:v>
                      </c:pt>
                      <c:pt idx="860">
                        <c:v>0.64771533976611695</c:v>
                      </c:pt>
                      <c:pt idx="861">
                        <c:v>0.69793655049064296</c:v>
                      </c:pt>
                      <c:pt idx="862">
                        <c:v>0.77227377321292601</c:v>
                      </c:pt>
                      <c:pt idx="863">
                        <c:v>0.81566622939758604</c:v>
                      </c:pt>
                      <c:pt idx="864">
                        <c:v>0.83284405633111003</c:v>
                      </c:pt>
                      <c:pt idx="865">
                        <c:v>0.81895029448527601</c:v>
                      </c:pt>
                      <c:pt idx="866">
                        <c:v>0.82299140668897897</c:v>
                      </c:pt>
                      <c:pt idx="867">
                        <c:v>0.86068895309042104</c:v>
                      </c:pt>
                      <c:pt idx="868">
                        <c:v>0.94895475711334798</c:v>
                      </c:pt>
                      <c:pt idx="869">
                        <c:v>1.0267402482257</c:v>
                      </c:pt>
                      <c:pt idx="870">
                        <c:v>1.0523371085245199</c:v>
                      </c:pt>
                      <c:pt idx="871">
                        <c:v>1.04584534614467</c:v>
                      </c:pt>
                      <c:pt idx="872">
                        <c:v>1.05607282628868</c:v>
                      </c:pt>
                      <c:pt idx="873">
                        <c:v>1.0985892775367601</c:v>
                      </c:pt>
                      <c:pt idx="874">
                        <c:v>1.1646479260592</c:v>
                      </c:pt>
                      <c:pt idx="875">
                        <c:v>1.20575405595666</c:v>
                      </c:pt>
                      <c:pt idx="876">
                        <c:v>1.22673208870823</c:v>
                      </c:pt>
                      <c:pt idx="877">
                        <c:v>1.2785883590776901</c:v>
                      </c:pt>
                      <c:pt idx="878">
                        <c:v>1.37029537392286</c:v>
                      </c:pt>
                      <c:pt idx="879">
                        <c:v>1.4283884432790399</c:v>
                      </c:pt>
                      <c:pt idx="880">
                        <c:v>1.42131918686407</c:v>
                      </c:pt>
                      <c:pt idx="881">
                        <c:v>1.4272763034048499</c:v>
                      </c:pt>
                      <c:pt idx="882">
                        <c:v>1.4916409045188801</c:v>
                      </c:pt>
                      <c:pt idx="883">
                        <c:v>1.5707886895984999</c:v>
                      </c:pt>
                      <c:pt idx="884">
                        <c:v>1.6099753455105099</c:v>
                      </c:pt>
                      <c:pt idx="885">
                        <c:v>1.62404769993966</c:v>
                      </c:pt>
                      <c:pt idx="886">
                        <c:v>1.6276842033412899</c:v>
                      </c:pt>
                      <c:pt idx="887">
                        <c:v>1.6613571379557099</c:v>
                      </c:pt>
                      <c:pt idx="888">
                        <c:v>1.7603055606144</c:v>
                      </c:pt>
                      <c:pt idx="889">
                        <c:v>1.8876586657727801</c:v>
                      </c:pt>
                      <c:pt idx="890">
                        <c:v>1.9534848669310201</c:v>
                      </c:pt>
                      <c:pt idx="891">
                        <c:v>1.93697372798934</c:v>
                      </c:pt>
                      <c:pt idx="892">
                        <c:v>1.90287612827243</c:v>
                      </c:pt>
                      <c:pt idx="893">
                        <c:v>1.89888269265252</c:v>
                      </c:pt>
                      <c:pt idx="894">
                        <c:v>1.95078260834635</c:v>
                      </c:pt>
                      <c:pt idx="895">
                        <c:v>2.0004905171110798</c:v>
                      </c:pt>
                      <c:pt idx="896">
                        <c:v>2.0111644985771502</c:v>
                      </c:pt>
                      <c:pt idx="897">
                        <c:v>2.01329469391588</c:v>
                      </c:pt>
                      <c:pt idx="898">
                        <c:v>2.0630738301237299</c:v>
                      </c:pt>
                      <c:pt idx="899">
                        <c:v>2.1244338381305199</c:v>
                      </c:pt>
                      <c:pt idx="900">
                        <c:v>2.16093898753005</c:v>
                      </c:pt>
                      <c:pt idx="901">
                        <c:v>2.1879489503369398</c:v>
                      </c:pt>
                      <c:pt idx="902">
                        <c:v>2.2450263095846399</c:v>
                      </c:pt>
                      <c:pt idx="903">
                        <c:v>2.3160974194329902</c:v>
                      </c:pt>
                      <c:pt idx="904">
                        <c:v>2.3720471460988701</c:v>
                      </c:pt>
                      <c:pt idx="905">
                        <c:v>2.4212609890330001</c:v>
                      </c:pt>
                      <c:pt idx="906">
                        <c:v>2.5083982114880699</c:v>
                      </c:pt>
                      <c:pt idx="907">
                        <c:v>2.6343948662572498</c:v>
                      </c:pt>
                      <c:pt idx="908">
                        <c:v>2.7465292590463601</c:v>
                      </c:pt>
                      <c:pt idx="909">
                        <c:v>2.8054823058620499</c:v>
                      </c:pt>
                      <c:pt idx="910">
                        <c:v>2.8571037900408802</c:v>
                      </c:pt>
                      <c:pt idx="911">
                        <c:v>2.9316625399621801</c:v>
                      </c:pt>
                      <c:pt idx="912">
                        <c:v>3.0185356955735401</c:v>
                      </c:pt>
                      <c:pt idx="913">
                        <c:v>3.0738091485788401</c:v>
                      </c:pt>
                      <c:pt idx="914">
                        <c:v>3.10093038306908</c:v>
                      </c:pt>
                      <c:pt idx="915">
                        <c:v>3.1473320210982001</c:v>
                      </c:pt>
                      <c:pt idx="916">
                        <c:v>3.2479064592262401</c:v>
                      </c:pt>
                      <c:pt idx="917">
                        <c:v>3.38451464357192</c:v>
                      </c:pt>
                      <c:pt idx="918">
                        <c:v>3.5018290902650402</c:v>
                      </c:pt>
                      <c:pt idx="919">
                        <c:v>3.5742755548976599</c:v>
                      </c:pt>
                      <c:pt idx="920">
                        <c:v>3.6298128045923699</c:v>
                      </c:pt>
                      <c:pt idx="921">
                        <c:v>3.7035476920917501</c:v>
                      </c:pt>
                      <c:pt idx="922">
                        <c:v>3.7759872593544399</c:v>
                      </c:pt>
                      <c:pt idx="923">
                        <c:v>3.8445544313889801</c:v>
                      </c:pt>
                      <c:pt idx="924">
                        <c:v>3.9575710381190201</c:v>
                      </c:pt>
                      <c:pt idx="925">
                        <c:v>4.1057452655647397</c:v>
                      </c:pt>
                      <c:pt idx="926">
                        <c:v>4.19966395233316</c:v>
                      </c:pt>
                      <c:pt idx="927">
                        <c:v>4.2433278736973898</c:v>
                      </c:pt>
                      <c:pt idx="928">
                        <c:v>4.3024734918099803</c:v>
                      </c:pt>
                      <c:pt idx="929">
                        <c:v>4.36940961630782</c:v>
                      </c:pt>
                      <c:pt idx="930">
                        <c:v>4.3999685762008003</c:v>
                      </c:pt>
                      <c:pt idx="931">
                        <c:v>4.4353549159636296</c:v>
                      </c:pt>
                      <c:pt idx="932">
                        <c:v>4.5172171118862199</c:v>
                      </c:pt>
                      <c:pt idx="933">
                        <c:v>4.5995470857320297</c:v>
                      </c:pt>
                      <c:pt idx="934">
                        <c:v>4.6138784095572296</c:v>
                      </c:pt>
                      <c:pt idx="935">
                        <c:v>4.5787868624948498</c:v>
                      </c:pt>
                      <c:pt idx="936">
                        <c:v>4.5577787746696199</c:v>
                      </c:pt>
                      <c:pt idx="937">
                        <c:v>4.6082619574584998</c:v>
                      </c:pt>
                      <c:pt idx="938">
                        <c:v>4.69009341706772</c:v>
                      </c:pt>
                      <c:pt idx="939">
                        <c:v>4.6962354677955398</c:v>
                      </c:pt>
                      <c:pt idx="940">
                        <c:v>4.5990497574678999</c:v>
                      </c:pt>
                      <c:pt idx="941">
                        <c:v>4.5291174236813401</c:v>
                      </c:pt>
                      <c:pt idx="942">
                        <c:v>4.5648871918440204</c:v>
                      </c:pt>
                      <c:pt idx="943">
                        <c:v>4.6004813312274999</c:v>
                      </c:pt>
                      <c:pt idx="944">
                        <c:v>4.5791407902354102</c:v>
                      </c:pt>
                      <c:pt idx="945">
                        <c:v>4.5335747540675699</c:v>
                      </c:pt>
                      <c:pt idx="946">
                        <c:v>4.5045228958604797</c:v>
                      </c:pt>
                      <c:pt idx="947">
                        <c:v>4.4839150792443698</c:v>
                      </c:pt>
                      <c:pt idx="948">
                        <c:v>4.48506738531895</c:v>
                      </c:pt>
                      <c:pt idx="949">
                        <c:v>4.44445541878898</c:v>
                      </c:pt>
                      <c:pt idx="950">
                        <c:v>4.3434155519497297</c:v>
                      </c:pt>
                      <c:pt idx="951">
                        <c:v>4.27280159323261</c:v>
                      </c:pt>
                      <c:pt idx="952">
                        <c:v>4.2826872922177603</c:v>
                      </c:pt>
                      <c:pt idx="953">
                        <c:v>4.27669517298005</c:v>
                      </c:pt>
                      <c:pt idx="954">
                        <c:v>4.21058215429737</c:v>
                      </c:pt>
                      <c:pt idx="955">
                        <c:v>4.1247246236131696</c:v>
                      </c:pt>
                      <c:pt idx="956">
                        <c:v>4.0591610431857204</c:v>
                      </c:pt>
                      <c:pt idx="957">
                        <c:v>4.0232831941337901</c:v>
                      </c:pt>
                      <c:pt idx="958">
                        <c:v>4.0086092498439001</c:v>
                      </c:pt>
                      <c:pt idx="959">
                        <c:v>3.9993983659232502</c:v>
                      </c:pt>
                      <c:pt idx="960">
                        <c:v>3.9735876689306702</c:v>
                      </c:pt>
                      <c:pt idx="961">
                        <c:v>3.9376116257261198</c:v>
                      </c:pt>
                      <c:pt idx="962">
                        <c:v>3.90062151273432</c:v>
                      </c:pt>
                      <c:pt idx="963">
                        <c:v>3.8959971239953402</c:v>
                      </c:pt>
                      <c:pt idx="964">
                        <c:v>3.93923942306487</c:v>
                      </c:pt>
                      <c:pt idx="965">
                        <c:v>3.9766346895765201</c:v>
                      </c:pt>
                      <c:pt idx="966">
                        <c:v>3.95971385253018</c:v>
                      </c:pt>
                      <c:pt idx="967">
                        <c:v>3.9294536689460902</c:v>
                      </c:pt>
                      <c:pt idx="968">
                        <c:v>3.95017034985589</c:v>
                      </c:pt>
                      <c:pt idx="969">
                        <c:v>3.9991960845432</c:v>
                      </c:pt>
                      <c:pt idx="970">
                        <c:v>4.0225395727870898</c:v>
                      </c:pt>
                      <c:pt idx="971">
                        <c:v>4.0532420736990602</c:v>
                      </c:pt>
                      <c:pt idx="972">
                        <c:v>4.0984489790147203</c:v>
                      </c:pt>
                      <c:pt idx="973">
                        <c:v>4.1239597751859103</c:v>
                      </c:pt>
                      <c:pt idx="974">
                        <c:v>4.12960592282192</c:v>
                      </c:pt>
                      <c:pt idx="975">
                        <c:v>4.15363581911671</c:v>
                      </c:pt>
                      <c:pt idx="976">
                        <c:v>4.1501296115321296</c:v>
                      </c:pt>
                      <c:pt idx="977">
                        <c:v>4.1016248582897301</c:v>
                      </c:pt>
                      <c:pt idx="978">
                        <c:v>4.05637353420284</c:v>
                      </c:pt>
                      <c:pt idx="979">
                        <c:v>4.0246207691581102</c:v>
                      </c:pt>
                      <c:pt idx="980">
                        <c:v>3.9711453778117298</c:v>
                      </c:pt>
                      <c:pt idx="981">
                        <c:v>3.9215189908162</c:v>
                      </c:pt>
                      <c:pt idx="982">
                        <c:v>3.88678898860246</c:v>
                      </c:pt>
                      <c:pt idx="983">
                        <c:v>3.8467067236227801</c:v>
                      </c:pt>
                      <c:pt idx="984">
                        <c:v>3.77489633704297</c:v>
                      </c:pt>
                      <c:pt idx="985">
                        <c:v>3.6717338033510498</c:v>
                      </c:pt>
                      <c:pt idx="986">
                        <c:v>3.5127305770331199</c:v>
                      </c:pt>
                      <c:pt idx="987">
                        <c:v>3.379459773717</c:v>
                      </c:pt>
                      <c:pt idx="988">
                        <c:v>3.2753840811513202</c:v>
                      </c:pt>
                      <c:pt idx="989">
                        <c:v>3.1798212266450898</c:v>
                      </c:pt>
                      <c:pt idx="990">
                        <c:v>3.0437454041401</c:v>
                      </c:pt>
                      <c:pt idx="991">
                        <c:v>2.9270917367125802</c:v>
                      </c:pt>
                      <c:pt idx="992">
                        <c:v>2.8193049579349099</c:v>
                      </c:pt>
                      <c:pt idx="993">
                        <c:v>2.7068054537906798</c:v>
                      </c:pt>
                      <c:pt idx="994">
                        <c:v>2.6069333810374302</c:v>
                      </c:pt>
                      <c:pt idx="995">
                        <c:v>2.5323155047661099</c:v>
                      </c:pt>
                      <c:pt idx="996">
                        <c:v>2.4837285655538501</c:v>
                      </c:pt>
                      <c:pt idx="997">
                        <c:v>2.44336246944893</c:v>
                      </c:pt>
                      <c:pt idx="998">
                        <c:v>2.4089315084287901</c:v>
                      </c:pt>
                      <c:pt idx="999">
                        <c:v>2.3764258135810898</c:v>
                      </c:pt>
                      <c:pt idx="1000">
                        <c:v>2.3397093254142201</c:v>
                      </c:pt>
                      <c:pt idx="1001">
                        <c:v>2.3054756953036799</c:v>
                      </c:pt>
                      <c:pt idx="1002">
                        <c:v>2.2645215822482601</c:v>
                      </c:pt>
                      <c:pt idx="1003">
                        <c:v>2.2307302738171599</c:v>
                      </c:pt>
                      <c:pt idx="1004">
                        <c:v>2.19889527027436</c:v>
                      </c:pt>
                      <c:pt idx="1005">
                        <c:v>2.1908903635106101</c:v>
                      </c:pt>
                      <c:pt idx="1006">
                        <c:v>2.2087799746051502</c:v>
                      </c:pt>
                      <c:pt idx="1007">
                        <c:v>2.23595574055599</c:v>
                      </c:pt>
                      <c:pt idx="1008">
                        <c:v>2.2206242166783698</c:v>
                      </c:pt>
                      <c:pt idx="1009">
                        <c:v>2.1881683192885402</c:v>
                      </c:pt>
                      <c:pt idx="1010">
                        <c:v>2.1688913922844799</c:v>
                      </c:pt>
                      <c:pt idx="1011">
                        <c:v>2.1902787947466198</c:v>
                      </c:pt>
                      <c:pt idx="1012">
                        <c:v>2.2084424006622401</c:v>
                      </c:pt>
                      <c:pt idx="1013">
                        <c:v>2.2020256507788698</c:v>
                      </c:pt>
                      <c:pt idx="1014">
                        <c:v>2.1800102839004798</c:v>
                      </c:pt>
                      <c:pt idx="1015">
                        <c:v>2.16662698977076</c:v>
                      </c:pt>
                      <c:pt idx="1016">
                        <c:v>2.1680949832423302</c:v>
                      </c:pt>
                      <c:pt idx="1017">
                        <c:v>2.1806456644590702</c:v>
                      </c:pt>
                      <c:pt idx="1018">
                        <c:v>2.2147449611027898</c:v>
                      </c:pt>
                      <c:pt idx="1019">
                        <c:v>2.2395638385501702</c:v>
                      </c:pt>
                      <c:pt idx="1020">
                        <c:v>2.2254018783302101</c:v>
                      </c:pt>
                      <c:pt idx="1021">
                        <c:v>2.1872826850499099</c:v>
                      </c:pt>
                      <c:pt idx="1022">
                        <c:v>2.1687484939323398</c:v>
                      </c:pt>
                      <c:pt idx="1023">
                        <c:v>2.1910584581595698</c:v>
                      </c:pt>
                      <c:pt idx="1024">
                        <c:v>2.2351133165899402</c:v>
                      </c:pt>
                      <c:pt idx="1025">
                        <c:v>2.25362134874239</c:v>
                      </c:pt>
                      <c:pt idx="1026">
                        <c:v>2.2429019515792801</c:v>
                      </c:pt>
                      <c:pt idx="1027">
                        <c:v>2.2230368691869602</c:v>
                      </c:pt>
                      <c:pt idx="1028">
                        <c:v>2.2270328536433199</c:v>
                      </c:pt>
                      <c:pt idx="1029">
                        <c:v>2.2392816038385401</c:v>
                      </c:pt>
                      <c:pt idx="1030">
                        <c:v>2.2362712896628398</c:v>
                      </c:pt>
                      <c:pt idx="1031">
                        <c:v>2.2126642609653802</c:v>
                      </c:pt>
                      <c:pt idx="1032">
                        <c:v>2.2149070560147299</c:v>
                      </c:pt>
                      <c:pt idx="1033">
                        <c:v>2.24952118124533</c:v>
                      </c:pt>
                      <c:pt idx="1034">
                        <c:v>2.2519461402788798</c:v>
                      </c:pt>
                      <c:pt idx="1035">
                        <c:v>2.2338959827929399</c:v>
                      </c:pt>
                      <c:pt idx="1036">
                        <c:v>2.2171985911160701</c:v>
                      </c:pt>
                      <c:pt idx="1037">
                        <c:v>2.2093785505727901</c:v>
                      </c:pt>
                      <c:pt idx="1038">
                        <c:v>2.1815141554684501</c:v>
                      </c:pt>
                      <c:pt idx="1039">
                        <c:v>2.1560556772627599</c:v>
                      </c:pt>
                      <c:pt idx="1040">
                        <c:v>2.1303584435433698</c:v>
                      </c:pt>
                      <c:pt idx="1041">
                        <c:v>2.1169711843796102</c:v>
                      </c:pt>
                      <c:pt idx="1042">
                        <c:v>2.1234864009090701</c:v>
                      </c:pt>
                      <c:pt idx="1043">
                        <c:v>2.1279619058442401</c:v>
                      </c:pt>
                      <c:pt idx="1044">
                        <c:v>2.1167783642266</c:v>
                      </c:pt>
                      <c:pt idx="1045">
                        <c:v>2.09343268524142</c:v>
                      </c:pt>
                      <c:pt idx="1046">
                        <c:v>2.10711333841612</c:v>
                      </c:pt>
                      <c:pt idx="1047">
                        <c:v>2.11137915743473</c:v>
                      </c:pt>
                      <c:pt idx="1048">
                        <c:v>2.0769999942792201</c:v>
                      </c:pt>
                      <c:pt idx="1049">
                        <c:v>2.04311129396031</c:v>
                      </c:pt>
                      <c:pt idx="1050">
                        <c:v>2.0421489190239601</c:v>
                      </c:pt>
                      <c:pt idx="1051">
                        <c:v>2.0324453014187198</c:v>
                      </c:pt>
                      <c:pt idx="1052">
                        <c:v>1.9956735817809099</c:v>
                      </c:pt>
                      <c:pt idx="1053">
                        <c:v>1.98999185972346</c:v>
                      </c:pt>
                      <c:pt idx="1054">
                        <c:v>1.99154965849063</c:v>
                      </c:pt>
                      <c:pt idx="1055">
                        <c:v>1.9580397500048199</c:v>
                      </c:pt>
                      <c:pt idx="1056">
                        <c:v>1.9065545211963599</c:v>
                      </c:pt>
                      <c:pt idx="1057">
                        <c:v>1.8727032220279001</c:v>
                      </c:pt>
                      <c:pt idx="1058">
                        <c:v>1.8910938103964801</c:v>
                      </c:pt>
                      <c:pt idx="1059">
                        <c:v>1.9147942455607401</c:v>
                      </c:pt>
                      <c:pt idx="1060">
                        <c:v>1.9360620424563799</c:v>
                      </c:pt>
                      <c:pt idx="1061">
                        <c:v>1.81930376313495</c:v>
                      </c:pt>
                      <c:pt idx="1062">
                        <c:v>1.66228064501701</c:v>
                      </c:pt>
                      <c:pt idx="1063">
                        <c:v>1.54802730353228</c:v>
                      </c:pt>
                      <c:pt idx="1064">
                        <c:v>1.5351295501665501</c:v>
                      </c:pt>
                      <c:pt idx="1065">
                        <c:v>1.4976185130767099</c:v>
                      </c:pt>
                      <c:pt idx="1066">
                        <c:v>1.4605621083026901</c:v>
                      </c:pt>
                      <c:pt idx="1067">
                        <c:v>1.4407806062761099</c:v>
                      </c:pt>
                      <c:pt idx="1068">
                        <c:v>1.4394535981584899</c:v>
                      </c:pt>
                      <c:pt idx="1069">
                        <c:v>1.4234773544458701</c:v>
                      </c:pt>
                      <c:pt idx="1070">
                        <c:v>1.3806131553413401</c:v>
                      </c:pt>
                      <c:pt idx="1071">
                        <c:v>1.33033910652487</c:v>
                      </c:pt>
                      <c:pt idx="1072">
                        <c:v>1.2953064489255599</c:v>
                      </c:pt>
                      <c:pt idx="1073">
                        <c:v>1.27377975601298</c:v>
                      </c:pt>
                      <c:pt idx="1074">
                        <c:v>1.2437111515019299</c:v>
                      </c:pt>
                      <c:pt idx="1075">
                        <c:v>1.2293561639424699</c:v>
                      </c:pt>
                      <c:pt idx="1076">
                        <c:v>1.2237654718714199</c:v>
                      </c:pt>
                      <c:pt idx="1077">
                        <c:v>1.2013575390472899</c:v>
                      </c:pt>
                      <c:pt idx="1078">
                        <c:v>1.1511759952993601</c:v>
                      </c:pt>
                      <c:pt idx="1079">
                        <c:v>1.1247449284783999</c:v>
                      </c:pt>
                      <c:pt idx="1080">
                        <c:v>1.12186520936349</c:v>
                      </c:pt>
                      <c:pt idx="1081">
                        <c:v>1.10163096499774</c:v>
                      </c:pt>
                      <c:pt idx="1082">
                        <c:v>1.06553784202707</c:v>
                      </c:pt>
                      <c:pt idx="1083">
                        <c:v>1.05557426728153</c:v>
                      </c:pt>
                      <c:pt idx="1084">
                        <c:v>1.0522247810135299</c:v>
                      </c:pt>
                      <c:pt idx="1085">
                        <c:v>1.0370807964636899</c:v>
                      </c:pt>
                      <c:pt idx="1086">
                        <c:v>1.0067728812351</c:v>
                      </c:pt>
                      <c:pt idx="1087">
                        <c:v>0.98754525067514498</c:v>
                      </c:pt>
                      <c:pt idx="1088">
                        <c:v>0.97775622969195397</c:v>
                      </c:pt>
                      <c:pt idx="1089">
                        <c:v>0.97135965139846203</c:v>
                      </c:pt>
                      <c:pt idx="1090">
                        <c:v>0.95723243625655796</c:v>
                      </c:pt>
                      <c:pt idx="1091">
                        <c:v>0.92713978542873399</c:v>
                      </c:pt>
                      <c:pt idx="1092">
                        <c:v>0.89014580177994695</c:v>
                      </c:pt>
                      <c:pt idx="1093">
                        <c:v>0.87148886318724295</c:v>
                      </c:pt>
                      <c:pt idx="1094">
                        <c:v>0.87778813803532096</c:v>
                      </c:pt>
                      <c:pt idx="1095">
                        <c:v>0.86430500084962203</c:v>
                      </c:pt>
                      <c:pt idx="1096">
                        <c:v>0.83341328379115998</c:v>
                      </c:pt>
                      <c:pt idx="1097">
                        <c:v>0.82011058322008601</c:v>
                      </c:pt>
                      <c:pt idx="1098">
                        <c:v>0.82440020580727302</c:v>
                      </c:pt>
                      <c:pt idx="1099">
                        <c:v>0.80458282633112299</c:v>
                      </c:pt>
                      <c:pt idx="1100">
                        <c:v>0.75905897237377495</c:v>
                      </c:pt>
                      <c:pt idx="1101">
                        <c:v>0.73239773601337399</c:v>
                      </c:pt>
                      <c:pt idx="1102">
                        <c:v>0.72963464814423495</c:v>
                      </c:pt>
                      <c:pt idx="1103">
                        <c:v>0.73091450882034303</c:v>
                      </c:pt>
                      <c:pt idx="1104">
                        <c:v>0.71913986379066297</c:v>
                      </c:pt>
                      <c:pt idx="1105">
                        <c:v>0.70896929559827604</c:v>
                      </c:pt>
                      <c:pt idx="1106">
                        <c:v>0.70144749512170801</c:v>
                      </c:pt>
                      <c:pt idx="1107">
                        <c:v>0.69120246729311396</c:v>
                      </c:pt>
                      <c:pt idx="1108">
                        <c:v>0.67570384978766695</c:v>
                      </c:pt>
                      <c:pt idx="1109">
                        <c:v>0.65676244655496696</c:v>
                      </c:pt>
                      <c:pt idx="1110">
                        <c:v>0.63844798061638297</c:v>
                      </c:pt>
                      <c:pt idx="1111">
                        <c:v>0.63555932263784698</c:v>
                      </c:pt>
                      <c:pt idx="1112">
                        <c:v>0.63051856643800697</c:v>
                      </c:pt>
                      <c:pt idx="1113">
                        <c:v>0.61724234569710101</c:v>
                      </c:pt>
                      <c:pt idx="1114">
                        <c:v>0.60206928519520697</c:v>
                      </c:pt>
                      <c:pt idx="1115">
                        <c:v>0.60766148481261595</c:v>
                      </c:pt>
                      <c:pt idx="1116">
                        <c:v>0.62057673909085098</c:v>
                      </c:pt>
                      <c:pt idx="1117">
                        <c:v>0.61950115503778802</c:v>
                      </c:pt>
                      <c:pt idx="1118">
                        <c:v>0.60608793086089896</c:v>
                      </c:pt>
                      <c:pt idx="1119">
                        <c:v>0.59016827374014202</c:v>
                      </c:pt>
                      <c:pt idx="1120">
                        <c:v>0.58295313578091501</c:v>
                      </c:pt>
                      <c:pt idx="1121">
                        <c:v>0.58975311268158503</c:v>
                      </c:pt>
                      <c:pt idx="1122">
                        <c:v>0.60945453785861003</c:v>
                      </c:pt>
                      <c:pt idx="1123">
                        <c:v>0.61393247841437204</c:v>
                      </c:pt>
                      <c:pt idx="1124">
                        <c:v>0.580489283380486</c:v>
                      </c:pt>
                      <c:pt idx="1125">
                        <c:v>0.54573933347408099</c:v>
                      </c:pt>
                      <c:pt idx="1126">
                        <c:v>0.54355666572374595</c:v>
                      </c:pt>
                      <c:pt idx="1127">
                        <c:v>0.55522580717141301</c:v>
                      </c:pt>
                      <c:pt idx="1128">
                        <c:v>0.54738155297764102</c:v>
                      </c:pt>
                    </c:numCache>
                  </c:numRef>
                </c:yVal>
                <c:smooth val="1"/>
                <c:extLst xmlns:c15="http://schemas.microsoft.com/office/drawing/2012/chart">
                  <c:ext xmlns:c16="http://schemas.microsoft.com/office/drawing/2014/chart" uri="{C3380CC4-5D6E-409C-BE32-E72D297353CC}">
                    <c16:uniqueId val="{0000000B-BA24-4D9A-B745-9BAE61DCA5D5}"/>
                  </c:ext>
                </c:extLst>
              </c15:ser>
            </c15:filteredScatterSeries>
            <c15:filteredScatterSeries>
              <c15:ser>
                <c:idx val="15"/>
                <c:order val="10"/>
                <c:tx>
                  <c:v>Sample 4 (initial)</c:v>
                </c:tx>
                <c:marker>
                  <c:symbol val="none"/>
                </c:marker>
                <c:xVal>
                  <c:numRef>
                    <c:extLst xmlns:c15="http://schemas.microsoft.com/office/drawing/2012/chart">
                      <c:ext xmlns:c15="http://schemas.microsoft.com/office/drawing/2012/chart" uri="{02D57815-91ED-43cb-92C2-25804820EDAC}">
                        <c15:formulaRef>
                          <c15:sqref>'Sample 4'!$V$3:$V$1135</c15:sqref>
                        </c15:formulaRef>
                      </c:ext>
                    </c:extLst>
                    <c:numCache>
                      <c:formatCode>General</c:formatCode>
                      <c:ptCount val="1133"/>
                      <c:pt idx="0">
                        <c:v>0.30293999999999999</c:v>
                      </c:pt>
                      <c:pt idx="1">
                        <c:v>0.31790000000000002</c:v>
                      </c:pt>
                      <c:pt idx="2">
                        <c:v>0.33284999999999998</c:v>
                      </c:pt>
                      <c:pt idx="3">
                        <c:v>0.3478</c:v>
                      </c:pt>
                      <c:pt idx="4">
                        <c:v>0.36276000000000003</c:v>
                      </c:pt>
                      <c:pt idx="5">
                        <c:v>0.37770999999999999</c:v>
                      </c:pt>
                      <c:pt idx="6">
                        <c:v>0.39267000000000002</c:v>
                      </c:pt>
                      <c:pt idx="7">
                        <c:v>0.40761999999999998</c:v>
                      </c:pt>
                      <c:pt idx="8">
                        <c:v>0.42258000000000001</c:v>
                      </c:pt>
                      <c:pt idx="9">
                        <c:v>0.43752999999999997</c:v>
                      </c:pt>
                      <c:pt idx="10">
                        <c:v>0.45249</c:v>
                      </c:pt>
                      <c:pt idx="11">
                        <c:v>0.46744000000000002</c:v>
                      </c:pt>
                      <c:pt idx="12">
                        <c:v>0.48238999999999999</c:v>
                      </c:pt>
                      <c:pt idx="13">
                        <c:v>0.49735000000000001</c:v>
                      </c:pt>
                      <c:pt idx="14">
                        <c:v>0.51229999999999998</c:v>
                      </c:pt>
                      <c:pt idx="15">
                        <c:v>0.52725999999999995</c:v>
                      </c:pt>
                      <c:pt idx="16">
                        <c:v>0.54220999999999997</c:v>
                      </c:pt>
                      <c:pt idx="17">
                        <c:v>0.55717000000000005</c:v>
                      </c:pt>
                      <c:pt idx="18">
                        <c:v>0.57211999999999996</c:v>
                      </c:pt>
                      <c:pt idx="19">
                        <c:v>0.58706999999999998</c:v>
                      </c:pt>
                      <c:pt idx="20">
                        <c:v>0.60202999999999995</c:v>
                      </c:pt>
                      <c:pt idx="21">
                        <c:v>0.61697999999999997</c:v>
                      </c:pt>
                      <c:pt idx="22">
                        <c:v>0.63193999999999995</c:v>
                      </c:pt>
                      <c:pt idx="23">
                        <c:v>0.64688999999999997</c:v>
                      </c:pt>
                      <c:pt idx="24">
                        <c:v>0.66185000000000005</c:v>
                      </c:pt>
                      <c:pt idx="25">
                        <c:v>0.67679999999999996</c:v>
                      </c:pt>
                      <c:pt idx="26">
                        <c:v>0.69174999999999998</c:v>
                      </c:pt>
                      <c:pt idx="27">
                        <c:v>0.70670999999999995</c:v>
                      </c:pt>
                      <c:pt idx="28">
                        <c:v>0.72165999999999997</c:v>
                      </c:pt>
                      <c:pt idx="29">
                        <c:v>0.73662000000000005</c:v>
                      </c:pt>
                      <c:pt idx="30">
                        <c:v>0.75156999999999996</c:v>
                      </c:pt>
                      <c:pt idx="31">
                        <c:v>0.76651999999999998</c:v>
                      </c:pt>
                      <c:pt idx="32">
                        <c:v>0.78147999999999995</c:v>
                      </c:pt>
                      <c:pt idx="33">
                        <c:v>0.79642999999999997</c:v>
                      </c:pt>
                      <c:pt idx="34">
                        <c:v>0.81137999999999999</c:v>
                      </c:pt>
                      <c:pt idx="35">
                        <c:v>0.82633999999999996</c:v>
                      </c:pt>
                      <c:pt idx="36">
                        <c:v>0.84128999999999998</c:v>
                      </c:pt>
                      <c:pt idx="37">
                        <c:v>0.85624999999999996</c:v>
                      </c:pt>
                      <c:pt idx="38">
                        <c:v>0.87119999999999997</c:v>
                      </c:pt>
                      <c:pt idx="39">
                        <c:v>0.88614999999999999</c:v>
                      </c:pt>
                      <c:pt idx="40">
                        <c:v>0.90110999999999997</c:v>
                      </c:pt>
                      <c:pt idx="41">
                        <c:v>0.91605999999999999</c:v>
                      </c:pt>
                      <c:pt idx="42">
                        <c:v>0.93101</c:v>
                      </c:pt>
                      <c:pt idx="43">
                        <c:v>0.94596999999999998</c:v>
                      </c:pt>
                      <c:pt idx="44">
                        <c:v>0.96092</c:v>
                      </c:pt>
                      <c:pt idx="45">
                        <c:v>0.97587999999999997</c:v>
                      </c:pt>
                      <c:pt idx="46">
                        <c:v>0.99082999999999999</c:v>
                      </c:pt>
                      <c:pt idx="47">
                        <c:v>1.0057799999999999</c:v>
                      </c:pt>
                      <c:pt idx="48">
                        <c:v>1.02074</c:v>
                      </c:pt>
                      <c:pt idx="49">
                        <c:v>1.03569</c:v>
                      </c:pt>
                      <c:pt idx="50">
                        <c:v>1.05064</c:v>
                      </c:pt>
                      <c:pt idx="51">
                        <c:v>1.0656000000000001</c:v>
                      </c:pt>
                      <c:pt idx="52">
                        <c:v>1.0805499999999999</c:v>
                      </c:pt>
                      <c:pt idx="53">
                        <c:v>1.0954999999999999</c:v>
                      </c:pt>
                      <c:pt idx="54">
                        <c:v>1.11046</c:v>
                      </c:pt>
                      <c:pt idx="55">
                        <c:v>1.12541</c:v>
                      </c:pt>
                      <c:pt idx="56">
                        <c:v>1.14036</c:v>
                      </c:pt>
                      <c:pt idx="57">
                        <c:v>1.1553199999999999</c:v>
                      </c:pt>
                      <c:pt idx="58">
                        <c:v>1.1702699999999999</c:v>
                      </c:pt>
                      <c:pt idx="59">
                        <c:v>1.1852199999999999</c:v>
                      </c:pt>
                      <c:pt idx="60">
                        <c:v>1.20017</c:v>
                      </c:pt>
                      <c:pt idx="61">
                        <c:v>1.21513</c:v>
                      </c:pt>
                      <c:pt idx="62">
                        <c:v>1.2300800000000001</c:v>
                      </c:pt>
                      <c:pt idx="63">
                        <c:v>1.2450300000000001</c:v>
                      </c:pt>
                      <c:pt idx="64">
                        <c:v>1.2599899999999999</c:v>
                      </c:pt>
                      <c:pt idx="65">
                        <c:v>1.27494</c:v>
                      </c:pt>
                      <c:pt idx="66">
                        <c:v>1.28989</c:v>
                      </c:pt>
                      <c:pt idx="67">
                        <c:v>1.30484</c:v>
                      </c:pt>
                      <c:pt idx="68">
                        <c:v>1.3198000000000001</c:v>
                      </c:pt>
                      <c:pt idx="69">
                        <c:v>1.3347500000000001</c:v>
                      </c:pt>
                      <c:pt idx="70">
                        <c:v>1.3496999999999999</c:v>
                      </c:pt>
                      <c:pt idx="71">
                        <c:v>1.3646499999999999</c:v>
                      </c:pt>
                      <c:pt idx="72">
                        <c:v>1.37961</c:v>
                      </c:pt>
                      <c:pt idx="73">
                        <c:v>1.39456</c:v>
                      </c:pt>
                      <c:pt idx="74">
                        <c:v>1.40951</c:v>
                      </c:pt>
                      <c:pt idx="75">
                        <c:v>1.4244600000000001</c:v>
                      </c:pt>
                      <c:pt idx="76">
                        <c:v>1.4394199999999999</c:v>
                      </c:pt>
                      <c:pt idx="77">
                        <c:v>1.4543699999999999</c:v>
                      </c:pt>
                      <c:pt idx="78">
                        <c:v>1.46932</c:v>
                      </c:pt>
                      <c:pt idx="79">
                        <c:v>1.48427</c:v>
                      </c:pt>
                      <c:pt idx="80">
                        <c:v>1.49922</c:v>
                      </c:pt>
                      <c:pt idx="81">
                        <c:v>1.5141800000000001</c:v>
                      </c:pt>
                      <c:pt idx="82">
                        <c:v>1.5291300000000001</c:v>
                      </c:pt>
                      <c:pt idx="83">
                        <c:v>1.5440799999999999</c:v>
                      </c:pt>
                      <c:pt idx="84">
                        <c:v>1.5590299999999999</c:v>
                      </c:pt>
                      <c:pt idx="85">
                        <c:v>1.5739799999999999</c:v>
                      </c:pt>
                      <c:pt idx="86">
                        <c:v>1.58894</c:v>
                      </c:pt>
                      <c:pt idx="87">
                        <c:v>1.60389</c:v>
                      </c:pt>
                      <c:pt idx="88">
                        <c:v>1.6188400000000001</c:v>
                      </c:pt>
                      <c:pt idx="89">
                        <c:v>1.6337900000000001</c:v>
                      </c:pt>
                      <c:pt idx="90">
                        <c:v>1.6487400000000001</c:v>
                      </c:pt>
                      <c:pt idx="91">
                        <c:v>1.6636899999999999</c:v>
                      </c:pt>
                      <c:pt idx="92">
                        <c:v>1.67865</c:v>
                      </c:pt>
                      <c:pt idx="93">
                        <c:v>1.6936</c:v>
                      </c:pt>
                      <c:pt idx="94">
                        <c:v>1.70855</c:v>
                      </c:pt>
                      <c:pt idx="95">
                        <c:v>1.7235</c:v>
                      </c:pt>
                      <c:pt idx="96">
                        <c:v>1.7384500000000001</c:v>
                      </c:pt>
                      <c:pt idx="97">
                        <c:v>1.7534000000000001</c:v>
                      </c:pt>
                      <c:pt idx="98">
                        <c:v>1.7683500000000001</c:v>
                      </c:pt>
                      <c:pt idx="99">
                        <c:v>1.7833000000000001</c:v>
                      </c:pt>
                      <c:pt idx="100">
                        <c:v>1.7982499999999999</c:v>
                      </c:pt>
                      <c:pt idx="101">
                        <c:v>1.81321</c:v>
                      </c:pt>
                      <c:pt idx="102">
                        <c:v>1.82816</c:v>
                      </c:pt>
                      <c:pt idx="103">
                        <c:v>1.84311</c:v>
                      </c:pt>
                      <c:pt idx="104">
                        <c:v>1.85806</c:v>
                      </c:pt>
                      <c:pt idx="105">
                        <c:v>1.8730100000000001</c:v>
                      </c:pt>
                      <c:pt idx="106">
                        <c:v>1.8879600000000001</c:v>
                      </c:pt>
                      <c:pt idx="107">
                        <c:v>1.9029100000000001</c:v>
                      </c:pt>
                      <c:pt idx="108">
                        <c:v>1.9178599999999999</c:v>
                      </c:pt>
                      <c:pt idx="109">
                        <c:v>1.9328099999999999</c:v>
                      </c:pt>
                      <c:pt idx="110">
                        <c:v>1.9477599999999999</c:v>
                      </c:pt>
                      <c:pt idx="111">
                        <c:v>1.96271</c:v>
                      </c:pt>
                      <c:pt idx="112">
                        <c:v>1.97766</c:v>
                      </c:pt>
                      <c:pt idx="113">
                        <c:v>1.99261</c:v>
                      </c:pt>
                      <c:pt idx="114">
                        <c:v>2.0075599999999998</c:v>
                      </c:pt>
                      <c:pt idx="115">
                        <c:v>2.02251</c:v>
                      </c:pt>
                      <c:pt idx="116">
                        <c:v>2.0374599999999998</c:v>
                      </c:pt>
                      <c:pt idx="117">
                        <c:v>2.0524100000000001</c:v>
                      </c:pt>
                      <c:pt idx="118">
                        <c:v>2.0673599999999999</c:v>
                      </c:pt>
                      <c:pt idx="119">
                        <c:v>2.0823100000000001</c:v>
                      </c:pt>
                      <c:pt idx="120">
                        <c:v>2.0972599999999999</c:v>
                      </c:pt>
                      <c:pt idx="121">
                        <c:v>2.1122100000000001</c:v>
                      </c:pt>
                      <c:pt idx="122">
                        <c:v>2.1271599999999999</c:v>
                      </c:pt>
                      <c:pt idx="123">
                        <c:v>2.1421100000000002</c:v>
                      </c:pt>
                      <c:pt idx="124">
                        <c:v>2.15706</c:v>
                      </c:pt>
                      <c:pt idx="125">
                        <c:v>2.1720100000000002</c:v>
                      </c:pt>
                      <c:pt idx="126">
                        <c:v>2.18696</c:v>
                      </c:pt>
                      <c:pt idx="127">
                        <c:v>2.2019099999999998</c:v>
                      </c:pt>
                      <c:pt idx="128">
                        <c:v>2.2168600000000001</c:v>
                      </c:pt>
                      <c:pt idx="129">
                        <c:v>2.2318099999999998</c:v>
                      </c:pt>
                      <c:pt idx="130">
                        <c:v>2.24675</c:v>
                      </c:pt>
                      <c:pt idx="131">
                        <c:v>2.2616999999999998</c:v>
                      </c:pt>
                      <c:pt idx="132">
                        <c:v>2.2766500000000001</c:v>
                      </c:pt>
                      <c:pt idx="133">
                        <c:v>2.2915999999999999</c:v>
                      </c:pt>
                      <c:pt idx="134">
                        <c:v>2.3065500000000001</c:v>
                      </c:pt>
                      <c:pt idx="135">
                        <c:v>2.3214999999999999</c:v>
                      </c:pt>
                      <c:pt idx="136">
                        <c:v>2.3364500000000001</c:v>
                      </c:pt>
                      <c:pt idx="137">
                        <c:v>2.3513899999999999</c:v>
                      </c:pt>
                      <c:pt idx="138">
                        <c:v>2.3663400000000001</c:v>
                      </c:pt>
                      <c:pt idx="139">
                        <c:v>2.3812899999999999</c:v>
                      </c:pt>
                      <c:pt idx="140">
                        <c:v>2.3962400000000001</c:v>
                      </c:pt>
                      <c:pt idx="141">
                        <c:v>2.4111899999999999</c:v>
                      </c:pt>
                      <c:pt idx="142">
                        <c:v>2.4261300000000001</c:v>
                      </c:pt>
                      <c:pt idx="143">
                        <c:v>2.4410799999999999</c:v>
                      </c:pt>
                      <c:pt idx="144">
                        <c:v>2.4560300000000002</c:v>
                      </c:pt>
                      <c:pt idx="145">
                        <c:v>2.47098</c:v>
                      </c:pt>
                      <c:pt idx="146">
                        <c:v>2.4859300000000002</c:v>
                      </c:pt>
                      <c:pt idx="147">
                        <c:v>2.5008699999999999</c:v>
                      </c:pt>
                      <c:pt idx="148">
                        <c:v>2.5158200000000002</c:v>
                      </c:pt>
                      <c:pt idx="149">
                        <c:v>2.53077</c:v>
                      </c:pt>
                      <c:pt idx="150">
                        <c:v>2.5457200000000002</c:v>
                      </c:pt>
                      <c:pt idx="151">
                        <c:v>2.5606599999999999</c:v>
                      </c:pt>
                      <c:pt idx="152">
                        <c:v>2.5756100000000002</c:v>
                      </c:pt>
                      <c:pt idx="153">
                        <c:v>2.59056</c:v>
                      </c:pt>
                      <c:pt idx="154">
                        <c:v>2.6055000000000001</c:v>
                      </c:pt>
                      <c:pt idx="155">
                        <c:v>2.6204499999999999</c:v>
                      </c:pt>
                      <c:pt idx="156">
                        <c:v>2.6354000000000002</c:v>
                      </c:pt>
                      <c:pt idx="157">
                        <c:v>2.65035</c:v>
                      </c:pt>
                      <c:pt idx="158">
                        <c:v>2.6652900000000002</c:v>
                      </c:pt>
                      <c:pt idx="159">
                        <c:v>2.68024</c:v>
                      </c:pt>
                      <c:pt idx="160">
                        <c:v>2.6951800000000001</c:v>
                      </c:pt>
                      <c:pt idx="161">
                        <c:v>2.7101299999999999</c:v>
                      </c:pt>
                      <c:pt idx="162">
                        <c:v>2.7250800000000002</c:v>
                      </c:pt>
                      <c:pt idx="163">
                        <c:v>2.7400199999999999</c:v>
                      </c:pt>
                      <c:pt idx="164">
                        <c:v>2.7549700000000001</c:v>
                      </c:pt>
                      <c:pt idx="165">
                        <c:v>2.7699199999999999</c:v>
                      </c:pt>
                      <c:pt idx="166">
                        <c:v>2.7848600000000001</c:v>
                      </c:pt>
                      <c:pt idx="167">
                        <c:v>2.7998099999999999</c:v>
                      </c:pt>
                      <c:pt idx="168">
                        <c:v>2.8147500000000001</c:v>
                      </c:pt>
                      <c:pt idx="169">
                        <c:v>2.8296999999999999</c:v>
                      </c:pt>
                      <c:pt idx="170">
                        <c:v>2.8446400000000001</c:v>
                      </c:pt>
                      <c:pt idx="171">
                        <c:v>2.8595899999999999</c:v>
                      </c:pt>
                      <c:pt idx="172">
                        <c:v>2.87453</c:v>
                      </c:pt>
                      <c:pt idx="173">
                        <c:v>2.8894799999999998</c:v>
                      </c:pt>
                      <c:pt idx="174">
                        <c:v>2.90442</c:v>
                      </c:pt>
                      <c:pt idx="175">
                        <c:v>2.9193699999999998</c:v>
                      </c:pt>
                      <c:pt idx="176">
                        <c:v>2.93431</c:v>
                      </c:pt>
                      <c:pt idx="177">
                        <c:v>2.9492600000000002</c:v>
                      </c:pt>
                      <c:pt idx="178">
                        <c:v>2.9641999999999999</c:v>
                      </c:pt>
                      <c:pt idx="179">
                        <c:v>2.9791500000000002</c:v>
                      </c:pt>
                      <c:pt idx="180">
                        <c:v>2.9940899999999999</c:v>
                      </c:pt>
                      <c:pt idx="181">
                        <c:v>3.0090400000000002</c:v>
                      </c:pt>
                      <c:pt idx="182">
                        <c:v>3.0239799999999999</c:v>
                      </c:pt>
                      <c:pt idx="183">
                        <c:v>3.0389300000000001</c:v>
                      </c:pt>
                      <c:pt idx="184">
                        <c:v>3.0538699999999999</c:v>
                      </c:pt>
                      <c:pt idx="185">
                        <c:v>3.0688200000000001</c:v>
                      </c:pt>
                      <c:pt idx="186">
                        <c:v>3.0837599999999998</c:v>
                      </c:pt>
                      <c:pt idx="187">
                        <c:v>3.0987</c:v>
                      </c:pt>
                      <c:pt idx="188">
                        <c:v>3.1136499999999998</c:v>
                      </c:pt>
                      <c:pt idx="189">
                        <c:v>3.12859</c:v>
                      </c:pt>
                      <c:pt idx="190">
                        <c:v>3.1435300000000002</c:v>
                      </c:pt>
                      <c:pt idx="191">
                        <c:v>3.15848</c:v>
                      </c:pt>
                      <c:pt idx="192">
                        <c:v>3.1734200000000001</c:v>
                      </c:pt>
                      <c:pt idx="193">
                        <c:v>3.1883599999999999</c:v>
                      </c:pt>
                      <c:pt idx="194">
                        <c:v>3.2033100000000001</c:v>
                      </c:pt>
                      <c:pt idx="195">
                        <c:v>3.2182499999999998</c:v>
                      </c:pt>
                      <c:pt idx="196">
                        <c:v>3.23319</c:v>
                      </c:pt>
                      <c:pt idx="197">
                        <c:v>3.2481300000000002</c:v>
                      </c:pt>
                      <c:pt idx="198">
                        <c:v>3.26308</c:v>
                      </c:pt>
                      <c:pt idx="199">
                        <c:v>3.2780200000000002</c:v>
                      </c:pt>
                      <c:pt idx="200">
                        <c:v>3.2929599999999999</c:v>
                      </c:pt>
                      <c:pt idx="201">
                        <c:v>3.3079100000000001</c:v>
                      </c:pt>
                      <c:pt idx="202">
                        <c:v>3.3228499999999999</c:v>
                      </c:pt>
                      <c:pt idx="203">
                        <c:v>3.33779</c:v>
                      </c:pt>
                      <c:pt idx="204">
                        <c:v>3.3527300000000002</c:v>
                      </c:pt>
                      <c:pt idx="205">
                        <c:v>3.3676699999999999</c:v>
                      </c:pt>
                      <c:pt idx="206">
                        <c:v>3.3826200000000002</c:v>
                      </c:pt>
                      <c:pt idx="207">
                        <c:v>3.3975599999999999</c:v>
                      </c:pt>
                      <c:pt idx="208">
                        <c:v>3.4125000000000001</c:v>
                      </c:pt>
                      <c:pt idx="209">
                        <c:v>3.4274399999999998</c:v>
                      </c:pt>
                      <c:pt idx="210">
                        <c:v>3.44238</c:v>
                      </c:pt>
                      <c:pt idx="211">
                        <c:v>3.4573200000000002</c:v>
                      </c:pt>
                      <c:pt idx="212">
                        <c:v>3.4722599999999999</c:v>
                      </c:pt>
                      <c:pt idx="213">
                        <c:v>3.4872000000000001</c:v>
                      </c:pt>
                      <c:pt idx="214">
                        <c:v>3.5021399999999998</c:v>
                      </c:pt>
                      <c:pt idx="215">
                        <c:v>3.51709</c:v>
                      </c:pt>
                      <c:pt idx="216">
                        <c:v>3.5320299999999998</c:v>
                      </c:pt>
                      <c:pt idx="217">
                        <c:v>3.54697</c:v>
                      </c:pt>
                      <c:pt idx="218">
                        <c:v>3.5619100000000001</c:v>
                      </c:pt>
                      <c:pt idx="219">
                        <c:v>3.5768499999999999</c:v>
                      </c:pt>
                      <c:pt idx="220">
                        <c:v>3.59179</c:v>
                      </c:pt>
                      <c:pt idx="221">
                        <c:v>3.6067300000000002</c:v>
                      </c:pt>
                      <c:pt idx="222">
                        <c:v>3.6216699999999999</c:v>
                      </c:pt>
                      <c:pt idx="223">
                        <c:v>3.6366100000000001</c:v>
                      </c:pt>
                      <c:pt idx="224">
                        <c:v>3.6515499999999999</c:v>
                      </c:pt>
                      <c:pt idx="225">
                        <c:v>3.66649</c:v>
                      </c:pt>
                      <c:pt idx="226">
                        <c:v>3.6814300000000002</c:v>
                      </c:pt>
                      <c:pt idx="227">
                        <c:v>3.6963599999999999</c:v>
                      </c:pt>
                      <c:pt idx="228">
                        <c:v>3.7113</c:v>
                      </c:pt>
                      <c:pt idx="229">
                        <c:v>3.7262400000000002</c:v>
                      </c:pt>
                      <c:pt idx="230">
                        <c:v>3.7411799999999999</c:v>
                      </c:pt>
                      <c:pt idx="231">
                        <c:v>3.7561200000000001</c:v>
                      </c:pt>
                      <c:pt idx="232">
                        <c:v>3.7710599999999999</c:v>
                      </c:pt>
                      <c:pt idx="233">
                        <c:v>3.786</c:v>
                      </c:pt>
                      <c:pt idx="234">
                        <c:v>3.8009400000000002</c:v>
                      </c:pt>
                      <c:pt idx="235">
                        <c:v>3.8158699999999999</c:v>
                      </c:pt>
                      <c:pt idx="236">
                        <c:v>3.83081</c:v>
                      </c:pt>
                      <c:pt idx="237">
                        <c:v>3.8457499999999998</c:v>
                      </c:pt>
                      <c:pt idx="238">
                        <c:v>3.86069</c:v>
                      </c:pt>
                      <c:pt idx="239">
                        <c:v>3.8756300000000001</c:v>
                      </c:pt>
                      <c:pt idx="240">
                        <c:v>3.8905599999999998</c:v>
                      </c:pt>
                      <c:pt idx="241">
                        <c:v>3.9055</c:v>
                      </c:pt>
                      <c:pt idx="242">
                        <c:v>3.9204400000000001</c:v>
                      </c:pt>
                      <c:pt idx="243">
                        <c:v>3.9353799999999999</c:v>
                      </c:pt>
                      <c:pt idx="244">
                        <c:v>3.95031</c:v>
                      </c:pt>
                      <c:pt idx="245">
                        <c:v>3.9652500000000002</c:v>
                      </c:pt>
                      <c:pt idx="246">
                        <c:v>3.9801899999999999</c:v>
                      </c:pt>
                      <c:pt idx="247">
                        <c:v>3.99512</c:v>
                      </c:pt>
                      <c:pt idx="248">
                        <c:v>4.0100600000000002</c:v>
                      </c:pt>
                      <c:pt idx="249">
                        <c:v>4.0250000000000004</c:v>
                      </c:pt>
                      <c:pt idx="250">
                        <c:v>4.03993</c:v>
                      </c:pt>
                      <c:pt idx="251">
                        <c:v>4.0548700000000002</c:v>
                      </c:pt>
                      <c:pt idx="252">
                        <c:v>4.0697999999999999</c:v>
                      </c:pt>
                      <c:pt idx="253">
                        <c:v>4.08474</c:v>
                      </c:pt>
                      <c:pt idx="254">
                        <c:v>4.0996800000000002</c:v>
                      </c:pt>
                      <c:pt idx="255">
                        <c:v>4.1146099999999999</c:v>
                      </c:pt>
                      <c:pt idx="256">
                        <c:v>4.1295500000000001</c:v>
                      </c:pt>
                      <c:pt idx="257">
                        <c:v>4.1444799999999997</c:v>
                      </c:pt>
                      <c:pt idx="258">
                        <c:v>4.1594199999999999</c:v>
                      </c:pt>
                      <c:pt idx="259">
                        <c:v>4.1743499999999996</c:v>
                      </c:pt>
                      <c:pt idx="260">
                        <c:v>4.1892899999999997</c:v>
                      </c:pt>
                      <c:pt idx="261">
                        <c:v>4.2042200000000003</c:v>
                      </c:pt>
                      <c:pt idx="262">
                        <c:v>4.2191599999999996</c:v>
                      </c:pt>
                      <c:pt idx="263">
                        <c:v>4.2340900000000001</c:v>
                      </c:pt>
                      <c:pt idx="264">
                        <c:v>4.2490199999999998</c:v>
                      </c:pt>
                      <c:pt idx="265">
                        <c:v>4.26396</c:v>
                      </c:pt>
                      <c:pt idx="266">
                        <c:v>4.2788899999999996</c:v>
                      </c:pt>
                      <c:pt idx="267">
                        <c:v>4.2938299999999998</c:v>
                      </c:pt>
                      <c:pt idx="268">
                        <c:v>4.3087600000000004</c:v>
                      </c:pt>
                      <c:pt idx="269">
                        <c:v>4.32369</c:v>
                      </c:pt>
                      <c:pt idx="270">
                        <c:v>4.3386300000000002</c:v>
                      </c:pt>
                      <c:pt idx="271">
                        <c:v>4.3535599999999999</c:v>
                      </c:pt>
                      <c:pt idx="272">
                        <c:v>4.3685</c:v>
                      </c:pt>
                      <c:pt idx="273">
                        <c:v>4.3834299999999997</c:v>
                      </c:pt>
                      <c:pt idx="274">
                        <c:v>4.3983600000000003</c:v>
                      </c:pt>
                      <c:pt idx="275">
                        <c:v>4.4132899999999999</c:v>
                      </c:pt>
                      <c:pt idx="276">
                        <c:v>4.4282300000000001</c:v>
                      </c:pt>
                      <c:pt idx="277">
                        <c:v>4.4431599999999998</c:v>
                      </c:pt>
                      <c:pt idx="278">
                        <c:v>4.4580900000000003</c:v>
                      </c:pt>
                      <c:pt idx="279">
                        <c:v>4.47302</c:v>
                      </c:pt>
                      <c:pt idx="280">
                        <c:v>4.4879600000000002</c:v>
                      </c:pt>
                      <c:pt idx="281">
                        <c:v>4.5028899999999998</c:v>
                      </c:pt>
                      <c:pt idx="282">
                        <c:v>4.5178200000000004</c:v>
                      </c:pt>
                      <c:pt idx="283">
                        <c:v>4.5327500000000001</c:v>
                      </c:pt>
                      <c:pt idx="284">
                        <c:v>4.5476799999999997</c:v>
                      </c:pt>
                      <c:pt idx="285">
                        <c:v>4.5626100000000003</c:v>
                      </c:pt>
                      <c:pt idx="286">
                        <c:v>4.5775399999999999</c:v>
                      </c:pt>
                      <c:pt idx="287">
                        <c:v>4.5924699999999996</c:v>
                      </c:pt>
                      <c:pt idx="288">
                        <c:v>4.6074099999999998</c:v>
                      </c:pt>
                      <c:pt idx="289">
                        <c:v>4.6223400000000003</c:v>
                      </c:pt>
                      <c:pt idx="290">
                        <c:v>4.63727</c:v>
                      </c:pt>
                      <c:pt idx="291">
                        <c:v>4.6521999999999997</c:v>
                      </c:pt>
                      <c:pt idx="292">
                        <c:v>4.6671300000000002</c:v>
                      </c:pt>
                      <c:pt idx="293">
                        <c:v>4.6820599999999999</c:v>
                      </c:pt>
                      <c:pt idx="294">
                        <c:v>4.6969900000000004</c:v>
                      </c:pt>
                      <c:pt idx="295">
                        <c:v>4.7119200000000001</c:v>
                      </c:pt>
                      <c:pt idx="296">
                        <c:v>4.7268499999999998</c:v>
                      </c:pt>
                      <c:pt idx="297">
                        <c:v>4.7417800000000003</c:v>
                      </c:pt>
                      <c:pt idx="298">
                        <c:v>4.7567000000000004</c:v>
                      </c:pt>
                      <c:pt idx="299">
                        <c:v>4.77163</c:v>
                      </c:pt>
                      <c:pt idx="300">
                        <c:v>4.7865599999999997</c:v>
                      </c:pt>
                      <c:pt idx="301">
                        <c:v>4.8014900000000003</c:v>
                      </c:pt>
                      <c:pt idx="302">
                        <c:v>4.8164199999999999</c:v>
                      </c:pt>
                      <c:pt idx="303">
                        <c:v>4.8313499999999996</c:v>
                      </c:pt>
                      <c:pt idx="304">
                        <c:v>4.8462800000000001</c:v>
                      </c:pt>
                      <c:pt idx="305">
                        <c:v>4.8612000000000002</c:v>
                      </c:pt>
                      <c:pt idx="306">
                        <c:v>4.8761299999999999</c:v>
                      </c:pt>
                      <c:pt idx="307">
                        <c:v>4.8910600000000004</c:v>
                      </c:pt>
                      <c:pt idx="308">
                        <c:v>4.9059900000000001</c:v>
                      </c:pt>
                      <c:pt idx="309">
                        <c:v>4.9209100000000001</c:v>
                      </c:pt>
                      <c:pt idx="310">
                        <c:v>4.9358399999999998</c:v>
                      </c:pt>
                      <c:pt idx="311">
                        <c:v>4.9507700000000003</c:v>
                      </c:pt>
                      <c:pt idx="312">
                        <c:v>4.9657</c:v>
                      </c:pt>
                      <c:pt idx="313">
                        <c:v>4.98062</c:v>
                      </c:pt>
                      <c:pt idx="314">
                        <c:v>4.9955499999999997</c:v>
                      </c:pt>
                      <c:pt idx="315">
                        <c:v>5.0104699999999998</c:v>
                      </c:pt>
                      <c:pt idx="316">
                        <c:v>5.0254000000000003</c:v>
                      </c:pt>
                      <c:pt idx="317">
                        <c:v>5.04033</c:v>
                      </c:pt>
                      <c:pt idx="318">
                        <c:v>5.05525</c:v>
                      </c:pt>
                      <c:pt idx="319">
                        <c:v>5.0701799999999997</c:v>
                      </c:pt>
                      <c:pt idx="320">
                        <c:v>5.0850999999999997</c:v>
                      </c:pt>
                      <c:pt idx="321">
                        <c:v>5.1000300000000003</c:v>
                      </c:pt>
                      <c:pt idx="322">
                        <c:v>5.1149500000000003</c:v>
                      </c:pt>
                      <c:pt idx="323">
                        <c:v>5.12988</c:v>
                      </c:pt>
                      <c:pt idx="324">
                        <c:v>5.1448</c:v>
                      </c:pt>
                      <c:pt idx="325">
                        <c:v>5.1597299999999997</c:v>
                      </c:pt>
                      <c:pt idx="326">
                        <c:v>5.1746499999999997</c:v>
                      </c:pt>
                      <c:pt idx="327">
                        <c:v>5.1895800000000003</c:v>
                      </c:pt>
                      <c:pt idx="328">
                        <c:v>5.2045000000000003</c:v>
                      </c:pt>
                      <c:pt idx="329">
                        <c:v>5.21943</c:v>
                      </c:pt>
                      <c:pt idx="330">
                        <c:v>5.2343500000000001</c:v>
                      </c:pt>
                      <c:pt idx="331">
                        <c:v>5.2492700000000001</c:v>
                      </c:pt>
                      <c:pt idx="332">
                        <c:v>5.2641999999999998</c:v>
                      </c:pt>
                      <c:pt idx="333">
                        <c:v>5.2791199999999998</c:v>
                      </c:pt>
                      <c:pt idx="334">
                        <c:v>5.2940399999999999</c:v>
                      </c:pt>
                      <c:pt idx="335">
                        <c:v>5.3089700000000004</c:v>
                      </c:pt>
                      <c:pt idx="336">
                        <c:v>5.3238899999999996</c:v>
                      </c:pt>
                      <c:pt idx="337">
                        <c:v>5.3388099999999996</c:v>
                      </c:pt>
                      <c:pt idx="338">
                        <c:v>5.3537299999999997</c:v>
                      </c:pt>
                      <c:pt idx="339">
                        <c:v>5.3686600000000002</c:v>
                      </c:pt>
                      <c:pt idx="340">
                        <c:v>5.3835800000000003</c:v>
                      </c:pt>
                      <c:pt idx="341">
                        <c:v>5.3985000000000003</c:v>
                      </c:pt>
                      <c:pt idx="342">
                        <c:v>5.4134200000000003</c:v>
                      </c:pt>
                      <c:pt idx="343">
                        <c:v>5.4283400000000004</c:v>
                      </c:pt>
                      <c:pt idx="344">
                        <c:v>5.4432600000000004</c:v>
                      </c:pt>
                      <c:pt idx="345">
                        <c:v>5.4581900000000001</c:v>
                      </c:pt>
                      <c:pt idx="346">
                        <c:v>5.4731100000000001</c:v>
                      </c:pt>
                      <c:pt idx="347">
                        <c:v>5.4880300000000002</c:v>
                      </c:pt>
                      <c:pt idx="348">
                        <c:v>5.5029500000000002</c:v>
                      </c:pt>
                      <c:pt idx="349">
                        <c:v>5.5178700000000003</c:v>
                      </c:pt>
                      <c:pt idx="350">
                        <c:v>5.5327900000000003</c:v>
                      </c:pt>
                      <c:pt idx="351">
                        <c:v>5.5477100000000004</c:v>
                      </c:pt>
                      <c:pt idx="352">
                        <c:v>5.5626300000000004</c:v>
                      </c:pt>
                      <c:pt idx="353">
                        <c:v>5.5775499999999996</c:v>
                      </c:pt>
                      <c:pt idx="354">
                        <c:v>5.5924699999999996</c:v>
                      </c:pt>
                      <c:pt idx="355">
                        <c:v>5.6073899999999997</c:v>
                      </c:pt>
                      <c:pt idx="356">
                        <c:v>5.6223099999999997</c:v>
                      </c:pt>
                      <c:pt idx="357">
                        <c:v>5.6372299999999997</c:v>
                      </c:pt>
                      <c:pt idx="358">
                        <c:v>5.6521400000000002</c:v>
                      </c:pt>
                      <c:pt idx="359">
                        <c:v>5.6670600000000002</c:v>
                      </c:pt>
                      <c:pt idx="360">
                        <c:v>5.6819800000000003</c:v>
                      </c:pt>
                      <c:pt idx="361">
                        <c:v>5.6969000000000003</c:v>
                      </c:pt>
                      <c:pt idx="362">
                        <c:v>5.7118200000000003</c:v>
                      </c:pt>
                      <c:pt idx="363">
                        <c:v>5.7267299999999999</c:v>
                      </c:pt>
                      <c:pt idx="364">
                        <c:v>5.7416499999999999</c:v>
                      </c:pt>
                      <c:pt idx="365">
                        <c:v>5.75657</c:v>
                      </c:pt>
                      <c:pt idx="366">
                        <c:v>5.77149</c:v>
                      </c:pt>
                      <c:pt idx="367">
                        <c:v>5.7864000000000004</c:v>
                      </c:pt>
                      <c:pt idx="368">
                        <c:v>5.8013199999999996</c:v>
                      </c:pt>
                      <c:pt idx="369">
                        <c:v>5.8162399999999996</c:v>
                      </c:pt>
                      <c:pt idx="370">
                        <c:v>5.8311500000000001</c:v>
                      </c:pt>
                      <c:pt idx="371">
                        <c:v>5.8460700000000001</c:v>
                      </c:pt>
                      <c:pt idx="372">
                        <c:v>5.8609900000000001</c:v>
                      </c:pt>
                      <c:pt idx="373">
                        <c:v>5.8758999999999997</c:v>
                      </c:pt>
                      <c:pt idx="374">
                        <c:v>5.8908199999999997</c:v>
                      </c:pt>
                      <c:pt idx="375">
                        <c:v>5.9057300000000001</c:v>
                      </c:pt>
                      <c:pt idx="376">
                        <c:v>5.9206500000000002</c:v>
                      </c:pt>
                      <c:pt idx="377">
                        <c:v>5.9355599999999997</c:v>
                      </c:pt>
                      <c:pt idx="378">
                        <c:v>5.9504799999999998</c:v>
                      </c:pt>
                      <c:pt idx="379">
                        <c:v>5.9653900000000002</c:v>
                      </c:pt>
                      <c:pt idx="380">
                        <c:v>5.9802999999999997</c:v>
                      </c:pt>
                      <c:pt idx="381">
                        <c:v>5.9952199999999998</c:v>
                      </c:pt>
                      <c:pt idx="382">
                        <c:v>6.0101300000000002</c:v>
                      </c:pt>
                      <c:pt idx="383">
                        <c:v>6.0250500000000002</c:v>
                      </c:pt>
                      <c:pt idx="384">
                        <c:v>6.0399599999999998</c:v>
                      </c:pt>
                      <c:pt idx="385">
                        <c:v>6.0548700000000002</c:v>
                      </c:pt>
                      <c:pt idx="386">
                        <c:v>6.0697900000000002</c:v>
                      </c:pt>
                      <c:pt idx="387">
                        <c:v>6.0846999999999998</c:v>
                      </c:pt>
                      <c:pt idx="388">
                        <c:v>6.0996100000000002</c:v>
                      </c:pt>
                      <c:pt idx="389">
                        <c:v>6.1145199999999997</c:v>
                      </c:pt>
                      <c:pt idx="390">
                        <c:v>6.1294399999999998</c:v>
                      </c:pt>
                      <c:pt idx="391">
                        <c:v>6.1443500000000002</c:v>
                      </c:pt>
                      <c:pt idx="392">
                        <c:v>6.1592599999999997</c:v>
                      </c:pt>
                      <c:pt idx="393">
                        <c:v>6.1741700000000002</c:v>
                      </c:pt>
                      <c:pt idx="394">
                        <c:v>6.1890799999999997</c:v>
                      </c:pt>
                      <c:pt idx="395">
                        <c:v>6.2039999999999997</c:v>
                      </c:pt>
                      <c:pt idx="396">
                        <c:v>6.2189100000000002</c:v>
                      </c:pt>
                      <c:pt idx="397">
                        <c:v>6.2338199999999997</c:v>
                      </c:pt>
                      <c:pt idx="398">
                        <c:v>6.2487300000000001</c:v>
                      </c:pt>
                      <c:pt idx="399">
                        <c:v>6.2636399999999997</c:v>
                      </c:pt>
                      <c:pt idx="400">
                        <c:v>6.2785500000000001</c:v>
                      </c:pt>
                      <c:pt idx="401">
                        <c:v>6.2934599999999996</c:v>
                      </c:pt>
                      <c:pt idx="402">
                        <c:v>6.30837</c:v>
                      </c:pt>
                      <c:pt idx="403">
                        <c:v>6.3232799999999996</c:v>
                      </c:pt>
                      <c:pt idx="404">
                        <c:v>6.33819</c:v>
                      </c:pt>
                      <c:pt idx="405">
                        <c:v>6.3531000000000004</c:v>
                      </c:pt>
                      <c:pt idx="406">
                        <c:v>6.3680099999999999</c:v>
                      </c:pt>
                      <c:pt idx="407">
                        <c:v>6.3829200000000004</c:v>
                      </c:pt>
                      <c:pt idx="408">
                        <c:v>6.3978200000000003</c:v>
                      </c:pt>
                      <c:pt idx="409">
                        <c:v>6.4127299999999998</c:v>
                      </c:pt>
                      <c:pt idx="410">
                        <c:v>6.4276400000000002</c:v>
                      </c:pt>
                      <c:pt idx="411">
                        <c:v>6.4425499999999998</c:v>
                      </c:pt>
                      <c:pt idx="412">
                        <c:v>6.4574600000000002</c:v>
                      </c:pt>
                      <c:pt idx="413">
                        <c:v>6.4723600000000001</c:v>
                      </c:pt>
                      <c:pt idx="414">
                        <c:v>6.4872699999999996</c:v>
                      </c:pt>
                      <c:pt idx="415">
                        <c:v>6.5021800000000001</c:v>
                      </c:pt>
                      <c:pt idx="416">
                        <c:v>6.5170899999999996</c:v>
                      </c:pt>
                      <c:pt idx="417">
                        <c:v>6.5319900000000004</c:v>
                      </c:pt>
                      <c:pt idx="418">
                        <c:v>6.5468999999999999</c:v>
                      </c:pt>
                      <c:pt idx="419">
                        <c:v>6.5617999999999999</c:v>
                      </c:pt>
                      <c:pt idx="420">
                        <c:v>6.5767100000000003</c:v>
                      </c:pt>
                      <c:pt idx="421">
                        <c:v>6.5916199999999998</c:v>
                      </c:pt>
                      <c:pt idx="422">
                        <c:v>6.6065199999999997</c:v>
                      </c:pt>
                      <c:pt idx="423">
                        <c:v>6.6214300000000001</c:v>
                      </c:pt>
                      <c:pt idx="424">
                        <c:v>6.6363300000000001</c:v>
                      </c:pt>
                      <c:pt idx="425">
                        <c:v>6.6512399999999996</c:v>
                      </c:pt>
                      <c:pt idx="426">
                        <c:v>6.6661400000000004</c:v>
                      </c:pt>
                      <c:pt idx="427">
                        <c:v>6.6810499999999999</c:v>
                      </c:pt>
                      <c:pt idx="428">
                        <c:v>6.6959499999999998</c:v>
                      </c:pt>
                      <c:pt idx="429">
                        <c:v>6.7108499999999998</c:v>
                      </c:pt>
                      <c:pt idx="430">
                        <c:v>6.7257600000000002</c:v>
                      </c:pt>
                      <c:pt idx="431">
                        <c:v>6.7406600000000001</c:v>
                      </c:pt>
                      <c:pt idx="432">
                        <c:v>6.75556</c:v>
                      </c:pt>
                      <c:pt idx="433">
                        <c:v>6.7704700000000004</c:v>
                      </c:pt>
                      <c:pt idx="434">
                        <c:v>6.7853700000000003</c:v>
                      </c:pt>
                      <c:pt idx="435">
                        <c:v>6.8002700000000003</c:v>
                      </c:pt>
                      <c:pt idx="436">
                        <c:v>6.8151700000000002</c:v>
                      </c:pt>
                      <c:pt idx="437">
                        <c:v>6.8300799999999997</c:v>
                      </c:pt>
                      <c:pt idx="438">
                        <c:v>6.8449799999999996</c:v>
                      </c:pt>
                      <c:pt idx="439">
                        <c:v>6.8598800000000004</c:v>
                      </c:pt>
                      <c:pt idx="440">
                        <c:v>6.8747800000000003</c:v>
                      </c:pt>
                      <c:pt idx="441">
                        <c:v>6.8896800000000002</c:v>
                      </c:pt>
                      <c:pt idx="442">
                        <c:v>6.9045800000000002</c:v>
                      </c:pt>
                      <c:pt idx="443">
                        <c:v>6.9194800000000001</c:v>
                      </c:pt>
                      <c:pt idx="444">
                        <c:v>6.93438</c:v>
                      </c:pt>
                      <c:pt idx="445">
                        <c:v>6.9492799999999999</c:v>
                      </c:pt>
                      <c:pt idx="446">
                        <c:v>6.9641799999999998</c:v>
                      </c:pt>
                      <c:pt idx="447">
                        <c:v>6.9790799999999997</c:v>
                      </c:pt>
                      <c:pt idx="448">
                        <c:v>6.9939799999999996</c:v>
                      </c:pt>
                      <c:pt idx="449">
                        <c:v>7.0088800000000004</c:v>
                      </c:pt>
                      <c:pt idx="450">
                        <c:v>7.0237800000000004</c:v>
                      </c:pt>
                      <c:pt idx="451">
                        <c:v>7.0386800000000003</c:v>
                      </c:pt>
                      <c:pt idx="452">
                        <c:v>7.0535800000000002</c:v>
                      </c:pt>
                      <c:pt idx="453">
                        <c:v>7.0684800000000001</c:v>
                      </c:pt>
                      <c:pt idx="454">
                        <c:v>7.08338</c:v>
                      </c:pt>
                      <c:pt idx="455">
                        <c:v>7.0982700000000003</c:v>
                      </c:pt>
                      <c:pt idx="456">
                        <c:v>7.1131700000000002</c:v>
                      </c:pt>
                      <c:pt idx="457">
                        <c:v>7.1280700000000001</c:v>
                      </c:pt>
                      <c:pt idx="458">
                        <c:v>7.14297</c:v>
                      </c:pt>
                      <c:pt idx="459">
                        <c:v>7.1578600000000003</c:v>
                      </c:pt>
                      <c:pt idx="460">
                        <c:v>7.1727600000000002</c:v>
                      </c:pt>
                      <c:pt idx="461">
                        <c:v>7.1876600000000002</c:v>
                      </c:pt>
                      <c:pt idx="462">
                        <c:v>7.2025499999999996</c:v>
                      </c:pt>
                      <c:pt idx="463">
                        <c:v>7.2174500000000004</c:v>
                      </c:pt>
                      <c:pt idx="464">
                        <c:v>7.2323399999999998</c:v>
                      </c:pt>
                      <c:pt idx="465">
                        <c:v>7.2472399999999997</c:v>
                      </c:pt>
                      <c:pt idx="466">
                        <c:v>7.2621399999999996</c:v>
                      </c:pt>
                      <c:pt idx="467">
                        <c:v>7.2770299999999999</c:v>
                      </c:pt>
                      <c:pt idx="468">
                        <c:v>7.2919299999999998</c:v>
                      </c:pt>
                      <c:pt idx="469">
                        <c:v>7.3068200000000001</c:v>
                      </c:pt>
                      <c:pt idx="470">
                        <c:v>7.3217100000000004</c:v>
                      </c:pt>
                      <c:pt idx="471">
                        <c:v>7.3366100000000003</c:v>
                      </c:pt>
                      <c:pt idx="472">
                        <c:v>7.3514999999999997</c:v>
                      </c:pt>
                      <c:pt idx="473">
                        <c:v>7.36639</c:v>
                      </c:pt>
                      <c:pt idx="474">
                        <c:v>7.3812899999999999</c:v>
                      </c:pt>
                      <c:pt idx="475">
                        <c:v>7.3961800000000002</c:v>
                      </c:pt>
                      <c:pt idx="476">
                        <c:v>7.4110699999999996</c:v>
                      </c:pt>
                      <c:pt idx="477">
                        <c:v>7.4259700000000004</c:v>
                      </c:pt>
                      <c:pt idx="478">
                        <c:v>7.4408599999999998</c:v>
                      </c:pt>
                      <c:pt idx="479">
                        <c:v>7.4557500000000001</c:v>
                      </c:pt>
                      <c:pt idx="480">
                        <c:v>7.4706400000000004</c:v>
                      </c:pt>
                      <c:pt idx="481">
                        <c:v>7.4855299999999998</c:v>
                      </c:pt>
                      <c:pt idx="482">
                        <c:v>7.5004200000000001</c:v>
                      </c:pt>
                      <c:pt idx="483">
                        <c:v>7.51532</c:v>
                      </c:pt>
                      <c:pt idx="484">
                        <c:v>7.5302100000000003</c:v>
                      </c:pt>
                      <c:pt idx="485">
                        <c:v>7.5450999999999997</c:v>
                      </c:pt>
                      <c:pt idx="486">
                        <c:v>7.55999</c:v>
                      </c:pt>
                      <c:pt idx="487">
                        <c:v>7.5748800000000003</c:v>
                      </c:pt>
                      <c:pt idx="488">
                        <c:v>7.5897699999999997</c:v>
                      </c:pt>
                      <c:pt idx="489">
                        <c:v>7.60466</c:v>
                      </c:pt>
                      <c:pt idx="490">
                        <c:v>7.6195500000000003</c:v>
                      </c:pt>
                      <c:pt idx="491">
                        <c:v>7.63443</c:v>
                      </c:pt>
                      <c:pt idx="492">
                        <c:v>7.6493200000000003</c:v>
                      </c:pt>
                      <c:pt idx="493">
                        <c:v>7.6642099999999997</c:v>
                      </c:pt>
                      <c:pt idx="494">
                        <c:v>7.6791</c:v>
                      </c:pt>
                      <c:pt idx="495">
                        <c:v>7.6939900000000003</c:v>
                      </c:pt>
                      <c:pt idx="496">
                        <c:v>7.7088799999999997</c:v>
                      </c:pt>
                      <c:pt idx="497">
                        <c:v>7.7237600000000004</c:v>
                      </c:pt>
                      <c:pt idx="498">
                        <c:v>7.7386499999999998</c:v>
                      </c:pt>
                      <c:pt idx="499">
                        <c:v>7.7535400000000001</c:v>
                      </c:pt>
                      <c:pt idx="500">
                        <c:v>7.7684199999999999</c:v>
                      </c:pt>
                      <c:pt idx="501">
                        <c:v>7.7833100000000002</c:v>
                      </c:pt>
                      <c:pt idx="502">
                        <c:v>7.7981999999999996</c:v>
                      </c:pt>
                      <c:pt idx="503">
                        <c:v>7.8130800000000002</c:v>
                      </c:pt>
                      <c:pt idx="504">
                        <c:v>7.8279699999999997</c:v>
                      </c:pt>
                      <c:pt idx="505">
                        <c:v>7.8428500000000003</c:v>
                      </c:pt>
                      <c:pt idx="506">
                        <c:v>7.8577399999999997</c:v>
                      </c:pt>
                      <c:pt idx="507">
                        <c:v>7.8726200000000004</c:v>
                      </c:pt>
                      <c:pt idx="508">
                        <c:v>7.8875099999999998</c:v>
                      </c:pt>
                      <c:pt idx="509">
                        <c:v>7.9023899999999996</c:v>
                      </c:pt>
                      <c:pt idx="510">
                        <c:v>7.9172799999999999</c:v>
                      </c:pt>
                      <c:pt idx="511">
                        <c:v>7.9321599999999997</c:v>
                      </c:pt>
                      <c:pt idx="512">
                        <c:v>7.9470400000000003</c:v>
                      </c:pt>
                      <c:pt idx="513">
                        <c:v>7.9619299999999997</c:v>
                      </c:pt>
                      <c:pt idx="514">
                        <c:v>7.9768100000000004</c:v>
                      </c:pt>
                      <c:pt idx="515">
                        <c:v>7.9916900000000002</c:v>
                      </c:pt>
                      <c:pt idx="516">
                        <c:v>8.0065799999999996</c:v>
                      </c:pt>
                      <c:pt idx="517">
                        <c:v>8.0214599999999994</c:v>
                      </c:pt>
                      <c:pt idx="518">
                        <c:v>8.0363399999999992</c:v>
                      </c:pt>
                      <c:pt idx="519">
                        <c:v>8.0512200000000007</c:v>
                      </c:pt>
                      <c:pt idx="520">
                        <c:v>8.0661000000000005</c:v>
                      </c:pt>
                      <c:pt idx="521">
                        <c:v>8.0809800000000003</c:v>
                      </c:pt>
                      <c:pt idx="522">
                        <c:v>8.0958600000000001</c:v>
                      </c:pt>
                      <c:pt idx="523">
                        <c:v>8.1107399999999998</c:v>
                      </c:pt>
                      <c:pt idx="524">
                        <c:v>8.1256199999999996</c:v>
                      </c:pt>
                      <c:pt idx="525">
                        <c:v>8.1404999999999994</c:v>
                      </c:pt>
                      <c:pt idx="526">
                        <c:v>8.1553799999999992</c:v>
                      </c:pt>
                      <c:pt idx="527">
                        <c:v>8.1702600000000007</c:v>
                      </c:pt>
                      <c:pt idx="528">
                        <c:v>8.1851400000000005</c:v>
                      </c:pt>
                      <c:pt idx="529">
                        <c:v>8.2000200000000003</c:v>
                      </c:pt>
                      <c:pt idx="530">
                        <c:v>8.2149000000000001</c:v>
                      </c:pt>
                      <c:pt idx="531">
                        <c:v>8.2297799999999999</c:v>
                      </c:pt>
                      <c:pt idx="532">
                        <c:v>8.2446599999999997</c:v>
                      </c:pt>
                      <c:pt idx="533">
                        <c:v>8.2595299999999998</c:v>
                      </c:pt>
                      <c:pt idx="534">
                        <c:v>8.2744099999999996</c:v>
                      </c:pt>
                      <c:pt idx="535">
                        <c:v>8.2892899999999994</c:v>
                      </c:pt>
                      <c:pt idx="536">
                        <c:v>8.3041699999999992</c:v>
                      </c:pt>
                      <c:pt idx="537">
                        <c:v>8.3190399999999993</c:v>
                      </c:pt>
                      <c:pt idx="538">
                        <c:v>8.3339200000000009</c:v>
                      </c:pt>
                      <c:pt idx="539">
                        <c:v>8.3487899999999993</c:v>
                      </c:pt>
                      <c:pt idx="540">
                        <c:v>8.3636700000000008</c:v>
                      </c:pt>
                      <c:pt idx="541">
                        <c:v>8.3785399999999992</c:v>
                      </c:pt>
                      <c:pt idx="542">
                        <c:v>8.3934200000000008</c:v>
                      </c:pt>
                      <c:pt idx="543">
                        <c:v>8.4083000000000006</c:v>
                      </c:pt>
                      <c:pt idx="544">
                        <c:v>8.4231700000000007</c:v>
                      </c:pt>
                      <c:pt idx="545">
                        <c:v>8.4380400000000009</c:v>
                      </c:pt>
                      <c:pt idx="546">
                        <c:v>8.4529200000000007</c:v>
                      </c:pt>
                      <c:pt idx="547">
                        <c:v>8.4677900000000008</c:v>
                      </c:pt>
                      <c:pt idx="548">
                        <c:v>8.4826700000000006</c:v>
                      </c:pt>
                      <c:pt idx="549">
                        <c:v>8.4975400000000008</c:v>
                      </c:pt>
                      <c:pt idx="550">
                        <c:v>8.5124099999999991</c:v>
                      </c:pt>
                      <c:pt idx="551">
                        <c:v>8.5272900000000007</c:v>
                      </c:pt>
                      <c:pt idx="552">
                        <c:v>8.5421600000000009</c:v>
                      </c:pt>
                      <c:pt idx="553">
                        <c:v>8.5570299999999992</c:v>
                      </c:pt>
                      <c:pt idx="554">
                        <c:v>8.5718999999999994</c:v>
                      </c:pt>
                      <c:pt idx="555">
                        <c:v>8.5867699999999996</c:v>
                      </c:pt>
                      <c:pt idx="556">
                        <c:v>8.6016399999999997</c:v>
                      </c:pt>
                      <c:pt idx="557">
                        <c:v>8.6165199999999995</c:v>
                      </c:pt>
                      <c:pt idx="558">
                        <c:v>8.6313899999999997</c:v>
                      </c:pt>
                      <c:pt idx="559">
                        <c:v>8.6462599999999998</c:v>
                      </c:pt>
                      <c:pt idx="560">
                        <c:v>8.66113</c:v>
                      </c:pt>
                      <c:pt idx="561">
                        <c:v>8.6760000000000002</c:v>
                      </c:pt>
                      <c:pt idx="562">
                        <c:v>8.6908700000000003</c:v>
                      </c:pt>
                      <c:pt idx="563">
                        <c:v>8.7057300000000009</c:v>
                      </c:pt>
                      <c:pt idx="564">
                        <c:v>8.7205999999999992</c:v>
                      </c:pt>
                      <c:pt idx="565">
                        <c:v>8.7354699999999994</c:v>
                      </c:pt>
                      <c:pt idx="566">
                        <c:v>8.7503399999999996</c:v>
                      </c:pt>
                      <c:pt idx="567">
                        <c:v>8.7652099999999997</c:v>
                      </c:pt>
                      <c:pt idx="568">
                        <c:v>8.7800700000000003</c:v>
                      </c:pt>
                      <c:pt idx="569">
                        <c:v>8.7949400000000004</c:v>
                      </c:pt>
                      <c:pt idx="570">
                        <c:v>8.8098100000000006</c:v>
                      </c:pt>
                      <c:pt idx="571">
                        <c:v>8.8246800000000007</c:v>
                      </c:pt>
                      <c:pt idx="572">
                        <c:v>8.8395399999999995</c:v>
                      </c:pt>
                      <c:pt idx="573">
                        <c:v>8.8544099999999997</c:v>
                      </c:pt>
                      <c:pt idx="574">
                        <c:v>8.8692799999999998</c:v>
                      </c:pt>
                      <c:pt idx="575">
                        <c:v>8.8841400000000004</c:v>
                      </c:pt>
                      <c:pt idx="576">
                        <c:v>8.8990100000000005</c:v>
                      </c:pt>
                      <c:pt idx="577">
                        <c:v>8.9138699999999993</c:v>
                      </c:pt>
                      <c:pt idx="578">
                        <c:v>8.9287399999999995</c:v>
                      </c:pt>
                      <c:pt idx="579">
                        <c:v>8.9436</c:v>
                      </c:pt>
                      <c:pt idx="580">
                        <c:v>8.9584700000000002</c:v>
                      </c:pt>
                      <c:pt idx="581">
                        <c:v>8.9733300000000007</c:v>
                      </c:pt>
                      <c:pt idx="582">
                        <c:v>8.9881899999999995</c:v>
                      </c:pt>
                      <c:pt idx="583">
                        <c:v>9.0030599999999996</c:v>
                      </c:pt>
                      <c:pt idx="584">
                        <c:v>9.0179200000000002</c:v>
                      </c:pt>
                      <c:pt idx="585">
                        <c:v>9.0327800000000007</c:v>
                      </c:pt>
                      <c:pt idx="586">
                        <c:v>9.0476399999999995</c:v>
                      </c:pt>
                      <c:pt idx="587">
                        <c:v>9.0485000000000007</c:v>
                      </c:pt>
                      <c:pt idx="588">
                        <c:v>9.1194000000000006</c:v>
                      </c:pt>
                      <c:pt idx="589">
                        <c:v>9.2136499999999995</c:v>
                      </c:pt>
                      <c:pt idx="590">
                        <c:v>9.2845499999999994</c:v>
                      </c:pt>
                      <c:pt idx="591">
                        <c:v>9.2853999999999992</c:v>
                      </c:pt>
                      <c:pt idx="592">
                        <c:v>9.3002599999999997</c:v>
                      </c:pt>
                      <c:pt idx="593">
                        <c:v>9.3151100000000007</c:v>
                      </c:pt>
                      <c:pt idx="594">
                        <c:v>9.3299699999999994</c:v>
                      </c:pt>
                      <c:pt idx="595">
                        <c:v>9.34483</c:v>
                      </c:pt>
                      <c:pt idx="596">
                        <c:v>9.3596800000000009</c:v>
                      </c:pt>
                      <c:pt idx="597">
                        <c:v>9.3745399999999997</c:v>
                      </c:pt>
                      <c:pt idx="598">
                        <c:v>9.3893900000000006</c:v>
                      </c:pt>
                      <c:pt idx="599">
                        <c:v>9.4042499999999993</c:v>
                      </c:pt>
                      <c:pt idx="600">
                        <c:v>9.4191000000000003</c:v>
                      </c:pt>
                      <c:pt idx="601">
                        <c:v>9.4339600000000008</c:v>
                      </c:pt>
                      <c:pt idx="602">
                        <c:v>9.4488099999999999</c:v>
                      </c:pt>
                      <c:pt idx="603">
                        <c:v>9.4636600000000008</c:v>
                      </c:pt>
                      <c:pt idx="604">
                        <c:v>9.4785199999999996</c:v>
                      </c:pt>
                      <c:pt idx="605">
                        <c:v>9.4933700000000005</c:v>
                      </c:pt>
                      <c:pt idx="606">
                        <c:v>9.5082199999999997</c:v>
                      </c:pt>
                      <c:pt idx="607">
                        <c:v>9.5230700000000006</c:v>
                      </c:pt>
                      <c:pt idx="608">
                        <c:v>9.5379299999999994</c:v>
                      </c:pt>
                      <c:pt idx="609">
                        <c:v>9.5527800000000003</c:v>
                      </c:pt>
                      <c:pt idx="610">
                        <c:v>9.5676299999999994</c:v>
                      </c:pt>
                      <c:pt idx="611">
                        <c:v>9.5824800000000003</c:v>
                      </c:pt>
                      <c:pt idx="612">
                        <c:v>9.5973299999999995</c:v>
                      </c:pt>
                      <c:pt idx="613">
                        <c:v>9.6121800000000004</c:v>
                      </c:pt>
                      <c:pt idx="614">
                        <c:v>9.6270299999999995</c:v>
                      </c:pt>
                      <c:pt idx="615">
                        <c:v>9.6418800000000005</c:v>
                      </c:pt>
                      <c:pt idx="616">
                        <c:v>9.6567299999999996</c:v>
                      </c:pt>
                      <c:pt idx="617">
                        <c:v>9.6715800000000005</c:v>
                      </c:pt>
                      <c:pt idx="618">
                        <c:v>9.6864299999999997</c:v>
                      </c:pt>
                      <c:pt idx="619">
                        <c:v>9.7012800000000006</c:v>
                      </c:pt>
                      <c:pt idx="620">
                        <c:v>9.7161200000000001</c:v>
                      </c:pt>
                      <c:pt idx="621">
                        <c:v>9.7309699999999992</c:v>
                      </c:pt>
                      <c:pt idx="622">
                        <c:v>9.7458200000000001</c:v>
                      </c:pt>
                      <c:pt idx="623">
                        <c:v>9.7606699999999993</c:v>
                      </c:pt>
                      <c:pt idx="624">
                        <c:v>9.7755100000000006</c:v>
                      </c:pt>
                      <c:pt idx="625">
                        <c:v>9.7903599999999997</c:v>
                      </c:pt>
                      <c:pt idx="626">
                        <c:v>9.8052100000000006</c:v>
                      </c:pt>
                      <c:pt idx="627">
                        <c:v>9.8200500000000002</c:v>
                      </c:pt>
                      <c:pt idx="628">
                        <c:v>9.8348999999999993</c:v>
                      </c:pt>
                      <c:pt idx="629">
                        <c:v>9.8497400000000006</c:v>
                      </c:pt>
                      <c:pt idx="630">
                        <c:v>9.8645899999999997</c:v>
                      </c:pt>
                      <c:pt idx="631">
                        <c:v>9.8794299999999993</c:v>
                      </c:pt>
                      <c:pt idx="632">
                        <c:v>9.8942800000000002</c:v>
                      </c:pt>
                      <c:pt idx="633">
                        <c:v>9.9091199999999997</c:v>
                      </c:pt>
                      <c:pt idx="634">
                        <c:v>9.9239599999999992</c:v>
                      </c:pt>
                      <c:pt idx="635">
                        <c:v>9.9388100000000001</c:v>
                      </c:pt>
                      <c:pt idx="636">
                        <c:v>9.9536499999999997</c:v>
                      </c:pt>
                      <c:pt idx="637">
                        <c:v>9.9684899999999992</c:v>
                      </c:pt>
                      <c:pt idx="638">
                        <c:v>9.9833300000000005</c:v>
                      </c:pt>
                      <c:pt idx="639">
                        <c:v>9.9981799999999996</c:v>
                      </c:pt>
                      <c:pt idx="640">
                        <c:v>10.013019999999999</c:v>
                      </c:pt>
                      <c:pt idx="641">
                        <c:v>10.02786</c:v>
                      </c:pt>
                      <c:pt idx="642">
                        <c:v>10.0427</c:v>
                      </c:pt>
                      <c:pt idx="643">
                        <c:v>10.057539999999999</c:v>
                      </c:pt>
                      <c:pt idx="644">
                        <c:v>10.072380000000001</c:v>
                      </c:pt>
                      <c:pt idx="645">
                        <c:v>10.08722</c:v>
                      </c:pt>
                      <c:pt idx="646">
                        <c:v>10.10206</c:v>
                      </c:pt>
                      <c:pt idx="647">
                        <c:v>10.116899999999999</c:v>
                      </c:pt>
                      <c:pt idx="648">
                        <c:v>10.131740000000001</c:v>
                      </c:pt>
                      <c:pt idx="649">
                        <c:v>10.14658</c:v>
                      </c:pt>
                      <c:pt idx="650">
                        <c:v>10.16141</c:v>
                      </c:pt>
                      <c:pt idx="651">
                        <c:v>10.17625</c:v>
                      </c:pt>
                      <c:pt idx="652">
                        <c:v>10.191090000000001</c:v>
                      </c:pt>
                      <c:pt idx="653">
                        <c:v>10.205920000000001</c:v>
                      </c:pt>
                      <c:pt idx="654">
                        <c:v>10.22076</c:v>
                      </c:pt>
                      <c:pt idx="655">
                        <c:v>10.2356</c:v>
                      </c:pt>
                      <c:pt idx="656">
                        <c:v>10.25043</c:v>
                      </c:pt>
                      <c:pt idx="657">
                        <c:v>10.265269999999999</c:v>
                      </c:pt>
                      <c:pt idx="658">
                        <c:v>10.280110000000001</c:v>
                      </c:pt>
                      <c:pt idx="659">
                        <c:v>10.29494</c:v>
                      </c:pt>
                      <c:pt idx="660">
                        <c:v>10.30977</c:v>
                      </c:pt>
                      <c:pt idx="661">
                        <c:v>10.32461</c:v>
                      </c:pt>
                      <c:pt idx="662">
                        <c:v>10.33944</c:v>
                      </c:pt>
                      <c:pt idx="663">
                        <c:v>10.354279999999999</c:v>
                      </c:pt>
                      <c:pt idx="664">
                        <c:v>10.369109999999999</c:v>
                      </c:pt>
                      <c:pt idx="665">
                        <c:v>10.383940000000001</c:v>
                      </c:pt>
                      <c:pt idx="666">
                        <c:v>10.39878</c:v>
                      </c:pt>
                      <c:pt idx="667">
                        <c:v>10.41361</c:v>
                      </c:pt>
                      <c:pt idx="668">
                        <c:v>10.42844</c:v>
                      </c:pt>
                      <c:pt idx="669">
                        <c:v>10.44327</c:v>
                      </c:pt>
                      <c:pt idx="670">
                        <c:v>10.4581</c:v>
                      </c:pt>
                      <c:pt idx="671">
                        <c:v>10.47293</c:v>
                      </c:pt>
                      <c:pt idx="672">
                        <c:v>10.48776</c:v>
                      </c:pt>
                      <c:pt idx="673">
                        <c:v>10.50259</c:v>
                      </c:pt>
                      <c:pt idx="674">
                        <c:v>10.51742</c:v>
                      </c:pt>
                      <c:pt idx="675">
                        <c:v>10.532249999999999</c:v>
                      </c:pt>
                      <c:pt idx="676">
                        <c:v>10.547079999999999</c:v>
                      </c:pt>
                      <c:pt idx="677">
                        <c:v>10.561909999999999</c:v>
                      </c:pt>
                      <c:pt idx="678">
                        <c:v>10.576739999999999</c:v>
                      </c:pt>
                      <c:pt idx="679">
                        <c:v>10.591570000000001</c:v>
                      </c:pt>
                      <c:pt idx="680">
                        <c:v>10.606389999999999</c:v>
                      </c:pt>
                      <c:pt idx="681">
                        <c:v>10.621219999999999</c:v>
                      </c:pt>
                      <c:pt idx="682">
                        <c:v>10.636049999999999</c:v>
                      </c:pt>
                      <c:pt idx="683">
                        <c:v>10.650880000000001</c:v>
                      </c:pt>
                      <c:pt idx="684">
                        <c:v>10.665699999999999</c:v>
                      </c:pt>
                      <c:pt idx="685">
                        <c:v>10.680529999999999</c:v>
                      </c:pt>
                      <c:pt idx="686">
                        <c:v>10.695349999999999</c:v>
                      </c:pt>
                      <c:pt idx="687">
                        <c:v>10.710179999999999</c:v>
                      </c:pt>
                      <c:pt idx="688">
                        <c:v>10.725</c:v>
                      </c:pt>
                      <c:pt idx="689">
                        <c:v>10.73983</c:v>
                      </c:pt>
                      <c:pt idx="690">
                        <c:v>10.75465</c:v>
                      </c:pt>
                      <c:pt idx="691">
                        <c:v>10.76947</c:v>
                      </c:pt>
                      <c:pt idx="692">
                        <c:v>10.7843</c:v>
                      </c:pt>
                      <c:pt idx="693">
                        <c:v>10.79912</c:v>
                      </c:pt>
                      <c:pt idx="694">
                        <c:v>10.813940000000001</c:v>
                      </c:pt>
                      <c:pt idx="695">
                        <c:v>10.82877</c:v>
                      </c:pt>
                      <c:pt idx="696">
                        <c:v>10.843590000000001</c:v>
                      </c:pt>
                      <c:pt idx="697">
                        <c:v>10.858409999999999</c:v>
                      </c:pt>
                      <c:pt idx="698">
                        <c:v>10.87323</c:v>
                      </c:pt>
                      <c:pt idx="699">
                        <c:v>10.88805</c:v>
                      </c:pt>
                      <c:pt idx="700">
                        <c:v>10.90287</c:v>
                      </c:pt>
                      <c:pt idx="701">
                        <c:v>10.91769</c:v>
                      </c:pt>
                      <c:pt idx="702">
                        <c:v>10.932510000000001</c:v>
                      </c:pt>
                      <c:pt idx="703">
                        <c:v>10.947329999999999</c:v>
                      </c:pt>
                      <c:pt idx="704">
                        <c:v>10.962149999999999</c:v>
                      </c:pt>
                      <c:pt idx="705">
                        <c:v>10.97697</c:v>
                      </c:pt>
                      <c:pt idx="706">
                        <c:v>10.99179</c:v>
                      </c:pt>
                      <c:pt idx="707">
                        <c:v>11.006600000000001</c:v>
                      </c:pt>
                      <c:pt idx="708">
                        <c:v>11.021420000000001</c:v>
                      </c:pt>
                      <c:pt idx="709">
                        <c:v>11.036239999999999</c:v>
                      </c:pt>
                      <c:pt idx="710">
                        <c:v>11.05105</c:v>
                      </c:pt>
                      <c:pt idx="711">
                        <c:v>11.06587</c:v>
                      </c:pt>
                      <c:pt idx="712">
                        <c:v>11.080690000000001</c:v>
                      </c:pt>
                      <c:pt idx="713">
                        <c:v>11.095499999999999</c:v>
                      </c:pt>
                      <c:pt idx="714">
                        <c:v>11.11032</c:v>
                      </c:pt>
                      <c:pt idx="715">
                        <c:v>11.12513</c:v>
                      </c:pt>
                      <c:pt idx="716">
                        <c:v>11.139950000000001</c:v>
                      </c:pt>
                      <c:pt idx="717">
                        <c:v>11.15476</c:v>
                      </c:pt>
                      <c:pt idx="718">
                        <c:v>11.16957</c:v>
                      </c:pt>
                      <c:pt idx="719">
                        <c:v>11.18439</c:v>
                      </c:pt>
                      <c:pt idx="720">
                        <c:v>11.199199999999999</c:v>
                      </c:pt>
                      <c:pt idx="721">
                        <c:v>11.21401</c:v>
                      </c:pt>
                      <c:pt idx="722">
                        <c:v>11.22883</c:v>
                      </c:pt>
                      <c:pt idx="723">
                        <c:v>11.243639999999999</c:v>
                      </c:pt>
                      <c:pt idx="724">
                        <c:v>11.25845</c:v>
                      </c:pt>
                      <c:pt idx="725">
                        <c:v>11.273260000000001</c:v>
                      </c:pt>
                      <c:pt idx="726">
                        <c:v>11.288069999999999</c:v>
                      </c:pt>
                      <c:pt idx="727">
                        <c:v>11.30288</c:v>
                      </c:pt>
                      <c:pt idx="728">
                        <c:v>11.317690000000001</c:v>
                      </c:pt>
                      <c:pt idx="729">
                        <c:v>11.3325</c:v>
                      </c:pt>
                      <c:pt idx="730">
                        <c:v>11.34731</c:v>
                      </c:pt>
                      <c:pt idx="731">
                        <c:v>11.362120000000001</c:v>
                      </c:pt>
                      <c:pt idx="732">
                        <c:v>11.37693</c:v>
                      </c:pt>
                      <c:pt idx="733">
                        <c:v>11.391730000000001</c:v>
                      </c:pt>
                      <c:pt idx="734">
                        <c:v>11.40654</c:v>
                      </c:pt>
                      <c:pt idx="735">
                        <c:v>11.42135</c:v>
                      </c:pt>
                      <c:pt idx="736">
                        <c:v>11.436159999999999</c:v>
                      </c:pt>
                      <c:pt idx="737">
                        <c:v>11.45096</c:v>
                      </c:pt>
                      <c:pt idx="738">
                        <c:v>11.465769999999999</c:v>
                      </c:pt>
                      <c:pt idx="739">
                        <c:v>11.48057</c:v>
                      </c:pt>
                      <c:pt idx="740">
                        <c:v>11.495380000000001</c:v>
                      </c:pt>
                      <c:pt idx="741">
                        <c:v>11.51018</c:v>
                      </c:pt>
                      <c:pt idx="742">
                        <c:v>11.524990000000001</c:v>
                      </c:pt>
                      <c:pt idx="743">
                        <c:v>11.53979</c:v>
                      </c:pt>
                      <c:pt idx="744">
                        <c:v>11.554600000000001</c:v>
                      </c:pt>
                      <c:pt idx="745">
                        <c:v>11.5694</c:v>
                      </c:pt>
                      <c:pt idx="746">
                        <c:v>11.584199999999999</c:v>
                      </c:pt>
                      <c:pt idx="747">
                        <c:v>11.599</c:v>
                      </c:pt>
                      <c:pt idx="748">
                        <c:v>11.613810000000001</c:v>
                      </c:pt>
                      <c:pt idx="749">
                        <c:v>11.62861</c:v>
                      </c:pt>
                      <c:pt idx="750">
                        <c:v>11.643409999999999</c:v>
                      </c:pt>
                      <c:pt idx="751">
                        <c:v>11.65821</c:v>
                      </c:pt>
                      <c:pt idx="752">
                        <c:v>11.67301</c:v>
                      </c:pt>
                      <c:pt idx="753">
                        <c:v>11.687810000000001</c:v>
                      </c:pt>
                      <c:pt idx="754">
                        <c:v>11.70261</c:v>
                      </c:pt>
                      <c:pt idx="755">
                        <c:v>11.717409999999999</c:v>
                      </c:pt>
                      <c:pt idx="756">
                        <c:v>11.73221</c:v>
                      </c:pt>
                      <c:pt idx="757">
                        <c:v>11.74701</c:v>
                      </c:pt>
                      <c:pt idx="758">
                        <c:v>11.761810000000001</c:v>
                      </c:pt>
                      <c:pt idx="759">
                        <c:v>11.7766</c:v>
                      </c:pt>
                      <c:pt idx="760">
                        <c:v>11.791399999999999</c:v>
                      </c:pt>
                      <c:pt idx="761">
                        <c:v>11.8062</c:v>
                      </c:pt>
                      <c:pt idx="762">
                        <c:v>11.821</c:v>
                      </c:pt>
                      <c:pt idx="763">
                        <c:v>11.835789999999999</c:v>
                      </c:pt>
                      <c:pt idx="764">
                        <c:v>11.85059</c:v>
                      </c:pt>
                      <c:pt idx="765">
                        <c:v>11.86538</c:v>
                      </c:pt>
                      <c:pt idx="766">
                        <c:v>11.880179999999999</c:v>
                      </c:pt>
                      <c:pt idx="767">
                        <c:v>11.894970000000001</c:v>
                      </c:pt>
                      <c:pt idx="768">
                        <c:v>11.90977</c:v>
                      </c:pt>
                      <c:pt idx="769">
                        <c:v>11.92456</c:v>
                      </c:pt>
                      <c:pt idx="770">
                        <c:v>11.939349999999999</c:v>
                      </c:pt>
                      <c:pt idx="771">
                        <c:v>11.95415</c:v>
                      </c:pt>
                      <c:pt idx="772">
                        <c:v>11.96894</c:v>
                      </c:pt>
                      <c:pt idx="773">
                        <c:v>11.98373</c:v>
                      </c:pt>
                      <c:pt idx="774">
                        <c:v>11.998519999999999</c:v>
                      </c:pt>
                      <c:pt idx="775">
                        <c:v>12.01332</c:v>
                      </c:pt>
                      <c:pt idx="776">
                        <c:v>12.02811</c:v>
                      </c:pt>
                      <c:pt idx="777">
                        <c:v>12.042899999999999</c:v>
                      </c:pt>
                      <c:pt idx="778">
                        <c:v>12.057689999999999</c:v>
                      </c:pt>
                      <c:pt idx="779">
                        <c:v>12.072480000000001</c:v>
                      </c:pt>
                      <c:pt idx="780">
                        <c:v>12.08727</c:v>
                      </c:pt>
                      <c:pt idx="781">
                        <c:v>12.10206</c:v>
                      </c:pt>
                      <c:pt idx="782">
                        <c:v>12.116849999999999</c:v>
                      </c:pt>
                      <c:pt idx="783">
                        <c:v>12.131629999999999</c:v>
                      </c:pt>
                      <c:pt idx="784">
                        <c:v>12.146420000000001</c:v>
                      </c:pt>
                      <c:pt idx="785">
                        <c:v>12.161210000000001</c:v>
                      </c:pt>
                      <c:pt idx="786">
                        <c:v>12.176</c:v>
                      </c:pt>
                      <c:pt idx="787">
                        <c:v>12.19078</c:v>
                      </c:pt>
                      <c:pt idx="788">
                        <c:v>12.20557</c:v>
                      </c:pt>
                      <c:pt idx="789">
                        <c:v>12.22035</c:v>
                      </c:pt>
                      <c:pt idx="790">
                        <c:v>12.235139999999999</c:v>
                      </c:pt>
                      <c:pt idx="791">
                        <c:v>12.249919999999999</c:v>
                      </c:pt>
                      <c:pt idx="792">
                        <c:v>12.264709999999999</c:v>
                      </c:pt>
                      <c:pt idx="793">
                        <c:v>12.279489999999999</c:v>
                      </c:pt>
                      <c:pt idx="794">
                        <c:v>12.294280000000001</c:v>
                      </c:pt>
                      <c:pt idx="795">
                        <c:v>12.309060000000001</c:v>
                      </c:pt>
                      <c:pt idx="796">
                        <c:v>12.323840000000001</c:v>
                      </c:pt>
                      <c:pt idx="797">
                        <c:v>12.33863</c:v>
                      </c:pt>
                      <c:pt idx="798">
                        <c:v>12.35341</c:v>
                      </c:pt>
                      <c:pt idx="799">
                        <c:v>12.36819</c:v>
                      </c:pt>
                      <c:pt idx="800">
                        <c:v>12.38297</c:v>
                      </c:pt>
                      <c:pt idx="801">
                        <c:v>12.39775</c:v>
                      </c:pt>
                      <c:pt idx="802">
                        <c:v>12.41253</c:v>
                      </c:pt>
                      <c:pt idx="803">
                        <c:v>12.42731</c:v>
                      </c:pt>
                      <c:pt idx="804">
                        <c:v>12.44209</c:v>
                      </c:pt>
                      <c:pt idx="805">
                        <c:v>12.45687</c:v>
                      </c:pt>
                      <c:pt idx="806">
                        <c:v>12.47165</c:v>
                      </c:pt>
                      <c:pt idx="807">
                        <c:v>12.48643</c:v>
                      </c:pt>
                      <c:pt idx="808">
                        <c:v>12.50121</c:v>
                      </c:pt>
                      <c:pt idx="809">
                        <c:v>12.515980000000001</c:v>
                      </c:pt>
                      <c:pt idx="810">
                        <c:v>12.530760000000001</c:v>
                      </c:pt>
                      <c:pt idx="811">
                        <c:v>12.545540000000001</c:v>
                      </c:pt>
                      <c:pt idx="812">
                        <c:v>12.560309999999999</c:v>
                      </c:pt>
                      <c:pt idx="813">
                        <c:v>12.575089999999999</c:v>
                      </c:pt>
                      <c:pt idx="814">
                        <c:v>12.58986</c:v>
                      </c:pt>
                      <c:pt idx="815">
                        <c:v>12.60464</c:v>
                      </c:pt>
                      <c:pt idx="816">
                        <c:v>12.61941</c:v>
                      </c:pt>
                      <c:pt idx="817">
                        <c:v>12.63419</c:v>
                      </c:pt>
                      <c:pt idx="818">
                        <c:v>12.648960000000001</c:v>
                      </c:pt>
                      <c:pt idx="819">
                        <c:v>12.663729999999999</c:v>
                      </c:pt>
                      <c:pt idx="820">
                        <c:v>12.678509999999999</c:v>
                      </c:pt>
                      <c:pt idx="821">
                        <c:v>12.69328</c:v>
                      </c:pt>
                      <c:pt idx="822">
                        <c:v>12.70805</c:v>
                      </c:pt>
                      <c:pt idx="823">
                        <c:v>12.72282</c:v>
                      </c:pt>
                      <c:pt idx="824">
                        <c:v>12.737590000000001</c:v>
                      </c:pt>
                      <c:pt idx="825">
                        <c:v>12.752359999999999</c:v>
                      </c:pt>
                      <c:pt idx="826">
                        <c:v>12.76713</c:v>
                      </c:pt>
                      <c:pt idx="827">
                        <c:v>12.7819</c:v>
                      </c:pt>
                      <c:pt idx="828">
                        <c:v>12.796670000000001</c:v>
                      </c:pt>
                      <c:pt idx="829">
                        <c:v>12.811439999999999</c:v>
                      </c:pt>
                      <c:pt idx="830">
                        <c:v>12.82621</c:v>
                      </c:pt>
                      <c:pt idx="831">
                        <c:v>12.84098</c:v>
                      </c:pt>
                      <c:pt idx="832">
                        <c:v>12.85575</c:v>
                      </c:pt>
                      <c:pt idx="833">
                        <c:v>12.870509999999999</c:v>
                      </c:pt>
                      <c:pt idx="834">
                        <c:v>12.88528</c:v>
                      </c:pt>
                      <c:pt idx="835">
                        <c:v>12.90005</c:v>
                      </c:pt>
                      <c:pt idx="836">
                        <c:v>12.914809999999999</c:v>
                      </c:pt>
                      <c:pt idx="837">
                        <c:v>12.92958</c:v>
                      </c:pt>
                      <c:pt idx="838">
                        <c:v>12.94434</c:v>
                      </c:pt>
                      <c:pt idx="839">
                        <c:v>12.959110000000001</c:v>
                      </c:pt>
                      <c:pt idx="840">
                        <c:v>12.97387</c:v>
                      </c:pt>
                      <c:pt idx="841">
                        <c:v>12.988630000000001</c:v>
                      </c:pt>
                      <c:pt idx="842">
                        <c:v>13.003399999999999</c:v>
                      </c:pt>
                      <c:pt idx="843">
                        <c:v>13.01816</c:v>
                      </c:pt>
                      <c:pt idx="844">
                        <c:v>13.032920000000001</c:v>
                      </c:pt>
                      <c:pt idx="845">
                        <c:v>13.04768</c:v>
                      </c:pt>
                      <c:pt idx="846">
                        <c:v>13.06245</c:v>
                      </c:pt>
                      <c:pt idx="847">
                        <c:v>13.077209999999999</c:v>
                      </c:pt>
                      <c:pt idx="848">
                        <c:v>13.09197</c:v>
                      </c:pt>
                      <c:pt idx="849">
                        <c:v>13.106730000000001</c:v>
                      </c:pt>
                      <c:pt idx="850">
                        <c:v>13.12149</c:v>
                      </c:pt>
                      <c:pt idx="851">
                        <c:v>13.13625</c:v>
                      </c:pt>
                      <c:pt idx="852">
                        <c:v>13.151009999999999</c:v>
                      </c:pt>
                      <c:pt idx="853">
                        <c:v>13.165760000000001</c:v>
                      </c:pt>
                      <c:pt idx="854">
                        <c:v>13.18052</c:v>
                      </c:pt>
                      <c:pt idx="855">
                        <c:v>13.19528</c:v>
                      </c:pt>
                      <c:pt idx="856">
                        <c:v>13.210039999999999</c:v>
                      </c:pt>
                      <c:pt idx="857">
                        <c:v>13.22479</c:v>
                      </c:pt>
                      <c:pt idx="858">
                        <c:v>13.239549999999999</c:v>
                      </c:pt>
                      <c:pt idx="859">
                        <c:v>13.254300000000001</c:v>
                      </c:pt>
                      <c:pt idx="860">
                        <c:v>13.26906</c:v>
                      </c:pt>
                      <c:pt idx="861">
                        <c:v>13.28382</c:v>
                      </c:pt>
                      <c:pt idx="862">
                        <c:v>13.29857</c:v>
                      </c:pt>
                      <c:pt idx="863">
                        <c:v>13.313319999999999</c:v>
                      </c:pt>
                      <c:pt idx="864">
                        <c:v>13.32808</c:v>
                      </c:pt>
                      <c:pt idx="865">
                        <c:v>13.342829999999999</c:v>
                      </c:pt>
                      <c:pt idx="866">
                        <c:v>13.35758</c:v>
                      </c:pt>
                      <c:pt idx="867">
                        <c:v>13.372339999999999</c:v>
                      </c:pt>
                      <c:pt idx="868">
                        <c:v>13.387090000000001</c:v>
                      </c:pt>
                      <c:pt idx="869">
                        <c:v>13.40184</c:v>
                      </c:pt>
                      <c:pt idx="870">
                        <c:v>13.416589999999999</c:v>
                      </c:pt>
                      <c:pt idx="871">
                        <c:v>13.431340000000001</c:v>
                      </c:pt>
                      <c:pt idx="872">
                        <c:v>13.44609</c:v>
                      </c:pt>
                      <c:pt idx="873">
                        <c:v>13.460839999999999</c:v>
                      </c:pt>
                      <c:pt idx="874">
                        <c:v>13.47559</c:v>
                      </c:pt>
                      <c:pt idx="875">
                        <c:v>13.49034</c:v>
                      </c:pt>
                      <c:pt idx="876">
                        <c:v>13.505089999999999</c:v>
                      </c:pt>
                      <c:pt idx="877">
                        <c:v>13.519830000000001</c:v>
                      </c:pt>
                      <c:pt idx="878">
                        <c:v>13.53458</c:v>
                      </c:pt>
                      <c:pt idx="879">
                        <c:v>13.549329999999999</c:v>
                      </c:pt>
                      <c:pt idx="880">
                        <c:v>13.564069999999999</c:v>
                      </c:pt>
                      <c:pt idx="881">
                        <c:v>13.57882</c:v>
                      </c:pt>
                      <c:pt idx="882">
                        <c:v>13.59356</c:v>
                      </c:pt>
                      <c:pt idx="883">
                        <c:v>13.608309999999999</c:v>
                      </c:pt>
                      <c:pt idx="884">
                        <c:v>13.623049999999999</c:v>
                      </c:pt>
                      <c:pt idx="885">
                        <c:v>13.6378</c:v>
                      </c:pt>
                      <c:pt idx="886">
                        <c:v>13.65254</c:v>
                      </c:pt>
                      <c:pt idx="887">
                        <c:v>13.66728</c:v>
                      </c:pt>
                      <c:pt idx="888">
                        <c:v>13.682029999999999</c:v>
                      </c:pt>
                      <c:pt idx="889">
                        <c:v>13.696770000000001</c:v>
                      </c:pt>
                      <c:pt idx="890">
                        <c:v>13.711510000000001</c:v>
                      </c:pt>
                      <c:pt idx="891">
                        <c:v>13.72625</c:v>
                      </c:pt>
                      <c:pt idx="892">
                        <c:v>13.74099</c:v>
                      </c:pt>
                      <c:pt idx="893">
                        <c:v>13.75573</c:v>
                      </c:pt>
                      <c:pt idx="894">
                        <c:v>13.77047</c:v>
                      </c:pt>
                      <c:pt idx="895">
                        <c:v>13.785209999999999</c:v>
                      </c:pt>
                      <c:pt idx="896">
                        <c:v>13.799950000000001</c:v>
                      </c:pt>
                      <c:pt idx="897">
                        <c:v>13.814690000000001</c:v>
                      </c:pt>
                      <c:pt idx="898">
                        <c:v>13.82943</c:v>
                      </c:pt>
                      <c:pt idx="899">
                        <c:v>13.84416</c:v>
                      </c:pt>
                      <c:pt idx="900">
                        <c:v>13.8589</c:v>
                      </c:pt>
                      <c:pt idx="901">
                        <c:v>13.87364</c:v>
                      </c:pt>
                      <c:pt idx="902">
                        <c:v>13.88837</c:v>
                      </c:pt>
                      <c:pt idx="903">
                        <c:v>13.90311</c:v>
                      </c:pt>
                      <c:pt idx="904">
                        <c:v>13.91784</c:v>
                      </c:pt>
                      <c:pt idx="905">
                        <c:v>13.93258</c:v>
                      </c:pt>
                      <c:pt idx="906">
                        <c:v>13.94731</c:v>
                      </c:pt>
                      <c:pt idx="907">
                        <c:v>13.96205</c:v>
                      </c:pt>
                      <c:pt idx="908">
                        <c:v>13.97678</c:v>
                      </c:pt>
                      <c:pt idx="909">
                        <c:v>13.99151</c:v>
                      </c:pt>
                      <c:pt idx="910">
                        <c:v>14.00625</c:v>
                      </c:pt>
                      <c:pt idx="911">
                        <c:v>14.02098</c:v>
                      </c:pt>
                      <c:pt idx="912">
                        <c:v>14.03571</c:v>
                      </c:pt>
                      <c:pt idx="913">
                        <c:v>14.05044</c:v>
                      </c:pt>
                      <c:pt idx="914">
                        <c:v>14.06517</c:v>
                      </c:pt>
                      <c:pt idx="915">
                        <c:v>14.0799</c:v>
                      </c:pt>
                      <c:pt idx="916">
                        <c:v>14.09463</c:v>
                      </c:pt>
                      <c:pt idx="917">
                        <c:v>14.109360000000001</c:v>
                      </c:pt>
                      <c:pt idx="918">
                        <c:v>14.124090000000001</c:v>
                      </c:pt>
                      <c:pt idx="919">
                        <c:v>14.138809999999999</c:v>
                      </c:pt>
                      <c:pt idx="920">
                        <c:v>14.15354</c:v>
                      </c:pt>
                      <c:pt idx="921">
                        <c:v>14.16827</c:v>
                      </c:pt>
                      <c:pt idx="922">
                        <c:v>14.183</c:v>
                      </c:pt>
                      <c:pt idx="923">
                        <c:v>14.19772</c:v>
                      </c:pt>
                      <c:pt idx="924">
                        <c:v>14.21245</c:v>
                      </c:pt>
                      <c:pt idx="925">
                        <c:v>14.227169999999999</c:v>
                      </c:pt>
                      <c:pt idx="926">
                        <c:v>14.241899999999999</c:v>
                      </c:pt>
                      <c:pt idx="927">
                        <c:v>14.25662</c:v>
                      </c:pt>
                      <c:pt idx="928">
                        <c:v>14.27135</c:v>
                      </c:pt>
                      <c:pt idx="929">
                        <c:v>14.28607</c:v>
                      </c:pt>
                      <c:pt idx="930">
                        <c:v>14.300789999999999</c:v>
                      </c:pt>
                      <c:pt idx="931">
                        <c:v>14.31551</c:v>
                      </c:pt>
                      <c:pt idx="932">
                        <c:v>14.33024</c:v>
                      </c:pt>
                      <c:pt idx="933">
                        <c:v>14.34496</c:v>
                      </c:pt>
                      <c:pt idx="934">
                        <c:v>14.359680000000001</c:v>
                      </c:pt>
                      <c:pt idx="935">
                        <c:v>14.3744</c:v>
                      </c:pt>
                      <c:pt idx="936">
                        <c:v>14.38912</c:v>
                      </c:pt>
                      <c:pt idx="937">
                        <c:v>14.403840000000001</c:v>
                      </c:pt>
                      <c:pt idx="938">
                        <c:v>14.418559999999999</c:v>
                      </c:pt>
                      <c:pt idx="939">
                        <c:v>14.43328</c:v>
                      </c:pt>
                      <c:pt idx="940">
                        <c:v>14.448</c:v>
                      </c:pt>
                      <c:pt idx="941">
                        <c:v>14.46271</c:v>
                      </c:pt>
                      <c:pt idx="942">
                        <c:v>14.47743</c:v>
                      </c:pt>
                      <c:pt idx="943">
                        <c:v>14.492150000000001</c:v>
                      </c:pt>
                      <c:pt idx="944">
                        <c:v>14.50686</c:v>
                      </c:pt>
                      <c:pt idx="945">
                        <c:v>14.52158</c:v>
                      </c:pt>
                      <c:pt idx="946">
                        <c:v>14.536289999999999</c:v>
                      </c:pt>
                      <c:pt idx="947">
                        <c:v>14.55101</c:v>
                      </c:pt>
                      <c:pt idx="948">
                        <c:v>14.565720000000001</c:v>
                      </c:pt>
                      <c:pt idx="949">
                        <c:v>14.58043</c:v>
                      </c:pt>
                      <c:pt idx="950">
                        <c:v>14.59515</c:v>
                      </c:pt>
                      <c:pt idx="951">
                        <c:v>14.609859999999999</c:v>
                      </c:pt>
                      <c:pt idx="952">
                        <c:v>14.62457</c:v>
                      </c:pt>
                      <c:pt idx="953">
                        <c:v>14.639279999999999</c:v>
                      </c:pt>
                      <c:pt idx="954">
                        <c:v>14.654</c:v>
                      </c:pt>
                      <c:pt idx="955">
                        <c:v>14.668710000000001</c:v>
                      </c:pt>
                      <c:pt idx="956">
                        <c:v>14.68342</c:v>
                      </c:pt>
                      <c:pt idx="957">
                        <c:v>14.698130000000001</c:v>
                      </c:pt>
                      <c:pt idx="958">
                        <c:v>14.71284</c:v>
                      </c:pt>
                      <c:pt idx="959">
                        <c:v>14.727539999999999</c:v>
                      </c:pt>
                      <c:pt idx="960">
                        <c:v>14.74225</c:v>
                      </c:pt>
                      <c:pt idx="961">
                        <c:v>14.756959999999999</c:v>
                      </c:pt>
                      <c:pt idx="962">
                        <c:v>14.77167</c:v>
                      </c:pt>
                      <c:pt idx="963">
                        <c:v>14.78637</c:v>
                      </c:pt>
                      <c:pt idx="964">
                        <c:v>14.801080000000001</c:v>
                      </c:pt>
                      <c:pt idx="965">
                        <c:v>14.81579</c:v>
                      </c:pt>
                      <c:pt idx="966">
                        <c:v>14.830489999999999</c:v>
                      </c:pt>
                      <c:pt idx="967">
                        <c:v>14.845190000000001</c:v>
                      </c:pt>
                      <c:pt idx="968">
                        <c:v>14.8599</c:v>
                      </c:pt>
                      <c:pt idx="969">
                        <c:v>14.874599999999999</c:v>
                      </c:pt>
                      <c:pt idx="970">
                        <c:v>14.88931</c:v>
                      </c:pt>
                      <c:pt idx="971">
                        <c:v>14.90401</c:v>
                      </c:pt>
                      <c:pt idx="972">
                        <c:v>14.918710000000001</c:v>
                      </c:pt>
                      <c:pt idx="973">
                        <c:v>14.93341</c:v>
                      </c:pt>
                      <c:pt idx="974">
                        <c:v>14.94811</c:v>
                      </c:pt>
                      <c:pt idx="975">
                        <c:v>14.962809999999999</c:v>
                      </c:pt>
                      <c:pt idx="976">
                        <c:v>14.977510000000001</c:v>
                      </c:pt>
                      <c:pt idx="977">
                        <c:v>14.99222</c:v>
                      </c:pt>
                      <c:pt idx="978">
                        <c:v>15.00691</c:v>
                      </c:pt>
                      <c:pt idx="979">
                        <c:v>15.021610000000001</c:v>
                      </c:pt>
                      <c:pt idx="980">
                        <c:v>15.03631</c:v>
                      </c:pt>
                      <c:pt idx="981">
                        <c:v>15.05101</c:v>
                      </c:pt>
                      <c:pt idx="982">
                        <c:v>15.065709999999999</c:v>
                      </c:pt>
                      <c:pt idx="983">
                        <c:v>15.080399999999999</c:v>
                      </c:pt>
                      <c:pt idx="984">
                        <c:v>15.0951</c:v>
                      </c:pt>
                      <c:pt idx="985">
                        <c:v>15.10979</c:v>
                      </c:pt>
                      <c:pt idx="986">
                        <c:v>15.12449</c:v>
                      </c:pt>
                      <c:pt idx="987">
                        <c:v>15.13918</c:v>
                      </c:pt>
                      <c:pt idx="988">
                        <c:v>15.153879999999999</c:v>
                      </c:pt>
                      <c:pt idx="989">
                        <c:v>15.168570000000001</c:v>
                      </c:pt>
                      <c:pt idx="990">
                        <c:v>15.183260000000001</c:v>
                      </c:pt>
                      <c:pt idx="991">
                        <c:v>15.19796</c:v>
                      </c:pt>
                      <c:pt idx="992">
                        <c:v>15.21265</c:v>
                      </c:pt>
                      <c:pt idx="993">
                        <c:v>15.22734</c:v>
                      </c:pt>
                      <c:pt idx="994">
                        <c:v>15.24203</c:v>
                      </c:pt>
                      <c:pt idx="995">
                        <c:v>15.25672</c:v>
                      </c:pt>
                      <c:pt idx="996">
                        <c:v>15.271409999999999</c:v>
                      </c:pt>
                      <c:pt idx="997">
                        <c:v>15.286099999999999</c:v>
                      </c:pt>
                      <c:pt idx="998">
                        <c:v>15.300789999999999</c:v>
                      </c:pt>
                      <c:pt idx="999">
                        <c:v>15.315480000000001</c:v>
                      </c:pt>
                      <c:pt idx="1000">
                        <c:v>15.330170000000001</c:v>
                      </c:pt>
                      <c:pt idx="1001">
                        <c:v>15.344849999999999</c:v>
                      </c:pt>
                      <c:pt idx="1002">
                        <c:v>15.359540000000001</c:v>
                      </c:pt>
                      <c:pt idx="1003">
                        <c:v>15.374230000000001</c:v>
                      </c:pt>
                      <c:pt idx="1004">
                        <c:v>15.388909999999999</c:v>
                      </c:pt>
                      <c:pt idx="1005">
                        <c:v>15.403600000000001</c:v>
                      </c:pt>
                      <c:pt idx="1006">
                        <c:v>15.418279999999999</c:v>
                      </c:pt>
                      <c:pt idx="1007">
                        <c:v>15.432969999999999</c:v>
                      </c:pt>
                      <c:pt idx="1008">
                        <c:v>15.447649999999999</c:v>
                      </c:pt>
                      <c:pt idx="1009">
                        <c:v>15.46233</c:v>
                      </c:pt>
                      <c:pt idx="1010">
                        <c:v>15.47702</c:v>
                      </c:pt>
                      <c:pt idx="1011">
                        <c:v>15.4917</c:v>
                      </c:pt>
                      <c:pt idx="1012">
                        <c:v>15.50638</c:v>
                      </c:pt>
                      <c:pt idx="1013">
                        <c:v>15.52106</c:v>
                      </c:pt>
                      <c:pt idx="1014">
                        <c:v>15.535740000000001</c:v>
                      </c:pt>
                      <c:pt idx="1015">
                        <c:v>15.550420000000001</c:v>
                      </c:pt>
                      <c:pt idx="1016">
                        <c:v>15.565099999999999</c:v>
                      </c:pt>
                      <c:pt idx="1017">
                        <c:v>15.57978</c:v>
                      </c:pt>
                      <c:pt idx="1018">
                        <c:v>15.59446</c:v>
                      </c:pt>
                      <c:pt idx="1019">
                        <c:v>15.60914</c:v>
                      </c:pt>
                      <c:pt idx="1020">
                        <c:v>15.62382</c:v>
                      </c:pt>
                      <c:pt idx="1021">
                        <c:v>15.638489999999999</c:v>
                      </c:pt>
                      <c:pt idx="1022">
                        <c:v>15.653169999999999</c:v>
                      </c:pt>
                      <c:pt idx="1023">
                        <c:v>15.66784</c:v>
                      </c:pt>
                      <c:pt idx="1024">
                        <c:v>15.68252</c:v>
                      </c:pt>
                      <c:pt idx="1025">
                        <c:v>15.6972</c:v>
                      </c:pt>
                      <c:pt idx="1026">
                        <c:v>15.711869999999999</c:v>
                      </c:pt>
                      <c:pt idx="1027">
                        <c:v>15.72654</c:v>
                      </c:pt>
                      <c:pt idx="1028">
                        <c:v>15.74122</c:v>
                      </c:pt>
                      <c:pt idx="1029">
                        <c:v>15.755890000000001</c:v>
                      </c:pt>
                      <c:pt idx="1030">
                        <c:v>15.77056</c:v>
                      </c:pt>
                      <c:pt idx="1031">
                        <c:v>15.78523</c:v>
                      </c:pt>
                      <c:pt idx="1032">
                        <c:v>15.799899999999999</c:v>
                      </c:pt>
                      <c:pt idx="1033">
                        <c:v>15.814579999999999</c:v>
                      </c:pt>
                      <c:pt idx="1034">
                        <c:v>15.82925</c:v>
                      </c:pt>
                      <c:pt idx="1035">
                        <c:v>15.843909999999999</c:v>
                      </c:pt>
                      <c:pt idx="1036">
                        <c:v>15.85858</c:v>
                      </c:pt>
                      <c:pt idx="1037">
                        <c:v>15.873250000000001</c:v>
                      </c:pt>
                      <c:pt idx="1038">
                        <c:v>15.887919999999999</c:v>
                      </c:pt>
                      <c:pt idx="1039">
                        <c:v>15.90259</c:v>
                      </c:pt>
                      <c:pt idx="1040">
                        <c:v>15.917249999999999</c:v>
                      </c:pt>
                      <c:pt idx="1041">
                        <c:v>15.93192</c:v>
                      </c:pt>
                      <c:pt idx="1042">
                        <c:v>15.94659</c:v>
                      </c:pt>
                      <c:pt idx="1043">
                        <c:v>15.96125</c:v>
                      </c:pt>
                      <c:pt idx="1044">
                        <c:v>15.97592</c:v>
                      </c:pt>
                      <c:pt idx="1045">
                        <c:v>15.99058</c:v>
                      </c:pt>
                      <c:pt idx="1046">
                        <c:v>16.005240000000001</c:v>
                      </c:pt>
                      <c:pt idx="1047">
                        <c:v>16.019909999999999</c:v>
                      </c:pt>
                      <c:pt idx="1048">
                        <c:v>16.034569999999999</c:v>
                      </c:pt>
                      <c:pt idx="1049">
                        <c:v>16.049230000000001</c:v>
                      </c:pt>
                      <c:pt idx="1050">
                        <c:v>16.063890000000001</c:v>
                      </c:pt>
                      <c:pt idx="1051">
                        <c:v>16.07856</c:v>
                      </c:pt>
                      <c:pt idx="1052">
                        <c:v>16.093219999999999</c:v>
                      </c:pt>
                      <c:pt idx="1053">
                        <c:v>16.107880000000002</c:v>
                      </c:pt>
                      <c:pt idx="1054">
                        <c:v>16.122530000000001</c:v>
                      </c:pt>
                      <c:pt idx="1055">
                        <c:v>16.13719</c:v>
                      </c:pt>
                      <c:pt idx="1056">
                        <c:v>16.15185</c:v>
                      </c:pt>
                      <c:pt idx="1057">
                        <c:v>16.166509999999999</c:v>
                      </c:pt>
                      <c:pt idx="1058">
                        <c:v>16.181170000000002</c:v>
                      </c:pt>
                      <c:pt idx="1059">
                        <c:v>16.195820000000001</c:v>
                      </c:pt>
                      <c:pt idx="1060">
                        <c:v>16.19164</c:v>
                      </c:pt>
                      <c:pt idx="1061">
                        <c:v>16.281649999999999</c:v>
                      </c:pt>
                      <c:pt idx="1062">
                        <c:v>16.403040000000001</c:v>
                      </c:pt>
                      <c:pt idx="1063">
                        <c:v>16.493030000000001</c:v>
                      </c:pt>
                      <c:pt idx="1064">
                        <c:v>16.48884</c:v>
                      </c:pt>
                      <c:pt idx="1065">
                        <c:v>16.503489999999999</c:v>
                      </c:pt>
                      <c:pt idx="1066">
                        <c:v>16.518129999999999</c:v>
                      </c:pt>
                      <c:pt idx="1067">
                        <c:v>16.532769999999999</c:v>
                      </c:pt>
                      <c:pt idx="1068">
                        <c:v>16.547419999999999</c:v>
                      </c:pt>
                      <c:pt idx="1069">
                        <c:v>16.562059999999999</c:v>
                      </c:pt>
                      <c:pt idx="1070">
                        <c:v>16.576699999999999</c:v>
                      </c:pt>
                      <c:pt idx="1071">
                        <c:v>16.591339999999999</c:v>
                      </c:pt>
                      <c:pt idx="1072">
                        <c:v>16.605989999999998</c:v>
                      </c:pt>
                      <c:pt idx="1073">
                        <c:v>16.620629999999998</c:v>
                      </c:pt>
                      <c:pt idx="1074">
                        <c:v>16.635269999999998</c:v>
                      </c:pt>
                      <c:pt idx="1075">
                        <c:v>16.649909999999998</c:v>
                      </c:pt>
                      <c:pt idx="1076">
                        <c:v>16.664549999999998</c:v>
                      </c:pt>
                      <c:pt idx="1077">
                        <c:v>16.679179999999999</c:v>
                      </c:pt>
                      <c:pt idx="1078">
                        <c:v>16.693819999999999</c:v>
                      </c:pt>
                      <c:pt idx="1079">
                        <c:v>16.708459999999999</c:v>
                      </c:pt>
                      <c:pt idx="1080">
                        <c:v>16.723089999999999</c:v>
                      </c:pt>
                      <c:pt idx="1081">
                        <c:v>16.737729999999999</c:v>
                      </c:pt>
                      <c:pt idx="1082">
                        <c:v>16.752369999999999</c:v>
                      </c:pt>
                      <c:pt idx="1083">
                        <c:v>16.766999999999999</c:v>
                      </c:pt>
                      <c:pt idx="1084">
                        <c:v>16.781639999999999</c:v>
                      </c:pt>
                      <c:pt idx="1085">
                        <c:v>16.79627</c:v>
                      </c:pt>
                      <c:pt idx="1086">
                        <c:v>16.8109</c:v>
                      </c:pt>
                      <c:pt idx="1087">
                        <c:v>16.82554</c:v>
                      </c:pt>
                      <c:pt idx="1088">
                        <c:v>16.840170000000001</c:v>
                      </c:pt>
                      <c:pt idx="1089">
                        <c:v>16.854800000000001</c:v>
                      </c:pt>
                      <c:pt idx="1090">
                        <c:v>16.869430000000001</c:v>
                      </c:pt>
                      <c:pt idx="1091">
                        <c:v>16.884060000000002</c:v>
                      </c:pt>
                      <c:pt idx="1092">
                        <c:v>16.898689999999998</c:v>
                      </c:pt>
                      <c:pt idx="1093">
                        <c:v>16.913319999999999</c:v>
                      </c:pt>
                      <c:pt idx="1094">
                        <c:v>16.927949999999999</c:v>
                      </c:pt>
                      <c:pt idx="1095">
                        <c:v>16.94258</c:v>
                      </c:pt>
                      <c:pt idx="1096">
                        <c:v>16.9572</c:v>
                      </c:pt>
                      <c:pt idx="1097">
                        <c:v>16.971830000000001</c:v>
                      </c:pt>
                      <c:pt idx="1098">
                        <c:v>16.986460000000001</c:v>
                      </c:pt>
                      <c:pt idx="1099">
                        <c:v>17.001090000000001</c:v>
                      </c:pt>
                      <c:pt idx="1100">
                        <c:v>17.015709999999999</c:v>
                      </c:pt>
                      <c:pt idx="1101">
                        <c:v>17.030339999999999</c:v>
                      </c:pt>
                      <c:pt idx="1102">
                        <c:v>17.04496</c:v>
                      </c:pt>
                      <c:pt idx="1103">
                        <c:v>17.05958</c:v>
                      </c:pt>
                      <c:pt idx="1104">
                        <c:v>17.074210000000001</c:v>
                      </c:pt>
                      <c:pt idx="1105">
                        <c:v>17.088830000000002</c:v>
                      </c:pt>
                      <c:pt idx="1106">
                        <c:v>17.103449999999999</c:v>
                      </c:pt>
                      <c:pt idx="1107">
                        <c:v>17.118069999999999</c:v>
                      </c:pt>
                      <c:pt idx="1108">
                        <c:v>17.13269</c:v>
                      </c:pt>
                      <c:pt idx="1109">
                        <c:v>17.147310000000001</c:v>
                      </c:pt>
                      <c:pt idx="1110">
                        <c:v>17.161930000000002</c:v>
                      </c:pt>
                      <c:pt idx="1111">
                        <c:v>17.176549999999999</c:v>
                      </c:pt>
                      <c:pt idx="1112">
                        <c:v>17.19117</c:v>
                      </c:pt>
                      <c:pt idx="1113">
                        <c:v>17.20579</c:v>
                      </c:pt>
                      <c:pt idx="1114">
                        <c:v>17.220410000000001</c:v>
                      </c:pt>
                      <c:pt idx="1115">
                        <c:v>17.235019999999999</c:v>
                      </c:pt>
                      <c:pt idx="1116">
                        <c:v>17.249639999999999</c:v>
                      </c:pt>
                      <c:pt idx="1117">
                        <c:v>17.264250000000001</c:v>
                      </c:pt>
                      <c:pt idx="1118">
                        <c:v>17.278870000000001</c:v>
                      </c:pt>
                      <c:pt idx="1119">
                        <c:v>17.293479999999999</c:v>
                      </c:pt>
                      <c:pt idx="1120">
                        <c:v>17.3081</c:v>
                      </c:pt>
                      <c:pt idx="1121">
                        <c:v>17.322710000000001</c:v>
                      </c:pt>
                      <c:pt idx="1122">
                        <c:v>17.337319999999998</c:v>
                      </c:pt>
                      <c:pt idx="1123">
                        <c:v>17.351929999999999</c:v>
                      </c:pt>
                      <c:pt idx="1124">
                        <c:v>17.366540000000001</c:v>
                      </c:pt>
                      <c:pt idx="1125">
                        <c:v>17.381160000000001</c:v>
                      </c:pt>
                      <c:pt idx="1126">
                        <c:v>17.395769999999999</c:v>
                      </c:pt>
                      <c:pt idx="1127">
                        <c:v>17.41038</c:v>
                      </c:pt>
                      <c:pt idx="1128">
                        <c:v>17.424990000000001</c:v>
                      </c:pt>
                      <c:pt idx="1129">
                        <c:v>17.439589999999999</c:v>
                      </c:pt>
                      <c:pt idx="1130">
                        <c:v>17.4542</c:v>
                      </c:pt>
                      <c:pt idx="1131">
                        <c:v>17.468810000000001</c:v>
                      </c:pt>
                      <c:pt idx="1132">
                        <c:v>17.483419999999999</c:v>
                      </c:pt>
                    </c:numCache>
                  </c:numRef>
                </c:xVal>
                <c:yVal>
                  <c:numRef>
                    <c:extLst xmlns:c15="http://schemas.microsoft.com/office/drawing/2012/chart">
                      <c:ext xmlns:c15="http://schemas.microsoft.com/office/drawing/2012/chart" uri="{02D57815-91ED-43cb-92C2-25804820EDAC}">
                        <c15:formulaRef>
                          <c15:sqref>'Sample 4'!$W$3:$W$1135</c15:sqref>
                        </c15:formulaRef>
                      </c:ext>
                    </c:extLst>
                    <c:numCache>
                      <c:formatCode>General</c:formatCode>
                      <c:ptCount val="1133"/>
                      <c:pt idx="0">
                        <c:v>2.2524999999999999</c:v>
                      </c:pt>
                      <c:pt idx="1">
                        <c:v>2.71366</c:v>
                      </c:pt>
                      <c:pt idx="2">
                        <c:v>2.8214999999999999</c:v>
                      </c:pt>
                      <c:pt idx="3">
                        <c:v>2.8220800000000001</c:v>
                      </c:pt>
                      <c:pt idx="4">
                        <c:v>2.77894</c:v>
                      </c:pt>
                      <c:pt idx="5">
                        <c:v>2.7255199999999999</c:v>
                      </c:pt>
                      <c:pt idx="6">
                        <c:v>2.6791999999999998</c:v>
                      </c:pt>
                      <c:pt idx="7">
                        <c:v>2.6521300000000001</c:v>
                      </c:pt>
                      <c:pt idx="8">
                        <c:v>2.6239400000000002</c:v>
                      </c:pt>
                      <c:pt idx="9">
                        <c:v>2.6108199999999999</c:v>
                      </c:pt>
                      <c:pt idx="10">
                        <c:v>2.5987200000000001</c:v>
                      </c:pt>
                      <c:pt idx="11">
                        <c:v>2.54948</c:v>
                      </c:pt>
                      <c:pt idx="12">
                        <c:v>2.49091</c:v>
                      </c:pt>
                      <c:pt idx="13">
                        <c:v>2.4886400000000002</c:v>
                      </c:pt>
                      <c:pt idx="14">
                        <c:v>2.5118399999999999</c:v>
                      </c:pt>
                      <c:pt idx="15">
                        <c:v>2.5009000000000001</c:v>
                      </c:pt>
                      <c:pt idx="16">
                        <c:v>2.4961899999999999</c:v>
                      </c:pt>
                      <c:pt idx="17">
                        <c:v>2.5175100000000001</c:v>
                      </c:pt>
                      <c:pt idx="18">
                        <c:v>2.54372</c:v>
                      </c:pt>
                      <c:pt idx="19">
                        <c:v>2.5382500000000001</c:v>
                      </c:pt>
                      <c:pt idx="20">
                        <c:v>2.5366900000000001</c:v>
                      </c:pt>
                      <c:pt idx="21">
                        <c:v>2.5434999999999999</c:v>
                      </c:pt>
                      <c:pt idx="22">
                        <c:v>2.56141</c:v>
                      </c:pt>
                      <c:pt idx="23">
                        <c:v>2.5569500000000001</c:v>
                      </c:pt>
                      <c:pt idx="24">
                        <c:v>2.58908</c:v>
                      </c:pt>
                      <c:pt idx="25">
                        <c:v>2.6724700000000001</c:v>
                      </c:pt>
                      <c:pt idx="26">
                        <c:v>2.7223899999999999</c:v>
                      </c:pt>
                      <c:pt idx="27">
                        <c:v>2.6935799999999999</c:v>
                      </c:pt>
                      <c:pt idx="28">
                        <c:v>2.7054</c:v>
                      </c:pt>
                      <c:pt idx="29">
                        <c:v>2.7805200000000001</c:v>
                      </c:pt>
                      <c:pt idx="30">
                        <c:v>2.8597700000000001</c:v>
                      </c:pt>
                      <c:pt idx="31">
                        <c:v>2.9064700000000001</c:v>
                      </c:pt>
                      <c:pt idx="32">
                        <c:v>2.9475099999999999</c:v>
                      </c:pt>
                      <c:pt idx="33">
                        <c:v>2.98455</c:v>
                      </c:pt>
                      <c:pt idx="34">
                        <c:v>3.0413999999999999</c:v>
                      </c:pt>
                      <c:pt idx="35">
                        <c:v>3.1517499999999998</c:v>
                      </c:pt>
                      <c:pt idx="36">
                        <c:v>3.2856800000000002</c:v>
                      </c:pt>
                      <c:pt idx="37">
                        <c:v>3.4102000000000001</c:v>
                      </c:pt>
                      <c:pt idx="38">
                        <c:v>3.52501</c:v>
                      </c:pt>
                      <c:pt idx="39">
                        <c:v>3.7065299999999999</c:v>
                      </c:pt>
                      <c:pt idx="40">
                        <c:v>3.9383499999999998</c:v>
                      </c:pt>
                      <c:pt idx="41">
                        <c:v>4.1755000000000004</c:v>
                      </c:pt>
                      <c:pt idx="42">
                        <c:v>4.3909200000000004</c:v>
                      </c:pt>
                      <c:pt idx="43">
                        <c:v>4.5228200000000003</c:v>
                      </c:pt>
                      <c:pt idx="44">
                        <c:v>4.58108</c:v>
                      </c:pt>
                      <c:pt idx="45">
                        <c:v>4.5088499999999998</c:v>
                      </c:pt>
                      <c:pt idx="46">
                        <c:v>4.3628200000000001</c:v>
                      </c:pt>
                      <c:pt idx="47">
                        <c:v>4.0166700000000004</c:v>
                      </c:pt>
                      <c:pt idx="48">
                        <c:v>3.50082</c:v>
                      </c:pt>
                      <c:pt idx="49">
                        <c:v>2.8494000000000002</c:v>
                      </c:pt>
                      <c:pt idx="50">
                        <c:v>2.2726099999999998</c:v>
                      </c:pt>
                      <c:pt idx="51">
                        <c:v>1.86015</c:v>
                      </c:pt>
                      <c:pt idx="52">
                        <c:v>1.62984</c:v>
                      </c:pt>
                      <c:pt idx="53">
                        <c:v>1.52155</c:v>
                      </c:pt>
                      <c:pt idx="54">
                        <c:v>1.4684699999999999</c:v>
                      </c:pt>
                      <c:pt idx="55">
                        <c:v>1.44774</c:v>
                      </c:pt>
                      <c:pt idx="56">
                        <c:v>1.4638500000000001</c:v>
                      </c:pt>
                      <c:pt idx="57">
                        <c:v>1.49197</c:v>
                      </c:pt>
                      <c:pt idx="58">
                        <c:v>1.49926</c:v>
                      </c:pt>
                      <c:pt idx="59">
                        <c:v>1.4980899999999999</c:v>
                      </c:pt>
                      <c:pt idx="60">
                        <c:v>1.49735</c:v>
                      </c:pt>
                      <c:pt idx="61">
                        <c:v>1.48942</c:v>
                      </c:pt>
                      <c:pt idx="62">
                        <c:v>1.50692</c:v>
                      </c:pt>
                      <c:pt idx="63">
                        <c:v>1.5542499999999999</c:v>
                      </c:pt>
                      <c:pt idx="64">
                        <c:v>1.59622</c:v>
                      </c:pt>
                      <c:pt idx="65">
                        <c:v>1.61791</c:v>
                      </c:pt>
                      <c:pt idx="66">
                        <c:v>1.6390199999999999</c:v>
                      </c:pt>
                      <c:pt idx="67">
                        <c:v>1.67685</c:v>
                      </c:pt>
                      <c:pt idx="68">
                        <c:v>1.6950099999999999</c:v>
                      </c:pt>
                      <c:pt idx="69">
                        <c:v>1.72329</c:v>
                      </c:pt>
                      <c:pt idx="70">
                        <c:v>1.7615799999999999</c:v>
                      </c:pt>
                      <c:pt idx="71">
                        <c:v>1.82789</c:v>
                      </c:pt>
                      <c:pt idx="72">
                        <c:v>1.8891800000000001</c:v>
                      </c:pt>
                      <c:pt idx="73">
                        <c:v>1.94537</c:v>
                      </c:pt>
                      <c:pt idx="74">
                        <c:v>2.0024700000000002</c:v>
                      </c:pt>
                      <c:pt idx="75">
                        <c:v>2.0462400000000001</c:v>
                      </c:pt>
                      <c:pt idx="76">
                        <c:v>2.0543900000000002</c:v>
                      </c:pt>
                      <c:pt idx="77">
                        <c:v>2.0114399999999999</c:v>
                      </c:pt>
                      <c:pt idx="78">
                        <c:v>1.9195</c:v>
                      </c:pt>
                      <c:pt idx="79">
                        <c:v>1.7903</c:v>
                      </c:pt>
                      <c:pt idx="80">
                        <c:v>1.6236900000000001</c:v>
                      </c:pt>
                      <c:pt idx="81">
                        <c:v>1.4719800000000001</c:v>
                      </c:pt>
                      <c:pt idx="82">
                        <c:v>1.3506100000000001</c:v>
                      </c:pt>
                      <c:pt idx="83">
                        <c:v>1.24715</c:v>
                      </c:pt>
                      <c:pt idx="84">
                        <c:v>1.17113</c:v>
                      </c:pt>
                      <c:pt idx="85">
                        <c:v>1.11714</c:v>
                      </c:pt>
                      <c:pt idx="86">
                        <c:v>1.09314</c:v>
                      </c:pt>
                      <c:pt idx="87">
                        <c:v>1.0827599999999999</c:v>
                      </c:pt>
                      <c:pt idx="88">
                        <c:v>1.09399</c:v>
                      </c:pt>
                      <c:pt idx="89">
                        <c:v>1.1071599999999999</c:v>
                      </c:pt>
                      <c:pt idx="90">
                        <c:v>1.12622</c:v>
                      </c:pt>
                      <c:pt idx="91">
                        <c:v>1.1468</c:v>
                      </c:pt>
                      <c:pt idx="92">
                        <c:v>1.1612199999999999</c:v>
                      </c:pt>
                      <c:pt idx="93">
                        <c:v>1.18188</c:v>
                      </c:pt>
                      <c:pt idx="94">
                        <c:v>1.2113700000000001</c:v>
                      </c:pt>
                      <c:pt idx="95">
                        <c:v>1.24712</c:v>
                      </c:pt>
                      <c:pt idx="96">
                        <c:v>1.28206</c:v>
                      </c:pt>
                      <c:pt idx="97">
                        <c:v>1.30216</c:v>
                      </c:pt>
                      <c:pt idx="98">
                        <c:v>1.31796</c:v>
                      </c:pt>
                      <c:pt idx="99">
                        <c:v>1.3620000000000001</c:v>
                      </c:pt>
                      <c:pt idx="100">
                        <c:v>1.4463600000000001</c:v>
                      </c:pt>
                      <c:pt idx="101">
                        <c:v>1.5494600000000001</c:v>
                      </c:pt>
                      <c:pt idx="102">
                        <c:v>1.63809</c:v>
                      </c:pt>
                      <c:pt idx="103">
                        <c:v>1.7256499999999999</c:v>
                      </c:pt>
                      <c:pt idx="104">
                        <c:v>1.81094</c:v>
                      </c:pt>
                      <c:pt idx="105">
                        <c:v>1.9288400000000001</c:v>
                      </c:pt>
                      <c:pt idx="106">
                        <c:v>2.07443</c:v>
                      </c:pt>
                      <c:pt idx="107">
                        <c:v>2.2883900000000001</c:v>
                      </c:pt>
                      <c:pt idx="108">
                        <c:v>2.4882399999999998</c:v>
                      </c:pt>
                      <c:pt idx="109">
                        <c:v>2.6040700000000001</c:v>
                      </c:pt>
                      <c:pt idx="110">
                        <c:v>2.6195300000000001</c:v>
                      </c:pt>
                      <c:pt idx="111">
                        <c:v>2.5682999999999998</c:v>
                      </c:pt>
                      <c:pt idx="112">
                        <c:v>2.4461900000000001</c:v>
                      </c:pt>
                      <c:pt idx="113">
                        <c:v>2.2313999999999998</c:v>
                      </c:pt>
                      <c:pt idx="114">
                        <c:v>1.8966400000000001</c:v>
                      </c:pt>
                      <c:pt idx="115">
                        <c:v>1.4403699999999999</c:v>
                      </c:pt>
                      <c:pt idx="116">
                        <c:v>0.95638999999999996</c:v>
                      </c:pt>
                      <c:pt idx="117">
                        <c:v>0.57332000000000005</c:v>
                      </c:pt>
                      <c:pt idx="118">
                        <c:v>0.32013999999999998</c:v>
                      </c:pt>
                      <c:pt idx="119">
                        <c:v>0.17235</c:v>
                      </c:pt>
                      <c:pt idx="120">
                        <c:v>9.8059999999999994E-2</c:v>
                      </c:pt>
                      <c:pt idx="121">
                        <c:v>6.4600000000000005E-2</c:v>
                      </c:pt>
                      <c:pt idx="122">
                        <c:v>4.4470000000000003E-2</c:v>
                      </c:pt>
                      <c:pt idx="123">
                        <c:v>1.898E-2</c:v>
                      </c:pt>
                      <c:pt idx="124" formatCode="0.00E+00">
                        <c:v>8.8986600000000001E-4</c:v>
                      </c:pt>
                      <c:pt idx="125">
                        <c:v>-6.62E-3</c:v>
                      </c:pt>
                      <c:pt idx="126">
                        <c:v>-3.3899999999999998E-3</c:v>
                      </c:pt>
                      <c:pt idx="127">
                        <c:v>-6.0800000000000003E-3</c:v>
                      </c:pt>
                      <c:pt idx="128">
                        <c:v>-1.6400000000000001E-2</c:v>
                      </c:pt>
                      <c:pt idx="129">
                        <c:v>-3.4889999999999997E-2</c:v>
                      </c:pt>
                      <c:pt idx="130">
                        <c:v>-3.909E-2</c:v>
                      </c:pt>
                      <c:pt idx="131">
                        <c:v>-2.725E-2</c:v>
                      </c:pt>
                      <c:pt idx="132">
                        <c:v>-2.8729999999999999E-2</c:v>
                      </c:pt>
                      <c:pt idx="133">
                        <c:v>-3.8539999999999998E-2</c:v>
                      </c:pt>
                      <c:pt idx="134">
                        <c:v>-3.8769999999999999E-2</c:v>
                      </c:pt>
                      <c:pt idx="135">
                        <c:v>-2.3449999999999999E-2</c:v>
                      </c:pt>
                      <c:pt idx="136">
                        <c:v>-1.9429999999999999E-2</c:v>
                      </c:pt>
                      <c:pt idx="137">
                        <c:v>-2.665E-2</c:v>
                      </c:pt>
                      <c:pt idx="138">
                        <c:v>-3.6940000000000001E-2</c:v>
                      </c:pt>
                      <c:pt idx="139">
                        <c:v>-3.4500000000000003E-2</c:v>
                      </c:pt>
                      <c:pt idx="140">
                        <c:v>-2.5239999999999999E-2</c:v>
                      </c:pt>
                      <c:pt idx="141">
                        <c:v>-2.5520000000000001E-2</c:v>
                      </c:pt>
                      <c:pt idx="142">
                        <c:v>-3.2759999999999997E-2</c:v>
                      </c:pt>
                      <c:pt idx="143">
                        <c:v>-4.0869999999999997E-2</c:v>
                      </c:pt>
                      <c:pt idx="144">
                        <c:v>-4.4359999999999997E-2</c:v>
                      </c:pt>
                      <c:pt idx="145">
                        <c:v>-4.0570000000000002E-2</c:v>
                      </c:pt>
                      <c:pt idx="146">
                        <c:v>-3.0460000000000001E-2</c:v>
                      </c:pt>
                      <c:pt idx="147">
                        <c:v>-1.9879999999999998E-2</c:v>
                      </c:pt>
                      <c:pt idx="148">
                        <c:v>-2.6980000000000001E-2</c:v>
                      </c:pt>
                      <c:pt idx="149">
                        <c:v>-4.1180000000000001E-2</c:v>
                      </c:pt>
                      <c:pt idx="150">
                        <c:v>-4.3630000000000002E-2</c:v>
                      </c:pt>
                      <c:pt idx="151">
                        <c:v>-2.5250000000000002E-2</c:v>
                      </c:pt>
                      <c:pt idx="152">
                        <c:v>-1.521E-2</c:v>
                      </c:pt>
                      <c:pt idx="153">
                        <c:v>-2.4379999999999999E-2</c:v>
                      </c:pt>
                      <c:pt idx="154">
                        <c:v>-3.5869999999999999E-2</c:v>
                      </c:pt>
                      <c:pt idx="155">
                        <c:v>-3.5349999999999999E-2</c:v>
                      </c:pt>
                      <c:pt idx="156">
                        <c:v>-2.827E-2</c:v>
                      </c:pt>
                      <c:pt idx="157">
                        <c:v>-2.8250000000000001E-2</c:v>
                      </c:pt>
                      <c:pt idx="158">
                        <c:v>-3.0339999999999999E-2</c:v>
                      </c:pt>
                      <c:pt idx="159">
                        <c:v>-3.1739999999999997E-2</c:v>
                      </c:pt>
                      <c:pt idx="160">
                        <c:v>-3.567E-2</c:v>
                      </c:pt>
                      <c:pt idx="161">
                        <c:v>-3.8010000000000002E-2</c:v>
                      </c:pt>
                      <c:pt idx="162">
                        <c:v>-3.245E-2</c:v>
                      </c:pt>
                      <c:pt idx="163">
                        <c:v>-2.64E-2</c:v>
                      </c:pt>
                      <c:pt idx="164">
                        <c:v>-2.222E-2</c:v>
                      </c:pt>
                      <c:pt idx="165">
                        <c:v>-1.7170000000000001E-2</c:v>
                      </c:pt>
                      <c:pt idx="166">
                        <c:v>-1.4449999999999999E-2</c:v>
                      </c:pt>
                      <c:pt idx="167">
                        <c:v>-0.01</c:v>
                      </c:pt>
                      <c:pt idx="168" formatCode="0.00E+00">
                        <c:v>-5.5566000000000003E-4</c:v>
                      </c:pt>
                      <c:pt idx="169">
                        <c:v>-2.4599999999999999E-3</c:v>
                      </c:pt>
                      <c:pt idx="170">
                        <c:v>-8.26E-3</c:v>
                      </c:pt>
                      <c:pt idx="171">
                        <c:v>-3.0500000000000002E-3</c:v>
                      </c:pt>
                      <c:pt idx="172">
                        <c:v>7.9399999999999991E-3</c:v>
                      </c:pt>
                      <c:pt idx="173">
                        <c:v>6.6800000000000002E-3</c:v>
                      </c:pt>
                      <c:pt idx="174">
                        <c:v>8.7200000000000003E-3</c:v>
                      </c:pt>
                      <c:pt idx="175">
                        <c:v>9.3900000000000008E-3</c:v>
                      </c:pt>
                      <c:pt idx="176">
                        <c:v>4.9300000000000004E-3</c:v>
                      </c:pt>
                      <c:pt idx="177">
                        <c:v>1.155E-2</c:v>
                      </c:pt>
                      <c:pt idx="178">
                        <c:v>2.767E-2</c:v>
                      </c:pt>
                      <c:pt idx="179">
                        <c:v>2.5649999999999999E-2</c:v>
                      </c:pt>
                      <c:pt idx="180">
                        <c:v>1.184E-2</c:v>
                      </c:pt>
                      <c:pt idx="181">
                        <c:v>4.8599999999999997E-3</c:v>
                      </c:pt>
                      <c:pt idx="182">
                        <c:v>3.7499999999999999E-3</c:v>
                      </c:pt>
                      <c:pt idx="183">
                        <c:v>1.92E-3</c:v>
                      </c:pt>
                      <c:pt idx="184">
                        <c:v>-1.0399999999999999E-3</c:v>
                      </c:pt>
                      <c:pt idx="185">
                        <c:v>-6.6600000000000001E-3</c:v>
                      </c:pt>
                      <c:pt idx="186">
                        <c:v>-8.4399999999999996E-3</c:v>
                      </c:pt>
                      <c:pt idx="187">
                        <c:v>-8.77E-3</c:v>
                      </c:pt>
                      <c:pt idx="188">
                        <c:v>-1.643E-2</c:v>
                      </c:pt>
                      <c:pt idx="189">
                        <c:v>-1.9630000000000002E-2</c:v>
                      </c:pt>
                      <c:pt idx="190">
                        <c:v>-1.1809999999999999E-2</c:v>
                      </c:pt>
                      <c:pt idx="191">
                        <c:v>-4.13E-3</c:v>
                      </c:pt>
                      <c:pt idx="192">
                        <c:v>-5.8700000000000002E-3</c:v>
                      </c:pt>
                      <c:pt idx="193">
                        <c:v>-3.9500000000000004E-3</c:v>
                      </c:pt>
                      <c:pt idx="194">
                        <c:v>-3.8600000000000001E-3</c:v>
                      </c:pt>
                      <c:pt idx="195" formatCode="0.00E+00">
                        <c:v>5.1000899999999996E-4</c:v>
                      </c:pt>
                      <c:pt idx="196">
                        <c:v>1.2199999999999999E-3</c:v>
                      </c:pt>
                      <c:pt idx="197">
                        <c:v>5.3699999999999998E-3</c:v>
                      </c:pt>
                      <c:pt idx="198">
                        <c:v>1.2999999999999999E-3</c:v>
                      </c:pt>
                      <c:pt idx="199">
                        <c:v>6.5500000000000003E-3</c:v>
                      </c:pt>
                      <c:pt idx="200">
                        <c:v>9.7400000000000004E-3</c:v>
                      </c:pt>
                      <c:pt idx="201">
                        <c:v>1.034E-2</c:v>
                      </c:pt>
                      <c:pt idx="202">
                        <c:v>5.3400000000000001E-3</c:v>
                      </c:pt>
                      <c:pt idx="203">
                        <c:v>7.6E-3</c:v>
                      </c:pt>
                      <c:pt idx="204">
                        <c:v>1.431E-2</c:v>
                      </c:pt>
                      <c:pt idx="205">
                        <c:v>1.8620000000000001E-2</c:v>
                      </c:pt>
                      <c:pt idx="206">
                        <c:v>2.0840000000000001E-2</c:v>
                      </c:pt>
                      <c:pt idx="207">
                        <c:v>2.1479999999999999E-2</c:v>
                      </c:pt>
                      <c:pt idx="208">
                        <c:v>1.9040000000000001E-2</c:v>
                      </c:pt>
                      <c:pt idx="209">
                        <c:v>1.5520000000000001E-2</c:v>
                      </c:pt>
                      <c:pt idx="210">
                        <c:v>1.4500000000000001E-2</c:v>
                      </c:pt>
                      <c:pt idx="211">
                        <c:v>2.2579999999999999E-2</c:v>
                      </c:pt>
                      <c:pt idx="212">
                        <c:v>2.6339999999999999E-2</c:v>
                      </c:pt>
                      <c:pt idx="213">
                        <c:v>2.7890000000000002E-2</c:v>
                      </c:pt>
                      <c:pt idx="214">
                        <c:v>2.5190000000000001E-2</c:v>
                      </c:pt>
                      <c:pt idx="215">
                        <c:v>3.0880000000000001E-2</c:v>
                      </c:pt>
                      <c:pt idx="216">
                        <c:v>3.0960000000000001E-2</c:v>
                      </c:pt>
                      <c:pt idx="217">
                        <c:v>2.869E-2</c:v>
                      </c:pt>
                      <c:pt idx="218">
                        <c:v>3.6940000000000001E-2</c:v>
                      </c:pt>
                      <c:pt idx="219">
                        <c:v>4.5379999999999997E-2</c:v>
                      </c:pt>
                      <c:pt idx="220">
                        <c:v>4.879E-2</c:v>
                      </c:pt>
                      <c:pt idx="221">
                        <c:v>4.6460000000000001E-2</c:v>
                      </c:pt>
                      <c:pt idx="222">
                        <c:v>4.9349999999999998E-2</c:v>
                      </c:pt>
                      <c:pt idx="223">
                        <c:v>4.7489999999999997E-2</c:v>
                      </c:pt>
                      <c:pt idx="224">
                        <c:v>5.4219999999999997E-2</c:v>
                      </c:pt>
                      <c:pt idx="225">
                        <c:v>6.7210000000000006E-2</c:v>
                      </c:pt>
                      <c:pt idx="226">
                        <c:v>7.288E-2</c:v>
                      </c:pt>
                      <c:pt idx="227">
                        <c:v>6.7489999999999994E-2</c:v>
                      </c:pt>
                      <c:pt idx="228">
                        <c:v>6.7019999999999996E-2</c:v>
                      </c:pt>
                      <c:pt idx="229">
                        <c:v>7.5609999999999997E-2</c:v>
                      </c:pt>
                      <c:pt idx="230">
                        <c:v>8.3610000000000004E-2</c:v>
                      </c:pt>
                      <c:pt idx="231">
                        <c:v>8.7220000000000006E-2</c:v>
                      </c:pt>
                      <c:pt idx="232">
                        <c:v>9.1359999999999997E-2</c:v>
                      </c:pt>
                      <c:pt idx="233">
                        <c:v>9.7170000000000006E-2</c:v>
                      </c:pt>
                      <c:pt idx="234">
                        <c:v>0.10037</c:v>
                      </c:pt>
                      <c:pt idx="235">
                        <c:v>0.10167</c:v>
                      </c:pt>
                      <c:pt idx="236">
                        <c:v>0.10542</c:v>
                      </c:pt>
                      <c:pt idx="237">
                        <c:v>0.10538</c:v>
                      </c:pt>
                      <c:pt idx="238">
                        <c:v>0.11842</c:v>
                      </c:pt>
                      <c:pt idx="239">
                        <c:v>0.11924999999999999</c:v>
                      </c:pt>
                      <c:pt idx="240">
                        <c:v>0.12409000000000001</c:v>
                      </c:pt>
                      <c:pt idx="241">
                        <c:v>0.12969</c:v>
                      </c:pt>
                      <c:pt idx="242">
                        <c:v>0.14274000000000001</c:v>
                      </c:pt>
                      <c:pt idx="243">
                        <c:v>0.13621</c:v>
                      </c:pt>
                      <c:pt idx="244">
                        <c:v>0.12623000000000001</c:v>
                      </c:pt>
                      <c:pt idx="245">
                        <c:v>0.11978999999999999</c:v>
                      </c:pt>
                      <c:pt idx="246">
                        <c:v>0.11174000000000001</c:v>
                      </c:pt>
                      <c:pt idx="247">
                        <c:v>0.10579</c:v>
                      </c:pt>
                      <c:pt idx="248">
                        <c:v>9.3060000000000004E-2</c:v>
                      </c:pt>
                      <c:pt idx="249">
                        <c:v>7.0800000000000002E-2</c:v>
                      </c:pt>
                      <c:pt idx="250">
                        <c:v>5.4949999999999999E-2</c:v>
                      </c:pt>
                      <c:pt idx="251">
                        <c:v>5.4919999999999997E-2</c:v>
                      </c:pt>
                      <c:pt idx="252">
                        <c:v>5.6820000000000002E-2</c:v>
                      </c:pt>
                      <c:pt idx="253">
                        <c:v>5.3670000000000002E-2</c:v>
                      </c:pt>
                      <c:pt idx="254">
                        <c:v>5.0410000000000003E-2</c:v>
                      </c:pt>
                      <c:pt idx="255">
                        <c:v>5.0849999999999999E-2</c:v>
                      </c:pt>
                      <c:pt idx="256">
                        <c:v>5.6750000000000002E-2</c:v>
                      </c:pt>
                      <c:pt idx="257">
                        <c:v>6.1760000000000002E-2</c:v>
                      </c:pt>
                      <c:pt idx="258">
                        <c:v>6.6290000000000002E-2</c:v>
                      </c:pt>
                      <c:pt idx="259">
                        <c:v>7.6139999999999999E-2</c:v>
                      </c:pt>
                      <c:pt idx="260">
                        <c:v>8.48E-2</c:v>
                      </c:pt>
                      <c:pt idx="261">
                        <c:v>8.2489999999999994E-2</c:v>
                      </c:pt>
                      <c:pt idx="262">
                        <c:v>7.6039999999999996E-2</c:v>
                      </c:pt>
                      <c:pt idx="263">
                        <c:v>7.3469999999999994E-2</c:v>
                      </c:pt>
                      <c:pt idx="264">
                        <c:v>7.4190000000000006E-2</c:v>
                      </c:pt>
                      <c:pt idx="265">
                        <c:v>7.5550000000000006E-2</c:v>
                      </c:pt>
                      <c:pt idx="266">
                        <c:v>8.5440000000000002E-2</c:v>
                      </c:pt>
                      <c:pt idx="267">
                        <c:v>9.2609999999999998E-2</c:v>
                      </c:pt>
                      <c:pt idx="268">
                        <c:v>9.7129999999999994E-2</c:v>
                      </c:pt>
                      <c:pt idx="269">
                        <c:v>9.9659999999999999E-2</c:v>
                      </c:pt>
                      <c:pt idx="270">
                        <c:v>0.10686</c:v>
                      </c:pt>
                      <c:pt idx="271">
                        <c:v>0.11053</c:v>
                      </c:pt>
                      <c:pt idx="272">
                        <c:v>0.1104</c:v>
                      </c:pt>
                      <c:pt idx="273">
                        <c:v>0.11297</c:v>
                      </c:pt>
                      <c:pt idx="274">
                        <c:v>0.11794</c:v>
                      </c:pt>
                      <c:pt idx="275">
                        <c:v>0.11982</c:v>
                      </c:pt>
                      <c:pt idx="276">
                        <c:v>0.11737</c:v>
                      </c:pt>
                      <c:pt idx="277">
                        <c:v>0.11172</c:v>
                      </c:pt>
                      <c:pt idx="278">
                        <c:v>0.10165</c:v>
                      </c:pt>
                      <c:pt idx="279">
                        <c:v>8.5800000000000001E-2</c:v>
                      </c:pt>
                      <c:pt idx="280">
                        <c:v>7.1209999999999996E-2</c:v>
                      </c:pt>
                      <c:pt idx="281">
                        <c:v>7.152E-2</c:v>
                      </c:pt>
                      <c:pt idx="282">
                        <c:v>7.6329999999999995E-2</c:v>
                      </c:pt>
                      <c:pt idx="283">
                        <c:v>7.392E-2</c:v>
                      </c:pt>
                      <c:pt idx="284">
                        <c:v>7.5410000000000005E-2</c:v>
                      </c:pt>
                      <c:pt idx="285">
                        <c:v>8.0189999999999997E-2</c:v>
                      </c:pt>
                      <c:pt idx="286">
                        <c:v>7.7840000000000006E-2</c:v>
                      </c:pt>
                      <c:pt idx="287">
                        <c:v>7.0459999999999995E-2</c:v>
                      </c:pt>
                      <c:pt idx="288">
                        <c:v>7.7780000000000002E-2</c:v>
                      </c:pt>
                      <c:pt idx="289">
                        <c:v>8.301E-2</c:v>
                      </c:pt>
                      <c:pt idx="290">
                        <c:v>8.1479999999999997E-2</c:v>
                      </c:pt>
                      <c:pt idx="291">
                        <c:v>7.8990000000000005E-2</c:v>
                      </c:pt>
                      <c:pt idx="292">
                        <c:v>8.2619999999999999E-2</c:v>
                      </c:pt>
                      <c:pt idx="293">
                        <c:v>8.9580000000000007E-2</c:v>
                      </c:pt>
                      <c:pt idx="294">
                        <c:v>0.10142</c:v>
                      </c:pt>
                      <c:pt idx="295">
                        <c:v>0.11319</c:v>
                      </c:pt>
                      <c:pt idx="296">
                        <c:v>0.11743000000000001</c:v>
                      </c:pt>
                      <c:pt idx="297">
                        <c:v>0.11602999999999999</c:v>
                      </c:pt>
                      <c:pt idx="298">
                        <c:v>0.11669</c:v>
                      </c:pt>
                      <c:pt idx="299">
                        <c:v>0.12597</c:v>
                      </c:pt>
                      <c:pt idx="300">
                        <c:v>0.13786999999999999</c:v>
                      </c:pt>
                      <c:pt idx="301">
                        <c:v>0.14702999999999999</c:v>
                      </c:pt>
                      <c:pt idx="302">
                        <c:v>0.15651000000000001</c:v>
                      </c:pt>
                      <c:pt idx="303">
                        <c:v>0.16889000000000001</c:v>
                      </c:pt>
                      <c:pt idx="304">
                        <c:v>0.18017</c:v>
                      </c:pt>
                      <c:pt idx="305">
                        <c:v>0.18612999999999999</c:v>
                      </c:pt>
                      <c:pt idx="306">
                        <c:v>0.19503999999999999</c:v>
                      </c:pt>
                      <c:pt idx="307">
                        <c:v>0.21446999999999999</c:v>
                      </c:pt>
                      <c:pt idx="308">
                        <c:v>0.22636999999999999</c:v>
                      </c:pt>
                      <c:pt idx="309">
                        <c:v>0.22209999999999999</c:v>
                      </c:pt>
                      <c:pt idx="310">
                        <c:v>0.21165999999999999</c:v>
                      </c:pt>
                      <c:pt idx="311">
                        <c:v>0.19750000000000001</c:v>
                      </c:pt>
                      <c:pt idx="312">
                        <c:v>0.16763</c:v>
                      </c:pt>
                      <c:pt idx="313">
                        <c:v>0.12556999999999999</c:v>
                      </c:pt>
                      <c:pt idx="314">
                        <c:v>9.9059999999999995E-2</c:v>
                      </c:pt>
                      <c:pt idx="315">
                        <c:v>7.7920000000000003E-2</c:v>
                      </c:pt>
                      <c:pt idx="316">
                        <c:v>5.4769999999999999E-2</c:v>
                      </c:pt>
                      <c:pt idx="317">
                        <c:v>2.6179999999999998E-2</c:v>
                      </c:pt>
                      <c:pt idx="318">
                        <c:v>9.2300000000000004E-3</c:v>
                      </c:pt>
                      <c:pt idx="319" formatCode="0.00E+00">
                        <c:v>8.0365999999999999E-4</c:v>
                      </c:pt>
                      <c:pt idx="320">
                        <c:v>2.8999999999999998E-3</c:v>
                      </c:pt>
                      <c:pt idx="321">
                        <c:v>5.3E-3</c:v>
                      </c:pt>
                      <c:pt idx="322">
                        <c:v>5.11E-3</c:v>
                      </c:pt>
                      <c:pt idx="323">
                        <c:v>-3.0200000000000001E-3</c:v>
                      </c:pt>
                      <c:pt idx="324">
                        <c:v>-1.273E-2</c:v>
                      </c:pt>
                      <c:pt idx="325">
                        <c:v>-2.418E-2</c:v>
                      </c:pt>
                      <c:pt idx="326">
                        <c:v>-3.0360000000000002E-2</c:v>
                      </c:pt>
                      <c:pt idx="327">
                        <c:v>-3.3079999999999998E-2</c:v>
                      </c:pt>
                      <c:pt idx="328">
                        <c:v>-3.1809999999999998E-2</c:v>
                      </c:pt>
                      <c:pt idx="329">
                        <c:v>-2.164E-2</c:v>
                      </c:pt>
                      <c:pt idx="330">
                        <c:v>-1.146E-2</c:v>
                      </c:pt>
                      <c:pt idx="331">
                        <c:v>-1.197E-2</c:v>
                      </c:pt>
                      <c:pt idx="332">
                        <c:v>-1.9259999999999999E-2</c:v>
                      </c:pt>
                      <c:pt idx="333">
                        <c:v>-2.2100000000000002E-2</c:v>
                      </c:pt>
                      <c:pt idx="334">
                        <c:v>-2.332E-2</c:v>
                      </c:pt>
                      <c:pt idx="335">
                        <c:v>-2.2440000000000002E-2</c:v>
                      </c:pt>
                      <c:pt idx="336">
                        <c:v>-2.12E-2</c:v>
                      </c:pt>
                      <c:pt idx="337">
                        <c:v>-1.341E-2</c:v>
                      </c:pt>
                      <c:pt idx="338">
                        <c:v>-7.0800000000000004E-3</c:v>
                      </c:pt>
                      <c:pt idx="339">
                        <c:v>7.7299999999999999E-3</c:v>
                      </c:pt>
                      <c:pt idx="340">
                        <c:v>1.0970000000000001E-2</c:v>
                      </c:pt>
                      <c:pt idx="341">
                        <c:v>1.214E-2</c:v>
                      </c:pt>
                      <c:pt idx="342">
                        <c:v>1.2099999999999999E-3</c:v>
                      </c:pt>
                      <c:pt idx="343">
                        <c:v>-1.83E-3</c:v>
                      </c:pt>
                      <c:pt idx="344">
                        <c:v>-4.2100000000000002E-3</c:v>
                      </c:pt>
                      <c:pt idx="345">
                        <c:v>-3.29E-3</c:v>
                      </c:pt>
                      <c:pt idx="346">
                        <c:v>-6.8700000000000002E-3</c:v>
                      </c:pt>
                      <c:pt idx="347">
                        <c:v>-8.4600000000000005E-3</c:v>
                      </c:pt>
                      <c:pt idx="348">
                        <c:v>-5.5100000000000001E-3</c:v>
                      </c:pt>
                      <c:pt idx="349">
                        <c:v>-6.2300000000000003E-3</c:v>
                      </c:pt>
                      <c:pt idx="350">
                        <c:v>-1.47E-3</c:v>
                      </c:pt>
                      <c:pt idx="351">
                        <c:v>6.2100000000000002E-3</c:v>
                      </c:pt>
                      <c:pt idx="352">
                        <c:v>8.6599999999999993E-3</c:v>
                      </c:pt>
                      <c:pt idx="353">
                        <c:v>1.06E-3</c:v>
                      </c:pt>
                      <c:pt idx="354">
                        <c:v>-6.0000000000000001E-3</c:v>
                      </c:pt>
                      <c:pt idx="355">
                        <c:v>-4.9399999999999999E-3</c:v>
                      </c:pt>
                      <c:pt idx="356">
                        <c:v>2.2300000000000002E-3</c:v>
                      </c:pt>
                      <c:pt idx="357">
                        <c:v>8.5100000000000002E-3</c:v>
                      </c:pt>
                      <c:pt idx="358">
                        <c:v>1.149E-2</c:v>
                      </c:pt>
                      <c:pt idx="359">
                        <c:v>9.4199999999999996E-3</c:v>
                      </c:pt>
                      <c:pt idx="360">
                        <c:v>9.1599999999999997E-3</c:v>
                      </c:pt>
                      <c:pt idx="361">
                        <c:v>5.2900000000000004E-3</c:v>
                      </c:pt>
                      <c:pt idx="362">
                        <c:v>1.1480000000000001E-2</c:v>
                      </c:pt>
                      <c:pt idx="363">
                        <c:v>1.9990000000000001E-2</c:v>
                      </c:pt>
                      <c:pt idx="364">
                        <c:v>2.4510000000000001E-2</c:v>
                      </c:pt>
                      <c:pt idx="365">
                        <c:v>1.8319999999999999E-2</c:v>
                      </c:pt>
                      <c:pt idx="366">
                        <c:v>1.397E-2</c:v>
                      </c:pt>
                      <c:pt idx="367">
                        <c:v>1.7520000000000001E-2</c:v>
                      </c:pt>
                      <c:pt idx="368">
                        <c:v>2.76E-2</c:v>
                      </c:pt>
                      <c:pt idx="369">
                        <c:v>3.0609999999999998E-2</c:v>
                      </c:pt>
                      <c:pt idx="370">
                        <c:v>2.8420000000000001E-2</c:v>
                      </c:pt>
                      <c:pt idx="371">
                        <c:v>2.673E-2</c:v>
                      </c:pt>
                      <c:pt idx="372">
                        <c:v>3.1099999999999999E-2</c:v>
                      </c:pt>
                      <c:pt idx="373">
                        <c:v>3.4590000000000003E-2</c:v>
                      </c:pt>
                      <c:pt idx="374">
                        <c:v>4.1399999999999999E-2</c:v>
                      </c:pt>
                      <c:pt idx="375">
                        <c:v>4.8250000000000001E-2</c:v>
                      </c:pt>
                      <c:pt idx="376">
                        <c:v>4.7419999999999997E-2</c:v>
                      </c:pt>
                      <c:pt idx="377">
                        <c:v>4.1930000000000002E-2</c:v>
                      </c:pt>
                      <c:pt idx="378">
                        <c:v>3.5619999999999999E-2</c:v>
                      </c:pt>
                      <c:pt idx="379">
                        <c:v>3.594E-2</c:v>
                      </c:pt>
                      <c:pt idx="380">
                        <c:v>3.2849999999999997E-2</c:v>
                      </c:pt>
                      <c:pt idx="381">
                        <c:v>1.78E-2</c:v>
                      </c:pt>
                      <c:pt idx="382">
                        <c:v>-1E-3</c:v>
                      </c:pt>
                      <c:pt idx="383">
                        <c:v>-4.7499999999999999E-3</c:v>
                      </c:pt>
                      <c:pt idx="384">
                        <c:v>3.5699999999999998E-3</c:v>
                      </c:pt>
                      <c:pt idx="385">
                        <c:v>5.5100000000000001E-3</c:v>
                      </c:pt>
                      <c:pt idx="386">
                        <c:v>1.16E-3</c:v>
                      </c:pt>
                      <c:pt idx="387">
                        <c:v>3.8600000000000001E-3</c:v>
                      </c:pt>
                      <c:pt idx="388">
                        <c:v>7.26E-3</c:v>
                      </c:pt>
                      <c:pt idx="389">
                        <c:v>7.4999999999999997E-3</c:v>
                      </c:pt>
                      <c:pt idx="390">
                        <c:v>5.6299999999999996E-3</c:v>
                      </c:pt>
                      <c:pt idx="391">
                        <c:v>7.1900000000000002E-3</c:v>
                      </c:pt>
                      <c:pt idx="392">
                        <c:v>8.4399999999999996E-3</c:v>
                      </c:pt>
                      <c:pt idx="393">
                        <c:v>1.6299999999999999E-3</c:v>
                      </c:pt>
                      <c:pt idx="394">
                        <c:v>2.2699999999999999E-3</c:v>
                      </c:pt>
                      <c:pt idx="395">
                        <c:v>1.0200000000000001E-3</c:v>
                      </c:pt>
                      <c:pt idx="396">
                        <c:v>-1.3600000000000001E-3</c:v>
                      </c:pt>
                      <c:pt idx="397">
                        <c:v>-1.0120000000000001E-2</c:v>
                      </c:pt>
                      <c:pt idx="398" formatCode="0.00E+00">
                        <c:v>1.20603E-5</c:v>
                      </c:pt>
                      <c:pt idx="399">
                        <c:v>1.7219999999999999E-2</c:v>
                      </c:pt>
                      <c:pt idx="400">
                        <c:v>2.188E-2</c:v>
                      </c:pt>
                      <c:pt idx="401">
                        <c:v>1.175E-2</c:v>
                      </c:pt>
                      <c:pt idx="402">
                        <c:v>1.09E-2</c:v>
                      </c:pt>
                      <c:pt idx="403">
                        <c:v>1.6109999999999999E-2</c:v>
                      </c:pt>
                      <c:pt idx="404">
                        <c:v>1.6449999999999999E-2</c:v>
                      </c:pt>
                      <c:pt idx="405">
                        <c:v>1.2619999999999999E-2</c:v>
                      </c:pt>
                      <c:pt idx="406">
                        <c:v>1.5520000000000001E-2</c:v>
                      </c:pt>
                      <c:pt idx="407">
                        <c:v>1.559E-2</c:v>
                      </c:pt>
                      <c:pt idx="408">
                        <c:v>1.133E-2</c:v>
                      </c:pt>
                      <c:pt idx="409">
                        <c:v>1.03E-2</c:v>
                      </c:pt>
                      <c:pt idx="410">
                        <c:v>1.286E-2</c:v>
                      </c:pt>
                      <c:pt idx="411">
                        <c:v>1.5049999999999999E-2</c:v>
                      </c:pt>
                      <c:pt idx="412">
                        <c:v>1.8970000000000001E-2</c:v>
                      </c:pt>
                      <c:pt idx="413">
                        <c:v>2.2669999999999999E-2</c:v>
                      </c:pt>
                      <c:pt idx="414">
                        <c:v>2.2460000000000001E-2</c:v>
                      </c:pt>
                      <c:pt idx="415">
                        <c:v>2.359E-2</c:v>
                      </c:pt>
                      <c:pt idx="416">
                        <c:v>2.724E-2</c:v>
                      </c:pt>
                      <c:pt idx="417">
                        <c:v>2.963E-2</c:v>
                      </c:pt>
                      <c:pt idx="418">
                        <c:v>0.03</c:v>
                      </c:pt>
                      <c:pt idx="419">
                        <c:v>3.5099999999999999E-2</c:v>
                      </c:pt>
                      <c:pt idx="420">
                        <c:v>3.814E-2</c:v>
                      </c:pt>
                      <c:pt idx="421">
                        <c:v>4.0140000000000002E-2</c:v>
                      </c:pt>
                      <c:pt idx="422">
                        <c:v>3.4630000000000001E-2</c:v>
                      </c:pt>
                      <c:pt idx="423">
                        <c:v>2.8080000000000001E-2</c:v>
                      </c:pt>
                      <c:pt idx="424">
                        <c:v>2.41E-2</c:v>
                      </c:pt>
                      <c:pt idx="425">
                        <c:v>3.3509999999999998E-2</c:v>
                      </c:pt>
                      <c:pt idx="426">
                        <c:v>4.3569999999999998E-2</c:v>
                      </c:pt>
                      <c:pt idx="427">
                        <c:v>4.2659999999999997E-2</c:v>
                      </c:pt>
                      <c:pt idx="428">
                        <c:v>3.8739999999999997E-2</c:v>
                      </c:pt>
                      <c:pt idx="429">
                        <c:v>3.6060000000000002E-2</c:v>
                      </c:pt>
                      <c:pt idx="430">
                        <c:v>3.6979999999999999E-2</c:v>
                      </c:pt>
                      <c:pt idx="431">
                        <c:v>3.4979999999999997E-2</c:v>
                      </c:pt>
                      <c:pt idx="432">
                        <c:v>4.0840000000000001E-2</c:v>
                      </c:pt>
                      <c:pt idx="433">
                        <c:v>4.3090000000000003E-2</c:v>
                      </c:pt>
                      <c:pt idx="434">
                        <c:v>4.4310000000000002E-2</c:v>
                      </c:pt>
                      <c:pt idx="435">
                        <c:v>4.3470000000000002E-2</c:v>
                      </c:pt>
                      <c:pt idx="436">
                        <c:v>4.9930000000000002E-2</c:v>
                      </c:pt>
                      <c:pt idx="437">
                        <c:v>5.8220000000000001E-2</c:v>
                      </c:pt>
                      <c:pt idx="438">
                        <c:v>6.8540000000000004E-2</c:v>
                      </c:pt>
                      <c:pt idx="439">
                        <c:v>6.5780000000000005E-2</c:v>
                      </c:pt>
                      <c:pt idx="440">
                        <c:v>6.0909999999999999E-2</c:v>
                      </c:pt>
                      <c:pt idx="441">
                        <c:v>5.9540000000000003E-2</c:v>
                      </c:pt>
                      <c:pt idx="442">
                        <c:v>5.6800000000000003E-2</c:v>
                      </c:pt>
                      <c:pt idx="443">
                        <c:v>4.6190000000000002E-2</c:v>
                      </c:pt>
                      <c:pt idx="444">
                        <c:v>4.4880000000000003E-2</c:v>
                      </c:pt>
                      <c:pt idx="445">
                        <c:v>5.756E-2</c:v>
                      </c:pt>
                      <c:pt idx="446">
                        <c:v>6.5540000000000001E-2</c:v>
                      </c:pt>
                      <c:pt idx="447">
                        <c:v>6.3329999999999997E-2</c:v>
                      </c:pt>
                      <c:pt idx="448">
                        <c:v>5.8459999999999998E-2</c:v>
                      </c:pt>
                      <c:pt idx="449">
                        <c:v>5.5059999999999998E-2</c:v>
                      </c:pt>
                      <c:pt idx="450">
                        <c:v>5.9880000000000003E-2</c:v>
                      </c:pt>
                      <c:pt idx="451">
                        <c:v>6.633E-2</c:v>
                      </c:pt>
                      <c:pt idx="452">
                        <c:v>6.2579999999999997E-2</c:v>
                      </c:pt>
                      <c:pt idx="453">
                        <c:v>5.1769999999999997E-2</c:v>
                      </c:pt>
                      <c:pt idx="454">
                        <c:v>5.2209999999999999E-2</c:v>
                      </c:pt>
                      <c:pt idx="455">
                        <c:v>5.8540000000000002E-2</c:v>
                      </c:pt>
                      <c:pt idx="456">
                        <c:v>6.6710000000000005E-2</c:v>
                      </c:pt>
                      <c:pt idx="457">
                        <c:v>7.3380000000000001E-2</c:v>
                      </c:pt>
                      <c:pt idx="458">
                        <c:v>7.7700000000000005E-2</c:v>
                      </c:pt>
                      <c:pt idx="459">
                        <c:v>7.5120000000000006E-2</c:v>
                      </c:pt>
                      <c:pt idx="460">
                        <c:v>7.2480000000000003E-2</c:v>
                      </c:pt>
                      <c:pt idx="461">
                        <c:v>7.5639999999999999E-2</c:v>
                      </c:pt>
                      <c:pt idx="462">
                        <c:v>7.6429999999999998E-2</c:v>
                      </c:pt>
                      <c:pt idx="463">
                        <c:v>7.2190000000000004E-2</c:v>
                      </c:pt>
                      <c:pt idx="464">
                        <c:v>7.6869999999999994E-2</c:v>
                      </c:pt>
                      <c:pt idx="465">
                        <c:v>8.5860000000000006E-2</c:v>
                      </c:pt>
                      <c:pt idx="466">
                        <c:v>9.0740000000000001E-2</c:v>
                      </c:pt>
                      <c:pt idx="467">
                        <c:v>8.9840000000000003E-2</c:v>
                      </c:pt>
                      <c:pt idx="468">
                        <c:v>9.4890000000000002E-2</c:v>
                      </c:pt>
                      <c:pt idx="469">
                        <c:v>8.7150000000000005E-2</c:v>
                      </c:pt>
                      <c:pt idx="470">
                        <c:v>7.9049999999999995E-2</c:v>
                      </c:pt>
                      <c:pt idx="471">
                        <c:v>8.0430000000000001E-2</c:v>
                      </c:pt>
                      <c:pt idx="472">
                        <c:v>9.2039999999999997E-2</c:v>
                      </c:pt>
                      <c:pt idx="473">
                        <c:v>9.8699999999999996E-2</c:v>
                      </c:pt>
                      <c:pt idx="474">
                        <c:v>9.912E-2</c:v>
                      </c:pt>
                      <c:pt idx="475">
                        <c:v>9.2999999999999999E-2</c:v>
                      </c:pt>
                      <c:pt idx="476">
                        <c:v>8.9630000000000001E-2</c:v>
                      </c:pt>
                      <c:pt idx="477">
                        <c:v>9.8519999999999996E-2</c:v>
                      </c:pt>
                      <c:pt idx="478">
                        <c:v>0.11070000000000001</c:v>
                      </c:pt>
                      <c:pt idx="479">
                        <c:v>0.11741</c:v>
                      </c:pt>
                      <c:pt idx="480">
                        <c:v>0.11726</c:v>
                      </c:pt>
                      <c:pt idx="481">
                        <c:v>0.11622</c:v>
                      </c:pt>
                      <c:pt idx="482">
                        <c:v>0.1206</c:v>
                      </c:pt>
                      <c:pt idx="483">
                        <c:v>0.12731000000000001</c:v>
                      </c:pt>
                      <c:pt idx="484">
                        <c:v>0.12944</c:v>
                      </c:pt>
                      <c:pt idx="485">
                        <c:v>0.13213</c:v>
                      </c:pt>
                      <c:pt idx="486">
                        <c:v>0.1457</c:v>
                      </c:pt>
                      <c:pt idx="487">
                        <c:v>0.16023999999999999</c:v>
                      </c:pt>
                      <c:pt idx="488">
                        <c:v>0.15461</c:v>
                      </c:pt>
                      <c:pt idx="489">
                        <c:v>0.14781</c:v>
                      </c:pt>
                      <c:pt idx="490">
                        <c:v>0.16081000000000001</c:v>
                      </c:pt>
                      <c:pt idx="491">
                        <c:v>0.18310000000000001</c:v>
                      </c:pt>
                      <c:pt idx="492">
                        <c:v>0.19711000000000001</c:v>
                      </c:pt>
                      <c:pt idx="493">
                        <c:v>0.20261000000000001</c:v>
                      </c:pt>
                      <c:pt idx="494">
                        <c:v>0.21118999999999999</c:v>
                      </c:pt>
                      <c:pt idx="495">
                        <c:v>0.21354000000000001</c:v>
                      </c:pt>
                      <c:pt idx="496">
                        <c:v>0.20694000000000001</c:v>
                      </c:pt>
                      <c:pt idx="497">
                        <c:v>0.20779</c:v>
                      </c:pt>
                      <c:pt idx="498">
                        <c:v>0.21482999999999999</c:v>
                      </c:pt>
                      <c:pt idx="499">
                        <c:v>0.22700999999999999</c:v>
                      </c:pt>
                      <c:pt idx="500">
                        <c:v>0.22644</c:v>
                      </c:pt>
                      <c:pt idx="501">
                        <c:v>0.22445999999999999</c:v>
                      </c:pt>
                      <c:pt idx="502">
                        <c:v>0.23654</c:v>
                      </c:pt>
                      <c:pt idx="503">
                        <c:v>0.23452000000000001</c:v>
                      </c:pt>
                      <c:pt idx="504">
                        <c:v>0.22747999999999999</c:v>
                      </c:pt>
                      <c:pt idx="505">
                        <c:v>0.21903</c:v>
                      </c:pt>
                      <c:pt idx="506">
                        <c:v>0.22067000000000001</c:v>
                      </c:pt>
                      <c:pt idx="507">
                        <c:v>0.19736000000000001</c:v>
                      </c:pt>
                      <c:pt idx="508">
                        <c:v>0.17402000000000001</c:v>
                      </c:pt>
                      <c:pt idx="509">
                        <c:v>0.17121</c:v>
                      </c:pt>
                      <c:pt idx="510">
                        <c:v>0.17416000000000001</c:v>
                      </c:pt>
                      <c:pt idx="511">
                        <c:v>0.16317999999999999</c:v>
                      </c:pt>
                      <c:pt idx="512">
                        <c:v>0.13303000000000001</c:v>
                      </c:pt>
                      <c:pt idx="513">
                        <c:v>0.11083999999999999</c:v>
                      </c:pt>
                      <c:pt idx="514">
                        <c:v>0.10099</c:v>
                      </c:pt>
                      <c:pt idx="515">
                        <c:v>9.4020000000000006E-2</c:v>
                      </c:pt>
                      <c:pt idx="516">
                        <c:v>8.0409999999999995E-2</c:v>
                      </c:pt>
                      <c:pt idx="517">
                        <c:v>7.5170000000000001E-2</c:v>
                      </c:pt>
                      <c:pt idx="518">
                        <c:v>7.1349999999999997E-2</c:v>
                      </c:pt>
                      <c:pt idx="519">
                        <c:v>6.9769999999999999E-2</c:v>
                      </c:pt>
                      <c:pt idx="520">
                        <c:v>6.4089999999999994E-2</c:v>
                      </c:pt>
                      <c:pt idx="521">
                        <c:v>6.0539999999999997E-2</c:v>
                      </c:pt>
                      <c:pt idx="522">
                        <c:v>6.4079999999999998E-2</c:v>
                      </c:pt>
                      <c:pt idx="523">
                        <c:v>7.0559999999999998E-2</c:v>
                      </c:pt>
                      <c:pt idx="524">
                        <c:v>6.7430000000000004E-2</c:v>
                      </c:pt>
                      <c:pt idx="525">
                        <c:v>6.0630000000000003E-2</c:v>
                      </c:pt>
                      <c:pt idx="526">
                        <c:v>5.7169999999999999E-2</c:v>
                      </c:pt>
                      <c:pt idx="527">
                        <c:v>4.7780000000000003E-2</c:v>
                      </c:pt>
                      <c:pt idx="528">
                        <c:v>3.705E-2</c:v>
                      </c:pt>
                      <c:pt idx="529">
                        <c:v>3.9199999999999999E-2</c:v>
                      </c:pt>
                      <c:pt idx="530">
                        <c:v>4.6249999999999999E-2</c:v>
                      </c:pt>
                      <c:pt idx="531">
                        <c:v>4.3319999999999997E-2</c:v>
                      </c:pt>
                      <c:pt idx="532">
                        <c:v>3.3989999999999999E-2</c:v>
                      </c:pt>
                      <c:pt idx="533">
                        <c:v>2.8580000000000001E-2</c:v>
                      </c:pt>
                      <c:pt idx="534">
                        <c:v>3.1029999999999999E-2</c:v>
                      </c:pt>
                      <c:pt idx="535">
                        <c:v>3.7719999999999997E-2</c:v>
                      </c:pt>
                      <c:pt idx="536">
                        <c:v>4.1669999999999999E-2</c:v>
                      </c:pt>
                      <c:pt idx="537">
                        <c:v>3.9210000000000002E-2</c:v>
                      </c:pt>
                      <c:pt idx="538">
                        <c:v>2.93E-2</c:v>
                      </c:pt>
                      <c:pt idx="539">
                        <c:v>3.0280000000000001E-2</c:v>
                      </c:pt>
                      <c:pt idx="540">
                        <c:v>3.8100000000000002E-2</c:v>
                      </c:pt>
                      <c:pt idx="541">
                        <c:v>4.7550000000000002E-2</c:v>
                      </c:pt>
                      <c:pt idx="542">
                        <c:v>4.539E-2</c:v>
                      </c:pt>
                      <c:pt idx="543">
                        <c:v>4.3770000000000003E-2</c:v>
                      </c:pt>
                      <c:pt idx="544">
                        <c:v>4.5690000000000001E-2</c:v>
                      </c:pt>
                      <c:pt idx="545">
                        <c:v>4.4209999999999999E-2</c:v>
                      </c:pt>
                      <c:pt idx="546">
                        <c:v>4.4859999999999997E-2</c:v>
                      </c:pt>
                      <c:pt idx="547">
                        <c:v>4.4060000000000002E-2</c:v>
                      </c:pt>
                      <c:pt idx="548">
                        <c:v>4.752E-2</c:v>
                      </c:pt>
                      <c:pt idx="549">
                        <c:v>4.4679999999999997E-2</c:v>
                      </c:pt>
                      <c:pt idx="550">
                        <c:v>4.7370000000000002E-2</c:v>
                      </c:pt>
                      <c:pt idx="551">
                        <c:v>4.6359999999999998E-2</c:v>
                      </c:pt>
                      <c:pt idx="552">
                        <c:v>4.709E-2</c:v>
                      </c:pt>
                      <c:pt idx="553">
                        <c:v>4.8529999999999997E-2</c:v>
                      </c:pt>
                      <c:pt idx="554">
                        <c:v>5.1459999999999999E-2</c:v>
                      </c:pt>
                      <c:pt idx="555">
                        <c:v>5.7160000000000002E-2</c:v>
                      </c:pt>
                      <c:pt idx="556">
                        <c:v>6.1859999999999998E-2</c:v>
                      </c:pt>
                      <c:pt idx="557">
                        <c:v>5.5930000000000001E-2</c:v>
                      </c:pt>
                      <c:pt idx="558">
                        <c:v>4.9410000000000003E-2</c:v>
                      </c:pt>
                      <c:pt idx="559">
                        <c:v>5.8319999999999997E-2</c:v>
                      </c:pt>
                      <c:pt idx="560">
                        <c:v>7.0480000000000001E-2</c:v>
                      </c:pt>
                      <c:pt idx="561">
                        <c:v>7.0110000000000006E-2</c:v>
                      </c:pt>
                      <c:pt idx="562">
                        <c:v>6.9709999999999994E-2</c:v>
                      </c:pt>
                      <c:pt idx="563">
                        <c:v>7.3340000000000002E-2</c:v>
                      </c:pt>
                      <c:pt idx="564">
                        <c:v>7.578E-2</c:v>
                      </c:pt>
                      <c:pt idx="565">
                        <c:v>8.09E-2</c:v>
                      </c:pt>
                      <c:pt idx="566">
                        <c:v>9.1139999999999999E-2</c:v>
                      </c:pt>
                      <c:pt idx="567">
                        <c:v>9.3710000000000002E-2</c:v>
                      </c:pt>
                      <c:pt idx="568">
                        <c:v>9.4829999999999998E-2</c:v>
                      </c:pt>
                      <c:pt idx="569">
                        <c:v>9.8239999999999994E-2</c:v>
                      </c:pt>
                      <c:pt idx="570">
                        <c:v>9.8049999999999998E-2</c:v>
                      </c:pt>
                      <c:pt idx="571">
                        <c:v>9.7420000000000007E-2</c:v>
                      </c:pt>
                      <c:pt idx="572">
                        <c:v>0.11090999999999999</c:v>
                      </c:pt>
                      <c:pt idx="573">
                        <c:v>0.11404</c:v>
                      </c:pt>
                      <c:pt idx="574">
                        <c:v>0.10721</c:v>
                      </c:pt>
                      <c:pt idx="575">
                        <c:v>0.10264</c:v>
                      </c:pt>
                      <c:pt idx="576">
                        <c:v>0.10371</c:v>
                      </c:pt>
                      <c:pt idx="577">
                        <c:v>9.7100000000000006E-2</c:v>
                      </c:pt>
                      <c:pt idx="578">
                        <c:v>9.0880000000000002E-2</c:v>
                      </c:pt>
                      <c:pt idx="579">
                        <c:v>8.8249999999999995E-2</c:v>
                      </c:pt>
                      <c:pt idx="580">
                        <c:v>8.1790000000000002E-2</c:v>
                      </c:pt>
                      <c:pt idx="581">
                        <c:v>7.2410000000000002E-2</c:v>
                      </c:pt>
                      <c:pt idx="582">
                        <c:v>6.4070000000000002E-2</c:v>
                      </c:pt>
                      <c:pt idx="583">
                        <c:v>6.1800000000000001E-2</c:v>
                      </c:pt>
                      <c:pt idx="584">
                        <c:v>6.3149999999999998E-2</c:v>
                      </c:pt>
                      <c:pt idx="585">
                        <c:v>6.4430000000000001E-2</c:v>
                      </c:pt>
                      <c:pt idx="586">
                        <c:v>6.2539999999999998E-2</c:v>
                      </c:pt>
                      <c:pt idx="587">
                        <c:v>6.2449999999999999E-2</c:v>
                      </c:pt>
                      <c:pt idx="588">
                        <c:v>3.0970000000000001E-2</c:v>
                      </c:pt>
                      <c:pt idx="589">
                        <c:v>-3.9199999999999999E-3</c:v>
                      </c:pt>
                      <c:pt idx="590">
                        <c:v>-2.7439999999999999E-2</c:v>
                      </c:pt>
                      <c:pt idx="591">
                        <c:v>-2.189E-2</c:v>
                      </c:pt>
                      <c:pt idx="592">
                        <c:v>-1.7010000000000001E-2</c:v>
                      </c:pt>
                      <c:pt idx="593">
                        <c:v>-3.7399999999999998E-3</c:v>
                      </c:pt>
                      <c:pt idx="594" formatCode="0.00E+00">
                        <c:v>9.0259599999999998E-4</c:v>
                      </c:pt>
                      <c:pt idx="595">
                        <c:v>-1.073E-2</c:v>
                      </c:pt>
                      <c:pt idx="596">
                        <c:v>-2.5319999999999999E-2</c:v>
                      </c:pt>
                      <c:pt idx="597">
                        <c:v>-2.299E-2</c:v>
                      </c:pt>
                      <c:pt idx="598">
                        <c:v>-1.5879999999999998E-2</c:v>
                      </c:pt>
                      <c:pt idx="599">
                        <c:v>-1.4460000000000001E-2</c:v>
                      </c:pt>
                      <c:pt idx="600">
                        <c:v>-1.5689999999999999E-2</c:v>
                      </c:pt>
                      <c:pt idx="601">
                        <c:v>-1.2800000000000001E-2</c:v>
                      </c:pt>
                      <c:pt idx="602">
                        <c:v>-8.94E-3</c:v>
                      </c:pt>
                      <c:pt idx="603">
                        <c:v>-1.264E-2</c:v>
                      </c:pt>
                      <c:pt idx="604">
                        <c:v>-1.3509999999999999E-2</c:v>
                      </c:pt>
                      <c:pt idx="605">
                        <c:v>-1.9599999999999999E-2</c:v>
                      </c:pt>
                      <c:pt idx="606">
                        <c:v>-2.3689999999999999E-2</c:v>
                      </c:pt>
                      <c:pt idx="607">
                        <c:v>-2.3990000000000001E-2</c:v>
                      </c:pt>
                      <c:pt idx="608">
                        <c:v>-1.9869999999999999E-2</c:v>
                      </c:pt>
                      <c:pt idx="609">
                        <c:v>-2.7810000000000001E-2</c:v>
                      </c:pt>
                      <c:pt idx="610">
                        <c:v>-4.129E-2</c:v>
                      </c:pt>
                      <c:pt idx="611">
                        <c:v>-4.0849999999999997E-2</c:v>
                      </c:pt>
                      <c:pt idx="612">
                        <c:v>-3.2340000000000001E-2</c:v>
                      </c:pt>
                      <c:pt idx="613">
                        <c:v>-2.8129999999999999E-2</c:v>
                      </c:pt>
                      <c:pt idx="614">
                        <c:v>-3.2849999999999997E-2</c:v>
                      </c:pt>
                      <c:pt idx="615">
                        <c:v>-3.9109999999999999E-2</c:v>
                      </c:pt>
                      <c:pt idx="616">
                        <c:v>-4.7129999999999998E-2</c:v>
                      </c:pt>
                      <c:pt idx="617">
                        <c:v>-5.1569999999999998E-2</c:v>
                      </c:pt>
                      <c:pt idx="618">
                        <c:v>-4.5519999999999998E-2</c:v>
                      </c:pt>
                      <c:pt idx="619">
                        <c:v>-4.0890000000000003E-2</c:v>
                      </c:pt>
                      <c:pt idx="620">
                        <c:v>-4.052E-2</c:v>
                      </c:pt>
                      <c:pt idx="621">
                        <c:v>-4.0599999999999997E-2</c:v>
                      </c:pt>
                      <c:pt idx="622">
                        <c:v>-3.5099999999999999E-2</c:v>
                      </c:pt>
                      <c:pt idx="623">
                        <c:v>-3.1300000000000001E-2</c:v>
                      </c:pt>
                      <c:pt idx="624">
                        <c:v>-2.8580000000000001E-2</c:v>
                      </c:pt>
                      <c:pt idx="625">
                        <c:v>-3.5709999999999999E-2</c:v>
                      </c:pt>
                      <c:pt idx="626">
                        <c:v>-4.5080000000000002E-2</c:v>
                      </c:pt>
                      <c:pt idx="627">
                        <c:v>-5.5590000000000001E-2</c:v>
                      </c:pt>
                      <c:pt idx="628">
                        <c:v>-6.1069999999999999E-2</c:v>
                      </c:pt>
                      <c:pt idx="629">
                        <c:v>-5.851E-2</c:v>
                      </c:pt>
                      <c:pt idx="630">
                        <c:v>-4.9070000000000003E-2</c:v>
                      </c:pt>
                      <c:pt idx="631">
                        <c:v>-3.9199999999999999E-2</c:v>
                      </c:pt>
                      <c:pt idx="632">
                        <c:v>-3.6040000000000003E-2</c:v>
                      </c:pt>
                      <c:pt idx="633">
                        <c:v>-3.9239999999999997E-2</c:v>
                      </c:pt>
                      <c:pt idx="634">
                        <c:v>-4.5650000000000003E-2</c:v>
                      </c:pt>
                      <c:pt idx="635">
                        <c:v>-4.1549999999999997E-2</c:v>
                      </c:pt>
                      <c:pt idx="636">
                        <c:v>-3.2329999999999998E-2</c:v>
                      </c:pt>
                      <c:pt idx="637">
                        <c:v>-3.5740000000000001E-2</c:v>
                      </c:pt>
                      <c:pt idx="638">
                        <c:v>-3.5709999999999999E-2</c:v>
                      </c:pt>
                      <c:pt idx="639">
                        <c:v>-3.1E-2</c:v>
                      </c:pt>
                      <c:pt idx="640">
                        <c:v>-3.1009999999999999E-2</c:v>
                      </c:pt>
                      <c:pt idx="641">
                        <c:v>-4.1279999999999997E-2</c:v>
                      </c:pt>
                      <c:pt idx="642">
                        <c:v>-5.8349999999999999E-2</c:v>
                      </c:pt>
                      <c:pt idx="643">
                        <c:v>-6.3320000000000001E-2</c:v>
                      </c:pt>
                      <c:pt idx="644">
                        <c:v>-5.5649999999999998E-2</c:v>
                      </c:pt>
                      <c:pt idx="645">
                        <c:v>-3.7170000000000002E-2</c:v>
                      </c:pt>
                      <c:pt idx="646">
                        <c:v>-2.2769999999999999E-2</c:v>
                      </c:pt>
                      <c:pt idx="647">
                        <c:v>-1.7979999999999999E-2</c:v>
                      </c:pt>
                      <c:pt idx="648">
                        <c:v>-2.554E-2</c:v>
                      </c:pt>
                      <c:pt idx="649">
                        <c:v>-3.798E-2</c:v>
                      </c:pt>
                      <c:pt idx="650">
                        <c:v>-4.1700000000000001E-2</c:v>
                      </c:pt>
                      <c:pt idx="651">
                        <c:v>-2.5069999999999999E-2</c:v>
                      </c:pt>
                      <c:pt idx="652">
                        <c:v>-1.508E-2</c:v>
                      </c:pt>
                      <c:pt idx="653">
                        <c:v>-1.15E-2</c:v>
                      </c:pt>
                      <c:pt idx="654">
                        <c:v>-1.5640000000000001E-2</c:v>
                      </c:pt>
                      <c:pt idx="655">
                        <c:v>-1.3639999999999999E-2</c:v>
                      </c:pt>
                      <c:pt idx="656">
                        <c:v>-1.864E-2</c:v>
                      </c:pt>
                      <c:pt idx="657">
                        <c:v>-2.036E-2</c:v>
                      </c:pt>
                      <c:pt idx="658">
                        <c:v>-2.2699999999999999E-3</c:v>
                      </c:pt>
                      <c:pt idx="659">
                        <c:v>7.6299999999999996E-3</c:v>
                      </c:pt>
                      <c:pt idx="660" formatCode="0.00E+00">
                        <c:v>2.14541E-4</c:v>
                      </c:pt>
                      <c:pt idx="661">
                        <c:v>-1.128E-2</c:v>
                      </c:pt>
                      <c:pt idx="662">
                        <c:v>-8.4899999999999993E-3</c:v>
                      </c:pt>
                      <c:pt idx="663">
                        <c:v>1.4400000000000001E-3</c:v>
                      </c:pt>
                      <c:pt idx="664">
                        <c:v>3.4399999999999999E-3</c:v>
                      </c:pt>
                      <c:pt idx="665">
                        <c:v>5.45E-3</c:v>
                      </c:pt>
                      <c:pt idx="666" formatCode="0.00E+00">
                        <c:v>-4.4180899999999998E-4</c:v>
                      </c:pt>
                      <c:pt idx="667">
                        <c:v>-2.33E-3</c:v>
                      </c:pt>
                      <c:pt idx="668">
                        <c:v>7.4999999999999997E-3</c:v>
                      </c:pt>
                      <c:pt idx="669">
                        <c:v>8.6599999999999993E-3</c:v>
                      </c:pt>
                      <c:pt idx="670">
                        <c:v>1.0749999999999999E-2</c:v>
                      </c:pt>
                      <c:pt idx="671">
                        <c:v>1.9869999999999999E-2</c:v>
                      </c:pt>
                      <c:pt idx="672">
                        <c:v>2.877E-2</c:v>
                      </c:pt>
                      <c:pt idx="673">
                        <c:v>2.5090000000000001E-2</c:v>
                      </c:pt>
                      <c:pt idx="674">
                        <c:v>2.264E-2</c:v>
                      </c:pt>
                      <c:pt idx="675">
                        <c:v>3.5279999999999999E-2</c:v>
                      </c:pt>
                      <c:pt idx="676">
                        <c:v>3.0509999999999999E-2</c:v>
                      </c:pt>
                      <c:pt idx="677">
                        <c:v>3.356E-2</c:v>
                      </c:pt>
                      <c:pt idx="678">
                        <c:v>3.6380000000000003E-2</c:v>
                      </c:pt>
                      <c:pt idx="679">
                        <c:v>5.1929999999999997E-2</c:v>
                      </c:pt>
                      <c:pt idx="680">
                        <c:v>4.8480000000000002E-2</c:v>
                      </c:pt>
                      <c:pt idx="681">
                        <c:v>5.8369999999999998E-2</c:v>
                      </c:pt>
                      <c:pt idx="682">
                        <c:v>5.7430000000000002E-2</c:v>
                      </c:pt>
                      <c:pt idx="683">
                        <c:v>5.3129999999999997E-2</c:v>
                      </c:pt>
                      <c:pt idx="684">
                        <c:v>4.2320000000000003E-2</c:v>
                      </c:pt>
                      <c:pt idx="685">
                        <c:v>5.6930000000000001E-2</c:v>
                      </c:pt>
                      <c:pt idx="686">
                        <c:v>6.4500000000000002E-2</c:v>
                      </c:pt>
                      <c:pt idx="687">
                        <c:v>6.6720000000000002E-2</c:v>
                      </c:pt>
                      <c:pt idx="688">
                        <c:v>7.3090000000000002E-2</c:v>
                      </c:pt>
                      <c:pt idx="689">
                        <c:v>8.9209999999999998E-2</c:v>
                      </c:pt>
                      <c:pt idx="690">
                        <c:v>9.0310000000000001E-2</c:v>
                      </c:pt>
                      <c:pt idx="691">
                        <c:v>9.257E-2</c:v>
                      </c:pt>
                      <c:pt idx="692">
                        <c:v>0.10163</c:v>
                      </c:pt>
                      <c:pt idx="693">
                        <c:v>0.10456</c:v>
                      </c:pt>
                      <c:pt idx="694">
                        <c:v>0.10095</c:v>
                      </c:pt>
                      <c:pt idx="695">
                        <c:v>0.10599</c:v>
                      </c:pt>
                      <c:pt idx="696">
                        <c:v>0.11887</c:v>
                      </c:pt>
                      <c:pt idx="697">
                        <c:v>0.12898000000000001</c:v>
                      </c:pt>
                      <c:pt idx="698">
                        <c:v>0.13092999999999999</c:v>
                      </c:pt>
                      <c:pt idx="699">
                        <c:v>0.13292999999999999</c:v>
                      </c:pt>
                      <c:pt idx="700">
                        <c:v>0.14141999999999999</c:v>
                      </c:pt>
                      <c:pt idx="701">
                        <c:v>0.16078000000000001</c:v>
                      </c:pt>
                      <c:pt idx="702">
                        <c:v>0.17094999999999999</c:v>
                      </c:pt>
                      <c:pt idx="703">
                        <c:v>0.15729000000000001</c:v>
                      </c:pt>
                      <c:pt idx="704">
                        <c:v>0.14019999999999999</c:v>
                      </c:pt>
                      <c:pt idx="705">
                        <c:v>0.14208999999999999</c:v>
                      </c:pt>
                      <c:pt idx="706">
                        <c:v>0.16743</c:v>
                      </c:pt>
                      <c:pt idx="707">
                        <c:v>0.18459999999999999</c:v>
                      </c:pt>
                      <c:pt idx="708">
                        <c:v>0.17616000000000001</c:v>
                      </c:pt>
                      <c:pt idx="709">
                        <c:v>0.17807999999999999</c:v>
                      </c:pt>
                      <c:pt idx="710">
                        <c:v>0.19900000000000001</c:v>
                      </c:pt>
                      <c:pt idx="711">
                        <c:v>0.21387</c:v>
                      </c:pt>
                      <c:pt idx="712">
                        <c:v>0.20780999999999999</c:v>
                      </c:pt>
                      <c:pt idx="713">
                        <c:v>0.20874000000000001</c:v>
                      </c:pt>
                      <c:pt idx="714">
                        <c:v>0.21979000000000001</c:v>
                      </c:pt>
                      <c:pt idx="715">
                        <c:v>0.22486</c:v>
                      </c:pt>
                      <c:pt idx="716">
                        <c:v>0.23300999999999999</c:v>
                      </c:pt>
                      <c:pt idx="717">
                        <c:v>0.23607</c:v>
                      </c:pt>
                      <c:pt idx="718">
                        <c:v>0.23013</c:v>
                      </c:pt>
                      <c:pt idx="719">
                        <c:v>0.23521</c:v>
                      </c:pt>
                      <c:pt idx="720">
                        <c:v>0.25770999999999999</c:v>
                      </c:pt>
                      <c:pt idx="721">
                        <c:v>0.27700999999999998</c:v>
                      </c:pt>
                      <c:pt idx="722">
                        <c:v>0.28333999999999998</c:v>
                      </c:pt>
                      <c:pt idx="723">
                        <c:v>0.29613</c:v>
                      </c:pt>
                      <c:pt idx="724">
                        <c:v>0.31802999999999998</c:v>
                      </c:pt>
                      <c:pt idx="725">
                        <c:v>0.33140999999999998</c:v>
                      </c:pt>
                      <c:pt idx="726">
                        <c:v>0.33015</c:v>
                      </c:pt>
                      <c:pt idx="727">
                        <c:v>0.33749000000000001</c:v>
                      </c:pt>
                      <c:pt idx="728">
                        <c:v>0.35078999999999999</c:v>
                      </c:pt>
                      <c:pt idx="729">
                        <c:v>0.36074000000000001</c:v>
                      </c:pt>
                      <c:pt idx="730">
                        <c:v>0.36990000000000001</c:v>
                      </c:pt>
                      <c:pt idx="731">
                        <c:v>0.39794000000000002</c:v>
                      </c:pt>
                      <c:pt idx="732">
                        <c:v>0.42409000000000002</c:v>
                      </c:pt>
                      <c:pt idx="733">
                        <c:v>0.43397999999999998</c:v>
                      </c:pt>
                      <c:pt idx="734">
                        <c:v>0.44369999999999998</c:v>
                      </c:pt>
                      <c:pt idx="735">
                        <c:v>0.45451999999999998</c:v>
                      </c:pt>
                      <c:pt idx="736">
                        <c:v>0.47577000000000003</c:v>
                      </c:pt>
                      <c:pt idx="737">
                        <c:v>0.51170000000000004</c:v>
                      </c:pt>
                      <c:pt idx="738">
                        <c:v>0.55005999999999999</c:v>
                      </c:pt>
                      <c:pt idx="739">
                        <c:v>0.58416000000000001</c:v>
                      </c:pt>
                      <c:pt idx="740">
                        <c:v>0.62422</c:v>
                      </c:pt>
                      <c:pt idx="741">
                        <c:v>0.65588999999999997</c:v>
                      </c:pt>
                      <c:pt idx="742">
                        <c:v>0.66583000000000003</c:v>
                      </c:pt>
                      <c:pt idx="743">
                        <c:v>0.67913999999999997</c:v>
                      </c:pt>
                      <c:pt idx="744">
                        <c:v>0.70689999999999997</c:v>
                      </c:pt>
                      <c:pt idx="745">
                        <c:v>0.71670999999999996</c:v>
                      </c:pt>
                      <c:pt idx="746">
                        <c:v>0.70745999999999998</c:v>
                      </c:pt>
                      <c:pt idx="747">
                        <c:v>0.69515000000000005</c:v>
                      </c:pt>
                      <c:pt idx="748">
                        <c:v>0.69540999999999997</c:v>
                      </c:pt>
                      <c:pt idx="749">
                        <c:v>0.67620999999999998</c:v>
                      </c:pt>
                      <c:pt idx="750">
                        <c:v>0.64053000000000004</c:v>
                      </c:pt>
                      <c:pt idx="751">
                        <c:v>0.58209999999999995</c:v>
                      </c:pt>
                      <c:pt idx="752">
                        <c:v>0.51509000000000005</c:v>
                      </c:pt>
                      <c:pt idx="753">
                        <c:v>0.45199</c:v>
                      </c:pt>
                      <c:pt idx="754">
                        <c:v>0.42258000000000001</c:v>
                      </c:pt>
                      <c:pt idx="755">
                        <c:v>0.39846999999999999</c:v>
                      </c:pt>
                      <c:pt idx="756">
                        <c:v>0.36218</c:v>
                      </c:pt>
                      <c:pt idx="757">
                        <c:v>0.30492000000000002</c:v>
                      </c:pt>
                      <c:pt idx="758">
                        <c:v>0.27195999999999998</c:v>
                      </c:pt>
                      <c:pt idx="759">
                        <c:v>0.25968000000000002</c:v>
                      </c:pt>
                      <c:pt idx="760">
                        <c:v>0.25868999999999998</c:v>
                      </c:pt>
                      <c:pt idx="761">
                        <c:v>0.23788999999999999</c:v>
                      </c:pt>
                      <c:pt idx="762">
                        <c:v>0.22134999999999999</c:v>
                      </c:pt>
                      <c:pt idx="763">
                        <c:v>0.20322999999999999</c:v>
                      </c:pt>
                      <c:pt idx="764">
                        <c:v>0.18898000000000001</c:v>
                      </c:pt>
                      <c:pt idx="765">
                        <c:v>0.19822999999999999</c:v>
                      </c:pt>
                      <c:pt idx="766">
                        <c:v>0.20261999999999999</c:v>
                      </c:pt>
                      <c:pt idx="767">
                        <c:v>0.18417</c:v>
                      </c:pt>
                      <c:pt idx="768">
                        <c:v>0.16958999999999999</c:v>
                      </c:pt>
                      <c:pt idx="769">
                        <c:v>0.17516999999999999</c:v>
                      </c:pt>
                      <c:pt idx="770">
                        <c:v>0.17788000000000001</c:v>
                      </c:pt>
                      <c:pt idx="771">
                        <c:v>0.17233999999999999</c:v>
                      </c:pt>
                      <c:pt idx="772">
                        <c:v>0.17186999999999999</c:v>
                      </c:pt>
                      <c:pt idx="773">
                        <c:v>0.15920000000000001</c:v>
                      </c:pt>
                      <c:pt idx="774">
                        <c:v>0.15884000000000001</c:v>
                      </c:pt>
                      <c:pt idx="775">
                        <c:v>0.16727</c:v>
                      </c:pt>
                      <c:pt idx="776">
                        <c:v>0.18681</c:v>
                      </c:pt>
                      <c:pt idx="777">
                        <c:v>0.19375999999999999</c:v>
                      </c:pt>
                      <c:pt idx="778">
                        <c:v>0.19159999999999999</c:v>
                      </c:pt>
                      <c:pt idx="779">
                        <c:v>0.19245999999999999</c:v>
                      </c:pt>
                      <c:pt idx="780">
                        <c:v>0.20227999999999999</c:v>
                      </c:pt>
                      <c:pt idx="781">
                        <c:v>0.20454</c:v>
                      </c:pt>
                      <c:pt idx="782">
                        <c:v>0.19550999999999999</c:v>
                      </c:pt>
                      <c:pt idx="783">
                        <c:v>0.19459000000000001</c:v>
                      </c:pt>
                      <c:pt idx="784">
                        <c:v>0.19603000000000001</c:v>
                      </c:pt>
                      <c:pt idx="785">
                        <c:v>0.20030999999999999</c:v>
                      </c:pt>
                      <c:pt idx="786">
                        <c:v>0.20430000000000001</c:v>
                      </c:pt>
                      <c:pt idx="787">
                        <c:v>0.19832</c:v>
                      </c:pt>
                      <c:pt idx="788">
                        <c:v>0.19749</c:v>
                      </c:pt>
                      <c:pt idx="789">
                        <c:v>0.20921999999999999</c:v>
                      </c:pt>
                      <c:pt idx="790">
                        <c:v>0.20916000000000001</c:v>
                      </c:pt>
                      <c:pt idx="791">
                        <c:v>0.18784000000000001</c:v>
                      </c:pt>
                      <c:pt idx="792">
                        <c:v>0.15878999999999999</c:v>
                      </c:pt>
                      <c:pt idx="793">
                        <c:v>0.13216</c:v>
                      </c:pt>
                      <c:pt idx="794">
                        <c:v>0.11366999999999999</c:v>
                      </c:pt>
                      <c:pt idx="795">
                        <c:v>0.12099</c:v>
                      </c:pt>
                      <c:pt idx="796">
                        <c:v>0.12805</c:v>
                      </c:pt>
                      <c:pt idx="797">
                        <c:v>0.11956</c:v>
                      </c:pt>
                      <c:pt idx="798">
                        <c:v>0.10566</c:v>
                      </c:pt>
                      <c:pt idx="799">
                        <c:v>0.10477</c:v>
                      </c:pt>
                      <c:pt idx="800">
                        <c:v>0.11758</c:v>
                      </c:pt>
                      <c:pt idx="801">
                        <c:v>0.11981</c:v>
                      </c:pt>
                      <c:pt idx="802">
                        <c:v>0.11831</c:v>
                      </c:pt>
                      <c:pt idx="803">
                        <c:v>9.4950000000000007E-2</c:v>
                      </c:pt>
                      <c:pt idx="804">
                        <c:v>0.10101</c:v>
                      </c:pt>
                      <c:pt idx="805">
                        <c:v>0.12428</c:v>
                      </c:pt>
                      <c:pt idx="806">
                        <c:v>0.12515000000000001</c:v>
                      </c:pt>
                      <c:pt idx="807">
                        <c:v>0.10415000000000001</c:v>
                      </c:pt>
                      <c:pt idx="808">
                        <c:v>0.1138</c:v>
                      </c:pt>
                      <c:pt idx="809">
                        <c:v>0.14577000000000001</c:v>
                      </c:pt>
                      <c:pt idx="810">
                        <c:v>0.16718</c:v>
                      </c:pt>
                      <c:pt idx="811">
                        <c:v>0.18584000000000001</c:v>
                      </c:pt>
                      <c:pt idx="812">
                        <c:v>0.19778999999999999</c:v>
                      </c:pt>
                      <c:pt idx="813">
                        <c:v>0.18864</c:v>
                      </c:pt>
                      <c:pt idx="814">
                        <c:v>0.19250999999999999</c:v>
                      </c:pt>
                      <c:pt idx="815">
                        <c:v>0.21431</c:v>
                      </c:pt>
                      <c:pt idx="816">
                        <c:v>0.25001000000000001</c:v>
                      </c:pt>
                      <c:pt idx="817">
                        <c:v>0.29026999999999997</c:v>
                      </c:pt>
                      <c:pt idx="818">
                        <c:v>0.30698999999999999</c:v>
                      </c:pt>
                      <c:pt idx="819">
                        <c:v>0.31003999999999998</c:v>
                      </c:pt>
                      <c:pt idx="820">
                        <c:v>0.32446000000000003</c:v>
                      </c:pt>
                      <c:pt idx="821">
                        <c:v>0.35709999999999997</c:v>
                      </c:pt>
                      <c:pt idx="822">
                        <c:v>0.37920999999999999</c:v>
                      </c:pt>
                      <c:pt idx="823">
                        <c:v>0.40459000000000001</c:v>
                      </c:pt>
                      <c:pt idx="824">
                        <c:v>0.45073000000000002</c:v>
                      </c:pt>
                      <c:pt idx="825">
                        <c:v>0.47776000000000002</c:v>
                      </c:pt>
                      <c:pt idx="826">
                        <c:v>0.49534</c:v>
                      </c:pt>
                      <c:pt idx="827">
                        <c:v>0.51859</c:v>
                      </c:pt>
                      <c:pt idx="828">
                        <c:v>0.54920999999999998</c:v>
                      </c:pt>
                      <c:pt idx="829">
                        <c:v>0.55959000000000003</c:v>
                      </c:pt>
                      <c:pt idx="830">
                        <c:v>0.56889000000000001</c:v>
                      </c:pt>
                      <c:pt idx="831">
                        <c:v>0.60602</c:v>
                      </c:pt>
                      <c:pt idx="832">
                        <c:v>0.64614000000000005</c:v>
                      </c:pt>
                      <c:pt idx="833">
                        <c:v>0.68391000000000002</c:v>
                      </c:pt>
                      <c:pt idx="834">
                        <c:v>0.7208</c:v>
                      </c:pt>
                      <c:pt idx="835">
                        <c:v>0.75004999999999999</c:v>
                      </c:pt>
                      <c:pt idx="836">
                        <c:v>0.78412999999999999</c:v>
                      </c:pt>
                      <c:pt idx="837">
                        <c:v>0.81852000000000003</c:v>
                      </c:pt>
                      <c:pt idx="838">
                        <c:v>0.86807999999999996</c:v>
                      </c:pt>
                      <c:pt idx="839">
                        <c:v>0.89900000000000002</c:v>
                      </c:pt>
                      <c:pt idx="840">
                        <c:v>0.93113999999999997</c:v>
                      </c:pt>
                      <c:pt idx="841">
                        <c:v>0.97760000000000002</c:v>
                      </c:pt>
                      <c:pt idx="842">
                        <c:v>1.04454</c:v>
                      </c:pt>
                      <c:pt idx="843">
                        <c:v>1.0844199999999999</c:v>
                      </c:pt>
                      <c:pt idx="844">
                        <c:v>1.0906499999999999</c:v>
                      </c:pt>
                      <c:pt idx="845">
                        <c:v>1.10351</c:v>
                      </c:pt>
                      <c:pt idx="846">
                        <c:v>1.14758</c:v>
                      </c:pt>
                      <c:pt idx="847">
                        <c:v>1.2044900000000001</c:v>
                      </c:pt>
                      <c:pt idx="848">
                        <c:v>1.26037</c:v>
                      </c:pt>
                      <c:pt idx="849">
                        <c:v>1.31216</c:v>
                      </c:pt>
                      <c:pt idx="850">
                        <c:v>1.35517</c:v>
                      </c:pt>
                      <c:pt idx="851">
                        <c:v>1.3889899999999999</c:v>
                      </c:pt>
                      <c:pt idx="852">
                        <c:v>1.4113199999999999</c:v>
                      </c:pt>
                      <c:pt idx="853">
                        <c:v>1.4437899999999999</c:v>
                      </c:pt>
                      <c:pt idx="854">
                        <c:v>1.5115400000000001</c:v>
                      </c:pt>
                      <c:pt idx="855">
                        <c:v>1.5861000000000001</c:v>
                      </c:pt>
                      <c:pt idx="856">
                        <c:v>1.6181700000000001</c:v>
                      </c:pt>
                      <c:pt idx="857">
                        <c:v>1.65215</c:v>
                      </c:pt>
                      <c:pt idx="858">
                        <c:v>1.7210099999999999</c:v>
                      </c:pt>
                      <c:pt idx="859">
                        <c:v>1.8149500000000001</c:v>
                      </c:pt>
                      <c:pt idx="860">
                        <c:v>1.86174</c:v>
                      </c:pt>
                      <c:pt idx="861">
                        <c:v>1.9001300000000001</c:v>
                      </c:pt>
                      <c:pt idx="862">
                        <c:v>1.92676</c:v>
                      </c:pt>
                      <c:pt idx="863">
                        <c:v>2.0045899999999999</c:v>
                      </c:pt>
                      <c:pt idx="864">
                        <c:v>2.08304</c:v>
                      </c:pt>
                      <c:pt idx="865">
                        <c:v>2.16777</c:v>
                      </c:pt>
                      <c:pt idx="866">
                        <c:v>2.21252</c:v>
                      </c:pt>
                      <c:pt idx="867">
                        <c:v>2.2522899999999999</c:v>
                      </c:pt>
                      <c:pt idx="868">
                        <c:v>2.2791299999999999</c:v>
                      </c:pt>
                      <c:pt idx="869">
                        <c:v>2.3720599999999998</c:v>
                      </c:pt>
                      <c:pt idx="870">
                        <c:v>2.4792100000000001</c:v>
                      </c:pt>
                      <c:pt idx="871">
                        <c:v>2.5671300000000001</c:v>
                      </c:pt>
                      <c:pt idx="872">
                        <c:v>2.6470199999999999</c:v>
                      </c:pt>
                      <c:pt idx="873">
                        <c:v>2.7651500000000002</c:v>
                      </c:pt>
                      <c:pt idx="874">
                        <c:v>2.8531900000000001</c:v>
                      </c:pt>
                      <c:pt idx="875">
                        <c:v>2.9142700000000001</c:v>
                      </c:pt>
                      <c:pt idx="876">
                        <c:v>2.9958</c:v>
                      </c:pt>
                      <c:pt idx="877">
                        <c:v>3.1175000000000002</c:v>
                      </c:pt>
                      <c:pt idx="878">
                        <c:v>3.2463799999999998</c:v>
                      </c:pt>
                      <c:pt idx="879">
                        <c:v>3.3923800000000002</c:v>
                      </c:pt>
                      <c:pt idx="880">
                        <c:v>3.5610599999999999</c:v>
                      </c:pt>
                      <c:pt idx="881">
                        <c:v>3.75881</c:v>
                      </c:pt>
                      <c:pt idx="882">
                        <c:v>3.9971100000000002</c:v>
                      </c:pt>
                      <c:pt idx="883">
                        <c:v>4.2226499999999998</c:v>
                      </c:pt>
                      <c:pt idx="884">
                        <c:v>4.4195399999999996</c:v>
                      </c:pt>
                      <c:pt idx="885">
                        <c:v>4.6353200000000001</c:v>
                      </c:pt>
                      <c:pt idx="886">
                        <c:v>5.0075700000000003</c:v>
                      </c:pt>
                      <c:pt idx="887">
                        <c:v>5.4173</c:v>
                      </c:pt>
                      <c:pt idx="888">
                        <c:v>5.7391300000000003</c:v>
                      </c:pt>
                      <c:pt idx="889">
                        <c:v>5.9191799999999999</c:v>
                      </c:pt>
                      <c:pt idx="890">
                        <c:v>6.0102900000000004</c:v>
                      </c:pt>
                      <c:pt idx="891">
                        <c:v>5.9115099999999998</c:v>
                      </c:pt>
                      <c:pt idx="892">
                        <c:v>5.7104400000000002</c:v>
                      </c:pt>
                      <c:pt idx="893">
                        <c:v>5.3802099999999999</c:v>
                      </c:pt>
                      <c:pt idx="894">
                        <c:v>4.9126599999999998</c:v>
                      </c:pt>
                      <c:pt idx="895">
                        <c:v>4.2830000000000004</c:v>
                      </c:pt>
                      <c:pt idx="896">
                        <c:v>3.6363799999999999</c:v>
                      </c:pt>
                      <c:pt idx="897">
                        <c:v>3.0080800000000001</c:v>
                      </c:pt>
                      <c:pt idx="898">
                        <c:v>2.4558399999999998</c:v>
                      </c:pt>
                      <c:pt idx="899">
                        <c:v>2.0161500000000001</c:v>
                      </c:pt>
                      <c:pt idx="900">
                        <c:v>1.6532</c:v>
                      </c:pt>
                      <c:pt idx="901">
                        <c:v>1.3812500000000001</c:v>
                      </c:pt>
                      <c:pt idx="902">
                        <c:v>1.2135199999999999</c:v>
                      </c:pt>
                      <c:pt idx="903">
                        <c:v>1.10619</c:v>
                      </c:pt>
                      <c:pt idx="904">
                        <c:v>1.01302</c:v>
                      </c:pt>
                      <c:pt idx="905">
                        <c:v>0.92493000000000003</c:v>
                      </c:pt>
                      <c:pt idx="906">
                        <c:v>0.85507</c:v>
                      </c:pt>
                      <c:pt idx="907">
                        <c:v>0.77881999999999996</c:v>
                      </c:pt>
                      <c:pt idx="908">
                        <c:v>0.73343000000000003</c:v>
                      </c:pt>
                      <c:pt idx="909">
                        <c:v>0.69345999999999997</c:v>
                      </c:pt>
                      <c:pt idx="910">
                        <c:v>0.63885000000000003</c:v>
                      </c:pt>
                      <c:pt idx="911">
                        <c:v>0.56276999999999999</c:v>
                      </c:pt>
                      <c:pt idx="912">
                        <c:v>0.51573999999999998</c:v>
                      </c:pt>
                      <c:pt idx="913">
                        <c:v>0.48163</c:v>
                      </c:pt>
                      <c:pt idx="914">
                        <c:v>0.43392999999999998</c:v>
                      </c:pt>
                      <c:pt idx="915">
                        <c:v>0.37957999999999997</c:v>
                      </c:pt>
                      <c:pt idx="916">
                        <c:v>0.34492</c:v>
                      </c:pt>
                      <c:pt idx="917">
                        <c:v>0.32932</c:v>
                      </c:pt>
                      <c:pt idx="918">
                        <c:v>0.31506000000000001</c:v>
                      </c:pt>
                      <c:pt idx="919">
                        <c:v>0.30120999999999998</c:v>
                      </c:pt>
                      <c:pt idx="920">
                        <c:v>0.27987000000000001</c:v>
                      </c:pt>
                      <c:pt idx="921">
                        <c:v>0.26755000000000001</c:v>
                      </c:pt>
                      <c:pt idx="922">
                        <c:v>0.26611000000000001</c:v>
                      </c:pt>
                      <c:pt idx="923">
                        <c:v>0.25802000000000003</c:v>
                      </c:pt>
                      <c:pt idx="924">
                        <c:v>0.25296999999999997</c:v>
                      </c:pt>
                      <c:pt idx="925">
                        <c:v>0.23505000000000001</c:v>
                      </c:pt>
                      <c:pt idx="926">
                        <c:v>0.23286000000000001</c:v>
                      </c:pt>
                      <c:pt idx="927">
                        <c:v>0.2165</c:v>
                      </c:pt>
                      <c:pt idx="928">
                        <c:v>0.21093000000000001</c:v>
                      </c:pt>
                      <c:pt idx="929">
                        <c:v>0.19048000000000001</c:v>
                      </c:pt>
                      <c:pt idx="930">
                        <c:v>0.18356</c:v>
                      </c:pt>
                      <c:pt idx="931">
                        <c:v>0.17593</c:v>
                      </c:pt>
                      <c:pt idx="932">
                        <c:v>0.17057</c:v>
                      </c:pt>
                      <c:pt idx="933">
                        <c:v>0.17849999999999999</c:v>
                      </c:pt>
                      <c:pt idx="934">
                        <c:v>0.20124</c:v>
                      </c:pt>
                      <c:pt idx="935">
                        <c:v>0.22653000000000001</c:v>
                      </c:pt>
                      <c:pt idx="936">
                        <c:v>0.22681999999999999</c:v>
                      </c:pt>
                      <c:pt idx="937">
                        <c:v>0.21872</c:v>
                      </c:pt>
                      <c:pt idx="938">
                        <c:v>0.21206</c:v>
                      </c:pt>
                      <c:pt idx="939">
                        <c:v>0.22151999999999999</c:v>
                      </c:pt>
                      <c:pt idx="940">
                        <c:v>0.23863000000000001</c:v>
                      </c:pt>
                      <c:pt idx="941">
                        <c:v>0.26173000000000002</c:v>
                      </c:pt>
                      <c:pt idx="942">
                        <c:v>0.27431</c:v>
                      </c:pt>
                      <c:pt idx="943">
                        <c:v>0.26954</c:v>
                      </c:pt>
                      <c:pt idx="944">
                        <c:v>0.28123999999999999</c:v>
                      </c:pt>
                      <c:pt idx="945">
                        <c:v>0.30154999999999998</c:v>
                      </c:pt>
                      <c:pt idx="946">
                        <c:v>0.33495000000000003</c:v>
                      </c:pt>
                      <c:pt idx="947">
                        <c:v>0.35681000000000002</c:v>
                      </c:pt>
                      <c:pt idx="948">
                        <c:v>0.3896</c:v>
                      </c:pt>
                      <c:pt idx="949">
                        <c:v>0.42549999999999999</c:v>
                      </c:pt>
                      <c:pt idx="950">
                        <c:v>0.45556999999999997</c:v>
                      </c:pt>
                      <c:pt idx="951">
                        <c:v>0.45358999999999999</c:v>
                      </c:pt>
                      <c:pt idx="952">
                        <c:v>0.45207000000000003</c:v>
                      </c:pt>
                      <c:pt idx="953">
                        <c:v>0.47221000000000002</c:v>
                      </c:pt>
                      <c:pt idx="954">
                        <c:v>0.50073999999999996</c:v>
                      </c:pt>
                      <c:pt idx="955">
                        <c:v>0.51126000000000005</c:v>
                      </c:pt>
                      <c:pt idx="956">
                        <c:v>0.51848000000000005</c:v>
                      </c:pt>
                      <c:pt idx="957">
                        <c:v>0.54966000000000004</c:v>
                      </c:pt>
                      <c:pt idx="958">
                        <c:v>0.59687000000000001</c:v>
                      </c:pt>
                      <c:pt idx="959">
                        <c:v>0.63246999999999998</c:v>
                      </c:pt>
                      <c:pt idx="960">
                        <c:v>0.62597000000000003</c:v>
                      </c:pt>
                      <c:pt idx="961">
                        <c:v>0.63439000000000001</c:v>
                      </c:pt>
                      <c:pt idx="962">
                        <c:v>0.64878000000000002</c:v>
                      </c:pt>
                      <c:pt idx="963">
                        <c:v>0.65322999999999998</c:v>
                      </c:pt>
                      <c:pt idx="964">
                        <c:v>0.64275000000000004</c:v>
                      </c:pt>
                      <c:pt idx="965">
                        <c:v>0.65685000000000004</c:v>
                      </c:pt>
                      <c:pt idx="966">
                        <c:v>0.66559000000000001</c:v>
                      </c:pt>
                      <c:pt idx="967">
                        <c:v>0.66417000000000004</c:v>
                      </c:pt>
                      <c:pt idx="968">
                        <c:v>0.67595000000000005</c:v>
                      </c:pt>
                      <c:pt idx="969">
                        <c:v>0.70464000000000004</c:v>
                      </c:pt>
                      <c:pt idx="970">
                        <c:v>0.72101000000000004</c:v>
                      </c:pt>
                      <c:pt idx="971">
                        <c:v>0.73653000000000002</c:v>
                      </c:pt>
                      <c:pt idx="972">
                        <c:v>0.76154999999999995</c:v>
                      </c:pt>
                      <c:pt idx="973">
                        <c:v>0.77978000000000003</c:v>
                      </c:pt>
                      <c:pt idx="974">
                        <c:v>0.77690000000000003</c:v>
                      </c:pt>
                      <c:pt idx="975">
                        <c:v>0.75727999999999995</c:v>
                      </c:pt>
                      <c:pt idx="976">
                        <c:v>0.75848000000000004</c:v>
                      </c:pt>
                      <c:pt idx="977">
                        <c:v>0.76021000000000005</c:v>
                      </c:pt>
                      <c:pt idx="978">
                        <c:v>0.75548000000000004</c:v>
                      </c:pt>
                      <c:pt idx="979">
                        <c:v>0.74431000000000003</c:v>
                      </c:pt>
                      <c:pt idx="980">
                        <c:v>0.75004000000000004</c:v>
                      </c:pt>
                      <c:pt idx="981">
                        <c:v>0.75439999999999996</c:v>
                      </c:pt>
                      <c:pt idx="982">
                        <c:v>0.74243999999999999</c:v>
                      </c:pt>
                      <c:pt idx="983">
                        <c:v>0.74611000000000005</c:v>
                      </c:pt>
                      <c:pt idx="984">
                        <c:v>0.76256000000000002</c:v>
                      </c:pt>
                      <c:pt idx="985">
                        <c:v>0.78010000000000002</c:v>
                      </c:pt>
                      <c:pt idx="986">
                        <c:v>0.79349999999999998</c:v>
                      </c:pt>
                      <c:pt idx="987">
                        <c:v>0.81057999999999997</c:v>
                      </c:pt>
                      <c:pt idx="988">
                        <c:v>0.83331999999999995</c:v>
                      </c:pt>
                      <c:pt idx="989">
                        <c:v>0.86495</c:v>
                      </c:pt>
                      <c:pt idx="990">
                        <c:v>0.88861000000000001</c:v>
                      </c:pt>
                      <c:pt idx="991">
                        <c:v>0.93186999999999998</c:v>
                      </c:pt>
                      <c:pt idx="992">
                        <c:v>0.96589999999999998</c:v>
                      </c:pt>
                      <c:pt idx="993">
                        <c:v>0.99497000000000002</c:v>
                      </c:pt>
                      <c:pt idx="994">
                        <c:v>1.012</c:v>
                      </c:pt>
                      <c:pt idx="995">
                        <c:v>1.06728</c:v>
                      </c:pt>
                      <c:pt idx="996">
                        <c:v>1.11164</c:v>
                      </c:pt>
                      <c:pt idx="997">
                        <c:v>1.13554</c:v>
                      </c:pt>
                      <c:pt idx="998">
                        <c:v>1.1612899999999999</c:v>
                      </c:pt>
                      <c:pt idx="999">
                        <c:v>1.2101200000000001</c:v>
                      </c:pt>
                      <c:pt idx="1000">
                        <c:v>1.24776</c:v>
                      </c:pt>
                      <c:pt idx="1001">
                        <c:v>1.3004599999999999</c:v>
                      </c:pt>
                      <c:pt idx="1002">
                        <c:v>1.33897</c:v>
                      </c:pt>
                      <c:pt idx="1003">
                        <c:v>1.37862</c:v>
                      </c:pt>
                      <c:pt idx="1004">
                        <c:v>1.3959299999999999</c:v>
                      </c:pt>
                      <c:pt idx="1005">
                        <c:v>1.4290400000000001</c:v>
                      </c:pt>
                      <c:pt idx="1006">
                        <c:v>1.44539</c:v>
                      </c:pt>
                      <c:pt idx="1007">
                        <c:v>1.4518899999999999</c:v>
                      </c:pt>
                      <c:pt idx="1008">
                        <c:v>1.4483299999999999</c:v>
                      </c:pt>
                      <c:pt idx="1009">
                        <c:v>1.45394</c:v>
                      </c:pt>
                      <c:pt idx="1010">
                        <c:v>1.47129</c:v>
                      </c:pt>
                      <c:pt idx="1011">
                        <c:v>1.5085200000000001</c:v>
                      </c:pt>
                      <c:pt idx="1012">
                        <c:v>1.5340100000000001</c:v>
                      </c:pt>
                      <c:pt idx="1013">
                        <c:v>1.5553999999999999</c:v>
                      </c:pt>
                      <c:pt idx="1014">
                        <c:v>1.5648299999999999</c:v>
                      </c:pt>
                      <c:pt idx="1015">
                        <c:v>1.6245400000000001</c:v>
                      </c:pt>
                      <c:pt idx="1016">
                        <c:v>1.6801699999999999</c:v>
                      </c:pt>
                      <c:pt idx="1017">
                        <c:v>1.69977</c:v>
                      </c:pt>
                      <c:pt idx="1018">
                        <c:v>1.7000900000000001</c:v>
                      </c:pt>
                      <c:pt idx="1019">
                        <c:v>1.7377400000000001</c:v>
                      </c:pt>
                      <c:pt idx="1020">
                        <c:v>1.78308</c:v>
                      </c:pt>
                      <c:pt idx="1021">
                        <c:v>1.80461</c:v>
                      </c:pt>
                      <c:pt idx="1022">
                        <c:v>1.8120700000000001</c:v>
                      </c:pt>
                      <c:pt idx="1023">
                        <c:v>1.81732</c:v>
                      </c:pt>
                      <c:pt idx="1024">
                        <c:v>1.8072999999999999</c:v>
                      </c:pt>
                      <c:pt idx="1025">
                        <c:v>1.79033</c:v>
                      </c:pt>
                      <c:pt idx="1026">
                        <c:v>1.7925800000000001</c:v>
                      </c:pt>
                      <c:pt idx="1027">
                        <c:v>1.7910999999999999</c:v>
                      </c:pt>
                      <c:pt idx="1028">
                        <c:v>1.7604500000000001</c:v>
                      </c:pt>
                      <c:pt idx="1029">
                        <c:v>1.7371799999999999</c:v>
                      </c:pt>
                      <c:pt idx="1030">
                        <c:v>1.73682</c:v>
                      </c:pt>
                      <c:pt idx="1031">
                        <c:v>1.7542199999999999</c:v>
                      </c:pt>
                      <c:pt idx="1032">
                        <c:v>1.74881</c:v>
                      </c:pt>
                      <c:pt idx="1033">
                        <c:v>1.7480800000000001</c:v>
                      </c:pt>
                      <c:pt idx="1034">
                        <c:v>1.72933</c:v>
                      </c:pt>
                      <c:pt idx="1035">
                        <c:v>1.72122</c:v>
                      </c:pt>
                      <c:pt idx="1036">
                        <c:v>1.7228699999999999</c:v>
                      </c:pt>
                      <c:pt idx="1037">
                        <c:v>1.72533</c:v>
                      </c:pt>
                      <c:pt idx="1038">
                        <c:v>1.7293700000000001</c:v>
                      </c:pt>
                      <c:pt idx="1039">
                        <c:v>1.7223299999999999</c:v>
                      </c:pt>
                      <c:pt idx="1040">
                        <c:v>1.7588699999999999</c:v>
                      </c:pt>
                      <c:pt idx="1041">
                        <c:v>1.77664</c:v>
                      </c:pt>
                      <c:pt idx="1042">
                        <c:v>1.7910600000000001</c:v>
                      </c:pt>
                      <c:pt idx="1043">
                        <c:v>1.7795099999999999</c:v>
                      </c:pt>
                      <c:pt idx="1044">
                        <c:v>1.8058099999999999</c:v>
                      </c:pt>
                      <c:pt idx="1045">
                        <c:v>1.8278399999999999</c:v>
                      </c:pt>
                      <c:pt idx="1046">
                        <c:v>1.8669199999999999</c:v>
                      </c:pt>
                      <c:pt idx="1047">
                        <c:v>1.90774</c:v>
                      </c:pt>
                      <c:pt idx="1048">
                        <c:v>1.9417800000000001</c:v>
                      </c:pt>
                      <c:pt idx="1049">
                        <c:v>1.9443999999999999</c:v>
                      </c:pt>
                      <c:pt idx="1050">
                        <c:v>1.95085</c:v>
                      </c:pt>
                      <c:pt idx="1051">
                        <c:v>1.97712</c:v>
                      </c:pt>
                      <c:pt idx="1052">
                        <c:v>1.98668</c:v>
                      </c:pt>
                      <c:pt idx="1053">
                        <c:v>1.9794799999999999</c:v>
                      </c:pt>
                      <c:pt idx="1054">
                        <c:v>1.9734</c:v>
                      </c:pt>
                      <c:pt idx="1055">
                        <c:v>1.9715100000000001</c:v>
                      </c:pt>
                      <c:pt idx="1056">
                        <c:v>1.9626699999999999</c:v>
                      </c:pt>
                      <c:pt idx="1057">
                        <c:v>1.97576</c:v>
                      </c:pt>
                      <c:pt idx="1058">
                        <c:v>2.0050599999999998</c:v>
                      </c:pt>
                      <c:pt idx="1059">
                        <c:v>2.03226</c:v>
                      </c:pt>
                      <c:pt idx="1060">
                        <c:v>2.0691099999999998</c:v>
                      </c:pt>
                      <c:pt idx="1061">
                        <c:v>1.90577</c:v>
                      </c:pt>
                      <c:pt idx="1062">
                        <c:v>1.6610400000000001</c:v>
                      </c:pt>
                      <c:pt idx="1063">
                        <c:v>1.4840899999999999</c:v>
                      </c:pt>
                      <c:pt idx="1064">
                        <c:v>1.5131399999999999</c:v>
                      </c:pt>
                      <c:pt idx="1065">
                        <c:v>1.53915</c:v>
                      </c:pt>
                      <c:pt idx="1066">
                        <c:v>1.54575</c:v>
                      </c:pt>
                      <c:pt idx="1067">
                        <c:v>1.55359</c:v>
                      </c:pt>
                      <c:pt idx="1068">
                        <c:v>1.57673</c:v>
                      </c:pt>
                      <c:pt idx="1069">
                        <c:v>1.6185099999999999</c:v>
                      </c:pt>
                      <c:pt idx="1070">
                        <c:v>1.6331500000000001</c:v>
                      </c:pt>
                      <c:pt idx="1071">
                        <c:v>1.64113</c:v>
                      </c:pt>
                      <c:pt idx="1072">
                        <c:v>1.6760200000000001</c:v>
                      </c:pt>
                      <c:pt idx="1073">
                        <c:v>1.72542</c:v>
                      </c:pt>
                      <c:pt idx="1074">
                        <c:v>1.73875</c:v>
                      </c:pt>
                      <c:pt idx="1075">
                        <c:v>1.7495700000000001</c:v>
                      </c:pt>
                      <c:pt idx="1076">
                        <c:v>1.7722</c:v>
                      </c:pt>
                      <c:pt idx="1077">
                        <c:v>1.8009900000000001</c:v>
                      </c:pt>
                      <c:pt idx="1078">
                        <c:v>1.80786</c:v>
                      </c:pt>
                      <c:pt idx="1079">
                        <c:v>1.8485</c:v>
                      </c:pt>
                      <c:pt idx="1080">
                        <c:v>1.87585</c:v>
                      </c:pt>
                      <c:pt idx="1081">
                        <c:v>1.8926000000000001</c:v>
                      </c:pt>
                      <c:pt idx="1082">
                        <c:v>1.8850899999999999</c:v>
                      </c:pt>
                      <c:pt idx="1083">
                        <c:v>1.8925700000000001</c:v>
                      </c:pt>
                      <c:pt idx="1084">
                        <c:v>1.9110499999999999</c:v>
                      </c:pt>
                      <c:pt idx="1085">
                        <c:v>1.94055</c:v>
                      </c:pt>
                      <c:pt idx="1086">
                        <c:v>1.94523</c:v>
                      </c:pt>
                      <c:pt idx="1087">
                        <c:v>1.9370700000000001</c:v>
                      </c:pt>
                      <c:pt idx="1088">
                        <c:v>1.92455</c:v>
                      </c:pt>
                      <c:pt idx="1089">
                        <c:v>1.9088799999999999</c:v>
                      </c:pt>
                      <c:pt idx="1090">
                        <c:v>1.87052</c:v>
                      </c:pt>
                      <c:pt idx="1091">
                        <c:v>1.833</c:v>
                      </c:pt>
                      <c:pt idx="1092">
                        <c:v>1.8232699999999999</c:v>
                      </c:pt>
                      <c:pt idx="1093">
                        <c:v>1.8339099999999999</c:v>
                      </c:pt>
                      <c:pt idx="1094">
                        <c:v>1.8691599999999999</c:v>
                      </c:pt>
                      <c:pt idx="1095">
                        <c:v>1.8893800000000001</c:v>
                      </c:pt>
                      <c:pt idx="1096">
                        <c:v>1.9044300000000001</c:v>
                      </c:pt>
                      <c:pt idx="1097">
                        <c:v>1.9072100000000001</c:v>
                      </c:pt>
                      <c:pt idx="1098">
                        <c:v>1.9476800000000001</c:v>
                      </c:pt>
                      <c:pt idx="1099">
                        <c:v>1.97716</c:v>
                      </c:pt>
                      <c:pt idx="1100">
                        <c:v>1.9857199999999999</c:v>
                      </c:pt>
                      <c:pt idx="1101">
                        <c:v>1.9882599999999999</c:v>
                      </c:pt>
                      <c:pt idx="1102">
                        <c:v>1.98472</c:v>
                      </c:pt>
                      <c:pt idx="1103">
                        <c:v>1.97309</c:v>
                      </c:pt>
                      <c:pt idx="1104">
                        <c:v>1.9096599999999999</c:v>
                      </c:pt>
                      <c:pt idx="1105">
                        <c:v>1.85961</c:v>
                      </c:pt>
                      <c:pt idx="1106">
                        <c:v>1.7960199999999999</c:v>
                      </c:pt>
                      <c:pt idx="1107">
                        <c:v>1.73234</c:v>
                      </c:pt>
                      <c:pt idx="1108">
                        <c:v>1.64073</c:v>
                      </c:pt>
                      <c:pt idx="1109">
                        <c:v>1.56775</c:v>
                      </c:pt>
                      <c:pt idx="1110">
                        <c:v>1.5069999999999999</c:v>
                      </c:pt>
                      <c:pt idx="1111">
                        <c:v>1.4450799999999999</c:v>
                      </c:pt>
                      <c:pt idx="1112">
                        <c:v>1.36948</c:v>
                      </c:pt>
                      <c:pt idx="1113">
                        <c:v>1.2940199999999999</c:v>
                      </c:pt>
                      <c:pt idx="1114">
                        <c:v>1.22479</c:v>
                      </c:pt>
                      <c:pt idx="1115">
                        <c:v>1.17957</c:v>
                      </c:pt>
                      <c:pt idx="1116">
                        <c:v>1.1310800000000001</c:v>
                      </c:pt>
                      <c:pt idx="1117">
                        <c:v>1.0761799999999999</c:v>
                      </c:pt>
                      <c:pt idx="1118">
                        <c:v>1.0054099999999999</c:v>
                      </c:pt>
                      <c:pt idx="1119">
                        <c:v>0.94606000000000001</c:v>
                      </c:pt>
                      <c:pt idx="1120">
                        <c:v>0.89451000000000003</c:v>
                      </c:pt>
                      <c:pt idx="1121">
                        <c:v>0.84509999999999996</c:v>
                      </c:pt>
                      <c:pt idx="1122">
                        <c:v>0.81637999999999999</c:v>
                      </c:pt>
                      <c:pt idx="1123">
                        <c:v>0.78693999999999997</c:v>
                      </c:pt>
                      <c:pt idx="1124">
                        <c:v>0.75573999999999997</c:v>
                      </c:pt>
                      <c:pt idx="1125">
                        <c:v>0.71892999999999996</c:v>
                      </c:pt>
                      <c:pt idx="1126">
                        <c:v>0.70421</c:v>
                      </c:pt>
                      <c:pt idx="1127">
                        <c:v>0.69835000000000003</c:v>
                      </c:pt>
                      <c:pt idx="1128">
                        <c:v>0.69108000000000003</c:v>
                      </c:pt>
                      <c:pt idx="1129">
                        <c:v>0.66969000000000001</c:v>
                      </c:pt>
                      <c:pt idx="1130">
                        <c:v>0.63517999999999997</c:v>
                      </c:pt>
                      <c:pt idx="1131">
                        <c:v>0.60558000000000001</c:v>
                      </c:pt>
                      <c:pt idx="1132">
                        <c:v>0.59541999999999995</c:v>
                      </c:pt>
                    </c:numCache>
                  </c:numRef>
                </c:yVal>
                <c:smooth val="1"/>
                <c:extLst xmlns:c15="http://schemas.microsoft.com/office/drawing/2012/chart">
                  <c:ext xmlns:c16="http://schemas.microsoft.com/office/drawing/2014/chart" uri="{C3380CC4-5D6E-409C-BE32-E72D297353CC}">
                    <c16:uniqueId val="{0000000C-BA24-4D9A-B745-9BAE61DCA5D5}"/>
                  </c:ext>
                </c:extLst>
              </c15:ser>
            </c15:filteredScatterSeries>
            <c15:filteredScatterSeries>
              <c15:ser>
                <c:idx val="16"/>
                <c:order val="11"/>
                <c:tx>
                  <c:v>Sample 4 (tempered)</c:v>
                </c:tx>
                <c:marker>
                  <c:symbol val="none"/>
                </c:marker>
                <c:xVal>
                  <c:numRef>
                    <c:extLst xmlns:c15="http://schemas.microsoft.com/office/drawing/2012/chart">
                      <c:ext xmlns:c15="http://schemas.microsoft.com/office/drawing/2012/chart" uri="{02D57815-91ED-43cb-92C2-25804820EDAC}">
                        <c15:formulaRef>
                          <c15:sqref>'Sample 4'!$V$3:$V$1135</c15:sqref>
                        </c15:formulaRef>
                      </c:ext>
                    </c:extLst>
                    <c:numCache>
                      <c:formatCode>General</c:formatCode>
                      <c:ptCount val="1133"/>
                      <c:pt idx="0">
                        <c:v>0.30293999999999999</c:v>
                      </c:pt>
                      <c:pt idx="1">
                        <c:v>0.31790000000000002</c:v>
                      </c:pt>
                      <c:pt idx="2">
                        <c:v>0.33284999999999998</c:v>
                      </c:pt>
                      <c:pt idx="3">
                        <c:v>0.3478</c:v>
                      </c:pt>
                      <c:pt idx="4">
                        <c:v>0.36276000000000003</c:v>
                      </c:pt>
                      <c:pt idx="5">
                        <c:v>0.37770999999999999</c:v>
                      </c:pt>
                      <c:pt idx="6">
                        <c:v>0.39267000000000002</c:v>
                      </c:pt>
                      <c:pt idx="7">
                        <c:v>0.40761999999999998</c:v>
                      </c:pt>
                      <c:pt idx="8">
                        <c:v>0.42258000000000001</c:v>
                      </c:pt>
                      <c:pt idx="9">
                        <c:v>0.43752999999999997</c:v>
                      </c:pt>
                      <c:pt idx="10">
                        <c:v>0.45249</c:v>
                      </c:pt>
                      <c:pt idx="11">
                        <c:v>0.46744000000000002</c:v>
                      </c:pt>
                      <c:pt idx="12">
                        <c:v>0.48238999999999999</c:v>
                      </c:pt>
                      <c:pt idx="13">
                        <c:v>0.49735000000000001</c:v>
                      </c:pt>
                      <c:pt idx="14">
                        <c:v>0.51229999999999998</c:v>
                      </c:pt>
                      <c:pt idx="15">
                        <c:v>0.52725999999999995</c:v>
                      </c:pt>
                      <c:pt idx="16">
                        <c:v>0.54220999999999997</c:v>
                      </c:pt>
                      <c:pt idx="17">
                        <c:v>0.55717000000000005</c:v>
                      </c:pt>
                      <c:pt idx="18">
                        <c:v>0.57211999999999996</c:v>
                      </c:pt>
                      <c:pt idx="19">
                        <c:v>0.58706999999999998</c:v>
                      </c:pt>
                      <c:pt idx="20">
                        <c:v>0.60202999999999995</c:v>
                      </c:pt>
                      <c:pt idx="21">
                        <c:v>0.61697999999999997</c:v>
                      </c:pt>
                      <c:pt idx="22">
                        <c:v>0.63193999999999995</c:v>
                      </c:pt>
                      <c:pt idx="23">
                        <c:v>0.64688999999999997</c:v>
                      </c:pt>
                      <c:pt idx="24">
                        <c:v>0.66185000000000005</c:v>
                      </c:pt>
                      <c:pt idx="25">
                        <c:v>0.67679999999999996</c:v>
                      </c:pt>
                      <c:pt idx="26">
                        <c:v>0.69174999999999998</c:v>
                      </c:pt>
                      <c:pt idx="27">
                        <c:v>0.70670999999999995</c:v>
                      </c:pt>
                      <c:pt idx="28">
                        <c:v>0.72165999999999997</c:v>
                      </c:pt>
                      <c:pt idx="29">
                        <c:v>0.73662000000000005</c:v>
                      </c:pt>
                      <c:pt idx="30">
                        <c:v>0.75156999999999996</c:v>
                      </c:pt>
                      <c:pt idx="31">
                        <c:v>0.76651999999999998</c:v>
                      </c:pt>
                      <c:pt idx="32">
                        <c:v>0.78147999999999995</c:v>
                      </c:pt>
                      <c:pt idx="33">
                        <c:v>0.79642999999999997</c:v>
                      </c:pt>
                      <c:pt idx="34">
                        <c:v>0.81137999999999999</c:v>
                      </c:pt>
                      <c:pt idx="35">
                        <c:v>0.82633999999999996</c:v>
                      </c:pt>
                      <c:pt idx="36">
                        <c:v>0.84128999999999998</c:v>
                      </c:pt>
                      <c:pt idx="37">
                        <c:v>0.85624999999999996</c:v>
                      </c:pt>
                      <c:pt idx="38">
                        <c:v>0.87119999999999997</c:v>
                      </c:pt>
                      <c:pt idx="39">
                        <c:v>0.88614999999999999</c:v>
                      </c:pt>
                      <c:pt idx="40">
                        <c:v>0.90110999999999997</c:v>
                      </c:pt>
                      <c:pt idx="41">
                        <c:v>0.91605999999999999</c:v>
                      </c:pt>
                      <c:pt idx="42">
                        <c:v>0.93101</c:v>
                      </c:pt>
                      <c:pt idx="43">
                        <c:v>0.94596999999999998</c:v>
                      </c:pt>
                      <c:pt idx="44">
                        <c:v>0.96092</c:v>
                      </c:pt>
                      <c:pt idx="45">
                        <c:v>0.97587999999999997</c:v>
                      </c:pt>
                      <c:pt idx="46">
                        <c:v>0.99082999999999999</c:v>
                      </c:pt>
                      <c:pt idx="47">
                        <c:v>1.0057799999999999</c:v>
                      </c:pt>
                      <c:pt idx="48">
                        <c:v>1.02074</c:v>
                      </c:pt>
                      <c:pt idx="49">
                        <c:v>1.03569</c:v>
                      </c:pt>
                      <c:pt idx="50">
                        <c:v>1.05064</c:v>
                      </c:pt>
                      <c:pt idx="51">
                        <c:v>1.0656000000000001</c:v>
                      </c:pt>
                      <c:pt idx="52">
                        <c:v>1.0805499999999999</c:v>
                      </c:pt>
                      <c:pt idx="53">
                        <c:v>1.0954999999999999</c:v>
                      </c:pt>
                      <c:pt idx="54">
                        <c:v>1.11046</c:v>
                      </c:pt>
                      <c:pt idx="55">
                        <c:v>1.12541</c:v>
                      </c:pt>
                      <c:pt idx="56">
                        <c:v>1.14036</c:v>
                      </c:pt>
                      <c:pt idx="57">
                        <c:v>1.1553199999999999</c:v>
                      </c:pt>
                      <c:pt idx="58">
                        <c:v>1.1702699999999999</c:v>
                      </c:pt>
                      <c:pt idx="59">
                        <c:v>1.1852199999999999</c:v>
                      </c:pt>
                      <c:pt idx="60">
                        <c:v>1.20017</c:v>
                      </c:pt>
                      <c:pt idx="61">
                        <c:v>1.21513</c:v>
                      </c:pt>
                      <c:pt idx="62">
                        <c:v>1.2300800000000001</c:v>
                      </c:pt>
                      <c:pt idx="63">
                        <c:v>1.2450300000000001</c:v>
                      </c:pt>
                      <c:pt idx="64">
                        <c:v>1.2599899999999999</c:v>
                      </c:pt>
                      <c:pt idx="65">
                        <c:v>1.27494</c:v>
                      </c:pt>
                      <c:pt idx="66">
                        <c:v>1.28989</c:v>
                      </c:pt>
                      <c:pt idx="67">
                        <c:v>1.30484</c:v>
                      </c:pt>
                      <c:pt idx="68">
                        <c:v>1.3198000000000001</c:v>
                      </c:pt>
                      <c:pt idx="69">
                        <c:v>1.3347500000000001</c:v>
                      </c:pt>
                      <c:pt idx="70">
                        <c:v>1.3496999999999999</c:v>
                      </c:pt>
                      <c:pt idx="71">
                        <c:v>1.3646499999999999</c:v>
                      </c:pt>
                      <c:pt idx="72">
                        <c:v>1.37961</c:v>
                      </c:pt>
                      <c:pt idx="73">
                        <c:v>1.39456</c:v>
                      </c:pt>
                      <c:pt idx="74">
                        <c:v>1.40951</c:v>
                      </c:pt>
                      <c:pt idx="75">
                        <c:v>1.4244600000000001</c:v>
                      </c:pt>
                      <c:pt idx="76">
                        <c:v>1.4394199999999999</c:v>
                      </c:pt>
                      <c:pt idx="77">
                        <c:v>1.4543699999999999</c:v>
                      </c:pt>
                      <c:pt idx="78">
                        <c:v>1.46932</c:v>
                      </c:pt>
                      <c:pt idx="79">
                        <c:v>1.48427</c:v>
                      </c:pt>
                      <c:pt idx="80">
                        <c:v>1.49922</c:v>
                      </c:pt>
                      <c:pt idx="81">
                        <c:v>1.5141800000000001</c:v>
                      </c:pt>
                      <c:pt idx="82">
                        <c:v>1.5291300000000001</c:v>
                      </c:pt>
                      <c:pt idx="83">
                        <c:v>1.5440799999999999</c:v>
                      </c:pt>
                      <c:pt idx="84">
                        <c:v>1.5590299999999999</c:v>
                      </c:pt>
                      <c:pt idx="85">
                        <c:v>1.5739799999999999</c:v>
                      </c:pt>
                      <c:pt idx="86">
                        <c:v>1.58894</c:v>
                      </c:pt>
                      <c:pt idx="87">
                        <c:v>1.60389</c:v>
                      </c:pt>
                      <c:pt idx="88">
                        <c:v>1.6188400000000001</c:v>
                      </c:pt>
                      <c:pt idx="89">
                        <c:v>1.6337900000000001</c:v>
                      </c:pt>
                      <c:pt idx="90">
                        <c:v>1.6487400000000001</c:v>
                      </c:pt>
                      <c:pt idx="91">
                        <c:v>1.6636899999999999</c:v>
                      </c:pt>
                      <c:pt idx="92">
                        <c:v>1.67865</c:v>
                      </c:pt>
                      <c:pt idx="93">
                        <c:v>1.6936</c:v>
                      </c:pt>
                      <c:pt idx="94">
                        <c:v>1.70855</c:v>
                      </c:pt>
                      <c:pt idx="95">
                        <c:v>1.7235</c:v>
                      </c:pt>
                      <c:pt idx="96">
                        <c:v>1.7384500000000001</c:v>
                      </c:pt>
                      <c:pt idx="97">
                        <c:v>1.7534000000000001</c:v>
                      </c:pt>
                      <c:pt idx="98">
                        <c:v>1.7683500000000001</c:v>
                      </c:pt>
                      <c:pt idx="99">
                        <c:v>1.7833000000000001</c:v>
                      </c:pt>
                      <c:pt idx="100">
                        <c:v>1.7982499999999999</c:v>
                      </c:pt>
                      <c:pt idx="101">
                        <c:v>1.81321</c:v>
                      </c:pt>
                      <c:pt idx="102">
                        <c:v>1.82816</c:v>
                      </c:pt>
                      <c:pt idx="103">
                        <c:v>1.84311</c:v>
                      </c:pt>
                      <c:pt idx="104">
                        <c:v>1.85806</c:v>
                      </c:pt>
                      <c:pt idx="105">
                        <c:v>1.8730100000000001</c:v>
                      </c:pt>
                      <c:pt idx="106">
                        <c:v>1.8879600000000001</c:v>
                      </c:pt>
                      <c:pt idx="107">
                        <c:v>1.9029100000000001</c:v>
                      </c:pt>
                      <c:pt idx="108">
                        <c:v>1.9178599999999999</c:v>
                      </c:pt>
                      <c:pt idx="109">
                        <c:v>1.9328099999999999</c:v>
                      </c:pt>
                      <c:pt idx="110">
                        <c:v>1.9477599999999999</c:v>
                      </c:pt>
                      <c:pt idx="111">
                        <c:v>1.96271</c:v>
                      </c:pt>
                      <c:pt idx="112">
                        <c:v>1.97766</c:v>
                      </c:pt>
                      <c:pt idx="113">
                        <c:v>1.99261</c:v>
                      </c:pt>
                      <c:pt idx="114">
                        <c:v>2.0075599999999998</c:v>
                      </c:pt>
                      <c:pt idx="115">
                        <c:v>2.02251</c:v>
                      </c:pt>
                      <c:pt idx="116">
                        <c:v>2.0374599999999998</c:v>
                      </c:pt>
                      <c:pt idx="117">
                        <c:v>2.0524100000000001</c:v>
                      </c:pt>
                      <c:pt idx="118">
                        <c:v>2.0673599999999999</c:v>
                      </c:pt>
                      <c:pt idx="119">
                        <c:v>2.0823100000000001</c:v>
                      </c:pt>
                      <c:pt idx="120">
                        <c:v>2.0972599999999999</c:v>
                      </c:pt>
                      <c:pt idx="121">
                        <c:v>2.1122100000000001</c:v>
                      </c:pt>
                      <c:pt idx="122">
                        <c:v>2.1271599999999999</c:v>
                      </c:pt>
                      <c:pt idx="123">
                        <c:v>2.1421100000000002</c:v>
                      </c:pt>
                      <c:pt idx="124">
                        <c:v>2.15706</c:v>
                      </c:pt>
                      <c:pt idx="125">
                        <c:v>2.1720100000000002</c:v>
                      </c:pt>
                      <c:pt idx="126">
                        <c:v>2.18696</c:v>
                      </c:pt>
                      <c:pt idx="127">
                        <c:v>2.2019099999999998</c:v>
                      </c:pt>
                      <c:pt idx="128">
                        <c:v>2.2168600000000001</c:v>
                      </c:pt>
                      <c:pt idx="129">
                        <c:v>2.2318099999999998</c:v>
                      </c:pt>
                      <c:pt idx="130">
                        <c:v>2.24675</c:v>
                      </c:pt>
                      <c:pt idx="131">
                        <c:v>2.2616999999999998</c:v>
                      </c:pt>
                      <c:pt idx="132">
                        <c:v>2.2766500000000001</c:v>
                      </c:pt>
                      <c:pt idx="133">
                        <c:v>2.2915999999999999</c:v>
                      </c:pt>
                      <c:pt idx="134">
                        <c:v>2.3065500000000001</c:v>
                      </c:pt>
                      <c:pt idx="135">
                        <c:v>2.3214999999999999</c:v>
                      </c:pt>
                      <c:pt idx="136">
                        <c:v>2.3364500000000001</c:v>
                      </c:pt>
                      <c:pt idx="137">
                        <c:v>2.3513899999999999</c:v>
                      </c:pt>
                      <c:pt idx="138">
                        <c:v>2.3663400000000001</c:v>
                      </c:pt>
                      <c:pt idx="139">
                        <c:v>2.3812899999999999</c:v>
                      </c:pt>
                      <c:pt idx="140">
                        <c:v>2.3962400000000001</c:v>
                      </c:pt>
                      <c:pt idx="141">
                        <c:v>2.4111899999999999</c:v>
                      </c:pt>
                      <c:pt idx="142">
                        <c:v>2.4261300000000001</c:v>
                      </c:pt>
                      <c:pt idx="143">
                        <c:v>2.4410799999999999</c:v>
                      </c:pt>
                      <c:pt idx="144">
                        <c:v>2.4560300000000002</c:v>
                      </c:pt>
                      <c:pt idx="145">
                        <c:v>2.47098</c:v>
                      </c:pt>
                      <c:pt idx="146">
                        <c:v>2.4859300000000002</c:v>
                      </c:pt>
                      <c:pt idx="147">
                        <c:v>2.5008699999999999</c:v>
                      </c:pt>
                      <c:pt idx="148">
                        <c:v>2.5158200000000002</c:v>
                      </c:pt>
                      <c:pt idx="149">
                        <c:v>2.53077</c:v>
                      </c:pt>
                      <c:pt idx="150">
                        <c:v>2.5457200000000002</c:v>
                      </c:pt>
                      <c:pt idx="151">
                        <c:v>2.5606599999999999</c:v>
                      </c:pt>
                      <c:pt idx="152">
                        <c:v>2.5756100000000002</c:v>
                      </c:pt>
                      <c:pt idx="153">
                        <c:v>2.59056</c:v>
                      </c:pt>
                      <c:pt idx="154">
                        <c:v>2.6055000000000001</c:v>
                      </c:pt>
                      <c:pt idx="155">
                        <c:v>2.6204499999999999</c:v>
                      </c:pt>
                      <c:pt idx="156">
                        <c:v>2.6354000000000002</c:v>
                      </c:pt>
                      <c:pt idx="157">
                        <c:v>2.65035</c:v>
                      </c:pt>
                      <c:pt idx="158">
                        <c:v>2.6652900000000002</c:v>
                      </c:pt>
                      <c:pt idx="159">
                        <c:v>2.68024</c:v>
                      </c:pt>
                      <c:pt idx="160">
                        <c:v>2.6951800000000001</c:v>
                      </c:pt>
                      <c:pt idx="161">
                        <c:v>2.7101299999999999</c:v>
                      </c:pt>
                      <c:pt idx="162">
                        <c:v>2.7250800000000002</c:v>
                      </c:pt>
                      <c:pt idx="163">
                        <c:v>2.7400199999999999</c:v>
                      </c:pt>
                      <c:pt idx="164">
                        <c:v>2.7549700000000001</c:v>
                      </c:pt>
                      <c:pt idx="165">
                        <c:v>2.7699199999999999</c:v>
                      </c:pt>
                      <c:pt idx="166">
                        <c:v>2.7848600000000001</c:v>
                      </c:pt>
                      <c:pt idx="167">
                        <c:v>2.7998099999999999</c:v>
                      </c:pt>
                      <c:pt idx="168">
                        <c:v>2.8147500000000001</c:v>
                      </c:pt>
                      <c:pt idx="169">
                        <c:v>2.8296999999999999</c:v>
                      </c:pt>
                      <c:pt idx="170">
                        <c:v>2.8446400000000001</c:v>
                      </c:pt>
                      <c:pt idx="171">
                        <c:v>2.8595899999999999</c:v>
                      </c:pt>
                      <c:pt idx="172">
                        <c:v>2.87453</c:v>
                      </c:pt>
                      <c:pt idx="173">
                        <c:v>2.8894799999999998</c:v>
                      </c:pt>
                      <c:pt idx="174">
                        <c:v>2.90442</c:v>
                      </c:pt>
                      <c:pt idx="175">
                        <c:v>2.9193699999999998</c:v>
                      </c:pt>
                      <c:pt idx="176">
                        <c:v>2.93431</c:v>
                      </c:pt>
                      <c:pt idx="177">
                        <c:v>2.9492600000000002</c:v>
                      </c:pt>
                      <c:pt idx="178">
                        <c:v>2.9641999999999999</c:v>
                      </c:pt>
                      <c:pt idx="179">
                        <c:v>2.9791500000000002</c:v>
                      </c:pt>
                      <c:pt idx="180">
                        <c:v>2.9940899999999999</c:v>
                      </c:pt>
                      <c:pt idx="181">
                        <c:v>3.0090400000000002</c:v>
                      </c:pt>
                      <c:pt idx="182">
                        <c:v>3.0239799999999999</c:v>
                      </c:pt>
                      <c:pt idx="183">
                        <c:v>3.0389300000000001</c:v>
                      </c:pt>
                      <c:pt idx="184">
                        <c:v>3.0538699999999999</c:v>
                      </c:pt>
                      <c:pt idx="185">
                        <c:v>3.0688200000000001</c:v>
                      </c:pt>
                      <c:pt idx="186">
                        <c:v>3.0837599999999998</c:v>
                      </c:pt>
                      <c:pt idx="187">
                        <c:v>3.0987</c:v>
                      </c:pt>
                      <c:pt idx="188">
                        <c:v>3.1136499999999998</c:v>
                      </c:pt>
                      <c:pt idx="189">
                        <c:v>3.12859</c:v>
                      </c:pt>
                      <c:pt idx="190">
                        <c:v>3.1435300000000002</c:v>
                      </c:pt>
                      <c:pt idx="191">
                        <c:v>3.15848</c:v>
                      </c:pt>
                      <c:pt idx="192">
                        <c:v>3.1734200000000001</c:v>
                      </c:pt>
                      <c:pt idx="193">
                        <c:v>3.1883599999999999</c:v>
                      </c:pt>
                      <c:pt idx="194">
                        <c:v>3.2033100000000001</c:v>
                      </c:pt>
                      <c:pt idx="195">
                        <c:v>3.2182499999999998</c:v>
                      </c:pt>
                      <c:pt idx="196">
                        <c:v>3.23319</c:v>
                      </c:pt>
                      <c:pt idx="197">
                        <c:v>3.2481300000000002</c:v>
                      </c:pt>
                      <c:pt idx="198">
                        <c:v>3.26308</c:v>
                      </c:pt>
                      <c:pt idx="199">
                        <c:v>3.2780200000000002</c:v>
                      </c:pt>
                      <c:pt idx="200">
                        <c:v>3.2929599999999999</c:v>
                      </c:pt>
                      <c:pt idx="201">
                        <c:v>3.3079100000000001</c:v>
                      </c:pt>
                      <c:pt idx="202">
                        <c:v>3.3228499999999999</c:v>
                      </c:pt>
                      <c:pt idx="203">
                        <c:v>3.33779</c:v>
                      </c:pt>
                      <c:pt idx="204">
                        <c:v>3.3527300000000002</c:v>
                      </c:pt>
                      <c:pt idx="205">
                        <c:v>3.3676699999999999</c:v>
                      </c:pt>
                      <c:pt idx="206">
                        <c:v>3.3826200000000002</c:v>
                      </c:pt>
                      <c:pt idx="207">
                        <c:v>3.3975599999999999</c:v>
                      </c:pt>
                      <c:pt idx="208">
                        <c:v>3.4125000000000001</c:v>
                      </c:pt>
                      <c:pt idx="209">
                        <c:v>3.4274399999999998</c:v>
                      </c:pt>
                      <c:pt idx="210">
                        <c:v>3.44238</c:v>
                      </c:pt>
                      <c:pt idx="211">
                        <c:v>3.4573200000000002</c:v>
                      </c:pt>
                      <c:pt idx="212">
                        <c:v>3.4722599999999999</c:v>
                      </c:pt>
                      <c:pt idx="213">
                        <c:v>3.4872000000000001</c:v>
                      </c:pt>
                      <c:pt idx="214">
                        <c:v>3.5021399999999998</c:v>
                      </c:pt>
                      <c:pt idx="215">
                        <c:v>3.51709</c:v>
                      </c:pt>
                      <c:pt idx="216">
                        <c:v>3.5320299999999998</c:v>
                      </c:pt>
                      <c:pt idx="217">
                        <c:v>3.54697</c:v>
                      </c:pt>
                      <c:pt idx="218">
                        <c:v>3.5619100000000001</c:v>
                      </c:pt>
                      <c:pt idx="219">
                        <c:v>3.5768499999999999</c:v>
                      </c:pt>
                      <c:pt idx="220">
                        <c:v>3.59179</c:v>
                      </c:pt>
                      <c:pt idx="221">
                        <c:v>3.6067300000000002</c:v>
                      </c:pt>
                      <c:pt idx="222">
                        <c:v>3.6216699999999999</c:v>
                      </c:pt>
                      <c:pt idx="223">
                        <c:v>3.6366100000000001</c:v>
                      </c:pt>
                      <c:pt idx="224">
                        <c:v>3.6515499999999999</c:v>
                      </c:pt>
                      <c:pt idx="225">
                        <c:v>3.66649</c:v>
                      </c:pt>
                      <c:pt idx="226">
                        <c:v>3.6814300000000002</c:v>
                      </c:pt>
                      <c:pt idx="227">
                        <c:v>3.6963599999999999</c:v>
                      </c:pt>
                      <c:pt idx="228">
                        <c:v>3.7113</c:v>
                      </c:pt>
                      <c:pt idx="229">
                        <c:v>3.7262400000000002</c:v>
                      </c:pt>
                      <c:pt idx="230">
                        <c:v>3.7411799999999999</c:v>
                      </c:pt>
                      <c:pt idx="231">
                        <c:v>3.7561200000000001</c:v>
                      </c:pt>
                      <c:pt idx="232">
                        <c:v>3.7710599999999999</c:v>
                      </c:pt>
                      <c:pt idx="233">
                        <c:v>3.786</c:v>
                      </c:pt>
                      <c:pt idx="234">
                        <c:v>3.8009400000000002</c:v>
                      </c:pt>
                      <c:pt idx="235">
                        <c:v>3.8158699999999999</c:v>
                      </c:pt>
                      <c:pt idx="236">
                        <c:v>3.83081</c:v>
                      </c:pt>
                      <c:pt idx="237">
                        <c:v>3.8457499999999998</c:v>
                      </c:pt>
                      <c:pt idx="238">
                        <c:v>3.86069</c:v>
                      </c:pt>
                      <c:pt idx="239">
                        <c:v>3.8756300000000001</c:v>
                      </c:pt>
                      <c:pt idx="240">
                        <c:v>3.8905599999999998</c:v>
                      </c:pt>
                      <c:pt idx="241">
                        <c:v>3.9055</c:v>
                      </c:pt>
                      <c:pt idx="242">
                        <c:v>3.9204400000000001</c:v>
                      </c:pt>
                      <c:pt idx="243">
                        <c:v>3.9353799999999999</c:v>
                      </c:pt>
                      <c:pt idx="244">
                        <c:v>3.95031</c:v>
                      </c:pt>
                      <c:pt idx="245">
                        <c:v>3.9652500000000002</c:v>
                      </c:pt>
                      <c:pt idx="246">
                        <c:v>3.9801899999999999</c:v>
                      </c:pt>
                      <c:pt idx="247">
                        <c:v>3.99512</c:v>
                      </c:pt>
                      <c:pt idx="248">
                        <c:v>4.0100600000000002</c:v>
                      </c:pt>
                      <c:pt idx="249">
                        <c:v>4.0250000000000004</c:v>
                      </c:pt>
                      <c:pt idx="250">
                        <c:v>4.03993</c:v>
                      </c:pt>
                      <c:pt idx="251">
                        <c:v>4.0548700000000002</c:v>
                      </c:pt>
                      <c:pt idx="252">
                        <c:v>4.0697999999999999</c:v>
                      </c:pt>
                      <c:pt idx="253">
                        <c:v>4.08474</c:v>
                      </c:pt>
                      <c:pt idx="254">
                        <c:v>4.0996800000000002</c:v>
                      </c:pt>
                      <c:pt idx="255">
                        <c:v>4.1146099999999999</c:v>
                      </c:pt>
                      <c:pt idx="256">
                        <c:v>4.1295500000000001</c:v>
                      </c:pt>
                      <c:pt idx="257">
                        <c:v>4.1444799999999997</c:v>
                      </c:pt>
                      <c:pt idx="258">
                        <c:v>4.1594199999999999</c:v>
                      </c:pt>
                      <c:pt idx="259">
                        <c:v>4.1743499999999996</c:v>
                      </c:pt>
                      <c:pt idx="260">
                        <c:v>4.1892899999999997</c:v>
                      </c:pt>
                      <c:pt idx="261">
                        <c:v>4.2042200000000003</c:v>
                      </c:pt>
                      <c:pt idx="262">
                        <c:v>4.2191599999999996</c:v>
                      </c:pt>
                      <c:pt idx="263">
                        <c:v>4.2340900000000001</c:v>
                      </c:pt>
                      <c:pt idx="264">
                        <c:v>4.2490199999999998</c:v>
                      </c:pt>
                      <c:pt idx="265">
                        <c:v>4.26396</c:v>
                      </c:pt>
                      <c:pt idx="266">
                        <c:v>4.2788899999999996</c:v>
                      </c:pt>
                      <c:pt idx="267">
                        <c:v>4.2938299999999998</c:v>
                      </c:pt>
                      <c:pt idx="268">
                        <c:v>4.3087600000000004</c:v>
                      </c:pt>
                      <c:pt idx="269">
                        <c:v>4.32369</c:v>
                      </c:pt>
                      <c:pt idx="270">
                        <c:v>4.3386300000000002</c:v>
                      </c:pt>
                      <c:pt idx="271">
                        <c:v>4.3535599999999999</c:v>
                      </c:pt>
                      <c:pt idx="272">
                        <c:v>4.3685</c:v>
                      </c:pt>
                      <c:pt idx="273">
                        <c:v>4.3834299999999997</c:v>
                      </c:pt>
                      <c:pt idx="274">
                        <c:v>4.3983600000000003</c:v>
                      </c:pt>
                      <c:pt idx="275">
                        <c:v>4.4132899999999999</c:v>
                      </c:pt>
                      <c:pt idx="276">
                        <c:v>4.4282300000000001</c:v>
                      </c:pt>
                      <c:pt idx="277">
                        <c:v>4.4431599999999998</c:v>
                      </c:pt>
                      <c:pt idx="278">
                        <c:v>4.4580900000000003</c:v>
                      </c:pt>
                      <c:pt idx="279">
                        <c:v>4.47302</c:v>
                      </c:pt>
                      <c:pt idx="280">
                        <c:v>4.4879600000000002</c:v>
                      </c:pt>
                      <c:pt idx="281">
                        <c:v>4.5028899999999998</c:v>
                      </c:pt>
                      <c:pt idx="282">
                        <c:v>4.5178200000000004</c:v>
                      </c:pt>
                      <c:pt idx="283">
                        <c:v>4.5327500000000001</c:v>
                      </c:pt>
                      <c:pt idx="284">
                        <c:v>4.5476799999999997</c:v>
                      </c:pt>
                      <c:pt idx="285">
                        <c:v>4.5626100000000003</c:v>
                      </c:pt>
                      <c:pt idx="286">
                        <c:v>4.5775399999999999</c:v>
                      </c:pt>
                      <c:pt idx="287">
                        <c:v>4.5924699999999996</c:v>
                      </c:pt>
                      <c:pt idx="288">
                        <c:v>4.6074099999999998</c:v>
                      </c:pt>
                      <c:pt idx="289">
                        <c:v>4.6223400000000003</c:v>
                      </c:pt>
                      <c:pt idx="290">
                        <c:v>4.63727</c:v>
                      </c:pt>
                      <c:pt idx="291">
                        <c:v>4.6521999999999997</c:v>
                      </c:pt>
                      <c:pt idx="292">
                        <c:v>4.6671300000000002</c:v>
                      </c:pt>
                      <c:pt idx="293">
                        <c:v>4.6820599999999999</c:v>
                      </c:pt>
                      <c:pt idx="294">
                        <c:v>4.6969900000000004</c:v>
                      </c:pt>
                      <c:pt idx="295">
                        <c:v>4.7119200000000001</c:v>
                      </c:pt>
                      <c:pt idx="296">
                        <c:v>4.7268499999999998</c:v>
                      </c:pt>
                      <c:pt idx="297">
                        <c:v>4.7417800000000003</c:v>
                      </c:pt>
                      <c:pt idx="298">
                        <c:v>4.7567000000000004</c:v>
                      </c:pt>
                      <c:pt idx="299">
                        <c:v>4.77163</c:v>
                      </c:pt>
                      <c:pt idx="300">
                        <c:v>4.7865599999999997</c:v>
                      </c:pt>
                      <c:pt idx="301">
                        <c:v>4.8014900000000003</c:v>
                      </c:pt>
                      <c:pt idx="302">
                        <c:v>4.8164199999999999</c:v>
                      </c:pt>
                      <c:pt idx="303">
                        <c:v>4.8313499999999996</c:v>
                      </c:pt>
                      <c:pt idx="304">
                        <c:v>4.8462800000000001</c:v>
                      </c:pt>
                      <c:pt idx="305">
                        <c:v>4.8612000000000002</c:v>
                      </c:pt>
                      <c:pt idx="306">
                        <c:v>4.8761299999999999</c:v>
                      </c:pt>
                      <c:pt idx="307">
                        <c:v>4.8910600000000004</c:v>
                      </c:pt>
                      <c:pt idx="308">
                        <c:v>4.9059900000000001</c:v>
                      </c:pt>
                      <c:pt idx="309">
                        <c:v>4.9209100000000001</c:v>
                      </c:pt>
                      <c:pt idx="310">
                        <c:v>4.9358399999999998</c:v>
                      </c:pt>
                      <c:pt idx="311">
                        <c:v>4.9507700000000003</c:v>
                      </c:pt>
                      <c:pt idx="312">
                        <c:v>4.9657</c:v>
                      </c:pt>
                      <c:pt idx="313">
                        <c:v>4.98062</c:v>
                      </c:pt>
                      <c:pt idx="314">
                        <c:v>4.9955499999999997</c:v>
                      </c:pt>
                      <c:pt idx="315">
                        <c:v>5.0104699999999998</c:v>
                      </c:pt>
                      <c:pt idx="316">
                        <c:v>5.0254000000000003</c:v>
                      </c:pt>
                      <c:pt idx="317">
                        <c:v>5.04033</c:v>
                      </c:pt>
                      <c:pt idx="318">
                        <c:v>5.05525</c:v>
                      </c:pt>
                      <c:pt idx="319">
                        <c:v>5.0701799999999997</c:v>
                      </c:pt>
                      <c:pt idx="320">
                        <c:v>5.0850999999999997</c:v>
                      </c:pt>
                      <c:pt idx="321">
                        <c:v>5.1000300000000003</c:v>
                      </c:pt>
                      <c:pt idx="322">
                        <c:v>5.1149500000000003</c:v>
                      </c:pt>
                      <c:pt idx="323">
                        <c:v>5.12988</c:v>
                      </c:pt>
                      <c:pt idx="324">
                        <c:v>5.1448</c:v>
                      </c:pt>
                      <c:pt idx="325">
                        <c:v>5.1597299999999997</c:v>
                      </c:pt>
                      <c:pt idx="326">
                        <c:v>5.1746499999999997</c:v>
                      </c:pt>
                      <c:pt idx="327">
                        <c:v>5.1895800000000003</c:v>
                      </c:pt>
                      <c:pt idx="328">
                        <c:v>5.2045000000000003</c:v>
                      </c:pt>
                      <c:pt idx="329">
                        <c:v>5.21943</c:v>
                      </c:pt>
                      <c:pt idx="330">
                        <c:v>5.2343500000000001</c:v>
                      </c:pt>
                      <c:pt idx="331">
                        <c:v>5.2492700000000001</c:v>
                      </c:pt>
                      <c:pt idx="332">
                        <c:v>5.2641999999999998</c:v>
                      </c:pt>
                      <c:pt idx="333">
                        <c:v>5.2791199999999998</c:v>
                      </c:pt>
                      <c:pt idx="334">
                        <c:v>5.2940399999999999</c:v>
                      </c:pt>
                      <c:pt idx="335">
                        <c:v>5.3089700000000004</c:v>
                      </c:pt>
                      <c:pt idx="336">
                        <c:v>5.3238899999999996</c:v>
                      </c:pt>
                      <c:pt idx="337">
                        <c:v>5.3388099999999996</c:v>
                      </c:pt>
                      <c:pt idx="338">
                        <c:v>5.3537299999999997</c:v>
                      </c:pt>
                      <c:pt idx="339">
                        <c:v>5.3686600000000002</c:v>
                      </c:pt>
                      <c:pt idx="340">
                        <c:v>5.3835800000000003</c:v>
                      </c:pt>
                      <c:pt idx="341">
                        <c:v>5.3985000000000003</c:v>
                      </c:pt>
                      <c:pt idx="342">
                        <c:v>5.4134200000000003</c:v>
                      </c:pt>
                      <c:pt idx="343">
                        <c:v>5.4283400000000004</c:v>
                      </c:pt>
                      <c:pt idx="344">
                        <c:v>5.4432600000000004</c:v>
                      </c:pt>
                      <c:pt idx="345">
                        <c:v>5.4581900000000001</c:v>
                      </c:pt>
                      <c:pt idx="346">
                        <c:v>5.4731100000000001</c:v>
                      </c:pt>
                      <c:pt idx="347">
                        <c:v>5.4880300000000002</c:v>
                      </c:pt>
                      <c:pt idx="348">
                        <c:v>5.5029500000000002</c:v>
                      </c:pt>
                      <c:pt idx="349">
                        <c:v>5.5178700000000003</c:v>
                      </c:pt>
                      <c:pt idx="350">
                        <c:v>5.5327900000000003</c:v>
                      </c:pt>
                      <c:pt idx="351">
                        <c:v>5.5477100000000004</c:v>
                      </c:pt>
                      <c:pt idx="352">
                        <c:v>5.5626300000000004</c:v>
                      </c:pt>
                      <c:pt idx="353">
                        <c:v>5.5775499999999996</c:v>
                      </c:pt>
                      <c:pt idx="354">
                        <c:v>5.5924699999999996</c:v>
                      </c:pt>
                      <c:pt idx="355">
                        <c:v>5.6073899999999997</c:v>
                      </c:pt>
                      <c:pt idx="356">
                        <c:v>5.6223099999999997</c:v>
                      </c:pt>
                      <c:pt idx="357">
                        <c:v>5.6372299999999997</c:v>
                      </c:pt>
                      <c:pt idx="358">
                        <c:v>5.6521400000000002</c:v>
                      </c:pt>
                      <c:pt idx="359">
                        <c:v>5.6670600000000002</c:v>
                      </c:pt>
                      <c:pt idx="360">
                        <c:v>5.6819800000000003</c:v>
                      </c:pt>
                      <c:pt idx="361">
                        <c:v>5.6969000000000003</c:v>
                      </c:pt>
                      <c:pt idx="362">
                        <c:v>5.7118200000000003</c:v>
                      </c:pt>
                      <c:pt idx="363">
                        <c:v>5.7267299999999999</c:v>
                      </c:pt>
                      <c:pt idx="364">
                        <c:v>5.7416499999999999</c:v>
                      </c:pt>
                      <c:pt idx="365">
                        <c:v>5.75657</c:v>
                      </c:pt>
                      <c:pt idx="366">
                        <c:v>5.77149</c:v>
                      </c:pt>
                      <c:pt idx="367">
                        <c:v>5.7864000000000004</c:v>
                      </c:pt>
                      <c:pt idx="368">
                        <c:v>5.8013199999999996</c:v>
                      </c:pt>
                      <c:pt idx="369">
                        <c:v>5.8162399999999996</c:v>
                      </c:pt>
                      <c:pt idx="370">
                        <c:v>5.8311500000000001</c:v>
                      </c:pt>
                      <c:pt idx="371">
                        <c:v>5.8460700000000001</c:v>
                      </c:pt>
                      <c:pt idx="372">
                        <c:v>5.8609900000000001</c:v>
                      </c:pt>
                      <c:pt idx="373">
                        <c:v>5.8758999999999997</c:v>
                      </c:pt>
                      <c:pt idx="374">
                        <c:v>5.8908199999999997</c:v>
                      </c:pt>
                      <c:pt idx="375">
                        <c:v>5.9057300000000001</c:v>
                      </c:pt>
                      <c:pt idx="376">
                        <c:v>5.9206500000000002</c:v>
                      </c:pt>
                      <c:pt idx="377">
                        <c:v>5.9355599999999997</c:v>
                      </c:pt>
                      <c:pt idx="378">
                        <c:v>5.9504799999999998</c:v>
                      </c:pt>
                      <c:pt idx="379">
                        <c:v>5.9653900000000002</c:v>
                      </c:pt>
                      <c:pt idx="380">
                        <c:v>5.9802999999999997</c:v>
                      </c:pt>
                      <c:pt idx="381">
                        <c:v>5.9952199999999998</c:v>
                      </c:pt>
                      <c:pt idx="382">
                        <c:v>6.0101300000000002</c:v>
                      </c:pt>
                      <c:pt idx="383">
                        <c:v>6.0250500000000002</c:v>
                      </c:pt>
                      <c:pt idx="384">
                        <c:v>6.0399599999999998</c:v>
                      </c:pt>
                      <c:pt idx="385">
                        <c:v>6.0548700000000002</c:v>
                      </c:pt>
                      <c:pt idx="386">
                        <c:v>6.0697900000000002</c:v>
                      </c:pt>
                      <c:pt idx="387">
                        <c:v>6.0846999999999998</c:v>
                      </c:pt>
                      <c:pt idx="388">
                        <c:v>6.0996100000000002</c:v>
                      </c:pt>
                      <c:pt idx="389">
                        <c:v>6.1145199999999997</c:v>
                      </c:pt>
                      <c:pt idx="390">
                        <c:v>6.1294399999999998</c:v>
                      </c:pt>
                      <c:pt idx="391">
                        <c:v>6.1443500000000002</c:v>
                      </c:pt>
                      <c:pt idx="392">
                        <c:v>6.1592599999999997</c:v>
                      </c:pt>
                      <c:pt idx="393">
                        <c:v>6.1741700000000002</c:v>
                      </c:pt>
                      <c:pt idx="394">
                        <c:v>6.1890799999999997</c:v>
                      </c:pt>
                      <c:pt idx="395">
                        <c:v>6.2039999999999997</c:v>
                      </c:pt>
                      <c:pt idx="396">
                        <c:v>6.2189100000000002</c:v>
                      </c:pt>
                      <c:pt idx="397">
                        <c:v>6.2338199999999997</c:v>
                      </c:pt>
                      <c:pt idx="398">
                        <c:v>6.2487300000000001</c:v>
                      </c:pt>
                      <c:pt idx="399">
                        <c:v>6.2636399999999997</c:v>
                      </c:pt>
                      <c:pt idx="400">
                        <c:v>6.2785500000000001</c:v>
                      </c:pt>
                      <c:pt idx="401">
                        <c:v>6.2934599999999996</c:v>
                      </c:pt>
                      <c:pt idx="402">
                        <c:v>6.30837</c:v>
                      </c:pt>
                      <c:pt idx="403">
                        <c:v>6.3232799999999996</c:v>
                      </c:pt>
                      <c:pt idx="404">
                        <c:v>6.33819</c:v>
                      </c:pt>
                      <c:pt idx="405">
                        <c:v>6.3531000000000004</c:v>
                      </c:pt>
                      <c:pt idx="406">
                        <c:v>6.3680099999999999</c:v>
                      </c:pt>
                      <c:pt idx="407">
                        <c:v>6.3829200000000004</c:v>
                      </c:pt>
                      <c:pt idx="408">
                        <c:v>6.3978200000000003</c:v>
                      </c:pt>
                      <c:pt idx="409">
                        <c:v>6.4127299999999998</c:v>
                      </c:pt>
                      <c:pt idx="410">
                        <c:v>6.4276400000000002</c:v>
                      </c:pt>
                      <c:pt idx="411">
                        <c:v>6.4425499999999998</c:v>
                      </c:pt>
                      <c:pt idx="412">
                        <c:v>6.4574600000000002</c:v>
                      </c:pt>
                      <c:pt idx="413">
                        <c:v>6.4723600000000001</c:v>
                      </c:pt>
                      <c:pt idx="414">
                        <c:v>6.4872699999999996</c:v>
                      </c:pt>
                      <c:pt idx="415">
                        <c:v>6.5021800000000001</c:v>
                      </c:pt>
                      <c:pt idx="416">
                        <c:v>6.5170899999999996</c:v>
                      </c:pt>
                      <c:pt idx="417">
                        <c:v>6.5319900000000004</c:v>
                      </c:pt>
                      <c:pt idx="418">
                        <c:v>6.5468999999999999</c:v>
                      </c:pt>
                      <c:pt idx="419">
                        <c:v>6.5617999999999999</c:v>
                      </c:pt>
                      <c:pt idx="420">
                        <c:v>6.5767100000000003</c:v>
                      </c:pt>
                      <c:pt idx="421">
                        <c:v>6.5916199999999998</c:v>
                      </c:pt>
                      <c:pt idx="422">
                        <c:v>6.6065199999999997</c:v>
                      </c:pt>
                      <c:pt idx="423">
                        <c:v>6.6214300000000001</c:v>
                      </c:pt>
                      <c:pt idx="424">
                        <c:v>6.6363300000000001</c:v>
                      </c:pt>
                      <c:pt idx="425">
                        <c:v>6.6512399999999996</c:v>
                      </c:pt>
                      <c:pt idx="426">
                        <c:v>6.6661400000000004</c:v>
                      </c:pt>
                      <c:pt idx="427">
                        <c:v>6.6810499999999999</c:v>
                      </c:pt>
                      <c:pt idx="428">
                        <c:v>6.6959499999999998</c:v>
                      </c:pt>
                      <c:pt idx="429">
                        <c:v>6.7108499999999998</c:v>
                      </c:pt>
                      <c:pt idx="430">
                        <c:v>6.7257600000000002</c:v>
                      </c:pt>
                      <c:pt idx="431">
                        <c:v>6.7406600000000001</c:v>
                      </c:pt>
                      <c:pt idx="432">
                        <c:v>6.75556</c:v>
                      </c:pt>
                      <c:pt idx="433">
                        <c:v>6.7704700000000004</c:v>
                      </c:pt>
                      <c:pt idx="434">
                        <c:v>6.7853700000000003</c:v>
                      </c:pt>
                      <c:pt idx="435">
                        <c:v>6.8002700000000003</c:v>
                      </c:pt>
                      <c:pt idx="436">
                        <c:v>6.8151700000000002</c:v>
                      </c:pt>
                      <c:pt idx="437">
                        <c:v>6.8300799999999997</c:v>
                      </c:pt>
                      <c:pt idx="438">
                        <c:v>6.8449799999999996</c:v>
                      </c:pt>
                      <c:pt idx="439">
                        <c:v>6.8598800000000004</c:v>
                      </c:pt>
                      <c:pt idx="440">
                        <c:v>6.8747800000000003</c:v>
                      </c:pt>
                      <c:pt idx="441">
                        <c:v>6.8896800000000002</c:v>
                      </c:pt>
                      <c:pt idx="442">
                        <c:v>6.9045800000000002</c:v>
                      </c:pt>
                      <c:pt idx="443">
                        <c:v>6.9194800000000001</c:v>
                      </c:pt>
                      <c:pt idx="444">
                        <c:v>6.93438</c:v>
                      </c:pt>
                      <c:pt idx="445">
                        <c:v>6.9492799999999999</c:v>
                      </c:pt>
                      <c:pt idx="446">
                        <c:v>6.9641799999999998</c:v>
                      </c:pt>
                      <c:pt idx="447">
                        <c:v>6.9790799999999997</c:v>
                      </c:pt>
                      <c:pt idx="448">
                        <c:v>6.9939799999999996</c:v>
                      </c:pt>
                      <c:pt idx="449">
                        <c:v>7.0088800000000004</c:v>
                      </c:pt>
                      <c:pt idx="450">
                        <c:v>7.0237800000000004</c:v>
                      </c:pt>
                      <c:pt idx="451">
                        <c:v>7.0386800000000003</c:v>
                      </c:pt>
                      <c:pt idx="452">
                        <c:v>7.0535800000000002</c:v>
                      </c:pt>
                      <c:pt idx="453">
                        <c:v>7.0684800000000001</c:v>
                      </c:pt>
                      <c:pt idx="454">
                        <c:v>7.08338</c:v>
                      </c:pt>
                      <c:pt idx="455">
                        <c:v>7.0982700000000003</c:v>
                      </c:pt>
                      <c:pt idx="456">
                        <c:v>7.1131700000000002</c:v>
                      </c:pt>
                      <c:pt idx="457">
                        <c:v>7.1280700000000001</c:v>
                      </c:pt>
                      <c:pt idx="458">
                        <c:v>7.14297</c:v>
                      </c:pt>
                      <c:pt idx="459">
                        <c:v>7.1578600000000003</c:v>
                      </c:pt>
                      <c:pt idx="460">
                        <c:v>7.1727600000000002</c:v>
                      </c:pt>
                      <c:pt idx="461">
                        <c:v>7.1876600000000002</c:v>
                      </c:pt>
                      <c:pt idx="462">
                        <c:v>7.2025499999999996</c:v>
                      </c:pt>
                      <c:pt idx="463">
                        <c:v>7.2174500000000004</c:v>
                      </c:pt>
                      <c:pt idx="464">
                        <c:v>7.2323399999999998</c:v>
                      </c:pt>
                      <c:pt idx="465">
                        <c:v>7.2472399999999997</c:v>
                      </c:pt>
                      <c:pt idx="466">
                        <c:v>7.2621399999999996</c:v>
                      </c:pt>
                      <c:pt idx="467">
                        <c:v>7.2770299999999999</c:v>
                      </c:pt>
                      <c:pt idx="468">
                        <c:v>7.2919299999999998</c:v>
                      </c:pt>
                      <c:pt idx="469">
                        <c:v>7.3068200000000001</c:v>
                      </c:pt>
                      <c:pt idx="470">
                        <c:v>7.3217100000000004</c:v>
                      </c:pt>
                      <c:pt idx="471">
                        <c:v>7.3366100000000003</c:v>
                      </c:pt>
                      <c:pt idx="472">
                        <c:v>7.3514999999999997</c:v>
                      </c:pt>
                      <c:pt idx="473">
                        <c:v>7.36639</c:v>
                      </c:pt>
                      <c:pt idx="474">
                        <c:v>7.3812899999999999</c:v>
                      </c:pt>
                      <c:pt idx="475">
                        <c:v>7.3961800000000002</c:v>
                      </c:pt>
                      <c:pt idx="476">
                        <c:v>7.4110699999999996</c:v>
                      </c:pt>
                      <c:pt idx="477">
                        <c:v>7.4259700000000004</c:v>
                      </c:pt>
                      <c:pt idx="478">
                        <c:v>7.4408599999999998</c:v>
                      </c:pt>
                      <c:pt idx="479">
                        <c:v>7.4557500000000001</c:v>
                      </c:pt>
                      <c:pt idx="480">
                        <c:v>7.4706400000000004</c:v>
                      </c:pt>
                      <c:pt idx="481">
                        <c:v>7.4855299999999998</c:v>
                      </c:pt>
                      <c:pt idx="482">
                        <c:v>7.5004200000000001</c:v>
                      </c:pt>
                      <c:pt idx="483">
                        <c:v>7.51532</c:v>
                      </c:pt>
                      <c:pt idx="484">
                        <c:v>7.5302100000000003</c:v>
                      </c:pt>
                      <c:pt idx="485">
                        <c:v>7.5450999999999997</c:v>
                      </c:pt>
                      <c:pt idx="486">
                        <c:v>7.55999</c:v>
                      </c:pt>
                      <c:pt idx="487">
                        <c:v>7.5748800000000003</c:v>
                      </c:pt>
                      <c:pt idx="488">
                        <c:v>7.5897699999999997</c:v>
                      </c:pt>
                      <c:pt idx="489">
                        <c:v>7.60466</c:v>
                      </c:pt>
                      <c:pt idx="490">
                        <c:v>7.6195500000000003</c:v>
                      </c:pt>
                      <c:pt idx="491">
                        <c:v>7.63443</c:v>
                      </c:pt>
                      <c:pt idx="492">
                        <c:v>7.6493200000000003</c:v>
                      </c:pt>
                      <c:pt idx="493">
                        <c:v>7.6642099999999997</c:v>
                      </c:pt>
                      <c:pt idx="494">
                        <c:v>7.6791</c:v>
                      </c:pt>
                      <c:pt idx="495">
                        <c:v>7.6939900000000003</c:v>
                      </c:pt>
                      <c:pt idx="496">
                        <c:v>7.7088799999999997</c:v>
                      </c:pt>
                      <c:pt idx="497">
                        <c:v>7.7237600000000004</c:v>
                      </c:pt>
                      <c:pt idx="498">
                        <c:v>7.7386499999999998</c:v>
                      </c:pt>
                      <c:pt idx="499">
                        <c:v>7.7535400000000001</c:v>
                      </c:pt>
                      <c:pt idx="500">
                        <c:v>7.7684199999999999</c:v>
                      </c:pt>
                      <c:pt idx="501">
                        <c:v>7.7833100000000002</c:v>
                      </c:pt>
                      <c:pt idx="502">
                        <c:v>7.7981999999999996</c:v>
                      </c:pt>
                      <c:pt idx="503">
                        <c:v>7.8130800000000002</c:v>
                      </c:pt>
                      <c:pt idx="504">
                        <c:v>7.8279699999999997</c:v>
                      </c:pt>
                      <c:pt idx="505">
                        <c:v>7.8428500000000003</c:v>
                      </c:pt>
                      <c:pt idx="506">
                        <c:v>7.8577399999999997</c:v>
                      </c:pt>
                      <c:pt idx="507">
                        <c:v>7.8726200000000004</c:v>
                      </c:pt>
                      <c:pt idx="508">
                        <c:v>7.8875099999999998</c:v>
                      </c:pt>
                      <c:pt idx="509">
                        <c:v>7.9023899999999996</c:v>
                      </c:pt>
                      <c:pt idx="510">
                        <c:v>7.9172799999999999</c:v>
                      </c:pt>
                      <c:pt idx="511">
                        <c:v>7.9321599999999997</c:v>
                      </c:pt>
                      <c:pt idx="512">
                        <c:v>7.9470400000000003</c:v>
                      </c:pt>
                      <c:pt idx="513">
                        <c:v>7.9619299999999997</c:v>
                      </c:pt>
                      <c:pt idx="514">
                        <c:v>7.9768100000000004</c:v>
                      </c:pt>
                      <c:pt idx="515">
                        <c:v>7.9916900000000002</c:v>
                      </c:pt>
                      <c:pt idx="516">
                        <c:v>8.0065799999999996</c:v>
                      </c:pt>
                      <c:pt idx="517">
                        <c:v>8.0214599999999994</c:v>
                      </c:pt>
                      <c:pt idx="518">
                        <c:v>8.0363399999999992</c:v>
                      </c:pt>
                      <c:pt idx="519">
                        <c:v>8.0512200000000007</c:v>
                      </c:pt>
                      <c:pt idx="520">
                        <c:v>8.0661000000000005</c:v>
                      </c:pt>
                      <c:pt idx="521">
                        <c:v>8.0809800000000003</c:v>
                      </c:pt>
                      <c:pt idx="522">
                        <c:v>8.0958600000000001</c:v>
                      </c:pt>
                      <c:pt idx="523">
                        <c:v>8.1107399999999998</c:v>
                      </c:pt>
                      <c:pt idx="524">
                        <c:v>8.1256199999999996</c:v>
                      </c:pt>
                      <c:pt idx="525">
                        <c:v>8.1404999999999994</c:v>
                      </c:pt>
                      <c:pt idx="526">
                        <c:v>8.1553799999999992</c:v>
                      </c:pt>
                      <c:pt idx="527">
                        <c:v>8.1702600000000007</c:v>
                      </c:pt>
                      <c:pt idx="528">
                        <c:v>8.1851400000000005</c:v>
                      </c:pt>
                      <c:pt idx="529">
                        <c:v>8.2000200000000003</c:v>
                      </c:pt>
                      <c:pt idx="530">
                        <c:v>8.2149000000000001</c:v>
                      </c:pt>
                      <c:pt idx="531">
                        <c:v>8.2297799999999999</c:v>
                      </c:pt>
                      <c:pt idx="532">
                        <c:v>8.2446599999999997</c:v>
                      </c:pt>
                      <c:pt idx="533">
                        <c:v>8.2595299999999998</c:v>
                      </c:pt>
                      <c:pt idx="534">
                        <c:v>8.2744099999999996</c:v>
                      </c:pt>
                      <c:pt idx="535">
                        <c:v>8.2892899999999994</c:v>
                      </c:pt>
                      <c:pt idx="536">
                        <c:v>8.3041699999999992</c:v>
                      </c:pt>
                      <c:pt idx="537">
                        <c:v>8.3190399999999993</c:v>
                      </c:pt>
                      <c:pt idx="538">
                        <c:v>8.3339200000000009</c:v>
                      </c:pt>
                      <c:pt idx="539">
                        <c:v>8.3487899999999993</c:v>
                      </c:pt>
                      <c:pt idx="540">
                        <c:v>8.3636700000000008</c:v>
                      </c:pt>
                      <c:pt idx="541">
                        <c:v>8.3785399999999992</c:v>
                      </c:pt>
                      <c:pt idx="542">
                        <c:v>8.3934200000000008</c:v>
                      </c:pt>
                      <c:pt idx="543">
                        <c:v>8.4083000000000006</c:v>
                      </c:pt>
                      <c:pt idx="544">
                        <c:v>8.4231700000000007</c:v>
                      </c:pt>
                      <c:pt idx="545">
                        <c:v>8.4380400000000009</c:v>
                      </c:pt>
                      <c:pt idx="546">
                        <c:v>8.4529200000000007</c:v>
                      </c:pt>
                      <c:pt idx="547">
                        <c:v>8.4677900000000008</c:v>
                      </c:pt>
                      <c:pt idx="548">
                        <c:v>8.4826700000000006</c:v>
                      </c:pt>
                      <c:pt idx="549">
                        <c:v>8.4975400000000008</c:v>
                      </c:pt>
                      <c:pt idx="550">
                        <c:v>8.5124099999999991</c:v>
                      </c:pt>
                      <c:pt idx="551">
                        <c:v>8.5272900000000007</c:v>
                      </c:pt>
                      <c:pt idx="552">
                        <c:v>8.5421600000000009</c:v>
                      </c:pt>
                      <c:pt idx="553">
                        <c:v>8.5570299999999992</c:v>
                      </c:pt>
                      <c:pt idx="554">
                        <c:v>8.5718999999999994</c:v>
                      </c:pt>
                      <c:pt idx="555">
                        <c:v>8.5867699999999996</c:v>
                      </c:pt>
                      <c:pt idx="556">
                        <c:v>8.6016399999999997</c:v>
                      </c:pt>
                      <c:pt idx="557">
                        <c:v>8.6165199999999995</c:v>
                      </c:pt>
                      <c:pt idx="558">
                        <c:v>8.6313899999999997</c:v>
                      </c:pt>
                      <c:pt idx="559">
                        <c:v>8.6462599999999998</c:v>
                      </c:pt>
                      <c:pt idx="560">
                        <c:v>8.66113</c:v>
                      </c:pt>
                      <c:pt idx="561">
                        <c:v>8.6760000000000002</c:v>
                      </c:pt>
                      <c:pt idx="562">
                        <c:v>8.6908700000000003</c:v>
                      </c:pt>
                      <c:pt idx="563">
                        <c:v>8.7057300000000009</c:v>
                      </c:pt>
                      <c:pt idx="564">
                        <c:v>8.7205999999999992</c:v>
                      </c:pt>
                      <c:pt idx="565">
                        <c:v>8.7354699999999994</c:v>
                      </c:pt>
                      <c:pt idx="566">
                        <c:v>8.7503399999999996</c:v>
                      </c:pt>
                      <c:pt idx="567">
                        <c:v>8.7652099999999997</c:v>
                      </c:pt>
                      <c:pt idx="568">
                        <c:v>8.7800700000000003</c:v>
                      </c:pt>
                      <c:pt idx="569">
                        <c:v>8.7949400000000004</c:v>
                      </c:pt>
                      <c:pt idx="570">
                        <c:v>8.8098100000000006</c:v>
                      </c:pt>
                      <c:pt idx="571">
                        <c:v>8.8246800000000007</c:v>
                      </c:pt>
                      <c:pt idx="572">
                        <c:v>8.8395399999999995</c:v>
                      </c:pt>
                      <c:pt idx="573">
                        <c:v>8.8544099999999997</c:v>
                      </c:pt>
                      <c:pt idx="574">
                        <c:v>8.8692799999999998</c:v>
                      </c:pt>
                      <c:pt idx="575">
                        <c:v>8.8841400000000004</c:v>
                      </c:pt>
                      <c:pt idx="576">
                        <c:v>8.8990100000000005</c:v>
                      </c:pt>
                      <c:pt idx="577">
                        <c:v>8.9138699999999993</c:v>
                      </c:pt>
                      <c:pt idx="578">
                        <c:v>8.9287399999999995</c:v>
                      </c:pt>
                      <c:pt idx="579">
                        <c:v>8.9436</c:v>
                      </c:pt>
                      <c:pt idx="580">
                        <c:v>8.9584700000000002</c:v>
                      </c:pt>
                      <c:pt idx="581">
                        <c:v>8.9733300000000007</c:v>
                      </c:pt>
                      <c:pt idx="582">
                        <c:v>8.9881899999999995</c:v>
                      </c:pt>
                      <c:pt idx="583">
                        <c:v>9.0030599999999996</c:v>
                      </c:pt>
                      <c:pt idx="584">
                        <c:v>9.0179200000000002</c:v>
                      </c:pt>
                      <c:pt idx="585">
                        <c:v>9.0327800000000007</c:v>
                      </c:pt>
                      <c:pt idx="586">
                        <c:v>9.0476399999999995</c:v>
                      </c:pt>
                      <c:pt idx="587">
                        <c:v>9.0485000000000007</c:v>
                      </c:pt>
                      <c:pt idx="588">
                        <c:v>9.1194000000000006</c:v>
                      </c:pt>
                      <c:pt idx="589">
                        <c:v>9.2136499999999995</c:v>
                      </c:pt>
                      <c:pt idx="590">
                        <c:v>9.2845499999999994</c:v>
                      </c:pt>
                      <c:pt idx="591">
                        <c:v>9.2853999999999992</c:v>
                      </c:pt>
                      <c:pt idx="592">
                        <c:v>9.3002599999999997</c:v>
                      </c:pt>
                      <c:pt idx="593">
                        <c:v>9.3151100000000007</c:v>
                      </c:pt>
                      <c:pt idx="594">
                        <c:v>9.3299699999999994</c:v>
                      </c:pt>
                      <c:pt idx="595">
                        <c:v>9.34483</c:v>
                      </c:pt>
                      <c:pt idx="596">
                        <c:v>9.3596800000000009</c:v>
                      </c:pt>
                      <c:pt idx="597">
                        <c:v>9.3745399999999997</c:v>
                      </c:pt>
                      <c:pt idx="598">
                        <c:v>9.3893900000000006</c:v>
                      </c:pt>
                      <c:pt idx="599">
                        <c:v>9.4042499999999993</c:v>
                      </c:pt>
                      <c:pt idx="600">
                        <c:v>9.4191000000000003</c:v>
                      </c:pt>
                      <c:pt idx="601">
                        <c:v>9.4339600000000008</c:v>
                      </c:pt>
                      <c:pt idx="602">
                        <c:v>9.4488099999999999</c:v>
                      </c:pt>
                      <c:pt idx="603">
                        <c:v>9.4636600000000008</c:v>
                      </c:pt>
                      <c:pt idx="604">
                        <c:v>9.4785199999999996</c:v>
                      </c:pt>
                      <c:pt idx="605">
                        <c:v>9.4933700000000005</c:v>
                      </c:pt>
                      <c:pt idx="606">
                        <c:v>9.5082199999999997</c:v>
                      </c:pt>
                      <c:pt idx="607">
                        <c:v>9.5230700000000006</c:v>
                      </c:pt>
                      <c:pt idx="608">
                        <c:v>9.5379299999999994</c:v>
                      </c:pt>
                      <c:pt idx="609">
                        <c:v>9.5527800000000003</c:v>
                      </c:pt>
                      <c:pt idx="610">
                        <c:v>9.5676299999999994</c:v>
                      </c:pt>
                      <c:pt idx="611">
                        <c:v>9.5824800000000003</c:v>
                      </c:pt>
                      <c:pt idx="612">
                        <c:v>9.5973299999999995</c:v>
                      </c:pt>
                      <c:pt idx="613">
                        <c:v>9.6121800000000004</c:v>
                      </c:pt>
                      <c:pt idx="614">
                        <c:v>9.6270299999999995</c:v>
                      </c:pt>
                      <c:pt idx="615">
                        <c:v>9.6418800000000005</c:v>
                      </c:pt>
                      <c:pt idx="616">
                        <c:v>9.6567299999999996</c:v>
                      </c:pt>
                      <c:pt idx="617">
                        <c:v>9.6715800000000005</c:v>
                      </c:pt>
                      <c:pt idx="618">
                        <c:v>9.6864299999999997</c:v>
                      </c:pt>
                      <c:pt idx="619">
                        <c:v>9.7012800000000006</c:v>
                      </c:pt>
                      <c:pt idx="620">
                        <c:v>9.7161200000000001</c:v>
                      </c:pt>
                      <c:pt idx="621">
                        <c:v>9.7309699999999992</c:v>
                      </c:pt>
                      <c:pt idx="622">
                        <c:v>9.7458200000000001</c:v>
                      </c:pt>
                      <c:pt idx="623">
                        <c:v>9.7606699999999993</c:v>
                      </c:pt>
                      <c:pt idx="624">
                        <c:v>9.7755100000000006</c:v>
                      </c:pt>
                      <c:pt idx="625">
                        <c:v>9.7903599999999997</c:v>
                      </c:pt>
                      <c:pt idx="626">
                        <c:v>9.8052100000000006</c:v>
                      </c:pt>
                      <c:pt idx="627">
                        <c:v>9.8200500000000002</c:v>
                      </c:pt>
                      <c:pt idx="628">
                        <c:v>9.8348999999999993</c:v>
                      </c:pt>
                      <c:pt idx="629">
                        <c:v>9.8497400000000006</c:v>
                      </c:pt>
                      <c:pt idx="630">
                        <c:v>9.8645899999999997</c:v>
                      </c:pt>
                      <c:pt idx="631">
                        <c:v>9.8794299999999993</c:v>
                      </c:pt>
                      <c:pt idx="632">
                        <c:v>9.8942800000000002</c:v>
                      </c:pt>
                      <c:pt idx="633">
                        <c:v>9.9091199999999997</c:v>
                      </c:pt>
                      <c:pt idx="634">
                        <c:v>9.9239599999999992</c:v>
                      </c:pt>
                      <c:pt idx="635">
                        <c:v>9.9388100000000001</c:v>
                      </c:pt>
                      <c:pt idx="636">
                        <c:v>9.9536499999999997</c:v>
                      </c:pt>
                      <c:pt idx="637">
                        <c:v>9.9684899999999992</c:v>
                      </c:pt>
                      <c:pt idx="638">
                        <c:v>9.9833300000000005</c:v>
                      </c:pt>
                      <c:pt idx="639">
                        <c:v>9.9981799999999996</c:v>
                      </c:pt>
                      <c:pt idx="640">
                        <c:v>10.013019999999999</c:v>
                      </c:pt>
                      <c:pt idx="641">
                        <c:v>10.02786</c:v>
                      </c:pt>
                      <c:pt idx="642">
                        <c:v>10.0427</c:v>
                      </c:pt>
                      <c:pt idx="643">
                        <c:v>10.057539999999999</c:v>
                      </c:pt>
                      <c:pt idx="644">
                        <c:v>10.072380000000001</c:v>
                      </c:pt>
                      <c:pt idx="645">
                        <c:v>10.08722</c:v>
                      </c:pt>
                      <c:pt idx="646">
                        <c:v>10.10206</c:v>
                      </c:pt>
                      <c:pt idx="647">
                        <c:v>10.116899999999999</c:v>
                      </c:pt>
                      <c:pt idx="648">
                        <c:v>10.131740000000001</c:v>
                      </c:pt>
                      <c:pt idx="649">
                        <c:v>10.14658</c:v>
                      </c:pt>
                      <c:pt idx="650">
                        <c:v>10.16141</c:v>
                      </c:pt>
                      <c:pt idx="651">
                        <c:v>10.17625</c:v>
                      </c:pt>
                      <c:pt idx="652">
                        <c:v>10.191090000000001</c:v>
                      </c:pt>
                      <c:pt idx="653">
                        <c:v>10.205920000000001</c:v>
                      </c:pt>
                      <c:pt idx="654">
                        <c:v>10.22076</c:v>
                      </c:pt>
                      <c:pt idx="655">
                        <c:v>10.2356</c:v>
                      </c:pt>
                      <c:pt idx="656">
                        <c:v>10.25043</c:v>
                      </c:pt>
                      <c:pt idx="657">
                        <c:v>10.265269999999999</c:v>
                      </c:pt>
                      <c:pt idx="658">
                        <c:v>10.280110000000001</c:v>
                      </c:pt>
                      <c:pt idx="659">
                        <c:v>10.29494</c:v>
                      </c:pt>
                      <c:pt idx="660">
                        <c:v>10.30977</c:v>
                      </c:pt>
                      <c:pt idx="661">
                        <c:v>10.32461</c:v>
                      </c:pt>
                      <c:pt idx="662">
                        <c:v>10.33944</c:v>
                      </c:pt>
                      <c:pt idx="663">
                        <c:v>10.354279999999999</c:v>
                      </c:pt>
                      <c:pt idx="664">
                        <c:v>10.369109999999999</c:v>
                      </c:pt>
                      <c:pt idx="665">
                        <c:v>10.383940000000001</c:v>
                      </c:pt>
                      <c:pt idx="666">
                        <c:v>10.39878</c:v>
                      </c:pt>
                      <c:pt idx="667">
                        <c:v>10.41361</c:v>
                      </c:pt>
                      <c:pt idx="668">
                        <c:v>10.42844</c:v>
                      </c:pt>
                      <c:pt idx="669">
                        <c:v>10.44327</c:v>
                      </c:pt>
                      <c:pt idx="670">
                        <c:v>10.4581</c:v>
                      </c:pt>
                      <c:pt idx="671">
                        <c:v>10.47293</c:v>
                      </c:pt>
                      <c:pt idx="672">
                        <c:v>10.48776</c:v>
                      </c:pt>
                      <c:pt idx="673">
                        <c:v>10.50259</c:v>
                      </c:pt>
                      <c:pt idx="674">
                        <c:v>10.51742</c:v>
                      </c:pt>
                      <c:pt idx="675">
                        <c:v>10.532249999999999</c:v>
                      </c:pt>
                      <c:pt idx="676">
                        <c:v>10.547079999999999</c:v>
                      </c:pt>
                      <c:pt idx="677">
                        <c:v>10.561909999999999</c:v>
                      </c:pt>
                      <c:pt idx="678">
                        <c:v>10.576739999999999</c:v>
                      </c:pt>
                      <c:pt idx="679">
                        <c:v>10.591570000000001</c:v>
                      </c:pt>
                      <c:pt idx="680">
                        <c:v>10.606389999999999</c:v>
                      </c:pt>
                      <c:pt idx="681">
                        <c:v>10.621219999999999</c:v>
                      </c:pt>
                      <c:pt idx="682">
                        <c:v>10.636049999999999</c:v>
                      </c:pt>
                      <c:pt idx="683">
                        <c:v>10.650880000000001</c:v>
                      </c:pt>
                      <c:pt idx="684">
                        <c:v>10.665699999999999</c:v>
                      </c:pt>
                      <c:pt idx="685">
                        <c:v>10.680529999999999</c:v>
                      </c:pt>
                      <c:pt idx="686">
                        <c:v>10.695349999999999</c:v>
                      </c:pt>
                      <c:pt idx="687">
                        <c:v>10.710179999999999</c:v>
                      </c:pt>
                      <c:pt idx="688">
                        <c:v>10.725</c:v>
                      </c:pt>
                      <c:pt idx="689">
                        <c:v>10.73983</c:v>
                      </c:pt>
                      <c:pt idx="690">
                        <c:v>10.75465</c:v>
                      </c:pt>
                      <c:pt idx="691">
                        <c:v>10.76947</c:v>
                      </c:pt>
                      <c:pt idx="692">
                        <c:v>10.7843</c:v>
                      </c:pt>
                      <c:pt idx="693">
                        <c:v>10.79912</c:v>
                      </c:pt>
                      <c:pt idx="694">
                        <c:v>10.813940000000001</c:v>
                      </c:pt>
                      <c:pt idx="695">
                        <c:v>10.82877</c:v>
                      </c:pt>
                      <c:pt idx="696">
                        <c:v>10.843590000000001</c:v>
                      </c:pt>
                      <c:pt idx="697">
                        <c:v>10.858409999999999</c:v>
                      </c:pt>
                      <c:pt idx="698">
                        <c:v>10.87323</c:v>
                      </c:pt>
                      <c:pt idx="699">
                        <c:v>10.88805</c:v>
                      </c:pt>
                      <c:pt idx="700">
                        <c:v>10.90287</c:v>
                      </c:pt>
                      <c:pt idx="701">
                        <c:v>10.91769</c:v>
                      </c:pt>
                      <c:pt idx="702">
                        <c:v>10.932510000000001</c:v>
                      </c:pt>
                      <c:pt idx="703">
                        <c:v>10.947329999999999</c:v>
                      </c:pt>
                      <c:pt idx="704">
                        <c:v>10.962149999999999</c:v>
                      </c:pt>
                      <c:pt idx="705">
                        <c:v>10.97697</c:v>
                      </c:pt>
                      <c:pt idx="706">
                        <c:v>10.99179</c:v>
                      </c:pt>
                      <c:pt idx="707">
                        <c:v>11.006600000000001</c:v>
                      </c:pt>
                      <c:pt idx="708">
                        <c:v>11.021420000000001</c:v>
                      </c:pt>
                      <c:pt idx="709">
                        <c:v>11.036239999999999</c:v>
                      </c:pt>
                      <c:pt idx="710">
                        <c:v>11.05105</c:v>
                      </c:pt>
                      <c:pt idx="711">
                        <c:v>11.06587</c:v>
                      </c:pt>
                      <c:pt idx="712">
                        <c:v>11.080690000000001</c:v>
                      </c:pt>
                      <c:pt idx="713">
                        <c:v>11.095499999999999</c:v>
                      </c:pt>
                      <c:pt idx="714">
                        <c:v>11.11032</c:v>
                      </c:pt>
                      <c:pt idx="715">
                        <c:v>11.12513</c:v>
                      </c:pt>
                      <c:pt idx="716">
                        <c:v>11.139950000000001</c:v>
                      </c:pt>
                      <c:pt idx="717">
                        <c:v>11.15476</c:v>
                      </c:pt>
                      <c:pt idx="718">
                        <c:v>11.16957</c:v>
                      </c:pt>
                      <c:pt idx="719">
                        <c:v>11.18439</c:v>
                      </c:pt>
                      <c:pt idx="720">
                        <c:v>11.199199999999999</c:v>
                      </c:pt>
                      <c:pt idx="721">
                        <c:v>11.21401</c:v>
                      </c:pt>
                      <c:pt idx="722">
                        <c:v>11.22883</c:v>
                      </c:pt>
                      <c:pt idx="723">
                        <c:v>11.243639999999999</c:v>
                      </c:pt>
                      <c:pt idx="724">
                        <c:v>11.25845</c:v>
                      </c:pt>
                      <c:pt idx="725">
                        <c:v>11.273260000000001</c:v>
                      </c:pt>
                      <c:pt idx="726">
                        <c:v>11.288069999999999</c:v>
                      </c:pt>
                      <c:pt idx="727">
                        <c:v>11.30288</c:v>
                      </c:pt>
                      <c:pt idx="728">
                        <c:v>11.317690000000001</c:v>
                      </c:pt>
                      <c:pt idx="729">
                        <c:v>11.3325</c:v>
                      </c:pt>
                      <c:pt idx="730">
                        <c:v>11.34731</c:v>
                      </c:pt>
                      <c:pt idx="731">
                        <c:v>11.362120000000001</c:v>
                      </c:pt>
                      <c:pt idx="732">
                        <c:v>11.37693</c:v>
                      </c:pt>
                      <c:pt idx="733">
                        <c:v>11.391730000000001</c:v>
                      </c:pt>
                      <c:pt idx="734">
                        <c:v>11.40654</c:v>
                      </c:pt>
                      <c:pt idx="735">
                        <c:v>11.42135</c:v>
                      </c:pt>
                      <c:pt idx="736">
                        <c:v>11.436159999999999</c:v>
                      </c:pt>
                      <c:pt idx="737">
                        <c:v>11.45096</c:v>
                      </c:pt>
                      <c:pt idx="738">
                        <c:v>11.465769999999999</c:v>
                      </c:pt>
                      <c:pt idx="739">
                        <c:v>11.48057</c:v>
                      </c:pt>
                      <c:pt idx="740">
                        <c:v>11.495380000000001</c:v>
                      </c:pt>
                      <c:pt idx="741">
                        <c:v>11.51018</c:v>
                      </c:pt>
                      <c:pt idx="742">
                        <c:v>11.524990000000001</c:v>
                      </c:pt>
                      <c:pt idx="743">
                        <c:v>11.53979</c:v>
                      </c:pt>
                      <c:pt idx="744">
                        <c:v>11.554600000000001</c:v>
                      </c:pt>
                      <c:pt idx="745">
                        <c:v>11.5694</c:v>
                      </c:pt>
                      <c:pt idx="746">
                        <c:v>11.584199999999999</c:v>
                      </c:pt>
                      <c:pt idx="747">
                        <c:v>11.599</c:v>
                      </c:pt>
                      <c:pt idx="748">
                        <c:v>11.613810000000001</c:v>
                      </c:pt>
                      <c:pt idx="749">
                        <c:v>11.62861</c:v>
                      </c:pt>
                      <c:pt idx="750">
                        <c:v>11.643409999999999</c:v>
                      </c:pt>
                      <c:pt idx="751">
                        <c:v>11.65821</c:v>
                      </c:pt>
                      <c:pt idx="752">
                        <c:v>11.67301</c:v>
                      </c:pt>
                      <c:pt idx="753">
                        <c:v>11.687810000000001</c:v>
                      </c:pt>
                      <c:pt idx="754">
                        <c:v>11.70261</c:v>
                      </c:pt>
                      <c:pt idx="755">
                        <c:v>11.717409999999999</c:v>
                      </c:pt>
                      <c:pt idx="756">
                        <c:v>11.73221</c:v>
                      </c:pt>
                      <c:pt idx="757">
                        <c:v>11.74701</c:v>
                      </c:pt>
                      <c:pt idx="758">
                        <c:v>11.761810000000001</c:v>
                      </c:pt>
                      <c:pt idx="759">
                        <c:v>11.7766</c:v>
                      </c:pt>
                      <c:pt idx="760">
                        <c:v>11.791399999999999</c:v>
                      </c:pt>
                      <c:pt idx="761">
                        <c:v>11.8062</c:v>
                      </c:pt>
                      <c:pt idx="762">
                        <c:v>11.821</c:v>
                      </c:pt>
                      <c:pt idx="763">
                        <c:v>11.835789999999999</c:v>
                      </c:pt>
                      <c:pt idx="764">
                        <c:v>11.85059</c:v>
                      </c:pt>
                      <c:pt idx="765">
                        <c:v>11.86538</c:v>
                      </c:pt>
                      <c:pt idx="766">
                        <c:v>11.880179999999999</c:v>
                      </c:pt>
                      <c:pt idx="767">
                        <c:v>11.894970000000001</c:v>
                      </c:pt>
                      <c:pt idx="768">
                        <c:v>11.90977</c:v>
                      </c:pt>
                      <c:pt idx="769">
                        <c:v>11.92456</c:v>
                      </c:pt>
                      <c:pt idx="770">
                        <c:v>11.939349999999999</c:v>
                      </c:pt>
                      <c:pt idx="771">
                        <c:v>11.95415</c:v>
                      </c:pt>
                      <c:pt idx="772">
                        <c:v>11.96894</c:v>
                      </c:pt>
                      <c:pt idx="773">
                        <c:v>11.98373</c:v>
                      </c:pt>
                      <c:pt idx="774">
                        <c:v>11.998519999999999</c:v>
                      </c:pt>
                      <c:pt idx="775">
                        <c:v>12.01332</c:v>
                      </c:pt>
                      <c:pt idx="776">
                        <c:v>12.02811</c:v>
                      </c:pt>
                      <c:pt idx="777">
                        <c:v>12.042899999999999</c:v>
                      </c:pt>
                      <c:pt idx="778">
                        <c:v>12.057689999999999</c:v>
                      </c:pt>
                      <c:pt idx="779">
                        <c:v>12.072480000000001</c:v>
                      </c:pt>
                      <c:pt idx="780">
                        <c:v>12.08727</c:v>
                      </c:pt>
                      <c:pt idx="781">
                        <c:v>12.10206</c:v>
                      </c:pt>
                      <c:pt idx="782">
                        <c:v>12.116849999999999</c:v>
                      </c:pt>
                      <c:pt idx="783">
                        <c:v>12.131629999999999</c:v>
                      </c:pt>
                      <c:pt idx="784">
                        <c:v>12.146420000000001</c:v>
                      </c:pt>
                      <c:pt idx="785">
                        <c:v>12.161210000000001</c:v>
                      </c:pt>
                      <c:pt idx="786">
                        <c:v>12.176</c:v>
                      </c:pt>
                      <c:pt idx="787">
                        <c:v>12.19078</c:v>
                      </c:pt>
                      <c:pt idx="788">
                        <c:v>12.20557</c:v>
                      </c:pt>
                      <c:pt idx="789">
                        <c:v>12.22035</c:v>
                      </c:pt>
                      <c:pt idx="790">
                        <c:v>12.235139999999999</c:v>
                      </c:pt>
                      <c:pt idx="791">
                        <c:v>12.249919999999999</c:v>
                      </c:pt>
                      <c:pt idx="792">
                        <c:v>12.264709999999999</c:v>
                      </c:pt>
                      <c:pt idx="793">
                        <c:v>12.279489999999999</c:v>
                      </c:pt>
                      <c:pt idx="794">
                        <c:v>12.294280000000001</c:v>
                      </c:pt>
                      <c:pt idx="795">
                        <c:v>12.309060000000001</c:v>
                      </c:pt>
                      <c:pt idx="796">
                        <c:v>12.323840000000001</c:v>
                      </c:pt>
                      <c:pt idx="797">
                        <c:v>12.33863</c:v>
                      </c:pt>
                      <c:pt idx="798">
                        <c:v>12.35341</c:v>
                      </c:pt>
                      <c:pt idx="799">
                        <c:v>12.36819</c:v>
                      </c:pt>
                      <c:pt idx="800">
                        <c:v>12.38297</c:v>
                      </c:pt>
                      <c:pt idx="801">
                        <c:v>12.39775</c:v>
                      </c:pt>
                      <c:pt idx="802">
                        <c:v>12.41253</c:v>
                      </c:pt>
                      <c:pt idx="803">
                        <c:v>12.42731</c:v>
                      </c:pt>
                      <c:pt idx="804">
                        <c:v>12.44209</c:v>
                      </c:pt>
                      <c:pt idx="805">
                        <c:v>12.45687</c:v>
                      </c:pt>
                      <c:pt idx="806">
                        <c:v>12.47165</c:v>
                      </c:pt>
                      <c:pt idx="807">
                        <c:v>12.48643</c:v>
                      </c:pt>
                      <c:pt idx="808">
                        <c:v>12.50121</c:v>
                      </c:pt>
                      <c:pt idx="809">
                        <c:v>12.515980000000001</c:v>
                      </c:pt>
                      <c:pt idx="810">
                        <c:v>12.530760000000001</c:v>
                      </c:pt>
                      <c:pt idx="811">
                        <c:v>12.545540000000001</c:v>
                      </c:pt>
                      <c:pt idx="812">
                        <c:v>12.560309999999999</c:v>
                      </c:pt>
                      <c:pt idx="813">
                        <c:v>12.575089999999999</c:v>
                      </c:pt>
                      <c:pt idx="814">
                        <c:v>12.58986</c:v>
                      </c:pt>
                      <c:pt idx="815">
                        <c:v>12.60464</c:v>
                      </c:pt>
                      <c:pt idx="816">
                        <c:v>12.61941</c:v>
                      </c:pt>
                      <c:pt idx="817">
                        <c:v>12.63419</c:v>
                      </c:pt>
                      <c:pt idx="818">
                        <c:v>12.648960000000001</c:v>
                      </c:pt>
                      <c:pt idx="819">
                        <c:v>12.663729999999999</c:v>
                      </c:pt>
                      <c:pt idx="820">
                        <c:v>12.678509999999999</c:v>
                      </c:pt>
                      <c:pt idx="821">
                        <c:v>12.69328</c:v>
                      </c:pt>
                      <c:pt idx="822">
                        <c:v>12.70805</c:v>
                      </c:pt>
                      <c:pt idx="823">
                        <c:v>12.72282</c:v>
                      </c:pt>
                      <c:pt idx="824">
                        <c:v>12.737590000000001</c:v>
                      </c:pt>
                      <c:pt idx="825">
                        <c:v>12.752359999999999</c:v>
                      </c:pt>
                      <c:pt idx="826">
                        <c:v>12.76713</c:v>
                      </c:pt>
                      <c:pt idx="827">
                        <c:v>12.7819</c:v>
                      </c:pt>
                      <c:pt idx="828">
                        <c:v>12.796670000000001</c:v>
                      </c:pt>
                      <c:pt idx="829">
                        <c:v>12.811439999999999</c:v>
                      </c:pt>
                      <c:pt idx="830">
                        <c:v>12.82621</c:v>
                      </c:pt>
                      <c:pt idx="831">
                        <c:v>12.84098</c:v>
                      </c:pt>
                      <c:pt idx="832">
                        <c:v>12.85575</c:v>
                      </c:pt>
                      <c:pt idx="833">
                        <c:v>12.870509999999999</c:v>
                      </c:pt>
                      <c:pt idx="834">
                        <c:v>12.88528</c:v>
                      </c:pt>
                      <c:pt idx="835">
                        <c:v>12.90005</c:v>
                      </c:pt>
                      <c:pt idx="836">
                        <c:v>12.914809999999999</c:v>
                      </c:pt>
                      <c:pt idx="837">
                        <c:v>12.92958</c:v>
                      </c:pt>
                      <c:pt idx="838">
                        <c:v>12.94434</c:v>
                      </c:pt>
                      <c:pt idx="839">
                        <c:v>12.959110000000001</c:v>
                      </c:pt>
                      <c:pt idx="840">
                        <c:v>12.97387</c:v>
                      </c:pt>
                      <c:pt idx="841">
                        <c:v>12.988630000000001</c:v>
                      </c:pt>
                      <c:pt idx="842">
                        <c:v>13.003399999999999</c:v>
                      </c:pt>
                      <c:pt idx="843">
                        <c:v>13.01816</c:v>
                      </c:pt>
                      <c:pt idx="844">
                        <c:v>13.032920000000001</c:v>
                      </c:pt>
                      <c:pt idx="845">
                        <c:v>13.04768</c:v>
                      </c:pt>
                      <c:pt idx="846">
                        <c:v>13.06245</c:v>
                      </c:pt>
                      <c:pt idx="847">
                        <c:v>13.077209999999999</c:v>
                      </c:pt>
                      <c:pt idx="848">
                        <c:v>13.09197</c:v>
                      </c:pt>
                      <c:pt idx="849">
                        <c:v>13.106730000000001</c:v>
                      </c:pt>
                      <c:pt idx="850">
                        <c:v>13.12149</c:v>
                      </c:pt>
                      <c:pt idx="851">
                        <c:v>13.13625</c:v>
                      </c:pt>
                      <c:pt idx="852">
                        <c:v>13.151009999999999</c:v>
                      </c:pt>
                      <c:pt idx="853">
                        <c:v>13.165760000000001</c:v>
                      </c:pt>
                      <c:pt idx="854">
                        <c:v>13.18052</c:v>
                      </c:pt>
                      <c:pt idx="855">
                        <c:v>13.19528</c:v>
                      </c:pt>
                      <c:pt idx="856">
                        <c:v>13.210039999999999</c:v>
                      </c:pt>
                      <c:pt idx="857">
                        <c:v>13.22479</c:v>
                      </c:pt>
                      <c:pt idx="858">
                        <c:v>13.239549999999999</c:v>
                      </c:pt>
                      <c:pt idx="859">
                        <c:v>13.254300000000001</c:v>
                      </c:pt>
                      <c:pt idx="860">
                        <c:v>13.26906</c:v>
                      </c:pt>
                      <c:pt idx="861">
                        <c:v>13.28382</c:v>
                      </c:pt>
                      <c:pt idx="862">
                        <c:v>13.29857</c:v>
                      </c:pt>
                      <c:pt idx="863">
                        <c:v>13.313319999999999</c:v>
                      </c:pt>
                      <c:pt idx="864">
                        <c:v>13.32808</c:v>
                      </c:pt>
                      <c:pt idx="865">
                        <c:v>13.342829999999999</c:v>
                      </c:pt>
                      <c:pt idx="866">
                        <c:v>13.35758</c:v>
                      </c:pt>
                      <c:pt idx="867">
                        <c:v>13.372339999999999</c:v>
                      </c:pt>
                      <c:pt idx="868">
                        <c:v>13.387090000000001</c:v>
                      </c:pt>
                      <c:pt idx="869">
                        <c:v>13.40184</c:v>
                      </c:pt>
                      <c:pt idx="870">
                        <c:v>13.416589999999999</c:v>
                      </c:pt>
                      <c:pt idx="871">
                        <c:v>13.431340000000001</c:v>
                      </c:pt>
                      <c:pt idx="872">
                        <c:v>13.44609</c:v>
                      </c:pt>
                      <c:pt idx="873">
                        <c:v>13.460839999999999</c:v>
                      </c:pt>
                      <c:pt idx="874">
                        <c:v>13.47559</c:v>
                      </c:pt>
                      <c:pt idx="875">
                        <c:v>13.49034</c:v>
                      </c:pt>
                      <c:pt idx="876">
                        <c:v>13.505089999999999</c:v>
                      </c:pt>
                      <c:pt idx="877">
                        <c:v>13.519830000000001</c:v>
                      </c:pt>
                      <c:pt idx="878">
                        <c:v>13.53458</c:v>
                      </c:pt>
                      <c:pt idx="879">
                        <c:v>13.549329999999999</c:v>
                      </c:pt>
                      <c:pt idx="880">
                        <c:v>13.564069999999999</c:v>
                      </c:pt>
                      <c:pt idx="881">
                        <c:v>13.57882</c:v>
                      </c:pt>
                      <c:pt idx="882">
                        <c:v>13.59356</c:v>
                      </c:pt>
                      <c:pt idx="883">
                        <c:v>13.608309999999999</c:v>
                      </c:pt>
                      <c:pt idx="884">
                        <c:v>13.623049999999999</c:v>
                      </c:pt>
                      <c:pt idx="885">
                        <c:v>13.6378</c:v>
                      </c:pt>
                      <c:pt idx="886">
                        <c:v>13.65254</c:v>
                      </c:pt>
                      <c:pt idx="887">
                        <c:v>13.66728</c:v>
                      </c:pt>
                      <c:pt idx="888">
                        <c:v>13.682029999999999</c:v>
                      </c:pt>
                      <c:pt idx="889">
                        <c:v>13.696770000000001</c:v>
                      </c:pt>
                      <c:pt idx="890">
                        <c:v>13.711510000000001</c:v>
                      </c:pt>
                      <c:pt idx="891">
                        <c:v>13.72625</c:v>
                      </c:pt>
                      <c:pt idx="892">
                        <c:v>13.74099</c:v>
                      </c:pt>
                      <c:pt idx="893">
                        <c:v>13.75573</c:v>
                      </c:pt>
                      <c:pt idx="894">
                        <c:v>13.77047</c:v>
                      </c:pt>
                      <c:pt idx="895">
                        <c:v>13.785209999999999</c:v>
                      </c:pt>
                      <c:pt idx="896">
                        <c:v>13.799950000000001</c:v>
                      </c:pt>
                      <c:pt idx="897">
                        <c:v>13.814690000000001</c:v>
                      </c:pt>
                      <c:pt idx="898">
                        <c:v>13.82943</c:v>
                      </c:pt>
                      <c:pt idx="899">
                        <c:v>13.84416</c:v>
                      </c:pt>
                      <c:pt idx="900">
                        <c:v>13.8589</c:v>
                      </c:pt>
                      <c:pt idx="901">
                        <c:v>13.87364</c:v>
                      </c:pt>
                      <c:pt idx="902">
                        <c:v>13.88837</c:v>
                      </c:pt>
                      <c:pt idx="903">
                        <c:v>13.90311</c:v>
                      </c:pt>
                      <c:pt idx="904">
                        <c:v>13.91784</c:v>
                      </c:pt>
                      <c:pt idx="905">
                        <c:v>13.93258</c:v>
                      </c:pt>
                      <c:pt idx="906">
                        <c:v>13.94731</c:v>
                      </c:pt>
                      <c:pt idx="907">
                        <c:v>13.96205</c:v>
                      </c:pt>
                      <c:pt idx="908">
                        <c:v>13.97678</c:v>
                      </c:pt>
                      <c:pt idx="909">
                        <c:v>13.99151</c:v>
                      </c:pt>
                      <c:pt idx="910">
                        <c:v>14.00625</c:v>
                      </c:pt>
                      <c:pt idx="911">
                        <c:v>14.02098</c:v>
                      </c:pt>
                      <c:pt idx="912">
                        <c:v>14.03571</c:v>
                      </c:pt>
                      <c:pt idx="913">
                        <c:v>14.05044</c:v>
                      </c:pt>
                      <c:pt idx="914">
                        <c:v>14.06517</c:v>
                      </c:pt>
                      <c:pt idx="915">
                        <c:v>14.0799</c:v>
                      </c:pt>
                      <c:pt idx="916">
                        <c:v>14.09463</c:v>
                      </c:pt>
                      <c:pt idx="917">
                        <c:v>14.109360000000001</c:v>
                      </c:pt>
                      <c:pt idx="918">
                        <c:v>14.124090000000001</c:v>
                      </c:pt>
                      <c:pt idx="919">
                        <c:v>14.138809999999999</c:v>
                      </c:pt>
                      <c:pt idx="920">
                        <c:v>14.15354</c:v>
                      </c:pt>
                      <c:pt idx="921">
                        <c:v>14.16827</c:v>
                      </c:pt>
                      <c:pt idx="922">
                        <c:v>14.183</c:v>
                      </c:pt>
                      <c:pt idx="923">
                        <c:v>14.19772</c:v>
                      </c:pt>
                      <c:pt idx="924">
                        <c:v>14.21245</c:v>
                      </c:pt>
                      <c:pt idx="925">
                        <c:v>14.227169999999999</c:v>
                      </c:pt>
                      <c:pt idx="926">
                        <c:v>14.241899999999999</c:v>
                      </c:pt>
                      <c:pt idx="927">
                        <c:v>14.25662</c:v>
                      </c:pt>
                      <c:pt idx="928">
                        <c:v>14.27135</c:v>
                      </c:pt>
                      <c:pt idx="929">
                        <c:v>14.28607</c:v>
                      </c:pt>
                      <c:pt idx="930">
                        <c:v>14.300789999999999</c:v>
                      </c:pt>
                      <c:pt idx="931">
                        <c:v>14.31551</c:v>
                      </c:pt>
                      <c:pt idx="932">
                        <c:v>14.33024</c:v>
                      </c:pt>
                      <c:pt idx="933">
                        <c:v>14.34496</c:v>
                      </c:pt>
                      <c:pt idx="934">
                        <c:v>14.359680000000001</c:v>
                      </c:pt>
                      <c:pt idx="935">
                        <c:v>14.3744</c:v>
                      </c:pt>
                      <c:pt idx="936">
                        <c:v>14.38912</c:v>
                      </c:pt>
                      <c:pt idx="937">
                        <c:v>14.403840000000001</c:v>
                      </c:pt>
                      <c:pt idx="938">
                        <c:v>14.418559999999999</c:v>
                      </c:pt>
                      <c:pt idx="939">
                        <c:v>14.43328</c:v>
                      </c:pt>
                      <c:pt idx="940">
                        <c:v>14.448</c:v>
                      </c:pt>
                      <c:pt idx="941">
                        <c:v>14.46271</c:v>
                      </c:pt>
                      <c:pt idx="942">
                        <c:v>14.47743</c:v>
                      </c:pt>
                      <c:pt idx="943">
                        <c:v>14.492150000000001</c:v>
                      </c:pt>
                      <c:pt idx="944">
                        <c:v>14.50686</c:v>
                      </c:pt>
                      <c:pt idx="945">
                        <c:v>14.52158</c:v>
                      </c:pt>
                      <c:pt idx="946">
                        <c:v>14.536289999999999</c:v>
                      </c:pt>
                      <c:pt idx="947">
                        <c:v>14.55101</c:v>
                      </c:pt>
                      <c:pt idx="948">
                        <c:v>14.565720000000001</c:v>
                      </c:pt>
                      <c:pt idx="949">
                        <c:v>14.58043</c:v>
                      </c:pt>
                      <c:pt idx="950">
                        <c:v>14.59515</c:v>
                      </c:pt>
                      <c:pt idx="951">
                        <c:v>14.609859999999999</c:v>
                      </c:pt>
                      <c:pt idx="952">
                        <c:v>14.62457</c:v>
                      </c:pt>
                      <c:pt idx="953">
                        <c:v>14.639279999999999</c:v>
                      </c:pt>
                      <c:pt idx="954">
                        <c:v>14.654</c:v>
                      </c:pt>
                      <c:pt idx="955">
                        <c:v>14.668710000000001</c:v>
                      </c:pt>
                      <c:pt idx="956">
                        <c:v>14.68342</c:v>
                      </c:pt>
                      <c:pt idx="957">
                        <c:v>14.698130000000001</c:v>
                      </c:pt>
                      <c:pt idx="958">
                        <c:v>14.71284</c:v>
                      </c:pt>
                      <c:pt idx="959">
                        <c:v>14.727539999999999</c:v>
                      </c:pt>
                      <c:pt idx="960">
                        <c:v>14.74225</c:v>
                      </c:pt>
                      <c:pt idx="961">
                        <c:v>14.756959999999999</c:v>
                      </c:pt>
                      <c:pt idx="962">
                        <c:v>14.77167</c:v>
                      </c:pt>
                      <c:pt idx="963">
                        <c:v>14.78637</c:v>
                      </c:pt>
                      <c:pt idx="964">
                        <c:v>14.801080000000001</c:v>
                      </c:pt>
                      <c:pt idx="965">
                        <c:v>14.81579</c:v>
                      </c:pt>
                      <c:pt idx="966">
                        <c:v>14.830489999999999</c:v>
                      </c:pt>
                      <c:pt idx="967">
                        <c:v>14.845190000000001</c:v>
                      </c:pt>
                      <c:pt idx="968">
                        <c:v>14.8599</c:v>
                      </c:pt>
                      <c:pt idx="969">
                        <c:v>14.874599999999999</c:v>
                      </c:pt>
                      <c:pt idx="970">
                        <c:v>14.88931</c:v>
                      </c:pt>
                      <c:pt idx="971">
                        <c:v>14.90401</c:v>
                      </c:pt>
                      <c:pt idx="972">
                        <c:v>14.918710000000001</c:v>
                      </c:pt>
                      <c:pt idx="973">
                        <c:v>14.93341</c:v>
                      </c:pt>
                      <c:pt idx="974">
                        <c:v>14.94811</c:v>
                      </c:pt>
                      <c:pt idx="975">
                        <c:v>14.962809999999999</c:v>
                      </c:pt>
                      <c:pt idx="976">
                        <c:v>14.977510000000001</c:v>
                      </c:pt>
                      <c:pt idx="977">
                        <c:v>14.99222</c:v>
                      </c:pt>
                      <c:pt idx="978">
                        <c:v>15.00691</c:v>
                      </c:pt>
                      <c:pt idx="979">
                        <c:v>15.021610000000001</c:v>
                      </c:pt>
                      <c:pt idx="980">
                        <c:v>15.03631</c:v>
                      </c:pt>
                      <c:pt idx="981">
                        <c:v>15.05101</c:v>
                      </c:pt>
                      <c:pt idx="982">
                        <c:v>15.065709999999999</c:v>
                      </c:pt>
                      <c:pt idx="983">
                        <c:v>15.080399999999999</c:v>
                      </c:pt>
                      <c:pt idx="984">
                        <c:v>15.0951</c:v>
                      </c:pt>
                      <c:pt idx="985">
                        <c:v>15.10979</c:v>
                      </c:pt>
                      <c:pt idx="986">
                        <c:v>15.12449</c:v>
                      </c:pt>
                      <c:pt idx="987">
                        <c:v>15.13918</c:v>
                      </c:pt>
                      <c:pt idx="988">
                        <c:v>15.153879999999999</c:v>
                      </c:pt>
                      <c:pt idx="989">
                        <c:v>15.168570000000001</c:v>
                      </c:pt>
                      <c:pt idx="990">
                        <c:v>15.183260000000001</c:v>
                      </c:pt>
                      <c:pt idx="991">
                        <c:v>15.19796</c:v>
                      </c:pt>
                      <c:pt idx="992">
                        <c:v>15.21265</c:v>
                      </c:pt>
                      <c:pt idx="993">
                        <c:v>15.22734</c:v>
                      </c:pt>
                      <c:pt idx="994">
                        <c:v>15.24203</c:v>
                      </c:pt>
                      <c:pt idx="995">
                        <c:v>15.25672</c:v>
                      </c:pt>
                      <c:pt idx="996">
                        <c:v>15.271409999999999</c:v>
                      </c:pt>
                      <c:pt idx="997">
                        <c:v>15.286099999999999</c:v>
                      </c:pt>
                      <c:pt idx="998">
                        <c:v>15.300789999999999</c:v>
                      </c:pt>
                      <c:pt idx="999">
                        <c:v>15.315480000000001</c:v>
                      </c:pt>
                      <c:pt idx="1000">
                        <c:v>15.330170000000001</c:v>
                      </c:pt>
                      <c:pt idx="1001">
                        <c:v>15.344849999999999</c:v>
                      </c:pt>
                      <c:pt idx="1002">
                        <c:v>15.359540000000001</c:v>
                      </c:pt>
                      <c:pt idx="1003">
                        <c:v>15.374230000000001</c:v>
                      </c:pt>
                      <c:pt idx="1004">
                        <c:v>15.388909999999999</c:v>
                      </c:pt>
                      <c:pt idx="1005">
                        <c:v>15.403600000000001</c:v>
                      </c:pt>
                      <c:pt idx="1006">
                        <c:v>15.418279999999999</c:v>
                      </c:pt>
                      <c:pt idx="1007">
                        <c:v>15.432969999999999</c:v>
                      </c:pt>
                      <c:pt idx="1008">
                        <c:v>15.447649999999999</c:v>
                      </c:pt>
                      <c:pt idx="1009">
                        <c:v>15.46233</c:v>
                      </c:pt>
                      <c:pt idx="1010">
                        <c:v>15.47702</c:v>
                      </c:pt>
                      <c:pt idx="1011">
                        <c:v>15.4917</c:v>
                      </c:pt>
                      <c:pt idx="1012">
                        <c:v>15.50638</c:v>
                      </c:pt>
                      <c:pt idx="1013">
                        <c:v>15.52106</c:v>
                      </c:pt>
                      <c:pt idx="1014">
                        <c:v>15.535740000000001</c:v>
                      </c:pt>
                      <c:pt idx="1015">
                        <c:v>15.550420000000001</c:v>
                      </c:pt>
                      <c:pt idx="1016">
                        <c:v>15.565099999999999</c:v>
                      </c:pt>
                      <c:pt idx="1017">
                        <c:v>15.57978</c:v>
                      </c:pt>
                      <c:pt idx="1018">
                        <c:v>15.59446</c:v>
                      </c:pt>
                      <c:pt idx="1019">
                        <c:v>15.60914</c:v>
                      </c:pt>
                      <c:pt idx="1020">
                        <c:v>15.62382</c:v>
                      </c:pt>
                      <c:pt idx="1021">
                        <c:v>15.638489999999999</c:v>
                      </c:pt>
                      <c:pt idx="1022">
                        <c:v>15.653169999999999</c:v>
                      </c:pt>
                      <c:pt idx="1023">
                        <c:v>15.66784</c:v>
                      </c:pt>
                      <c:pt idx="1024">
                        <c:v>15.68252</c:v>
                      </c:pt>
                      <c:pt idx="1025">
                        <c:v>15.6972</c:v>
                      </c:pt>
                      <c:pt idx="1026">
                        <c:v>15.711869999999999</c:v>
                      </c:pt>
                      <c:pt idx="1027">
                        <c:v>15.72654</c:v>
                      </c:pt>
                      <c:pt idx="1028">
                        <c:v>15.74122</c:v>
                      </c:pt>
                      <c:pt idx="1029">
                        <c:v>15.755890000000001</c:v>
                      </c:pt>
                      <c:pt idx="1030">
                        <c:v>15.77056</c:v>
                      </c:pt>
                      <c:pt idx="1031">
                        <c:v>15.78523</c:v>
                      </c:pt>
                      <c:pt idx="1032">
                        <c:v>15.799899999999999</c:v>
                      </c:pt>
                      <c:pt idx="1033">
                        <c:v>15.814579999999999</c:v>
                      </c:pt>
                      <c:pt idx="1034">
                        <c:v>15.82925</c:v>
                      </c:pt>
                      <c:pt idx="1035">
                        <c:v>15.843909999999999</c:v>
                      </c:pt>
                      <c:pt idx="1036">
                        <c:v>15.85858</c:v>
                      </c:pt>
                      <c:pt idx="1037">
                        <c:v>15.873250000000001</c:v>
                      </c:pt>
                      <c:pt idx="1038">
                        <c:v>15.887919999999999</c:v>
                      </c:pt>
                      <c:pt idx="1039">
                        <c:v>15.90259</c:v>
                      </c:pt>
                      <c:pt idx="1040">
                        <c:v>15.917249999999999</c:v>
                      </c:pt>
                      <c:pt idx="1041">
                        <c:v>15.93192</c:v>
                      </c:pt>
                      <c:pt idx="1042">
                        <c:v>15.94659</c:v>
                      </c:pt>
                      <c:pt idx="1043">
                        <c:v>15.96125</c:v>
                      </c:pt>
                      <c:pt idx="1044">
                        <c:v>15.97592</c:v>
                      </c:pt>
                      <c:pt idx="1045">
                        <c:v>15.99058</c:v>
                      </c:pt>
                      <c:pt idx="1046">
                        <c:v>16.005240000000001</c:v>
                      </c:pt>
                      <c:pt idx="1047">
                        <c:v>16.019909999999999</c:v>
                      </c:pt>
                      <c:pt idx="1048">
                        <c:v>16.034569999999999</c:v>
                      </c:pt>
                      <c:pt idx="1049">
                        <c:v>16.049230000000001</c:v>
                      </c:pt>
                      <c:pt idx="1050">
                        <c:v>16.063890000000001</c:v>
                      </c:pt>
                      <c:pt idx="1051">
                        <c:v>16.07856</c:v>
                      </c:pt>
                      <c:pt idx="1052">
                        <c:v>16.093219999999999</c:v>
                      </c:pt>
                      <c:pt idx="1053">
                        <c:v>16.107880000000002</c:v>
                      </c:pt>
                      <c:pt idx="1054">
                        <c:v>16.122530000000001</c:v>
                      </c:pt>
                      <c:pt idx="1055">
                        <c:v>16.13719</c:v>
                      </c:pt>
                      <c:pt idx="1056">
                        <c:v>16.15185</c:v>
                      </c:pt>
                      <c:pt idx="1057">
                        <c:v>16.166509999999999</c:v>
                      </c:pt>
                      <c:pt idx="1058">
                        <c:v>16.181170000000002</c:v>
                      </c:pt>
                      <c:pt idx="1059">
                        <c:v>16.195820000000001</c:v>
                      </c:pt>
                      <c:pt idx="1060">
                        <c:v>16.19164</c:v>
                      </c:pt>
                      <c:pt idx="1061">
                        <c:v>16.281649999999999</c:v>
                      </c:pt>
                      <c:pt idx="1062">
                        <c:v>16.403040000000001</c:v>
                      </c:pt>
                      <c:pt idx="1063">
                        <c:v>16.493030000000001</c:v>
                      </c:pt>
                      <c:pt idx="1064">
                        <c:v>16.48884</c:v>
                      </c:pt>
                      <c:pt idx="1065">
                        <c:v>16.503489999999999</c:v>
                      </c:pt>
                      <c:pt idx="1066">
                        <c:v>16.518129999999999</c:v>
                      </c:pt>
                      <c:pt idx="1067">
                        <c:v>16.532769999999999</c:v>
                      </c:pt>
                      <c:pt idx="1068">
                        <c:v>16.547419999999999</c:v>
                      </c:pt>
                      <c:pt idx="1069">
                        <c:v>16.562059999999999</c:v>
                      </c:pt>
                      <c:pt idx="1070">
                        <c:v>16.576699999999999</c:v>
                      </c:pt>
                      <c:pt idx="1071">
                        <c:v>16.591339999999999</c:v>
                      </c:pt>
                      <c:pt idx="1072">
                        <c:v>16.605989999999998</c:v>
                      </c:pt>
                      <c:pt idx="1073">
                        <c:v>16.620629999999998</c:v>
                      </c:pt>
                      <c:pt idx="1074">
                        <c:v>16.635269999999998</c:v>
                      </c:pt>
                      <c:pt idx="1075">
                        <c:v>16.649909999999998</c:v>
                      </c:pt>
                      <c:pt idx="1076">
                        <c:v>16.664549999999998</c:v>
                      </c:pt>
                      <c:pt idx="1077">
                        <c:v>16.679179999999999</c:v>
                      </c:pt>
                      <c:pt idx="1078">
                        <c:v>16.693819999999999</c:v>
                      </c:pt>
                      <c:pt idx="1079">
                        <c:v>16.708459999999999</c:v>
                      </c:pt>
                      <c:pt idx="1080">
                        <c:v>16.723089999999999</c:v>
                      </c:pt>
                      <c:pt idx="1081">
                        <c:v>16.737729999999999</c:v>
                      </c:pt>
                      <c:pt idx="1082">
                        <c:v>16.752369999999999</c:v>
                      </c:pt>
                      <c:pt idx="1083">
                        <c:v>16.766999999999999</c:v>
                      </c:pt>
                      <c:pt idx="1084">
                        <c:v>16.781639999999999</c:v>
                      </c:pt>
                      <c:pt idx="1085">
                        <c:v>16.79627</c:v>
                      </c:pt>
                      <c:pt idx="1086">
                        <c:v>16.8109</c:v>
                      </c:pt>
                      <c:pt idx="1087">
                        <c:v>16.82554</c:v>
                      </c:pt>
                      <c:pt idx="1088">
                        <c:v>16.840170000000001</c:v>
                      </c:pt>
                      <c:pt idx="1089">
                        <c:v>16.854800000000001</c:v>
                      </c:pt>
                      <c:pt idx="1090">
                        <c:v>16.869430000000001</c:v>
                      </c:pt>
                      <c:pt idx="1091">
                        <c:v>16.884060000000002</c:v>
                      </c:pt>
                      <c:pt idx="1092">
                        <c:v>16.898689999999998</c:v>
                      </c:pt>
                      <c:pt idx="1093">
                        <c:v>16.913319999999999</c:v>
                      </c:pt>
                      <c:pt idx="1094">
                        <c:v>16.927949999999999</c:v>
                      </c:pt>
                      <c:pt idx="1095">
                        <c:v>16.94258</c:v>
                      </c:pt>
                      <c:pt idx="1096">
                        <c:v>16.9572</c:v>
                      </c:pt>
                      <c:pt idx="1097">
                        <c:v>16.971830000000001</c:v>
                      </c:pt>
                      <c:pt idx="1098">
                        <c:v>16.986460000000001</c:v>
                      </c:pt>
                      <c:pt idx="1099">
                        <c:v>17.001090000000001</c:v>
                      </c:pt>
                      <c:pt idx="1100">
                        <c:v>17.015709999999999</c:v>
                      </c:pt>
                      <c:pt idx="1101">
                        <c:v>17.030339999999999</c:v>
                      </c:pt>
                      <c:pt idx="1102">
                        <c:v>17.04496</c:v>
                      </c:pt>
                      <c:pt idx="1103">
                        <c:v>17.05958</c:v>
                      </c:pt>
                      <c:pt idx="1104">
                        <c:v>17.074210000000001</c:v>
                      </c:pt>
                      <c:pt idx="1105">
                        <c:v>17.088830000000002</c:v>
                      </c:pt>
                      <c:pt idx="1106">
                        <c:v>17.103449999999999</c:v>
                      </c:pt>
                      <c:pt idx="1107">
                        <c:v>17.118069999999999</c:v>
                      </c:pt>
                      <c:pt idx="1108">
                        <c:v>17.13269</c:v>
                      </c:pt>
                      <c:pt idx="1109">
                        <c:v>17.147310000000001</c:v>
                      </c:pt>
                      <c:pt idx="1110">
                        <c:v>17.161930000000002</c:v>
                      </c:pt>
                      <c:pt idx="1111">
                        <c:v>17.176549999999999</c:v>
                      </c:pt>
                      <c:pt idx="1112">
                        <c:v>17.19117</c:v>
                      </c:pt>
                      <c:pt idx="1113">
                        <c:v>17.20579</c:v>
                      </c:pt>
                      <c:pt idx="1114">
                        <c:v>17.220410000000001</c:v>
                      </c:pt>
                      <c:pt idx="1115">
                        <c:v>17.235019999999999</c:v>
                      </c:pt>
                      <c:pt idx="1116">
                        <c:v>17.249639999999999</c:v>
                      </c:pt>
                      <c:pt idx="1117">
                        <c:v>17.264250000000001</c:v>
                      </c:pt>
                      <c:pt idx="1118">
                        <c:v>17.278870000000001</c:v>
                      </c:pt>
                      <c:pt idx="1119">
                        <c:v>17.293479999999999</c:v>
                      </c:pt>
                      <c:pt idx="1120">
                        <c:v>17.3081</c:v>
                      </c:pt>
                      <c:pt idx="1121">
                        <c:v>17.322710000000001</c:v>
                      </c:pt>
                      <c:pt idx="1122">
                        <c:v>17.337319999999998</c:v>
                      </c:pt>
                      <c:pt idx="1123">
                        <c:v>17.351929999999999</c:v>
                      </c:pt>
                      <c:pt idx="1124">
                        <c:v>17.366540000000001</c:v>
                      </c:pt>
                      <c:pt idx="1125">
                        <c:v>17.381160000000001</c:v>
                      </c:pt>
                      <c:pt idx="1126">
                        <c:v>17.395769999999999</c:v>
                      </c:pt>
                      <c:pt idx="1127">
                        <c:v>17.41038</c:v>
                      </c:pt>
                      <c:pt idx="1128">
                        <c:v>17.424990000000001</c:v>
                      </c:pt>
                      <c:pt idx="1129">
                        <c:v>17.439589999999999</c:v>
                      </c:pt>
                      <c:pt idx="1130">
                        <c:v>17.4542</c:v>
                      </c:pt>
                      <c:pt idx="1131">
                        <c:v>17.468810000000001</c:v>
                      </c:pt>
                      <c:pt idx="1132">
                        <c:v>17.483419999999999</c:v>
                      </c:pt>
                    </c:numCache>
                  </c:numRef>
                </c:xVal>
                <c:yVal>
                  <c:numRef>
                    <c:extLst xmlns:c15="http://schemas.microsoft.com/office/drawing/2012/chart">
                      <c:ext xmlns:c15="http://schemas.microsoft.com/office/drawing/2012/chart" uri="{02D57815-91ED-43cb-92C2-25804820EDAC}">
                        <c15:formulaRef>
                          <c15:sqref>'Sample 4'!$X$3:$X$1135</c15:sqref>
                        </c15:formulaRef>
                      </c:ext>
                    </c:extLst>
                    <c:numCache>
                      <c:formatCode>General</c:formatCode>
                      <c:ptCount val="1133"/>
                      <c:pt idx="0">
                        <c:v>5.0421500000000004</c:v>
                      </c:pt>
                      <c:pt idx="1">
                        <c:v>5.2837899999999998</c:v>
                      </c:pt>
                      <c:pt idx="2">
                        <c:v>5.2885099999999996</c:v>
                      </c:pt>
                      <c:pt idx="3">
                        <c:v>5.2145900000000003</c:v>
                      </c:pt>
                      <c:pt idx="4">
                        <c:v>5.1101900000000002</c:v>
                      </c:pt>
                      <c:pt idx="5">
                        <c:v>5.0505199999999997</c:v>
                      </c:pt>
                      <c:pt idx="6">
                        <c:v>5.0105000000000004</c:v>
                      </c:pt>
                      <c:pt idx="7">
                        <c:v>4.9153799999999999</c:v>
                      </c:pt>
                      <c:pt idx="8">
                        <c:v>4.82308</c:v>
                      </c:pt>
                      <c:pt idx="9">
                        <c:v>4.7747299999999999</c:v>
                      </c:pt>
                      <c:pt idx="10">
                        <c:v>4.7152399999999997</c:v>
                      </c:pt>
                      <c:pt idx="11">
                        <c:v>4.6387799999999997</c:v>
                      </c:pt>
                      <c:pt idx="12">
                        <c:v>4.6233199999999997</c:v>
                      </c:pt>
                      <c:pt idx="13">
                        <c:v>4.64107</c:v>
                      </c:pt>
                      <c:pt idx="14">
                        <c:v>4.5919299999999996</c:v>
                      </c:pt>
                      <c:pt idx="15">
                        <c:v>4.5510700000000002</c:v>
                      </c:pt>
                      <c:pt idx="16">
                        <c:v>4.5483099999999999</c:v>
                      </c:pt>
                      <c:pt idx="17">
                        <c:v>4.5573600000000001</c:v>
                      </c:pt>
                      <c:pt idx="18">
                        <c:v>4.5752300000000004</c:v>
                      </c:pt>
                      <c:pt idx="19">
                        <c:v>4.5735799999999998</c:v>
                      </c:pt>
                      <c:pt idx="20">
                        <c:v>4.5844399999999998</c:v>
                      </c:pt>
                      <c:pt idx="21">
                        <c:v>4.5582799999999999</c:v>
                      </c:pt>
                      <c:pt idx="22">
                        <c:v>4.5765500000000001</c:v>
                      </c:pt>
                      <c:pt idx="23">
                        <c:v>4.6082900000000002</c:v>
                      </c:pt>
                      <c:pt idx="24">
                        <c:v>4.6968899999999998</c:v>
                      </c:pt>
                      <c:pt idx="25">
                        <c:v>4.7122999999999999</c:v>
                      </c:pt>
                      <c:pt idx="26">
                        <c:v>4.6472499999999997</c:v>
                      </c:pt>
                      <c:pt idx="27">
                        <c:v>4.6461600000000001</c:v>
                      </c:pt>
                      <c:pt idx="28">
                        <c:v>4.7244400000000004</c:v>
                      </c:pt>
                      <c:pt idx="29">
                        <c:v>4.7858099999999997</c:v>
                      </c:pt>
                      <c:pt idx="30">
                        <c:v>4.7679299999999998</c:v>
                      </c:pt>
                      <c:pt idx="31">
                        <c:v>4.7563399999999998</c:v>
                      </c:pt>
                      <c:pt idx="32">
                        <c:v>4.7827099999999998</c:v>
                      </c:pt>
                      <c:pt idx="33">
                        <c:v>4.8211300000000001</c:v>
                      </c:pt>
                      <c:pt idx="34">
                        <c:v>4.8647400000000003</c:v>
                      </c:pt>
                      <c:pt idx="35">
                        <c:v>4.92319</c:v>
                      </c:pt>
                      <c:pt idx="36">
                        <c:v>4.9646499999999998</c:v>
                      </c:pt>
                      <c:pt idx="37">
                        <c:v>4.9840400000000002</c:v>
                      </c:pt>
                      <c:pt idx="38">
                        <c:v>5.0146300000000004</c:v>
                      </c:pt>
                      <c:pt idx="39">
                        <c:v>5.0642100000000001</c:v>
                      </c:pt>
                      <c:pt idx="40">
                        <c:v>5.1177599999999996</c:v>
                      </c:pt>
                      <c:pt idx="41">
                        <c:v>5.1651999999999996</c:v>
                      </c:pt>
                      <c:pt idx="42">
                        <c:v>5.2320099999999998</c:v>
                      </c:pt>
                      <c:pt idx="43">
                        <c:v>5.30999</c:v>
                      </c:pt>
                      <c:pt idx="44">
                        <c:v>5.3469600000000002</c:v>
                      </c:pt>
                      <c:pt idx="45">
                        <c:v>5.3778600000000001</c:v>
                      </c:pt>
                      <c:pt idx="46">
                        <c:v>5.38781</c:v>
                      </c:pt>
                      <c:pt idx="47">
                        <c:v>5.4222599999999996</c:v>
                      </c:pt>
                      <c:pt idx="48">
                        <c:v>5.4608499999999998</c:v>
                      </c:pt>
                      <c:pt idx="49">
                        <c:v>5.5164299999999997</c:v>
                      </c:pt>
                      <c:pt idx="50">
                        <c:v>5.5534400000000002</c:v>
                      </c:pt>
                      <c:pt idx="51">
                        <c:v>5.6110499999999996</c:v>
                      </c:pt>
                      <c:pt idx="52">
                        <c:v>5.7341600000000001</c:v>
                      </c:pt>
                      <c:pt idx="53">
                        <c:v>5.85562</c:v>
                      </c:pt>
                      <c:pt idx="54">
                        <c:v>5.9681800000000003</c:v>
                      </c:pt>
                      <c:pt idx="55">
                        <c:v>6.1152699999999998</c:v>
                      </c:pt>
                      <c:pt idx="56">
                        <c:v>6.28064</c:v>
                      </c:pt>
                      <c:pt idx="57">
                        <c:v>6.4507700000000003</c:v>
                      </c:pt>
                      <c:pt idx="58">
                        <c:v>6.6051099999999998</c:v>
                      </c:pt>
                      <c:pt idx="59">
                        <c:v>6.7459899999999999</c:v>
                      </c:pt>
                      <c:pt idx="60">
                        <c:v>6.8885300000000003</c:v>
                      </c:pt>
                      <c:pt idx="61">
                        <c:v>7.1237700000000004</c:v>
                      </c:pt>
                      <c:pt idx="62">
                        <c:v>7.3524099999999999</c:v>
                      </c:pt>
                      <c:pt idx="63">
                        <c:v>7.5845200000000004</c:v>
                      </c:pt>
                      <c:pt idx="64">
                        <c:v>7.9023500000000002</c:v>
                      </c:pt>
                      <c:pt idx="65">
                        <c:v>8.3528199999999995</c:v>
                      </c:pt>
                      <c:pt idx="66">
                        <c:v>8.8698399999999999</c:v>
                      </c:pt>
                      <c:pt idx="67">
                        <c:v>9.26966</c:v>
                      </c:pt>
                      <c:pt idx="68">
                        <c:v>9.6895600000000002</c:v>
                      </c:pt>
                      <c:pt idx="69">
                        <c:v>10.038270000000001</c:v>
                      </c:pt>
                      <c:pt idx="70">
                        <c:v>10.37669</c:v>
                      </c:pt>
                      <c:pt idx="71">
                        <c:v>10.508749999999999</c:v>
                      </c:pt>
                      <c:pt idx="72">
                        <c:v>10.485060000000001</c:v>
                      </c:pt>
                      <c:pt idx="73">
                        <c:v>10.261329999999999</c:v>
                      </c:pt>
                      <c:pt idx="74">
                        <c:v>9.79617</c:v>
                      </c:pt>
                      <c:pt idx="75">
                        <c:v>9.0261999999999993</c:v>
                      </c:pt>
                      <c:pt idx="76">
                        <c:v>7.9937500000000004</c:v>
                      </c:pt>
                      <c:pt idx="77">
                        <c:v>6.8544499999999999</c:v>
                      </c:pt>
                      <c:pt idx="78">
                        <c:v>5.7320700000000002</c:v>
                      </c:pt>
                      <c:pt idx="79">
                        <c:v>4.6587899999999998</c:v>
                      </c:pt>
                      <c:pt idx="80">
                        <c:v>3.7328700000000001</c:v>
                      </c:pt>
                      <c:pt idx="81">
                        <c:v>2.9739499999999999</c:v>
                      </c:pt>
                      <c:pt idx="82">
                        <c:v>2.3650899999999999</c:v>
                      </c:pt>
                      <c:pt idx="83">
                        <c:v>1.9150100000000001</c:v>
                      </c:pt>
                      <c:pt idx="84">
                        <c:v>1.5884100000000001</c:v>
                      </c:pt>
                      <c:pt idx="85">
                        <c:v>1.3605799999999999</c:v>
                      </c:pt>
                      <c:pt idx="86">
                        <c:v>1.16187</c:v>
                      </c:pt>
                      <c:pt idx="87">
                        <c:v>1.01776</c:v>
                      </c:pt>
                      <c:pt idx="88">
                        <c:v>0.91883000000000004</c:v>
                      </c:pt>
                      <c:pt idx="89">
                        <c:v>0.84475</c:v>
                      </c:pt>
                      <c:pt idx="90">
                        <c:v>0.76649</c:v>
                      </c:pt>
                      <c:pt idx="91">
                        <c:v>0.69269000000000003</c:v>
                      </c:pt>
                      <c:pt idx="92">
                        <c:v>0.65563000000000005</c:v>
                      </c:pt>
                      <c:pt idx="93">
                        <c:v>0.62748999999999999</c:v>
                      </c:pt>
                      <c:pt idx="94">
                        <c:v>0.59440999999999999</c:v>
                      </c:pt>
                      <c:pt idx="95">
                        <c:v>0.56125000000000003</c:v>
                      </c:pt>
                      <c:pt idx="96">
                        <c:v>0.53730999999999995</c:v>
                      </c:pt>
                      <c:pt idx="97">
                        <c:v>0.51063999999999998</c:v>
                      </c:pt>
                      <c:pt idx="98">
                        <c:v>0.48324</c:v>
                      </c:pt>
                      <c:pt idx="99">
                        <c:v>0.47620000000000001</c:v>
                      </c:pt>
                      <c:pt idx="100">
                        <c:v>0.47754000000000002</c:v>
                      </c:pt>
                      <c:pt idx="101">
                        <c:v>0.47386</c:v>
                      </c:pt>
                      <c:pt idx="102">
                        <c:v>0.44014999999999999</c:v>
                      </c:pt>
                      <c:pt idx="103">
                        <c:v>0.41935</c:v>
                      </c:pt>
                      <c:pt idx="104">
                        <c:v>0.41060000000000002</c:v>
                      </c:pt>
                      <c:pt idx="105">
                        <c:v>0.41566999999999998</c:v>
                      </c:pt>
                      <c:pt idx="106">
                        <c:v>0.42104999999999998</c:v>
                      </c:pt>
                      <c:pt idx="107">
                        <c:v>0.40100999999999998</c:v>
                      </c:pt>
                      <c:pt idx="108">
                        <c:v>0.36041000000000001</c:v>
                      </c:pt>
                      <c:pt idx="109">
                        <c:v>0.32923999999999998</c:v>
                      </c:pt>
                      <c:pt idx="110">
                        <c:v>0.33160000000000001</c:v>
                      </c:pt>
                      <c:pt idx="111">
                        <c:v>0.31907999999999997</c:v>
                      </c:pt>
                      <c:pt idx="112">
                        <c:v>0.29715999999999998</c:v>
                      </c:pt>
                      <c:pt idx="113">
                        <c:v>0.27244000000000002</c:v>
                      </c:pt>
                      <c:pt idx="114">
                        <c:v>0.25394</c:v>
                      </c:pt>
                      <c:pt idx="115">
                        <c:v>0.22492000000000001</c:v>
                      </c:pt>
                      <c:pt idx="116">
                        <c:v>0.20666999999999999</c:v>
                      </c:pt>
                      <c:pt idx="117">
                        <c:v>0.19761999999999999</c:v>
                      </c:pt>
                      <c:pt idx="118">
                        <c:v>0.18834999999999999</c:v>
                      </c:pt>
                      <c:pt idx="119">
                        <c:v>0.16689000000000001</c:v>
                      </c:pt>
                      <c:pt idx="120">
                        <c:v>0.14541000000000001</c:v>
                      </c:pt>
                      <c:pt idx="121">
                        <c:v>0.14197000000000001</c:v>
                      </c:pt>
                      <c:pt idx="122">
                        <c:v>0.13653000000000001</c:v>
                      </c:pt>
                      <c:pt idx="123">
                        <c:v>0.13078999999999999</c:v>
                      </c:pt>
                      <c:pt idx="124">
                        <c:v>0.13042999999999999</c:v>
                      </c:pt>
                      <c:pt idx="125">
                        <c:v>0.12537000000000001</c:v>
                      </c:pt>
                      <c:pt idx="126">
                        <c:v>0.11575000000000001</c:v>
                      </c:pt>
                      <c:pt idx="127">
                        <c:v>0.10077999999999999</c:v>
                      </c:pt>
                      <c:pt idx="128">
                        <c:v>0.1094</c:v>
                      </c:pt>
                      <c:pt idx="129">
                        <c:v>8.9950000000000002E-2</c:v>
                      </c:pt>
                      <c:pt idx="130">
                        <c:v>7.6480000000000006E-2</c:v>
                      </c:pt>
                      <c:pt idx="131">
                        <c:v>7.5609999999999997E-2</c:v>
                      </c:pt>
                      <c:pt idx="132">
                        <c:v>8.8039999999999993E-2</c:v>
                      </c:pt>
                      <c:pt idx="133">
                        <c:v>8.2540000000000002E-2</c:v>
                      </c:pt>
                      <c:pt idx="134">
                        <c:v>8.6300000000000002E-2</c:v>
                      </c:pt>
                      <c:pt idx="135">
                        <c:v>0.10321</c:v>
                      </c:pt>
                      <c:pt idx="136">
                        <c:v>0.10589</c:v>
                      </c:pt>
                      <c:pt idx="137">
                        <c:v>9.7100000000000006E-2</c:v>
                      </c:pt>
                      <c:pt idx="138">
                        <c:v>9.0469999999999995E-2</c:v>
                      </c:pt>
                      <c:pt idx="139">
                        <c:v>9.0370000000000006E-2</c:v>
                      </c:pt>
                      <c:pt idx="140">
                        <c:v>8.7739999999999999E-2</c:v>
                      </c:pt>
                      <c:pt idx="141">
                        <c:v>7.8820000000000001E-2</c:v>
                      </c:pt>
                      <c:pt idx="142">
                        <c:v>7.2700000000000001E-2</c:v>
                      </c:pt>
                      <c:pt idx="143">
                        <c:v>6.9120000000000001E-2</c:v>
                      </c:pt>
                      <c:pt idx="144">
                        <c:v>6.3560000000000005E-2</c:v>
                      </c:pt>
                      <c:pt idx="145">
                        <c:v>7.0809999999999998E-2</c:v>
                      </c:pt>
                      <c:pt idx="146">
                        <c:v>8.6970000000000006E-2</c:v>
                      </c:pt>
                      <c:pt idx="147">
                        <c:v>0.10562000000000001</c:v>
                      </c:pt>
                      <c:pt idx="148">
                        <c:v>0.10208</c:v>
                      </c:pt>
                      <c:pt idx="149">
                        <c:v>9.9159999999999998E-2</c:v>
                      </c:pt>
                      <c:pt idx="150">
                        <c:v>8.9410000000000003E-2</c:v>
                      </c:pt>
                      <c:pt idx="151">
                        <c:v>9.1249999999999998E-2</c:v>
                      </c:pt>
                      <c:pt idx="152">
                        <c:v>9.0709999999999999E-2</c:v>
                      </c:pt>
                      <c:pt idx="153">
                        <c:v>8.2589999999999997E-2</c:v>
                      </c:pt>
                      <c:pt idx="154">
                        <c:v>8.1890000000000004E-2</c:v>
                      </c:pt>
                      <c:pt idx="155">
                        <c:v>9.5430000000000001E-2</c:v>
                      </c:pt>
                      <c:pt idx="156">
                        <c:v>0.10983</c:v>
                      </c:pt>
                      <c:pt idx="157">
                        <c:v>0.10985</c:v>
                      </c:pt>
                      <c:pt idx="158">
                        <c:v>0.10481</c:v>
                      </c:pt>
                      <c:pt idx="159">
                        <c:v>9.4600000000000004E-2</c:v>
                      </c:pt>
                      <c:pt idx="160">
                        <c:v>8.4070000000000006E-2</c:v>
                      </c:pt>
                      <c:pt idx="161">
                        <c:v>8.6840000000000001E-2</c:v>
                      </c:pt>
                      <c:pt idx="162">
                        <c:v>9.8309999999999995E-2</c:v>
                      </c:pt>
                      <c:pt idx="163">
                        <c:v>0.11264</c:v>
                      </c:pt>
                      <c:pt idx="164">
                        <c:v>0.13114000000000001</c:v>
                      </c:pt>
                      <c:pt idx="165">
                        <c:v>0.14232</c:v>
                      </c:pt>
                      <c:pt idx="166">
                        <c:v>0.13678000000000001</c:v>
                      </c:pt>
                      <c:pt idx="167">
                        <c:v>0.13005</c:v>
                      </c:pt>
                      <c:pt idx="168">
                        <c:v>0.13775000000000001</c:v>
                      </c:pt>
                      <c:pt idx="169">
                        <c:v>0.12388</c:v>
                      </c:pt>
                      <c:pt idx="170">
                        <c:v>9.9839999999999998E-2</c:v>
                      </c:pt>
                      <c:pt idx="171">
                        <c:v>9.8799999999999999E-2</c:v>
                      </c:pt>
                      <c:pt idx="172">
                        <c:v>0.10951</c:v>
                      </c:pt>
                      <c:pt idx="173">
                        <c:v>0.11164</c:v>
                      </c:pt>
                      <c:pt idx="174">
                        <c:v>0.11351</c:v>
                      </c:pt>
                      <c:pt idx="175">
                        <c:v>0.11798</c:v>
                      </c:pt>
                      <c:pt idx="176">
                        <c:v>0.10634</c:v>
                      </c:pt>
                      <c:pt idx="177">
                        <c:v>0.11069</c:v>
                      </c:pt>
                      <c:pt idx="178">
                        <c:v>0.12221</c:v>
                      </c:pt>
                      <c:pt idx="179">
                        <c:v>0.12623999999999999</c:v>
                      </c:pt>
                      <c:pt idx="180">
                        <c:v>0.12496</c:v>
                      </c:pt>
                      <c:pt idx="181">
                        <c:v>0.13095000000000001</c:v>
                      </c:pt>
                      <c:pt idx="182">
                        <c:v>0.12995999999999999</c:v>
                      </c:pt>
                      <c:pt idx="183">
                        <c:v>0.12435</c:v>
                      </c:pt>
                      <c:pt idx="184">
                        <c:v>0.12631999999999999</c:v>
                      </c:pt>
                      <c:pt idx="185">
                        <c:v>0.13335</c:v>
                      </c:pt>
                      <c:pt idx="186">
                        <c:v>0.13322999999999999</c:v>
                      </c:pt>
                      <c:pt idx="187">
                        <c:v>0.13220000000000001</c:v>
                      </c:pt>
                      <c:pt idx="188">
                        <c:v>0.13630999999999999</c:v>
                      </c:pt>
                      <c:pt idx="189">
                        <c:v>0.13661999999999999</c:v>
                      </c:pt>
                      <c:pt idx="190">
                        <c:v>0.12859000000000001</c:v>
                      </c:pt>
                      <c:pt idx="191">
                        <c:v>0.12238</c:v>
                      </c:pt>
                      <c:pt idx="192">
                        <c:v>0.14482999999999999</c:v>
                      </c:pt>
                      <c:pt idx="193">
                        <c:v>0.16946</c:v>
                      </c:pt>
                      <c:pt idx="194">
                        <c:v>0.16563</c:v>
                      </c:pt>
                      <c:pt idx="195">
                        <c:v>0.14988000000000001</c:v>
                      </c:pt>
                      <c:pt idx="196">
                        <c:v>0.15428</c:v>
                      </c:pt>
                      <c:pt idx="197">
                        <c:v>0.15973000000000001</c:v>
                      </c:pt>
                      <c:pt idx="198">
                        <c:v>0.15215000000000001</c:v>
                      </c:pt>
                      <c:pt idx="199">
                        <c:v>0.14713999999999999</c:v>
                      </c:pt>
                      <c:pt idx="200">
                        <c:v>0.15586</c:v>
                      </c:pt>
                      <c:pt idx="201">
                        <c:v>0.16588</c:v>
                      </c:pt>
                      <c:pt idx="202">
                        <c:v>0.17277000000000001</c:v>
                      </c:pt>
                      <c:pt idx="203">
                        <c:v>0.1744</c:v>
                      </c:pt>
                      <c:pt idx="204">
                        <c:v>0.17435</c:v>
                      </c:pt>
                      <c:pt idx="205">
                        <c:v>0.17788000000000001</c:v>
                      </c:pt>
                      <c:pt idx="206">
                        <c:v>0.18986</c:v>
                      </c:pt>
                      <c:pt idx="207">
                        <c:v>0.20255999999999999</c:v>
                      </c:pt>
                      <c:pt idx="208">
                        <c:v>0.19900999999999999</c:v>
                      </c:pt>
                      <c:pt idx="209">
                        <c:v>0.18997</c:v>
                      </c:pt>
                      <c:pt idx="210">
                        <c:v>0.19681000000000001</c:v>
                      </c:pt>
                      <c:pt idx="211">
                        <c:v>0.20765</c:v>
                      </c:pt>
                      <c:pt idx="212">
                        <c:v>0.21509</c:v>
                      </c:pt>
                      <c:pt idx="213">
                        <c:v>0.21157999999999999</c:v>
                      </c:pt>
                      <c:pt idx="214">
                        <c:v>0.19794999999999999</c:v>
                      </c:pt>
                      <c:pt idx="215">
                        <c:v>0.19911999999999999</c:v>
                      </c:pt>
                      <c:pt idx="216">
                        <c:v>0.22004000000000001</c:v>
                      </c:pt>
                      <c:pt idx="217">
                        <c:v>0.24287</c:v>
                      </c:pt>
                      <c:pt idx="218">
                        <c:v>0.25691000000000003</c:v>
                      </c:pt>
                      <c:pt idx="219">
                        <c:v>0.26955000000000001</c:v>
                      </c:pt>
                      <c:pt idx="220">
                        <c:v>0.27106999999999998</c:v>
                      </c:pt>
                      <c:pt idx="221">
                        <c:v>0.26878999999999997</c:v>
                      </c:pt>
                      <c:pt idx="222">
                        <c:v>0.27296999999999999</c:v>
                      </c:pt>
                      <c:pt idx="223">
                        <c:v>0.27766999999999997</c:v>
                      </c:pt>
                      <c:pt idx="224">
                        <c:v>0.27879999999999999</c:v>
                      </c:pt>
                      <c:pt idx="225">
                        <c:v>0.27344000000000002</c:v>
                      </c:pt>
                      <c:pt idx="226">
                        <c:v>0.26769999999999999</c:v>
                      </c:pt>
                      <c:pt idx="227">
                        <c:v>0.27188000000000001</c:v>
                      </c:pt>
                      <c:pt idx="228">
                        <c:v>0.29075000000000001</c:v>
                      </c:pt>
                      <c:pt idx="229">
                        <c:v>0.30414999999999998</c:v>
                      </c:pt>
                      <c:pt idx="230">
                        <c:v>0.30259000000000003</c:v>
                      </c:pt>
                      <c:pt idx="231">
                        <c:v>0.30053999999999997</c:v>
                      </c:pt>
                      <c:pt idx="232">
                        <c:v>0.30958999999999998</c:v>
                      </c:pt>
                      <c:pt idx="233">
                        <c:v>0.31767000000000001</c:v>
                      </c:pt>
                      <c:pt idx="234">
                        <c:v>0.31659999999999999</c:v>
                      </c:pt>
                      <c:pt idx="235">
                        <c:v>0.32799</c:v>
                      </c:pt>
                      <c:pt idx="236">
                        <c:v>0.34582000000000002</c:v>
                      </c:pt>
                      <c:pt idx="237">
                        <c:v>0.35474</c:v>
                      </c:pt>
                      <c:pt idx="238">
                        <c:v>0.36376999999999998</c:v>
                      </c:pt>
                      <c:pt idx="239">
                        <c:v>0.38028000000000001</c:v>
                      </c:pt>
                      <c:pt idx="240">
                        <c:v>0.39467999999999998</c:v>
                      </c:pt>
                      <c:pt idx="241">
                        <c:v>0.39101999999999998</c:v>
                      </c:pt>
                      <c:pt idx="242">
                        <c:v>0.39232</c:v>
                      </c:pt>
                      <c:pt idx="243">
                        <c:v>0.39951999999999999</c:v>
                      </c:pt>
                      <c:pt idx="244">
                        <c:v>0.42330000000000001</c:v>
                      </c:pt>
                      <c:pt idx="245">
                        <c:v>0.44497999999999999</c:v>
                      </c:pt>
                      <c:pt idx="246">
                        <c:v>0.46603</c:v>
                      </c:pt>
                      <c:pt idx="247">
                        <c:v>0.48910999999999999</c:v>
                      </c:pt>
                      <c:pt idx="248">
                        <c:v>0.50004000000000004</c:v>
                      </c:pt>
                      <c:pt idx="249">
                        <c:v>0.49761</c:v>
                      </c:pt>
                      <c:pt idx="250">
                        <c:v>0.50532999999999995</c:v>
                      </c:pt>
                      <c:pt idx="251">
                        <c:v>0.53669</c:v>
                      </c:pt>
                      <c:pt idx="252">
                        <c:v>0.55839000000000005</c:v>
                      </c:pt>
                      <c:pt idx="253">
                        <c:v>0.56294999999999995</c:v>
                      </c:pt>
                      <c:pt idx="254">
                        <c:v>0.57223999999999997</c:v>
                      </c:pt>
                      <c:pt idx="255">
                        <c:v>0.59697</c:v>
                      </c:pt>
                      <c:pt idx="256">
                        <c:v>0.63690999999999998</c:v>
                      </c:pt>
                      <c:pt idx="257">
                        <c:v>0.68008000000000002</c:v>
                      </c:pt>
                      <c:pt idx="258">
                        <c:v>0.71274000000000004</c:v>
                      </c:pt>
                      <c:pt idx="259">
                        <c:v>0.74104999999999999</c:v>
                      </c:pt>
                      <c:pt idx="260">
                        <c:v>0.76604000000000005</c:v>
                      </c:pt>
                      <c:pt idx="261">
                        <c:v>0.77483000000000002</c:v>
                      </c:pt>
                      <c:pt idx="262">
                        <c:v>0.76293999999999995</c:v>
                      </c:pt>
                      <c:pt idx="263">
                        <c:v>0.73275000000000001</c:v>
                      </c:pt>
                      <c:pt idx="264">
                        <c:v>0.70428000000000002</c:v>
                      </c:pt>
                      <c:pt idx="265">
                        <c:v>0.67205000000000004</c:v>
                      </c:pt>
                      <c:pt idx="266">
                        <c:v>0.65990000000000004</c:v>
                      </c:pt>
                      <c:pt idx="267">
                        <c:v>0.60407</c:v>
                      </c:pt>
                      <c:pt idx="268">
                        <c:v>0.52153000000000005</c:v>
                      </c:pt>
                      <c:pt idx="269">
                        <c:v>0.44324000000000002</c:v>
                      </c:pt>
                      <c:pt idx="270">
                        <c:v>0.40227000000000002</c:v>
                      </c:pt>
                      <c:pt idx="271">
                        <c:v>0.35304000000000002</c:v>
                      </c:pt>
                      <c:pt idx="272">
                        <c:v>0.28304000000000001</c:v>
                      </c:pt>
                      <c:pt idx="273">
                        <c:v>0.22214</c:v>
                      </c:pt>
                      <c:pt idx="274">
                        <c:v>0.18547</c:v>
                      </c:pt>
                      <c:pt idx="275">
                        <c:v>0.16456999999999999</c:v>
                      </c:pt>
                      <c:pt idx="276">
                        <c:v>0.1366</c:v>
                      </c:pt>
                      <c:pt idx="277">
                        <c:v>0.10861</c:v>
                      </c:pt>
                      <c:pt idx="278">
                        <c:v>9.8839999999999997E-2</c:v>
                      </c:pt>
                      <c:pt idx="279">
                        <c:v>9.3780000000000002E-2</c:v>
                      </c:pt>
                      <c:pt idx="280">
                        <c:v>7.7679999999999999E-2</c:v>
                      </c:pt>
                      <c:pt idx="281">
                        <c:v>6.4000000000000001E-2</c:v>
                      </c:pt>
                      <c:pt idx="282">
                        <c:v>5.4670000000000003E-2</c:v>
                      </c:pt>
                      <c:pt idx="283">
                        <c:v>5.6210000000000003E-2</c:v>
                      </c:pt>
                      <c:pt idx="284">
                        <c:v>4.793E-2</c:v>
                      </c:pt>
                      <c:pt idx="285">
                        <c:v>4.3299999999999998E-2</c:v>
                      </c:pt>
                      <c:pt idx="286">
                        <c:v>4.1200000000000001E-2</c:v>
                      </c:pt>
                      <c:pt idx="287">
                        <c:v>4.1910000000000003E-2</c:v>
                      </c:pt>
                      <c:pt idx="288">
                        <c:v>2.07E-2</c:v>
                      </c:pt>
                      <c:pt idx="289">
                        <c:v>1.686E-2</c:v>
                      </c:pt>
                      <c:pt idx="290">
                        <c:v>2.7609999999999999E-2</c:v>
                      </c:pt>
                      <c:pt idx="291">
                        <c:v>3.1710000000000002E-2</c:v>
                      </c:pt>
                      <c:pt idx="292">
                        <c:v>9.9600000000000001E-3</c:v>
                      </c:pt>
                      <c:pt idx="293">
                        <c:v>1.9499999999999999E-3</c:v>
                      </c:pt>
                      <c:pt idx="294">
                        <c:v>7.0699999999999999E-3</c:v>
                      </c:pt>
                      <c:pt idx="295">
                        <c:v>2.061E-2</c:v>
                      </c:pt>
                      <c:pt idx="296">
                        <c:v>2.6970000000000001E-2</c:v>
                      </c:pt>
                      <c:pt idx="297">
                        <c:v>2.384E-2</c:v>
                      </c:pt>
                      <c:pt idx="298">
                        <c:v>1.9109999999999999E-2</c:v>
                      </c:pt>
                      <c:pt idx="299">
                        <c:v>2.0400000000000001E-2</c:v>
                      </c:pt>
                      <c:pt idx="300">
                        <c:v>2.128E-2</c:v>
                      </c:pt>
                      <c:pt idx="301">
                        <c:v>1.7930000000000001E-2</c:v>
                      </c:pt>
                      <c:pt idx="302">
                        <c:v>2.0320000000000001E-2</c:v>
                      </c:pt>
                      <c:pt idx="303">
                        <c:v>2.8459999999999999E-2</c:v>
                      </c:pt>
                      <c:pt idx="304">
                        <c:v>2.947E-2</c:v>
                      </c:pt>
                      <c:pt idx="305">
                        <c:v>2.2030000000000001E-2</c:v>
                      </c:pt>
                      <c:pt idx="306">
                        <c:v>1.6539999999999999E-2</c:v>
                      </c:pt>
                      <c:pt idx="307">
                        <c:v>1.8859999999999998E-2</c:v>
                      </c:pt>
                      <c:pt idx="308">
                        <c:v>2.4590000000000001E-2</c:v>
                      </c:pt>
                      <c:pt idx="309">
                        <c:v>1.9449999999999999E-2</c:v>
                      </c:pt>
                      <c:pt idx="310">
                        <c:v>9.1800000000000007E-3</c:v>
                      </c:pt>
                      <c:pt idx="311">
                        <c:v>8.9300000000000004E-3</c:v>
                      </c:pt>
                      <c:pt idx="312">
                        <c:v>1.456E-2</c:v>
                      </c:pt>
                      <c:pt idx="313">
                        <c:v>8.1300000000000001E-3</c:v>
                      </c:pt>
                      <c:pt idx="314">
                        <c:v>6.4400000000000004E-3</c:v>
                      </c:pt>
                      <c:pt idx="315">
                        <c:v>1.3429999999999999E-2</c:v>
                      </c:pt>
                      <c:pt idx="316">
                        <c:v>1.448E-2</c:v>
                      </c:pt>
                      <c:pt idx="317" formatCode="0.00E+00">
                        <c:v>-2.06348E-4</c:v>
                      </c:pt>
                      <c:pt idx="318">
                        <c:v>-6.9699999999999996E-3</c:v>
                      </c:pt>
                      <c:pt idx="319" formatCode="0.00E+00">
                        <c:v>-2.1643000000000001E-4</c:v>
                      </c:pt>
                      <c:pt idx="320">
                        <c:v>6.2300000000000003E-3</c:v>
                      </c:pt>
                      <c:pt idx="321">
                        <c:v>5.2199999999999998E-3</c:v>
                      </c:pt>
                      <c:pt idx="322" formatCode="0.00E+00">
                        <c:v>-2.5007E-5</c:v>
                      </c:pt>
                      <c:pt idx="323">
                        <c:v>-1.4499999999999999E-3</c:v>
                      </c:pt>
                      <c:pt idx="324" formatCode="0.00E+00">
                        <c:v>-3.2872000000000001E-4</c:v>
                      </c:pt>
                      <c:pt idx="325">
                        <c:v>2.0100000000000001E-3</c:v>
                      </c:pt>
                      <c:pt idx="326">
                        <c:v>-2.3400000000000001E-3</c:v>
                      </c:pt>
                      <c:pt idx="327">
                        <c:v>-1.191E-2</c:v>
                      </c:pt>
                      <c:pt idx="328">
                        <c:v>-1.41E-2</c:v>
                      </c:pt>
                      <c:pt idx="329">
                        <c:v>-4.7600000000000003E-3</c:v>
                      </c:pt>
                      <c:pt idx="330">
                        <c:v>3.79E-3</c:v>
                      </c:pt>
                      <c:pt idx="331">
                        <c:v>1.17E-3</c:v>
                      </c:pt>
                      <c:pt idx="332">
                        <c:v>-2.7899999999999999E-3</c:v>
                      </c:pt>
                      <c:pt idx="333">
                        <c:v>1.0399999999999999E-3</c:v>
                      </c:pt>
                      <c:pt idx="334">
                        <c:v>-2.14E-3</c:v>
                      </c:pt>
                      <c:pt idx="335">
                        <c:v>-5.1799999999999997E-3</c:v>
                      </c:pt>
                      <c:pt idx="336">
                        <c:v>4.13E-3</c:v>
                      </c:pt>
                      <c:pt idx="337">
                        <c:v>2.401E-2</c:v>
                      </c:pt>
                      <c:pt idx="338">
                        <c:v>1.6639999999999999E-2</c:v>
                      </c:pt>
                      <c:pt idx="339">
                        <c:v>2.5530000000000001E-2</c:v>
                      </c:pt>
                      <c:pt idx="340">
                        <c:v>2.6780000000000002E-2</c:v>
                      </c:pt>
                      <c:pt idx="341">
                        <c:v>2.4049999999999998E-2</c:v>
                      </c:pt>
                      <c:pt idx="342">
                        <c:v>3.7299999999999998E-3</c:v>
                      </c:pt>
                      <c:pt idx="343">
                        <c:v>6.4999999999999997E-3</c:v>
                      </c:pt>
                      <c:pt idx="344">
                        <c:v>6.4000000000000003E-3</c:v>
                      </c:pt>
                      <c:pt idx="345">
                        <c:v>1.1429999999999999E-2</c:v>
                      </c:pt>
                      <c:pt idx="346">
                        <c:v>8.8000000000000005E-3</c:v>
                      </c:pt>
                      <c:pt idx="347">
                        <c:v>2.7499999999999998E-3</c:v>
                      </c:pt>
                      <c:pt idx="348">
                        <c:v>-4.1200000000000004E-3</c:v>
                      </c:pt>
                      <c:pt idx="349">
                        <c:v>-4.8700000000000002E-3</c:v>
                      </c:pt>
                      <c:pt idx="350" formatCode="0.00E+00">
                        <c:v>-2.6441300000000002E-4</c:v>
                      </c:pt>
                      <c:pt idx="351">
                        <c:v>1.2359999999999999E-2</c:v>
                      </c:pt>
                      <c:pt idx="352">
                        <c:v>2.0899999999999998E-2</c:v>
                      </c:pt>
                      <c:pt idx="353">
                        <c:v>1.6299999999999999E-2</c:v>
                      </c:pt>
                      <c:pt idx="354">
                        <c:v>1.4789999999999999E-2</c:v>
                      </c:pt>
                      <c:pt idx="355">
                        <c:v>2.5090000000000001E-2</c:v>
                      </c:pt>
                      <c:pt idx="356">
                        <c:v>2.6980000000000001E-2</c:v>
                      </c:pt>
                      <c:pt idx="357">
                        <c:v>8.6800000000000002E-3</c:v>
                      </c:pt>
                      <c:pt idx="358">
                        <c:v>-7.9399999999999991E-3</c:v>
                      </c:pt>
                      <c:pt idx="359">
                        <c:v>-5.0699999999999999E-3</c:v>
                      </c:pt>
                      <c:pt idx="360">
                        <c:v>3.8E-3</c:v>
                      </c:pt>
                      <c:pt idx="361">
                        <c:v>7.4400000000000004E-3</c:v>
                      </c:pt>
                      <c:pt idx="362" formatCode="0.00E+00">
                        <c:v>-8.6320799999999997E-4</c:v>
                      </c:pt>
                      <c:pt idx="363">
                        <c:v>-5.1700000000000001E-3</c:v>
                      </c:pt>
                      <c:pt idx="364">
                        <c:v>-7.3699999999999998E-3</c:v>
                      </c:pt>
                      <c:pt idx="365">
                        <c:v>2.8500000000000001E-3</c:v>
                      </c:pt>
                      <c:pt idx="366">
                        <c:v>1.2359999999999999E-2</c:v>
                      </c:pt>
                      <c:pt idx="367">
                        <c:v>2.086E-2</c:v>
                      </c:pt>
                      <c:pt idx="368">
                        <c:v>2.1729999999999999E-2</c:v>
                      </c:pt>
                      <c:pt idx="369">
                        <c:v>1.068E-2</c:v>
                      </c:pt>
                      <c:pt idx="370">
                        <c:v>6.6600000000000001E-3</c:v>
                      </c:pt>
                      <c:pt idx="371">
                        <c:v>7.0499999999999998E-3</c:v>
                      </c:pt>
                      <c:pt idx="372">
                        <c:v>1.231E-2</c:v>
                      </c:pt>
                      <c:pt idx="373">
                        <c:v>2.4399999999999999E-3</c:v>
                      </c:pt>
                      <c:pt idx="374">
                        <c:v>1.2800000000000001E-3</c:v>
                      </c:pt>
                      <c:pt idx="375">
                        <c:v>9.9900000000000006E-3</c:v>
                      </c:pt>
                      <c:pt idx="376">
                        <c:v>1.9599999999999999E-2</c:v>
                      </c:pt>
                      <c:pt idx="377">
                        <c:v>1.8630000000000001E-2</c:v>
                      </c:pt>
                      <c:pt idx="378">
                        <c:v>1.619E-2</c:v>
                      </c:pt>
                      <c:pt idx="379">
                        <c:v>1.583E-2</c:v>
                      </c:pt>
                      <c:pt idx="380">
                        <c:v>1.0160000000000001E-2</c:v>
                      </c:pt>
                      <c:pt idx="381">
                        <c:v>6.1799999999999997E-3</c:v>
                      </c:pt>
                      <c:pt idx="382">
                        <c:v>5.2300000000000003E-3</c:v>
                      </c:pt>
                      <c:pt idx="383">
                        <c:v>5.5900000000000004E-3</c:v>
                      </c:pt>
                      <c:pt idx="384">
                        <c:v>7.5599999999999999E-3</c:v>
                      </c:pt>
                      <c:pt idx="385">
                        <c:v>3.96E-3</c:v>
                      </c:pt>
                      <c:pt idx="386">
                        <c:v>5.0899999999999999E-3</c:v>
                      </c:pt>
                      <c:pt idx="387">
                        <c:v>1.4970000000000001E-2</c:v>
                      </c:pt>
                      <c:pt idx="388">
                        <c:v>2.1590000000000002E-2</c:v>
                      </c:pt>
                      <c:pt idx="389">
                        <c:v>1.685E-2</c:v>
                      </c:pt>
                      <c:pt idx="390">
                        <c:v>9.5999999999999992E-3</c:v>
                      </c:pt>
                      <c:pt idx="391">
                        <c:v>1.2880000000000001E-2</c:v>
                      </c:pt>
                      <c:pt idx="392">
                        <c:v>1.189E-2</c:v>
                      </c:pt>
                      <c:pt idx="393">
                        <c:v>5.3299999999999997E-3</c:v>
                      </c:pt>
                      <c:pt idx="394" formatCode="0.00E+00">
                        <c:v>-5.02623E-4</c:v>
                      </c:pt>
                      <c:pt idx="395">
                        <c:v>1.15E-3</c:v>
                      </c:pt>
                      <c:pt idx="396">
                        <c:v>1.333E-2</c:v>
                      </c:pt>
                      <c:pt idx="397">
                        <c:v>1.069E-2</c:v>
                      </c:pt>
                      <c:pt idx="398">
                        <c:v>7.7000000000000002E-3</c:v>
                      </c:pt>
                      <c:pt idx="399">
                        <c:v>5.7200000000000003E-3</c:v>
                      </c:pt>
                      <c:pt idx="400">
                        <c:v>1.7600000000000001E-2</c:v>
                      </c:pt>
                      <c:pt idx="401">
                        <c:v>1.7059999999999999E-2</c:v>
                      </c:pt>
                      <c:pt idx="402">
                        <c:v>1.5650000000000001E-2</c:v>
                      </c:pt>
                      <c:pt idx="403">
                        <c:v>1.295E-2</c:v>
                      </c:pt>
                      <c:pt idx="404">
                        <c:v>1.7180000000000001E-2</c:v>
                      </c:pt>
                      <c:pt idx="405">
                        <c:v>1.323E-2</c:v>
                      </c:pt>
                      <c:pt idx="406">
                        <c:v>5.5700000000000003E-3</c:v>
                      </c:pt>
                      <c:pt idx="407">
                        <c:v>3.46E-3</c:v>
                      </c:pt>
                      <c:pt idx="408">
                        <c:v>9.0200000000000002E-3</c:v>
                      </c:pt>
                      <c:pt idx="409">
                        <c:v>1.1730000000000001E-2</c:v>
                      </c:pt>
                      <c:pt idx="410">
                        <c:v>9.75E-3</c:v>
                      </c:pt>
                      <c:pt idx="411">
                        <c:v>1.1039999999999999E-2</c:v>
                      </c:pt>
                      <c:pt idx="412">
                        <c:v>1.9349999999999999E-2</c:v>
                      </c:pt>
                      <c:pt idx="413">
                        <c:v>2.3820000000000001E-2</c:v>
                      </c:pt>
                      <c:pt idx="414">
                        <c:v>1.992E-2</c:v>
                      </c:pt>
                      <c:pt idx="415">
                        <c:v>1.8489999999999999E-2</c:v>
                      </c:pt>
                      <c:pt idx="416">
                        <c:v>1.934E-2</c:v>
                      </c:pt>
                      <c:pt idx="417">
                        <c:v>2.4230000000000002E-2</c:v>
                      </c:pt>
                      <c:pt idx="418">
                        <c:v>3.2349999999999997E-2</c:v>
                      </c:pt>
                      <c:pt idx="419">
                        <c:v>3.4180000000000002E-2</c:v>
                      </c:pt>
                      <c:pt idx="420">
                        <c:v>2.341E-2</c:v>
                      </c:pt>
                      <c:pt idx="421">
                        <c:v>1.779E-2</c:v>
                      </c:pt>
                      <c:pt idx="422">
                        <c:v>2.4510000000000001E-2</c:v>
                      </c:pt>
                      <c:pt idx="423">
                        <c:v>2.6179999999999998E-2</c:v>
                      </c:pt>
                      <c:pt idx="424">
                        <c:v>2.581E-2</c:v>
                      </c:pt>
                      <c:pt idx="425">
                        <c:v>2.044E-2</c:v>
                      </c:pt>
                      <c:pt idx="426">
                        <c:v>3.3230000000000003E-2</c:v>
                      </c:pt>
                      <c:pt idx="427">
                        <c:v>4.3020000000000003E-2</c:v>
                      </c:pt>
                      <c:pt idx="428">
                        <c:v>4.2549999999999998E-2</c:v>
                      </c:pt>
                      <c:pt idx="429">
                        <c:v>2.691E-2</c:v>
                      </c:pt>
                      <c:pt idx="430">
                        <c:v>2.3800000000000002E-2</c:v>
                      </c:pt>
                      <c:pt idx="431">
                        <c:v>2.6429999999999999E-2</c:v>
                      </c:pt>
                      <c:pt idx="432">
                        <c:v>2.726E-2</c:v>
                      </c:pt>
                      <c:pt idx="433">
                        <c:v>3.397E-2</c:v>
                      </c:pt>
                      <c:pt idx="434">
                        <c:v>3.0329999999999999E-2</c:v>
                      </c:pt>
                      <c:pt idx="435">
                        <c:v>3.3500000000000002E-2</c:v>
                      </c:pt>
                      <c:pt idx="436">
                        <c:v>4.1820000000000003E-2</c:v>
                      </c:pt>
                      <c:pt idx="437">
                        <c:v>5.9830000000000001E-2</c:v>
                      </c:pt>
                      <c:pt idx="438">
                        <c:v>5.9249999999999997E-2</c:v>
                      </c:pt>
                      <c:pt idx="439">
                        <c:v>4.8390000000000002E-2</c:v>
                      </c:pt>
                      <c:pt idx="440">
                        <c:v>4.2299999999999997E-2</c:v>
                      </c:pt>
                      <c:pt idx="441">
                        <c:v>5.092E-2</c:v>
                      </c:pt>
                      <c:pt idx="442">
                        <c:v>5.9080000000000001E-2</c:v>
                      </c:pt>
                      <c:pt idx="443">
                        <c:v>5.391E-2</c:v>
                      </c:pt>
                      <c:pt idx="444">
                        <c:v>5.0410000000000003E-2</c:v>
                      </c:pt>
                      <c:pt idx="445">
                        <c:v>5.3710000000000001E-2</c:v>
                      </c:pt>
                      <c:pt idx="446">
                        <c:v>6.1960000000000001E-2</c:v>
                      </c:pt>
                      <c:pt idx="447">
                        <c:v>7.3529999999999998E-2</c:v>
                      </c:pt>
                      <c:pt idx="448">
                        <c:v>7.5249999999999997E-2</c:v>
                      </c:pt>
                      <c:pt idx="449">
                        <c:v>6.1609999999999998E-2</c:v>
                      </c:pt>
                      <c:pt idx="450">
                        <c:v>4.6539999999999998E-2</c:v>
                      </c:pt>
                      <c:pt idx="451">
                        <c:v>5.1720000000000002E-2</c:v>
                      </c:pt>
                      <c:pt idx="452">
                        <c:v>5.6959999999999997E-2</c:v>
                      </c:pt>
                      <c:pt idx="453">
                        <c:v>5.3379999999999997E-2</c:v>
                      </c:pt>
                      <c:pt idx="454">
                        <c:v>5.203E-2</c:v>
                      </c:pt>
                      <c:pt idx="455">
                        <c:v>5.7709999999999997E-2</c:v>
                      </c:pt>
                      <c:pt idx="456">
                        <c:v>5.7250000000000002E-2</c:v>
                      </c:pt>
                      <c:pt idx="457">
                        <c:v>5.2040000000000003E-2</c:v>
                      </c:pt>
                      <c:pt idx="458">
                        <c:v>5.7340000000000002E-2</c:v>
                      </c:pt>
                      <c:pt idx="459">
                        <c:v>6.3969999999999999E-2</c:v>
                      </c:pt>
                      <c:pt idx="460">
                        <c:v>5.0209999999999998E-2</c:v>
                      </c:pt>
                      <c:pt idx="461">
                        <c:v>3.0460000000000001E-2</c:v>
                      </c:pt>
                      <c:pt idx="462">
                        <c:v>2.1919999999999999E-2</c:v>
                      </c:pt>
                      <c:pt idx="463">
                        <c:v>2.8709999999999999E-2</c:v>
                      </c:pt>
                      <c:pt idx="464">
                        <c:v>3.1019999999999999E-2</c:v>
                      </c:pt>
                      <c:pt idx="465">
                        <c:v>2.945E-2</c:v>
                      </c:pt>
                      <c:pt idx="466">
                        <c:v>2.887E-2</c:v>
                      </c:pt>
                      <c:pt idx="467">
                        <c:v>2.487E-2</c:v>
                      </c:pt>
                      <c:pt idx="468">
                        <c:v>1.172E-2</c:v>
                      </c:pt>
                      <c:pt idx="469">
                        <c:v>1.0160000000000001E-2</c:v>
                      </c:pt>
                      <c:pt idx="470">
                        <c:v>2.0119999999999999E-2</c:v>
                      </c:pt>
                      <c:pt idx="471">
                        <c:v>3.124E-2</c:v>
                      </c:pt>
                      <c:pt idx="472">
                        <c:v>2.513E-2</c:v>
                      </c:pt>
                      <c:pt idx="473">
                        <c:v>2.061E-2</c:v>
                      </c:pt>
                      <c:pt idx="474">
                        <c:v>2.1479999999999999E-2</c:v>
                      </c:pt>
                      <c:pt idx="475">
                        <c:v>2.7300000000000001E-2</c:v>
                      </c:pt>
                      <c:pt idx="476">
                        <c:v>2.3699999999999999E-2</c:v>
                      </c:pt>
                      <c:pt idx="477">
                        <c:v>1.8089999999999998E-2</c:v>
                      </c:pt>
                      <c:pt idx="478">
                        <c:v>3.0099999999999998E-2</c:v>
                      </c:pt>
                      <c:pt idx="479">
                        <c:v>4.283E-2</c:v>
                      </c:pt>
                      <c:pt idx="480">
                        <c:v>3.2680000000000001E-2</c:v>
                      </c:pt>
                      <c:pt idx="481">
                        <c:v>1.3010000000000001E-2</c:v>
                      </c:pt>
                      <c:pt idx="482">
                        <c:v>1.1950000000000001E-2</c:v>
                      </c:pt>
                      <c:pt idx="483">
                        <c:v>2.3279999999999999E-2</c:v>
                      </c:pt>
                      <c:pt idx="484">
                        <c:v>2.9819999999999999E-2</c:v>
                      </c:pt>
                      <c:pt idx="485">
                        <c:v>3.1739999999999997E-2</c:v>
                      </c:pt>
                      <c:pt idx="486">
                        <c:v>3.1699999999999999E-2</c:v>
                      </c:pt>
                      <c:pt idx="487">
                        <c:v>3.2410000000000001E-2</c:v>
                      </c:pt>
                      <c:pt idx="488">
                        <c:v>3.2539999999999999E-2</c:v>
                      </c:pt>
                      <c:pt idx="489">
                        <c:v>3.2849999999999997E-2</c:v>
                      </c:pt>
                      <c:pt idx="490">
                        <c:v>2.946E-2</c:v>
                      </c:pt>
                      <c:pt idx="491">
                        <c:v>3.3259999999999998E-2</c:v>
                      </c:pt>
                      <c:pt idx="492">
                        <c:v>4.6469999999999997E-2</c:v>
                      </c:pt>
                      <c:pt idx="493">
                        <c:v>5.8090000000000003E-2</c:v>
                      </c:pt>
                      <c:pt idx="494">
                        <c:v>5.8470000000000001E-2</c:v>
                      </c:pt>
                      <c:pt idx="495">
                        <c:v>4.9450000000000001E-2</c:v>
                      </c:pt>
                      <c:pt idx="496">
                        <c:v>3.1060000000000001E-2</c:v>
                      </c:pt>
                      <c:pt idx="497">
                        <c:v>2.4559999999999998E-2</c:v>
                      </c:pt>
                      <c:pt idx="498">
                        <c:v>2.4920000000000001E-2</c:v>
                      </c:pt>
                      <c:pt idx="499">
                        <c:v>3.2320000000000002E-2</c:v>
                      </c:pt>
                      <c:pt idx="500">
                        <c:v>3.8510000000000003E-2</c:v>
                      </c:pt>
                      <c:pt idx="501">
                        <c:v>4.1570000000000003E-2</c:v>
                      </c:pt>
                      <c:pt idx="502">
                        <c:v>4.9700000000000001E-2</c:v>
                      </c:pt>
                      <c:pt idx="503">
                        <c:v>5.3170000000000002E-2</c:v>
                      </c:pt>
                      <c:pt idx="504">
                        <c:v>5.5980000000000002E-2</c:v>
                      </c:pt>
                      <c:pt idx="505">
                        <c:v>4.607E-2</c:v>
                      </c:pt>
                      <c:pt idx="506">
                        <c:v>5.0310000000000001E-2</c:v>
                      </c:pt>
                      <c:pt idx="507">
                        <c:v>4.5039999999999997E-2</c:v>
                      </c:pt>
                      <c:pt idx="508">
                        <c:v>3.5180000000000003E-2</c:v>
                      </c:pt>
                      <c:pt idx="509">
                        <c:v>2.3539999999999998E-2</c:v>
                      </c:pt>
                      <c:pt idx="510">
                        <c:v>1.7639999999999999E-2</c:v>
                      </c:pt>
                      <c:pt idx="511">
                        <c:v>1.289E-2</c:v>
                      </c:pt>
                      <c:pt idx="512">
                        <c:v>1.7340000000000001E-2</c:v>
                      </c:pt>
                      <c:pt idx="513">
                        <c:v>2.1739999999999999E-2</c:v>
                      </c:pt>
                      <c:pt idx="514">
                        <c:v>2.8299999999999999E-2</c:v>
                      </c:pt>
                      <c:pt idx="515">
                        <c:v>3.0970000000000001E-2</c:v>
                      </c:pt>
                      <c:pt idx="516">
                        <c:v>2.5049999999999999E-2</c:v>
                      </c:pt>
                      <c:pt idx="517">
                        <c:v>1.456E-2</c:v>
                      </c:pt>
                      <c:pt idx="518">
                        <c:v>1.447E-2</c:v>
                      </c:pt>
                      <c:pt idx="519">
                        <c:v>1.6729999999999998E-2</c:v>
                      </c:pt>
                      <c:pt idx="520">
                        <c:v>1.6729999999999998E-2</c:v>
                      </c:pt>
                      <c:pt idx="521">
                        <c:v>2.0590000000000001E-2</c:v>
                      </c:pt>
                      <c:pt idx="522">
                        <c:v>2.8760000000000001E-2</c:v>
                      </c:pt>
                      <c:pt idx="523">
                        <c:v>3.1739999999999997E-2</c:v>
                      </c:pt>
                      <c:pt idx="524">
                        <c:v>3.0200000000000001E-2</c:v>
                      </c:pt>
                      <c:pt idx="525">
                        <c:v>2.3089999999999999E-2</c:v>
                      </c:pt>
                      <c:pt idx="526">
                        <c:v>2.0740000000000001E-2</c:v>
                      </c:pt>
                      <c:pt idx="527">
                        <c:v>2.1010000000000001E-2</c:v>
                      </c:pt>
                      <c:pt idx="528">
                        <c:v>1.6969999999999999E-2</c:v>
                      </c:pt>
                      <c:pt idx="529">
                        <c:v>1.188E-2</c:v>
                      </c:pt>
                      <c:pt idx="530">
                        <c:v>1.146E-2</c:v>
                      </c:pt>
                      <c:pt idx="531">
                        <c:v>1.5010000000000001E-2</c:v>
                      </c:pt>
                      <c:pt idx="532">
                        <c:v>1.7299999999999999E-2</c:v>
                      </c:pt>
                      <c:pt idx="533">
                        <c:v>2.5680000000000001E-2</c:v>
                      </c:pt>
                      <c:pt idx="534">
                        <c:v>2.76E-2</c:v>
                      </c:pt>
                      <c:pt idx="535">
                        <c:v>1.932E-2</c:v>
                      </c:pt>
                      <c:pt idx="536">
                        <c:v>9.5300000000000003E-3</c:v>
                      </c:pt>
                      <c:pt idx="537">
                        <c:v>1.8149999999999999E-2</c:v>
                      </c:pt>
                      <c:pt idx="538">
                        <c:v>2.2610000000000002E-2</c:v>
                      </c:pt>
                      <c:pt idx="539">
                        <c:v>2.7859999999999999E-2</c:v>
                      </c:pt>
                      <c:pt idx="540">
                        <c:v>2.5690000000000001E-2</c:v>
                      </c:pt>
                      <c:pt idx="541">
                        <c:v>3.0540000000000001E-2</c:v>
                      </c:pt>
                      <c:pt idx="542">
                        <c:v>2.5690000000000001E-2</c:v>
                      </c:pt>
                      <c:pt idx="543">
                        <c:v>3.048E-2</c:v>
                      </c:pt>
                      <c:pt idx="544">
                        <c:v>3.5839999999999997E-2</c:v>
                      </c:pt>
                      <c:pt idx="545">
                        <c:v>3.0630000000000001E-2</c:v>
                      </c:pt>
                      <c:pt idx="546">
                        <c:v>2.0899999999999998E-2</c:v>
                      </c:pt>
                      <c:pt idx="547">
                        <c:v>2.9839999999999998E-2</c:v>
                      </c:pt>
                      <c:pt idx="548">
                        <c:v>4.0090000000000001E-2</c:v>
                      </c:pt>
                      <c:pt idx="549">
                        <c:v>2.4E-2</c:v>
                      </c:pt>
                      <c:pt idx="550">
                        <c:v>1.201E-2</c:v>
                      </c:pt>
                      <c:pt idx="551">
                        <c:v>3.0499999999999999E-2</c:v>
                      </c:pt>
                      <c:pt idx="552">
                        <c:v>3.2960000000000003E-2</c:v>
                      </c:pt>
                      <c:pt idx="553">
                        <c:v>1.7260000000000001E-2</c:v>
                      </c:pt>
                      <c:pt idx="554">
                        <c:v>3.7699999999999999E-3</c:v>
                      </c:pt>
                      <c:pt idx="555">
                        <c:v>2.0330000000000001E-2</c:v>
                      </c:pt>
                      <c:pt idx="556">
                        <c:v>1.8350000000000002E-2</c:v>
                      </c:pt>
                      <c:pt idx="557">
                        <c:v>6.9300000000000004E-3</c:v>
                      </c:pt>
                      <c:pt idx="558">
                        <c:v>-3.1900000000000001E-3</c:v>
                      </c:pt>
                      <c:pt idx="559">
                        <c:v>1.0120000000000001E-2</c:v>
                      </c:pt>
                      <c:pt idx="560">
                        <c:v>1.839E-2</c:v>
                      </c:pt>
                      <c:pt idx="561">
                        <c:v>1.142E-2</c:v>
                      </c:pt>
                      <c:pt idx="562">
                        <c:v>2.5600000000000002E-3</c:v>
                      </c:pt>
                      <c:pt idx="563">
                        <c:v>7.0899999999999999E-3</c:v>
                      </c:pt>
                      <c:pt idx="564">
                        <c:v>1.41E-2</c:v>
                      </c:pt>
                      <c:pt idx="565">
                        <c:v>1.7170000000000001E-2</c:v>
                      </c:pt>
                      <c:pt idx="566">
                        <c:v>7.4099999999999999E-3</c:v>
                      </c:pt>
                      <c:pt idx="567">
                        <c:v>9.9900000000000006E-3</c:v>
                      </c:pt>
                      <c:pt idx="568">
                        <c:v>1.9259999999999999E-2</c:v>
                      </c:pt>
                      <c:pt idx="569">
                        <c:v>2.2970000000000001E-2</c:v>
                      </c:pt>
                      <c:pt idx="570">
                        <c:v>1.0789999999999999E-2</c:v>
                      </c:pt>
                      <c:pt idx="571">
                        <c:v>1.0829999999999999E-2</c:v>
                      </c:pt>
                      <c:pt idx="572">
                        <c:v>1.328E-2</c:v>
                      </c:pt>
                      <c:pt idx="573">
                        <c:v>1.0120000000000001E-2</c:v>
                      </c:pt>
                      <c:pt idx="574">
                        <c:v>1.08E-3</c:v>
                      </c:pt>
                      <c:pt idx="575">
                        <c:v>1.7799999999999999E-3</c:v>
                      </c:pt>
                      <c:pt idx="576">
                        <c:v>8.7799999999999996E-3</c:v>
                      </c:pt>
                      <c:pt idx="577">
                        <c:v>2.3709999999999998E-2</c:v>
                      </c:pt>
                      <c:pt idx="578">
                        <c:v>2.5159999999999998E-2</c:v>
                      </c:pt>
                      <c:pt idx="579">
                        <c:v>8.0499999999999999E-3</c:v>
                      </c:pt>
                      <c:pt idx="580">
                        <c:v>-6.2399999999999999E-3</c:v>
                      </c:pt>
                      <c:pt idx="581">
                        <c:v>-7.9000000000000008E-3</c:v>
                      </c:pt>
                      <c:pt idx="582">
                        <c:v>-3.0200000000000001E-3</c:v>
                      </c:pt>
                      <c:pt idx="583">
                        <c:v>5.3899999999999998E-3</c:v>
                      </c:pt>
                      <c:pt idx="584">
                        <c:v>7.9500000000000005E-3</c:v>
                      </c:pt>
                      <c:pt idx="585" formatCode="0.00E+00">
                        <c:v>-9.7757399999999993E-5</c:v>
                      </c:pt>
                      <c:pt idx="586">
                        <c:v>-7.5300000000000002E-3</c:v>
                      </c:pt>
                      <c:pt idx="587">
                        <c:v>5.2199999999999998E-3</c:v>
                      </c:pt>
                      <c:pt idx="588">
                        <c:v>8.1499999999999993E-3</c:v>
                      </c:pt>
                      <c:pt idx="589">
                        <c:v>7.5100000000000002E-3</c:v>
                      </c:pt>
                      <c:pt idx="590">
                        <c:v>4.0699999999999998E-3</c:v>
                      </c:pt>
                      <c:pt idx="591" formatCode="0.00E+00">
                        <c:v>-7.6708099999999997E-4</c:v>
                      </c:pt>
                      <c:pt idx="592">
                        <c:v>-1.2070000000000001E-2</c:v>
                      </c:pt>
                      <c:pt idx="593">
                        <c:v>-1.074E-2</c:v>
                      </c:pt>
                      <c:pt idx="594">
                        <c:v>-8.1399999999999997E-3</c:v>
                      </c:pt>
                      <c:pt idx="595">
                        <c:v>-1.044E-2</c:v>
                      </c:pt>
                      <c:pt idx="596">
                        <c:v>-1.2869999999999999E-2</c:v>
                      </c:pt>
                      <c:pt idx="597">
                        <c:v>-4.9500000000000004E-3</c:v>
                      </c:pt>
                      <c:pt idx="598">
                        <c:v>2.2300000000000002E-3</c:v>
                      </c:pt>
                      <c:pt idx="599">
                        <c:v>5.2399999999999999E-3</c:v>
                      </c:pt>
                      <c:pt idx="600">
                        <c:v>2.7299999999999998E-3</c:v>
                      </c:pt>
                      <c:pt idx="601">
                        <c:v>-7.0499999999999998E-3</c:v>
                      </c:pt>
                      <c:pt idx="602">
                        <c:v>-7.2399999999999999E-3</c:v>
                      </c:pt>
                      <c:pt idx="603">
                        <c:v>-1.089E-2</c:v>
                      </c:pt>
                      <c:pt idx="604">
                        <c:v>-1.464E-2</c:v>
                      </c:pt>
                      <c:pt idx="605">
                        <c:v>-2.4299999999999999E-2</c:v>
                      </c:pt>
                      <c:pt idx="606">
                        <c:v>-1.5299999999999999E-2</c:v>
                      </c:pt>
                      <c:pt idx="607">
                        <c:v>-3.6700000000000001E-3</c:v>
                      </c:pt>
                      <c:pt idx="608">
                        <c:v>3.9300000000000003E-3</c:v>
                      </c:pt>
                      <c:pt idx="609">
                        <c:v>-6.6100000000000004E-3</c:v>
                      </c:pt>
                      <c:pt idx="610">
                        <c:v>-1.9970000000000002E-2</c:v>
                      </c:pt>
                      <c:pt idx="611">
                        <c:v>-1.7659999999999999E-2</c:v>
                      </c:pt>
                      <c:pt idx="612">
                        <c:v>-1.9820000000000001E-2</c:v>
                      </c:pt>
                      <c:pt idx="613">
                        <c:v>-2.6870000000000002E-2</c:v>
                      </c:pt>
                      <c:pt idx="614">
                        <c:v>-2.4109999999999999E-2</c:v>
                      </c:pt>
                      <c:pt idx="615">
                        <c:v>-7.0299999999999998E-3</c:v>
                      </c:pt>
                      <c:pt idx="616">
                        <c:v>-9.3500000000000007E-3</c:v>
                      </c:pt>
                      <c:pt idx="617">
                        <c:v>-1.702E-2</c:v>
                      </c:pt>
                      <c:pt idx="618">
                        <c:v>-1.8280000000000001E-2</c:v>
                      </c:pt>
                      <c:pt idx="619">
                        <c:v>-1.7930000000000001E-2</c:v>
                      </c:pt>
                      <c:pt idx="620">
                        <c:v>-1.882E-2</c:v>
                      </c:pt>
                      <c:pt idx="621">
                        <c:v>-9.3100000000000006E-3</c:v>
                      </c:pt>
                      <c:pt idx="622">
                        <c:v>3.5300000000000002E-3</c:v>
                      </c:pt>
                      <c:pt idx="623">
                        <c:v>7.7400000000000004E-3</c:v>
                      </c:pt>
                      <c:pt idx="624">
                        <c:v>-2.8E-3</c:v>
                      </c:pt>
                      <c:pt idx="625">
                        <c:v>-8.8500000000000002E-3</c:v>
                      </c:pt>
                      <c:pt idx="626">
                        <c:v>-1.8630000000000001E-2</c:v>
                      </c:pt>
                      <c:pt idx="627">
                        <c:v>-2.1360000000000001E-2</c:v>
                      </c:pt>
                      <c:pt idx="628">
                        <c:v>-2.477E-2</c:v>
                      </c:pt>
                      <c:pt idx="629">
                        <c:v>-1.7100000000000001E-2</c:v>
                      </c:pt>
                      <c:pt idx="630">
                        <c:v>-1.035E-2</c:v>
                      </c:pt>
                      <c:pt idx="631">
                        <c:v>-3.81E-3</c:v>
                      </c:pt>
                      <c:pt idx="632" formatCode="0.00E+00">
                        <c:v>-1.77078E-4</c:v>
                      </c:pt>
                      <c:pt idx="633">
                        <c:v>-4.8900000000000002E-3</c:v>
                      </c:pt>
                      <c:pt idx="634">
                        <c:v>2.4499999999999999E-3</c:v>
                      </c:pt>
                      <c:pt idx="635">
                        <c:v>5.13E-3</c:v>
                      </c:pt>
                      <c:pt idx="636">
                        <c:v>5.5399999999999998E-3</c:v>
                      </c:pt>
                      <c:pt idx="637">
                        <c:v>1.8500000000000001E-3</c:v>
                      </c:pt>
                      <c:pt idx="638">
                        <c:v>-1.396E-2</c:v>
                      </c:pt>
                      <c:pt idx="639">
                        <c:v>-2.826E-2</c:v>
                      </c:pt>
                      <c:pt idx="640">
                        <c:v>-2.1690000000000001E-2</c:v>
                      </c:pt>
                      <c:pt idx="641">
                        <c:v>-1.436E-2</c:v>
                      </c:pt>
                      <c:pt idx="642">
                        <c:v>-1.8880000000000001E-2</c:v>
                      </c:pt>
                      <c:pt idx="643">
                        <c:v>-2.307E-2</c:v>
                      </c:pt>
                      <c:pt idx="644">
                        <c:v>-6.1700000000000001E-3</c:v>
                      </c:pt>
                      <c:pt idx="645">
                        <c:v>-6.4799999999999996E-3</c:v>
                      </c:pt>
                      <c:pt idx="646">
                        <c:v>-1.8749999999999999E-2</c:v>
                      </c:pt>
                      <c:pt idx="647">
                        <c:v>-2.3019999999999999E-2</c:v>
                      </c:pt>
                      <c:pt idx="648">
                        <c:v>-9.6399999999999993E-3</c:v>
                      </c:pt>
                      <c:pt idx="649">
                        <c:v>-7.0299999999999998E-3</c:v>
                      </c:pt>
                      <c:pt idx="650">
                        <c:v>-1.3339999999999999E-2</c:v>
                      </c:pt>
                      <c:pt idx="651">
                        <c:v>-4.3699999999999998E-3</c:v>
                      </c:pt>
                      <c:pt idx="652">
                        <c:v>1.7909999999999999E-2</c:v>
                      </c:pt>
                      <c:pt idx="653">
                        <c:v>1.372E-2</c:v>
                      </c:pt>
                      <c:pt idx="654">
                        <c:v>-3.8500000000000001E-3</c:v>
                      </c:pt>
                      <c:pt idx="655">
                        <c:v>-4.13E-3</c:v>
                      </c:pt>
                      <c:pt idx="656">
                        <c:v>8.0000000000000002E-3</c:v>
                      </c:pt>
                      <c:pt idx="657">
                        <c:v>1.5089999999999999E-2</c:v>
                      </c:pt>
                      <c:pt idx="658">
                        <c:v>-2.7799999999999999E-3</c:v>
                      </c:pt>
                      <c:pt idx="659">
                        <c:v>-1.6250000000000001E-2</c:v>
                      </c:pt>
                      <c:pt idx="660">
                        <c:v>-2.8969999999999999E-2</c:v>
                      </c:pt>
                      <c:pt idx="661">
                        <c:v>-2.3550000000000001E-2</c:v>
                      </c:pt>
                      <c:pt idx="662">
                        <c:v>-2.104E-2</c:v>
                      </c:pt>
                      <c:pt idx="663">
                        <c:v>3.2699999999999999E-3</c:v>
                      </c:pt>
                      <c:pt idx="664">
                        <c:v>2.315E-2</c:v>
                      </c:pt>
                      <c:pt idx="665">
                        <c:v>1.7579999999999998E-2</c:v>
                      </c:pt>
                      <c:pt idx="666">
                        <c:v>-8.4899999999999993E-3</c:v>
                      </c:pt>
                      <c:pt idx="667">
                        <c:v>-1.8089999999999998E-2</c:v>
                      </c:pt>
                      <c:pt idx="668">
                        <c:v>-1.269E-2</c:v>
                      </c:pt>
                      <c:pt idx="669">
                        <c:v>-9.8200000000000006E-3</c:v>
                      </c:pt>
                      <c:pt idx="670">
                        <c:v>8.0999999999999996E-3</c:v>
                      </c:pt>
                      <c:pt idx="671">
                        <c:v>1.5520000000000001E-2</c:v>
                      </c:pt>
                      <c:pt idx="672">
                        <c:v>7.6600000000000001E-3</c:v>
                      </c:pt>
                      <c:pt idx="673">
                        <c:v>1.0959999999999999E-2</c:v>
                      </c:pt>
                      <c:pt idx="674">
                        <c:v>2.0140000000000002E-2</c:v>
                      </c:pt>
                      <c:pt idx="675">
                        <c:v>1.9810000000000001E-2</c:v>
                      </c:pt>
                      <c:pt idx="676">
                        <c:v>1.788E-2</c:v>
                      </c:pt>
                      <c:pt idx="677">
                        <c:v>2.4330000000000001E-2</c:v>
                      </c:pt>
                      <c:pt idx="678">
                        <c:v>2.085E-2</c:v>
                      </c:pt>
                      <c:pt idx="679">
                        <c:v>1.6240000000000001E-2</c:v>
                      </c:pt>
                      <c:pt idx="680">
                        <c:v>1.7010000000000001E-2</c:v>
                      </c:pt>
                      <c:pt idx="681">
                        <c:v>1.959E-2</c:v>
                      </c:pt>
                      <c:pt idx="682">
                        <c:v>2.196E-2</c:v>
                      </c:pt>
                      <c:pt idx="683">
                        <c:v>2.2069999999999999E-2</c:v>
                      </c:pt>
                      <c:pt idx="684">
                        <c:v>4.0899999999999999E-3</c:v>
                      </c:pt>
                      <c:pt idx="685">
                        <c:v>3.0999999999999999E-3</c:v>
                      </c:pt>
                      <c:pt idx="686">
                        <c:v>1.1679999999999999E-2</c:v>
                      </c:pt>
                      <c:pt idx="687">
                        <c:v>2.5049999999999999E-2</c:v>
                      </c:pt>
                      <c:pt idx="688">
                        <c:v>2.5839999999999998E-2</c:v>
                      </c:pt>
                      <c:pt idx="689">
                        <c:v>3.4810000000000001E-2</c:v>
                      </c:pt>
                      <c:pt idx="690">
                        <c:v>2.7570000000000001E-2</c:v>
                      </c:pt>
                      <c:pt idx="691">
                        <c:v>2.9409999999999999E-2</c:v>
                      </c:pt>
                      <c:pt idx="692">
                        <c:v>2.8479999999999998E-2</c:v>
                      </c:pt>
                      <c:pt idx="693">
                        <c:v>2.6929999999999999E-2</c:v>
                      </c:pt>
                      <c:pt idx="694">
                        <c:v>1.1950000000000001E-2</c:v>
                      </c:pt>
                      <c:pt idx="695">
                        <c:v>9.3900000000000008E-3</c:v>
                      </c:pt>
                      <c:pt idx="696">
                        <c:v>3.041E-2</c:v>
                      </c:pt>
                      <c:pt idx="697">
                        <c:v>4.539E-2</c:v>
                      </c:pt>
                      <c:pt idx="698">
                        <c:v>5.1159999999999997E-2</c:v>
                      </c:pt>
                      <c:pt idx="699">
                        <c:v>5.1339999999999997E-2</c:v>
                      </c:pt>
                      <c:pt idx="700">
                        <c:v>5.6509999999999998E-2</c:v>
                      </c:pt>
                      <c:pt idx="701">
                        <c:v>4.2200000000000001E-2</c:v>
                      </c:pt>
                      <c:pt idx="702">
                        <c:v>2.504E-2</c:v>
                      </c:pt>
                      <c:pt idx="703">
                        <c:v>9.2700000000000005E-3</c:v>
                      </c:pt>
                      <c:pt idx="704">
                        <c:v>1.567E-2</c:v>
                      </c:pt>
                      <c:pt idx="705">
                        <c:v>2.214E-2</c:v>
                      </c:pt>
                      <c:pt idx="706">
                        <c:v>3.8269999999999998E-2</c:v>
                      </c:pt>
                      <c:pt idx="707">
                        <c:v>4.5940000000000002E-2</c:v>
                      </c:pt>
                      <c:pt idx="708">
                        <c:v>5.2900000000000003E-2</c:v>
                      </c:pt>
                      <c:pt idx="709">
                        <c:v>4.8259999999999997E-2</c:v>
                      </c:pt>
                      <c:pt idx="710">
                        <c:v>3.8460000000000001E-2</c:v>
                      </c:pt>
                      <c:pt idx="711">
                        <c:v>4.3249999999999997E-2</c:v>
                      </c:pt>
                      <c:pt idx="712">
                        <c:v>4.4880000000000003E-2</c:v>
                      </c:pt>
                      <c:pt idx="713">
                        <c:v>6.0789999999999997E-2</c:v>
                      </c:pt>
                      <c:pt idx="714">
                        <c:v>7.9009999999999997E-2</c:v>
                      </c:pt>
                      <c:pt idx="715">
                        <c:v>9.9150000000000002E-2</c:v>
                      </c:pt>
                      <c:pt idx="716">
                        <c:v>8.9569999999999997E-2</c:v>
                      </c:pt>
                      <c:pt idx="717">
                        <c:v>6.0769999999999998E-2</c:v>
                      </c:pt>
                      <c:pt idx="718">
                        <c:v>5.3400000000000003E-2</c:v>
                      </c:pt>
                      <c:pt idx="719">
                        <c:v>6.166E-2</c:v>
                      </c:pt>
                      <c:pt idx="720">
                        <c:v>6.9879999999999998E-2</c:v>
                      </c:pt>
                      <c:pt idx="721">
                        <c:v>6.4899999999999999E-2</c:v>
                      </c:pt>
                      <c:pt idx="722">
                        <c:v>8.4099999999999994E-2</c:v>
                      </c:pt>
                      <c:pt idx="723">
                        <c:v>0.1014</c:v>
                      </c:pt>
                      <c:pt idx="724">
                        <c:v>0.10027</c:v>
                      </c:pt>
                      <c:pt idx="725">
                        <c:v>8.8620000000000004E-2</c:v>
                      </c:pt>
                      <c:pt idx="726">
                        <c:v>9.6540000000000001E-2</c:v>
                      </c:pt>
                      <c:pt idx="727">
                        <c:v>0.11506</c:v>
                      </c:pt>
                      <c:pt idx="728">
                        <c:v>0.1166</c:v>
                      </c:pt>
                      <c:pt idx="729">
                        <c:v>0.10526000000000001</c:v>
                      </c:pt>
                      <c:pt idx="730">
                        <c:v>9.5140000000000002E-2</c:v>
                      </c:pt>
                      <c:pt idx="731">
                        <c:v>9.0069999999999997E-2</c:v>
                      </c:pt>
                      <c:pt idx="732">
                        <c:v>9.6019999999999994E-2</c:v>
                      </c:pt>
                      <c:pt idx="733">
                        <c:v>0.11044</c:v>
                      </c:pt>
                      <c:pt idx="734">
                        <c:v>0.12317</c:v>
                      </c:pt>
                      <c:pt idx="735">
                        <c:v>0.12931999999999999</c:v>
                      </c:pt>
                      <c:pt idx="736">
                        <c:v>0.1139</c:v>
                      </c:pt>
                      <c:pt idx="737">
                        <c:v>0.11027000000000001</c:v>
                      </c:pt>
                      <c:pt idx="738">
                        <c:v>0.13289000000000001</c:v>
                      </c:pt>
                      <c:pt idx="739">
                        <c:v>0.16492000000000001</c:v>
                      </c:pt>
                      <c:pt idx="740">
                        <c:v>0.15432999999999999</c:v>
                      </c:pt>
                      <c:pt idx="741">
                        <c:v>0.13915</c:v>
                      </c:pt>
                      <c:pt idx="742">
                        <c:v>0.14646000000000001</c:v>
                      </c:pt>
                      <c:pt idx="743">
                        <c:v>0.16277</c:v>
                      </c:pt>
                      <c:pt idx="744">
                        <c:v>0.15798999999999999</c:v>
                      </c:pt>
                      <c:pt idx="745">
                        <c:v>0.15931000000000001</c:v>
                      </c:pt>
                      <c:pt idx="746">
                        <c:v>0.17724000000000001</c:v>
                      </c:pt>
                      <c:pt idx="747">
                        <c:v>0.20457</c:v>
                      </c:pt>
                      <c:pt idx="748">
                        <c:v>0.21834000000000001</c:v>
                      </c:pt>
                      <c:pt idx="749">
                        <c:v>0.20200000000000001</c:v>
                      </c:pt>
                      <c:pt idx="750">
                        <c:v>0.18853</c:v>
                      </c:pt>
                      <c:pt idx="751">
                        <c:v>0.19566</c:v>
                      </c:pt>
                      <c:pt idx="752">
                        <c:v>0.20261000000000001</c:v>
                      </c:pt>
                      <c:pt idx="753">
                        <c:v>0.19581999999999999</c:v>
                      </c:pt>
                      <c:pt idx="754">
                        <c:v>0.18432000000000001</c:v>
                      </c:pt>
                      <c:pt idx="755">
                        <c:v>0.19975000000000001</c:v>
                      </c:pt>
                      <c:pt idx="756">
                        <c:v>0.19744999999999999</c:v>
                      </c:pt>
                      <c:pt idx="757">
                        <c:v>0.20660999999999999</c:v>
                      </c:pt>
                      <c:pt idx="758">
                        <c:v>0.23449999999999999</c:v>
                      </c:pt>
                      <c:pt idx="759">
                        <c:v>0.24751999999999999</c:v>
                      </c:pt>
                      <c:pt idx="760">
                        <c:v>0.24129999999999999</c:v>
                      </c:pt>
                      <c:pt idx="761">
                        <c:v>0.23249</c:v>
                      </c:pt>
                      <c:pt idx="762">
                        <c:v>0.23751</c:v>
                      </c:pt>
                      <c:pt idx="763">
                        <c:v>0.21554000000000001</c:v>
                      </c:pt>
                      <c:pt idx="764">
                        <c:v>0.21057999999999999</c:v>
                      </c:pt>
                      <c:pt idx="765">
                        <c:v>0.21689</c:v>
                      </c:pt>
                      <c:pt idx="766">
                        <c:v>0.20816000000000001</c:v>
                      </c:pt>
                      <c:pt idx="767">
                        <c:v>0.20930000000000001</c:v>
                      </c:pt>
                      <c:pt idx="768">
                        <c:v>0.19391</c:v>
                      </c:pt>
                      <c:pt idx="769">
                        <c:v>0.17974999999999999</c:v>
                      </c:pt>
                      <c:pt idx="770">
                        <c:v>0.15615000000000001</c:v>
                      </c:pt>
                      <c:pt idx="771">
                        <c:v>0.16922999999999999</c:v>
                      </c:pt>
                      <c:pt idx="772">
                        <c:v>0.16275999999999999</c:v>
                      </c:pt>
                      <c:pt idx="773">
                        <c:v>0.16686999999999999</c:v>
                      </c:pt>
                      <c:pt idx="774">
                        <c:v>0.17280999999999999</c:v>
                      </c:pt>
                      <c:pt idx="775">
                        <c:v>0.18114</c:v>
                      </c:pt>
                      <c:pt idx="776">
                        <c:v>0.16367999999999999</c:v>
                      </c:pt>
                      <c:pt idx="777">
                        <c:v>0.14942</c:v>
                      </c:pt>
                      <c:pt idx="778">
                        <c:v>0.15092</c:v>
                      </c:pt>
                      <c:pt idx="779">
                        <c:v>0.15110999999999999</c:v>
                      </c:pt>
                      <c:pt idx="780">
                        <c:v>0.14466999999999999</c:v>
                      </c:pt>
                      <c:pt idx="781">
                        <c:v>0.12329</c:v>
                      </c:pt>
                      <c:pt idx="782">
                        <c:v>0.10111000000000001</c:v>
                      </c:pt>
                      <c:pt idx="783">
                        <c:v>9.5890000000000003E-2</c:v>
                      </c:pt>
                      <c:pt idx="784">
                        <c:v>0.10868999999999999</c:v>
                      </c:pt>
                      <c:pt idx="785">
                        <c:v>0.11311</c:v>
                      </c:pt>
                      <c:pt idx="786">
                        <c:v>0.12515999999999999</c:v>
                      </c:pt>
                      <c:pt idx="787">
                        <c:v>0.13496</c:v>
                      </c:pt>
                      <c:pt idx="788">
                        <c:v>0.12870999999999999</c:v>
                      </c:pt>
                      <c:pt idx="789">
                        <c:v>0.10778</c:v>
                      </c:pt>
                      <c:pt idx="790">
                        <c:v>9.7320000000000004E-2</c:v>
                      </c:pt>
                      <c:pt idx="791">
                        <c:v>9.2189999999999994E-2</c:v>
                      </c:pt>
                      <c:pt idx="792">
                        <c:v>9.2009999999999995E-2</c:v>
                      </c:pt>
                      <c:pt idx="793">
                        <c:v>8.4669999999999995E-2</c:v>
                      </c:pt>
                      <c:pt idx="794">
                        <c:v>8.8090000000000002E-2</c:v>
                      </c:pt>
                      <c:pt idx="795">
                        <c:v>0.11634</c:v>
                      </c:pt>
                      <c:pt idx="796">
                        <c:v>0.12902</c:v>
                      </c:pt>
                      <c:pt idx="797">
                        <c:v>0.11386</c:v>
                      </c:pt>
                      <c:pt idx="798">
                        <c:v>9.5170000000000005E-2</c:v>
                      </c:pt>
                      <c:pt idx="799">
                        <c:v>9.604E-2</c:v>
                      </c:pt>
                      <c:pt idx="800">
                        <c:v>0.10478</c:v>
                      </c:pt>
                      <c:pt idx="801">
                        <c:v>0.12875</c:v>
                      </c:pt>
                      <c:pt idx="802">
                        <c:v>0.12042</c:v>
                      </c:pt>
                      <c:pt idx="803">
                        <c:v>7.5740000000000002E-2</c:v>
                      </c:pt>
                      <c:pt idx="804">
                        <c:v>8.4540000000000004E-2</c:v>
                      </c:pt>
                      <c:pt idx="805">
                        <c:v>0.12545999999999999</c:v>
                      </c:pt>
                      <c:pt idx="806">
                        <c:v>0.14205999999999999</c:v>
                      </c:pt>
                      <c:pt idx="807">
                        <c:v>9.2979999999999993E-2</c:v>
                      </c:pt>
                      <c:pt idx="808">
                        <c:v>9.6829999999999999E-2</c:v>
                      </c:pt>
                      <c:pt idx="809">
                        <c:v>9.9419999999999994E-2</c:v>
                      </c:pt>
                      <c:pt idx="810">
                        <c:v>0.12063</c:v>
                      </c:pt>
                      <c:pt idx="811">
                        <c:v>0.12039999999999999</c:v>
                      </c:pt>
                      <c:pt idx="812">
                        <c:v>0.13181000000000001</c:v>
                      </c:pt>
                      <c:pt idx="813">
                        <c:v>0.11211</c:v>
                      </c:pt>
                      <c:pt idx="814">
                        <c:v>0.10749</c:v>
                      </c:pt>
                      <c:pt idx="815">
                        <c:v>0.1065</c:v>
                      </c:pt>
                      <c:pt idx="816">
                        <c:v>0.11133999999999999</c:v>
                      </c:pt>
                      <c:pt idx="817">
                        <c:v>0.10607999999999999</c:v>
                      </c:pt>
                      <c:pt idx="818">
                        <c:v>0.11236</c:v>
                      </c:pt>
                      <c:pt idx="819">
                        <c:v>0.13092000000000001</c:v>
                      </c:pt>
                      <c:pt idx="820">
                        <c:v>0.14213000000000001</c:v>
                      </c:pt>
                      <c:pt idx="821">
                        <c:v>0.15237000000000001</c:v>
                      </c:pt>
                      <c:pt idx="822">
                        <c:v>0.15926000000000001</c:v>
                      </c:pt>
                      <c:pt idx="823">
                        <c:v>0.17163</c:v>
                      </c:pt>
                      <c:pt idx="824">
                        <c:v>0.18723999999999999</c:v>
                      </c:pt>
                      <c:pt idx="825">
                        <c:v>0.18673999999999999</c:v>
                      </c:pt>
                      <c:pt idx="826">
                        <c:v>0.18149999999999999</c:v>
                      </c:pt>
                      <c:pt idx="827">
                        <c:v>0.17699999999999999</c:v>
                      </c:pt>
                      <c:pt idx="828">
                        <c:v>0.1883</c:v>
                      </c:pt>
                      <c:pt idx="829">
                        <c:v>0.1704</c:v>
                      </c:pt>
                      <c:pt idx="830">
                        <c:v>0.16597999999999999</c:v>
                      </c:pt>
                      <c:pt idx="831">
                        <c:v>0.18240999999999999</c:v>
                      </c:pt>
                      <c:pt idx="832">
                        <c:v>0.20164000000000001</c:v>
                      </c:pt>
                      <c:pt idx="833">
                        <c:v>0.20197000000000001</c:v>
                      </c:pt>
                      <c:pt idx="834">
                        <c:v>0.19838</c:v>
                      </c:pt>
                      <c:pt idx="835">
                        <c:v>0.21897</c:v>
                      </c:pt>
                      <c:pt idx="836">
                        <c:v>0.22103</c:v>
                      </c:pt>
                      <c:pt idx="837">
                        <c:v>0.21354000000000001</c:v>
                      </c:pt>
                      <c:pt idx="838">
                        <c:v>0.20083000000000001</c:v>
                      </c:pt>
                      <c:pt idx="839">
                        <c:v>0.19747999999999999</c:v>
                      </c:pt>
                      <c:pt idx="840">
                        <c:v>0.22436</c:v>
                      </c:pt>
                      <c:pt idx="841">
                        <c:v>0.26329000000000002</c:v>
                      </c:pt>
                      <c:pt idx="842">
                        <c:v>0.29426000000000002</c:v>
                      </c:pt>
                      <c:pt idx="843">
                        <c:v>0.27848000000000001</c:v>
                      </c:pt>
                      <c:pt idx="844">
                        <c:v>0.27756999999999998</c:v>
                      </c:pt>
                      <c:pt idx="845">
                        <c:v>0.26600000000000001</c:v>
                      </c:pt>
                      <c:pt idx="846">
                        <c:v>0.28216000000000002</c:v>
                      </c:pt>
                      <c:pt idx="847">
                        <c:v>0.30763000000000001</c:v>
                      </c:pt>
                      <c:pt idx="848">
                        <c:v>0.32356000000000001</c:v>
                      </c:pt>
                      <c:pt idx="849">
                        <c:v>0.33151999999999998</c:v>
                      </c:pt>
                      <c:pt idx="850">
                        <c:v>0.36135</c:v>
                      </c:pt>
                      <c:pt idx="851">
                        <c:v>0.38886999999999999</c:v>
                      </c:pt>
                      <c:pt idx="852">
                        <c:v>0.39465</c:v>
                      </c:pt>
                      <c:pt idx="853">
                        <c:v>0.40833999999999998</c:v>
                      </c:pt>
                      <c:pt idx="854">
                        <c:v>0.4249</c:v>
                      </c:pt>
                      <c:pt idx="855">
                        <c:v>0.43530000000000002</c:v>
                      </c:pt>
                      <c:pt idx="856">
                        <c:v>0.438</c:v>
                      </c:pt>
                      <c:pt idx="857">
                        <c:v>0.42537000000000003</c:v>
                      </c:pt>
                      <c:pt idx="858">
                        <c:v>0.44347999999999999</c:v>
                      </c:pt>
                      <c:pt idx="859">
                        <c:v>0.48321999999999998</c:v>
                      </c:pt>
                      <c:pt idx="860">
                        <c:v>0.51749000000000001</c:v>
                      </c:pt>
                      <c:pt idx="861">
                        <c:v>0.53722000000000003</c:v>
                      </c:pt>
                      <c:pt idx="862">
                        <c:v>0.55852000000000002</c:v>
                      </c:pt>
                      <c:pt idx="863">
                        <c:v>0.57850999999999997</c:v>
                      </c:pt>
                      <c:pt idx="864">
                        <c:v>0.60899999999999999</c:v>
                      </c:pt>
                      <c:pt idx="865">
                        <c:v>0.65017000000000003</c:v>
                      </c:pt>
                      <c:pt idx="866">
                        <c:v>0.67451000000000005</c:v>
                      </c:pt>
                      <c:pt idx="867">
                        <c:v>0.66891</c:v>
                      </c:pt>
                      <c:pt idx="868">
                        <c:v>0.65834999999999999</c:v>
                      </c:pt>
                      <c:pt idx="869">
                        <c:v>0.65993000000000002</c:v>
                      </c:pt>
                      <c:pt idx="870">
                        <c:v>0.68808000000000002</c:v>
                      </c:pt>
                      <c:pt idx="871">
                        <c:v>0.74419000000000002</c:v>
                      </c:pt>
                      <c:pt idx="872">
                        <c:v>0.80208000000000002</c:v>
                      </c:pt>
                      <c:pt idx="873">
                        <c:v>0.83538999999999997</c:v>
                      </c:pt>
                      <c:pt idx="874">
                        <c:v>0.84667000000000003</c:v>
                      </c:pt>
                      <c:pt idx="875">
                        <c:v>0.86546000000000001</c:v>
                      </c:pt>
                      <c:pt idx="876">
                        <c:v>0.90078000000000003</c:v>
                      </c:pt>
                      <c:pt idx="877">
                        <c:v>0.91679999999999995</c:v>
                      </c:pt>
                      <c:pt idx="878">
                        <c:v>0.95626999999999995</c:v>
                      </c:pt>
                      <c:pt idx="879">
                        <c:v>1.0044999999999999</c:v>
                      </c:pt>
                      <c:pt idx="880">
                        <c:v>1.0429999999999999</c:v>
                      </c:pt>
                      <c:pt idx="881">
                        <c:v>1.0943499999999999</c:v>
                      </c:pt>
                      <c:pt idx="882">
                        <c:v>1.16391</c:v>
                      </c:pt>
                      <c:pt idx="883">
                        <c:v>1.2049799999999999</c:v>
                      </c:pt>
                      <c:pt idx="884">
                        <c:v>1.19526</c:v>
                      </c:pt>
                      <c:pt idx="885">
                        <c:v>1.25291</c:v>
                      </c:pt>
                      <c:pt idx="886">
                        <c:v>1.3414699999999999</c:v>
                      </c:pt>
                      <c:pt idx="887">
                        <c:v>1.41021</c:v>
                      </c:pt>
                      <c:pt idx="888">
                        <c:v>1.43893</c:v>
                      </c:pt>
                      <c:pt idx="889">
                        <c:v>1.47082</c:v>
                      </c:pt>
                      <c:pt idx="890">
                        <c:v>1.48237</c:v>
                      </c:pt>
                      <c:pt idx="891">
                        <c:v>1.5023899999999999</c:v>
                      </c:pt>
                      <c:pt idx="892">
                        <c:v>1.5502400000000001</c:v>
                      </c:pt>
                      <c:pt idx="893">
                        <c:v>1.5811900000000001</c:v>
                      </c:pt>
                      <c:pt idx="894">
                        <c:v>1.5547800000000001</c:v>
                      </c:pt>
                      <c:pt idx="895">
                        <c:v>1.5220800000000001</c:v>
                      </c:pt>
                      <c:pt idx="896">
                        <c:v>1.53142</c:v>
                      </c:pt>
                      <c:pt idx="897">
                        <c:v>1.5641099999999999</c:v>
                      </c:pt>
                      <c:pt idx="898">
                        <c:v>1.5794900000000001</c:v>
                      </c:pt>
                      <c:pt idx="899">
                        <c:v>1.5577000000000001</c:v>
                      </c:pt>
                      <c:pt idx="900">
                        <c:v>1.53546</c:v>
                      </c:pt>
                      <c:pt idx="901">
                        <c:v>1.53721</c:v>
                      </c:pt>
                      <c:pt idx="902">
                        <c:v>1.5672699999999999</c:v>
                      </c:pt>
                      <c:pt idx="903">
                        <c:v>1.58971</c:v>
                      </c:pt>
                      <c:pt idx="904">
                        <c:v>1.5953999999999999</c:v>
                      </c:pt>
                      <c:pt idx="905">
                        <c:v>1.6049599999999999</c:v>
                      </c:pt>
                      <c:pt idx="906">
                        <c:v>1.6338600000000001</c:v>
                      </c:pt>
                      <c:pt idx="907">
                        <c:v>1.66913</c:v>
                      </c:pt>
                      <c:pt idx="908">
                        <c:v>1.7237199999999999</c:v>
                      </c:pt>
                      <c:pt idx="909">
                        <c:v>1.7748600000000001</c:v>
                      </c:pt>
                      <c:pt idx="910">
                        <c:v>1.85632</c:v>
                      </c:pt>
                      <c:pt idx="911">
                        <c:v>1.9333</c:v>
                      </c:pt>
                      <c:pt idx="912">
                        <c:v>1.9962599999999999</c:v>
                      </c:pt>
                      <c:pt idx="913">
                        <c:v>2.0217200000000002</c:v>
                      </c:pt>
                      <c:pt idx="914">
                        <c:v>2.05796</c:v>
                      </c:pt>
                      <c:pt idx="915">
                        <c:v>2.1293500000000001</c:v>
                      </c:pt>
                      <c:pt idx="916">
                        <c:v>2.1949200000000002</c:v>
                      </c:pt>
                      <c:pt idx="917">
                        <c:v>2.23536</c:v>
                      </c:pt>
                      <c:pt idx="918">
                        <c:v>2.25712</c:v>
                      </c:pt>
                      <c:pt idx="919">
                        <c:v>2.3283999999999998</c:v>
                      </c:pt>
                      <c:pt idx="920">
                        <c:v>2.4215300000000002</c:v>
                      </c:pt>
                      <c:pt idx="921">
                        <c:v>2.5171000000000001</c:v>
                      </c:pt>
                      <c:pt idx="922">
                        <c:v>2.5765699999999998</c:v>
                      </c:pt>
                      <c:pt idx="923">
                        <c:v>2.6387800000000001</c:v>
                      </c:pt>
                      <c:pt idx="924">
                        <c:v>2.70316</c:v>
                      </c:pt>
                      <c:pt idx="925">
                        <c:v>2.7498</c:v>
                      </c:pt>
                      <c:pt idx="926">
                        <c:v>2.7989299999999999</c:v>
                      </c:pt>
                      <c:pt idx="927">
                        <c:v>2.88144</c:v>
                      </c:pt>
                      <c:pt idx="928">
                        <c:v>3.02319</c:v>
                      </c:pt>
                      <c:pt idx="929">
                        <c:v>3.1307900000000002</c:v>
                      </c:pt>
                      <c:pt idx="930">
                        <c:v>3.1747000000000001</c:v>
                      </c:pt>
                      <c:pt idx="931">
                        <c:v>3.2020300000000002</c:v>
                      </c:pt>
                      <c:pt idx="932">
                        <c:v>3.25766</c:v>
                      </c:pt>
                      <c:pt idx="933">
                        <c:v>3.2881999999999998</c:v>
                      </c:pt>
                      <c:pt idx="934">
                        <c:v>3.3230499999999998</c:v>
                      </c:pt>
                      <c:pt idx="935">
                        <c:v>3.3945099999999999</c:v>
                      </c:pt>
                      <c:pt idx="936">
                        <c:v>3.4845000000000002</c:v>
                      </c:pt>
                      <c:pt idx="937">
                        <c:v>3.4925000000000002</c:v>
                      </c:pt>
                      <c:pt idx="938">
                        <c:v>3.4621499999999998</c:v>
                      </c:pt>
                      <c:pt idx="939">
                        <c:v>3.43554</c:v>
                      </c:pt>
                      <c:pt idx="940">
                        <c:v>3.4788199999999998</c:v>
                      </c:pt>
                      <c:pt idx="941">
                        <c:v>3.5242900000000001</c:v>
                      </c:pt>
                      <c:pt idx="942">
                        <c:v>3.4988899999999998</c:v>
                      </c:pt>
                      <c:pt idx="943">
                        <c:v>3.4419200000000001</c:v>
                      </c:pt>
                      <c:pt idx="944">
                        <c:v>3.4185699999999999</c:v>
                      </c:pt>
                      <c:pt idx="945">
                        <c:v>3.4174600000000002</c:v>
                      </c:pt>
                      <c:pt idx="946">
                        <c:v>3.4150399999999999</c:v>
                      </c:pt>
                      <c:pt idx="947">
                        <c:v>3.4219400000000002</c:v>
                      </c:pt>
                      <c:pt idx="948">
                        <c:v>3.4366099999999999</c:v>
                      </c:pt>
                      <c:pt idx="949">
                        <c:v>3.4197000000000002</c:v>
                      </c:pt>
                      <c:pt idx="950">
                        <c:v>3.3939900000000001</c:v>
                      </c:pt>
                      <c:pt idx="951">
                        <c:v>3.3959000000000001</c:v>
                      </c:pt>
                      <c:pt idx="952">
                        <c:v>3.4018199999999998</c:v>
                      </c:pt>
                      <c:pt idx="953">
                        <c:v>3.33954</c:v>
                      </c:pt>
                      <c:pt idx="954">
                        <c:v>3.2347999999999999</c:v>
                      </c:pt>
                      <c:pt idx="955">
                        <c:v>3.1800099999999998</c:v>
                      </c:pt>
                      <c:pt idx="956">
                        <c:v>3.15943</c:v>
                      </c:pt>
                      <c:pt idx="957">
                        <c:v>3.1149200000000001</c:v>
                      </c:pt>
                      <c:pt idx="958">
                        <c:v>3.05078</c:v>
                      </c:pt>
                      <c:pt idx="959">
                        <c:v>3.0070199999999998</c:v>
                      </c:pt>
                      <c:pt idx="960">
                        <c:v>2.95641</c:v>
                      </c:pt>
                      <c:pt idx="961">
                        <c:v>2.9128099999999999</c:v>
                      </c:pt>
                      <c:pt idx="962">
                        <c:v>2.871</c:v>
                      </c:pt>
                      <c:pt idx="963">
                        <c:v>2.8531</c:v>
                      </c:pt>
                      <c:pt idx="964">
                        <c:v>2.8126099999999998</c:v>
                      </c:pt>
                      <c:pt idx="965">
                        <c:v>2.7877100000000001</c:v>
                      </c:pt>
                      <c:pt idx="966">
                        <c:v>2.7721200000000001</c:v>
                      </c:pt>
                      <c:pt idx="967">
                        <c:v>2.77807</c:v>
                      </c:pt>
                      <c:pt idx="968">
                        <c:v>2.7876300000000001</c:v>
                      </c:pt>
                      <c:pt idx="969">
                        <c:v>2.7776299999999998</c:v>
                      </c:pt>
                      <c:pt idx="970">
                        <c:v>2.7673000000000001</c:v>
                      </c:pt>
                      <c:pt idx="971">
                        <c:v>2.8098900000000002</c:v>
                      </c:pt>
                      <c:pt idx="972">
                        <c:v>2.8450799999999998</c:v>
                      </c:pt>
                      <c:pt idx="973">
                        <c:v>2.8856199999999999</c:v>
                      </c:pt>
                      <c:pt idx="974">
                        <c:v>2.8970699999999998</c:v>
                      </c:pt>
                      <c:pt idx="975">
                        <c:v>2.9777300000000002</c:v>
                      </c:pt>
                      <c:pt idx="976">
                        <c:v>3.0086400000000002</c:v>
                      </c:pt>
                      <c:pt idx="977">
                        <c:v>3.0581999999999998</c:v>
                      </c:pt>
                      <c:pt idx="978">
                        <c:v>3.0861000000000001</c:v>
                      </c:pt>
                      <c:pt idx="979">
                        <c:v>3.1162800000000002</c:v>
                      </c:pt>
                      <c:pt idx="980">
                        <c:v>3.10554</c:v>
                      </c:pt>
                      <c:pt idx="981">
                        <c:v>3.1014300000000001</c:v>
                      </c:pt>
                      <c:pt idx="982">
                        <c:v>3.1261399999999999</c:v>
                      </c:pt>
                      <c:pt idx="983">
                        <c:v>3.14296</c:v>
                      </c:pt>
                      <c:pt idx="984">
                        <c:v>3.15063</c:v>
                      </c:pt>
                      <c:pt idx="985">
                        <c:v>3.1858499999999998</c:v>
                      </c:pt>
                      <c:pt idx="986">
                        <c:v>3.1789399999999999</c:v>
                      </c:pt>
                      <c:pt idx="987">
                        <c:v>3.1263000000000001</c:v>
                      </c:pt>
                      <c:pt idx="988">
                        <c:v>3.02407</c:v>
                      </c:pt>
                      <c:pt idx="989">
                        <c:v>2.9390499999999999</c:v>
                      </c:pt>
                      <c:pt idx="990">
                        <c:v>2.84802</c:v>
                      </c:pt>
                      <c:pt idx="991">
                        <c:v>2.7700999999999998</c:v>
                      </c:pt>
                      <c:pt idx="992">
                        <c:v>2.6535600000000001</c:v>
                      </c:pt>
                      <c:pt idx="993">
                        <c:v>2.5321500000000001</c:v>
                      </c:pt>
                      <c:pt idx="994">
                        <c:v>2.44143</c:v>
                      </c:pt>
                      <c:pt idx="995">
                        <c:v>2.3594200000000001</c:v>
                      </c:pt>
                      <c:pt idx="996">
                        <c:v>2.2461099999999998</c:v>
                      </c:pt>
                      <c:pt idx="997">
                        <c:v>2.12378</c:v>
                      </c:pt>
                      <c:pt idx="998">
                        <c:v>2.0536500000000002</c:v>
                      </c:pt>
                      <c:pt idx="999">
                        <c:v>2.0095499999999999</c:v>
                      </c:pt>
                      <c:pt idx="1000">
                        <c:v>1.9707600000000001</c:v>
                      </c:pt>
                      <c:pt idx="1001">
                        <c:v>1.90473</c:v>
                      </c:pt>
                      <c:pt idx="1002">
                        <c:v>1.8462000000000001</c:v>
                      </c:pt>
                      <c:pt idx="1003">
                        <c:v>1.8026199999999999</c:v>
                      </c:pt>
                      <c:pt idx="1004">
                        <c:v>1.7661100000000001</c:v>
                      </c:pt>
                      <c:pt idx="1005">
                        <c:v>1.7450600000000001</c:v>
                      </c:pt>
                      <c:pt idx="1006">
                        <c:v>1.7218899999999999</c:v>
                      </c:pt>
                      <c:pt idx="1007">
                        <c:v>1.6872100000000001</c:v>
                      </c:pt>
                      <c:pt idx="1008">
                        <c:v>1.65828</c:v>
                      </c:pt>
                      <c:pt idx="1009">
                        <c:v>1.64669</c:v>
                      </c:pt>
                      <c:pt idx="1010">
                        <c:v>1.65449</c:v>
                      </c:pt>
                      <c:pt idx="1011">
                        <c:v>1.6307499999999999</c:v>
                      </c:pt>
                      <c:pt idx="1012">
                        <c:v>1.5935900000000001</c:v>
                      </c:pt>
                      <c:pt idx="1013">
                        <c:v>1.5669900000000001</c:v>
                      </c:pt>
                      <c:pt idx="1014">
                        <c:v>1.6120000000000001</c:v>
                      </c:pt>
                      <c:pt idx="1015">
                        <c:v>1.65984</c:v>
                      </c:pt>
                      <c:pt idx="1016">
                        <c:v>1.6633599999999999</c:v>
                      </c:pt>
                      <c:pt idx="1017">
                        <c:v>1.64734</c:v>
                      </c:pt>
                      <c:pt idx="1018">
                        <c:v>1.6362399999999999</c:v>
                      </c:pt>
                      <c:pt idx="1019">
                        <c:v>1.63137</c:v>
                      </c:pt>
                      <c:pt idx="1020">
                        <c:v>1.6476</c:v>
                      </c:pt>
                      <c:pt idx="1021">
                        <c:v>1.6914499999999999</c:v>
                      </c:pt>
                      <c:pt idx="1022">
                        <c:v>1.7108000000000001</c:v>
                      </c:pt>
                      <c:pt idx="1023">
                        <c:v>1.7048399999999999</c:v>
                      </c:pt>
                      <c:pt idx="1024">
                        <c:v>1.70723</c:v>
                      </c:pt>
                      <c:pt idx="1025">
                        <c:v>1.71288</c:v>
                      </c:pt>
                      <c:pt idx="1026">
                        <c:v>1.7355</c:v>
                      </c:pt>
                      <c:pt idx="1027">
                        <c:v>1.74654</c:v>
                      </c:pt>
                      <c:pt idx="1028">
                        <c:v>1.7559100000000001</c:v>
                      </c:pt>
                      <c:pt idx="1029">
                        <c:v>1.7558199999999999</c:v>
                      </c:pt>
                      <c:pt idx="1030">
                        <c:v>1.76762</c:v>
                      </c:pt>
                      <c:pt idx="1031">
                        <c:v>1.77363</c:v>
                      </c:pt>
                      <c:pt idx="1032">
                        <c:v>1.77878</c:v>
                      </c:pt>
                      <c:pt idx="1033">
                        <c:v>1.7682</c:v>
                      </c:pt>
                      <c:pt idx="1034">
                        <c:v>1.76414</c:v>
                      </c:pt>
                      <c:pt idx="1035">
                        <c:v>1.7648600000000001</c:v>
                      </c:pt>
                      <c:pt idx="1036">
                        <c:v>1.7769299999999999</c:v>
                      </c:pt>
                      <c:pt idx="1037">
                        <c:v>1.7737000000000001</c:v>
                      </c:pt>
                      <c:pt idx="1038">
                        <c:v>1.7668600000000001</c:v>
                      </c:pt>
                      <c:pt idx="1039">
                        <c:v>1.7717700000000001</c:v>
                      </c:pt>
                      <c:pt idx="1040">
                        <c:v>1.7705500000000001</c:v>
                      </c:pt>
                      <c:pt idx="1041">
                        <c:v>1.7578199999999999</c:v>
                      </c:pt>
                      <c:pt idx="1042">
                        <c:v>1.73346</c:v>
                      </c:pt>
                      <c:pt idx="1043">
                        <c:v>1.7217100000000001</c:v>
                      </c:pt>
                      <c:pt idx="1044">
                        <c:v>1.7160299999999999</c:v>
                      </c:pt>
                      <c:pt idx="1045">
                        <c:v>1.7176</c:v>
                      </c:pt>
                      <c:pt idx="1046">
                        <c:v>1.7355499999999999</c:v>
                      </c:pt>
                      <c:pt idx="1047">
                        <c:v>1.7412300000000001</c:v>
                      </c:pt>
                      <c:pt idx="1048">
                        <c:v>1.7404999999999999</c:v>
                      </c:pt>
                      <c:pt idx="1049">
                        <c:v>1.7328300000000001</c:v>
                      </c:pt>
                      <c:pt idx="1050">
                        <c:v>1.7421199999999999</c:v>
                      </c:pt>
                      <c:pt idx="1051">
                        <c:v>1.7386200000000001</c:v>
                      </c:pt>
                      <c:pt idx="1052">
                        <c:v>1.74925</c:v>
                      </c:pt>
                      <c:pt idx="1053">
                        <c:v>1.7346900000000001</c:v>
                      </c:pt>
                      <c:pt idx="1054">
                        <c:v>1.7196</c:v>
                      </c:pt>
                      <c:pt idx="1055">
                        <c:v>1.7098500000000001</c:v>
                      </c:pt>
                      <c:pt idx="1056">
                        <c:v>1.7165600000000001</c:v>
                      </c:pt>
                      <c:pt idx="1057">
                        <c:v>1.7134499999999999</c:v>
                      </c:pt>
                      <c:pt idx="1058">
                        <c:v>1.69034</c:v>
                      </c:pt>
                      <c:pt idx="1059">
                        <c:v>1.67536</c:v>
                      </c:pt>
                      <c:pt idx="1060">
                        <c:v>1.6713899999999999</c:v>
                      </c:pt>
                      <c:pt idx="1061">
                        <c:v>1.6026499999999999</c:v>
                      </c:pt>
                      <c:pt idx="1062">
                        <c:v>1.4932099999999999</c:v>
                      </c:pt>
                      <c:pt idx="1063">
                        <c:v>1.41628</c:v>
                      </c:pt>
                      <c:pt idx="1064">
                        <c:v>1.41584</c:v>
                      </c:pt>
                      <c:pt idx="1065">
                        <c:v>1.41889</c:v>
                      </c:pt>
                      <c:pt idx="1066">
                        <c:v>1.3994599999999999</c:v>
                      </c:pt>
                      <c:pt idx="1067">
                        <c:v>1.3745000000000001</c:v>
                      </c:pt>
                      <c:pt idx="1068">
                        <c:v>1.34545</c:v>
                      </c:pt>
                      <c:pt idx="1069">
                        <c:v>1.3387800000000001</c:v>
                      </c:pt>
                      <c:pt idx="1070">
                        <c:v>1.32335</c:v>
                      </c:pt>
                      <c:pt idx="1071">
                        <c:v>1.31372</c:v>
                      </c:pt>
                      <c:pt idx="1072">
                        <c:v>1.29518</c:v>
                      </c:pt>
                      <c:pt idx="1073">
                        <c:v>1.26102</c:v>
                      </c:pt>
                      <c:pt idx="1074">
                        <c:v>1.2089000000000001</c:v>
                      </c:pt>
                      <c:pt idx="1075">
                        <c:v>1.1749099999999999</c:v>
                      </c:pt>
                      <c:pt idx="1076">
                        <c:v>1.1630100000000001</c:v>
                      </c:pt>
                      <c:pt idx="1077">
                        <c:v>1.13357</c:v>
                      </c:pt>
                      <c:pt idx="1078">
                        <c:v>1.1032500000000001</c:v>
                      </c:pt>
                      <c:pt idx="1079">
                        <c:v>1.0819000000000001</c:v>
                      </c:pt>
                      <c:pt idx="1080">
                        <c:v>1.06928</c:v>
                      </c:pt>
                      <c:pt idx="1081">
                        <c:v>1.03396</c:v>
                      </c:pt>
                      <c:pt idx="1082">
                        <c:v>1.0143200000000001</c:v>
                      </c:pt>
                      <c:pt idx="1083">
                        <c:v>1.00102</c:v>
                      </c:pt>
                      <c:pt idx="1084">
                        <c:v>0.98558000000000001</c:v>
                      </c:pt>
                      <c:pt idx="1085">
                        <c:v>0.95721000000000001</c:v>
                      </c:pt>
                      <c:pt idx="1086">
                        <c:v>0.93325000000000002</c:v>
                      </c:pt>
                      <c:pt idx="1087">
                        <c:v>0.91554000000000002</c:v>
                      </c:pt>
                      <c:pt idx="1088">
                        <c:v>0.90103999999999995</c:v>
                      </c:pt>
                      <c:pt idx="1089">
                        <c:v>0.88517999999999997</c:v>
                      </c:pt>
                      <c:pt idx="1090">
                        <c:v>0.86751999999999996</c:v>
                      </c:pt>
                      <c:pt idx="1091">
                        <c:v>0.85670000000000002</c:v>
                      </c:pt>
                      <c:pt idx="1092">
                        <c:v>0.83357999999999999</c:v>
                      </c:pt>
                      <c:pt idx="1093">
                        <c:v>0.80154000000000003</c:v>
                      </c:pt>
                      <c:pt idx="1094">
                        <c:v>0.78983000000000003</c:v>
                      </c:pt>
                      <c:pt idx="1095">
                        <c:v>0.78459999999999996</c:v>
                      </c:pt>
                      <c:pt idx="1096">
                        <c:v>0.79369999999999996</c:v>
                      </c:pt>
                      <c:pt idx="1097">
                        <c:v>0.78585000000000005</c:v>
                      </c:pt>
                      <c:pt idx="1098">
                        <c:v>0.78564999999999996</c:v>
                      </c:pt>
                      <c:pt idx="1099">
                        <c:v>0.76661999999999997</c:v>
                      </c:pt>
                      <c:pt idx="1100">
                        <c:v>0.74911000000000005</c:v>
                      </c:pt>
                      <c:pt idx="1101">
                        <c:v>0.70564000000000004</c:v>
                      </c:pt>
                      <c:pt idx="1102">
                        <c:v>0.69835999999999998</c:v>
                      </c:pt>
                      <c:pt idx="1103">
                        <c:v>0.68584000000000001</c:v>
                      </c:pt>
                      <c:pt idx="1104">
                        <c:v>0.67464999999999997</c:v>
                      </c:pt>
                      <c:pt idx="1105">
                        <c:v>0.65876999999999997</c:v>
                      </c:pt>
                      <c:pt idx="1106">
                        <c:v>0.66881000000000002</c:v>
                      </c:pt>
                      <c:pt idx="1107">
                        <c:v>0.6532</c:v>
                      </c:pt>
                      <c:pt idx="1108">
                        <c:v>0.62938000000000005</c:v>
                      </c:pt>
                      <c:pt idx="1109">
                        <c:v>0.61085999999999996</c:v>
                      </c:pt>
                      <c:pt idx="1110">
                        <c:v>0.60282999999999998</c:v>
                      </c:pt>
                      <c:pt idx="1111">
                        <c:v>0.58933999999999997</c:v>
                      </c:pt>
                      <c:pt idx="1112">
                        <c:v>0.59506000000000003</c:v>
                      </c:pt>
                      <c:pt idx="1113">
                        <c:v>0.59040000000000004</c:v>
                      </c:pt>
                      <c:pt idx="1114">
                        <c:v>0.57340999999999998</c:v>
                      </c:pt>
                      <c:pt idx="1115">
                        <c:v>0.54352999999999996</c:v>
                      </c:pt>
                      <c:pt idx="1116">
                        <c:v>0.53159000000000001</c:v>
                      </c:pt>
                      <c:pt idx="1117">
                        <c:v>0.51993</c:v>
                      </c:pt>
                      <c:pt idx="1118">
                        <c:v>0.50690000000000002</c:v>
                      </c:pt>
                      <c:pt idx="1119">
                        <c:v>0.50583</c:v>
                      </c:pt>
                      <c:pt idx="1120">
                        <c:v>0.50556000000000001</c:v>
                      </c:pt>
                      <c:pt idx="1121">
                        <c:v>0.50632999999999995</c:v>
                      </c:pt>
                      <c:pt idx="1122">
                        <c:v>0.49567</c:v>
                      </c:pt>
                      <c:pt idx="1123">
                        <c:v>0.49215999999999999</c:v>
                      </c:pt>
                      <c:pt idx="1124">
                        <c:v>0.49045</c:v>
                      </c:pt>
                      <c:pt idx="1125">
                        <c:v>0.49723000000000001</c:v>
                      </c:pt>
                      <c:pt idx="1126">
                        <c:v>0.49112</c:v>
                      </c:pt>
                      <c:pt idx="1127">
                        <c:v>0.48080000000000001</c:v>
                      </c:pt>
                      <c:pt idx="1128">
                        <c:v>0.45865</c:v>
                      </c:pt>
                      <c:pt idx="1129">
                        <c:v>0.44558999999999999</c:v>
                      </c:pt>
                      <c:pt idx="1130">
                        <c:v>0.43911</c:v>
                      </c:pt>
                      <c:pt idx="1131">
                        <c:v>0.44029000000000001</c:v>
                      </c:pt>
                      <c:pt idx="1132">
                        <c:v>0.42903999999999998</c:v>
                      </c:pt>
                    </c:numCache>
                  </c:numRef>
                </c:yVal>
                <c:smooth val="1"/>
                <c:extLst xmlns:c15="http://schemas.microsoft.com/office/drawing/2012/chart">
                  <c:ext xmlns:c16="http://schemas.microsoft.com/office/drawing/2014/chart" uri="{C3380CC4-5D6E-409C-BE32-E72D297353CC}">
                    <c16:uniqueId val="{0000000D-BA24-4D9A-B745-9BAE61DCA5D5}"/>
                  </c:ext>
                </c:extLst>
              </c15:ser>
            </c15:filteredScatterSeries>
            <c15:filteredScatterSeries>
              <c15:ser>
                <c:idx val="17"/>
                <c:order val="12"/>
                <c:tx>
                  <c:v>Sample 6 (tempered)</c:v>
                </c:tx>
                <c:marker>
                  <c:symbol val="none"/>
                </c:marker>
                <c:xVal>
                  <c:numRef>
                    <c:extLst xmlns:c15="http://schemas.microsoft.com/office/drawing/2012/chart">
                      <c:ext xmlns:c15="http://schemas.microsoft.com/office/drawing/2012/chart" uri="{02D57815-91ED-43cb-92C2-25804820EDAC}">
                        <c15:formulaRef>
                          <c15:sqref>'Sample 6'!$U$2:$U$1133</c15:sqref>
                        </c15:formulaRef>
                      </c:ext>
                    </c:extLst>
                    <c:numCache>
                      <c:formatCode>General</c:formatCode>
                      <c:ptCount val="1132"/>
                      <c:pt idx="0">
                        <c:v>0.31233</c:v>
                      </c:pt>
                      <c:pt idx="1">
                        <c:v>0.32728000000000002</c:v>
                      </c:pt>
                      <c:pt idx="2">
                        <c:v>0.34223999999999999</c:v>
                      </c:pt>
                      <c:pt idx="3">
                        <c:v>0.35719000000000001</c:v>
                      </c:pt>
                      <c:pt idx="4">
                        <c:v>0.37214999999999998</c:v>
                      </c:pt>
                      <c:pt idx="5">
                        <c:v>0.3871</c:v>
                      </c:pt>
                      <c:pt idx="6">
                        <c:v>0.40205999999999997</c:v>
                      </c:pt>
                      <c:pt idx="7">
                        <c:v>0.41700999999999999</c:v>
                      </c:pt>
                      <c:pt idx="8">
                        <c:v>0.43197000000000002</c:v>
                      </c:pt>
                      <c:pt idx="9">
                        <c:v>0.44691999999999998</c:v>
                      </c:pt>
                      <c:pt idx="10">
                        <c:v>0.46188000000000001</c:v>
                      </c:pt>
                      <c:pt idx="11">
                        <c:v>0.47682999999999998</c:v>
                      </c:pt>
                      <c:pt idx="12">
                        <c:v>0.49179</c:v>
                      </c:pt>
                      <c:pt idx="13">
                        <c:v>0.50673999999999997</c:v>
                      </c:pt>
                      <c:pt idx="14">
                        <c:v>0.52170000000000005</c:v>
                      </c:pt>
                      <c:pt idx="15">
                        <c:v>0.53664999999999996</c:v>
                      </c:pt>
                      <c:pt idx="16">
                        <c:v>0.55161000000000004</c:v>
                      </c:pt>
                      <c:pt idx="17">
                        <c:v>0.56655999999999995</c:v>
                      </c:pt>
                      <c:pt idx="18">
                        <c:v>0.58152000000000004</c:v>
                      </c:pt>
                      <c:pt idx="19">
                        <c:v>0.59646999999999994</c:v>
                      </c:pt>
                      <c:pt idx="20">
                        <c:v>0.61143000000000003</c:v>
                      </c:pt>
                      <c:pt idx="21">
                        <c:v>0.62638000000000005</c:v>
                      </c:pt>
                      <c:pt idx="22">
                        <c:v>0.64134000000000002</c:v>
                      </c:pt>
                      <c:pt idx="23">
                        <c:v>0.65629000000000004</c:v>
                      </c:pt>
                      <c:pt idx="24">
                        <c:v>0.67125000000000001</c:v>
                      </c:pt>
                      <c:pt idx="25">
                        <c:v>0.68620000000000003</c:v>
                      </c:pt>
                      <c:pt idx="26">
                        <c:v>0.70116000000000001</c:v>
                      </c:pt>
                      <c:pt idx="27">
                        <c:v>0.71611000000000002</c:v>
                      </c:pt>
                      <c:pt idx="28">
                        <c:v>0.73106000000000004</c:v>
                      </c:pt>
                      <c:pt idx="29">
                        <c:v>0.74602000000000002</c:v>
                      </c:pt>
                      <c:pt idx="30">
                        <c:v>0.76097000000000004</c:v>
                      </c:pt>
                      <c:pt idx="31">
                        <c:v>0.77593000000000001</c:v>
                      </c:pt>
                      <c:pt idx="32">
                        <c:v>0.79088000000000003</c:v>
                      </c:pt>
                      <c:pt idx="33">
                        <c:v>0.80584</c:v>
                      </c:pt>
                      <c:pt idx="34">
                        <c:v>0.82079000000000002</c:v>
                      </c:pt>
                      <c:pt idx="35">
                        <c:v>0.83574999999999999</c:v>
                      </c:pt>
                      <c:pt idx="36">
                        <c:v>0.85070000000000001</c:v>
                      </c:pt>
                      <c:pt idx="37">
                        <c:v>0.86565999999999999</c:v>
                      </c:pt>
                      <c:pt idx="38">
                        <c:v>0.88061</c:v>
                      </c:pt>
                      <c:pt idx="39">
                        <c:v>0.89556000000000002</c:v>
                      </c:pt>
                      <c:pt idx="40">
                        <c:v>0.91052</c:v>
                      </c:pt>
                      <c:pt idx="41">
                        <c:v>0.92547000000000001</c:v>
                      </c:pt>
                      <c:pt idx="42">
                        <c:v>0.94042999999999999</c:v>
                      </c:pt>
                      <c:pt idx="43">
                        <c:v>0.95538000000000001</c:v>
                      </c:pt>
                      <c:pt idx="44">
                        <c:v>0.97033999999999998</c:v>
                      </c:pt>
                      <c:pt idx="45">
                        <c:v>0.98529</c:v>
                      </c:pt>
                      <c:pt idx="46">
                        <c:v>1.00024</c:v>
                      </c:pt>
                      <c:pt idx="47">
                        <c:v>1.0152000000000001</c:v>
                      </c:pt>
                      <c:pt idx="48">
                        <c:v>1.0301499999999999</c:v>
                      </c:pt>
                      <c:pt idx="49">
                        <c:v>1.04511</c:v>
                      </c:pt>
                      <c:pt idx="50">
                        <c:v>1.06006</c:v>
                      </c:pt>
                      <c:pt idx="51">
                        <c:v>1.07501</c:v>
                      </c:pt>
                      <c:pt idx="52">
                        <c:v>1.0899700000000001</c:v>
                      </c:pt>
                      <c:pt idx="53">
                        <c:v>1.1049199999999999</c:v>
                      </c:pt>
                      <c:pt idx="54">
                        <c:v>1.11988</c:v>
                      </c:pt>
                      <c:pt idx="55">
                        <c:v>1.13483</c:v>
                      </c:pt>
                      <c:pt idx="56">
                        <c:v>1.14978</c:v>
                      </c:pt>
                      <c:pt idx="57">
                        <c:v>1.1647400000000001</c:v>
                      </c:pt>
                      <c:pt idx="58">
                        <c:v>1.1796899999999999</c:v>
                      </c:pt>
                      <c:pt idx="59">
                        <c:v>1.1946399999999999</c:v>
                      </c:pt>
                      <c:pt idx="60">
                        <c:v>1.2096</c:v>
                      </c:pt>
                      <c:pt idx="61">
                        <c:v>1.22455</c:v>
                      </c:pt>
                      <c:pt idx="62">
                        <c:v>1.2395</c:v>
                      </c:pt>
                      <c:pt idx="63">
                        <c:v>1.2544599999999999</c:v>
                      </c:pt>
                      <c:pt idx="64">
                        <c:v>1.2694099999999999</c:v>
                      </c:pt>
                      <c:pt idx="65">
                        <c:v>1.28437</c:v>
                      </c:pt>
                      <c:pt idx="66">
                        <c:v>1.29932</c:v>
                      </c:pt>
                      <c:pt idx="67">
                        <c:v>1.31427</c:v>
                      </c:pt>
                      <c:pt idx="68">
                        <c:v>1.3292299999999999</c:v>
                      </c:pt>
                      <c:pt idx="69">
                        <c:v>1.3441799999999999</c:v>
                      </c:pt>
                      <c:pt idx="70">
                        <c:v>1.3591299999999999</c:v>
                      </c:pt>
                      <c:pt idx="71">
                        <c:v>1.37408</c:v>
                      </c:pt>
                      <c:pt idx="72">
                        <c:v>1.3890400000000001</c:v>
                      </c:pt>
                      <c:pt idx="73">
                        <c:v>1.4039900000000001</c:v>
                      </c:pt>
                      <c:pt idx="74">
                        <c:v>1.4189400000000001</c:v>
                      </c:pt>
                      <c:pt idx="75">
                        <c:v>1.4339</c:v>
                      </c:pt>
                      <c:pt idx="76">
                        <c:v>1.44885</c:v>
                      </c:pt>
                      <c:pt idx="77">
                        <c:v>1.4638</c:v>
                      </c:pt>
                      <c:pt idx="78">
                        <c:v>1.4787600000000001</c:v>
                      </c:pt>
                      <c:pt idx="79">
                        <c:v>1.4937100000000001</c:v>
                      </c:pt>
                      <c:pt idx="80">
                        <c:v>1.5086599999999999</c:v>
                      </c:pt>
                      <c:pt idx="81">
                        <c:v>1.5236099999999999</c:v>
                      </c:pt>
                      <c:pt idx="82">
                        <c:v>1.53857</c:v>
                      </c:pt>
                      <c:pt idx="83">
                        <c:v>1.55352</c:v>
                      </c:pt>
                      <c:pt idx="84">
                        <c:v>1.56847</c:v>
                      </c:pt>
                      <c:pt idx="85">
                        <c:v>1.58342</c:v>
                      </c:pt>
                      <c:pt idx="86">
                        <c:v>1.5983799999999999</c:v>
                      </c:pt>
                      <c:pt idx="87">
                        <c:v>1.6133299999999999</c:v>
                      </c:pt>
                      <c:pt idx="88">
                        <c:v>1.6282799999999999</c:v>
                      </c:pt>
                      <c:pt idx="89">
                        <c:v>1.64323</c:v>
                      </c:pt>
                      <c:pt idx="90">
                        <c:v>1.6581900000000001</c:v>
                      </c:pt>
                      <c:pt idx="91">
                        <c:v>1.6731400000000001</c:v>
                      </c:pt>
                      <c:pt idx="92">
                        <c:v>1.6880900000000001</c:v>
                      </c:pt>
                      <c:pt idx="93">
                        <c:v>1.7030400000000001</c:v>
                      </c:pt>
                      <c:pt idx="94">
                        <c:v>1.7179899999999999</c:v>
                      </c:pt>
                      <c:pt idx="95">
                        <c:v>1.7329399999999999</c:v>
                      </c:pt>
                      <c:pt idx="96">
                        <c:v>1.7479</c:v>
                      </c:pt>
                      <c:pt idx="97">
                        <c:v>1.76285</c:v>
                      </c:pt>
                      <c:pt idx="98">
                        <c:v>1.7778</c:v>
                      </c:pt>
                      <c:pt idx="99">
                        <c:v>1.7927500000000001</c:v>
                      </c:pt>
                      <c:pt idx="100">
                        <c:v>1.8077000000000001</c:v>
                      </c:pt>
                      <c:pt idx="101">
                        <c:v>1.8226500000000001</c:v>
                      </c:pt>
                      <c:pt idx="102">
                        <c:v>1.83761</c:v>
                      </c:pt>
                      <c:pt idx="103">
                        <c:v>1.85256</c:v>
                      </c:pt>
                      <c:pt idx="104">
                        <c:v>1.86751</c:v>
                      </c:pt>
                      <c:pt idx="105">
                        <c:v>1.88246</c:v>
                      </c:pt>
                      <c:pt idx="106">
                        <c:v>1.89741</c:v>
                      </c:pt>
                      <c:pt idx="107">
                        <c:v>1.9123600000000001</c:v>
                      </c:pt>
                      <c:pt idx="108">
                        <c:v>1.9273100000000001</c:v>
                      </c:pt>
                      <c:pt idx="109">
                        <c:v>1.9422699999999999</c:v>
                      </c:pt>
                      <c:pt idx="110">
                        <c:v>1.95722</c:v>
                      </c:pt>
                      <c:pt idx="111">
                        <c:v>1.97217</c:v>
                      </c:pt>
                      <c:pt idx="112">
                        <c:v>1.98712</c:v>
                      </c:pt>
                      <c:pt idx="113">
                        <c:v>2.0020699999999998</c:v>
                      </c:pt>
                      <c:pt idx="114">
                        <c:v>2.01702</c:v>
                      </c:pt>
                      <c:pt idx="115">
                        <c:v>2.0319699999999998</c:v>
                      </c:pt>
                      <c:pt idx="116">
                        <c:v>2.0469200000000001</c:v>
                      </c:pt>
                      <c:pt idx="117">
                        <c:v>2.0618699999999999</c:v>
                      </c:pt>
                      <c:pt idx="118">
                        <c:v>2.0768200000000001</c:v>
                      </c:pt>
                      <c:pt idx="119">
                        <c:v>2.0917699999999999</c:v>
                      </c:pt>
                      <c:pt idx="120">
                        <c:v>2.1067200000000001</c:v>
                      </c:pt>
                      <c:pt idx="121">
                        <c:v>2.1216699999999999</c:v>
                      </c:pt>
                      <c:pt idx="122">
                        <c:v>2.1366200000000002</c:v>
                      </c:pt>
                      <c:pt idx="123">
                        <c:v>2.15157</c:v>
                      </c:pt>
                      <c:pt idx="124">
                        <c:v>2.1665199999999998</c:v>
                      </c:pt>
                      <c:pt idx="125">
                        <c:v>2.18147</c:v>
                      </c:pt>
                      <c:pt idx="126">
                        <c:v>2.1964199999999998</c:v>
                      </c:pt>
                      <c:pt idx="127">
                        <c:v>2.2113700000000001</c:v>
                      </c:pt>
                      <c:pt idx="128">
                        <c:v>2.2263199999999999</c:v>
                      </c:pt>
                      <c:pt idx="129">
                        <c:v>2.2412700000000001</c:v>
                      </c:pt>
                      <c:pt idx="130">
                        <c:v>2.2562199999999999</c:v>
                      </c:pt>
                      <c:pt idx="131">
                        <c:v>2.2711700000000001</c:v>
                      </c:pt>
                      <c:pt idx="132">
                        <c:v>2.2861199999999999</c:v>
                      </c:pt>
                      <c:pt idx="133">
                        <c:v>2.3010700000000002</c:v>
                      </c:pt>
                      <c:pt idx="134">
                        <c:v>2.31602</c:v>
                      </c:pt>
                      <c:pt idx="135">
                        <c:v>2.3309700000000002</c:v>
                      </c:pt>
                      <c:pt idx="136">
                        <c:v>2.34592</c:v>
                      </c:pt>
                      <c:pt idx="137">
                        <c:v>2.3608699999999998</c:v>
                      </c:pt>
                      <c:pt idx="138">
                        <c:v>2.37581</c:v>
                      </c:pt>
                      <c:pt idx="139">
                        <c:v>2.3907600000000002</c:v>
                      </c:pt>
                      <c:pt idx="140">
                        <c:v>2.40571</c:v>
                      </c:pt>
                      <c:pt idx="141">
                        <c:v>2.4206599999999998</c:v>
                      </c:pt>
                      <c:pt idx="142">
                        <c:v>2.4356100000000001</c:v>
                      </c:pt>
                      <c:pt idx="143">
                        <c:v>2.4505599999999998</c:v>
                      </c:pt>
                      <c:pt idx="144">
                        <c:v>2.4655100000000001</c:v>
                      </c:pt>
                      <c:pt idx="145">
                        <c:v>2.4804499999999998</c:v>
                      </c:pt>
                      <c:pt idx="146">
                        <c:v>2.4954000000000001</c:v>
                      </c:pt>
                      <c:pt idx="147">
                        <c:v>2.5103499999999999</c:v>
                      </c:pt>
                      <c:pt idx="148">
                        <c:v>2.5253000000000001</c:v>
                      </c:pt>
                      <c:pt idx="149">
                        <c:v>2.5402499999999999</c:v>
                      </c:pt>
                      <c:pt idx="150">
                        <c:v>2.5551900000000001</c:v>
                      </c:pt>
                      <c:pt idx="151">
                        <c:v>2.5701399999999999</c:v>
                      </c:pt>
                      <c:pt idx="152">
                        <c:v>2.5850900000000001</c:v>
                      </c:pt>
                      <c:pt idx="153">
                        <c:v>2.6000399999999999</c:v>
                      </c:pt>
                      <c:pt idx="154">
                        <c:v>2.6149800000000001</c:v>
                      </c:pt>
                      <c:pt idx="155">
                        <c:v>2.6299299999999999</c:v>
                      </c:pt>
                      <c:pt idx="156">
                        <c:v>2.6448800000000001</c:v>
                      </c:pt>
                      <c:pt idx="157">
                        <c:v>2.6598299999999999</c:v>
                      </c:pt>
                      <c:pt idx="158">
                        <c:v>2.6747700000000001</c:v>
                      </c:pt>
                      <c:pt idx="159">
                        <c:v>2.6897199999999999</c:v>
                      </c:pt>
                      <c:pt idx="160">
                        <c:v>2.7046700000000001</c:v>
                      </c:pt>
                      <c:pt idx="161">
                        <c:v>2.7196199999999999</c:v>
                      </c:pt>
                      <c:pt idx="162">
                        <c:v>2.7345600000000001</c:v>
                      </c:pt>
                      <c:pt idx="163">
                        <c:v>2.7495099999999999</c:v>
                      </c:pt>
                      <c:pt idx="164">
                        <c:v>2.7644600000000001</c:v>
                      </c:pt>
                      <c:pt idx="165">
                        <c:v>2.7793999999999999</c:v>
                      </c:pt>
                      <c:pt idx="166">
                        <c:v>2.7943500000000001</c:v>
                      </c:pt>
                      <c:pt idx="167">
                        <c:v>2.8092999999999999</c:v>
                      </c:pt>
                      <c:pt idx="168">
                        <c:v>2.8242400000000001</c:v>
                      </c:pt>
                      <c:pt idx="169">
                        <c:v>2.8391899999999999</c:v>
                      </c:pt>
                      <c:pt idx="170">
                        <c:v>2.8541300000000001</c:v>
                      </c:pt>
                      <c:pt idx="171">
                        <c:v>2.8690799999999999</c:v>
                      </c:pt>
                      <c:pt idx="172">
                        <c:v>2.8840300000000001</c:v>
                      </c:pt>
                      <c:pt idx="173">
                        <c:v>2.8989699999999998</c:v>
                      </c:pt>
                      <c:pt idx="174">
                        <c:v>2.9139200000000001</c:v>
                      </c:pt>
                      <c:pt idx="175">
                        <c:v>2.9288599999999998</c:v>
                      </c:pt>
                      <c:pt idx="176">
                        <c:v>2.94381</c:v>
                      </c:pt>
                      <c:pt idx="177">
                        <c:v>2.9587500000000002</c:v>
                      </c:pt>
                      <c:pt idx="178">
                        <c:v>2.9737</c:v>
                      </c:pt>
                      <c:pt idx="179">
                        <c:v>2.9886499999999998</c:v>
                      </c:pt>
                      <c:pt idx="180">
                        <c:v>3.00359</c:v>
                      </c:pt>
                      <c:pt idx="181">
                        <c:v>3.0185399999999998</c:v>
                      </c:pt>
                      <c:pt idx="182">
                        <c:v>3.03348</c:v>
                      </c:pt>
                      <c:pt idx="183">
                        <c:v>3.0484300000000002</c:v>
                      </c:pt>
                      <c:pt idx="184">
                        <c:v>3.0633699999999999</c:v>
                      </c:pt>
                      <c:pt idx="185">
                        <c:v>3.0783100000000001</c:v>
                      </c:pt>
                      <c:pt idx="186">
                        <c:v>3.0932599999999999</c:v>
                      </c:pt>
                      <c:pt idx="187">
                        <c:v>3.1082000000000001</c:v>
                      </c:pt>
                      <c:pt idx="188">
                        <c:v>3.1231499999999999</c:v>
                      </c:pt>
                      <c:pt idx="189">
                        <c:v>3.13809</c:v>
                      </c:pt>
                      <c:pt idx="190">
                        <c:v>3.1530300000000002</c:v>
                      </c:pt>
                      <c:pt idx="191">
                        <c:v>3.16798</c:v>
                      </c:pt>
                      <c:pt idx="192">
                        <c:v>3.1829200000000002</c:v>
                      </c:pt>
                      <c:pt idx="193">
                        <c:v>3.19787</c:v>
                      </c:pt>
                      <c:pt idx="194">
                        <c:v>3.2128100000000002</c:v>
                      </c:pt>
                      <c:pt idx="195">
                        <c:v>3.2277499999999999</c:v>
                      </c:pt>
                      <c:pt idx="196">
                        <c:v>3.2427000000000001</c:v>
                      </c:pt>
                      <c:pt idx="197">
                        <c:v>3.2576399999999999</c:v>
                      </c:pt>
                      <c:pt idx="198">
                        <c:v>3.27258</c:v>
                      </c:pt>
                      <c:pt idx="199">
                        <c:v>3.2875299999999998</c:v>
                      </c:pt>
                      <c:pt idx="200">
                        <c:v>3.30247</c:v>
                      </c:pt>
                      <c:pt idx="201">
                        <c:v>3.3174100000000002</c:v>
                      </c:pt>
                      <c:pt idx="202">
                        <c:v>3.33236</c:v>
                      </c:pt>
                      <c:pt idx="203">
                        <c:v>3.3473000000000002</c:v>
                      </c:pt>
                      <c:pt idx="204">
                        <c:v>3.3622399999999999</c:v>
                      </c:pt>
                      <c:pt idx="205">
                        <c:v>3.3771800000000001</c:v>
                      </c:pt>
                      <c:pt idx="206">
                        <c:v>3.3921299999999999</c:v>
                      </c:pt>
                      <c:pt idx="207">
                        <c:v>3.40707</c:v>
                      </c:pt>
                      <c:pt idx="208">
                        <c:v>3.4220100000000002</c:v>
                      </c:pt>
                      <c:pt idx="209">
                        <c:v>3.4369499999999999</c:v>
                      </c:pt>
                      <c:pt idx="210">
                        <c:v>3.4518900000000001</c:v>
                      </c:pt>
                      <c:pt idx="211">
                        <c:v>3.4668399999999999</c:v>
                      </c:pt>
                      <c:pt idx="212">
                        <c:v>3.4817800000000001</c:v>
                      </c:pt>
                      <c:pt idx="213">
                        <c:v>3.4967199999999998</c:v>
                      </c:pt>
                      <c:pt idx="214">
                        <c:v>3.51166</c:v>
                      </c:pt>
                      <c:pt idx="215">
                        <c:v>3.5266000000000002</c:v>
                      </c:pt>
                      <c:pt idx="216">
                        <c:v>3.5415399999999999</c:v>
                      </c:pt>
                      <c:pt idx="217">
                        <c:v>3.5564800000000001</c:v>
                      </c:pt>
                      <c:pt idx="218">
                        <c:v>3.5714299999999999</c:v>
                      </c:pt>
                      <c:pt idx="219">
                        <c:v>3.5863700000000001</c:v>
                      </c:pt>
                      <c:pt idx="220">
                        <c:v>3.6013099999999998</c:v>
                      </c:pt>
                      <c:pt idx="221">
                        <c:v>3.61625</c:v>
                      </c:pt>
                      <c:pt idx="222">
                        <c:v>3.6311900000000001</c:v>
                      </c:pt>
                      <c:pt idx="223">
                        <c:v>3.6461299999999999</c:v>
                      </c:pt>
                      <c:pt idx="224">
                        <c:v>3.66107</c:v>
                      </c:pt>
                      <c:pt idx="225">
                        <c:v>3.6760100000000002</c:v>
                      </c:pt>
                      <c:pt idx="226">
                        <c:v>3.69095</c:v>
                      </c:pt>
                      <c:pt idx="227">
                        <c:v>3.7058900000000001</c:v>
                      </c:pt>
                      <c:pt idx="228">
                        <c:v>3.7208299999999999</c:v>
                      </c:pt>
                      <c:pt idx="229">
                        <c:v>3.73577</c:v>
                      </c:pt>
                      <c:pt idx="230">
                        <c:v>3.7507100000000002</c:v>
                      </c:pt>
                      <c:pt idx="231">
                        <c:v>3.7656499999999999</c:v>
                      </c:pt>
                      <c:pt idx="232">
                        <c:v>3.7805900000000001</c:v>
                      </c:pt>
                      <c:pt idx="233">
                        <c:v>3.7955199999999998</c:v>
                      </c:pt>
                      <c:pt idx="234">
                        <c:v>3.81046</c:v>
                      </c:pt>
                      <c:pt idx="235">
                        <c:v>3.8254000000000001</c:v>
                      </c:pt>
                      <c:pt idx="236">
                        <c:v>3.8403399999999999</c:v>
                      </c:pt>
                      <c:pt idx="237">
                        <c:v>3.85528</c:v>
                      </c:pt>
                      <c:pt idx="238">
                        <c:v>3.8702200000000002</c:v>
                      </c:pt>
                      <c:pt idx="239">
                        <c:v>3.8851599999999999</c:v>
                      </c:pt>
                      <c:pt idx="240">
                        <c:v>3.9000900000000001</c:v>
                      </c:pt>
                      <c:pt idx="241">
                        <c:v>3.9150299999999998</c:v>
                      </c:pt>
                      <c:pt idx="242">
                        <c:v>3.92997</c:v>
                      </c:pt>
                      <c:pt idx="243">
                        <c:v>3.9449100000000001</c:v>
                      </c:pt>
                      <c:pt idx="244">
                        <c:v>3.9598499999999999</c:v>
                      </c:pt>
                      <c:pt idx="245">
                        <c:v>3.97478</c:v>
                      </c:pt>
                      <c:pt idx="246">
                        <c:v>3.9897200000000002</c:v>
                      </c:pt>
                      <c:pt idx="247">
                        <c:v>4.0046600000000003</c:v>
                      </c:pt>
                      <c:pt idx="248">
                        <c:v>4.01959</c:v>
                      </c:pt>
                      <c:pt idx="249">
                        <c:v>4.0345300000000002</c:v>
                      </c:pt>
                      <c:pt idx="250">
                        <c:v>4.0494700000000003</c:v>
                      </c:pt>
                      <c:pt idx="251">
                        <c:v>4.0644099999999996</c:v>
                      </c:pt>
                      <c:pt idx="252">
                        <c:v>4.0793400000000002</c:v>
                      </c:pt>
                      <c:pt idx="253">
                        <c:v>4.0942800000000004</c:v>
                      </c:pt>
                      <c:pt idx="254">
                        <c:v>4.10921</c:v>
                      </c:pt>
                      <c:pt idx="255">
                        <c:v>4.1241500000000002</c:v>
                      </c:pt>
                      <c:pt idx="256">
                        <c:v>4.1390900000000004</c:v>
                      </c:pt>
                      <c:pt idx="257">
                        <c:v>4.15402</c:v>
                      </c:pt>
                      <c:pt idx="258">
                        <c:v>4.1689600000000002</c:v>
                      </c:pt>
                      <c:pt idx="259">
                        <c:v>4.1838899999999999</c:v>
                      </c:pt>
                      <c:pt idx="260">
                        <c:v>4.1988300000000001</c:v>
                      </c:pt>
                      <c:pt idx="261">
                        <c:v>4.2137700000000002</c:v>
                      </c:pt>
                      <c:pt idx="262">
                        <c:v>4.2286999999999999</c:v>
                      </c:pt>
                      <c:pt idx="263">
                        <c:v>4.2436400000000001</c:v>
                      </c:pt>
                      <c:pt idx="264">
                        <c:v>4.2585699999999997</c:v>
                      </c:pt>
                      <c:pt idx="265">
                        <c:v>4.2735000000000003</c:v>
                      </c:pt>
                      <c:pt idx="266">
                        <c:v>4.2884399999999996</c:v>
                      </c:pt>
                      <c:pt idx="267">
                        <c:v>4.3033700000000001</c:v>
                      </c:pt>
                      <c:pt idx="268">
                        <c:v>4.3183100000000003</c:v>
                      </c:pt>
                      <c:pt idx="269">
                        <c:v>4.33324</c:v>
                      </c:pt>
                      <c:pt idx="270">
                        <c:v>4.3481800000000002</c:v>
                      </c:pt>
                      <c:pt idx="271">
                        <c:v>4.3631099999999998</c:v>
                      </c:pt>
                      <c:pt idx="272">
                        <c:v>4.3780400000000004</c:v>
                      </c:pt>
                      <c:pt idx="273">
                        <c:v>4.3929799999999997</c:v>
                      </c:pt>
                      <c:pt idx="274">
                        <c:v>4.4079100000000002</c:v>
                      </c:pt>
                      <c:pt idx="275">
                        <c:v>4.4228399999999999</c:v>
                      </c:pt>
                      <c:pt idx="276">
                        <c:v>4.4377800000000001</c:v>
                      </c:pt>
                      <c:pt idx="277">
                        <c:v>4.4527099999999997</c:v>
                      </c:pt>
                      <c:pt idx="278">
                        <c:v>4.4676400000000003</c:v>
                      </c:pt>
                      <c:pt idx="279">
                        <c:v>4.4825799999999996</c:v>
                      </c:pt>
                      <c:pt idx="280">
                        <c:v>4.4975100000000001</c:v>
                      </c:pt>
                      <c:pt idx="281">
                        <c:v>4.5124399999999998</c:v>
                      </c:pt>
                      <c:pt idx="282">
                        <c:v>4.5273700000000003</c:v>
                      </c:pt>
                      <c:pt idx="283">
                        <c:v>4.5423</c:v>
                      </c:pt>
                      <c:pt idx="284">
                        <c:v>4.5572400000000002</c:v>
                      </c:pt>
                      <c:pt idx="285">
                        <c:v>4.5721699999999998</c:v>
                      </c:pt>
                      <c:pt idx="286">
                        <c:v>4.5871000000000004</c:v>
                      </c:pt>
                      <c:pt idx="287">
                        <c:v>4.6020300000000001</c:v>
                      </c:pt>
                      <c:pt idx="288">
                        <c:v>4.6169599999999997</c:v>
                      </c:pt>
                      <c:pt idx="289">
                        <c:v>4.6318900000000003</c:v>
                      </c:pt>
                      <c:pt idx="290">
                        <c:v>4.6468299999999996</c:v>
                      </c:pt>
                      <c:pt idx="291">
                        <c:v>4.6617600000000001</c:v>
                      </c:pt>
                      <c:pt idx="292">
                        <c:v>4.6766899999999998</c:v>
                      </c:pt>
                      <c:pt idx="293">
                        <c:v>4.6916200000000003</c:v>
                      </c:pt>
                      <c:pt idx="294">
                        <c:v>4.70655</c:v>
                      </c:pt>
                      <c:pt idx="295">
                        <c:v>4.7214799999999997</c:v>
                      </c:pt>
                      <c:pt idx="296">
                        <c:v>4.7364100000000002</c:v>
                      </c:pt>
                      <c:pt idx="297">
                        <c:v>4.7513399999999999</c:v>
                      </c:pt>
                      <c:pt idx="298">
                        <c:v>4.7662699999999996</c:v>
                      </c:pt>
                      <c:pt idx="299">
                        <c:v>4.7812000000000001</c:v>
                      </c:pt>
                      <c:pt idx="300">
                        <c:v>4.7961299999999998</c:v>
                      </c:pt>
                      <c:pt idx="301">
                        <c:v>4.8110600000000003</c:v>
                      </c:pt>
                      <c:pt idx="302">
                        <c:v>4.8259800000000004</c:v>
                      </c:pt>
                      <c:pt idx="303">
                        <c:v>4.84091</c:v>
                      </c:pt>
                      <c:pt idx="304">
                        <c:v>4.8558399999999997</c:v>
                      </c:pt>
                      <c:pt idx="305">
                        <c:v>4.8707700000000003</c:v>
                      </c:pt>
                      <c:pt idx="306">
                        <c:v>4.8856999999999999</c:v>
                      </c:pt>
                      <c:pt idx="307">
                        <c:v>4.9006299999999996</c:v>
                      </c:pt>
                      <c:pt idx="308">
                        <c:v>4.9155600000000002</c:v>
                      </c:pt>
                      <c:pt idx="309">
                        <c:v>4.9304800000000002</c:v>
                      </c:pt>
                      <c:pt idx="310">
                        <c:v>4.9454099999999999</c:v>
                      </c:pt>
                      <c:pt idx="311">
                        <c:v>4.9603400000000004</c:v>
                      </c:pt>
                      <c:pt idx="312">
                        <c:v>4.9752700000000001</c:v>
                      </c:pt>
                      <c:pt idx="313">
                        <c:v>4.9901900000000001</c:v>
                      </c:pt>
                      <c:pt idx="314">
                        <c:v>5.0051199999999998</c:v>
                      </c:pt>
                      <c:pt idx="315">
                        <c:v>5.0200500000000003</c:v>
                      </c:pt>
                      <c:pt idx="316">
                        <c:v>5.0349700000000004</c:v>
                      </c:pt>
                      <c:pt idx="317">
                        <c:v>5.0499000000000001</c:v>
                      </c:pt>
                      <c:pt idx="318">
                        <c:v>5.0648299999999997</c:v>
                      </c:pt>
                      <c:pt idx="319">
                        <c:v>5.0797499999999998</c:v>
                      </c:pt>
                      <c:pt idx="320">
                        <c:v>5.0946800000000003</c:v>
                      </c:pt>
                      <c:pt idx="321">
                        <c:v>5.10961</c:v>
                      </c:pt>
                      <c:pt idx="322">
                        <c:v>5.12453</c:v>
                      </c:pt>
                      <c:pt idx="323">
                        <c:v>5.1394599999999997</c:v>
                      </c:pt>
                      <c:pt idx="324">
                        <c:v>5.1543799999999997</c:v>
                      </c:pt>
                      <c:pt idx="325">
                        <c:v>5.1693100000000003</c:v>
                      </c:pt>
                      <c:pt idx="326">
                        <c:v>5.1842300000000003</c:v>
                      </c:pt>
                      <c:pt idx="327">
                        <c:v>5.19916</c:v>
                      </c:pt>
                      <c:pt idx="328">
                        <c:v>5.21408</c:v>
                      </c:pt>
                      <c:pt idx="329">
                        <c:v>5.2290099999999997</c:v>
                      </c:pt>
                      <c:pt idx="330">
                        <c:v>5.2439299999999998</c:v>
                      </c:pt>
                      <c:pt idx="331">
                        <c:v>5.2588499999999998</c:v>
                      </c:pt>
                      <c:pt idx="332">
                        <c:v>5.2737800000000004</c:v>
                      </c:pt>
                      <c:pt idx="333">
                        <c:v>5.2887000000000004</c:v>
                      </c:pt>
                      <c:pt idx="334">
                        <c:v>5.3036300000000001</c:v>
                      </c:pt>
                      <c:pt idx="335">
                        <c:v>5.3185500000000001</c:v>
                      </c:pt>
                      <c:pt idx="336">
                        <c:v>5.3334700000000002</c:v>
                      </c:pt>
                      <c:pt idx="337">
                        <c:v>5.3483999999999998</c:v>
                      </c:pt>
                      <c:pt idx="338">
                        <c:v>5.3633199999999999</c:v>
                      </c:pt>
                      <c:pt idx="339">
                        <c:v>5.3782399999999999</c:v>
                      </c:pt>
                      <c:pt idx="340">
                        <c:v>5.39316</c:v>
                      </c:pt>
                      <c:pt idx="341">
                        <c:v>5.4080899999999996</c:v>
                      </c:pt>
                      <c:pt idx="342">
                        <c:v>5.4230099999999997</c:v>
                      </c:pt>
                      <c:pt idx="343">
                        <c:v>5.4379299999999997</c:v>
                      </c:pt>
                      <c:pt idx="344">
                        <c:v>5.4528499999999998</c:v>
                      </c:pt>
                      <c:pt idx="345">
                        <c:v>5.4677800000000003</c:v>
                      </c:pt>
                      <c:pt idx="346">
                        <c:v>5.4827000000000004</c:v>
                      </c:pt>
                      <c:pt idx="347">
                        <c:v>5.4976200000000004</c:v>
                      </c:pt>
                      <c:pt idx="348">
                        <c:v>5.5125400000000004</c:v>
                      </c:pt>
                      <c:pt idx="349">
                        <c:v>5.5274599999999996</c:v>
                      </c:pt>
                      <c:pt idx="350">
                        <c:v>5.5423799999999996</c:v>
                      </c:pt>
                      <c:pt idx="351">
                        <c:v>5.5572999999999997</c:v>
                      </c:pt>
                      <c:pt idx="352">
                        <c:v>5.5722199999999997</c:v>
                      </c:pt>
                      <c:pt idx="353">
                        <c:v>5.5871399999999998</c:v>
                      </c:pt>
                      <c:pt idx="354">
                        <c:v>5.6020599999999998</c:v>
                      </c:pt>
                      <c:pt idx="355">
                        <c:v>5.6169799999999999</c:v>
                      </c:pt>
                      <c:pt idx="356">
                        <c:v>5.6318999999999999</c:v>
                      </c:pt>
                      <c:pt idx="357">
                        <c:v>5.64682</c:v>
                      </c:pt>
                      <c:pt idx="358">
                        <c:v>5.66174</c:v>
                      </c:pt>
                      <c:pt idx="359">
                        <c:v>5.67666</c:v>
                      </c:pt>
                      <c:pt idx="360">
                        <c:v>5.6915800000000001</c:v>
                      </c:pt>
                      <c:pt idx="361">
                        <c:v>5.7065000000000001</c:v>
                      </c:pt>
                      <c:pt idx="362">
                        <c:v>5.7214099999999997</c:v>
                      </c:pt>
                      <c:pt idx="363">
                        <c:v>5.7363299999999997</c:v>
                      </c:pt>
                      <c:pt idx="364">
                        <c:v>5.7512499999999998</c:v>
                      </c:pt>
                      <c:pt idx="365">
                        <c:v>5.7661699999999998</c:v>
                      </c:pt>
                      <c:pt idx="366">
                        <c:v>5.7810899999999998</c:v>
                      </c:pt>
                      <c:pt idx="367">
                        <c:v>5.7960000000000003</c:v>
                      </c:pt>
                      <c:pt idx="368">
                        <c:v>5.8109200000000003</c:v>
                      </c:pt>
                      <c:pt idx="369">
                        <c:v>5.8258400000000004</c:v>
                      </c:pt>
                      <c:pt idx="370">
                        <c:v>5.8407499999999999</c:v>
                      </c:pt>
                      <c:pt idx="371">
                        <c:v>5.8556699999999999</c:v>
                      </c:pt>
                      <c:pt idx="372">
                        <c:v>5.87059</c:v>
                      </c:pt>
                      <c:pt idx="373">
                        <c:v>5.8855000000000004</c:v>
                      </c:pt>
                      <c:pt idx="374">
                        <c:v>5.9004200000000004</c:v>
                      </c:pt>
                      <c:pt idx="375">
                        <c:v>5.9153399999999996</c:v>
                      </c:pt>
                      <c:pt idx="376">
                        <c:v>5.93025</c:v>
                      </c:pt>
                      <c:pt idx="377">
                        <c:v>5.9451700000000001</c:v>
                      </c:pt>
                      <c:pt idx="378">
                        <c:v>5.9600799999999996</c:v>
                      </c:pt>
                      <c:pt idx="379">
                        <c:v>5.9749999999999996</c:v>
                      </c:pt>
                      <c:pt idx="380">
                        <c:v>5.9899100000000001</c:v>
                      </c:pt>
                      <c:pt idx="381">
                        <c:v>6.0048300000000001</c:v>
                      </c:pt>
                      <c:pt idx="382">
                        <c:v>6.0197399999999996</c:v>
                      </c:pt>
                      <c:pt idx="383">
                        <c:v>6.0346599999999997</c:v>
                      </c:pt>
                      <c:pt idx="384">
                        <c:v>6.0495700000000001</c:v>
                      </c:pt>
                      <c:pt idx="385">
                        <c:v>6.0644799999999996</c:v>
                      </c:pt>
                      <c:pt idx="386">
                        <c:v>6.0793999999999997</c:v>
                      </c:pt>
                      <c:pt idx="387">
                        <c:v>6.0943100000000001</c:v>
                      </c:pt>
                      <c:pt idx="388">
                        <c:v>6.1092199999999997</c:v>
                      </c:pt>
                      <c:pt idx="389">
                        <c:v>6.1241399999999997</c:v>
                      </c:pt>
                      <c:pt idx="390">
                        <c:v>6.1390500000000001</c:v>
                      </c:pt>
                      <c:pt idx="391">
                        <c:v>6.1539599999999997</c:v>
                      </c:pt>
                      <c:pt idx="392">
                        <c:v>6.1688700000000001</c:v>
                      </c:pt>
                      <c:pt idx="393">
                        <c:v>6.1837900000000001</c:v>
                      </c:pt>
                      <c:pt idx="394">
                        <c:v>6.1986999999999997</c:v>
                      </c:pt>
                      <c:pt idx="395">
                        <c:v>6.2136100000000001</c:v>
                      </c:pt>
                      <c:pt idx="396">
                        <c:v>6.2285199999999996</c:v>
                      </c:pt>
                      <c:pt idx="397">
                        <c:v>6.24343</c:v>
                      </c:pt>
                      <c:pt idx="398">
                        <c:v>6.2583500000000001</c:v>
                      </c:pt>
                      <c:pt idx="399">
                        <c:v>6.2732599999999996</c:v>
                      </c:pt>
                      <c:pt idx="400">
                        <c:v>6.28817</c:v>
                      </c:pt>
                      <c:pt idx="401">
                        <c:v>6.3030799999999996</c:v>
                      </c:pt>
                      <c:pt idx="402">
                        <c:v>6.31799</c:v>
                      </c:pt>
                      <c:pt idx="403">
                        <c:v>6.3329000000000004</c:v>
                      </c:pt>
                      <c:pt idx="404">
                        <c:v>6.34781</c:v>
                      </c:pt>
                      <c:pt idx="405">
                        <c:v>6.3627200000000004</c:v>
                      </c:pt>
                      <c:pt idx="406">
                        <c:v>6.3776299999999999</c:v>
                      </c:pt>
                      <c:pt idx="407">
                        <c:v>6.3925400000000003</c:v>
                      </c:pt>
                      <c:pt idx="408">
                        <c:v>6.4074499999999999</c:v>
                      </c:pt>
                      <c:pt idx="409">
                        <c:v>6.4223499999999998</c:v>
                      </c:pt>
                      <c:pt idx="410">
                        <c:v>6.4372600000000002</c:v>
                      </c:pt>
                      <c:pt idx="411">
                        <c:v>6.4521699999999997</c:v>
                      </c:pt>
                      <c:pt idx="412">
                        <c:v>6.4670800000000002</c:v>
                      </c:pt>
                      <c:pt idx="413">
                        <c:v>6.4819899999999997</c:v>
                      </c:pt>
                      <c:pt idx="414">
                        <c:v>6.4969000000000001</c:v>
                      </c:pt>
                      <c:pt idx="415">
                        <c:v>6.5118</c:v>
                      </c:pt>
                      <c:pt idx="416">
                        <c:v>6.5267099999999996</c:v>
                      </c:pt>
                      <c:pt idx="417">
                        <c:v>6.54162</c:v>
                      </c:pt>
                      <c:pt idx="418">
                        <c:v>6.5565199999999999</c:v>
                      </c:pt>
                      <c:pt idx="419">
                        <c:v>6.5714300000000003</c:v>
                      </c:pt>
                      <c:pt idx="420">
                        <c:v>6.5863399999999999</c:v>
                      </c:pt>
                      <c:pt idx="421">
                        <c:v>6.6012399999999998</c:v>
                      </c:pt>
                      <c:pt idx="422">
                        <c:v>6.6161500000000002</c:v>
                      </c:pt>
                      <c:pt idx="423">
                        <c:v>6.6310599999999997</c:v>
                      </c:pt>
                      <c:pt idx="424">
                        <c:v>6.6459599999999996</c:v>
                      </c:pt>
                      <c:pt idx="425">
                        <c:v>6.6608700000000001</c:v>
                      </c:pt>
                      <c:pt idx="426">
                        <c:v>6.67577</c:v>
                      </c:pt>
                      <c:pt idx="427">
                        <c:v>6.6906800000000004</c:v>
                      </c:pt>
                      <c:pt idx="428">
                        <c:v>6.7055800000000003</c:v>
                      </c:pt>
                      <c:pt idx="429">
                        <c:v>6.7204800000000002</c:v>
                      </c:pt>
                      <c:pt idx="430">
                        <c:v>6.7353899999999998</c:v>
                      </c:pt>
                      <c:pt idx="431">
                        <c:v>6.7502899999999997</c:v>
                      </c:pt>
                      <c:pt idx="432">
                        <c:v>6.7652000000000001</c:v>
                      </c:pt>
                      <c:pt idx="433">
                        <c:v>6.7801</c:v>
                      </c:pt>
                      <c:pt idx="434">
                        <c:v>6.7949999999999999</c:v>
                      </c:pt>
                      <c:pt idx="435">
                        <c:v>6.8099100000000004</c:v>
                      </c:pt>
                      <c:pt idx="436">
                        <c:v>6.8248100000000003</c:v>
                      </c:pt>
                      <c:pt idx="437">
                        <c:v>6.8397100000000002</c:v>
                      </c:pt>
                      <c:pt idx="438">
                        <c:v>6.8546100000000001</c:v>
                      </c:pt>
                      <c:pt idx="439">
                        <c:v>6.8695199999999996</c:v>
                      </c:pt>
                      <c:pt idx="440">
                        <c:v>6.8844200000000004</c:v>
                      </c:pt>
                      <c:pt idx="441">
                        <c:v>6.8993200000000003</c:v>
                      </c:pt>
                      <c:pt idx="442">
                        <c:v>6.9142200000000003</c:v>
                      </c:pt>
                      <c:pt idx="443">
                        <c:v>6.9291200000000002</c:v>
                      </c:pt>
                      <c:pt idx="444">
                        <c:v>6.9440200000000001</c:v>
                      </c:pt>
                      <c:pt idx="445">
                        <c:v>6.95892</c:v>
                      </c:pt>
                      <c:pt idx="446">
                        <c:v>6.9738300000000004</c:v>
                      </c:pt>
                      <c:pt idx="447">
                        <c:v>6.9887199999999998</c:v>
                      </c:pt>
                      <c:pt idx="448">
                        <c:v>7.0036300000000002</c:v>
                      </c:pt>
                      <c:pt idx="449">
                        <c:v>7.0185300000000002</c:v>
                      </c:pt>
                      <c:pt idx="450">
                        <c:v>7.0334300000000001</c:v>
                      </c:pt>
                      <c:pt idx="451">
                        <c:v>7.0483200000000004</c:v>
                      </c:pt>
                      <c:pt idx="452">
                        <c:v>7.0632200000000003</c:v>
                      </c:pt>
                      <c:pt idx="453">
                        <c:v>7.0781200000000002</c:v>
                      </c:pt>
                      <c:pt idx="454">
                        <c:v>7.0930200000000001</c:v>
                      </c:pt>
                      <c:pt idx="455">
                        <c:v>7.10792</c:v>
                      </c:pt>
                      <c:pt idx="456">
                        <c:v>7.1228199999999999</c:v>
                      </c:pt>
                      <c:pt idx="457">
                        <c:v>7.1377199999999998</c:v>
                      </c:pt>
                      <c:pt idx="458">
                        <c:v>7.1526100000000001</c:v>
                      </c:pt>
                      <c:pt idx="459">
                        <c:v>7.16751</c:v>
                      </c:pt>
                      <c:pt idx="460">
                        <c:v>7.18241</c:v>
                      </c:pt>
                      <c:pt idx="461">
                        <c:v>7.1973000000000003</c:v>
                      </c:pt>
                      <c:pt idx="462">
                        <c:v>7.2122000000000002</c:v>
                      </c:pt>
                      <c:pt idx="463">
                        <c:v>7.2271000000000001</c:v>
                      </c:pt>
                      <c:pt idx="464">
                        <c:v>7.2419900000000004</c:v>
                      </c:pt>
                      <c:pt idx="465">
                        <c:v>7.2568900000000003</c:v>
                      </c:pt>
                      <c:pt idx="466">
                        <c:v>7.2717900000000002</c:v>
                      </c:pt>
                      <c:pt idx="467">
                        <c:v>7.2866799999999996</c:v>
                      </c:pt>
                      <c:pt idx="468">
                        <c:v>7.3015800000000004</c:v>
                      </c:pt>
                      <c:pt idx="469">
                        <c:v>7.3164699999999998</c:v>
                      </c:pt>
                      <c:pt idx="470">
                        <c:v>7.3313699999999997</c:v>
                      </c:pt>
                      <c:pt idx="471">
                        <c:v>7.34626</c:v>
                      </c:pt>
                      <c:pt idx="472">
                        <c:v>7.3611500000000003</c:v>
                      </c:pt>
                      <c:pt idx="473">
                        <c:v>7.3760500000000002</c:v>
                      </c:pt>
                      <c:pt idx="474">
                        <c:v>7.3909399999999996</c:v>
                      </c:pt>
                      <c:pt idx="475">
                        <c:v>7.4058400000000004</c:v>
                      </c:pt>
                      <c:pt idx="476">
                        <c:v>7.4207299999999998</c:v>
                      </c:pt>
                      <c:pt idx="477">
                        <c:v>7.4356200000000001</c:v>
                      </c:pt>
                      <c:pt idx="478">
                        <c:v>7.4505100000000004</c:v>
                      </c:pt>
                      <c:pt idx="479">
                        <c:v>7.4654100000000003</c:v>
                      </c:pt>
                      <c:pt idx="480">
                        <c:v>7.4802999999999997</c:v>
                      </c:pt>
                      <c:pt idx="481">
                        <c:v>7.49519</c:v>
                      </c:pt>
                      <c:pt idx="482">
                        <c:v>7.5100800000000003</c:v>
                      </c:pt>
                      <c:pt idx="483">
                        <c:v>7.5249699999999997</c:v>
                      </c:pt>
                      <c:pt idx="484">
                        <c:v>7.5398699999999996</c:v>
                      </c:pt>
                      <c:pt idx="485">
                        <c:v>7.5547599999999999</c:v>
                      </c:pt>
                      <c:pt idx="486">
                        <c:v>7.5696500000000002</c:v>
                      </c:pt>
                      <c:pt idx="487">
                        <c:v>7.5845399999999996</c:v>
                      </c:pt>
                      <c:pt idx="488">
                        <c:v>7.5994299999999999</c:v>
                      </c:pt>
                      <c:pt idx="489">
                        <c:v>7.6143200000000002</c:v>
                      </c:pt>
                      <c:pt idx="490">
                        <c:v>7.6292099999999996</c:v>
                      </c:pt>
                      <c:pt idx="491">
                        <c:v>7.6440999999999999</c:v>
                      </c:pt>
                      <c:pt idx="492">
                        <c:v>7.6589900000000002</c:v>
                      </c:pt>
                      <c:pt idx="493">
                        <c:v>7.6738799999999996</c:v>
                      </c:pt>
                      <c:pt idx="494">
                        <c:v>7.6887600000000003</c:v>
                      </c:pt>
                      <c:pt idx="495">
                        <c:v>7.7036499999999997</c:v>
                      </c:pt>
                      <c:pt idx="496">
                        <c:v>7.71854</c:v>
                      </c:pt>
                      <c:pt idx="497">
                        <c:v>7.7334300000000002</c:v>
                      </c:pt>
                      <c:pt idx="498">
                        <c:v>7.7483199999999997</c:v>
                      </c:pt>
                      <c:pt idx="499">
                        <c:v>7.7632000000000003</c:v>
                      </c:pt>
                      <c:pt idx="500">
                        <c:v>7.7780899999999997</c:v>
                      </c:pt>
                      <c:pt idx="501">
                        <c:v>7.79298</c:v>
                      </c:pt>
                      <c:pt idx="502">
                        <c:v>7.8078599999999998</c:v>
                      </c:pt>
                      <c:pt idx="503">
                        <c:v>7.8227500000000001</c:v>
                      </c:pt>
                      <c:pt idx="504">
                        <c:v>7.8376400000000004</c:v>
                      </c:pt>
                      <c:pt idx="505">
                        <c:v>7.8525200000000002</c:v>
                      </c:pt>
                      <c:pt idx="506">
                        <c:v>7.8674099999999996</c:v>
                      </c:pt>
                      <c:pt idx="507">
                        <c:v>7.8822900000000002</c:v>
                      </c:pt>
                      <c:pt idx="508">
                        <c:v>7.8971799999999996</c:v>
                      </c:pt>
                      <c:pt idx="509">
                        <c:v>7.9120600000000003</c:v>
                      </c:pt>
                      <c:pt idx="510">
                        <c:v>7.9269499999999997</c:v>
                      </c:pt>
                      <c:pt idx="511">
                        <c:v>7.9418300000000004</c:v>
                      </c:pt>
                      <c:pt idx="512">
                        <c:v>7.9567199999999998</c:v>
                      </c:pt>
                      <c:pt idx="513">
                        <c:v>7.9715999999999996</c:v>
                      </c:pt>
                      <c:pt idx="514">
                        <c:v>7.9864800000000002</c:v>
                      </c:pt>
                      <c:pt idx="515">
                        <c:v>8.0013699999999996</c:v>
                      </c:pt>
                      <c:pt idx="516">
                        <c:v>8.0162499999999994</c:v>
                      </c:pt>
                      <c:pt idx="517">
                        <c:v>8.0311299999999992</c:v>
                      </c:pt>
                      <c:pt idx="518">
                        <c:v>8.0460100000000008</c:v>
                      </c:pt>
                      <c:pt idx="519">
                        <c:v>8.0609000000000002</c:v>
                      </c:pt>
                      <c:pt idx="520">
                        <c:v>8.07578</c:v>
                      </c:pt>
                      <c:pt idx="521">
                        <c:v>8.0906599999999997</c:v>
                      </c:pt>
                      <c:pt idx="522">
                        <c:v>8.1055399999999995</c:v>
                      </c:pt>
                      <c:pt idx="523">
                        <c:v>8.1204199999999993</c:v>
                      </c:pt>
                      <c:pt idx="524">
                        <c:v>8.1353000000000009</c:v>
                      </c:pt>
                      <c:pt idx="525">
                        <c:v>8.1501800000000006</c:v>
                      </c:pt>
                      <c:pt idx="526">
                        <c:v>8.1650600000000004</c:v>
                      </c:pt>
                      <c:pt idx="527">
                        <c:v>8.1799400000000002</c:v>
                      </c:pt>
                      <c:pt idx="528">
                        <c:v>8.19482</c:v>
                      </c:pt>
                      <c:pt idx="529">
                        <c:v>8.2096999999999998</c:v>
                      </c:pt>
                      <c:pt idx="530">
                        <c:v>8.2245799999999996</c:v>
                      </c:pt>
                      <c:pt idx="531">
                        <c:v>8.2394599999999993</c:v>
                      </c:pt>
                      <c:pt idx="532">
                        <c:v>8.2543399999999991</c:v>
                      </c:pt>
                      <c:pt idx="533">
                        <c:v>8.2692200000000007</c:v>
                      </c:pt>
                      <c:pt idx="534">
                        <c:v>8.2840900000000008</c:v>
                      </c:pt>
                      <c:pt idx="535">
                        <c:v>8.2989700000000006</c:v>
                      </c:pt>
                      <c:pt idx="536">
                        <c:v>8.3138500000000004</c:v>
                      </c:pt>
                      <c:pt idx="537">
                        <c:v>8.3287300000000002</c:v>
                      </c:pt>
                      <c:pt idx="538">
                        <c:v>8.3436000000000003</c:v>
                      </c:pt>
                      <c:pt idx="539">
                        <c:v>8.3584800000000001</c:v>
                      </c:pt>
                      <c:pt idx="540">
                        <c:v>8.3733599999999999</c:v>
                      </c:pt>
                      <c:pt idx="541">
                        <c:v>8.3882300000000001</c:v>
                      </c:pt>
                      <c:pt idx="542">
                        <c:v>8.4031099999999999</c:v>
                      </c:pt>
                      <c:pt idx="543">
                        <c:v>8.41798</c:v>
                      </c:pt>
                      <c:pt idx="544">
                        <c:v>8.4328599999999998</c:v>
                      </c:pt>
                      <c:pt idx="545">
                        <c:v>8.44773</c:v>
                      </c:pt>
                      <c:pt idx="546">
                        <c:v>8.4626099999999997</c:v>
                      </c:pt>
                      <c:pt idx="547">
                        <c:v>8.4774799999999999</c:v>
                      </c:pt>
                      <c:pt idx="548">
                        <c:v>8.4923599999999997</c:v>
                      </c:pt>
                      <c:pt idx="549">
                        <c:v>8.5072299999999998</c:v>
                      </c:pt>
                      <c:pt idx="550">
                        <c:v>8.5221</c:v>
                      </c:pt>
                      <c:pt idx="551">
                        <c:v>8.5369799999999998</c:v>
                      </c:pt>
                      <c:pt idx="552">
                        <c:v>8.55185</c:v>
                      </c:pt>
                      <c:pt idx="553">
                        <c:v>8.5667200000000001</c:v>
                      </c:pt>
                      <c:pt idx="554">
                        <c:v>8.5815900000000003</c:v>
                      </c:pt>
                      <c:pt idx="555">
                        <c:v>8.5964600000000004</c:v>
                      </c:pt>
                      <c:pt idx="556">
                        <c:v>8.6113400000000002</c:v>
                      </c:pt>
                      <c:pt idx="557">
                        <c:v>8.6262100000000004</c:v>
                      </c:pt>
                      <c:pt idx="558">
                        <c:v>8.6410800000000005</c:v>
                      </c:pt>
                      <c:pt idx="559">
                        <c:v>8.6559500000000007</c:v>
                      </c:pt>
                      <c:pt idx="560">
                        <c:v>8.6708200000000009</c:v>
                      </c:pt>
                      <c:pt idx="561">
                        <c:v>8.6856899999999992</c:v>
                      </c:pt>
                      <c:pt idx="562">
                        <c:v>8.7005599999999994</c:v>
                      </c:pt>
                      <c:pt idx="563">
                        <c:v>8.7154299999999996</c:v>
                      </c:pt>
                      <c:pt idx="564">
                        <c:v>8.7302999999999997</c:v>
                      </c:pt>
                      <c:pt idx="565">
                        <c:v>8.7451699999999999</c:v>
                      </c:pt>
                      <c:pt idx="566">
                        <c:v>8.76004</c:v>
                      </c:pt>
                      <c:pt idx="567">
                        <c:v>8.7749100000000002</c:v>
                      </c:pt>
                      <c:pt idx="568">
                        <c:v>8.7897700000000007</c:v>
                      </c:pt>
                      <c:pt idx="569">
                        <c:v>8.8046399999999991</c:v>
                      </c:pt>
                      <c:pt idx="570">
                        <c:v>8.8195099999999993</c:v>
                      </c:pt>
                      <c:pt idx="571">
                        <c:v>8.8343799999999995</c:v>
                      </c:pt>
                      <c:pt idx="572">
                        <c:v>8.84924</c:v>
                      </c:pt>
                      <c:pt idx="573">
                        <c:v>8.8641100000000002</c:v>
                      </c:pt>
                      <c:pt idx="574">
                        <c:v>8.8789800000000003</c:v>
                      </c:pt>
                      <c:pt idx="575">
                        <c:v>8.8938400000000009</c:v>
                      </c:pt>
                      <c:pt idx="576">
                        <c:v>8.9087099999999992</c:v>
                      </c:pt>
                      <c:pt idx="577">
                        <c:v>8.9235699999999998</c:v>
                      </c:pt>
                      <c:pt idx="578">
                        <c:v>8.9384399999999999</c:v>
                      </c:pt>
                      <c:pt idx="579">
                        <c:v>8.9533000000000005</c:v>
                      </c:pt>
                      <c:pt idx="580">
                        <c:v>8.9681700000000006</c:v>
                      </c:pt>
                      <c:pt idx="581">
                        <c:v>8.9830299999999994</c:v>
                      </c:pt>
                      <c:pt idx="582">
                        <c:v>8.9978999999999996</c:v>
                      </c:pt>
                      <c:pt idx="583">
                        <c:v>9.0127600000000001</c:v>
                      </c:pt>
                      <c:pt idx="584">
                        <c:v>9.0276200000000006</c:v>
                      </c:pt>
                      <c:pt idx="585">
                        <c:v>9.0424900000000008</c:v>
                      </c:pt>
                      <c:pt idx="586">
                        <c:v>9.0573499999999996</c:v>
                      </c:pt>
                      <c:pt idx="587">
                        <c:v>9.0581999999999994</c:v>
                      </c:pt>
                      <c:pt idx="588">
                        <c:v>9.1291100000000007</c:v>
                      </c:pt>
                      <c:pt idx="589">
                        <c:v>9.2233599999999996</c:v>
                      </c:pt>
                      <c:pt idx="590">
                        <c:v>9.2942699999999991</c:v>
                      </c:pt>
                      <c:pt idx="591">
                        <c:v>9.2951099999999993</c:v>
                      </c:pt>
                      <c:pt idx="592">
                        <c:v>9.3099699999999999</c:v>
                      </c:pt>
                      <c:pt idx="593">
                        <c:v>9.3248300000000004</c:v>
                      </c:pt>
                      <c:pt idx="594">
                        <c:v>9.3396799999999995</c:v>
                      </c:pt>
                      <c:pt idx="595">
                        <c:v>9.3545400000000001</c:v>
                      </c:pt>
                      <c:pt idx="596">
                        <c:v>9.3694000000000006</c:v>
                      </c:pt>
                      <c:pt idx="597">
                        <c:v>9.3842499999999998</c:v>
                      </c:pt>
                      <c:pt idx="598">
                        <c:v>9.3991100000000003</c:v>
                      </c:pt>
                      <c:pt idx="599">
                        <c:v>9.4139599999999994</c:v>
                      </c:pt>
                      <c:pt idx="600">
                        <c:v>9.42882</c:v>
                      </c:pt>
                      <c:pt idx="601">
                        <c:v>9.4436699999999991</c:v>
                      </c:pt>
                      <c:pt idx="602">
                        <c:v>9.4585299999999997</c:v>
                      </c:pt>
                      <c:pt idx="603">
                        <c:v>9.4733800000000006</c:v>
                      </c:pt>
                      <c:pt idx="604">
                        <c:v>9.4882299999999997</c:v>
                      </c:pt>
                      <c:pt idx="605">
                        <c:v>9.5030900000000003</c:v>
                      </c:pt>
                      <c:pt idx="606">
                        <c:v>9.5179399999999994</c:v>
                      </c:pt>
                      <c:pt idx="607">
                        <c:v>9.5327900000000003</c:v>
                      </c:pt>
                      <c:pt idx="608">
                        <c:v>9.5476500000000009</c:v>
                      </c:pt>
                      <c:pt idx="609">
                        <c:v>9.5625</c:v>
                      </c:pt>
                      <c:pt idx="610">
                        <c:v>9.5773499999999991</c:v>
                      </c:pt>
                      <c:pt idx="611">
                        <c:v>9.5922000000000001</c:v>
                      </c:pt>
                      <c:pt idx="612">
                        <c:v>9.6070499999999992</c:v>
                      </c:pt>
                      <c:pt idx="613">
                        <c:v>9.6219000000000001</c:v>
                      </c:pt>
                      <c:pt idx="614">
                        <c:v>9.6367499999999993</c:v>
                      </c:pt>
                      <c:pt idx="615">
                        <c:v>9.6516000000000002</c:v>
                      </c:pt>
                      <c:pt idx="616">
                        <c:v>9.6664499999999993</c:v>
                      </c:pt>
                      <c:pt idx="617">
                        <c:v>9.6813000000000002</c:v>
                      </c:pt>
                      <c:pt idx="618">
                        <c:v>9.6961499999999994</c:v>
                      </c:pt>
                      <c:pt idx="619">
                        <c:v>9.7110000000000003</c:v>
                      </c:pt>
                      <c:pt idx="620">
                        <c:v>9.7258499999999994</c:v>
                      </c:pt>
                      <c:pt idx="621">
                        <c:v>9.7407000000000004</c:v>
                      </c:pt>
                      <c:pt idx="622">
                        <c:v>9.7555499999999995</c:v>
                      </c:pt>
                      <c:pt idx="623">
                        <c:v>9.7703900000000008</c:v>
                      </c:pt>
                      <c:pt idx="624">
                        <c:v>9.7852399999999999</c:v>
                      </c:pt>
                      <c:pt idx="625">
                        <c:v>9.8000900000000009</c:v>
                      </c:pt>
                      <c:pt idx="626">
                        <c:v>9.81494</c:v>
                      </c:pt>
                      <c:pt idx="627">
                        <c:v>9.8297799999999995</c:v>
                      </c:pt>
                      <c:pt idx="628">
                        <c:v>9.8446300000000004</c:v>
                      </c:pt>
                      <c:pt idx="629">
                        <c:v>9.85947</c:v>
                      </c:pt>
                      <c:pt idx="630">
                        <c:v>9.8743200000000009</c:v>
                      </c:pt>
                      <c:pt idx="631">
                        <c:v>9.8891600000000004</c:v>
                      </c:pt>
                      <c:pt idx="632">
                        <c:v>9.9040099999999995</c:v>
                      </c:pt>
                      <c:pt idx="633">
                        <c:v>9.9188500000000008</c:v>
                      </c:pt>
                      <c:pt idx="634">
                        <c:v>9.9337</c:v>
                      </c:pt>
                      <c:pt idx="635">
                        <c:v>9.9485399999999995</c:v>
                      </c:pt>
                      <c:pt idx="636">
                        <c:v>9.9633800000000008</c:v>
                      </c:pt>
                      <c:pt idx="637">
                        <c:v>9.9782299999999999</c:v>
                      </c:pt>
                      <c:pt idx="638">
                        <c:v>9.9930699999999995</c:v>
                      </c:pt>
                      <c:pt idx="639">
                        <c:v>10.007910000000001</c:v>
                      </c:pt>
                      <c:pt idx="640">
                        <c:v>10.02275</c:v>
                      </c:pt>
                      <c:pt idx="641">
                        <c:v>10.03759</c:v>
                      </c:pt>
                      <c:pt idx="642">
                        <c:v>10.052429999999999</c:v>
                      </c:pt>
                      <c:pt idx="643">
                        <c:v>10.06728</c:v>
                      </c:pt>
                      <c:pt idx="644">
                        <c:v>10.08212</c:v>
                      </c:pt>
                      <c:pt idx="645">
                        <c:v>10.096959999999999</c:v>
                      </c:pt>
                      <c:pt idx="646">
                        <c:v>10.111800000000001</c:v>
                      </c:pt>
                      <c:pt idx="647">
                        <c:v>10.12664</c:v>
                      </c:pt>
                      <c:pt idx="648">
                        <c:v>10.14147</c:v>
                      </c:pt>
                      <c:pt idx="649">
                        <c:v>10.15631</c:v>
                      </c:pt>
                      <c:pt idx="650">
                        <c:v>10.171150000000001</c:v>
                      </c:pt>
                      <c:pt idx="651">
                        <c:v>10.18599</c:v>
                      </c:pt>
                      <c:pt idx="652">
                        <c:v>10.20083</c:v>
                      </c:pt>
                      <c:pt idx="653">
                        <c:v>10.215669999999999</c:v>
                      </c:pt>
                      <c:pt idx="654">
                        <c:v>10.230499999999999</c:v>
                      </c:pt>
                      <c:pt idx="655">
                        <c:v>10.245340000000001</c:v>
                      </c:pt>
                      <c:pt idx="656">
                        <c:v>10.26018</c:v>
                      </c:pt>
                      <c:pt idx="657">
                        <c:v>10.27501</c:v>
                      </c:pt>
                      <c:pt idx="658">
                        <c:v>10.289849999999999</c:v>
                      </c:pt>
                      <c:pt idx="659">
                        <c:v>10.304679999999999</c:v>
                      </c:pt>
                      <c:pt idx="660">
                        <c:v>10.319520000000001</c:v>
                      </c:pt>
                      <c:pt idx="661">
                        <c:v>10.334350000000001</c:v>
                      </c:pt>
                      <c:pt idx="662">
                        <c:v>10.34919</c:v>
                      </c:pt>
                      <c:pt idx="663">
                        <c:v>10.36402</c:v>
                      </c:pt>
                      <c:pt idx="664">
                        <c:v>10.37885</c:v>
                      </c:pt>
                      <c:pt idx="665">
                        <c:v>10.393689999999999</c:v>
                      </c:pt>
                      <c:pt idx="666">
                        <c:v>10.408519999999999</c:v>
                      </c:pt>
                      <c:pt idx="667">
                        <c:v>10.423349999999999</c:v>
                      </c:pt>
                      <c:pt idx="668">
                        <c:v>10.438190000000001</c:v>
                      </c:pt>
                      <c:pt idx="669">
                        <c:v>10.45302</c:v>
                      </c:pt>
                      <c:pt idx="670">
                        <c:v>10.46785</c:v>
                      </c:pt>
                      <c:pt idx="671">
                        <c:v>10.48268</c:v>
                      </c:pt>
                      <c:pt idx="672">
                        <c:v>10.49751</c:v>
                      </c:pt>
                      <c:pt idx="673">
                        <c:v>10.51234</c:v>
                      </c:pt>
                      <c:pt idx="674">
                        <c:v>10.52717</c:v>
                      </c:pt>
                      <c:pt idx="675">
                        <c:v>10.542</c:v>
                      </c:pt>
                      <c:pt idx="676">
                        <c:v>10.55683</c:v>
                      </c:pt>
                      <c:pt idx="677">
                        <c:v>10.57166</c:v>
                      </c:pt>
                      <c:pt idx="678">
                        <c:v>10.58649</c:v>
                      </c:pt>
                      <c:pt idx="679">
                        <c:v>10.601319999999999</c:v>
                      </c:pt>
                      <c:pt idx="680">
                        <c:v>10.616149999999999</c:v>
                      </c:pt>
                      <c:pt idx="681">
                        <c:v>10.63097</c:v>
                      </c:pt>
                      <c:pt idx="682">
                        <c:v>10.645799999999999</c:v>
                      </c:pt>
                      <c:pt idx="683">
                        <c:v>10.660629999999999</c:v>
                      </c:pt>
                      <c:pt idx="684">
                        <c:v>10.675459999999999</c:v>
                      </c:pt>
                      <c:pt idx="685">
                        <c:v>10.69028</c:v>
                      </c:pt>
                      <c:pt idx="686">
                        <c:v>10.705109999999999</c:v>
                      </c:pt>
                      <c:pt idx="687">
                        <c:v>10.71993</c:v>
                      </c:pt>
                      <c:pt idx="688">
                        <c:v>10.73476</c:v>
                      </c:pt>
                      <c:pt idx="689">
                        <c:v>10.74958</c:v>
                      </c:pt>
                      <c:pt idx="690">
                        <c:v>10.76441</c:v>
                      </c:pt>
                      <c:pt idx="691">
                        <c:v>10.77923</c:v>
                      </c:pt>
                      <c:pt idx="692">
                        <c:v>10.79405</c:v>
                      </c:pt>
                      <c:pt idx="693">
                        <c:v>10.80888</c:v>
                      </c:pt>
                      <c:pt idx="694">
                        <c:v>10.823700000000001</c:v>
                      </c:pt>
                      <c:pt idx="695">
                        <c:v>10.838520000000001</c:v>
                      </c:pt>
                      <c:pt idx="696">
                        <c:v>10.853350000000001</c:v>
                      </c:pt>
                      <c:pt idx="697">
                        <c:v>10.868169999999999</c:v>
                      </c:pt>
                      <c:pt idx="698">
                        <c:v>10.882989999999999</c:v>
                      </c:pt>
                      <c:pt idx="699">
                        <c:v>10.89781</c:v>
                      </c:pt>
                      <c:pt idx="700">
                        <c:v>10.91263</c:v>
                      </c:pt>
                      <c:pt idx="701">
                        <c:v>10.92745</c:v>
                      </c:pt>
                      <c:pt idx="702">
                        <c:v>10.942270000000001</c:v>
                      </c:pt>
                      <c:pt idx="703">
                        <c:v>10.957090000000001</c:v>
                      </c:pt>
                      <c:pt idx="704">
                        <c:v>10.971909999999999</c:v>
                      </c:pt>
                      <c:pt idx="705">
                        <c:v>10.98673</c:v>
                      </c:pt>
                      <c:pt idx="706">
                        <c:v>11.00155</c:v>
                      </c:pt>
                      <c:pt idx="707">
                        <c:v>11.01637</c:v>
                      </c:pt>
                      <c:pt idx="708">
                        <c:v>11.031180000000001</c:v>
                      </c:pt>
                      <c:pt idx="709">
                        <c:v>11.045999999999999</c:v>
                      </c:pt>
                      <c:pt idx="710">
                        <c:v>11.06082</c:v>
                      </c:pt>
                      <c:pt idx="711">
                        <c:v>11.07563</c:v>
                      </c:pt>
                      <c:pt idx="712">
                        <c:v>11.090450000000001</c:v>
                      </c:pt>
                      <c:pt idx="713">
                        <c:v>11.105270000000001</c:v>
                      </c:pt>
                      <c:pt idx="714">
                        <c:v>11.12008</c:v>
                      </c:pt>
                      <c:pt idx="715">
                        <c:v>11.1349</c:v>
                      </c:pt>
                      <c:pt idx="716">
                        <c:v>11.149710000000001</c:v>
                      </c:pt>
                      <c:pt idx="717">
                        <c:v>11.164529999999999</c:v>
                      </c:pt>
                      <c:pt idx="718">
                        <c:v>11.17934</c:v>
                      </c:pt>
                      <c:pt idx="719">
                        <c:v>11.19415</c:v>
                      </c:pt>
                      <c:pt idx="720">
                        <c:v>11.208970000000001</c:v>
                      </c:pt>
                      <c:pt idx="721">
                        <c:v>11.22378</c:v>
                      </c:pt>
                      <c:pt idx="722">
                        <c:v>11.23859</c:v>
                      </c:pt>
                      <c:pt idx="723">
                        <c:v>11.253410000000001</c:v>
                      </c:pt>
                      <c:pt idx="724">
                        <c:v>11.268219999999999</c:v>
                      </c:pt>
                      <c:pt idx="725">
                        <c:v>11.28303</c:v>
                      </c:pt>
                      <c:pt idx="726">
                        <c:v>11.297840000000001</c:v>
                      </c:pt>
                      <c:pt idx="727">
                        <c:v>11.31265</c:v>
                      </c:pt>
                      <c:pt idx="728">
                        <c:v>11.32746</c:v>
                      </c:pt>
                      <c:pt idx="729">
                        <c:v>11.342269999999999</c:v>
                      </c:pt>
                      <c:pt idx="730">
                        <c:v>11.35708</c:v>
                      </c:pt>
                      <c:pt idx="731">
                        <c:v>11.37189</c:v>
                      </c:pt>
                      <c:pt idx="732">
                        <c:v>11.386699999999999</c:v>
                      </c:pt>
                      <c:pt idx="733">
                        <c:v>11.40151</c:v>
                      </c:pt>
                      <c:pt idx="734">
                        <c:v>11.416309999999999</c:v>
                      </c:pt>
                      <c:pt idx="735">
                        <c:v>11.43112</c:v>
                      </c:pt>
                      <c:pt idx="736">
                        <c:v>11.445930000000001</c:v>
                      </c:pt>
                      <c:pt idx="737">
                        <c:v>11.460739999999999</c:v>
                      </c:pt>
                      <c:pt idx="738">
                        <c:v>11.475540000000001</c:v>
                      </c:pt>
                      <c:pt idx="739">
                        <c:v>11.490349999999999</c:v>
                      </c:pt>
                      <c:pt idx="740">
                        <c:v>11.50515</c:v>
                      </c:pt>
                      <c:pt idx="741">
                        <c:v>11.519959999999999</c:v>
                      </c:pt>
                      <c:pt idx="742">
                        <c:v>11.53476</c:v>
                      </c:pt>
                      <c:pt idx="743">
                        <c:v>11.549569999999999</c:v>
                      </c:pt>
                      <c:pt idx="744">
                        <c:v>11.56437</c:v>
                      </c:pt>
                      <c:pt idx="745">
                        <c:v>11.579179999999999</c:v>
                      </c:pt>
                      <c:pt idx="746">
                        <c:v>11.59398</c:v>
                      </c:pt>
                      <c:pt idx="747">
                        <c:v>11.608779999999999</c:v>
                      </c:pt>
                      <c:pt idx="748">
                        <c:v>11.62359</c:v>
                      </c:pt>
                      <c:pt idx="749">
                        <c:v>11.638389999999999</c:v>
                      </c:pt>
                      <c:pt idx="750">
                        <c:v>11.65319</c:v>
                      </c:pt>
                      <c:pt idx="751">
                        <c:v>11.66799</c:v>
                      </c:pt>
                      <c:pt idx="752">
                        <c:v>11.682790000000001</c:v>
                      </c:pt>
                      <c:pt idx="753">
                        <c:v>11.69759</c:v>
                      </c:pt>
                      <c:pt idx="754">
                        <c:v>11.712389999999999</c:v>
                      </c:pt>
                      <c:pt idx="755">
                        <c:v>11.72719</c:v>
                      </c:pt>
                      <c:pt idx="756">
                        <c:v>11.741989999999999</c:v>
                      </c:pt>
                      <c:pt idx="757">
                        <c:v>11.756790000000001</c:v>
                      </c:pt>
                      <c:pt idx="758">
                        <c:v>11.77159</c:v>
                      </c:pt>
                      <c:pt idx="759">
                        <c:v>11.786390000000001</c:v>
                      </c:pt>
                      <c:pt idx="760">
                        <c:v>11.80119</c:v>
                      </c:pt>
                      <c:pt idx="761">
                        <c:v>11.81598</c:v>
                      </c:pt>
                      <c:pt idx="762">
                        <c:v>11.830780000000001</c:v>
                      </c:pt>
                      <c:pt idx="763">
                        <c:v>11.84558</c:v>
                      </c:pt>
                      <c:pt idx="764">
                        <c:v>11.86037</c:v>
                      </c:pt>
                      <c:pt idx="765">
                        <c:v>11.875170000000001</c:v>
                      </c:pt>
                      <c:pt idx="766">
                        <c:v>11.88997</c:v>
                      </c:pt>
                      <c:pt idx="767">
                        <c:v>11.90476</c:v>
                      </c:pt>
                      <c:pt idx="768">
                        <c:v>11.919549999999999</c:v>
                      </c:pt>
                      <c:pt idx="769">
                        <c:v>11.93435</c:v>
                      </c:pt>
                      <c:pt idx="770">
                        <c:v>11.94914</c:v>
                      </c:pt>
                      <c:pt idx="771">
                        <c:v>11.963939999999999</c:v>
                      </c:pt>
                      <c:pt idx="772">
                        <c:v>11.978730000000001</c:v>
                      </c:pt>
                      <c:pt idx="773">
                        <c:v>11.99352</c:v>
                      </c:pt>
                      <c:pt idx="774">
                        <c:v>12.00831</c:v>
                      </c:pt>
                      <c:pt idx="775">
                        <c:v>12.023110000000001</c:v>
                      </c:pt>
                      <c:pt idx="776">
                        <c:v>12.0379</c:v>
                      </c:pt>
                      <c:pt idx="777">
                        <c:v>12.05269</c:v>
                      </c:pt>
                      <c:pt idx="778">
                        <c:v>12.06748</c:v>
                      </c:pt>
                      <c:pt idx="779">
                        <c:v>12.082269999999999</c:v>
                      </c:pt>
                      <c:pt idx="780">
                        <c:v>12.097060000000001</c:v>
                      </c:pt>
                      <c:pt idx="781">
                        <c:v>12.11185</c:v>
                      </c:pt>
                      <c:pt idx="782">
                        <c:v>12.12664</c:v>
                      </c:pt>
                      <c:pt idx="783">
                        <c:v>12.14142</c:v>
                      </c:pt>
                      <c:pt idx="784">
                        <c:v>12.15621</c:v>
                      </c:pt>
                      <c:pt idx="785">
                        <c:v>12.170999999999999</c:v>
                      </c:pt>
                      <c:pt idx="786">
                        <c:v>12.185790000000001</c:v>
                      </c:pt>
                      <c:pt idx="787">
                        <c:v>12.20058</c:v>
                      </c:pt>
                      <c:pt idx="788">
                        <c:v>12.21536</c:v>
                      </c:pt>
                      <c:pt idx="789">
                        <c:v>12.23015</c:v>
                      </c:pt>
                      <c:pt idx="790">
                        <c:v>12.24493</c:v>
                      </c:pt>
                      <c:pt idx="791">
                        <c:v>12.25972</c:v>
                      </c:pt>
                      <c:pt idx="792">
                        <c:v>12.2745</c:v>
                      </c:pt>
                      <c:pt idx="793">
                        <c:v>12.289289999999999</c:v>
                      </c:pt>
                      <c:pt idx="794">
                        <c:v>12.304069999999999</c:v>
                      </c:pt>
                      <c:pt idx="795">
                        <c:v>12.318860000000001</c:v>
                      </c:pt>
                      <c:pt idx="796">
                        <c:v>12.333640000000001</c:v>
                      </c:pt>
                      <c:pt idx="797">
                        <c:v>12.348420000000001</c:v>
                      </c:pt>
                      <c:pt idx="798">
                        <c:v>12.363200000000001</c:v>
                      </c:pt>
                      <c:pt idx="799">
                        <c:v>12.37799</c:v>
                      </c:pt>
                      <c:pt idx="800">
                        <c:v>12.392770000000001</c:v>
                      </c:pt>
                      <c:pt idx="801">
                        <c:v>12.407550000000001</c:v>
                      </c:pt>
                      <c:pt idx="802">
                        <c:v>12.422330000000001</c:v>
                      </c:pt>
                      <c:pt idx="803">
                        <c:v>12.437110000000001</c:v>
                      </c:pt>
                      <c:pt idx="804">
                        <c:v>12.451890000000001</c:v>
                      </c:pt>
                      <c:pt idx="805">
                        <c:v>12.466670000000001</c:v>
                      </c:pt>
                      <c:pt idx="806">
                        <c:v>12.481450000000001</c:v>
                      </c:pt>
                      <c:pt idx="807">
                        <c:v>12.496230000000001</c:v>
                      </c:pt>
                      <c:pt idx="808">
                        <c:v>12.511010000000001</c:v>
                      </c:pt>
                      <c:pt idx="809">
                        <c:v>12.525779999999999</c:v>
                      </c:pt>
                      <c:pt idx="810">
                        <c:v>12.540559999999999</c:v>
                      </c:pt>
                      <c:pt idx="811">
                        <c:v>12.555339999999999</c:v>
                      </c:pt>
                      <c:pt idx="812">
                        <c:v>12.570119999999999</c:v>
                      </c:pt>
                      <c:pt idx="813">
                        <c:v>12.58489</c:v>
                      </c:pt>
                      <c:pt idx="814">
                        <c:v>12.59967</c:v>
                      </c:pt>
                      <c:pt idx="815">
                        <c:v>12.61444</c:v>
                      </c:pt>
                      <c:pt idx="816">
                        <c:v>12.62922</c:v>
                      </c:pt>
                      <c:pt idx="817">
                        <c:v>12.643990000000001</c:v>
                      </c:pt>
                      <c:pt idx="818">
                        <c:v>12.658759999999999</c:v>
                      </c:pt>
                      <c:pt idx="819">
                        <c:v>12.673539999999999</c:v>
                      </c:pt>
                      <c:pt idx="820">
                        <c:v>12.68831</c:v>
                      </c:pt>
                      <c:pt idx="821">
                        <c:v>12.70308</c:v>
                      </c:pt>
                      <c:pt idx="822">
                        <c:v>12.71786</c:v>
                      </c:pt>
                      <c:pt idx="823">
                        <c:v>12.73263</c:v>
                      </c:pt>
                      <c:pt idx="824">
                        <c:v>12.747400000000001</c:v>
                      </c:pt>
                      <c:pt idx="825">
                        <c:v>12.762169999999999</c:v>
                      </c:pt>
                      <c:pt idx="826">
                        <c:v>12.77694</c:v>
                      </c:pt>
                      <c:pt idx="827">
                        <c:v>12.79171</c:v>
                      </c:pt>
                      <c:pt idx="828">
                        <c:v>12.806480000000001</c:v>
                      </c:pt>
                      <c:pt idx="829">
                        <c:v>12.821249999999999</c:v>
                      </c:pt>
                      <c:pt idx="830">
                        <c:v>12.83602</c:v>
                      </c:pt>
                      <c:pt idx="831">
                        <c:v>12.85079</c:v>
                      </c:pt>
                      <c:pt idx="832">
                        <c:v>12.86556</c:v>
                      </c:pt>
                      <c:pt idx="833">
                        <c:v>12.880319999999999</c:v>
                      </c:pt>
                      <c:pt idx="834">
                        <c:v>12.89509</c:v>
                      </c:pt>
                      <c:pt idx="835">
                        <c:v>12.90986</c:v>
                      </c:pt>
                      <c:pt idx="836">
                        <c:v>12.924620000000001</c:v>
                      </c:pt>
                      <c:pt idx="837">
                        <c:v>12.93939</c:v>
                      </c:pt>
                      <c:pt idx="838">
                        <c:v>12.95415</c:v>
                      </c:pt>
                      <c:pt idx="839">
                        <c:v>12.968920000000001</c:v>
                      </c:pt>
                      <c:pt idx="840">
                        <c:v>12.98368</c:v>
                      </c:pt>
                      <c:pt idx="841">
                        <c:v>12.99845</c:v>
                      </c:pt>
                      <c:pt idx="842">
                        <c:v>13.013210000000001</c:v>
                      </c:pt>
                      <c:pt idx="843">
                        <c:v>13.02797</c:v>
                      </c:pt>
                      <c:pt idx="844">
                        <c:v>13.04274</c:v>
                      </c:pt>
                      <c:pt idx="845">
                        <c:v>13.057499999999999</c:v>
                      </c:pt>
                      <c:pt idx="846">
                        <c:v>13.07226</c:v>
                      </c:pt>
                      <c:pt idx="847">
                        <c:v>13.087020000000001</c:v>
                      </c:pt>
                      <c:pt idx="848">
                        <c:v>13.10178</c:v>
                      </c:pt>
                      <c:pt idx="849">
                        <c:v>13.116540000000001</c:v>
                      </c:pt>
                      <c:pt idx="850">
                        <c:v>13.1313</c:v>
                      </c:pt>
                      <c:pt idx="851">
                        <c:v>13.14606</c:v>
                      </c:pt>
                      <c:pt idx="852">
                        <c:v>13.160819999999999</c:v>
                      </c:pt>
                      <c:pt idx="853">
                        <c:v>13.17558</c:v>
                      </c:pt>
                      <c:pt idx="854">
                        <c:v>13.190340000000001</c:v>
                      </c:pt>
                      <c:pt idx="855">
                        <c:v>13.2051</c:v>
                      </c:pt>
                      <c:pt idx="856">
                        <c:v>13.219860000000001</c:v>
                      </c:pt>
                      <c:pt idx="857">
                        <c:v>13.23461</c:v>
                      </c:pt>
                      <c:pt idx="858">
                        <c:v>13.249370000000001</c:v>
                      </c:pt>
                      <c:pt idx="859">
                        <c:v>13.26412</c:v>
                      </c:pt>
                      <c:pt idx="860">
                        <c:v>13.278879999999999</c:v>
                      </c:pt>
                      <c:pt idx="861">
                        <c:v>13.29363</c:v>
                      </c:pt>
                      <c:pt idx="862">
                        <c:v>13.308389999999999</c:v>
                      </c:pt>
                      <c:pt idx="863">
                        <c:v>13.32314</c:v>
                      </c:pt>
                      <c:pt idx="864">
                        <c:v>13.337899999999999</c:v>
                      </c:pt>
                      <c:pt idx="865">
                        <c:v>13.352650000000001</c:v>
                      </c:pt>
                      <c:pt idx="866">
                        <c:v>13.3674</c:v>
                      </c:pt>
                      <c:pt idx="867">
                        <c:v>13.382160000000001</c:v>
                      </c:pt>
                      <c:pt idx="868">
                        <c:v>13.39691</c:v>
                      </c:pt>
                      <c:pt idx="869">
                        <c:v>13.411659999999999</c:v>
                      </c:pt>
                      <c:pt idx="870">
                        <c:v>13.426410000000001</c:v>
                      </c:pt>
                      <c:pt idx="871">
                        <c:v>13.44116</c:v>
                      </c:pt>
                      <c:pt idx="872">
                        <c:v>13.455909999999999</c:v>
                      </c:pt>
                      <c:pt idx="873">
                        <c:v>13.470660000000001</c:v>
                      </c:pt>
                      <c:pt idx="874">
                        <c:v>13.48541</c:v>
                      </c:pt>
                      <c:pt idx="875">
                        <c:v>13.500159999999999</c:v>
                      </c:pt>
                      <c:pt idx="876">
                        <c:v>13.51491</c:v>
                      </c:pt>
                      <c:pt idx="877">
                        <c:v>13.52966</c:v>
                      </c:pt>
                      <c:pt idx="878">
                        <c:v>13.5444</c:v>
                      </c:pt>
                      <c:pt idx="879">
                        <c:v>13.559150000000001</c:v>
                      </c:pt>
                      <c:pt idx="880">
                        <c:v>13.5739</c:v>
                      </c:pt>
                      <c:pt idx="881">
                        <c:v>13.58864</c:v>
                      </c:pt>
                      <c:pt idx="882">
                        <c:v>13.603389999999999</c:v>
                      </c:pt>
                      <c:pt idx="883">
                        <c:v>13.61814</c:v>
                      </c:pt>
                      <c:pt idx="884">
                        <c:v>13.63288</c:v>
                      </c:pt>
                      <c:pt idx="885">
                        <c:v>13.64762</c:v>
                      </c:pt>
                      <c:pt idx="886">
                        <c:v>13.662369999999999</c:v>
                      </c:pt>
                      <c:pt idx="887">
                        <c:v>13.677110000000001</c:v>
                      </c:pt>
                      <c:pt idx="888">
                        <c:v>13.691850000000001</c:v>
                      </c:pt>
                      <c:pt idx="889">
                        <c:v>13.7066</c:v>
                      </c:pt>
                      <c:pt idx="890">
                        <c:v>13.72134</c:v>
                      </c:pt>
                      <c:pt idx="891">
                        <c:v>13.736079999999999</c:v>
                      </c:pt>
                      <c:pt idx="892">
                        <c:v>13.750819999999999</c:v>
                      </c:pt>
                      <c:pt idx="893">
                        <c:v>13.765560000000001</c:v>
                      </c:pt>
                      <c:pt idx="894">
                        <c:v>13.7803</c:v>
                      </c:pt>
                      <c:pt idx="895">
                        <c:v>13.79504</c:v>
                      </c:pt>
                      <c:pt idx="896">
                        <c:v>13.80978</c:v>
                      </c:pt>
                      <c:pt idx="897">
                        <c:v>13.82452</c:v>
                      </c:pt>
                      <c:pt idx="898">
                        <c:v>13.839259999999999</c:v>
                      </c:pt>
                      <c:pt idx="899">
                        <c:v>13.853999999999999</c:v>
                      </c:pt>
                      <c:pt idx="900">
                        <c:v>13.868729999999999</c:v>
                      </c:pt>
                      <c:pt idx="901">
                        <c:v>13.883470000000001</c:v>
                      </c:pt>
                      <c:pt idx="902">
                        <c:v>13.898210000000001</c:v>
                      </c:pt>
                      <c:pt idx="903">
                        <c:v>13.912940000000001</c:v>
                      </c:pt>
                      <c:pt idx="904">
                        <c:v>13.927680000000001</c:v>
                      </c:pt>
                      <c:pt idx="905">
                        <c:v>13.942410000000001</c:v>
                      </c:pt>
                      <c:pt idx="906">
                        <c:v>13.95715</c:v>
                      </c:pt>
                      <c:pt idx="907">
                        <c:v>13.971880000000001</c:v>
                      </c:pt>
                      <c:pt idx="908">
                        <c:v>13.98662</c:v>
                      </c:pt>
                      <c:pt idx="909">
                        <c:v>14.00135</c:v>
                      </c:pt>
                      <c:pt idx="910">
                        <c:v>14.016080000000001</c:v>
                      </c:pt>
                      <c:pt idx="911">
                        <c:v>14.030810000000001</c:v>
                      </c:pt>
                      <c:pt idx="912">
                        <c:v>14.045540000000001</c:v>
                      </c:pt>
                      <c:pt idx="913">
                        <c:v>14.060280000000001</c:v>
                      </c:pt>
                      <c:pt idx="914">
                        <c:v>14.075010000000001</c:v>
                      </c:pt>
                      <c:pt idx="915">
                        <c:v>14.089740000000001</c:v>
                      </c:pt>
                      <c:pt idx="916">
                        <c:v>14.104469999999999</c:v>
                      </c:pt>
                      <c:pt idx="917">
                        <c:v>14.119199999999999</c:v>
                      </c:pt>
                      <c:pt idx="918">
                        <c:v>14.133929999999999</c:v>
                      </c:pt>
                      <c:pt idx="919">
                        <c:v>14.14865</c:v>
                      </c:pt>
                      <c:pt idx="920">
                        <c:v>14.16338</c:v>
                      </c:pt>
                      <c:pt idx="921">
                        <c:v>14.17811</c:v>
                      </c:pt>
                      <c:pt idx="922">
                        <c:v>14.19284</c:v>
                      </c:pt>
                      <c:pt idx="923">
                        <c:v>14.207560000000001</c:v>
                      </c:pt>
                      <c:pt idx="924">
                        <c:v>14.222289999999999</c:v>
                      </c:pt>
                      <c:pt idx="925">
                        <c:v>14.23701</c:v>
                      </c:pt>
                      <c:pt idx="926">
                        <c:v>14.25174</c:v>
                      </c:pt>
                      <c:pt idx="927">
                        <c:v>14.26646</c:v>
                      </c:pt>
                      <c:pt idx="928">
                        <c:v>14.28119</c:v>
                      </c:pt>
                      <c:pt idx="929">
                        <c:v>14.295909999999999</c:v>
                      </c:pt>
                      <c:pt idx="930">
                        <c:v>14.31063</c:v>
                      </c:pt>
                      <c:pt idx="931">
                        <c:v>14.32536</c:v>
                      </c:pt>
                      <c:pt idx="932">
                        <c:v>14.34008</c:v>
                      </c:pt>
                      <c:pt idx="933">
                        <c:v>14.354799999999999</c:v>
                      </c:pt>
                      <c:pt idx="934">
                        <c:v>14.36952</c:v>
                      </c:pt>
                      <c:pt idx="935">
                        <c:v>14.38424</c:v>
                      </c:pt>
                      <c:pt idx="936">
                        <c:v>14.398960000000001</c:v>
                      </c:pt>
                      <c:pt idx="937">
                        <c:v>14.413679999999999</c:v>
                      </c:pt>
                      <c:pt idx="938">
                        <c:v>14.4284</c:v>
                      </c:pt>
                      <c:pt idx="939">
                        <c:v>14.44312</c:v>
                      </c:pt>
                      <c:pt idx="940">
                        <c:v>14.457839999999999</c:v>
                      </c:pt>
                      <c:pt idx="941">
                        <c:v>14.47256</c:v>
                      </c:pt>
                      <c:pt idx="942">
                        <c:v>14.48728</c:v>
                      </c:pt>
                      <c:pt idx="943">
                        <c:v>14.501989999999999</c:v>
                      </c:pt>
                      <c:pt idx="944">
                        <c:v>14.51671</c:v>
                      </c:pt>
                      <c:pt idx="945">
                        <c:v>14.531420000000001</c:v>
                      </c:pt>
                      <c:pt idx="946">
                        <c:v>14.546139999999999</c:v>
                      </c:pt>
                      <c:pt idx="947">
                        <c:v>14.56085</c:v>
                      </c:pt>
                      <c:pt idx="948">
                        <c:v>14.575570000000001</c:v>
                      </c:pt>
                      <c:pt idx="949">
                        <c:v>14.59028</c:v>
                      </c:pt>
                      <c:pt idx="950">
                        <c:v>14.605</c:v>
                      </c:pt>
                      <c:pt idx="951">
                        <c:v>14.61971</c:v>
                      </c:pt>
                      <c:pt idx="952">
                        <c:v>14.63442</c:v>
                      </c:pt>
                      <c:pt idx="953">
                        <c:v>14.64913</c:v>
                      </c:pt>
                      <c:pt idx="954">
                        <c:v>14.66385</c:v>
                      </c:pt>
                      <c:pt idx="955">
                        <c:v>14.678559999999999</c:v>
                      </c:pt>
                      <c:pt idx="956">
                        <c:v>14.69327</c:v>
                      </c:pt>
                      <c:pt idx="957">
                        <c:v>14.707979999999999</c:v>
                      </c:pt>
                      <c:pt idx="958">
                        <c:v>14.72269</c:v>
                      </c:pt>
                      <c:pt idx="959">
                        <c:v>14.737399999999999</c:v>
                      </c:pt>
                      <c:pt idx="960">
                        <c:v>14.7521</c:v>
                      </c:pt>
                      <c:pt idx="961">
                        <c:v>14.76681</c:v>
                      </c:pt>
                      <c:pt idx="962">
                        <c:v>14.78152</c:v>
                      </c:pt>
                      <c:pt idx="963">
                        <c:v>14.79623</c:v>
                      </c:pt>
                      <c:pt idx="964">
                        <c:v>14.810930000000001</c:v>
                      </c:pt>
                      <c:pt idx="965">
                        <c:v>14.82564</c:v>
                      </c:pt>
                      <c:pt idx="966">
                        <c:v>14.840339999999999</c:v>
                      </c:pt>
                      <c:pt idx="967">
                        <c:v>14.85505</c:v>
                      </c:pt>
                      <c:pt idx="968">
                        <c:v>14.86975</c:v>
                      </c:pt>
                      <c:pt idx="969">
                        <c:v>14.884460000000001</c:v>
                      </c:pt>
                      <c:pt idx="970">
                        <c:v>14.89916</c:v>
                      </c:pt>
                      <c:pt idx="971">
                        <c:v>14.91386</c:v>
                      </c:pt>
                      <c:pt idx="972">
                        <c:v>14.928570000000001</c:v>
                      </c:pt>
                      <c:pt idx="973">
                        <c:v>14.94327</c:v>
                      </c:pt>
                      <c:pt idx="974">
                        <c:v>14.95797</c:v>
                      </c:pt>
                      <c:pt idx="975">
                        <c:v>14.972670000000001</c:v>
                      </c:pt>
                      <c:pt idx="976">
                        <c:v>14.98737</c:v>
                      </c:pt>
                      <c:pt idx="977">
                        <c:v>15.00207</c:v>
                      </c:pt>
                      <c:pt idx="978">
                        <c:v>15.016769999999999</c:v>
                      </c:pt>
                      <c:pt idx="979">
                        <c:v>15.031470000000001</c:v>
                      </c:pt>
                      <c:pt idx="980">
                        <c:v>15.04617</c:v>
                      </c:pt>
                      <c:pt idx="981">
                        <c:v>15.06087</c:v>
                      </c:pt>
                      <c:pt idx="982">
                        <c:v>15.075559999999999</c:v>
                      </c:pt>
                      <c:pt idx="983">
                        <c:v>15.090260000000001</c:v>
                      </c:pt>
                      <c:pt idx="984">
                        <c:v>15.10496</c:v>
                      </c:pt>
                      <c:pt idx="985">
                        <c:v>15.11965</c:v>
                      </c:pt>
                      <c:pt idx="986">
                        <c:v>15.13435</c:v>
                      </c:pt>
                      <c:pt idx="987">
                        <c:v>15.149039999999999</c:v>
                      </c:pt>
                      <c:pt idx="988">
                        <c:v>15.163740000000001</c:v>
                      </c:pt>
                      <c:pt idx="989">
                        <c:v>15.178430000000001</c:v>
                      </c:pt>
                      <c:pt idx="990">
                        <c:v>15.19312</c:v>
                      </c:pt>
                      <c:pt idx="991">
                        <c:v>15.20782</c:v>
                      </c:pt>
                      <c:pt idx="992">
                        <c:v>15.22251</c:v>
                      </c:pt>
                      <c:pt idx="993">
                        <c:v>15.2372</c:v>
                      </c:pt>
                      <c:pt idx="994">
                        <c:v>15.25189</c:v>
                      </c:pt>
                      <c:pt idx="995">
                        <c:v>15.266579999999999</c:v>
                      </c:pt>
                      <c:pt idx="996">
                        <c:v>15.281269999999999</c:v>
                      </c:pt>
                      <c:pt idx="997">
                        <c:v>15.295959999999999</c:v>
                      </c:pt>
                      <c:pt idx="998">
                        <c:v>15.310650000000001</c:v>
                      </c:pt>
                      <c:pt idx="999">
                        <c:v>15.325340000000001</c:v>
                      </c:pt>
                      <c:pt idx="1000">
                        <c:v>15.34003</c:v>
                      </c:pt>
                      <c:pt idx="1001">
                        <c:v>15.35472</c:v>
                      </c:pt>
                      <c:pt idx="1002">
                        <c:v>15.369400000000001</c:v>
                      </c:pt>
                      <c:pt idx="1003">
                        <c:v>15.38409</c:v>
                      </c:pt>
                      <c:pt idx="1004">
                        <c:v>15.39878</c:v>
                      </c:pt>
                      <c:pt idx="1005">
                        <c:v>15.413460000000001</c:v>
                      </c:pt>
                      <c:pt idx="1006">
                        <c:v>15.42815</c:v>
                      </c:pt>
                      <c:pt idx="1007">
                        <c:v>15.442830000000001</c:v>
                      </c:pt>
                      <c:pt idx="1008">
                        <c:v>15.457520000000001</c:v>
                      </c:pt>
                      <c:pt idx="1009">
                        <c:v>15.472200000000001</c:v>
                      </c:pt>
                      <c:pt idx="1010">
                        <c:v>15.486879999999999</c:v>
                      </c:pt>
                      <c:pt idx="1011">
                        <c:v>15.501569999999999</c:v>
                      </c:pt>
                      <c:pt idx="1012">
                        <c:v>15.516249999999999</c:v>
                      </c:pt>
                      <c:pt idx="1013">
                        <c:v>15.53093</c:v>
                      </c:pt>
                      <c:pt idx="1014">
                        <c:v>15.54561</c:v>
                      </c:pt>
                      <c:pt idx="1015">
                        <c:v>15.56029</c:v>
                      </c:pt>
                      <c:pt idx="1016">
                        <c:v>15.57497</c:v>
                      </c:pt>
                      <c:pt idx="1017">
                        <c:v>15.589650000000001</c:v>
                      </c:pt>
                      <c:pt idx="1018">
                        <c:v>15.604329999999999</c:v>
                      </c:pt>
                      <c:pt idx="1019">
                        <c:v>15.619009999999999</c:v>
                      </c:pt>
                      <c:pt idx="1020">
                        <c:v>15.63368</c:v>
                      </c:pt>
                      <c:pt idx="1021">
                        <c:v>15.64836</c:v>
                      </c:pt>
                      <c:pt idx="1022">
                        <c:v>15.663040000000001</c:v>
                      </c:pt>
                      <c:pt idx="1023">
                        <c:v>15.677709999999999</c:v>
                      </c:pt>
                      <c:pt idx="1024">
                        <c:v>15.69239</c:v>
                      </c:pt>
                      <c:pt idx="1025">
                        <c:v>15.70707</c:v>
                      </c:pt>
                      <c:pt idx="1026">
                        <c:v>15.72174</c:v>
                      </c:pt>
                      <c:pt idx="1027">
                        <c:v>15.736409999999999</c:v>
                      </c:pt>
                      <c:pt idx="1028">
                        <c:v>15.75109</c:v>
                      </c:pt>
                      <c:pt idx="1029">
                        <c:v>15.76576</c:v>
                      </c:pt>
                      <c:pt idx="1030">
                        <c:v>15.780430000000001</c:v>
                      </c:pt>
                      <c:pt idx="1031">
                        <c:v>15.795109999999999</c:v>
                      </c:pt>
                      <c:pt idx="1032">
                        <c:v>15.80978</c:v>
                      </c:pt>
                      <c:pt idx="1033">
                        <c:v>15.824450000000001</c:v>
                      </c:pt>
                      <c:pt idx="1034">
                        <c:v>15.839119999999999</c:v>
                      </c:pt>
                      <c:pt idx="1035">
                        <c:v>15.85379</c:v>
                      </c:pt>
                      <c:pt idx="1036">
                        <c:v>15.868460000000001</c:v>
                      </c:pt>
                      <c:pt idx="1037">
                        <c:v>15.88313</c:v>
                      </c:pt>
                      <c:pt idx="1038">
                        <c:v>15.897790000000001</c:v>
                      </c:pt>
                      <c:pt idx="1039">
                        <c:v>15.912459999999999</c:v>
                      </c:pt>
                      <c:pt idx="1040">
                        <c:v>15.92713</c:v>
                      </c:pt>
                      <c:pt idx="1041">
                        <c:v>15.941800000000001</c:v>
                      </c:pt>
                      <c:pt idx="1042">
                        <c:v>15.95646</c:v>
                      </c:pt>
                      <c:pt idx="1043">
                        <c:v>15.97113</c:v>
                      </c:pt>
                      <c:pt idx="1044">
                        <c:v>15.98579</c:v>
                      </c:pt>
                      <c:pt idx="1045">
                        <c:v>16.00046</c:v>
                      </c:pt>
                      <c:pt idx="1046">
                        <c:v>16.01512</c:v>
                      </c:pt>
                      <c:pt idx="1047">
                        <c:v>16.029789999999998</c:v>
                      </c:pt>
                      <c:pt idx="1048">
                        <c:v>16.044450000000001</c:v>
                      </c:pt>
                      <c:pt idx="1049">
                        <c:v>16.05911</c:v>
                      </c:pt>
                      <c:pt idx="1050">
                        <c:v>16.07377</c:v>
                      </c:pt>
                      <c:pt idx="1051">
                        <c:v>16.088429999999999</c:v>
                      </c:pt>
                      <c:pt idx="1052">
                        <c:v>16.103090000000002</c:v>
                      </c:pt>
                      <c:pt idx="1053">
                        <c:v>16.117750000000001</c:v>
                      </c:pt>
                      <c:pt idx="1054">
                        <c:v>16.13241</c:v>
                      </c:pt>
                      <c:pt idx="1055">
                        <c:v>16.147069999999999</c:v>
                      </c:pt>
                      <c:pt idx="1056">
                        <c:v>16.161729999999999</c:v>
                      </c:pt>
                      <c:pt idx="1057">
                        <c:v>16.176390000000001</c:v>
                      </c:pt>
                      <c:pt idx="1058">
                        <c:v>16.191050000000001</c:v>
                      </c:pt>
                      <c:pt idx="1059">
                        <c:v>16.2057</c:v>
                      </c:pt>
                      <c:pt idx="1060">
                        <c:v>16.201519999999999</c:v>
                      </c:pt>
                      <c:pt idx="1061">
                        <c:v>16.291530000000002</c:v>
                      </c:pt>
                      <c:pt idx="1062">
                        <c:v>16.41292</c:v>
                      </c:pt>
                      <c:pt idx="1063">
                        <c:v>16.50292</c:v>
                      </c:pt>
                      <c:pt idx="1064">
                        <c:v>16.498729999999998</c:v>
                      </c:pt>
                      <c:pt idx="1065">
                        <c:v>16.513369999999998</c:v>
                      </c:pt>
                      <c:pt idx="1066">
                        <c:v>16.528020000000001</c:v>
                      </c:pt>
                      <c:pt idx="1067">
                        <c:v>16.542660000000001</c:v>
                      </c:pt>
                      <c:pt idx="1068">
                        <c:v>16.557300000000001</c:v>
                      </c:pt>
                      <c:pt idx="1069">
                        <c:v>16.571950000000001</c:v>
                      </c:pt>
                      <c:pt idx="1070">
                        <c:v>16.586590000000001</c:v>
                      </c:pt>
                      <c:pt idx="1071">
                        <c:v>16.601230000000001</c:v>
                      </c:pt>
                      <c:pt idx="1072">
                        <c:v>16.615870000000001</c:v>
                      </c:pt>
                      <c:pt idx="1073">
                        <c:v>16.630510000000001</c:v>
                      </c:pt>
                      <c:pt idx="1074">
                        <c:v>16.645150000000001</c:v>
                      </c:pt>
                      <c:pt idx="1075">
                        <c:v>16.659790000000001</c:v>
                      </c:pt>
                      <c:pt idx="1076">
                        <c:v>16.674430000000001</c:v>
                      </c:pt>
                      <c:pt idx="1077">
                        <c:v>16.689070000000001</c:v>
                      </c:pt>
                      <c:pt idx="1078">
                        <c:v>16.703710000000001</c:v>
                      </c:pt>
                      <c:pt idx="1079">
                        <c:v>16.718350000000001</c:v>
                      </c:pt>
                      <c:pt idx="1080">
                        <c:v>16.732980000000001</c:v>
                      </c:pt>
                      <c:pt idx="1081">
                        <c:v>16.747620000000001</c:v>
                      </c:pt>
                      <c:pt idx="1082">
                        <c:v>16.762260000000001</c:v>
                      </c:pt>
                      <c:pt idx="1083">
                        <c:v>16.776890000000002</c:v>
                      </c:pt>
                      <c:pt idx="1084">
                        <c:v>16.791530000000002</c:v>
                      </c:pt>
                      <c:pt idx="1085">
                        <c:v>16.806159999999998</c:v>
                      </c:pt>
                      <c:pt idx="1086">
                        <c:v>16.820799999999998</c:v>
                      </c:pt>
                      <c:pt idx="1087">
                        <c:v>16.835429999999999</c:v>
                      </c:pt>
                      <c:pt idx="1088">
                        <c:v>16.850059999999999</c:v>
                      </c:pt>
                      <c:pt idx="1089">
                        <c:v>16.86469</c:v>
                      </c:pt>
                      <c:pt idx="1090">
                        <c:v>16.87932</c:v>
                      </c:pt>
                      <c:pt idx="1091">
                        <c:v>16.89395</c:v>
                      </c:pt>
                      <c:pt idx="1092">
                        <c:v>16.908580000000001</c:v>
                      </c:pt>
                      <c:pt idx="1093">
                        <c:v>16.923210000000001</c:v>
                      </c:pt>
                      <c:pt idx="1094">
                        <c:v>16.937840000000001</c:v>
                      </c:pt>
                      <c:pt idx="1095">
                        <c:v>16.952470000000002</c:v>
                      </c:pt>
                      <c:pt idx="1096">
                        <c:v>16.967099999999999</c:v>
                      </c:pt>
                      <c:pt idx="1097">
                        <c:v>16.981729999999999</c:v>
                      </c:pt>
                      <c:pt idx="1098">
                        <c:v>16.99635</c:v>
                      </c:pt>
                      <c:pt idx="1099">
                        <c:v>17.01098</c:v>
                      </c:pt>
                      <c:pt idx="1100">
                        <c:v>17.02561</c:v>
                      </c:pt>
                      <c:pt idx="1101">
                        <c:v>17.040230000000001</c:v>
                      </c:pt>
                      <c:pt idx="1102">
                        <c:v>17.054849999999998</c:v>
                      </c:pt>
                      <c:pt idx="1103">
                        <c:v>17.069479999999999</c:v>
                      </c:pt>
                      <c:pt idx="1104">
                        <c:v>17.084099999999999</c:v>
                      </c:pt>
                      <c:pt idx="1105">
                        <c:v>17.09872</c:v>
                      </c:pt>
                      <c:pt idx="1106">
                        <c:v>17.113350000000001</c:v>
                      </c:pt>
                      <c:pt idx="1107">
                        <c:v>17.127970000000001</c:v>
                      </c:pt>
                      <c:pt idx="1108">
                        <c:v>17.142589999999998</c:v>
                      </c:pt>
                      <c:pt idx="1109">
                        <c:v>17.157209999999999</c:v>
                      </c:pt>
                      <c:pt idx="1110">
                        <c:v>17.17183</c:v>
                      </c:pt>
                      <c:pt idx="1111">
                        <c:v>17.186450000000001</c:v>
                      </c:pt>
                      <c:pt idx="1112">
                        <c:v>17.201070000000001</c:v>
                      </c:pt>
                      <c:pt idx="1113">
                        <c:v>17.215679999999999</c:v>
                      </c:pt>
                      <c:pt idx="1114">
                        <c:v>17.2303</c:v>
                      </c:pt>
                      <c:pt idx="1115">
                        <c:v>17.24492</c:v>
                      </c:pt>
                      <c:pt idx="1116">
                        <c:v>17.259530000000002</c:v>
                      </c:pt>
                      <c:pt idx="1117">
                        <c:v>17.274149999999999</c:v>
                      </c:pt>
                      <c:pt idx="1118">
                        <c:v>17.28877</c:v>
                      </c:pt>
                      <c:pt idx="1119">
                        <c:v>17.303380000000001</c:v>
                      </c:pt>
                      <c:pt idx="1120">
                        <c:v>17.318000000000001</c:v>
                      </c:pt>
                      <c:pt idx="1121">
                        <c:v>17.332609999999999</c:v>
                      </c:pt>
                      <c:pt idx="1122">
                        <c:v>17.34722</c:v>
                      </c:pt>
                      <c:pt idx="1123">
                        <c:v>17.361830000000001</c:v>
                      </c:pt>
                      <c:pt idx="1124">
                        <c:v>17.376449999999998</c:v>
                      </c:pt>
                      <c:pt idx="1125">
                        <c:v>17.39106</c:v>
                      </c:pt>
                      <c:pt idx="1126">
                        <c:v>17.405670000000001</c:v>
                      </c:pt>
                      <c:pt idx="1127">
                        <c:v>17.420280000000002</c:v>
                      </c:pt>
                      <c:pt idx="1128">
                        <c:v>17.434889999999999</c:v>
                      </c:pt>
                      <c:pt idx="1129">
                        <c:v>17.4495</c:v>
                      </c:pt>
                      <c:pt idx="1130">
                        <c:v>17.464099999999998</c:v>
                      </c:pt>
                      <c:pt idx="1131">
                        <c:v>17.47871</c:v>
                      </c:pt>
                    </c:numCache>
                  </c:numRef>
                </c:xVal>
                <c:yVal>
                  <c:numRef>
                    <c:extLst xmlns:c15="http://schemas.microsoft.com/office/drawing/2012/chart">
                      <c:ext xmlns:c15="http://schemas.microsoft.com/office/drawing/2012/chart" uri="{02D57815-91ED-43cb-92C2-25804820EDAC}">
                        <c15:formulaRef>
                          <c15:sqref>'Sample 6'!$V$2:$V$1133</c15:sqref>
                        </c15:formulaRef>
                      </c:ext>
                    </c:extLst>
                    <c:numCache>
                      <c:formatCode>General</c:formatCode>
                      <c:ptCount val="1132"/>
                      <c:pt idx="0">
                        <c:v>4.3845700000000001</c:v>
                      </c:pt>
                      <c:pt idx="1">
                        <c:v>5.1507899999999998</c:v>
                      </c:pt>
                      <c:pt idx="2">
                        <c:v>5.4586899999999998</c:v>
                      </c:pt>
                      <c:pt idx="3">
                        <c:v>5.4949599999999998</c:v>
                      </c:pt>
                      <c:pt idx="4">
                        <c:v>5.43553</c:v>
                      </c:pt>
                      <c:pt idx="5">
                        <c:v>5.4266500000000004</c:v>
                      </c:pt>
                      <c:pt idx="6">
                        <c:v>5.4695400000000003</c:v>
                      </c:pt>
                      <c:pt idx="7">
                        <c:v>5.4438199999999997</c:v>
                      </c:pt>
                      <c:pt idx="8">
                        <c:v>5.3697999999999997</c:v>
                      </c:pt>
                      <c:pt idx="9">
                        <c:v>5.32897</c:v>
                      </c:pt>
                      <c:pt idx="10">
                        <c:v>5.2945599999999997</c:v>
                      </c:pt>
                      <c:pt idx="11">
                        <c:v>5.2268699999999999</c:v>
                      </c:pt>
                      <c:pt idx="12">
                        <c:v>5.1884600000000001</c:v>
                      </c:pt>
                      <c:pt idx="13">
                        <c:v>5.1968500000000004</c:v>
                      </c:pt>
                      <c:pt idx="14">
                        <c:v>5.1552800000000003</c:v>
                      </c:pt>
                      <c:pt idx="15">
                        <c:v>5.1181400000000004</c:v>
                      </c:pt>
                      <c:pt idx="16">
                        <c:v>5.1229800000000001</c:v>
                      </c:pt>
                      <c:pt idx="17">
                        <c:v>5.1659199999999998</c:v>
                      </c:pt>
                      <c:pt idx="18">
                        <c:v>5.1883499999999998</c:v>
                      </c:pt>
                      <c:pt idx="19">
                        <c:v>5.1982999999999997</c:v>
                      </c:pt>
                      <c:pt idx="20">
                        <c:v>5.1511300000000002</c:v>
                      </c:pt>
                      <c:pt idx="21">
                        <c:v>5.1484300000000003</c:v>
                      </c:pt>
                      <c:pt idx="22">
                        <c:v>5.1705300000000003</c:v>
                      </c:pt>
                      <c:pt idx="23">
                        <c:v>5.2283400000000002</c:v>
                      </c:pt>
                      <c:pt idx="24">
                        <c:v>5.2899000000000003</c:v>
                      </c:pt>
                      <c:pt idx="25">
                        <c:v>5.3382500000000004</c:v>
                      </c:pt>
                      <c:pt idx="26">
                        <c:v>5.2573100000000004</c:v>
                      </c:pt>
                      <c:pt idx="27">
                        <c:v>5.2149599999999996</c:v>
                      </c:pt>
                      <c:pt idx="28">
                        <c:v>5.2861700000000003</c:v>
                      </c:pt>
                      <c:pt idx="29">
                        <c:v>5.40001</c:v>
                      </c:pt>
                      <c:pt idx="30">
                        <c:v>5.4576799999999999</c:v>
                      </c:pt>
                      <c:pt idx="31">
                        <c:v>5.47058</c:v>
                      </c:pt>
                      <c:pt idx="32">
                        <c:v>5.4523999999999999</c:v>
                      </c:pt>
                      <c:pt idx="33">
                        <c:v>5.4564199999999996</c:v>
                      </c:pt>
                      <c:pt idx="34">
                        <c:v>5.54223</c:v>
                      </c:pt>
                      <c:pt idx="35">
                        <c:v>5.6424500000000002</c:v>
                      </c:pt>
                      <c:pt idx="36">
                        <c:v>5.6638500000000001</c:v>
                      </c:pt>
                      <c:pt idx="37">
                        <c:v>5.6572100000000001</c:v>
                      </c:pt>
                      <c:pt idx="38">
                        <c:v>5.6786399999999997</c:v>
                      </c:pt>
                      <c:pt idx="39">
                        <c:v>5.7719100000000001</c:v>
                      </c:pt>
                      <c:pt idx="40">
                        <c:v>5.84992</c:v>
                      </c:pt>
                      <c:pt idx="41">
                        <c:v>5.8853999999999997</c:v>
                      </c:pt>
                      <c:pt idx="42">
                        <c:v>5.9126799999999999</c:v>
                      </c:pt>
                      <c:pt idx="43">
                        <c:v>5.99796</c:v>
                      </c:pt>
                      <c:pt idx="44">
                        <c:v>6.1163499999999997</c:v>
                      </c:pt>
                      <c:pt idx="45">
                        <c:v>6.2292300000000003</c:v>
                      </c:pt>
                      <c:pt idx="46">
                        <c:v>6.3374300000000003</c:v>
                      </c:pt>
                      <c:pt idx="47">
                        <c:v>6.4170299999999996</c:v>
                      </c:pt>
                      <c:pt idx="48">
                        <c:v>6.4886299999999997</c:v>
                      </c:pt>
                      <c:pt idx="49">
                        <c:v>6.5915499999999998</c:v>
                      </c:pt>
                      <c:pt idx="50">
                        <c:v>6.6894200000000001</c:v>
                      </c:pt>
                      <c:pt idx="51">
                        <c:v>6.76668</c:v>
                      </c:pt>
                      <c:pt idx="52">
                        <c:v>6.9167800000000002</c:v>
                      </c:pt>
                      <c:pt idx="53">
                        <c:v>7.1379400000000004</c:v>
                      </c:pt>
                      <c:pt idx="54">
                        <c:v>7.3349200000000003</c:v>
                      </c:pt>
                      <c:pt idx="55">
                        <c:v>7.5263600000000004</c:v>
                      </c:pt>
                      <c:pt idx="56">
                        <c:v>7.7526999999999999</c:v>
                      </c:pt>
                      <c:pt idx="57">
                        <c:v>8.02027</c:v>
                      </c:pt>
                      <c:pt idx="58">
                        <c:v>8.2079000000000004</c:v>
                      </c:pt>
                      <c:pt idx="59">
                        <c:v>8.3814899999999994</c:v>
                      </c:pt>
                      <c:pt idx="60">
                        <c:v>8.6012299999999993</c:v>
                      </c:pt>
                      <c:pt idx="61">
                        <c:v>8.9522300000000001</c:v>
                      </c:pt>
                      <c:pt idx="62">
                        <c:v>9.30931</c:v>
                      </c:pt>
                      <c:pt idx="63">
                        <c:v>9.7009000000000007</c:v>
                      </c:pt>
                      <c:pt idx="64">
                        <c:v>10.07372</c:v>
                      </c:pt>
                      <c:pt idx="65">
                        <c:v>10.553940000000001</c:v>
                      </c:pt>
                      <c:pt idx="66">
                        <c:v>11.098459999999999</c:v>
                      </c:pt>
                      <c:pt idx="67">
                        <c:v>11.569850000000001</c:v>
                      </c:pt>
                      <c:pt idx="68">
                        <c:v>11.941940000000001</c:v>
                      </c:pt>
                      <c:pt idx="69">
                        <c:v>12.3361</c:v>
                      </c:pt>
                      <c:pt idx="70">
                        <c:v>12.696870000000001</c:v>
                      </c:pt>
                      <c:pt idx="71">
                        <c:v>12.75051</c:v>
                      </c:pt>
                      <c:pt idx="72">
                        <c:v>12.458679999999999</c:v>
                      </c:pt>
                      <c:pt idx="73">
                        <c:v>11.87058</c:v>
                      </c:pt>
                      <c:pt idx="74">
                        <c:v>10.99248</c:v>
                      </c:pt>
                      <c:pt idx="75">
                        <c:v>9.8162699999999994</c:v>
                      </c:pt>
                      <c:pt idx="76">
                        <c:v>8.3959100000000007</c:v>
                      </c:pt>
                      <c:pt idx="77">
                        <c:v>6.8573700000000004</c:v>
                      </c:pt>
                      <c:pt idx="78">
                        <c:v>5.3971600000000004</c:v>
                      </c:pt>
                      <c:pt idx="79">
                        <c:v>4.1352200000000003</c:v>
                      </c:pt>
                      <c:pt idx="80">
                        <c:v>3.1521699999999999</c:v>
                      </c:pt>
                      <c:pt idx="81">
                        <c:v>2.4119700000000002</c:v>
                      </c:pt>
                      <c:pt idx="82">
                        <c:v>1.8551500000000001</c:v>
                      </c:pt>
                      <c:pt idx="83">
                        <c:v>1.4688300000000001</c:v>
                      </c:pt>
                      <c:pt idx="84">
                        <c:v>1.18696</c:v>
                      </c:pt>
                      <c:pt idx="85">
                        <c:v>0.98870000000000002</c:v>
                      </c:pt>
                      <c:pt idx="86">
                        <c:v>0.82952000000000004</c:v>
                      </c:pt>
                      <c:pt idx="87">
                        <c:v>0.73058999999999996</c:v>
                      </c:pt>
                      <c:pt idx="88">
                        <c:v>0.63909000000000005</c:v>
                      </c:pt>
                      <c:pt idx="89">
                        <c:v>0.56623000000000001</c:v>
                      </c:pt>
                      <c:pt idx="90">
                        <c:v>0.52914000000000005</c:v>
                      </c:pt>
                      <c:pt idx="91">
                        <c:v>0.49717</c:v>
                      </c:pt>
                      <c:pt idx="92">
                        <c:v>0.44061</c:v>
                      </c:pt>
                      <c:pt idx="93">
                        <c:v>0.38153999999999999</c:v>
                      </c:pt>
                      <c:pt idx="94">
                        <c:v>0.35648999999999997</c:v>
                      </c:pt>
                      <c:pt idx="95">
                        <c:v>0.34843000000000002</c:v>
                      </c:pt>
                      <c:pt idx="96">
                        <c:v>0.33351999999999998</c:v>
                      </c:pt>
                      <c:pt idx="97">
                        <c:v>0.31161</c:v>
                      </c:pt>
                      <c:pt idx="98">
                        <c:v>0.28162999999999999</c:v>
                      </c:pt>
                      <c:pt idx="99">
                        <c:v>0.25541000000000003</c:v>
                      </c:pt>
                      <c:pt idx="100">
                        <c:v>0.23297000000000001</c:v>
                      </c:pt>
                      <c:pt idx="101">
                        <c:v>0.22811999999999999</c:v>
                      </c:pt>
                      <c:pt idx="102">
                        <c:v>0.22105</c:v>
                      </c:pt>
                      <c:pt idx="103">
                        <c:v>0.22348000000000001</c:v>
                      </c:pt>
                      <c:pt idx="104">
                        <c:v>0.20926</c:v>
                      </c:pt>
                      <c:pt idx="105">
                        <c:v>0.20255000000000001</c:v>
                      </c:pt>
                      <c:pt idx="106">
                        <c:v>0.20674999999999999</c:v>
                      </c:pt>
                      <c:pt idx="107">
                        <c:v>0.20557</c:v>
                      </c:pt>
                      <c:pt idx="108">
                        <c:v>0.18431</c:v>
                      </c:pt>
                      <c:pt idx="109">
                        <c:v>0.15353</c:v>
                      </c:pt>
                      <c:pt idx="110">
                        <c:v>0.13464999999999999</c:v>
                      </c:pt>
                      <c:pt idx="111">
                        <c:v>0.12389</c:v>
                      </c:pt>
                      <c:pt idx="112">
                        <c:v>0.13025999999999999</c:v>
                      </c:pt>
                      <c:pt idx="113">
                        <c:v>0.14557999999999999</c:v>
                      </c:pt>
                      <c:pt idx="114">
                        <c:v>0.15295</c:v>
                      </c:pt>
                      <c:pt idx="115">
                        <c:v>0.14276</c:v>
                      </c:pt>
                      <c:pt idx="116">
                        <c:v>0.12254</c:v>
                      </c:pt>
                      <c:pt idx="117">
                        <c:v>0.1119</c:v>
                      </c:pt>
                      <c:pt idx="118">
                        <c:v>0.11434</c:v>
                      </c:pt>
                      <c:pt idx="119">
                        <c:v>0.11855</c:v>
                      </c:pt>
                      <c:pt idx="120">
                        <c:v>0.1168</c:v>
                      </c:pt>
                      <c:pt idx="121">
                        <c:v>0.11559</c:v>
                      </c:pt>
                      <c:pt idx="122">
                        <c:v>0.11724999999999999</c:v>
                      </c:pt>
                      <c:pt idx="123">
                        <c:v>0.11377</c:v>
                      </c:pt>
                      <c:pt idx="124">
                        <c:v>9.8699999999999996E-2</c:v>
                      </c:pt>
                      <c:pt idx="125">
                        <c:v>9.2350000000000002E-2</c:v>
                      </c:pt>
                      <c:pt idx="126">
                        <c:v>9.8809999999999995E-2</c:v>
                      </c:pt>
                      <c:pt idx="127">
                        <c:v>8.9080000000000006E-2</c:v>
                      </c:pt>
                      <c:pt idx="128">
                        <c:v>6.2829999999999997E-2</c:v>
                      </c:pt>
                      <c:pt idx="129">
                        <c:v>6.4219999999999999E-2</c:v>
                      </c:pt>
                      <c:pt idx="130">
                        <c:v>8.8959999999999997E-2</c:v>
                      </c:pt>
                      <c:pt idx="131">
                        <c:v>0.10589</c:v>
                      </c:pt>
                      <c:pt idx="132">
                        <c:v>0.11512</c:v>
                      </c:pt>
                      <c:pt idx="133">
                        <c:v>0.12551000000000001</c:v>
                      </c:pt>
                      <c:pt idx="134">
                        <c:v>0.11723</c:v>
                      </c:pt>
                      <c:pt idx="135">
                        <c:v>0.10516</c:v>
                      </c:pt>
                      <c:pt idx="136">
                        <c:v>0.11371000000000001</c:v>
                      </c:pt>
                      <c:pt idx="137">
                        <c:v>0.11787</c:v>
                      </c:pt>
                      <c:pt idx="138">
                        <c:v>0.10484</c:v>
                      </c:pt>
                      <c:pt idx="139">
                        <c:v>8.8709999999999997E-2</c:v>
                      </c:pt>
                      <c:pt idx="140">
                        <c:v>8.5940000000000003E-2</c:v>
                      </c:pt>
                      <c:pt idx="141">
                        <c:v>0.10082000000000001</c:v>
                      </c:pt>
                      <c:pt idx="142">
                        <c:v>0.11645</c:v>
                      </c:pt>
                      <c:pt idx="143">
                        <c:v>0.12811</c:v>
                      </c:pt>
                      <c:pt idx="144">
                        <c:v>0.12948999999999999</c:v>
                      </c:pt>
                      <c:pt idx="145">
                        <c:v>0.12533</c:v>
                      </c:pt>
                      <c:pt idx="146">
                        <c:v>0.10263</c:v>
                      </c:pt>
                      <c:pt idx="147">
                        <c:v>9.8390000000000005E-2</c:v>
                      </c:pt>
                      <c:pt idx="148">
                        <c:v>0.11856</c:v>
                      </c:pt>
                      <c:pt idx="149">
                        <c:v>0.12589</c:v>
                      </c:pt>
                      <c:pt idx="150">
                        <c:v>0.12286999999999999</c:v>
                      </c:pt>
                      <c:pt idx="151">
                        <c:v>0.12831999999999999</c:v>
                      </c:pt>
                      <c:pt idx="152">
                        <c:v>0.12887999999999999</c:v>
                      </c:pt>
                      <c:pt idx="153">
                        <c:v>0.11222</c:v>
                      </c:pt>
                      <c:pt idx="154">
                        <c:v>0.11385000000000001</c:v>
                      </c:pt>
                      <c:pt idx="155">
                        <c:v>0.13374</c:v>
                      </c:pt>
                      <c:pt idx="156">
                        <c:v>0.13184999999999999</c:v>
                      </c:pt>
                      <c:pt idx="157">
                        <c:v>0.12576000000000001</c:v>
                      </c:pt>
                      <c:pt idx="158">
                        <c:v>0.13875000000000001</c:v>
                      </c:pt>
                      <c:pt idx="159">
                        <c:v>0.15973999999999999</c:v>
                      </c:pt>
                      <c:pt idx="160">
                        <c:v>0.16463</c:v>
                      </c:pt>
                      <c:pt idx="161">
                        <c:v>0.16600999999999999</c:v>
                      </c:pt>
                      <c:pt idx="162">
                        <c:v>0.16764999999999999</c:v>
                      </c:pt>
                      <c:pt idx="163">
                        <c:v>0.16367999999999999</c:v>
                      </c:pt>
                      <c:pt idx="164">
                        <c:v>0.16166</c:v>
                      </c:pt>
                      <c:pt idx="165">
                        <c:v>0.15790999999999999</c:v>
                      </c:pt>
                      <c:pt idx="166">
                        <c:v>0.16417000000000001</c:v>
                      </c:pt>
                      <c:pt idx="167">
                        <c:v>0.17437</c:v>
                      </c:pt>
                      <c:pt idx="168">
                        <c:v>0.18154999999999999</c:v>
                      </c:pt>
                      <c:pt idx="169">
                        <c:v>0.17541000000000001</c:v>
                      </c:pt>
                      <c:pt idx="170">
                        <c:v>0.17166999999999999</c:v>
                      </c:pt>
                      <c:pt idx="171">
                        <c:v>0.18076</c:v>
                      </c:pt>
                      <c:pt idx="172">
                        <c:v>0.18720000000000001</c:v>
                      </c:pt>
                      <c:pt idx="173">
                        <c:v>0.18107999999999999</c:v>
                      </c:pt>
                      <c:pt idx="174">
                        <c:v>0.17151</c:v>
                      </c:pt>
                      <c:pt idx="175">
                        <c:v>0.16717000000000001</c:v>
                      </c:pt>
                      <c:pt idx="176">
                        <c:v>0.15815000000000001</c:v>
                      </c:pt>
                      <c:pt idx="177">
                        <c:v>0.14329</c:v>
                      </c:pt>
                      <c:pt idx="178">
                        <c:v>0.14088000000000001</c:v>
                      </c:pt>
                      <c:pt idx="179">
                        <c:v>0.15214</c:v>
                      </c:pt>
                      <c:pt idx="180">
                        <c:v>0.16417999999999999</c:v>
                      </c:pt>
                      <c:pt idx="181">
                        <c:v>0.1643</c:v>
                      </c:pt>
                      <c:pt idx="182">
                        <c:v>0.16253000000000001</c:v>
                      </c:pt>
                      <c:pt idx="183">
                        <c:v>0.16861999999999999</c:v>
                      </c:pt>
                      <c:pt idx="184">
                        <c:v>0.16644999999999999</c:v>
                      </c:pt>
                      <c:pt idx="185">
                        <c:v>0.16435</c:v>
                      </c:pt>
                      <c:pt idx="186">
                        <c:v>0.17893999999999999</c:v>
                      </c:pt>
                      <c:pt idx="187">
                        <c:v>0.18592</c:v>
                      </c:pt>
                      <c:pt idx="188">
                        <c:v>0.17935999999999999</c:v>
                      </c:pt>
                      <c:pt idx="189">
                        <c:v>0.17963000000000001</c:v>
                      </c:pt>
                      <c:pt idx="190">
                        <c:v>0.19567000000000001</c:v>
                      </c:pt>
                      <c:pt idx="191">
                        <c:v>0.19219</c:v>
                      </c:pt>
                      <c:pt idx="192">
                        <c:v>0.19187000000000001</c:v>
                      </c:pt>
                      <c:pt idx="193">
                        <c:v>0.18976999999999999</c:v>
                      </c:pt>
                      <c:pt idx="194">
                        <c:v>0.21384</c:v>
                      </c:pt>
                      <c:pt idx="195">
                        <c:v>0.22897999999999999</c:v>
                      </c:pt>
                      <c:pt idx="196">
                        <c:v>0.23480000000000001</c:v>
                      </c:pt>
                      <c:pt idx="197">
                        <c:v>0.22184999999999999</c:v>
                      </c:pt>
                      <c:pt idx="198">
                        <c:v>0.22914999999999999</c:v>
                      </c:pt>
                      <c:pt idx="199">
                        <c:v>0.24034</c:v>
                      </c:pt>
                      <c:pt idx="200">
                        <c:v>0.24101</c:v>
                      </c:pt>
                      <c:pt idx="201">
                        <c:v>0.24306</c:v>
                      </c:pt>
                      <c:pt idx="202">
                        <c:v>0.25446999999999997</c:v>
                      </c:pt>
                      <c:pt idx="203">
                        <c:v>0.26496999999999998</c:v>
                      </c:pt>
                      <c:pt idx="204">
                        <c:v>0.26412999999999998</c:v>
                      </c:pt>
                      <c:pt idx="205">
                        <c:v>0.26244000000000001</c:v>
                      </c:pt>
                      <c:pt idx="206">
                        <c:v>0.26375999999999999</c:v>
                      </c:pt>
                      <c:pt idx="207">
                        <c:v>0.26827000000000001</c:v>
                      </c:pt>
                      <c:pt idx="208">
                        <c:v>0.27840999999999999</c:v>
                      </c:pt>
                      <c:pt idx="209">
                        <c:v>0.28488000000000002</c:v>
                      </c:pt>
                      <c:pt idx="210">
                        <c:v>0.28887000000000002</c:v>
                      </c:pt>
                      <c:pt idx="211">
                        <c:v>0.29331000000000002</c:v>
                      </c:pt>
                      <c:pt idx="212">
                        <c:v>0.30903000000000003</c:v>
                      </c:pt>
                      <c:pt idx="213">
                        <c:v>0.32412000000000002</c:v>
                      </c:pt>
                      <c:pt idx="214">
                        <c:v>0.32467000000000001</c:v>
                      </c:pt>
                      <c:pt idx="215">
                        <c:v>0.32401999999999997</c:v>
                      </c:pt>
                      <c:pt idx="216">
                        <c:v>0.30166999999999999</c:v>
                      </c:pt>
                      <c:pt idx="217">
                        <c:v>0.29083999999999999</c:v>
                      </c:pt>
                      <c:pt idx="218">
                        <c:v>0.28039999999999998</c:v>
                      </c:pt>
                      <c:pt idx="219">
                        <c:v>0.30309999999999998</c:v>
                      </c:pt>
                      <c:pt idx="220">
                        <c:v>0.31991000000000003</c:v>
                      </c:pt>
                      <c:pt idx="221">
                        <c:v>0.34510999999999997</c:v>
                      </c:pt>
                      <c:pt idx="222">
                        <c:v>0.35471999999999998</c:v>
                      </c:pt>
                      <c:pt idx="223">
                        <c:v>0.35204000000000002</c:v>
                      </c:pt>
                      <c:pt idx="224">
                        <c:v>0.35111999999999999</c:v>
                      </c:pt>
                      <c:pt idx="225">
                        <c:v>0.35542000000000001</c:v>
                      </c:pt>
                      <c:pt idx="226">
                        <c:v>0.35478999999999999</c:v>
                      </c:pt>
                      <c:pt idx="227">
                        <c:v>0.35478999999999999</c:v>
                      </c:pt>
                      <c:pt idx="228">
                        <c:v>0.37357000000000001</c:v>
                      </c:pt>
                      <c:pt idx="229">
                        <c:v>0.39903</c:v>
                      </c:pt>
                      <c:pt idx="230">
                        <c:v>0.41453000000000001</c:v>
                      </c:pt>
                      <c:pt idx="231">
                        <c:v>0.42264000000000002</c:v>
                      </c:pt>
                      <c:pt idx="232">
                        <c:v>0.43013000000000001</c:v>
                      </c:pt>
                      <c:pt idx="233">
                        <c:v>0.43858999999999998</c:v>
                      </c:pt>
                      <c:pt idx="234">
                        <c:v>0.42914999999999998</c:v>
                      </c:pt>
                      <c:pt idx="235">
                        <c:v>0.41234999999999999</c:v>
                      </c:pt>
                      <c:pt idx="236">
                        <c:v>0.40388000000000002</c:v>
                      </c:pt>
                      <c:pt idx="237">
                        <c:v>0.42520000000000002</c:v>
                      </c:pt>
                      <c:pt idx="238">
                        <c:v>0.46784999999999999</c:v>
                      </c:pt>
                      <c:pt idx="239">
                        <c:v>0.49336000000000002</c:v>
                      </c:pt>
                      <c:pt idx="240">
                        <c:v>0.49043999999999999</c:v>
                      </c:pt>
                      <c:pt idx="241">
                        <c:v>0.48914000000000002</c:v>
                      </c:pt>
                      <c:pt idx="242">
                        <c:v>0.50070999999999999</c:v>
                      </c:pt>
                      <c:pt idx="243">
                        <c:v>0.51656999999999997</c:v>
                      </c:pt>
                      <c:pt idx="244">
                        <c:v>0.53434999999999999</c:v>
                      </c:pt>
                      <c:pt idx="245">
                        <c:v>0.55833999999999995</c:v>
                      </c:pt>
                      <c:pt idx="246">
                        <c:v>0.57399999999999995</c:v>
                      </c:pt>
                      <c:pt idx="247">
                        <c:v>0.59706999999999999</c:v>
                      </c:pt>
                      <c:pt idx="248">
                        <c:v>0.62050000000000005</c:v>
                      </c:pt>
                      <c:pt idx="249">
                        <c:v>0.62136000000000002</c:v>
                      </c:pt>
                      <c:pt idx="250">
                        <c:v>0.62865000000000004</c:v>
                      </c:pt>
                      <c:pt idx="251">
                        <c:v>0.66119000000000006</c:v>
                      </c:pt>
                      <c:pt idx="252">
                        <c:v>0.69701000000000002</c:v>
                      </c:pt>
                      <c:pt idx="253">
                        <c:v>0.72174000000000005</c:v>
                      </c:pt>
                      <c:pt idx="254">
                        <c:v>0.75793999999999995</c:v>
                      </c:pt>
                      <c:pt idx="255">
                        <c:v>0.81481999999999999</c:v>
                      </c:pt>
                      <c:pt idx="256">
                        <c:v>0.88429999999999997</c:v>
                      </c:pt>
                      <c:pt idx="257">
                        <c:v>0.94435000000000002</c:v>
                      </c:pt>
                      <c:pt idx="258">
                        <c:v>0.98894000000000004</c:v>
                      </c:pt>
                      <c:pt idx="259">
                        <c:v>1.0027900000000001</c:v>
                      </c:pt>
                      <c:pt idx="260">
                        <c:v>1.0351699999999999</c:v>
                      </c:pt>
                      <c:pt idx="261">
                        <c:v>1.0473699999999999</c:v>
                      </c:pt>
                      <c:pt idx="262">
                        <c:v>1.04901</c:v>
                      </c:pt>
                      <c:pt idx="263">
                        <c:v>1.0023299999999999</c:v>
                      </c:pt>
                      <c:pt idx="264">
                        <c:v>0.95853999999999995</c:v>
                      </c:pt>
                      <c:pt idx="265">
                        <c:v>0.87870999999999999</c:v>
                      </c:pt>
                      <c:pt idx="266">
                        <c:v>0.78229000000000004</c:v>
                      </c:pt>
                      <c:pt idx="267">
                        <c:v>0.67581999999999998</c:v>
                      </c:pt>
                      <c:pt idx="268">
                        <c:v>0.58789000000000002</c:v>
                      </c:pt>
                      <c:pt idx="269">
                        <c:v>0.49273</c:v>
                      </c:pt>
                      <c:pt idx="270">
                        <c:v>0.38129000000000002</c:v>
                      </c:pt>
                      <c:pt idx="271">
                        <c:v>0.28448000000000001</c:v>
                      </c:pt>
                      <c:pt idx="272">
                        <c:v>0.22559999999999999</c:v>
                      </c:pt>
                      <c:pt idx="273">
                        <c:v>0.18367</c:v>
                      </c:pt>
                      <c:pt idx="274">
                        <c:v>0.1434</c:v>
                      </c:pt>
                      <c:pt idx="275">
                        <c:v>0.10925</c:v>
                      </c:pt>
                      <c:pt idx="276">
                        <c:v>8.8719999999999993E-2</c:v>
                      </c:pt>
                      <c:pt idx="277">
                        <c:v>6.9690000000000002E-2</c:v>
                      </c:pt>
                      <c:pt idx="278">
                        <c:v>4.7160000000000001E-2</c:v>
                      </c:pt>
                      <c:pt idx="279">
                        <c:v>3.1899999999999998E-2</c:v>
                      </c:pt>
                      <c:pt idx="280">
                        <c:v>3.0609999999999998E-2</c:v>
                      </c:pt>
                      <c:pt idx="281">
                        <c:v>3.1730000000000001E-2</c:v>
                      </c:pt>
                      <c:pt idx="282">
                        <c:v>2.7439999999999999E-2</c:v>
                      </c:pt>
                      <c:pt idx="283">
                        <c:v>1.9130000000000001E-2</c:v>
                      </c:pt>
                      <c:pt idx="284">
                        <c:v>1.536E-2</c:v>
                      </c:pt>
                      <c:pt idx="285">
                        <c:v>1.273E-2</c:v>
                      </c:pt>
                      <c:pt idx="286">
                        <c:v>2.2040000000000001E-2</c:v>
                      </c:pt>
                      <c:pt idx="287">
                        <c:v>2.0289999999999999E-2</c:v>
                      </c:pt>
                      <c:pt idx="288">
                        <c:v>5.4999999999999997E-3</c:v>
                      </c:pt>
                      <c:pt idx="289">
                        <c:v>-2.7359999999999999E-2</c:v>
                      </c:pt>
                      <c:pt idx="290">
                        <c:v>-3.4259999999999999E-2</c:v>
                      </c:pt>
                      <c:pt idx="291">
                        <c:v>-2.3699999999999999E-2</c:v>
                      </c:pt>
                      <c:pt idx="292">
                        <c:v>-1.142E-2</c:v>
                      </c:pt>
                      <c:pt idx="293">
                        <c:v>-1.065E-2</c:v>
                      </c:pt>
                      <c:pt idx="294">
                        <c:v>-1.14E-2</c:v>
                      </c:pt>
                      <c:pt idx="295">
                        <c:v>-1.06E-2</c:v>
                      </c:pt>
                      <c:pt idx="296">
                        <c:v>-1.025E-2</c:v>
                      </c:pt>
                      <c:pt idx="297">
                        <c:v>-9.9299999999999996E-3</c:v>
                      </c:pt>
                      <c:pt idx="298">
                        <c:v>-1.5679999999999999E-2</c:v>
                      </c:pt>
                      <c:pt idx="299">
                        <c:v>-2.3980000000000001E-2</c:v>
                      </c:pt>
                      <c:pt idx="300">
                        <c:v>-2.3709999999999998E-2</c:v>
                      </c:pt>
                      <c:pt idx="301">
                        <c:v>-2.0799999999999999E-2</c:v>
                      </c:pt>
                      <c:pt idx="302">
                        <c:v>-1.7409999999999998E-2</c:v>
                      </c:pt>
                      <c:pt idx="303">
                        <c:v>-1.286E-2</c:v>
                      </c:pt>
                      <c:pt idx="304">
                        <c:v>-9.2999999999999992E-3</c:v>
                      </c:pt>
                      <c:pt idx="305">
                        <c:v>-7.8100000000000001E-3</c:v>
                      </c:pt>
                      <c:pt idx="306">
                        <c:v>-1.078E-2</c:v>
                      </c:pt>
                      <c:pt idx="307">
                        <c:v>-1.376E-2</c:v>
                      </c:pt>
                      <c:pt idx="308">
                        <c:v>-1.2149999999999999E-2</c:v>
                      </c:pt>
                      <c:pt idx="309" formatCode="0.00E+00">
                        <c:v>8.2268300000000005E-4</c:v>
                      </c:pt>
                      <c:pt idx="310">
                        <c:v>4.1099999999999999E-3</c:v>
                      </c:pt>
                      <c:pt idx="311">
                        <c:v>-6.13E-3</c:v>
                      </c:pt>
                      <c:pt idx="312">
                        <c:v>-2.2669999999999999E-2</c:v>
                      </c:pt>
                      <c:pt idx="313">
                        <c:v>-1.7180000000000001E-2</c:v>
                      </c:pt>
                      <c:pt idx="314">
                        <c:v>2.3999999999999998E-3</c:v>
                      </c:pt>
                      <c:pt idx="315">
                        <c:v>8.3400000000000002E-3</c:v>
                      </c:pt>
                      <c:pt idx="316">
                        <c:v>-8.7299999999999999E-3</c:v>
                      </c:pt>
                      <c:pt idx="317">
                        <c:v>-2.5059999999999999E-2</c:v>
                      </c:pt>
                      <c:pt idx="318">
                        <c:v>-1.8550000000000001E-2</c:v>
                      </c:pt>
                      <c:pt idx="319">
                        <c:v>-8.2299999999999995E-3</c:v>
                      </c:pt>
                      <c:pt idx="320">
                        <c:v>-2.2799999999999999E-3</c:v>
                      </c:pt>
                      <c:pt idx="321">
                        <c:v>2.1800000000000001E-3</c:v>
                      </c:pt>
                      <c:pt idx="322">
                        <c:v>1.188E-2</c:v>
                      </c:pt>
                      <c:pt idx="323">
                        <c:v>1.404E-2</c:v>
                      </c:pt>
                      <c:pt idx="324">
                        <c:v>3.49E-3</c:v>
                      </c:pt>
                      <c:pt idx="325">
                        <c:v>-3.8E-3</c:v>
                      </c:pt>
                      <c:pt idx="326">
                        <c:v>3.4399999999999999E-3</c:v>
                      </c:pt>
                      <c:pt idx="327">
                        <c:v>1.1050000000000001E-2</c:v>
                      </c:pt>
                      <c:pt idx="328">
                        <c:v>9.5300000000000003E-3</c:v>
                      </c:pt>
                      <c:pt idx="329">
                        <c:v>6.4700000000000001E-3</c:v>
                      </c:pt>
                      <c:pt idx="330">
                        <c:v>1.304E-2</c:v>
                      </c:pt>
                      <c:pt idx="331">
                        <c:v>1.84E-2</c:v>
                      </c:pt>
                      <c:pt idx="332">
                        <c:v>1.391E-2</c:v>
                      </c:pt>
                      <c:pt idx="333">
                        <c:v>3.0899999999999999E-3</c:v>
                      </c:pt>
                      <c:pt idx="334">
                        <c:v>-8.5400000000000007E-3</c:v>
                      </c:pt>
                      <c:pt idx="335">
                        <c:v>-2.0200000000000001E-3</c:v>
                      </c:pt>
                      <c:pt idx="336">
                        <c:v>1.8440000000000002E-2</c:v>
                      </c:pt>
                      <c:pt idx="337">
                        <c:v>2.6089999999999999E-2</c:v>
                      </c:pt>
                      <c:pt idx="338" formatCode="0.00E+00">
                        <c:v>8.2625299999999996E-5</c:v>
                      </c:pt>
                      <c:pt idx="339">
                        <c:v>-1.9460000000000002E-2</c:v>
                      </c:pt>
                      <c:pt idx="340">
                        <c:v>-1.155E-2</c:v>
                      </c:pt>
                      <c:pt idx="341">
                        <c:v>3.0100000000000001E-3</c:v>
                      </c:pt>
                      <c:pt idx="342">
                        <c:v>9.8799999999999999E-3</c:v>
                      </c:pt>
                      <c:pt idx="343" formatCode="0.00E+00">
                        <c:v>-1.24024E-4</c:v>
                      </c:pt>
                      <c:pt idx="344">
                        <c:v>-1.172E-2</c:v>
                      </c:pt>
                      <c:pt idx="345">
                        <c:v>-6.7000000000000002E-3</c:v>
                      </c:pt>
                      <c:pt idx="346">
                        <c:v>8.8199999999999997E-3</c:v>
                      </c:pt>
                      <c:pt idx="347">
                        <c:v>1.342E-2</c:v>
                      </c:pt>
                      <c:pt idx="348">
                        <c:v>1.82E-3</c:v>
                      </c:pt>
                      <c:pt idx="349">
                        <c:v>-4.4299999999999999E-3</c:v>
                      </c:pt>
                      <c:pt idx="350">
                        <c:v>-9.4400000000000005E-3</c:v>
                      </c:pt>
                      <c:pt idx="351">
                        <c:v>-4.1999999999999997E-3</c:v>
                      </c:pt>
                      <c:pt idx="352">
                        <c:v>6.3699999999999998E-3</c:v>
                      </c:pt>
                      <c:pt idx="353">
                        <c:v>1.0319999999999999E-2</c:v>
                      </c:pt>
                      <c:pt idx="354">
                        <c:v>8.1700000000000002E-3</c:v>
                      </c:pt>
                      <c:pt idx="355">
                        <c:v>1.7930000000000001E-2</c:v>
                      </c:pt>
                      <c:pt idx="356">
                        <c:v>3.4979999999999997E-2</c:v>
                      </c:pt>
                      <c:pt idx="357">
                        <c:v>3.7220000000000003E-2</c:v>
                      </c:pt>
                      <c:pt idx="358">
                        <c:v>3.2489999999999998E-2</c:v>
                      </c:pt>
                      <c:pt idx="359">
                        <c:v>3.1800000000000002E-2</c:v>
                      </c:pt>
                      <c:pt idx="360">
                        <c:v>1.7639999999999999E-2</c:v>
                      </c:pt>
                      <c:pt idx="361">
                        <c:v>-1.8799999999999999E-3</c:v>
                      </c:pt>
                      <c:pt idx="362" formatCode="0.00E+00">
                        <c:v>6.8435700000000002E-4</c:v>
                      </c:pt>
                      <c:pt idx="363">
                        <c:v>1.269E-2</c:v>
                      </c:pt>
                      <c:pt idx="364">
                        <c:v>1.3440000000000001E-2</c:v>
                      </c:pt>
                      <c:pt idx="365" formatCode="0.00E+00">
                        <c:v>8.97557E-4</c:v>
                      </c:pt>
                      <c:pt idx="366">
                        <c:v>4.5900000000000003E-3</c:v>
                      </c:pt>
                      <c:pt idx="367">
                        <c:v>1.1520000000000001E-2</c:v>
                      </c:pt>
                      <c:pt idx="368">
                        <c:v>1.8700000000000001E-2</c:v>
                      </c:pt>
                      <c:pt idx="369">
                        <c:v>2.104E-2</c:v>
                      </c:pt>
                      <c:pt idx="370">
                        <c:v>2.1510000000000001E-2</c:v>
                      </c:pt>
                      <c:pt idx="371">
                        <c:v>1.4120000000000001E-2</c:v>
                      </c:pt>
                      <c:pt idx="372">
                        <c:v>7.4999999999999997E-3</c:v>
                      </c:pt>
                      <c:pt idx="373">
                        <c:v>5.2300000000000003E-3</c:v>
                      </c:pt>
                      <c:pt idx="374">
                        <c:v>2.5899999999999999E-3</c:v>
                      </c:pt>
                      <c:pt idx="375">
                        <c:v>-2.8400000000000001E-3</c:v>
                      </c:pt>
                      <c:pt idx="376">
                        <c:v>-1.32E-3</c:v>
                      </c:pt>
                      <c:pt idx="377">
                        <c:v>4.2900000000000004E-3</c:v>
                      </c:pt>
                      <c:pt idx="378">
                        <c:v>1.1039999999999999E-2</c:v>
                      </c:pt>
                      <c:pt idx="379">
                        <c:v>2.7599999999999999E-3</c:v>
                      </c:pt>
                      <c:pt idx="380">
                        <c:v>-1.324E-2</c:v>
                      </c:pt>
                      <c:pt idx="381">
                        <c:v>-1.472E-2</c:v>
                      </c:pt>
                      <c:pt idx="382">
                        <c:v>2.4399999999999999E-3</c:v>
                      </c:pt>
                      <c:pt idx="383">
                        <c:v>1.635E-2</c:v>
                      </c:pt>
                      <c:pt idx="384">
                        <c:v>1.9820000000000001E-2</c:v>
                      </c:pt>
                      <c:pt idx="385">
                        <c:v>2.6800000000000001E-2</c:v>
                      </c:pt>
                      <c:pt idx="386">
                        <c:v>2.1669999999999998E-2</c:v>
                      </c:pt>
                      <c:pt idx="387">
                        <c:v>1.779E-2</c:v>
                      </c:pt>
                      <c:pt idx="388">
                        <c:v>2.4070000000000001E-2</c:v>
                      </c:pt>
                      <c:pt idx="389">
                        <c:v>2.962E-2</c:v>
                      </c:pt>
                      <c:pt idx="390">
                        <c:v>1.4749999999999999E-2</c:v>
                      </c:pt>
                      <c:pt idx="391">
                        <c:v>5.9800000000000001E-3</c:v>
                      </c:pt>
                      <c:pt idx="392">
                        <c:v>1.4239999999999999E-2</c:v>
                      </c:pt>
                      <c:pt idx="393">
                        <c:v>1.789E-2</c:v>
                      </c:pt>
                      <c:pt idx="394">
                        <c:v>1.4880000000000001E-2</c:v>
                      </c:pt>
                      <c:pt idx="395">
                        <c:v>1.4840000000000001E-2</c:v>
                      </c:pt>
                      <c:pt idx="396">
                        <c:v>2.8250000000000001E-2</c:v>
                      </c:pt>
                      <c:pt idx="397">
                        <c:v>2.4230000000000002E-2</c:v>
                      </c:pt>
                      <c:pt idx="398">
                        <c:v>1.797E-2</c:v>
                      </c:pt>
                      <c:pt idx="399">
                        <c:v>2.3439999999999999E-2</c:v>
                      </c:pt>
                      <c:pt idx="400">
                        <c:v>2.4199999999999999E-2</c:v>
                      </c:pt>
                      <c:pt idx="401" formatCode="0.00E+00">
                        <c:v>-9.9373799999999994E-6</c:v>
                      </c:pt>
                      <c:pt idx="402">
                        <c:v>-1.3899999999999999E-2</c:v>
                      </c:pt>
                      <c:pt idx="403">
                        <c:v>1.107E-2</c:v>
                      </c:pt>
                      <c:pt idx="404">
                        <c:v>3.569E-2</c:v>
                      </c:pt>
                      <c:pt idx="405">
                        <c:v>3.6400000000000002E-2</c:v>
                      </c:pt>
                      <c:pt idx="406">
                        <c:v>3.0609999999999998E-2</c:v>
                      </c:pt>
                      <c:pt idx="407">
                        <c:v>3.644E-2</c:v>
                      </c:pt>
                      <c:pt idx="408">
                        <c:v>4.113E-2</c:v>
                      </c:pt>
                      <c:pt idx="409">
                        <c:v>3.6810000000000002E-2</c:v>
                      </c:pt>
                      <c:pt idx="410">
                        <c:v>3.6580000000000001E-2</c:v>
                      </c:pt>
                      <c:pt idx="411">
                        <c:v>3.4439999999999998E-2</c:v>
                      </c:pt>
                      <c:pt idx="412">
                        <c:v>2.4049999999999998E-2</c:v>
                      </c:pt>
                      <c:pt idx="413">
                        <c:v>2.546E-2</c:v>
                      </c:pt>
                      <c:pt idx="414">
                        <c:v>3.764E-2</c:v>
                      </c:pt>
                      <c:pt idx="415">
                        <c:v>3.8609999999999998E-2</c:v>
                      </c:pt>
                      <c:pt idx="416">
                        <c:v>2.63E-2</c:v>
                      </c:pt>
                      <c:pt idx="417">
                        <c:v>1.806E-2</c:v>
                      </c:pt>
                      <c:pt idx="418">
                        <c:v>2.2599999999999999E-2</c:v>
                      </c:pt>
                      <c:pt idx="419">
                        <c:v>1.7309999999999999E-2</c:v>
                      </c:pt>
                      <c:pt idx="420">
                        <c:v>1.1610000000000001E-2</c:v>
                      </c:pt>
                      <c:pt idx="421">
                        <c:v>1.4540000000000001E-2</c:v>
                      </c:pt>
                      <c:pt idx="422">
                        <c:v>3.1040000000000002E-2</c:v>
                      </c:pt>
                      <c:pt idx="423">
                        <c:v>3.8559999999999997E-2</c:v>
                      </c:pt>
                      <c:pt idx="424">
                        <c:v>1.9539999999999998E-2</c:v>
                      </c:pt>
                      <c:pt idx="425">
                        <c:v>9.5899999999999996E-3</c:v>
                      </c:pt>
                      <c:pt idx="426">
                        <c:v>1.4880000000000001E-2</c:v>
                      </c:pt>
                      <c:pt idx="427">
                        <c:v>3.8850000000000003E-2</c:v>
                      </c:pt>
                      <c:pt idx="428">
                        <c:v>4.122E-2</c:v>
                      </c:pt>
                      <c:pt idx="429">
                        <c:v>4.1270000000000001E-2</c:v>
                      </c:pt>
                      <c:pt idx="430">
                        <c:v>3.5000000000000003E-2</c:v>
                      </c:pt>
                      <c:pt idx="431">
                        <c:v>4.4819999999999999E-2</c:v>
                      </c:pt>
                      <c:pt idx="432">
                        <c:v>5.3310000000000003E-2</c:v>
                      </c:pt>
                      <c:pt idx="433">
                        <c:v>5.5809999999999998E-2</c:v>
                      </c:pt>
                      <c:pt idx="434">
                        <c:v>4.3099999999999999E-2</c:v>
                      </c:pt>
                      <c:pt idx="435">
                        <c:v>3.7490000000000002E-2</c:v>
                      </c:pt>
                      <c:pt idx="436">
                        <c:v>4.3130000000000002E-2</c:v>
                      </c:pt>
                      <c:pt idx="437">
                        <c:v>5.5379999999999999E-2</c:v>
                      </c:pt>
                      <c:pt idx="438">
                        <c:v>6.0319999999999999E-2</c:v>
                      </c:pt>
                      <c:pt idx="439">
                        <c:v>6.0359999999999997E-2</c:v>
                      </c:pt>
                      <c:pt idx="440">
                        <c:v>6.5540000000000001E-2</c:v>
                      </c:pt>
                      <c:pt idx="441">
                        <c:v>7.4910000000000004E-2</c:v>
                      </c:pt>
                      <c:pt idx="442">
                        <c:v>6.9940000000000002E-2</c:v>
                      </c:pt>
                      <c:pt idx="443">
                        <c:v>5.5019999999999999E-2</c:v>
                      </c:pt>
                      <c:pt idx="444">
                        <c:v>5.3740000000000003E-2</c:v>
                      </c:pt>
                      <c:pt idx="445">
                        <c:v>6.9809999999999997E-2</c:v>
                      </c:pt>
                      <c:pt idx="446">
                        <c:v>8.0829999999999999E-2</c:v>
                      </c:pt>
                      <c:pt idx="447">
                        <c:v>7.4499999999999997E-2</c:v>
                      </c:pt>
                      <c:pt idx="448">
                        <c:v>6.361E-2</c:v>
                      </c:pt>
                      <c:pt idx="449">
                        <c:v>6.2429999999999999E-2</c:v>
                      </c:pt>
                      <c:pt idx="450">
                        <c:v>7.3880000000000001E-2</c:v>
                      </c:pt>
                      <c:pt idx="451">
                        <c:v>7.8640000000000002E-2</c:v>
                      </c:pt>
                      <c:pt idx="452">
                        <c:v>8.9039999999999994E-2</c:v>
                      </c:pt>
                      <c:pt idx="453">
                        <c:v>0.10193000000000001</c:v>
                      </c:pt>
                      <c:pt idx="454">
                        <c:v>9.7750000000000004E-2</c:v>
                      </c:pt>
                      <c:pt idx="455">
                        <c:v>7.3020000000000002E-2</c:v>
                      </c:pt>
                      <c:pt idx="456">
                        <c:v>5.5149999999999998E-2</c:v>
                      </c:pt>
                      <c:pt idx="457">
                        <c:v>6.0979999999999999E-2</c:v>
                      </c:pt>
                      <c:pt idx="458">
                        <c:v>6.0400000000000002E-2</c:v>
                      </c:pt>
                      <c:pt idx="459">
                        <c:v>5.3870000000000001E-2</c:v>
                      </c:pt>
                      <c:pt idx="460">
                        <c:v>4.2410000000000003E-2</c:v>
                      </c:pt>
                      <c:pt idx="461">
                        <c:v>3.6949999999999997E-2</c:v>
                      </c:pt>
                      <c:pt idx="462">
                        <c:v>2.7289999999999998E-2</c:v>
                      </c:pt>
                      <c:pt idx="463">
                        <c:v>2.598E-2</c:v>
                      </c:pt>
                      <c:pt idx="464">
                        <c:v>3.057E-2</c:v>
                      </c:pt>
                      <c:pt idx="465">
                        <c:v>3.703E-2</c:v>
                      </c:pt>
                      <c:pt idx="466">
                        <c:v>3.2250000000000001E-2</c:v>
                      </c:pt>
                      <c:pt idx="467">
                        <c:v>2.622E-2</c:v>
                      </c:pt>
                      <c:pt idx="468">
                        <c:v>1.5010000000000001E-2</c:v>
                      </c:pt>
                      <c:pt idx="469">
                        <c:v>1.095E-2</c:v>
                      </c:pt>
                      <c:pt idx="470">
                        <c:v>1.1350000000000001E-2</c:v>
                      </c:pt>
                      <c:pt idx="471">
                        <c:v>2.2030000000000001E-2</c:v>
                      </c:pt>
                      <c:pt idx="472">
                        <c:v>3.338E-2</c:v>
                      </c:pt>
                      <c:pt idx="473">
                        <c:v>3.5450000000000002E-2</c:v>
                      </c:pt>
                      <c:pt idx="474">
                        <c:v>3.2340000000000001E-2</c:v>
                      </c:pt>
                      <c:pt idx="475">
                        <c:v>3.2969999999999999E-2</c:v>
                      </c:pt>
                      <c:pt idx="476">
                        <c:v>2.4590000000000001E-2</c:v>
                      </c:pt>
                      <c:pt idx="477">
                        <c:v>9.5399999999999999E-3</c:v>
                      </c:pt>
                      <c:pt idx="478">
                        <c:v>1.001E-2</c:v>
                      </c:pt>
                      <c:pt idx="479">
                        <c:v>2.5989999999999999E-2</c:v>
                      </c:pt>
                      <c:pt idx="480">
                        <c:v>3.2570000000000002E-2</c:v>
                      </c:pt>
                      <c:pt idx="481">
                        <c:v>2.8809999999999999E-2</c:v>
                      </c:pt>
                      <c:pt idx="482">
                        <c:v>2.758E-2</c:v>
                      </c:pt>
                      <c:pt idx="483">
                        <c:v>3.3250000000000002E-2</c:v>
                      </c:pt>
                      <c:pt idx="484">
                        <c:v>3.993E-2</c:v>
                      </c:pt>
                      <c:pt idx="485">
                        <c:v>4.0689999999999997E-2</c:v>
                      </c:pt>
                      <c:pt idx="486">
                        <c:v>3.952E-2</c:v>
                      </c:pt>
                      <c:pt idx="487">
                        <c:v>4.0039999999999999E-2</c:v>
                      </c:pt>
                      <c:pt idx="488">
                        <c:v>3.0439999999999998E-2</c:v>
                      </c:pt>
                      <c:pt idx="489">
                        <c:v>1.7690000000000001E-2</c:v>
                      </c:pt>
                      <c:pt idx="490">
                        <c:v>2.0119999999999999E-2</c:v>
                      </c:pt>
                      <c:pt idx="491">
                        <c:v>3.107E-2</c:v>
                      </c:pt>
                      <c:pt idx="492">
                        <c:v>2.7150000000000001E-2</c:v>
                      </c:pt>
                      <c:pt idx="493">
                        <c:v>1.443E-2</c:v>
                      </c:pt>
                      <c:pt idx="494">
                        <c:v>1.635E-2</c:v>
                      </c:pt>
                      <c:pt idx="495">
                        <c:v>1.9040000000000001E-2</c:v>
                      </c:pt>
                      <c:pt idx="496">
                        <c:v>1.7829999999999999E-2</c:v>
                      </c:pt>
                      <c:pt idx="497">
                        <c:v>2.189E-2</c:v>
                      </c:pt>
                      <c:pt idx="498">
                        <c:v>3.3500000000000002E-2</c:v>
                      </c:pt>
                      <c:pt idx="499">
                        <c:v>2.3199999999999998E-2</c:v>
                      </c:pt>
                      <c:pt idx="500">
                        <c:v>1.0370000000000001E-2</c:v>
                      </c:pt>
                      <c:pt idx="501">
                        <c:v>9.4000000000000004E-3</c:v>
                      </c:pt>
                      <c:pt idx="502">
                        <c:v>1.831E-2</c:v>
                      </c:pt>
                      <c:pt idx="503">
                        <c:v>8.8000000000000005E-3</c:v>
                      </c:pt>
                      <c:pt idx="504">
                        <c:v>5.47E-3</c:v>
                      </c:pt>
                      <c:pt idx="505">
                        <c:v>6.1599999999999997E-3</c:v>
                      </c:pt>
                      <c:pt idx="506">
                        <c:v>1.286E-2</c:v>
                      </c:pt>
                      <c:pt idx="507">
                        <c:v>1.285E-2</c:v>
                      </c:pt>
                      <c:pt idx="508">
                        <c:v>1.3690000000000001E-2</c:v>
                      </c:pt>
                      <c:pt idx="509">
                        <c:v>1.6240000000000001E-2</c:v>
                      </c:pt>
                      <c:pt idx="510">
                        <c:v>1.5100000000000001E-2</c:v>
                      </c:pt>
                      <c:pt idx="511">
                        <c:v>1.2120000000000001E-2</c:v>
                      </c:pt>
                      <c:pt idx="512">
                        <c:v>1.146E-2</c:v>
                      </c:pt>
                      <c:pt idx="513">
                        <c:v>1.753E-2</c:v>
                      </c:pt>
                      <c:pt idx="514">
                        <c:v>1.8149999999999999E-2</c:v>
                      </c:pt>
                      <c:pt idx="515">
                        <c:v>2.4400000000000002E-2</c:v>
                      </c:pt>
                      <c:pt idx="516">
                        <c:v>3.0249999999999999E-2</c:v>
                      </c:pt>
                      <c:pt idx="517">
                        <c:v>3.322E-2</c:v>
                      </c:pt>
                      <c:pt idx="518">
                        <c:v>2.6929999999999999E-2</c:v>
                      </c:pt>
                      <c:pt idx="519">
                        <c:v>1.8950000000000002E-2</c:v>
                      </c:pt>
                      <c:pt idx="520">
                        <c:v>1.516E-2</c:v>
                      </c:pt>
                      <c:pt idx="521">
                        <c:v>1.3440000000000001E-2</c:v>
                      </c:pt>
                      <c:pt idx="522">
                        <c:v>1.2279999999999999E-2</c:v>
                      </c:pt>
                      <c:pt idx="523">
                        <c:v>1.0619999999999999E-2</c:v>
                      </c:pt>
                      <c:pt idx="524">
                        <c:v>8.9300000000000004E-3</c:v>
                      </c:pt>
                      <c:pt idx="525">
                        <c:v>5.3699999999999998E-3</c:v>
                      </c:pt>
                      <c:pt idx="526">
                        <c:v>1.3849999999999999E-2</c:v>
                      </c:pt>
                      <c:pt idx="527">
                        <c:v>2.988E-2</c:v>
                      </c:pt>
                      <c:pt idx="528">
                        <c:v>2.862E-2</c:v>
                      </c:pt>
                      <c:pt idx="529">
                        <c:v>1.6080000000000001E-2</c:v>
                      </c:pt>
                      <c:pt idx="530">
                        <c:v>1.5270000000000001E-2</c:v>
                      </c:pt>
                      <c:pt idx="531">
                        <c:v>2.9899999999999999E-2</c:v>
                      </c:pt>
                      <c:pt idx="532">
                        <c:v>3.6400000000000002E-2</c:v>
                      </c:pt>
                      <c:pt idx="533">
                        <c:v>3.1480000000000001E-2</c:v>
                      </c:pt>
                      <c:pt idx="534">
                        <c:v>2.547E-2</c:v>
                      </c:pt>
                      <c:pt idx="535">
                        <c:v>3.3050000000000003E-2</c:v>
                      </c:pt>
                      <c:pt idx="536">
                        <c:v>3.2719999999999999E-2</c:v>
                      </c:pt>
                      <c:pt idx="537">
                        <c:v>2.6749999999999999E-2</c:v>
                      </c:pt>
                      <c:pt idx="538">
                        <c:v>2.4109999999999999E-2</c:v>
                      </c:pt>
                      <c:pt idx="539">
                        <c:v>3.0550000000000001E-2</c:v>
                      </c:pt>
                      <c:pt idx="540">
                        <c:v>2.9409999999999999E-2</c:v>
                      </c:pt>
                      <c:pt idx="541">
                        <c:v>3.0980000000000001E-2</c:v>
                      </c:pt>
                      <c:pt idx="542">
                        <c:v>4.2369999999999998E-2</c:v>
                      </c:pt>
                      <c:pt idx="543">
                        <c:v>4.5150000000000003E-2</c:v>
                      </c:pt>
                      <c:pt idx="544">
                        <c:v>4.2389999999999997E-2</c:v>
                      </c:pt>
                      <c:pt idx="545">
                        <c:v>4.8509999999999998E-2</c:v>
                      </c:pt>
                      <c:pt idx="546">
                        <c:v>6.2539999999999998E-2</c:v>
                      </c:pt>
                      <c:pt idx="547">
                        <c:v>5.9900000000000002E-2</c:v>
                      </c:pt>
                      <c:pt idx="548">
                        <c:v>4.9549999999999997E-2</c:v>
                      </c:pt>
                      <c:pt idx="549">
                        <c:v>3.1969999999999998E-2</c:v>
                      </c:pt>
                      <c:pt idx="550">
                        <c:v>2.1559999999999999E-2</c:v>
                      </c:pt>
                      <c:pt idx="551">
                        <c:v>2.682E-2</c:v>
                      </c:pt>
                      <c:pt idx="552">
                        <c:v>4.0660000000000002E-2</c:v>
                      </c:pt>
                      <c:pt idx="553">
                        <c:v>2.8809999999999999E-2</c:v>
                      </c:pt>
                      <c:pt idx="554">
                        <c:v>6.1799999999999997E-3</c:v>
                      </c:pt>
                      <c:pt idx="555">
                        <c:v>1.4E-2</c:v>
                      </c:pt>
                      <c:pt idx="556">
                        <c:v>2.6270000000000002E-2</c:v>
                      </c:pt>
                      <c:pt idx="557">
                        <c:v>2.9159999999999998E-2</c:v>
                      </c:pt>
                      <c:pt idx="558">
                        <c:v>1.559E-2</c:v>
                      </c:pt>
                      <c:pt idx="559">
                        <c:v>1.915E-2</c:v>
                      </c:pt>
                      <c:pt idx="560">
                        <c:v>1.8800000000000001E-2</c:v>
                      </c:pt>
                      <c:pt idx="561">
                        <c:v>1.102E-2</c:v>
                      </c:pt>
                      <c:pt idx="562">
                        <c:v>-5.6100000000000004E-3</c:v>
                      </c:pt>
                      <c:pt idx="563">
                        <c:v>-4.5100000000000001E-3</c:v>
                      </c:pt>
                      <c:pt idx="564">
                        <c:v>-6.2100000000000002E-3</c:v>
                      </c:pt>
                      <c:pt idx="565">
                        <c:v>-7.4999999999999997E-3</c:v>
                      </c:pt>
                      <c:pt idx="566" formatCode="0.00E+00">
                        <c:v>-1.9615499999999999E-4</c:v>
                      </c:pt>
                      <c:pt idx="567">
                        <c:v>1.3089999999999999E-2</c:v>
                      </c:pt>
                      <c:pt idx="568">
                        <c:v>6.9199999999999999E-3</c:v>
                      </c:pt>
                      <c:pt idx="569">
                        <c:v>-6.6400000000000001E-3</c:v>
                      </c:pt>
                      <c:pt idx="570">
                        <c:v>-6.4400000000000004E-3</c:v>
                      </c:pt>
                      <c:pt idx="571">
                        <c:v>-7.9900000000000006E-3</c:v>
                      </c:pt>
                      <c:pt idx="572">
                        <c:v>-9.0299999999999998E-3</c:v>
                      </c:pt>
                      <c:pt idx="573">
                        <c:v>-1.16E-3</c:v>
                      </c:pt>
                      <c:pt idx="574">
                        <c:v>3.9699999999999996E-3</c:v>
                      </c:pt>
                      <c:pt idx="575">
                        <c:v>-4.64E-3</c:v>
                      </c:pt>
                      <c:pt idx="576">
                        <c:v>-2.0299999999999999E-2</c:v>
                      </c:pt>
                      <c:pt idx="577">
                        <c:v>-2.1229999999999999E-2</c:v>
                      </c:pt>
                      <c:pt idx="578">
                        <c:v>-1.6760000000000001E-2</c:v>
                      </c:pt>
                      <c:pt idx="579">
                        <c:v>-9.8099999999999993E-3</c:v>
                      </c:pt>
                      <c:pt idx="580">
                        <c:v>-3.8800000000000002E-3</c:v>
                      </c:pt>
                      <c:pt idx="581" formatCode="0.00E+00">
                        <c:v>-5.9962999999999998E-4</c:v>
                      </c:pt>
                      <c:pt idx="582">
                        <c:v>-4.6899999999999997E-3</c:v>
                      </c:pt>
                      <c:pt idx="583">
                        <c:v>-1.175E-2</c:v>
                      </c:pt>
                      <c:pt idx="584">
                        <c:v>-9.11E-3</c:v>
                      </c:pt>
                      <c:pt idx="585" formatCode="0.00E+00">
                        <c:v>-2.36956E-4</c:v>
                      </c:pt>
                      <c:pt idx="586">
                        <c:v>4.6100000000000004E-3</c:v>
                      </c:pt>
                      <c:pt idx="587">
                        <c:v>1.2199999999999999E-3</c:v>
                      </c:pt>
                      <c:pt idx="588">
                        <c:v>2.3600000000000001E-3</c:v>
                      </c:pt>
                      <c:pt idx="589" formatCode="0.00E+00">
                        <c:v>3.5313E-4</c:v>
                      </c:pt>
                      <c:pt idx="590">
                        <c:v>-4.2500000000000003E-3</c:v>
                      </c:pt>
                      <c:pt idx="591" formatCode="0.00E+00">
                        <c:v>4.9908000000000005E-4</c:v>
                      </c:pt>
                      <c:pt idx="592">
                        <c:v>1.2760000000000001E-2</c:v>
                      </c:pt>
                      <c:pt idx="593">
                        <c:v>1.4319999999999999E-2</c:v>
                      </c:pt>
                      <c:pt idx="594">
                        <c:v>-1.031E-2</c:v>
                      </c:pt>
                      <c:pt idx="595">
                        <c:v>-3.7479999999999999E-2</c:v>
                      </c:pt>
                      <c:pt idx="596">
                        <c:v>-4.786E-2</c:v>
                      </c:pt>
                      <c:pt idx="597">
                        <c:v>-4.0869999999999997E-2</c:v>
                      </c:pt>
                      <c:pt idx="598">
                        <c:v>-3.5549999999999998E-2</c:v>
                      </c:pt>
                      <c:pt idx="599">
                        <c:v>-2.988E-2</c:v>
                      </c:pt>
                      <c:pt idx="600">
                        <c:v>-1.9220000000000001E-2</c:v>
                      </c:pt>
                      <c:pt idx="601">
                        <c:v>-1.1429999999999999E-2</c:v>
                      </c:pt>
                      <c:pt idx="602">
                        <c:v>-8.8400000000000006E-3</c:v>
                      </c:pt>
                      <c:pt idx="603">
                        <c:v>-4.3899999999999998E-3</c:v>
                      </c:pt>
                      <c:pt idx="604">
                        <c:v>-5.8799999999999998E-3</c:v>
                      </c:pt>
                      <c:pt idx="605">
                        <c:v>-1.477E-2</c:v>
                      </c:pt>
                      <c:pt idx="606">
                        <c:v>-1.555E-2</c:v>
                      </c:pt>
                      <c:pt idx="607">
                        <c:v>-8.0199999999999994E-3</c:v>
                      </c:pt>
                      <c:pt idx="608">
                        <c:v>-9.6299999999999997E-3</c:v>
                      </c:pt>
                      <c:pt idx="609">
                        <c:v>-8.9999999999999993E-3</c:v>
                      </c:pt>
                      <c:pt idx="610">
                        <c:v>-4.0600000000000002E-3</c:v>
                      </c:pt>
                      <c:pt idx="611">
                        <c:v>-3.4299999999999999E-3</c:v>
                      </c:pt>
                      <c:pt idx="612">
                        <c:v>-1.523E-2</c:v>
                      </c:pt>
                      <c:pt idx="613">
                        <c:v>-2.0920000000000001E-2</c:v>
                      </c:pt>
                      <c:pt idx="614">
                        <c:v>-2.58E-2</c:v>
                      </c:pt>
                      <c:pt idx="615">
                        <c:v>-2.3140000000000001E-2</c:v>
                      </c:pt>
                      <c:pt idx="616">
                        <c:v>-8.2500000000000004E-3</c:v>
                      </c:pt>
                      <c:pt idx="617" formatCode="0.00E+00">
                        <c:v>-3.7536400000000002E-5</c:v>
                      </c:pt>
                      <c:pt idx="618">
                        <c:v>-1.542E-2</c:v>
                      </c:pt>
                      <c:pt idx="619">
                        <c:v>-2.7830000000000001E-2</c:v>
                      </c:pt>
                      <c:pt idx="620">
                        <c:v>-2.581E-2</c:v>
                      </c:pt>
                      <c:pt idx="621">
                        <c:v>-2.1690000000000001E-2</c:v>
                      </c:pt>
                      <c:pt idx="622">
                        <c:v>-1.8800000000000001E-2</c:v>
                      </c:pt>
                      <c:pt idx="623">
                        <c:v>-1.592E-2</c:v>
                      </c:pt>
                      <c:pt idx="624">
                        <c:v>-6.13E-3</c:v>
                      </c:pt>
                      <c:pt idx="625">
                        <c:v>5.96E-3</c:v>
                      </c:pt>
                      <c:pt idx="626">
                        <c:v>8.5800000000000008E-3</c:v>
                      </c:pt>
                      <c:pt idx="627">
                        <c:v>-3.2299999999999998E-3</c:v>
                      </c:pt>
                      <c:pt idx="628">
                        <c:v>-2.0799999999999998E-3</c:v>
                      </c:pt>
                      <c:pt idx="629">
                        <c:v>1.23E-2</c:v>
                      </c:pt>
                      <c:pt idx="630">
                        <c:v>8.6800000000000002E-3</c:v>
                      </c:pt>
                      <c:pt idx="631">
                        <c:v>-9.7199999999999995E-3</c:v>
                      </c:pt>
                      <c:pt idx="632">
                        <c:v>-5.77E-3</c:v>
                      </c:pt>
                      <c:pt idx="633" formatCode="0.00E+00">
                        <c:v>-3.0344600000000001E-5</c:v>
                      </c:pt>
                      <c:pt idx="634">
                        <c:v>-5.8999999999999999E-3</c:v>
                      </c:pt>
                      <c:pt idx="635">
                        <c:v>-1.43E-2</c:v>
                      </c:pt>
                      <c:pt idx="636">
                        <c:v>-9.5300000000000003E-3</c:v>
                      </c:pt>
                      <c:pt idx="637">
                        <c:v>-1.042E-2</c:v>
                      </c:pt>
                      <c:pt idx="638">
                        <c:v>-1.307E-2</c:v>
                      </c:pt>
                      <c:pt idx="639">
                        <c:v>2.3800000000000002E-3</c:v>
                      </c:pt>
                      <c:pt idx="640">
                        <c:v>2.0799999999999999E-2</c:v>
                      </c:pt>
                      <c:pt idx="641">
                        <c:v>3.2030000000000003E-2</c:v>
                      </c:pt>
                      <c:pt idx="642">
                        <c:v>3.2329999999999998E-2</c:v>
                      </c:pt>
                      <c:pt idx="643">
                        <c:v>4.5100000000000001E-3</c:v>
                      </c:pt>
                      <c:pt idx="644">
                        <c:v>-3.959E-2</c:v>
                      </c:pt>
                      <c:pt idx="645">
                        <c:v>-6.3689999999999997E-2</c:v>
                      </c:pt>
                      <c:pt idx="646">
                        <c:v>-3.0419999999999999E-2</c:v>
                      </c:pt>
                      <c:pt idx="647">
                        <c:v>-1.3860000000000001E-2</c:v>
                      </c:pt>
                      <c:pt idx="648">
                        <c:v>-9.1900000000000003E-3</c:v>
                      </c:pt>
                      <c:pt idx="649">
                        <c:v>-9.1800000000000007E-3</c:v>
                      </c:pt>
                      <c:pt idx="650">
                        <c:v>7.7999999999999996E-3</c:v>
                      </c:pt>
                      <c:pt idx="651">
                        <c:v>2.3E-3</c:v>
                      </c:pt>
                      <c:pt idx="652">
                        <c:v>-1.2600000000000001E-3</c:v>
                      </c:pt>
                      <c:pt idx="653">
                        <c:v>-7.9399999999999991E-3</c:v>
                      </c:pt>
                      <c:pt idx="654">
                        <c:v>-8.5699999999999995E-3</c:v>
                      </c:pt>
                      <c:pt idx="655">
                        <c:v>7.7400000000000004E-3</c:v>
                      </c:pt>
                      <c:pt idx="656">
                        <c:v>1.03E-2</c:v>
                      </c:pt>
                      <c:pt idx="657">
                        <c:v>-1.8970000000000001E-2</c:v>
                      </c:pt>
                      <c:pt idx="658">
                        <c:v>-5.1499999999999997E-2</c:v>
                      </c:pt>
                      <c:pt idx="659">
                        <c:v>-4.7579999999999997E-2</c:v>
                      </c:pt>
                      <c:pt idx="660">
                        <c:v>-2.5610000000000001E-2</c:v>
                      </c:pt>
                      <c:pt idx="661">
                        <c:v>-1.197E-2</c:v>
                      </c:pt>
                      <c:pt idx="662">
                        <c:v>3.7799999999999999E-3</c:v>
                      </c:pt>
                      <c:pt idx="663">
                        <c:v>2.334E-2</c:v>
                      </c:pt>
                      <c:pt idx="664">
                        <c:v>3.329E-2</c:v>
                      </c:pt>
                      <c:pt idx="665">
                        <c:v>1.1209999999999999E-2</c:v>
                      </c:pt>
                      <c:pt idx="666">
                        <c:v>-2.3E-3</c:v>
                      </c:pt>
                      <c:pt idx="667">
                        <c:v>-1.3899999999999999E-2</c:v>
                      </c:pt>
                      <c:pt idx="668">
                        <c:v>-7.0000000000000001E-3</c:v>
                      </c:pt>
                      <c:pt idx="669" formatCode="0.00E+00">
                        <c:v>1.47162E-4</c:v>
                      </c:pt>
                      <c:pt idx="670">
                        <c:v>2.163E-2</c:v>
                      </c:pt>
                      <c:pt idx="671">
                        <c:v>3.0040000000000001E-2</c:v>
                      </c:pt>
                      <c:pt idx="672">
                        <c:v>2.5270000000000001E-2</c:v>
                      </c:pt>
                      <c:pt idx="673" formatCode="0.00E+00">
                        <c:v>-8.5741799999999998E-4</c:v>
                      </c:pt>
                      <c:pt idx="674">
                        <c:v>-1.362E-2</c:v>
                      </c:pt>
                      <c:pt idx="675">
                        <c:v>-1.294E-2</c:v>
                      </c:pt>
                      <c:pt idx="676">
                        <c:v>3.8600000000000001E-3</c:v>
                      </c:pt>
                      <c:pt idx="677">
                        <c:v>1.1310000000000001E-2</c:v>
                      </c:pt>
                      <c:pt idx="678">
                        <c:v>2.3310000000000001E-2</c:v>
                      </c:pt>
                      <c:pt idx="679">
                        <c:v>1.4069999999999999E-2</c:v>
                      </c:pt>
                      <c:pt idx="680">
                        <c:v>1.82E-3</c:v>
                      </c:pt>
                      <c:pt idx="681">
                        <c:v>6.5199999999999998E-3</c:v>
                      </c:pt>
                      <c:pt idx="682">
                        <c:v>2.5559999999999999E-2</c:v>
                      </c:pt>
                      <c:pt idx="683">
                        <c:v>3.4380000000000001E-2</c:v>
                      </c:pt>
                      <c:pt idx="684">
                        <c:v>3.2989999999999998E-2</c:v>
                      </c:pt>
                      <c:pt idx="685">
                        <c:v>2.6329999999999999E-2</c:v>
                      </c:pt>
                      <c:pt idx="686">
                        <c:v>2.1729999999999999E-2</c:v>
                      </c:pt>
                      <c:pt idx="687">
                        <c:v>4.2479999999999997E-2</c:v>
                      </c:pt>
                      <c:pt idx="688">
                        <c:v>5.6509999999999998E-2</c:v>
                      </c:pt>
                      <c:pt idx="689">
                        <c:v>4.0399999999999998E-2</c:v>
                      </c:pt>
                      <c:pt idx="690">
                        <c:v>1.7469999999999999E-2</c:v>
                      </c:pt>
                      <c:pt idx="691">
                        <c:v>8.3400000000000002E-3</c:v>
                      </c:pt>
                      <c:pt idx="692">
                        <c:v>-8.8400000000000006E-3</c:v>
                      </c:pt>
                      <c:pt idx="693" formatCode="0.00E+00">
                        <c:v>-6.2131100000000004E-4</c:v>
                      </c:pt>
                      <c:pt idx="694">
                        <c:v>2.775E-2</c:v>
                      </c:pt>
                      <c:pt idx="695">
                        <c:v>3.9010000000000003E-2</c:v>
                      </c:pt>
                      <c:pt idx="696">
                        <c:v>2.564E-2</c:v>
                      </c:pt>
                      <c:pt idx="697">
                        <c:v>1.6889999999999999E-2</c:v>
                      </c:pt>
                      <c:pt idx="698">
                        <c:v>2.2509999999999999E-2</c:v>
                      </c:pt>
                      <c:pt idx="699">
                        <c:v>4.8570000000000002E-2</c:v>
                      </c:pt>
                      <c:pt idx="700">
                        <c:v>6.4240000000000005E-2</c:v>
                      </c:pt>
                      <c:pt idx="701">
                        <c:v>6.0100000000000001E-2</c:v>
                      </c:pt>
                      <c:pt idx="702">
                        <c:v>5.5960000000000003E-2</c:v>
                      </c:pt>
                      <c:pt idx="703">
                        <c:v>6.1069999999999999E-2</c:v>
                      </c:pt>
                      <c:pt idx="704">
                        <c:v>5.1740000000000001E-2</c:v>
                      </c:pt>
                      <c:pt idx="705">
                        <c:v>4.9790000000000001E-2</c:v>
                      </c:pt>
                      <c:pt idx="706">
                        <c:v>6.2600000000000003E-2</c:v>
                      </c:pt>
                      <c:pt idx="707">
                        <c:v>7.9939999999999997E-2</c:v>
                      </c:pt>
                      <c:pt idx="708">
                        <c:v>7.9030000000000003E-2</c:v>
                      </c:pt>
                      <c:pt idx="709">
                        <c:v>8.0250000000000002E-2</c:v>
                      </c:pt>
                      <c:pt idx="710">
                        <c:v>7.5399999999999995E-2</c:v>
                      </c:pt>
                      <c:pt idx="711">
                        <c:v>7.3050000000000004E-2</c:v>
                      </c:pt>
                      <c:pt idx="712">
                        <c:v>6.7070000000000005E-2</c:v>
                      </c:pt>
                      <c:pt idx="713">
                        <c:v>6.4820000000000003E-2</c:v>
                      </c:pt>
                      <c:pt idx="714">
                        <c:v>6.3350000000000004E-2</c:v>
                      </c:pt>
                      <c:pt idx="715">
                        <c:v>7.4010000000000006E-2</c:v>
                      </c:pt>
                      <c:pt idx="716">
                        <c:v>9.2130000000000004E-2</c:v>
                      </c:pt>
                      <c:pt idx="717">
                        <c:v>8.8499999999999995E-2</c:v>
                      </c:pt>
                      <c:pt idx="718">
                        <c:v>7.2950000000000001E-2</c:v>
                      </c:pt>
                      <c:pt idx="719">
                        <c:v>7.0660000000000001E-2</c:v>
                      </c:pt>
                      <c:pt idx="720">
                        <c:v>9.1429999999999997E-2</c:v>
                      </c:pt>
                      <c:pt idx="721">
                        <c:v>0.10195</c:v>
                      </c:pt>
                      <c:pt idx="722">
                        <c:v>8.6139999999999994E-2</c:v>
                      </c:pt>
                      <c:pt idx="723">
                        <c:v>6.8580000000000002E-2</c:v>
                      </c:pt>
                      <c:pt idx="724">
                        <c:v>8.1820000000000004E-2</c:v>
                      </c:pt>
                      <c:pt idx="725">
                        <c:v>0.10349</c:v>
                      </c:pt>
                      <c:pt idx="726">
                        <c:v>0.10878</c:v>
                      </c:pt>
                      <c:pt idx="727">
                        <c:v>9.9360000000000004E-2</c:v>
                      </c:pt>
                      <c:pt idx="728">
                        <c:v>8.6629999999999999E-2</c:v>
                      </c:pt>
                      <c:pt idx="729">
                        <c:v>7.2690000000000005E-2</c:v>
                      </c:pt>
                      <c:pt idx="730">
                        <c:v>6.9940000000000002E-2</c:v>
                      </c:pt>
                      <c:pt idx="731">
                        <c:v>8.5610000000000006E-2</c:v>
                      </c:pt>
                      <c:pt idx="732">
                        <c:v>0.10218000000000001</c:v>
                      </c:pt>
                      <c:pt idx="733">
                        <c:v>0.11749</c:v>
                      </c:pt>
                      <c:pt idx="734">
                        <c:v>0.12866</c:v>
                      </c:pt>
                      <c:pt idx="735">
                        <c:v>0.14985999999999999</c:v>
                      </c:pt>
                      <c:pt idx="736">
                        <c:v>0.16120999999999999</c:v>
                      </c:pt>
                      <c:pt idx="737">
                        <c:v>0.15737999999999999</c:v>
                      </c:pt>
                      <c:pt idx="738">
                        <c:v>0.14990999999999999</c:v>
                      </c:pt>
                      <c:pt idx="739">
                        <c:v>0.15651000000000001</c:v>
                      </c:pt>
                      <c:pt idx="740">
                        <c:v>0.17222000000000001</c:v>
                      </c:pt>
                      <c:pt idx="741">
                        <c:v>0.15723000000000001</c:v>
                      </c:pt>
                      <c:pt idx="742">
                        <c:v>0.12939000000000001</c:v>
                      </c:pt>
                      <c:pt idx="743">
                        <c:v>0.12182</c:v>
                      </c:pt>
                      <c:pt idx="744">
                        <c:v>0.14581</c:v>
                      </c:pt>
                      <c:pt idx="745">
                        <c:v>0.15440000000000001</c:v>
                      </c:pt>
                      <c:pt idx="746">
                        <c:v>0.14676</c:v>
                      </c:pt>
                      <c:pt idx="747">
                        <c:v>0.15978999999999999</c:v>
                      </c:pt>
                      <c:pt idx="748">
                        <c:v>0.17874999999999999</c:v>
                      </c:pt>
                      <c:pt idx="749">
                        <c:v>0.19797999999999999</c:v>
                      </c:pt>
                      <c:pt idx="750">
                        <c:v>0.19372</c:v>
                      </c:pt>
                      <c:pt idx="751">
                        <c:v>0.19186</c:v>
                      </c:pt>
                      <c:pt idx="752">
                        <c:v>0.18121000000000001</c:v>
                      </c:pt>
                      <c:pt idx="753">
                        <c:v>0.17418</c:v>
                      </c:pt>
                      <c:pt idx="754">
                        <c:v>0.16577</c:v>
                      </c:pt>
                      <c:pt idx="755">
                        <c:v>0.16156999999999999</c:v>
                      </c:pt>
                      <c:pt idx="756">
                        <c:v>0.18618999999999999</c:v>
                      </c:pt>
                      <c:pt idx="757">
                        <c:v>0.20963000000000001</c:v>
                      </c:pt>
                      <c:pt idx="758">
                        <c:v>0.2185</c:v>
                      </c:pt>
                      <c:pt idx="759">
                        <c:v>0.21218000000000001</c:v>
                      </c:pt>
                      <c:pt idx="760">
                        <c:v>0.25900000000000001</c:v>
                      </c:pt>
                      <c:pt idx="761">
                        <c:v>0.29325000000000001</c:v>
                      </c:pt>
                      <c:pt idx="762">
                        <c:v>0.28308</c:v>
                      </c:pt>
                      <c:pt idx="763">
                        <c:v>0.23894000000000001</c:v>
                      </c:pt>
                      <c:pt idx="764">
                        <c:v>0.20971000000000001</c:v>
                      </c:pt>
                      <c:pt idx="765">
                        <c:v>0.20291999999999999</c:v>
                      </c:pt>
                      <c:pt idx="766">
                        <c:v>0.20612</c:v>
                      </c:pt>
                      <c:pt idx="767">
                        <c:v>0.21989</c:v>
                      </c:pt>
                      <c:pt idx="768">
                        <c:v>0.20734</c:v>
                      </c:pt>
                      <c:pt idx="769">
                        <c:v>0.17781</c:v>
                      </c:pt>
                      <c:pt idx="770">
                        <c:v>0.15523000000000001</c:v>
                      </c:pt>
                      <c:pt idx="771">
                        <c:v>0.18309</c:v>
                      </c:pt>
                      <c:pt idx="772">
                        <c:v>0.21128</c:v>
                      </c:pt>
                      <c:pt idx="773">
                        <c:v>0.18704000000000001</c:v>
                      </c:pt>
                      <c:pt idx="774">
                        <c:v>0.14152999999999999</c:v>
                      </c:pt>
                      <c:pt idx="775">
                        <c:v>0.13729</c:v>
                      </c:pt>
                      <c:pt idx="776">
                        <c:v>0.14385999999999999</c:v>
                      </c:pt>
                      <c:pt idx="777">
                        <c:v>0.13266</c:v>
                      </c:pt>
                      <c:pt idx="778">
                        <c:v>0.11072</c:v>
                      </c:pt>
                      <c:pt idx="779">
                        <c:v>9.8839999999999997E-2</c:v>
                      </c:pt>
                      <c:pt idx="780">
                        <c:v>9.7360000000000002E-2</c:v>
                      </c:pt>
                      <c:pt idx="781">
                        <c:v>0.1124</c:v>
                      </c:pt>
                      <c:pt idx="782">
                        <c:v>0.1215</c:v>
                      </c:pt>
                      <c:pt idx="783">
                        <c:v>0.109</c:v>
                      </c:pt>
                      <c:pt idx="784">
                        <c:v>8.7410000000000002E-2</c:v>
                      </c:pt>
                      <c:pt idx="785">
                        <c:v>7.6149999999999995E-2</c:v>
                      </c:pt>
                      <c:pt idx="786">
                        <c:v>7.8890000000000002E-2</c:v>
                      </c:pt>
                      <c:pt idx="787">
                        <c:v>8.9829999999999993E-2</c:v>
                      </c:pt>
                      <c:pt idx="788">
                        <c:v>9.3740000000000004E-2</c:v>
                      </c:pt>
                      <c:pt idx="789">
                        <c:v>9.0800000000000006E-2</c:v>
                      </c:pt>
                      <c:pt idx="790">
                        <c:v>0.10403999999999999</c:v>
                      </c:pt>
                      <c:pt idx="791">
                        <c:v>0.128</c:v>
                      </c:pt>
                      <c:pt idx="792">
                        <c:v>0.12628</c:v>
                      </c:pt>
                      <c:pt idx="793">
                        <c:v>9.9180000000000004E-2</c:v>
                      </c:pt>
                      <c:pt idx="794">
                        <c:v>7.2370000000000004E-2</c:v>
                      </c:pt>
                      <c:pt idx="795">
                        <c:v>5.7840000000000003E-2</c:v>
                      </c:pt>
                      <c:pt idx="796">
                        <c:v>6.3170000000000004E-2</c:v>
                      </c:pt>
                      <c:pt idx="797">
                        <c:v>8.5290000000000005E-2</c:v>
                      </c:pt>
                      <c:pt idx="798">
                        <c:v>0.11816</c:v>
                      </c:pt>
                      <c:pt idx="799">
                        <c:v>0.12275</c:v>
                      </c:pt>
                      <c:pt idx="800">
                        <c:v>0.10804999999999999</c:v>
                      </c:pt>
                      <c:pt idx="801">
                        <c:v>8.9630000000000001E-2</c:v>
                      </c:pt>
                      <c:pt idx="802">
                        <c:v>9.0209999999999999E-2</c:v>
                      </c:pt>
                      <c:pt idx="803">
                        <c:v>7.8729999999999994E-2</c:v>
                      </c:pt>
                      <c:pt idx="804">
                        <c:v>6.3219999999999998E-2</c:v>
                      </c:pt>
                      <c:pt idx="805">
                        <c:v>8.4830000000000003E-2</c:v>
                      </c:pt>
                      <c:pt idx="806">
                        <c:v>0.10327</c:v>
                      </c:pt>
                      <c:pt idx="807">
                        <c:v>9.264E-2</c:v>
                      </c:pt>
                      <c:pt idx="808">
                        <c:v>7.5109999999999996E-2</c:v>
                      </c:pt>
                      <c:pt idx="809">
                        <c:v>6.2390000000000001E-2</c:v>
                      </c:pt>
                      <c:pt idx="810">
                        <c:v>5.1119999999999999E-2</c:v>
                      </c:pt>
                      <c:pt idx="811">
                        <c:v>6.9000000000000006E-2</c:v>
                      </c:pt>
                      <c:pt idx="812">
                        <c:v>0.11015</c:v>
                      </c:pt>
                      <c:pt idx="813">
                        <c:v>0.10117</c:v>
                      </c:pt>
                      <c:pt idx="814">
                        <c:v>6.3649999999999998E-2</c:v>
                      </c:pt>
                      <c:pt idx="815">
                        <c:v>4.2939999999999999E-2</c:v>
                      </c:pt>
                      <c:pt idx="816">
                        <c:v>6.0539999999999997E-2</c:v>
                      </c:pt>
                      <c:pt idx="817">
                        <c:v>0.10116</c:v>
                      </c:pt>
                      <c:pt idx="818">
                        <c:v>0.13111999999999999</c:v>
                      </c:pt>
                      <c:pt idx="819">
                        <c:v>0.13134000000000001</c:v>
                      </c:pt>
                      <c:pt idx="820">
                        <c:v>0.10374</c:v>
                      </c:pt>
                      <c:pt idx="821">
                        <c:v>8.652E-2</c:v>
                      </c:pt>
                      <c:pt idx="822">
                        <c:v>8.7900000000000006E-2</c:v>
                      </c:pt>
                      <c:pt idx="823">
                        <c:v>0.10531</c:v>
                      </c:pt>
                      <c:pt idx="824">
                        <c:v>0.10271</c:v>
                      </c:pt>
                      <c:pt idx="825">
                        <c:v>8.4199999999999997E-2</c:v>
                      </c:pt>
                      <c:pt idx="826">
                        <c:v>7.7160000000000006E-2</c:v>
                      </c:pt>
                      <c:pt idx="827">
                        <c:v>7.0269999999999999E-2</c:v>
                      </c:pt>
                      <c:pt idx="828">
                        <c:v>7.9119999999999996E-2</c:v>
                      </c:pt>
                      <c:pt idx="829">
                        <c:v>8.7559999999999999E-2</c:v>
                      </c:pt>
                      <c:pt idx="830">
                        <c:v>9.776E-2</c:v>
                      </c:pt>
                      <c:pt idx="831">
                        <c:v>8.7169999999999997E-2</c:v>
                      </c:pt>
                      <c:pt idx="832">
                        <c:v>8.276E-2</c:v>
                      </c:pt>
                      <c:pt idx="833">
                        <c:v>8.2570000000000005E-2</c:v>
                      </c:pt>
                      <c:pt idx="834">
                        <c:v>8.7340000000000001E-2</c:v>
                      </c:pt>
                      <c:pt idx="835">
                        <c:v>9.5829999999999999E-2</c:v>
                      </c:pt>
                      <c:pt idx="836">
                        <c:v>0.10927000000000001</c:v>
                      </c:pt>
                      <c:pt idx="837">
                        <c:v>0.12381</c:v>
                      </c:pt>
                      <c:pt idx="838">
                        <c:v>0.14968999999999999</c:v>
                      </c:pt>
                      <c:pt idx="839">
                        <c:v>0.1928</c:v>
                      </c:pt>
                      <c:pt idx="840">
                        <c:v>0.20338999999999999</c:v>
                      </c:pt>
                      <c:pt idx="841">
                        <c:v>0.16109999999999999</c:v>
                      </c:pt>
                      <c:pt idx="842">
                        <c:v>0.1221</c:v>
                      </c:pt>
                      <c:pt idx="843">
                        <c:v>0.13922999999999999</c:v>
                      </c:pt>
                      <c:pt idx="844">
                        <c:v>0.18328</c:v>
                      </c:pt>
                      <c:pt idx="845">
                        <c:v>0.20871999999999999</c:v>
                      </c:pt>
                      <c:pt idx="846">
                        <c:v>0.21964</c:v>
                      </c:pt>
                      <c:pt idx="847">
                        <c:v>0.22661000000000001</c:v>
                      </c:pt>
                      <c:pt idx="848">
                        <c:v>0.24768999999999999</c:v>
                      </c:pt>
                      <c:pt idx="849">
                        <c:v>0.27209</c:v>
                      </c:pt>
                      <c:pt idx="850">
                        <c:v>0.28093000000000001</c:v>
                      </c:pt>
                      <c:pt idx="851">
                        <c:v>0.28026000000000001</c:v>
                      </c:pt>
                      <c:pt idx="852">
                        <c:v>0.28249999999999997</c:v>
                      </c:pt>
                      <c:pt idx="853">
                        <c:v>0.3019</c:v>
                      </c:pt>
                      <c:pt idx="854">
                        <c:v>0.33706999999999998</c:v>
                      </c:pt>
                      <c:pt idx="855">
                        <c:v>0.35198000000000002</c:v>
                      </c:pt>
                      <c:pt idx="856">
                        <c:v>0.34617999999999999</c:v>
                      </c:pt>
                      <c:pt idx="857">
                        <c:v>0.34992000000000001</c:v>
                      </c:pt>
                      <c:pt idx="858">
                        <c:v>0.41114000000000001</c:v>
                      </c:pt>
                      <c:pt idx="859">
                        <c:v>0.45116000000000001</c:v>
                      </c:pt>
                      <c:pt idx="860">
                        <c:v>0.43164000000000002</c:v>
                      </c:pt>
                      <c:pt idx="861">
                        <c:v>0.40744999999999998</c:v>
                      </c:pt>
                      <c:pt idx="862">
                        <c:v>0.46390999999999999</c:v>
                      </c:pt>
                      <c:pt idx="863">
                        <c:v>0.54459999999999997</c:v>
                      </c:pt>
                      <c:pt idx="864">
                        <c:v>0.58472000000000002</c:v>
                      </c:pt>
                      <c:pt idx="865">
                        <c:v>0.56637000000000004</c:v>
                      </c:pt>
                      <c:pt idx="866">
                        <c:v>0.56662999999999997</c:v>
                      </c:pt>
                      <c:pt idx="867">
                        <c:v>0.60431999999999997</c:v>
                      </c:pt>
                      <c:pt idx="868">
                        <c:v>0.67203000000000002</c:v>
                      </c:pt>
                      <c:pt idx="869">
                        <c:v>0.70457000000000003</c:v>
                      </c:pt>
                      <c:pt idx="870">
                        <c:v>0.71153999999999995</c:v>
                      </c:pt>
                      <c:pt idx="871">
                        <c:v>0.73238999999999999</c:v>
                      </c:pt>
                      <c:pt idx="872">
                        <c:v>0.78635999999999995</c:v>
                      </c:pt>
                      <c:pt idx="873">
                        <c:v>0.83940000000000003</c:v>
                      </c:pt>
                      <c:pt idx="874">
                        <c:v>0.85241</c:v>
                      </c:pt>
                      <c:pt idx="875">
                        <c:v>0.85794999999999999</c:v>
                      </c:pt>
                      <c:pt idx="876">
                        <c:v>0.90524000000000004</c:v>
                      </c:pt>
                      <c:pt idx="877">
                        <c:v>0.97792999999999997</c:v>
                      </c:pt>
                      <c:pt idx="878">
                        <c:v>1.02518</c:v>
                      </c:pt>
                      <c:pt idx="879">
                        <c:v>1.0385200000000001</c:v>
                      </c:pt>
                      <c:pt idx="880">
                        <c:v>1.04369</c:v>
                      </c:pt>
                      <c:pt idx="881">
                        <c:v>1.052</c:v>
                      </c:pt>
                      <c:pt idx="882">
                        <c:v>1.10911</c:v>
                      </c:pt>
                      <c:pt idx="883">
                        <c:v>1.17309</c:v>
                      </c:pt>
                      <c:pt idx="884">
                        <c:v>1.1889099999999999</c:v>
                      </c:pt>
                      <c:pt idx="885">
                        <c:v>1.20519</c:v>
                      </c:pt>
                      <c:pt idx="886">
                        <c:v>1.2814399999999999</c:v>
                      </c:pt>
                      <c:pt idx="887">
                        <c:v>1.3667</c:v>
                      </c:pt>
                      <c:pt idx="888">
                        <c:v>1.4112499999999999</c:v>
                      </c:pt>
                      <c:pt idx="889">
                        <c:v>1.4285300000000001</c:v>
                      </c:pt>
                      <c:pt idx="890">
                        <c:v>1.43493</c:v>
                      </c:pt>
                      <c:pt idx="891">
                        <c:v>1.45692</c:v>
                      </c:pt>
                      <c:pt idx="892">
                        <c:v>1.5296099999999999</c:v>
                      </c:pt>
                      <c:pt idx="893">
                        <c:v>1.59145</c:v>
                      </c:pt>
                      <c:pt idx="894">
                        <c:v>1.63533</c:v>
                      </c:pt>
                      <c:pt idx="895">
                        <c:v>1.6513100000000001</c:v>
                      </c:pt>
                      <c:pt idx="896">
                        <c:v>1.6750700000000001</c:v>
                      </c:pt>
                      <c:pt idx="897">
                        <c:v>1.69855</c:v>
                      </c:pt>
                      <c:pt idx="898">
                        <c:v>1.7579800000000001</c:v>
                      </c:pt>
                      <c:pt idx="899">
                        <c:v>1.82999</c:v>
                      </c:pt>
                      <c:pt idx="900">
                        <c:v>1.8732899999999999</c:v>
                      </c:pt>
                      <c:pt idx="901">
                        <c:v>1.9272199999999999</c:v>
                      </c:pt>
                      <c:pt idx="902">
                        <c:v>2.0052699999999999</c:v>
                      </c:pt>
                      <c:pt idx="903">
                        <c:v>2.0548700000000002</c:v>
                      </c:pt>
                      <c:pt idx="904">
                        <c:v>2.1007899999999999</c:v>
                      </c:pt>
                      <c:pt idx="905">
                        <c:v>2.1845400000000001</c:v>
                      </c:pt>
                      <c:pt idx="906">
                        <c:v>2.29101</c:v>
                      </c:pt>
                      <c:pt idx="907">
                        <c:v>2.3450600000000001</c:v>
                      </c:pt>
                      <c:pt idx="908">
                        <c:v>2.3759399999999999</c:v>
                      </c:pt>
                      <c:pt idx="909">
                        <c:v>2.3895200000000001</c:v>
                      </c:pt>
                      <c:pt idx="910">
                        <c:v>2.4621400000000002</c:v>
                      </c:pt>
                      <c:pt idx="911">
                        <c:v>2.5828000000000002</c:v>
                      </c:pt>
                      <c:pt idx="912">
                        <c:v>2.6684700000000001</c:v>
                      </c:pt>
                      <c:pt idx="913">
                        <c:v>2.6760600000000001</c:v>
                      </c:pt>
                      <c:pt idx="914">
                        <c:v>2.7101000000000002</c:v>
                      </c:pt>
                      <c:pt idx="915">
                        <c:v>2.8217300000000001</c:v>
                      </c:pt>
                      <c:pt idx="916">
                        <c:v>2.9603100000000002</c:v>
                      </c:pt>
                      <c:pt idx="917">
                        <c:v>3.0670500000000001</c:v>
                      </c:pt>
                      <c:pt idx="918">
                        <c:v>3.0999400000000001</c:v>
                      </c:pt>
                      <c:pt idx="919">
                        <c:v>3.1500300000000001</c:v>
                      </c:pt>
                      <c:pt idx="920">
                        <c:v>3.24831</c:v>
                      </c:pt>
                      <c:pt idx="921">
                        <c:v>3.3644599999999998</c:v>
                      </c:pt>
                      <c:pt idx="922">
                        <c:v>3.45851</c:v>
                      </c:pt>
                      <c:pt idx="923">
                        <c:v>3.55443</c:v>
                      </c:pt>
                      <c:pt idx="924">
                        <c:v>3.645</c:v>
                      </c:pt>
                      <c:pt idx="925">
                        <c:v>3.7099799999999998</c:v>
                      </c:pt>
                      <c:pt idx="926">
                        <c:v>3.7730899999999998</c:v>
                      </c:pt>
                      <c:pt idx="927">
                        <c:v>3.89317</c:v>
                      </c:pt>
                      <c:pt idx="928">
                        <c:v>4.0488400000000002</c:v>
                      </c:pt>
                      <c:pt idx="929">
                        <c:v>4.2477299999999998</c:v>
                      </c:pt>
                      <c:pt idx="930">
                        <c:v>4.3631500000000001</c:v>
                      </c:pt>
                      <c:pt idx="931">
                        <c:v>4.4223699999999999</c:v>
                      </c:pt>
                      <c:pt idx="932">
                        <c:v>4.4860499999999996</c:v>
                      </c:pt>
                      <c:pt idx="933">
                        <c:v>4.5602099999999997</c:v>
                      </c:pt>
                      <c:pt idx="934">
                        <c:v>4.6211599999999997</c:v>
                      </c:pt>
                      <c:pt idx="935">
                        <c:v>4.6788499999999997</c:v>
                      </c:pt>
                      <c:pt idx="936">
                        <c:v>4.7910599999999999</c:v>
                      </c:pt>
                      <c:pt idx="937">
                        <c:v>4.8459700000000003</c:v>
                      </c:pt>
                      <c:pt idx="938">
                        <c:v>4.8587499999999997</c:v>
                      </c:pt>
                      <c:pt idx="939">
                        <c:v>4.8124599999999997</c:v>
                      </c:pt>
                      <c:pt idx="940">
                        <c:v>4.7829300000000003</c:v>
                      </c:pt>
                      <c:pt idx="941">
                        <c:v>4.79277</c:v>
                      </c:pt>
                      <c:pt idx="942">
                        <c:v>4.7523499999999999</c:v>
                      </c:pt>
                      <c:pt idx="943">
                        <c:v>4.7109899999999998</c:v>
                      </c:pt>
                      <c:pt idx="944">
                        <c:v>4.6757499999999999</c:v>
                      </c:pt>
                      <c:pt idx="945">
                        <c:v>4.68065</c:v>
                      </c:pt>
                      <c:pt idx="946">
                        <c:v>4.5977499999999996</c:v>
                      </c:pt>
                      <c:pt idx="947">
                        <c:v>4.5039300000000004</c:v>
                      </c:pt>
                      <c:pt idx="948">
                        <c:v>4.4488799999999999</c:v>
                      </c:pt>
                      <c:pt idx="949">
                        <c:v>4.4321700000000002</c:v>
                      </c:pt>
                      <c:pt idx="950">
                        <c:v>4.3764399999999997</c:v>
                      </c:pt>
                      <c:pt idx="951">
                        <c:v>4.2622900000000001</c:v>
                      </c:pt>
                      <c:pt idx="952">
                        <c:v>4.1476600000000001</c:v>
                      </c:pt>
                      <c:pt idx="953">
                        <c:v>4.0303500000000003</c:v>
                      </c:pt>
                      <c:pt idx="954">
                        <c:v>3.9066900000000002</c:v>
                      </c:pt>
                      <c:pt idx="955">
                        <c:v>3.8662000000000001</c:v>
                      </c:pt>
                      <c:pt idx="956">
                        <c:v>3.8743599999999998</c:v>
                      </c:pt>
                      <c:pt idx="957">
                        <c:v>3.8016800000000002</c:v>
                      </c:pt>
                      <c:pt idx="958">
                        <c:v>3.6759499999999998</c:v>
                      </c:pt>
                      <c:pt idx="959">
                        <c:v>3.6032000000000002</c:v>
                      </c:pt>
                      <c:pt idx="960">
                        <c:v>3.60867</c:v>
                      </c:pt>
                      <c:pt idx="961">
                        <c:v>3.6187999999999998</c:v>
                      </c:pt>
                      <c:pt idx="962">
                        <c:v>3.6081699999999999</c:v>
                      </c:pt>
                      <c:pt idx="963">
                        <c:v>3.56908</c:v>
                      </c:pt>
                      <c:pt idx="964">
                        <c:v>3.5242200000000001</c:v>
                      </c:pt>
                      <c:pt idx="965">
                        <c:v>3.5207099999999998</c:v>
                      </c:pt>
                      <c:pt idx="966">
                        <c:v>3.5435400000000001</c:v>
                      </c:pt>
                      <c:pt idx="967">
                        <c:v>3.5786099999999998</c:v>
                      </c:pt>
                      <c:pt idx="968">
                        <c:v>3.60534</c:v>
                      </c:pt>
                      <c:pt idx="969">
                        <c:v>3.6392699999999998</c:v>
                      </c:pt>
                      <c:pt idx="970">
                        <c:v>3.6715100000000001</c:v>
                      </c:pt>
                      <c:pt idx="971">
                        <c:v>3.7390699999999999</c:v>
                      </c:pt>
                      <c:pt idx="972">
                        <c:v>3.8071999999999999</c:v>
                      </c:pt>
                      <c:pt idx="973">
                        <c:v>3.8555000000000001</c:v>
                      </c:pt>
                      <c:pt idx="974">
                        <c:v>3.8192400000000002</c:v>
                      </c:pt>
                      <c:pt idx="975">
                        <c:v>3.86022</c:v>
                      </c:pt>
                      <c:pt idx="976">
                        <c:v>3.9458700000000002</c:v>
                      </c:pt>
                      <c:pt idx="977">
                        <c:v>4.0112100000000002</c:v>
                      </c:pt>
                      <c:pt idx="978">
                        <c:v>4.0302800000000003</c:v>
                      </c:pt>
                      <c:pt idx="979">
                        <c:v>4.1074999999999999</c:v>
                      </c:pt>
                      <c:pt idx="980">
                        <c:v>4.1572399999999998</c:v>
                      </c:pt>
                      <c:pt idx="981">
                        <c:v>4.1515399999999998</c:v>
                      </c:pt>
                      <c:pt idx="982">
                        <c:v>4.1706599999999998</c:v>
                      </c:pt>
                      <c:pt idx="983">
                        <c:v>4.1649399999999996</c:v>
                      </c:pt>
                      <c:pt idx="984">
                        <c:v>4.1319699999999999</c:v>
                      </c:pt>
                      <c:pt idx="985">
                        <c:v>4.0571599999999997</c:v>
                      </c:pt>
                      <c:pt idx="986">
                        <c:v>3.9919899999999999</c:v>
                      </c:pt>
                      <c:pt idx="987">
                        <c:v>3.8865799999999999</c:v>
                      </c:pt>
                      <c:pt idx="988">
                        <c:v>3.7980999999999998</c:v>
                      </c:pt>
                      <c:pt idx="989">
                        <c:v>3.64242</c:v>
                      </c:pt>
                      <c:pt idx="990">
                        <c:v>3.4954700000000001</c:v>
                      </c:pt>
                      <c:pt idx="991">
                        <c:v>3.37602</c:v>
                      </c:pt>
                      <c:pt idx="992">
                        <c:v>3.2781899999999999</c:v>
                      </c:pt>
                      <c:pt idx="993">
                        <c:v>3.13062</c:v>
                      </c:pt>
                      <c:pt idx="994">
                        <c:v>2.9789500000000002</c:v>
                      </c:pt>
                      <c:pt idx="995">
                        <c:v>2.8557100000000002</c:v>
                      </c:pt>
                      <c:pt idx="996">
                        <c:v>2.74316</c:v>
                      </c:pt>
                      <c:pt idx="997">
                        <c:v>2.6178699999999999</c:v>
                      </c:pt>
                      <c:pt idx="998">
                        <c:v>2.5103</c:v>
                      </c:pt>
                      <c:pt idx="999">
                        <c:v>2.4295599999999999</c:v>
                      </c:pt>
                      <c:pt idx="1000">
                        <c:v>2.3772700000000002</c:v>
                      </c:pt>
                      <c:pt idx="1001">
                        <c:v>2.2852700000000001</c:v>
                      </c:pt>
                      <c:pt idx="1002">
                        <c:v>2.2206399999999999</c:v>
                      </c:pt>
                      <c:pt idx="1003">
                        <c:v>2.1391900000000001</c:v>
                      </c:pt>
                      <c:pt idx="1004">
                        <c:v>2.0798100000000002</c:v>
                      </c:pt>
                      <c:pt idx="1005">
                        <c:v>2.0597400000000001</c:v>
                      </c:pt>
                      <c:pt idx="1006">
                        <c:v>2.06656</c:v>
                      </c:pt>
                      <c:pt idx="1007">
                        <c:v>2.0274800000000002</c:v>
                      </c:pt>
                      <c:pt idx="1008">
                        <c:v>1.96814</c:v>
                      </c:pt>
                      <c:pt idx="1009">
                        <c:v>1.93801</c:v>
                      </c:pt>
                      <c:pt idx="1010">
                        <c:v>1.93912</c:v>
                      </c:pt>
                      <c:pt idx="1011">
                        <c:v>1.9288099999999999</c:v>
                      </c:pt>
                      <c:pt idx="1012">
                        <c:v>1.9296</c:v>
                      </c:pt>
                      <c:pt idx="1013">
                        <c:v>1.8843000000000001</c:v>
                      </c:pt>
                      <c:pt idx="1014">
                        <c:v>1.87727</c:v>
                      </c:pt>
                      <c:pt idx="1015">
                        <c:v>1.8714599999999999</c:v>
                      </c:pt>
                      <c:pt idx="1016">
                        <c:v>1.8801699999999999</c:v>
                      </c:pt>
                      <c:pt idx="1017">
                        <c:v>1.8750899999999999</c:v>
                      </c:pt>
                      <c:pt idx="1018">
                        <c:v>1.9108799999999999</c:v>
                      </c:pt>
                      <c:pt idx="1019">
                        <c:v>1.93611</c:v>
                      </c:pt>
                      <c:pt idx="1020">
                        <c:v>1.95146</c:v>
                      </c:pt>
                      <c:pt idx="1021">
                        <c:v>1.9570799999999999</c:v>
                      </c:pt>
                      <c:pt idx="1022">
                        <c:v>1.9578500000000001</c:v>
                      </c:pt>
                      <c:pt idx="1023">
                        <c:v>1.92757</c:v>
                      </c:pt>
                      <c:pt idx="1024">
                        <c:v>1.90185</c:v>
                      </c:pt>
                      <c:pt idx="1025">
                        <c:v>1.8775500000000001</c:v>
                      </c:pt>
                      <c:pt idx="1026">
                        <c:v>1.9048799999999999</c:v>
                      </c:pt>
                      <c:pt idx="1027">
                        <c:v>1.94981</c:v>
                      </c:pt>
                      <c:pt idx="1028">
                        <c:v>1.9631000000000001</c:v>
                      </c:pt>
                      <c:pt idx="1029">
                        <c:v>1.93709</c:v>
                      </c:pt>
                      <c:pt idx="1030">
                        <c:v>1.94841</c:v>
                      </c:pt>
                      <c:pt idx="1031">
                        <c:v>1.9770399999999999</c:v>
                      </c:pt>
                      <c:pt idx="1032">
                        <c:v>1.9795</c:v>
                      </c:pt>
                      <c:pt idx="1033">
                        <c:v>1.9730799999999999</c:v>
                      </c:pt>
                      <c:pt idx="1034">
                        <c:v>1.9704699999999999</c:v>
                      </c:pt>
                      <c:pt idx="1035">
                        <c:v>1.96756</c:v>
                      </c:pt>
                      <c:pt idx="1036">
                        <c:v>1.94689</c:v>
                      </c:pt>
                      <c:pt idx="1037">
                        <c:v>1.9305099999999999</c:v>
                      </c:pt>
                      <c:pt idx="1038">
                        <c:v>1.9271799999999999</c:v>
                      </c:pt>
                      <c:pt idx="1039">
                        <c:v>1.92811</c:v>
                      </c:pt>
                      <c:pt idx="1040">
                        <c:v>1.91689</c:v>
                      </c:pt>
                      <c:pt idx="1041">
                        <c:v>1.91062</c:v>
                      </c:pt>
                      <c:pt idx="1042">
                        <c:v>1.9007400000000001</c:v>
                      </c:pt>
                      <c:pt idx="1043">
                        <c:v>1.8692500000000001</c:v>
                      </c:pt>
                      <c:pt idx="1044">
                        <c:v>1.85138</c:v>
                      </c:pt>
                      <c:pt idx="1045">
                        <c:v>1.86531</c:v>
                      </c:pt>
                      <c:pt idx="1046">
                        <c:v>1.8803300000000001</c:v>
                      </c:pt>
                      <c:pt idx="1047">
                        <c:v>1.85988</c:v>
                      </c:pt>
                      <c:pt idx="1048">
                        <c:v>1.84693</c:v>
                      </c:pt>
                      <c:pt idx="1049">
                        <c:v>1.8415299999999999</c:v>
                      </c:pt>
                      <c:pt idx="1050">
                        <c:v>1.84019</c:v>
                      </c:pt>
                      <c:pt idx="1051">
                        <c:v>1.8055600000000001</c:v>
                      </c:pt>
                      <c:pt idx="1052">
                        <c:v>1.7936099999999999</c:v>
                      </c:pt>
                      <c:pt idx="1053">
                        <c:v>1.7978400000000001</c:v>
                      </c:pt>
                      <c:pt idx="1054">
                        <c:v>1.83023</c:v>
                      </c:pt>
                      <c:pt idx="1055">
                        <c:v>1.84077</c:v>
                      </c:pt>
                      <c:pt idx="1056">
                        <c:v>1.81626</c:v>
                      </c:pt>
                      <c:pt idx="1057">
                        <c:v>1.7930900000000001</c:v>
                      </c:pt>
                      <c:pt idx="1058">
                        <c:v>1.78365</c:v>
                      </c:pt>
                      <c:pt idx="1059">
                        <c:v>1.80687</c:v>
                      </c:pt>
                      <c:pt idx="1060">
                        <c:v>1.8163100000000001</c:v>
                      </c:pt>
                      <c:pt idx="1061">
                        <c:v>1.7821</c:v>
                      </c:pt>
                      <c:pt idx="1062">
                        <c:v>1.70082</c:v>
                      </c:pt>
                      <c:pt idx="1063">
                        <c:v>1.6739200000000001</c:v>
                      </c:pt>
                      <c:pt idx="1064">
                        <c:v>1.72265</c:v>
                      </c:pt>
                      <c:pt idx="1065">
                        <c:v>1.7312000000000001</c:v>
                      </c:pt>
                      <c:pt idx="1066">
                        <c:v>1.71343</c:v>
                      </c:pt>
                      <c:pt idx="1067">
                        <c:v>1.6661699999999999</c:v>
                      </c:pt>
                      <c:pt idx="1068">
                        <c:v>1.6424399999999999</c:v>
                      </c:pt>
                      <c:pt idx="1069">
                        <c:v>1.5974299999999999</c:v>
                      </c:pt>
                      <c:pt idx="1070">
                        <c:v>1.5786199999999999</c:v>
                      </c:pt>
                      <c:pt idx="1071">
                        <c:v>1.56179</c:v>
                      </c:pt>
                      <c:pt idx="1072">
                        <c:v>1.5506899999999999</c:v>
                      </c:pt>
                      <c:pt idx="1073">
                        <c:v>1.5068600000000001</c:v>
                      </c:pt>
                      <c:pt idx="1074">
                        <c:v>1.4760599999999999</c:v>
                      </c:pt>
                      <c:pt idx="1075">
                        <c:v>1.46313</c:v>
                      </c:pt>
                      <c:pt idx="1076">
                        <c:v>1.4409000000000001</c:v>
                      </c:pt>
                      <c:pt idx="1077">
                        <c:v>1.38523</c:v>
                      </c:pt>
                      <c:pt idx="1078">
                        <c:v>1.35534</c:v>
                      </c:pt>
                      <c:pt idx="1079">
                        <c:v>1.33806</c:v>
                      </c:pt>
                      <c:pt idx="1080">
                        <c:v>1.3082800000000001</c:v>
                      </c:pt>
                      <c:pt idx="1081">
                        <c:v>1.25665</c:v>
                      </c:pt>
                      <c:pt idx="1082">
                        <c:v>1.2244900000000001</c:v>
                      </c:pt>
                      <c:pt idx="1083">
                        <c:v>1.1902299999999999</c:v>
                      </c:pt>
                      <c:pt idx="1084">
                        <c:v>1.17824</c:v>
                      </c:pt>
                      <c:pt idx="1085">
                        <c:v>1.16099</c:v>
                      </c:pt>
                      <c:pt idx="1086">
                        <c:v>1.1496999999999999</c:v>
                      </c:pt>
                      <c:pt idx="1087">
                        <c:v>1.1049199999999999</c:v>
                      </c:pt>
                      <c:pt idx="1088">
                        <c:v>1.0578099999999999</c:v>
                      </c:pt>
                      <c:pt idx="1089">
                        <c:v>1.02362</c:v>
                      </c:pt>
                      <c:pt idx="1090">
                        <c:v>1.00115</c:v>
                      </c:pt>
                      <c:pt idx="1091">
                        <c:v>0.98294999999999999</c:v>
                      </c:pt>
                      <c:pt idx="1092">
                        <c:v>0.95969000000000004</c:v>
                      </c:pt>
                      <c:pt idx="1093">
                        <c:v>0.94948999999999995</c:v>
                      </c:pt>
                      <c:pt idx="1094">
                        <c:v>0.94564000000000004</c:v>
                      </c:pt>
                      <c:pt idx="1095">
                        <c:v>0.92018</c:v>
                      </c:pt>
                      <c:pt idx="1096">
                        <c:v>0.88724999999999998</c:v>
                      </c:pt>
                      <c:pt idx="1097">
                        <c:v>0.85731000000000002</c:v>
                      </c:pt>
                      <c:pt idx="1098">
                        <c:v>0.85973999999999995</c:v>
                      </c:pt>
                      <c:pt idx="1099">
                        <c:v>0.85333999999999999</c:v>
                      </c:pt>
                      <c:pt idx="1100">
                        <c:v>0.83638000000000001</c:v>
                      </c:pt>
                      <c:pt idx="1101">
                        <c:v>0.81294999999999995</c:v>
                      </c:pt>
                      <c:pt idx="1102">
                        <c:v>0.78398999999999996</c:v>
                      </c:pt>
                      <c:pt idx="1103">
                        <c:v>0.75053999999999998</c:v>
                      </c:pt>
                      <c:pt idx="1104">
                        <c:v>0.71564000000000005</c:v>
                      </c:pt>
                      <c:pt idx="1105">
                        <c:v>0.71128000000000002</c:v>
                      </c:pt>
                      <c:pt idx="1106">
                        <c:v>0.70169000000000004</c:v>
                      </c:pt>
                      <c:pt idx="1107">
                        <c:v>0.67569999999999997</c:v>
                      </c:pt>
                      <c:pt idx="1108">
                        <c:v>0.63858999999999999</c:v>
                      </c:pt>
                      <c:pt idx="1109">
                        <c:v>0.63063000000000002</c:v>
                      </c:pt>
                      <c:pt idx="1110">
                        <c:v>0.64275000000000004</c:v>
                      </c:pt>
                      <c:pt idx="1111">
                        <c:v>0.64119000000000004</c:v>
                      </c:pt>
                      <c:pt idx="1112">
                        <c:v>0.63619000000000003</c:v>
                      </c:pt>
                      <c:pt idx="1113">
                        <c:v>0.61565000000000003</c:v>
                      </c:pt>
                      <c:pt idx="1114">
                        <c:v>0.60514999999999997</c:v>
                      </c:pt>
                      <c:pt idx="1115">
                        <c:v>0.59652000000000005</c:v>
                      </c:pt>
                      <c:pt idx="1116">
                        <c:v>0.59016000000000002</c:v>
                      </c:pt>
                      <c:pt idx="1117">
                        <c:v>0.56755999999999995</c:v>
                      </c:pt>
                      <c:pt idx="1118">
                        <c:v>0.55972</c:v>
                      </c:pt>
                      <c:pt idx="1119">
                        <c:v>0.55564000000000002</c:v>
                      </c:pt>
                      <c:pt idx="1120">
                        <c:v>0.55071000000000003</c:v>
                      </c:pt>
                      <c:pt idx="1121">
                        <c:v>0.54883999999999999</c:v>
                      </c:pt>
                      <c:pt idx="1122">
                        <c:v>0.56301999999999996</c:v>
                      </c:pt>
                      <c:pt idx="1123">
                        <c:v>0.54017999999999999</c:v>
                      </c:pt>
                      <c:pt idx="1124">
                        <c:v>0.51756999999999997</c:v>
                      </c:pt>
                      <c:pt idx="1125">
                        <c:v>0.49978</c:v>
                      </c:pt>
                      <c:pt idx="1126">
                        <c:v>0.50292000000000003</c:v>
                      </c:pt>
                      <c:pt idx="1127">
                        <c:v>0.49720999999999999</c:v>
                      </c:pt>
                      <c:pt idx="1128">
                        <c:v>0.47688000000000003</c:v>
                      </c:pt>
                      <c:pt idx="1129">
                        <c:v>0.46727999999999997</c:v>
                      </c:pt>
                      <c:pt idx="1130">
                        <c:v>0.48276999999999998</c:v>
                      </c:pt>
                      <c:pt idx="1131">
                        <c:v>0.51188999999999996</c:v>
                      </c:pt>
                    </c:numCache>
                  </c:numRef>
                </c:yVal>
                <c:smooth val="1"/>
                <c:extLst xmlns:c15="http://schemas.microsoft.com/office/drawing/2012/chart">
                  <c:ext xmlns:c16="http://schemas.microsoft.com/office/drawing/2014/chart" uri="{C3380CC4-5D6E-409C-BE32-E72D297353CC}">
                    <c16:uniqueId val="{0000000E-BA24-4D9A-B745-9BAE61DCA5D5}"/>
                  </c:ext>
                </c:extLst>
              </c15:ser>
            </c15:filteredScatterSeries>
            <c15:filteredScatterSeries>
              <c15:ser>
                <c:idx val="0"/>
                <c:order val="15"/>
                <c:tx>
                  <c:v>Sample 8 (initial)</c:v>
                </c:tx>
                <c:marker>
                  <c:symbol val="none"/>
                </c:marker>
                <c:xVal>
                  <c:numRef>
                    <c:extLst xmlns:c15="http://schemas.microsoft.com/office/drawing/2012/chart">
                      <c:ext xmlns:c15="http://schemas.microsoft.com/office/drawing/2012/chart" uri="{02D57815-91ED-43cb-92C2-25804820EDAC}">
                        <c15:formulaRef>
                          <c15:sqref>'Sample 8'!$X$2:$X$1132</c15:sqref>
                        </c15:formulaRef>
                      </c:ext>
                    </c:extLst>
                    <c:numCache>
                      <c:formatCode>General</c:formatCode>
                      <c:ptCount val="1131"/>
                      <c:pt idx="0">
                        <c:v>0.33704000000000001</c:v>
                      </c:pt>
                      <c:pt idx="1">
                        <c:v>0.35199000000000003</c:v>
                      </c:pt>
                      <c:pt idx="2">
                        <c:v>0.36695</c:v>
                      </c:pt>
                      <c:pt idx="3">
                        <c:v>0.38190000000000002</c:v>
                      </c:pt>
                      <c:pt idx="4">
                        <c:v>0.39684999999999998</c:v>
                      </c:pt>
                      <c:pt idx="5">
                        <c:v>0.4118</c:v>
                      </c:pt>
                      <c:pt idx="6">
                        <c:v>0.42675000000000002</c:v>
                      </c:pt>
                      <c:pt idx="7">
                        <c:v>0.44169999999999998</c:v>
                      </c:pt>
                      <c:pt idx="8">
                        <c:v>0.45665</c:v>
                      </c:pt>
                      <c:pt idx="9">
                        <c:v>0.47160000000000002</c:v>
                      </c:pt>
                      <c:pt idx="10">
                        <c:v>0.48654999999999998</c:v>
                      </c:pt>
                      <c:pt idx="11">
                        <c:v>0.50149999999999995</c:v>
                      </c:pt>
                      <c:pt idx="12">
                        <c:v>0.51644999999999996</c:v>
                      </c:pt>
                      <c:pt idx="13">
                        <c:v>0.53139999999999998</c:v>
                      </c:pt>
                      <c:pt idx="14">
                        <c:v>0.54635</c:v>
                      </c:pt>
                      <c:pt idx="15">
                        <c:v>0.56130000000000002</c:v>
                      </c:pt>
                      <c:pt idx="16">
                        <c:v>0.57625000000000004</c:v>
                      </c:pt>
                      <c:pt idx="17">
                        <c:v>0.59119999999999995</c:v>
                      </c:pt>
                      <c:pt idx="18">
                        <c:v>0.60614999999999997</c:v>
                      </c:pt>
                      <c:pt idx="19">
                        <c:v>0.62109999999999999</c:v>
                      </c:pt>
                      <c:pt idx="20">
                        <c:v>0.63605</c:v>
                      </c:pt>
                      <c:pt idx="21">
                        <c:v>0.65100000000000002</c:v>
                      </c:pt>
                      <c:pt idx="22">
                        <c:v>0.66595000000000004</c:v>
                      </c:pt>
                      <c:pt idx="23">
                        <c:v>0.68089999999999995</c:v>
                      </c:pt>
                      <c:pt idx="24">
                        <c:v>0.69584999999999997</c:v>
                      </c:pt>
                      <c:pt idx="25">
                        <c:v>0.71079999999999999</c:v>
                      </c:pt>
                      <c:pt idx="26">
                        <c:v>0.72575000000000001</c:v>
                      </c:pt>
                      <c:pt idx="27">
                        <c:v>0.74070000000000003</c:v>
                      </c:pt>
                      <c:pt idx="28">
                        <c:v>0.75565000000000004</c:v>
                      </c:pt>
                      <c:pt idx="29">
                        <c:v>0.77059999999999995</c:v>
                      </c:pt>
                      <c:pt idx="30">
                        <c:v>0.78554999999999997</c:v>
                      </c:pt>
                      <c:pt idx="31">
                        <c:v>0.80049999999999999</c:v>
                      </c:pt>
                      <c:pt idx="32">
                        <c:v>0.81545000000000001</c:v>
                      </c:pt>
                      <c:pt idx="33">
                        <c:v>0.83040000000000003</c:v>
                      </c:pt>
                      <c:pt idx="34">
                        <c:v>0.84535000000000005</c:v>
                      </c:pt>
                      <c:pt idx="35">
                        <c:v>0.86029999999999995</c:v>
                      </c:pt>
                      <c:pt idx="36">
                        <c:v>0.87524999999999997</c:v>
                      </c:pt>
                      <c:pt idx="37">
                        <c:v>0.89019999999999999</c:v>
                      </c:pt>
                      <c:pt idx="38">
                        <c:v>0.90515000000000001</c:v>
                      </c:pt>
                      <c:pt idx="39">
                        <c:v>0.92010000000000003</c:v>
                      </c:pt>
                      <c:pt idx="40">
                        <c:v>0.93505000000000005</c:v>
                      </c:pt>
                      <c:pt idx="41">
                        <c:v>0.95</c:v>
                      </c:pt>
                      <c:pt idx="42">
                        <c:v>0.96494999999999997</c:v>
                      </c:pt>
                      <c:pt idx="43">
                        <c:v>0.97989999999999999</c:v>
                      </c:pt>
                      <c:pt idx="44">
                        <c:v>0.99485000000000001</c:v>
                      </c:pt>
                      <c:pt idx="45">
                        <c:v>1.0098</c:v>
                      </c:pt>
                      <c:pt idx="46">
                        <c:v>1.02475</c:v>
                      </c:pt>
                      <c:pt idx="47">
                        <c:v>1.03969</c:v>
                      </c:pt>
                      <c:pt idx="48">
                        <c:v>1.05464</c:v>
                      </c:pt>
                      <c:pt idx="49">
                        <c:v>1.06959</c:v>
                      </c:pt>
                      <c:pt idx="50">
                        <c:v>1.0845400000000001</c:v>
                      </c:pt>
                      <c:pt idx="51">
                        <c:v>1.0994900000000001</c:v>
                      </c:pt>
                      <c:pt idx="52">
                        <c:v>1.1144400000000001</c:v>
                      </c:pt>
                      <c:pt idx="53">
                        <c:v>1.1293899999999999</c:v>
                      </c:pt>
                      <c:pt idx="54">
                        <c:v>1.1443399999999999</c:v>
                      </c:pt>
                      <c:pt idx="55">
                        <c:v>1.1592899999999999</c:v>
                      </c:pt>
                      <c:pt idx="56">
                        <c:v>1.17424</c:v>
                      </c:pt>
                      <c:pt idx="57">
                        <c:v>1.18919</c:v>
                      </c:pt>
                      <c:pt idx="58">
                        <c:v>1.20414</c:v>
                      </c:pt>
                      <c:pt idx="59">
                        <c:v>1.21909</c:v>
                      </c:pt>
                      <c:pt idx="60">
                        <c:v>1.23403</c:v>
                      </c:pt>
                      <c:pt idx="61">
                        <c:v>1.24898</c:v>
                      </c:pt>
                      <c:pt idx="62">
                        <c:v>1.26393</c:v>
                      </c:pt>
                      <c:pt idx="63">
                        <c:v>1.27888</c:v>
                      </c:pt>
                      <c:pt idx="64">
                        <c:v>1.29383</c:v>
                      </c:pt>
                      <c:pt idx="65">
                        <c:v>1.3087800000000001</c:v>
                      </c:pt>
                      <c:pt idx="66">
                        <c:v>1.3237300000000001</c:v>
                      </c:pt>
                      <c:pt idx="67">
                        <c:v>1.33867</c:v>
                      </c:pt>
                      <c:pt idx="68">
                        <c:v>1.35362</c:v>
                      </c:pt>
                      <c:pt idx="69">
                        <c:v>1.3685700000000001</c:v>
                      </c:pt>
                      <c:pt idx="70">
                        <c:v>1.3835200000000001</c:v>
                      </c:pt>
                      <c:pt idx="71">
                        <c:v>1.3984700000000001</c:v>
                      </c:pt>
                      <c:pt idx="72">
                        <c:v>1.4134199999999999</c:v>
                      </c:pt>
                      <c:pt idx="73">
                        <c:v>1.4283699999999999</c:v>
                      </c:pt>
                      <c:pt idx="74">
                        <c:v>1.4433100000000001</c:v>
                      </c:pt>
                      <c:pt idx="75">
                        <c:v>1.4582599999999999</c:v>
                      </c:pt>
                      <c:pt idx="76">
                        <c:v>1.4732099999999999</c:v>
                      </c:pt>
                      <c:pt idx="77">
                        <c:v>1.4881599999999999</c:v>
                      </c:pt>
                      <c:pt idx="78">
                        <c:v>1.5031099999999999</c:v>
                      </c:pt>
                      <c:pt idx="79">
                        <c:v>1.5180499999999999</c:v>
                      </c:pt>
                      <c:pt idx="80">
                        <c:v>1.5329999999999999</c:v>
                      </c:pt>
                      <c:pt idx="81">
                        <c:v>1.5479499999999999</c:v>
                      </c:pt>
                      <c:pt idx="82">
                        <c:v>1.5629</c:v>
                      </c:pt>
                      <c:pt idx="83">
                        <c:v>1.57785</c:v>
                      </c:pt>
                      <c:pt idx="84">
                        <c:v>1.5927899999999999</c:v>
                      </c:pt>
                      <c:pt idx="85">
                        <c:v>1.6077399999999999</c:v>
                      </c:pt>
                      <c:pt idx="86">
                        <c:v>1.62269</c:v>
                      </c:pt>
                      <c:pt idx="87">
                        <c:v>1.63764</c:v>
                      </c:pt>
                      <c:pt idx="88">
                        <c:v>1.6525799999999999</c:v>
                      </c:pt>
                      <c:pt idx="89">
                        <c:v>1.66753</c:v>
                      </c:pt>
                      <c:pt idx="90">
                        <c:v>1.68248</c:v>
                      </c:pt>
                      <c:pt idx="91">
                        <c:v>1.69743</c:v>
                      </c:pt>
                      <c:pt idx="92">
                        <c:v>1.7123699999999999</c:v>
                      </c:pt>
                      <c:pt idx="93">
                        <c:v>1.72732</c:v>
                      </c:pt>
                      <c:pt idx="94">
                        <c:v>1.74227</c:v>
                      </c:pt>
                      <c:pt idx="95">
                        <c:v>1.75722</c:v>
                      </c:pt>
                      <c:pt idx="96">
                        <c:v>1.77216</c:v>
                      </c:pt>
                      <c:pt idx="97">
                        <c:v>1.78711</c:v>
                      </c:pt>
                      <c:pt idx="98">
                        <c:v>1.80206</c:v>
                      </c:pt>
                      <c:pt idx="99">
                        <c:v>1.8169999999999999</c:v>
                      </c:pt>
                      <c:pt idx="100">
                        <c:v>1.83195</c:v>
                      </c:pt>
                      <c:pt idx="101">
                        <c:v>1.8469</c:v>
                      </c:pt>
                      <c:pt idx="102">
                        <c:v>1.8618399999999999</c:v>
                      </c:pt>
                      <c:pt idx="103">
                        <c:v>1.87679</c:v>
                      </c:pt>
                      <c:pt idx="104">
                        <c:v>1.89174</c:v>
                      </c:pt>
                      <c:pt idx="105">
                        <c:v>1.9066799999999999</c:v>
                      </c:pt>
                      <c:pt idx="106">
                        <c:v>1.9216299999999999</c:v>
                      </c:pt>
                      <c:pt idx="107">
                        <c:v>1.93658</c:v>
                      </c:pt>
                      <c:pt idx="108">
                        <c:v>1.9515199999999999</c:v>
                      </c:pt>
                      <c:pt idx="109">
                        <c:v>1.9664699999999999</c:v>
                      </c:pt>
                      <c:pt idx="110">
                        <c:v>1.9814099999999999</c:v>
                      </c:pt>
                      <c:pt idx="111">
                        <c:v>1.9963599999999999</c:v>
                      </c:pt>
                      <c:pt idx="112">
                        <c:v>2.0113099999999999</c:v>
                      </c:pt>
                      <c:pt idx="113">
                        <c:v>2.0262500000000001</c:v>
                      </c:pt>
                      <c:pt idx="114">
                        <c:v>2.0411999999999999</c:v>
                      </c:pt>
                      <c:pt idx="115">
                        <c:v>2.0561400000000001</c:v>
                      </c:pt>
                      <c:pt idx="116">
                        <c:v>2.0710899999999999</c:v>
                      </c:pt>
                      <c:pt idx="117">
                        <c:v>2.0860400000000001</c:v>
                      </c:pt>
                      <c:pt idx="118">
                        <c:v>2.1009799999999998</c:v>
                      </c:pt>
                      <c:pt idx="119">
                        <c:v>2.1159300000000001</c:v>
                      </c:pt>
                      <c:pt idx="120">
                        <c:v>2.1308699999999998</c:v>
                      </c:pt>
                      <c:pt idx="121">
                        <c:v>2.1458200000000001</c:v>
                      </c:pt>
                      <c:pt idx="122">
                        <c:v>2.1607599999999998</c:v>
                      </c:pt>
                      <c:pt idx="123">
                        <c:v>2.17571</c:v>
                      </c:pt>
                      <c:pt idx="124">
                        <c:v>2.1906500000000002</c:v>
                      </c:pt>
                      <c:pt idx="125">
                        <c:v>2.2056</c:v>
                      </c:pt>
                      <c:pt idx="126">
                        <c:v>2.2205499999999998</c:v>
                      </c:pt>
                      <c:pt idx="127">
                        <c:v>2.23549</c:v>
                      </c:pt>
                      <c:pt idx="128">
                        <c:v>2.2504400000000002</c:v>
                      </c:pt>
                      <c:pt idx="129">
                        <c:v>2.2653799999999999</c:v>
                      </c:pt>
                      <c:pt idx="130">
                        <c:v>2.2803200000000001</c:v>
                      </c:pt>
                      <c:pt idx="131">
                        <c:v>2.2952699999999999</c:v>
                      </c:pt>
                      <c:pt idx="132">
                        <c:v>2.3102100000000001</c:v>
                      </c:pt>
                      <c:pt idx="133">
                        <c:v>2.3251599999999999</c:v>
                      </c:pt>
                      <c:pt idx="134">
                        <c:v>2.3401000000000001</c:v>
                      </c:pt>
                      <c:pt idx="135">
                        <c:v>2.3550499999999999</c:v>
                      </c:pt>
                      <c:pt idx="136">
                        <c:v>2.36999</c:v>
                      </c:pt>
                      <c:pt idx="137">
                        <c:v>2.3849399999999998</c:v>
                      </c:pt>
                      <c:pt idx="138">
                        <c:v>2.39988</c:v>
                      </c:pt>
                      <c:pt idx="139">
                        <c:v>2.4148200000000002</c:v>
                      </c:pt>
                      <c:pt idx="140">
                        <c:v>2.42977</c:v>
                      </c:pt>
                      <c:pt idx="141">
                        <c:v>2.4447100000000002</c:v>
                      </c:pt>
                      <c:pt idx="142">
                        <c:v>2.45966</c:v>
                      </c:pt>
                      <c:pt idx="143">
                        <c:v>2.4746000000000001</c:v>
                      </c:pt>
                      <c:pt idx="144">
                        <c:v>2.4895399999999999</c:v>
                      </c:pt>
                      <c:pt idx="145">
                        <c:v>2.5044900000000001</c:v>
                      </c:pt>
                      <c:pt idx="146">
                        <c:v>2.5194299999999998</c:v>
                      </c:pt>
                      <c:pt idx="147">
                        <c:v>2.53437</c:v>
                      </c:pt>
                      <c:pt idx="148">
                        <c:v>2.5493199999999998</c:v>
                      </c:pt>
                      <c:pt idx="149">
                        <c:v>2.56426</c:v>
                      </c:pt>
                      <c:pt idx="150">
                        <c:v>2.5792000000000002</c:v>
                      </c:pt>
                      <c:pt idx="151">
                        <c:v>2.59415</c:v>
                      </c:pt>
                      <c:pt idx="152">
                        <c:v>2.6090900000000001</c:v>
                      </c:pt>
                      <c:pt idx="153">
                        <c:v>2.6240299999999999</c:v>
                      </c:pt>
                      <c:pt idx="154">
                        <c:v>2.63897</c:v>
                      </c:pt>
                      <c:pt idx="155">
                        <c:v>2.6539199999999998</c:v>
                      </c:pt>
                      <c:pt idx="156">
                        <c:v>2.66886</c:v>
                      </c:pt>
                      <c:pt idx="157">
                        <c:v>2.6838000000000002</c:v>
                      </c:pt>
                      <c:pt idx="158">
                        <c:v>2.69875</c:v>
                      </c:pt>
                      <c:pt idx="159">
                        <c:v>2.7136900000000002</c:v>
                      </c:pt>
                      <c:pt idx="160">
                        <c:v>2.7286299999999999</c:v>
                      </c:pt>
                      <c:pt idx="161">
                        <c:v>2.7435700000000001</c:v>
                      </c:pt>
                      <c:pt idx="162">
                        <c:v>2.7585099999999998</c:v>
                      </c:pt>
                      <c:pt idx="163">
                        <c:v>2.77346</c:v>
                      </c:pt>
                      <c:pt idx="164">
                        <c:v>2.7884000000000002</c:v>
                      </c:pt>
                      <c:pt idx="165">
                        <c:v>2.8033399999999999</c:v>
                      </c:pt>
                      <c:pt idx="166">
                        <c:v>2.8182800000000001</c:v>
                      </c:pt>
                      <c:pt idx="167">
                        <c:v>2.8332199999999998</c:v>
                      </c:pt>
                      <c:pt idx="168">
                        <c:v>2.84816</c:v>
                      </c:pt>
                      <c:pt idx="169">
                        <c:v>2.8631099999999998</c:v>
                      </c:pt>
                      <c:pt idx="170">
                        <c:v>2.87805</c:v>
                      </c:pt>
                      <c:pt idx="171">
                        <c:v>2.8929900000000002</c:v>
                      </c:pt>
                      <c:pt idx="172">
                        <c:v>2.9079299999999999</c:v>
                      </c:pt>
                      <c:pt idx="173">
                        <c:v>2.9228700000000001</c:v>
                      </c:pt>
                      <c:pt idx="174">
                        <c:v>2.9378099999999998</c:v>
                      </c:pt>
                      <c:pt idx="175">
                        <c:v>2.95275</c:v>
                      </c:pt>
                      <c:pt idx="176">
                        <c:v>2.9676900000000002</c:v>
                      </c:pt>
                      <c:pt idx="177">
                        <c:v>2.9826299999999999</c:v>
                      </c:pt>
                      <c:pt idx="178">
                        <c:v>2.9975700000000001</c:v>
                      </c:pt>
                      <c:pt idx="179">
                        <c:v>3.0125199999999999</c:v>
                      </c:pt>
                      <c:pt idx="180">
                        <c:v>3.02745</c:v>
                      </c:pt>
                      <c:pt idx="181">
                        <c:v>3.0424000000000002</c:v>
                      </c:pt>
                      <c:pt idx="182">
                        <c:v>3.0573399999999999</c:v>
                      </c:pt>
                      <c:pt idx="183">
                        <c:v>3.0722700000000001</c:v>
                      </c:pt>
                      <c:pt idx="184">
                        <c:v>3.0872199999999999</c:v>
                      </c:pt>
                      <c:pt idx="185">
                        <c:v>3.10216</c:v>
                      </c:pt>
                      <c:pt idx="186">
                        <c:v>3.1171000000000002</c:v>
                      </c:pt>
                      <c:pt idx="187">
                        <c:v>3.1320299999999999</c:v>
                      </c:pt>
                      <c:pt idx="188">
                        <c:v>3.14697</c:v>
                      </c:pt>
                      <c:pt idx="189">
                        <c:v>3.1619100000000002</c:v>
                      </c:pt>
                      <c:pt idx="190">
                        <c:v>3.17685</c:v>
                      </c:pt>
                      <c:pt idx="191">
                        <c:v>3.1917900000000001</c:v>
                      </c:pt>
                      <c:pt idx="192">
                        <c:v>3.2067299999999999</c:v>
                      </c:pt>
                      <c:pt idx="193">
                        <c:v>3.22167</c:v>
                      </c:pt>
                      <c:pt idx="194">
                        <c:v>3.2366100000000002</c:v>
                      </c:pt>
                      <c:pt idx="195">
                        <c:v>3.2515499999999999</c:v>
                      </c:pt>
                      <c:pt idx="196">
                        <c:v>3.2664900000000001</c:v>
                      </c:pt>
                      <c:pt idx="197">
                        <c:v>3.2814199999999998</c:v>
                      </c:pt>
                      <c:pt idx="198">
                        <c:v>3.29636</c:v>
                      </c:pt>
                      <c:pt idx="199">
                        <c:v>3.3113000000000001</c:v>
                      </c:pt>
                      <c:pt idx="200">
                        <c:v>3.3262399999999999</c:v>
                      </c:pt>
                      <c:pt idx="201">
                        <c:v>3.34118</c:v>
                      </c:pt>
                      <c:pt idx="202">
                        <c:v>3.3561200000000002</c:v>
                      </c:pt>
                      <c:pt idx="203">
                        <c:v>3.3710499999999999</c:v>
                      </c:pt>
                      <c:pt idx="204">
                        <c:v>3.3859900000000001</c:v>
                      </c:pt>
                      <c:pt idx="205">
                        <c:v>3.4009299999999998</c:v>
                      </c:pt>
                      <c:pt idx="206">
                        <c:v>3.41587</c:v>
                      </c:pt>
                      <c:pt idx="207">
                        <c:v>3.4308000000000001</c:v>
                      </c:pt>
                      <c:pt idx="208">
                        <c:v>3.4457399999999998</c:v>
                      </c:pt>
                      <c:pt idx="209">
                        <c:v>3.46068</c:v>
                      </c:pt>
                      <c:pt idx="210">
                        <c:v>3.4756100000000001</c:v>
                      </c:pt>
                      <c:pt idx="211">
                        <c:v>3.4905499999999998</c:v>
                      </c:pt>
                      <c:pt idx="212">
                        <c:v>3.50549</c:v>
                      </c:pt>
                      <c:pt idx="213">
                        <c:v>3.5204300000000002</c:v>
                      </c:pt>
                      <c:pt idx="214">
                        <c:v>3.5353599999999998</c:v>
                      </c:pt>
                      <c:pt idx="215">
                        <c:v>3.5503</c:v>
                      </c:pt>
                      <c:pt idx="216">
                        <c:v>3.5652400000000002</c:v>
                      </c:pt>
                      <c:pt idx="217">
                        <c:v>3.5801699999999999</c:v>
                      </c:pt>
                      <c:pt idx="218">
                        <c:v>3.59511</c:v>
                      </c:pt>
                      <c:pt idx="219">
                        <c:v>3.6100400000000001</c:v>
                      </c:pt>
                      <c:pt idx="220">
                        <c:v>3.6249799999999999</c:v>
                      </c:pt>
                      <c:pt idx="221">
                        <c:v>3.63991</c:v>
                      </c:pt>
                      <c:pt idx="222">
                        <c:v>3.6548500000000002</c:v>
                      </c:pt>
                      <c:pt idx="223">
                        <c:v>3.6697899999999999</c:v>
                      </c:pt>
                      <c:pt idx="224">
                        <c:v>3.68472</c:v>
                      </c:pt>
                      <c:pt idx="225">
                        <c:v>3.6996600000000002</c:v>
                      </c:pt>
                      <c:pt idx="226">
                        <c:v>3.7145899999999998</c:v>
                      </c:pt>
                      <c:pt idx="227">
                        <c:v>3.72953</c:v>
                      </c:pt>
                      <c:pt idx="228">
                        <c:v>3.7444600000000001</c:v>
                      </c:pt>
                      <c:pt idx="229">
                        <c:v>3.7593999999999999</c:v>
                      </c:pt>
                      <c:pt idx="230">
                        <c:v>3.77433</c:v>
                      </c:pt>
                      <c:pt idx="231">
                        <c:v>3.7892700000000001</c:v>
                      </c:pt>
                      <c:pt idx="232">
                        <c:v>3.8041999999999998</c:v>
                      </c:pt>
                      <c:pt idx="233">
                        <c:v>3.8191299999999999</c:v>
                      </c:pt>
                      <c:pt idx="234">
                        <c:v>3.8340700000000001</c:v>
                      </c:pt>
                      <c:pt idx="235">
                        <c:v>3.8490000000000002</c:v>
                      </c:pt>
                      <c:pt idx="236">
                        <c:v>3.8639399999999999</c:v>
                      </c:pt>
                      <c:pt idx="237">
                        <c:v>3.87887</c:v>
                      </c:pt>
                      <c:pt idx="238">
                        <c:v>3.8938000000000001</c:v>
                      </c:pt>
                      <c:pt idx="239">
                        <c:v>3.9087399999999999</c:v>
                      </c:pt>
                      <c:pt idx="240">
                        <c:v>3.92367</c:v>
                      </c:pt>
                      <c:pt idx="241">
                        <c:v>3.9386000000000001</c:v>
                      </c:pt>
                      <c:pt idx="242">
                        <c:v>3.9535399999999998</c:v>
                      </c:pt>
                      <c:pt idx="243">
                        <c:v>3.9684699999999999</c:v>
                      </c:pt>
                      <c:pt idx="244">
                        <c:v>3.9834000000000001</c:v>
                      </c:pt>
                      <c:pt idx="245">
                        <c:v>3.9983300000000002</c:v>
                      </c:pt>
                      <c:pt idx="246">
                        <c:v>4.0132700000000003</c:v>
                      </c:pt>
                      <c:pt idx="247">
                        <c:v>4.0282</c:v>
                      </c:pt>
                      <c:pt idx="248">
                        <c:v>4.0431299999999997</c:v>
                      </c:pt>
                      <c:pt idx="249">
                        <c:v>4.0580600000000002</c:v>
                      </c:pt>
                      <c:pt idx="250">
                        <c:v>4.0730000000000004</c:v>
                      </c:pt>
                      <c:pt idx="251">
                        <c:v>4.0879300000000001</c:v>
                      </c:pt>
                      <c:pt idx="252">
                        <c:v>4.1028599999999997</c:v>
                      </c:pt>
                      <c:pt idx="253">
                        <c:v>4.1177900000000003</c:v>
                      </c:pt>
                      <c:pt idx="254">
                        <c:v>4.1327199999999999</c:v>
                      </c:pt>
                      <c:pt idx="255">
                        <c:v>4.1476499999999996</c:v>
                      </c:pt>
                      <c:pt idx="256">
                        <c:v>4.1625899999999998</c:v>
                      </c:pt>
                      <c:pt idx="257">
                        <c:v>4.1775200000000003</c:v>
                      </c:pt>
                      <c:pt idx="258">
                        <c:v>4.19245</c:v>
                      </c:pt>
                      <c:pt idx="259">
                        <c:v>4.2073799999999997</c:v>
                      </c:pt>
                      <c:pt idx="260">
                        <c:v>4.2223100000000002</c:v>
                      </c:pt>
                      <c:pt idx="261">
                        <c:v>4.2372399999999999</c:v>
                      </c:pt>
                      <c:pt idx="262">
                        <c:v>4.2521699999999996</c:v>
                      </c:pt>
                      <c:pt idx="263">
                        <c:v>4.2671000000000001</c:v>
                      </c:pt>
                      <c:pt idx="264">
                        <c:v>4.2820299999999998</c:v>
                      </c:pt>
                      <c:pt idx="265">
                        <c:v>4.2969600000000003</c:v>
                      </c:pt>
                      <c:pt idx="266">
                        <c:v>4.31189</c:v>
                      </c:pt>
                      <c:pt idx="267">
                        <c:v>4.3268199999999997</c:v>
                      </c:pt>
                      <c:pt idx="268">
                        <c:v>4.3417500000000002</c:v>
                      </c:pt>
                      <c:pt idx="269">
                        <c:v>4.3566799999999999</c:v>
                      </c:pt>
                      <c:pt idx="270">
                        <c:v>4.3716100000000004</c:v>
                      </c:pt>
                      <c:pt idx="271">
                        <c:v>4.3865400000000001</c:v>
                      </c:pt>
                      <c:pt idx="272">
                        <c:v>4.4014600000000002</c:v>
                      </c:pt>
                      <c:pt idx="273">
                        <c:v>4.4163899999999998</c:v>
                      </c:pt>
                      <c:pt idx="274">
                        <c:v>4.4313200000000004</c:v>
                      </c:pt>
                      <c:pt idx="275">
                        <c:v>4.44625</c:v>
                      </c:pt>
                      <c:pt idx="276">
                        <c:v>4.4611799999999997</c:v>
                      </c:pt>
                      <c:pt idx="277">
                        <c:v>4.4761100000000003</c:v>
                      </c:pt>
                      <c:pt idx="278">
                        <c:v>4.4910300000000003</c:v>
                      </c:pt>
                      <c:pt idx="279">
                        <c:v>4.50596</c:v>
                      </c:pt>
                      <c:pt idx="280">
                        <c:v>4.5208899999999996</c:v>
                      </c:pt>
                      <c:pt idx="281">
                        <c:v>4.5358200000000002</c:v>
                      </c:pt>
                      <c:pt idx="282">
                        <c:v>4.5507400000000002</c:v>
                      </c:pt>
                      <c:pt idx="283">
                        <c:v>4.5656699999999999</c:v>
                      </c:pt>
                      <c:pt idx="284">
                        <c:v>4.5805999999999996</c:v>
                      </c:pt>
                      <c:pt idx="285">
                        <c:v>4.5955300000000001</c:v>
                      </c:pt>
                      <c:pt idx="286">
                        <c:v>4.6104500000000002</c:v>
                      </c:pt>
                      <c:pt idx="287">
                        <c:v>4.6253799999999998</c:v>
                      </c:pt>
                      <c:pt idx="288">
                        <c:v>4.6403100000000004</c:v>
                      </c:pt>
                      <c:pt idx="289">
                        <c:v>4.6552300000000004</c:v>
                      </c:pt>
                      <c:pt idx="290">
                        <c:v>4.6701600000000001</c:v>
                      </c:pt>
                      <c:pt idx="291">
                        <c:v>4.6850800000000001</c:v>
                      </c:pt>
                      <c:pt idx="292">
                        <c:v>4.7000099999999998</c:v>
                      </c:pt>
                      <c:pt idx="293">
                        <c:v>4.7149299999999998</c:v>
                      </c:pt>
                      <c:pt idx="294">
                        <c:v>4.7298600000000004</c:v>
                      </c:pt>
                      <c:pt idx="295">
                        <c:v>4.7447900000000001</c:v>
                      </c:pt>
                      <c:pt idx="296">
                        <c:v>4.7597100000000001</c:v>
                      </c:pt>
                      <c:pt idx="297">
                        <c:v>4.7746399999999998</c:v>
                      </c:pt>
                      <c:pt idx="298">
                        <c:v>4.7895599999999998</c:v>
                      </c:pt>
                      <c:pt idx="299">
                        <c:v>4.8044799999999999</c:v>
                      </c:pt>
                      <c:pt idx="300">
                        <c:v>4.8194100000000004</c:v>
                      </c:pt>
                      <c:pt idx="301">
                        <c:v>4.8343299999999996</c:v>
                      </c:pt>
                      <c:pt idx="302">
                        <c:v>4.8492600000000001</c:v>
                      </c:pt>
                      <c:pt idx="303">
                        <c:v>4.8641800000000002</c:v>
                      </c:pt>
                      <c:pt idx="304">
                        <c:v>4.8791099999999998</c:v>
                      </c:pt>
                      <c:pt idx="305">
                        <c:v>4.8940299999999999</c:v>
                      </c:pt>
                      <c:pt idx="306">
                        <c:v>4.9089499999999999</c:v>
                      </c:pt>
                      <c:pt idx="307">
                        <c:v>4.9238799999999996</c:v>
                      </c:pt>
                      <c:pt idx="308">
                        <c:v>4.9387999999999996</c:v>
                      </c:pt>
                      <c:pt idx="309">
                        <c:v>4.9537199999999997</c:v>
                      </c:pt>
                      <c:pt idx="310">
                        <c:v>4.9686500000000002</c:v>
                      </c:pt>
                      <c:pt idx="311">
                        <c:v>4.9835700000000003</c:v>
                      </c:pt>
                      <c:pt idx="312">
                        <c:v>4.9984900000000003</c:v>
                      </c:pt>
                      <c:pt idx="313">
                        <c:v>5.0134100000000004</c:v>
                      </c:pt>
                      <c:pt idx="314">
                        <c:v>5.02834</c:v>
                      </c:pt>
                      <c:pt idx="315">
                        <c:v>5.0432600000000001</c:v>
                      </c:pt>
                      <c:pt idx="316">
                        <c:v>5.0581800000000001</c:v>
                      </c:pt>
                      <c:pt idx="317">
                        <c:v>5.0731000000000002</c:v>
                      </c:pt>
                      <c:pt idx="318">
                        <c:v>5.0880200000000002</c:v>
                      </c:pt>
                      <c:pt idx="319">
                        <c:v>5.1029400000000003</c:v>
                      </c:pt>
                      <c:pt idx="320">
                        <c:v>5.1178699999999999</c:v>
                      </c:pt>
                      <c:pt idx="321">
                        <c:v>5.13279</c:v>
                      </c:pt>
                      <c:pt idx="322">
                        <c:v>5.14771</c:v>
                      </c:pt>
                      <c:pt idx="323">
                        <c:v>5.1626300000000001</c:v>
                      </c:pt>
                      <c:pt idx="324">
                        <c:v>5.1775500000000001</c:v>
                      </c:pt>
                      <c:pt idx="325">
                        <c:v>5.1924700000000001</c:v>
                      </c:pt>
                      <c:pt idx="326">
                        <c:v>5.2073900000000002</c:v>
                      </c:pt>
                      <c:pt idx="327">
                        <c:v>5.2223100000000002</c:v>
                      </c:pt>
                      <c:pt idx="328">
                        <c:v>5.2372300000000003</c:v>
                      </c:pt>
                      <c:pt idx="329">
                        <c:v>5.2521500000000003</c:v>
                      </c:pt>
                      <c:pt idx="330">
                        <c:v>5.2670700000000004</c:v>
                      </c:pt>
                      <c:pt idx="331">
                        <c:v>5.2819900000000004</c:v>
                      </c:pt>
                      <c:pt idx="332">
                        <c:v>5.2969099999999996</c:v>
                      </c:pt>
                      <c:pt idx="333">
                        <c:v>5.31182</c:v>
                      </c:pt>
                      <c:pt idx="334">
                        <c:v>5.32674</c:v>
                      </c:pt>
                      <c:pt idx="335">
                        <c:v>5.3416600000000001</c:v>
                      </c:pt>
                      <c:pt idx="336">
                        <c:v>5.3565800000000001</c:v>
                      </c:pt>
                      <c:pt idx="337">
                        <c:v>5.3715000000000002</c:v>
                      </c:pt>
                      <c:pt idx="338">
                        <c:v>5.3864200000000002</c:v>
                      </c:pt>
                      <c:pt idx="339">
                        <c:v>5.4013299999999997</c:v>
                      </c:pt>
                      <c:pt idx="340">
                        <c:v>5.4162499999999998</c:v>
                      </c:pt>
                      <c:pt idx="341">
                        <c:v>5.4311699999999998</c:v>
                      </c:pt>
                      <c:pt idx="342">
                        <c:v>5.4460899999999999</c:v>
                      </c:pt>
                      <c:pt idx="343">
                        <c:v>5.4610000000000003</c:v>
                      </c:pt>
                      <c:pt idx="344">
                        <c:v>5.4759200000000003</c:v>
                      </c:pt>
                      <c:pt idx="345">
                        <c:v>5.4908400000000004</c:v>
                      </c:pt>
                      <c:pt idx="346">
                        <c:v>5.5057499999999999</c:v>
                      </c:pt>
                      <c:pt idx="347">
                        <c:v>5.52067</c:v>
                      </c:pt>
                      <c:pt idx="348">
                        <c:v>5.53559</c:v>
                      </c:pt>
                      <c:pt idx="349">
                        <c:v>5.5505000000000004</c:v>
                      </c:pt>
                      <c:pt idx="350">
                        <c:v>5.5654199999999996</c:v>
                      </c:pt>
                      <c:pt idx="351">
                        <c:v>5.58033</c:v>
                      </c:pt>
                      <c:pt idx="352">
                        <c:v>5.5952500000000001</c:v>
                      </c:pt>
                      <c:pt idx="353">
                        <c:v>5.6101599999999996</c:v>
                      </c:pt>
                      <c:pt idx="354">
                        <c:v>5.6250799999999996</c:v>
                      </c:pt>
                      <c:pt idx="355">
                        <c:v>5.64</c:v>
                      </c:pt>
                      <c:pt idx="356">
                        <c:v>5.6549100000000001</c:v>
                      </c:pt>
                      <c:pt idx="357">
                        <c:v>5.6698199999999996</c:v>
                      </c:pt>
                      <c:pt idx="358">
                        <c:v>5.6847399999999997</c:v>
                      </c:pt>
                      <c:pt idx="359">
                        <c:v>5.6996500000000001</c:v>
                      </c:pt>
                      <c:pt idx="360">
                        <c:v>5.7145700000000001</c:v>
                      </c:pt>
                      <c:pt idx="361">
                        <c:v>5.7294799999999997</c:v>
                      </c:pt>
                      <c:pt idx="362">
                        <c:v>5.7443900000000001</c:v>
                      </c:pt>
                      <c:pt idx="363">
                        <c:v>5.7593100000000002</c:v>
                      </c:pt>
                      <c:pt idx="364">
                        <c:v>5.7742199999999997</c:v>
                      </c:pt>
                      <c:pt idx="365">
                        <c:v>5.7891300000000001</c:v>
                      </c:pt>
                      <c:pt idx="366">
                        <c:v>5.8040500000000002</c:v>
                      </c:pt>
                      <c:pt idx="367">
                        <c:v>5.8189599999999997</c:v>
                      </c:pt>
                      <c:pt idx="368">
                        <c:v>5.8338700000000001</c:v>
                      </c:pt>
                      <c:pt idx="369">
                        <c:v>5.8487799999999996</c:v>
                      </c:pt>
                      <c:pt idx="370">
                        <c:v>5.8636900000000001</c:v>
                      </c:pt>
                      <c:pt idx="371">
                        <c:v>5.8786100000000001</c:v>
                      </c:pt>
                      <c:pt idx="372">
                        <c:v>5.8935199999999996</c:v>
                      </c:pt>
                      <c:pt idx="373">
                        <c:v>5.9084300000000001</c:v>
                      </c:pt>
                      <c:pt idx="374">
                        <c:v>5.9233399999999996</c:v>
                      </c:pt>
                      <c:pt idx="375">
                        <c:v>5.93825</c:v>
                      </c:pt>
                      <c:pt idx="376">
                        <c:v>5.9531599999999996</c:v>
                      </c:pt>
                      <c:pt idx="377">
                        <c:v>5.96807</c:v>
                      </c:pt>
                      <c:pt idx="378">
                        <c:v>5.9829800000000004</c:v>
                      </c:pt>
                      <c:pt idx="379">
                        <c:v>5.9978899999999999</c:v>
                      </c:pt>
                      <c:pt idx="380">
                        <c:v>6.0128000000000004</c:v>
                      </c:pt>
                      <c:pt idx="381">
                        <c:v>6.0277099999999999</c:v>
                      </c:pt>
                      <c:pt idx="382">
                        <c:v>6.0426200000000003</c:v>
                      </c:pt>
                      <c:pt idx="383">
                        <c:v>6.0575299999999999</c:v>
                      </c:pt>
                      <c:pt idx="384">
                        <c:v>6.0724400000000003</c:v>
                      </c:pt>
                      <c:pt idx="385">
                        <c:v>6.0873499999999998</c:v>
                      </c:pt>
                      <c:pt idx="386">
                        <c:v>6.1022600000000002</c:v>
                      </c:pt>
                      <c:pt idx="387">
                        <c:v>6.1171699999999998</c:v>
                      </c:pt>
                      <c:pt idx="388">
                        <c:v>6.1320699999999997</c:v>
                      </c:pt>
                      <c:pt idx="389">
                        <c:v>6.1469800000000001</c:v>
                      </c:pt>
                      <c:pt idx="390">
                        <c:v>6.1618899999999996</c:v>
                      </c:pt>
                      <c:pt idx="391">
                        <c:v>6.1768000000000001</c:v>
                      </c:pt>
                      <c:pt idx="392">
                        <c:v>6.1917099999999996</c:v>
                      </c:pt>
                      <c:pt idx="393">
                        <c:v>6.2066100000000004</c:v>
                      </c:pt>
                      <c:pt idx="394">
                        <c:v>6.2215199999999999</c:v>
                      </c:pt>
                      <c:pt idx="395">
                        <c:v>6.2364300000000004</c:v>
                      </c:pt>
                      <c:pt idx="396">
                        <c:v>6.2513300000000003</c:v>
                      </c:pt>
                      <c:pt idx="397">
                        <c:v>6.2662399999999998</c:v>
                      </c:pt>
                      <c:pt idx="398">
                        <c:v>6.2811500000000002</c:v>
                      </c:pt>
                      <c:pt idx="399">
                        <c:v>6.2960500000000001</c:v>
                      </c:pt>
                      <c:pt idx="400">
                        <c:v>6.3109599999999997</c:v>
                      </c:pt>
                      <c:pt idx="401">
                        <c:v>6.3258599999999996</c:v>
                      </c:pt>
                      <c:pt idx="402">
                        <c:v>6.34077</c:v>
                      </c:pt>
                      <c:pt idx="403">
                        <c:v>6.3556699999999999</c:v>
                      </c:pt>
                      <c:pt idx="404">
                        <c:v>6.3705800000000004</c:v>
                      </c:pt>
                      <c:pt idx="405">
                        <c:v>6.3854800000000003</c:v>
                      </c:pt>
                      <c:pt idx="406">
                        <c:v>6.4003899999999998</c:v>
                      </c:pt>
                      <c:pt idx="407">
                        <c:v>6.4152899999999997</c:v>
                      </c:pt>
                      <c:pt idx="408">
                        <c:v>6.4302000000000001</c:v>
                      </c:pt>
                      <c:pt idx="409">
                        <c:v>6.4451000000000001</c:v>
                      </c:pt>
                      <c:pt idx="410">
                        <c:v>6.46</c:v>
                      </c:pt>
                      <c:pt idx="411">
                        <c:v>6.4749100000000004</c:v>
                      </c:pt>
                      <c:pt idx="412">
                        <c:v>6.4898100000000003</c:v>
                      </c:pt>
                      <c:pt idx="413">
                        <c:v>6.5047100000000002</c:v>
                      </c:pt>
                      <c:pt idx="414">
                        <c:v>6.5196199999999997</c:v>
                      </c:pt>
                      <c:pt idx="415">
                        <c:v>6.5345199999999997</c:v>
                      </c:pt>
                      <c:pt idx="416">
                        <c:v>6.5494199999999996</c:v>
                      </c:pt>
                      <c:pt idx="417">
                        <c:v>6.5643200000000004</c:v>
                      </c:pt>
                      <c:pt idx="418">
                        <c:v>6.5792299999999999</c:v>
                      </c:pt>
                      <c:pt idx="419">
                        <c:v>6.5941299999999998</c:v>
                      </c:pt>
                      <c:pt idx="420">
                        <c:v>6.6090299999999997</c:v>
                      </c:pt>
                      <c:pt idx="421">
                        <c:v>6.6239299999999997</c:v>
                      </c:pt>
                      <c:pt idx="422">
                        <c:v>6.6388299999999996</c:v>
                      </c:pt>
                      <c:pt idx="423">
                        <c:v>6.6537300000000004</c:v>
                      </c:pt>
                      <c:pt idx="424">
                        <c:v>6.6686300000000003</c:v>
                      </c:pt>
                      <c:pt idx="425">
                        <c:v>6.6835300000000002</c:v>
                      </c:pt>
                      <c:pt idx="426">
                        <c:v>6.6984300000000001</c:v>
                      </c:pt>
                      <c:pt idx="427">
                        <c:v>6.71333</c:v>
                      </c:pt>
                      <c:pt idx="428">
                        <c:v>6.7282299999999999</c:v>
                      </c:pt>
                      <c:pt idx="429">
                        <c:v>6.7431299999999998</c:v>
                      </c:pt>
                      <c:pt idx="430">
                        <c:v>6.7580299999999998</c:v>
                      </c:pt>
                      <c:pt idx="431">
                        <c:v>6.7729299999999997</c:v>
                      </c:pt>
                      <c:pt idx="432">
                        <c:v>6.7878299999999996</c:v>
                      </c:pt>
                      <c:pt idx="433">
                        <c:v>6.8027300000000004</c:v>
                      </c:pt>
                      <c:pt idx="434">
                        <c:v>6.8176300000000003</c:v>
                      </c:pt>
                      <c:pt idx="435">
                        <c:v>6.8325199999999997</c:v>
                      </c:pt>
                      <c:pt idx="436">
                        <c:v>6.8474199999999996</c:v>
                      </c:pt>
                      <c:pt idx="437">
                        <c:v>6.8623200000000004</c:v>
                      </c:pt>
                      <c:pt idx="438">
                        <c:v>6.8772200000000003</c:v>
                      </c:pt>
                      <c:pt idx="439">
                        <c:v>6.8921099999999997</c:v>
                      </c:pt>
                      <c:pt idx="440">
                        <c:v>6.9070099999999996</c:v>
                      </c:pt>
                      <c:pt idx="441">
                        <c:v>6.9219099999999996</c:v>
                      </c:pt>
                      <c:pt idx="442">
                        <c:v>6.9367999999999999</c:v>
                      </c:pt>
                      <c:pt idx="443">
                        <c:v>6.9516999999999998</c:v>
                      </c:pt>
                      <c:pt idx="444">
                        <c:v>6.9665999999999997</c:v>
                      </c:pt>
                      <c:pt idx="445">
                        <c:v>6.98149</c:v>
                      </c:pt>
                      <c:pt idx="446">
                        <c:v>6.9963899999999999</c:v>
                      </c:pt>
                      <c:pt idx="447">
                        <c:v>7.0112800000000002</c:v>
                      </c:pt>
                      <c:pt idx="448">
                        <c:v>7.0261800000000001</c:v>
                      </c:pt>
                      <c:pt idx="449">
                        <c:v>7.0410700000000004</c:v>
                      </c:pt>
                      <c:pt idx="450">
                        <c:v>7.0559700000000003</c:v>
                      </c:pt>
                      <c:pt idx="451">
                        <c:v>7.0708599999999997</c:v>
                      </c:pt>
                      <c:pt idx="452">
                        <c:v>7.0857599999999996</c:v>
                      </c:pt>
                      <c:pt idx="453">
                        <c:v>7.1006499999999999</c:v>
                      </c:pt>
                      <c:pt idx="454">
                        <c:v>7.1155400000000002</c:v>
                      </c:pt>
                      <c:pt idx="455">
                        <c:v>7.1304400000000001</c:v>
                      </c:pt>
                      <c:pt idx="456">
                        <c:v>7.1453300000000004</c:v>
                      </c:pt>
                      <c:pt idx="457">
                        <c:v>7.1602199999999998</c:v>
                      </c:pt>
                      <c:pt idx="458">
                        <c:v>7.1751199999999997</c:v>
                      </c:pt>
                      <c:pt idx="459">
                        <c:v>7.19001</c:v>
                      </c:pt>
                      <c:pt idx="460">
                        <c:v>7.2049000000000003</c:v>
                      </c:pt>
                      <c:pt idx="461">
                        <c:v>7.2197899999999997</c:v>
                      </c:pt>
                      <c:pt idx="462">
                        <c:v>7.23468</c:v>
                      </c:pt>
                      <c:pt idx="463">
                        <c:v>7.2495799999999999</c:v>
                      </c:pt>
                      <c:pt idx="464">
                        <c:v>7.2644700000000002</c:v>
                      </c:pt>
                      <c:pt idx="465">
                        <c:v>7.2793599999999996</c:v>
                      </c:pt>
                      <c:pt idx="466">
                        <c:v>7.2942499999999999</c:v>
                      </c:pt>
                      <c:pt idx="467">
                        <c:v>7.3091400000000002</c:v>
                      </c:pt>
                      <c:pt idx="468">
                        <c:v>7.3240299999999996</c:v>
                      </c:pt>
                      <c:pt idx="469">
                        <c:v>7.3389199999999999</c:v>
                      </c:pt>
                      <c:pt idx="470">
                        <c:v>7.3538100000000002</c:v>
                      </c:pt>
                      <c:pt idx="471">
                        <c:v>7.3686999999999996</c:v>
                      </c:pt>
                      <c:pt idx="472">
                        <c:v>7.3835899999999999</c:v>
                      </c:pt>
                      <c:pt idx="473">
                        <c:v>7.3984800000000002</c:v>
                      </c:pt>
                      <c:pt idx="474">
                        <c:v>7.4133699999999996</c:v>
                      </c:pt>
                      <c:pt idx="475">
                        <c:v>7.4282500000000002</c:v>
                      </c:pt>
                      <c:pt idx="476">
                        <c:v>7.4431399999999996</c:v>
                      </c:pt>
                      <c:pt idx="477">
                        <c:v>7.4580299999999999</c:v>
                      </c:pt>
                      <c:pt idx="478">
                        <c:v>7.4729200000000002</c:v>
                      </c:pt>
                      <c:pt idx="479">
                        <c:v>7.4878</c:v>
                      </c:pt>
                      <c:pt idx="480">
                        <c:v>7.5026900000000003</c:v>
                      </c:pt>
                      <c:pt idx="481">
                        <c:v>7.5175799999999997</c:v>
                      </c:pt>
                      <c:pt idx="482">
                        <c:v>7.53247</c:v>
                      </c:pt>
                      <c:pt idx="483">
                        <c:v>7.5473499999999998</c:v>
                      </c:pt>
                      <c:pt idx="484">
                        <c:v>7.5622400000000001</c:v>
                      </c:pt>
                      <c:pt idx="485">
                        <c:v>7.5771300000000004</c:v>
                      </c:pt>
                      <c:pt idx="486">
                        <c:v>7.5920100000000001</c:v>
                      </c:pt>
                      <c:pt idx="487">
                        <c:v>7.6069000000000004</c:v>
                      </c:pt>
                      <c:pt idx="488">
                        <c:v>7.6217800000000002</c:v>
                      </c:pt>
                      <c:pt idx="489">
                        <c:v>7.6366699999999996</c:v>
                      </c:pt>
                      <c:pt idx="490">
                        <c:v>7.6515500000000003</c:v>
                      </c:pt>
                      <c:pt idx="491">
                        <c:v>7.6664399999999997</c:v>
                      </c:pt>
                      <c:pt idx="492">
                        <c:v>7.6813200000000004</c:v>
                      </c:pt>
                      <c:pt idx="493">
                        <c:v>7.6962000000000002</c:v>
                      </c:pt>
                      <c:pt idx="494">
                        <c:v>7.7110900000000004</c:v>
                      </c:pt>
                      <c:pt idx="495">
                        <c:v>7.7259700000000002</c:v>
                      </c:pt>
                      <c:pt idx="496">
                        <c:v>7.74085</c:v>
                      </c:pt>
                      <c:pt idx="497">
                        <c:v>7.7557400000000003</c:v>
                      </c:pt>
                      <c:pt idx="498">
                        <c:v>7.7706200000000001</c:v>
                      </c:pt>
                      <c:pt idx="499">
                        <c:v>7.7854999999999999</c:v>
                      </c:pt>
                      <c:pt idx="500">
                        <c:v>7.8003799999999996</c:v>
                      </c:pt>
                      <c:pt idx="501">
                        <c:v>7.8152699999999999</c:v>
                      </c:pt>
                      <c:pt idx="502">
                        <c:v>7.8301499999999997</c:v>
                      </c:pt>
                      <c:pt idx="503">
                        <c:v>7.8450300000000004</c:v>
                      </c:pt>
                      <c:pt idx="504">
                        <c:v>7.8599100000000002</c:v>
                      </c:pt>
                      <c:pt idx="505">
                        <c:v>7.87479</c:v>
                      </c:pt>
                      <c:pt idx="506">
                        <c:v>7.8896699999999997</c:v>
                      </c:pt>
                      <c:pt idx="507">
                        <c:v>7.9045500000000004</c:v>
                      </c:pt>
                      <c:pt idx="508">
                        <c:v>7.9194300000000002</c:v>
                      </c:pt>
                      <c:pt idx="509">
                        <c:v>7.93431</c:v>
                      </c:pt>
                      <c:pt idx="510">
                        <c:v>7.9491899999999998</c:v>
                      </c:pt>
                      <c:pt idx="511">
                        <c:v>7.9640700000000004</c:v>
                      </c:pt>
                      <c:pt idx="512">
                        <c:v>7.9789500000000002</c:v>
                      </c:pt>
                      <c:pt idx="513">
                        <c:v>7.99383</c:v>
                      </c:pt>
                      <c:pt idx="514">
                        <c:v>8.0086999999999993</c:v>
                      </c:pt>
                      <c:pt idx="515">
                        <c:v>8.0235800000000008</c:v>
                      </c:pt>
                      <c:pt idx="516">
                        <c:v>8.0384600000000006</c:v>
                      </c:pt>
                      <c:pt idx="517">
                        <c:v>8.0533400000000004</c:v>
                      </c:pt>
                      <c:pt idx="518">
                        <c:v>8.0682200000000002</c:v>
                      </c:pt>
                      <c:pt idx="519">
                        <c:v>8.0830900000000003</c:v>
                      </c:pt>
                      <c:pt idx="520">
                        <c:v>8.0979700000000001</c:v>
                      </c:pt>
                      <c:pt idx="521">
                        <c:v>8.1128499999999999</c:v>
                      </c:pt>
                      <c:pt idx="522">
                        <c:v>8.1277200000000001</c:v>
                      </c:pt>
                      <c:pt idx="523">
                        <c:v>8.1425999999999998</c:v>
                      </c:pt>
                      <c:pt idx="524">
                        <c:v>8.15747</c:v>
                      </c:pt>
                      <c:pt idx="525">
                        <c:v>8.1723499999999998</c:v>
                      </c:pt>
                      <c:pt idx="526">
                        <c:v>8.1872199999999999</c:v>
                      </c:pt>
                      <c:pt idx="527">
                        <c:v>8.2020999999999997</c:v>
                      </c:pt>
                      <c:pt idx="528">
                        <c:v>8.2169699999999999</c:v>
                      </c:pt>
                      <c:pt idx="529">
                        <c:v>8.2318499999999997</c:v>
                      </c:pt>
                      <c:pt idx="530">
                        <c:v>8.2467199999999998</c:v>
                      </c:pt>
                      <c:pt idx="531">
                        <c:v>8.2615999999999996</c:v>
                      </c:pt>
                      <c:pt idx="532">
                        <c:v>8.2764699999999998</c:v>
                      </c:pt>
                      <c:pt idx="533">
                        <c:v>8.2913399999999999</c:v>
                      </c:pt>
                      <c:pt idx="534">
                        <c:v>8.3062199999999997</c:v>
                      </c:pt>
                      <c:pt idx="535">
                        <c:v>8.3210899999999999</c:v>
                      </c:pt>
                      <c:pt idx="536">
                        <c:v>8.33596</c:v>
                      </c:pt>
                      <c:pt idx="537">
                        <c:v>8.3508300000000002</c:v>
                      </c:pt>
                      <c:pt idx="538">
                        <c:v>8.3657000000000004</c:v>
                      </c:pt>
                      <c:pt idx="539">
                        <c:v>8.3805800000000001</c:v>
                      </c:pt>
                      <c:pt idx="540">
                        <c:v>8.3954500000000003</c:v>
                      </c:pt>
                      <c:pt idx="541">
                        <c:v>8.4103200000000005</c:v>
                      </c:pt>
                      <c:pt idx="542">
                        <c:v>8.4251900000000006</c:v>
                      </c:pt>
                      <c:pt idx="543">
                        <c:v>8.4400600000000008</c:v>
                      </c:pt>
                      <c:pt idx="544">
                        <c:v>8.4549299999999992</c:v>
                      </c:pt>
                      <c:pt idx="545">
                        <c:v>8.4697999999999993</c:v>
                      </c:pt>
                      <c:pt idx="546">
                        <c:v>8.4846699999999995</c:v>
                      </c:pt>
                      <c:pt idx="547">
                        <c:v>8.4995399999999997</c:v>
                      </c:pt>
                      <c:pt idx="548">
                        <c:v>8.5144099999999998</c:v>
                      </c:pt>
                      <c:pt idx="549">
                        <c:v>8.52928</c:v>
                      </c:pt>
                      <c:pt idx="550">
                        <c:v>8.5441400000000005</c:v>
                      </c:pt>
                      <c:pt idx="551">
                        <c:v>8.5590100000000007</c:v>
                      </c:pt>
                      <c:pt idx="552">
                        <c:v>8.5738800000000008</c:v>
                      </c:pt>
                      <c:pt idx="553">
                        <c:v>8.5887499999999992</c:v>
                      </c:pt>
                      <c:pt idx="554">
                        <c:v>8.6036099999999998</c:v>
                      </c:pt>
                      <c:pt idx="555">
                        <c:v>8.6184799999999999</c:v>
                      </c:pt>
                      <c:pt idx="556">
                        <c:v>8.6333500000000001</c:v>
                      </c:pt>
                      <c:pt idx="557">
                        <c:v>8.6482100000000006</c:v>
                      </c:pt>
                      <c:pt idx="558">
                        <c:v>8.6630800000000008</c:v>
                      </c:pt>
                      <c:pt idx="559">
                        <c:v>8.6779499999999992</c:v>
                      </c:pt>
                      <c:pt idx="560">
                        <c:v>8.6928099999999997</c:v>
                      </c:pt>
                      <c:pt idx="561">
                        <c:v>8.7076799999999999</c:v>
                      </c:pt>
                      <c:pt idx="562">
                        <c:v>8.7225400000000004</c:v>
                      </c:pt>
                      <c:pt idx="563">
                        <c:v>8.7374100000000006</c:v>
                      </c:pt>
                      <c:pt idx="564">
                        <c:v>8.7522699999999993</c:v>
                      </c:pt>
                      <c:pt idx="565">
                        <c:v>8.7671299999999999</c:v>
                      </c:pt>
                      <c:pt idx="566">
                        <c:v>8.782</c:v>
                      </c:pt>
                      <c:pt idx="567">
                        <c:v>8.7968600000000006</c:v>
                      </c:pt>
                      <c:pt idx="568">
                        <c:v>8.8117199999999993</c:v>
                      </c:pt>
                      <c:pt idx="569">
                        <c:v>8.8265899999999995</c:v>
                      </c:pt>
                      <c:pt idx="570">
                        <c:v>8.84145</c:v>
                      </c:pt>
                      <c:pt idx="571">
                        <c:v>8.8563100000000006</c:v>
                      </c:pt>
                      <c:pt idx="572">
                        <c:v>8.8711699999999993</c:v>
                      </c:pt>
                      <c:pt idx="573">
                        <c:v>8.8860399999999995</c:v>
                      </c:pt>
                      <c:pt idx="574">
                        <c:v>8.9009</c:v>
                      </c:pt>
                      <c:pt idx="575">
                        <c:v>8.9157600000000006</c:v>
                      </c:pt>
                      <c:pt idx="576">
                        <c:v>8.9306199999999993</c:v>
                      </c:pt>
                      <c:pt idx="577">
                        <c:v>8.9454799999999999</c:v>
                      </c:pt>
                      <c:pt idx="578">
                        <c:v>8.9603400000000004</c:v>
                      </c:pt>
                      <c:pt idx="579">
                        <c:v>8.9751999999999992</c:v>
                      </c:pt>
                      <c:pt idx="580">
                        <c:v>8.9900599999999997</c:v>
                      </c:pt>
                      <c:pt idx="581">
                        <c:v>9.0049200000000003</c:v>
                      </c:pt>
                      <c:pt idx="582">
                        <c:v>9.0197800000000008</c:v>
                      </c:pt>
                      <c:pt idx="583">
                        <c:v>9.0346299999999999</c:v>
                      </c:pt>
                      <c:pt idx="584">
                        <c:v>9.0494900000000005</c:v>
                      </c:pt>
                      <c:pt idx="585">
                        <c:v>9.0643499999999992</c:v>
                      </c:pt>
                      <c:pt idx="586">
                        <c:v>9.0792099999999998</c:v>
                      </c:pt>
                      <c:pt idx="587">
                        <c:v>9.0800599999999996</c:v>
                      </c:pt>
                      <c:pt idx="588">
                        <c:v>9.1509400000000003</c:v>
                      </c:pt>
                      <c:pt idx="589">
                        <c:v>9.2451699999999999</c:v>
                      </c:pt>
                      <c:pt idx="590">
                        <c:v>9.3160399999999992</c:v>
                      </c:pt>
                      <c:pt idx="591">
                        <c:v>9.3168900000000008</c:v>
                      </c:pt>
                      <c:pt idx="592">
                        <c:v>9.3317399999999999</c:v>
                      </c:pt>
                      <c:pt idx="593">
                        <c:v>9.3465900000000008</c:v>
                      </c:pt>
                      <c:pt idx="594">
                        <c:v>9.3614499999999996</c:v>
                      </c:pt>
                      <c:pt idx="595">
                        <c:v>9.3763000000000005</c:v>
                      </c:pt>
                      <c:pt idx="596">
                        <c:v>9.3911499999999997</c:v>
                      </c:pt>
                      <c:pt idx="597">
                        <c:v>9.4060000000000006</c:v>
                      </c:pt>
                      <c:pt idx="598">
                        <c:v>9.4208499999999997</c:v>
                      </c:pt>
                      <c:pt idx="599">
                        <c:v>9.4357000000000006</c:v>
                      </c:pt>
                      <c:pt idx="600">
                        <c:v>9.4505499999999998</c:v>
                      </c:pt>
                      <c:pt idx="601">
                        <c:v>9.4654000000000007</c:v>
                      </c:pt>
                      <c:pt idx="602">
                        <c:v>9.4802499999999998</c:v>
                      </c:pt>
                      <c:pt idx="603">
                        <c:v>9.4951000000000008</c:v>
                      </c:pt>
                      <c:pt idx="604">
                        <c:v>9.5099499999999999</c:v>
                      </c:pt>
                      <c:pt idx="605">
                        <c:v>9.5248000000000008</c:v>
                      </c:pt>
                      <c:pt idx="606">
                        <c:v>9.5396400000000003</c:v>
                      </c:pt>
                      <c:pt idx="607">
                        <c:v>9.5544899999999995</c:v>
                      </c:pt>
                      <c:pt idx="608">
                        <c:v>9.5693400000000004</c:v>
                      </c:pt>
                      <c:pt idx="609">
                        <c:v>9.5841899999999995</c:v>
                      </c:pt>
                      <c:pt idx="610">
                        <c:v>9.5990300000000008</c:v>
                      </c:pt>
                      <c:pt idx="611">
                        <c:v>9.61388</c:v>
                      </c:pt>
                      <c:pt idx="612">
                        <c:v>9.6287199999999995</c:v>
                      </c:pt>
                      <c:pt idx="613">
                        <c:v>9.6435700000000004</c:v>
                      </c:pt>
                      <c:pt idx="614">
                        <c:v>9.6584199999999996</c:v>
                      </c:pt>
                      <c:pt idx="615">
                        <c:v>9.6732600000000009</c:v>
                      </c:pt>
                      <c:pt idx="616">
                        <c:v>9.68811</c:v>
                      </c:pt>
                      <c:pt idx="617">
                        <c:v>9.7029499999999995</c:v>
                      </c:pt>
                      <c:pt idx="618">
                        <c:v>9.7177900000000008</c:v>
                      </c:pt>
                      <c:pt idx="619">
                        <c:v>9.73264</c:v>
                      </c:pt>
                      <c:pt idx="620">
                        <c:v>9.7474799999999995</c:v>
                      </c:pt>
                      <c:pt idx="621">
                        <c:v>9.7623200000000008</c:v>
                      </c:pt>
                      <c:pt idx="622">
                        <c:v>9.7771699999999999</c:v>
                      </c:pt>
                      <c:pt idx="623">
                        <c:v>9.7920099999999994</c:v>
                      </c:pt>
                      <c:pt idx="624">
                        <c:v>9.8068500000000007</c:v>
                      </c:pt>
                      <c:pt idx="625">
                        <c:v>9.8216900000000003</c:v>
                      </c:pt>
                      <c:pt idx="626">
                        <c:v>9.8365299999999998</c:v>
                      </c:pt>
                      <c:pt idx="627">
                        <c:v>9.8513800000000007</c:v>
                      </c:pt>
                      <c:pt idx="628">
                        <c:v>9.8662200000000002</c:v>
                      </c:pt>
                      <c:pt idx="629">
                        <c:v>9.8810599999999997</c:v>
                      </c:pt>
                      <c:pt idx="630">
                        <c:v>9.8958999999999993</c:v>
                      </c:pt>
                      <c:pt idx="631">
                        <c:v>9.9107400000000005</c:v>
                      </c:pt>
                      <c:pt idx="632">
                        <c:v>9.9255800000000001</c:v>
                      </c:pt>
                      <c:pt idx="633">
                        <c:v>9.9404199999999996</c:v>
                      </c:pt>
                      <c:pt idx="634">
                        <c:v>9.9552499999999995</c:v>
                      </c:pt>
                      <c:pt idx="635">
                        <c:v>9.9700900000000008</c:v>
                      </c:pt>
                      <c:pt idx="636">
                        <c:v>9.9849300000000003</c:v>
                      </c:pt>
                      <c:pt idx="637">
                        <c:v>9.9997699999999998</c:v>
                      </c:pt>
                      <c:pt idx="638">
                        <c:v>10.014609999999999</c:v>
                      </c:pt>
                      <c:pt idx="639">
                        <c:v>10.029439999999999</c:v>
                      </c:pt>
                      <c:pt idx="640">
                        <c:v>10.044280000000001</c:v>
                      </c:pt>
                      <c:pt idx="641">
                        <c:v>10.05912</c:v>
                      </c:pt>
                      <c:pt idx="642">
                        <c:v>10.07395</c:v>
                      </c:pt>
                      <c:pt idx="643">
                        <c:v>10.088789999999999</c:v>
                      </c:pt>
                      <c:pt idx="644">
                        <c:v>10.103619999999999</c:v>
                      </c:pt>
                      <c:pt idx="645">
                        <c:v>10.118460000000001</c:v>
                      </c:pt>
                      <c:pt idx="646">
                        <c:v>10.133290000000001</c:v>
                      </c:pt>
                      <c:pt idx="647">
                        <c:v>10.14813</c:v>
                      </c:pt>
                      <c:pt idx="648">
                        <c:v>10.16296</c:v>
                      </c:pt>
                      <c:pt idx="649">
                        <c:v>10.1778</c:v>
                      </c:pt>
                      <c:pt idx="650">
                        <c:v>10.192629999999999</c:v>
                      </c:pt>
                      <c:pt idx="651">
                        <c:v>10.207459999999999</c:v>
                      </c:pt>
                      <c:pt idx="652">
                        <c:v>10.222300000000001</c:v>
                      </c:pt>
                      <c:pt idx="653">
                        <c:v>10.237130000000001</c:v>
                      </c:pt>
                      <c:pt idx="654">
                        <c:v>10.25196</c:v>
                      </c:pt>
                      <c:pt idx="655">
                        <c:v>10.26679</c:v>
                      </c:pt>
                      <c:pt idx="656">
                        <c:v>10.28162</c:v>
                      </c:pt>
                      <c:pt idx="657">
                        <c:v>10.29645</c:v>
                      </c:pt>
                      <c:pt idx="658">
                        <c:v>10.31129</c:v>
                      </c:pt>
                      <c:pt idx="659">
                        <c:v>10.32611</c:v>
                      </c:pt>
                      <c:pt idx="660">
                        <c:v>10.340949999999999</c:v>
                      </c:pt>
                      <c:pt idx="661">
                        <c:v>10.35577</c:v>
                      </c:pt>
                      <c:pt idx="662">
                        <c:v>10.3706</c:v>
                      </c:pt>
                      <c:pt idx="663">
                        <c:v>10.385429999999999</c:v>
                      </c:pt>
                      <c:pt idx="664">
                        <c:v>10.400259999999999</c:v>
                      </c:pt>
                      <c:pt idx="665">
                        <c:v>10.415089999999999</c:v>
                      </c:pt>
                      <c:pt idx="666">
                        <c:v>10.429919999999999</c:v>
                      </c:pt>
                      <c:pt idx="667">
                        <c:v>10.444750000000001</c:v>
                      </c:pt>
                      <c:pt idx="668">
                        <c:v>10.459569999999999</c:v>
                      </c:pt>
                      <c:pt idx="669">
                        <c:v>10.474399999999999</c:v>
                      </c:pt>
                      <c:pt idx="670">
                        <c:v>10.489229999999999</c:v>
                      </c:pt>
                      <c:pt idx="671">
                        <c:v>10.504049999999999</c:v>
                      </c:pt>
                      <c:pt idx="672">
                        <c:v>10.518879999999999</c:v>
                      </c:pt>
                      <c:pt idx="673">
                        <c:v>10.5337</c:v>
                      </c:pt>
                      <c:pt idx="674">
                        <c:v>10.54853</c:v>
                      </c:pt>
                      <c:pt idx="675">
                        <c:v>10.56335</c:v>
                      </c:pt>
                      <c:pt idx="676">
                        <c:v>10.57818</c:v>
                      </c:pt>
                      <c:pt idx="677">
                        <c:v>10.593</c:v>
                      </c:pt>
                      <c:pt idx="678">
                        <c:v>10.60782</c:v>
                      </c:pt>
                      <c:pt idx="679">
                        <c:v>10.62265</c:v>
                      </c:pt>
                      <c:pt idx="680">
                        <c:v>10.63747</c:v>
                      </c:pt>
                      <c:pt idx="681">
                        <c:v>10.652290000000001</c:v>
                      </c:pt>
                      <c:pt idx="682">
                        <c:v>10.667120000000001</c:v>
                      </c:pt>
                      <c:pt idx="683">
                        <c:v>10.681940000000001</c:v>
                      </c:pt>
                      <c:pt idx="684">
                        <c:v>10.696759999999999</c:v>
                      </c:pt>
                      <c:pt idx="685">
                        <c:v>10.71158</c:v>
                      </c:pt>
                      <c:pt idx="686">
                        <c:v>10.7264</c:v>
                      </c:pt>
                      <c:pt idx="687">
                        <c:v>10.74122</c:v>
                      </c:pt>
                      <c:pt idx="688">
                        <c:v>10.75604</c:v>
                      </c:pt>
                      <c:pt idx="689">
                        <c:v>10.770860000000001</c:v>
                      </c:pt>
                      <c:pt idx="690">
                        <c:v>10.785679999999999</c:v>
                      </c:pt>
                      <c:pt idx="691">
                        <c:v>10.8005</c:v>
                      </c:pt>
                      <c:pt idx="692">
                        <c:v>10.81532</c:v>
                      </c:pt>
                      <c:pt idx="693">
                        <c:v>10.83014</c:v>
                      </c:pt>
                      <c:pt idx="694">
                        <c:v>10.844950000000001</c:v>
                      </c:pt>
                      <c:pt idx="695">
                        <c:v>10.859769999999999</c:v>
                      </c:pt>
                      <c:pt idx="696">
                        <c:v>10.87459</c:v>
                      </c:pt>
                      <c:pt idx="697">
                        <c:v>10.8894</c:v>
                      </c:pt>
                      <c:pt idx="698">
                        <c:v>10.90422</c:v>
                      </c:pt>
                      <c:pt idx="699">
                        <c:v>10.919040000000001</c:v>
                      </c:pt>
                      <c:pt idx="700">
                        <c:v>10.93385</c:v>
                      </c:pt>
                      <c:pt idx="701">
                        <c:v>10.94867</c:v>
                      </c:pt>
                      <c:pt idx="702">
                        <c:v>10.963480000000001</c:v>
                      </c:pt>
                      <c:pt idx="703">
                        <c:v>10.978300000000001</c:v>
                      </c:pt>
                      <c:pt idx="704">
                        <c:v>10.99311</c:v>
                      </c:pt>
                      <c:pt idx="705">
                        <c:v>11.00792</c:v>
                      </c:pt>
                      <c:pt idx="706">
                        <c:v>11.022740000000001</c:v>
                      </c:pt>
                      <c:pt idx="707">
                        <c:v>11.03755</c:v>
                      </c:pt>
                      <c:pt idx="708">
                        <c:v>11.05236</c:v>
                      </c:pt>
                      <c:pt idx="709">
                        <c:v>11.06718</c:v>
                      </c:pt>
                      <c:pt idx="710">
                        <c:v>11.081989999999999</c:v>
                      </c:pt>
                      <c:pt idx="711">
                        <c:v>11.0968</c:v>
                      </c:pt>
                      <c:pt idx="712">
                        <c:v>11.111610000000001</c:v>
                      </c:pt>
                      <c:pt idx="713">
                        <c:v>11.12642</c:v>
                      </c:pt>
                      <c:pt idx="714">
                        <c:v>11.14123</c:v>
                      </c:pt>
                      <c:pt idx="715">
                        <c:v>11.156040000000001</c:v>
                      </c:pt>
                      <c:pt idx="716">
                        <c:v>11.17085</c:v>
                      </c:pt>
                      <c:pt idx="717">
                        <c:v>11.18566</c:v>
                      </c:pt>
                      <c:pt idx="718">
                        <c:v>11.200469999999999</c:v>
                      </c:pt>
                      <c:pt idx="719">
                        <c:v>11.21528</c:v>
                      </c:pt>
                      <c:pt idx="720">
                        <c:v>11.230090000000001</c:v>
                      </c:pt>
                      <c:pt idx="721">
                        <c:v>11.24489</c:v>
                      </c:pt>
                      <c:pt idx="722">
                        <c:v>11.2597</c:v>
                      </c:pt>
                      <c:pt idx="723">
                        <c:v>11.274509999999999</c:v>
                      </c:pt>
                      <c:pt idx="724">
                        <c:v>11.28932</c:v>
                      </c:pt>
                      <c:pt idx="725">
                        <c:v>11.304119999999999</c:v>
                      </c:pt>
                      <c:pt idx="726">
                        <c:v>11.31893</c:v>
                      </c:pt>
                      <c:pt idx="727">
                        <c:v>11.333729999999999</c:v>
                      </c:pt>
                      <c:pt idx="728">
                        <c:v>11.34854</c:v>
                      </c:pt>
                      <c:pt idx="729">
                        <c:v>11.363350000000001</c:v>
                      </c:pt>
                      <c:pt idx="730">
                        <c:v>11.37815</c:v>
                      </c:pt>
                      <c:pt idx="731">
                        <c:v>11.392950000000001</c:v>
                      </c:pt>
                      <c:pt idx="732">
                        <c:v>11.40776</c:v>
                      </c:pt>
                      <c:pt idx="733">
                        <c:v>11.422560000000001</c:v>
                      </c:pt>
                      <c:pt idx="734">
                        <c:v>11.43736</c:v>
                      </c:pt>
                      <c:pt idx="735">
                        <c:v>11.452159999999999</c:v>
                      </c:pt>
                      <c:pt idx="736">
                        <c:v>11.46697</c:v>
                      </c:pt>
                      <c:pt idx="737">
                        <c:v>11.481769999999999</c:v>
                      </c:pt>
                      <c:pt idx="738">
                        <c:v>11.49657</c:v>
                      </c:pt>
                      <c:pt idx="739">
                        <c:v>11.511369999999999</c:v>
                      </c:pt>
                      <c:pt idx="740">
                        <c:v>11.52617</c:v>
                      </c:pt>
                      <c:pt idx="741">
                        <c:v>11.54097</c:v>
                      </c:pt>
                      <c:pt idx="742">
                        <c:v>11.555770000000001</c:v>
                      </c:pt>
                      <c:pt idx="743">
                        <c:v>11.57057</c:v>
                      </c:pt>
                      <c:pt idx="744">
                        <c:v>11.585369999999999</c:v>
                      </c:pt>
                      <c:pt idx="745">
                        <c:v>11.60017</c:v>
                      </c:pt>
                      <c:pt idx="746">
                        <c:v>11.61497</c:v>
                      </c:pt>
                      <c:pt idx="747">
                        <c:v>11.629759999999999</c:v>
                      </c:pt>
                      <c:pt idx="748">
                        <c:v>11.64456</c:v>
                      </c:pt>
                      <c:pt idx="749">
                        <c:v>11.65936</c:v>
                      </c:pt>
                      <c:pt idx="750">
                        <c:v>11.674149999999999</c:v>
                      </c:pt>
                      <c:pt idx="751">
                        <c:v>11.68895</c:v>
                      </c:pt>
                      <c:pt idx="752">
                        <c:v>11.703749999999999</c:v>
                      </c:pt>
                      <c:pt idx="753">
                        <c:v>11.718540000000001</c:v>
                      </c:pt>
                      <c:pt idx="754">
                        <c:v>11.73334</c:v>
                      </c:pt>
                      <c:pt idx="755">
                        <c:v>11.74813</c:v>
                      </c:pt>
                      <c:pt idx="756">
                        <c:v>11.762930000000001</c:v>
                      </c:pt>
                      <c:pt idx="757">
                        <c:v>11.77772</c:v>
                      </c:pt>
                      <c:pt idx="758">
                        <c:v>11.79251</c:v>
                      </c:pt>
                      <c:pt idx="759">
                        <c:v>11.807309999999999</c:v>
                      </c:pt>
                      <c:pt idx="760">
                        <c:v>11.822100000000001</c:v>
                      </c:pt>
                      <c:pt idx="761">
                        <c:v>11.83689</c:v>
                      </c:pt>
                      <c:pt idx="762">
                        <c:v>11.85168</c:v>
                      </c:pt>
                      <c:pt idx="763">
                        <c:v>11.86647</c:v>
                      </c:pt>
                      <c:pt idx="764">
                        <c:v>11.881270000000001</c:v>
                      </c:pt>
                      <c:pt idx="765">
                        <c:v>11.89606</c:v>
                      </c:pt>
                      <c:pt idx="766">
                        <c:v>11.91085</c:v>
                      </c:pt>
                      <c:pt idx="767">
                        <c:v>11.92564</c:v>
                      </c:pt>
                      <c:pt idx="768">
                        <c:v>11.940429999999999</c:v>
                      </c:pt>
                      <c:pt idx="769">
                        <c:v>11.955220000000001</c:v>
                      </c:pt>
                      <c:pt idx="770">
                        <c:v>11.97</c:v>
                      </c:pt>
                      <c:pt idx="771">
                        <c:v>11.98479</c:v>
                      </c:pt>
                      <c:pt idx="772">
                        <c:v>11.99958</c:v>
                      </c:pt>
                      <c:pt idx="773">
                        <c:v>12.01437</c:v>
                      </c:pt>
                      <c:pt idx="774">
                        <c:v>12.02915</c:v>
                      </c:pt>
                      <c:pt idx="775">
                        <c:v>12.043939999999999</c:v>
                      </c:pt>
                      <c:pt idx="776">
                        <c:v>12.058730000000001</c:v>
                      </c:pt>
                      <c:pt idx="777">
                        <c:v>12.073510000000001</c:v>
                      </c:pt>
                      <c:pt idx="778">
                        <c:v>12.0883</c:v>
                      </c:pt>
                      <c:pt idx="779">
                        <c:v>12.10308</c:v>
                      </c:pt>
                      <c:pt idx="780">
                        <c:v>12.11787</c:v>
                      </c:pt>
                      <c:pt idx="781">
                        <c:v>12.13265</c:v>
                      </c:pt>
                      <c:pt idx="782">
                        <c:v>12.14744</c:v>
                      </c:pt>
                      <c:pt idx="783">
                        <c:v>12.16222</c:v>
                      </c:pt>
                      <c:pt idx="784">
                        <c:v>12.177</c:v>
                      </c:pt>
                      <c:pt idx="785">
                        <c:v>12.191789999999999</c:v>
                      </c:pt>
                      <c:pt idx="786">
                        <c:v>12.206569999999999</c:v>
                      </c:pt>
                      <c:pt idx="787">
                        <c:v>12.221349999999999</c:v>
                      </c:pt>
                      <c:pt idx="788">
                        <c:v>12.236129999999999</c:v>
                      </c:pt>
                      <c:pt idx="789">
                        <c:v>12.250909999999999</c:v>
                      </c:pt>
                      <c:pt idx="790">
                        <c:v>12.265689999999999</c:v>
                      </c:pt>
                      <c:pt idx="791">
                        <c:v>12.280469999999999</c:v>
                      </c:pt>
                      <c:pt idx="792">
                        <c:v>12.295249999999999</c:v>
                      </c:pt>
                      <c:pt idx="793">
                        <c:v>12.310029999999999</c:v>
                      </c:pt>
                      <c:pt idx="794">
                        <c:v>12.324809999999999</c:v>
                      </c:pt>
                      <c:pt idx="795">
                        <c:v>12.339589999999999</c:v>
                      </c:pt>
                      <c:pt idx="796">
                        <c:v>12.354369999999999</c:v>
                      </c:pt>
                      <c:pt idx="797">
                        <c:v>12.36914</c:v>
                      </c:pt>
                      <c:pt idx="798">
                        <c:v>12.38392</c:v>
                      </c:pt>
                      <c:pt idx="799">
                        <c:v>12.3987</c:v>
                      </c:pt>
                      <c:pt idx="800">
                        <c:v>12.41348</c:v>
                      </c:pt>
                      <c:pt idx="801">
                        <c:v>12.42825</c:v>
                      </c:pt>
                      <c:pt idx="802">
                        <c:v>12.44303</c:v>
                      </c:pt>
                      <c:pt idx="803">
                        <c:v>12.457800000000001</c:v>
                      </c:pt>
                      <c:pt idx="804">
                        <c:v>12.472580000000001</c:v>
                      </c:pt>
                      <c:pt idx="805">
                        <c:v>12.487349999999999</c:v>
                      </c:pt>
                      <c:pt idx="806">
                        <c:v>12.50212</c:v>
                      </c:pt>
                      <c:pt idx="807">
                        <c:v>12.5169</c:v>
                      </c:pt>
                      <c:pt idx="808">
                        <c:v>12.53167</c:v>
                      </c:pt>
                      <c:pt idx="809">
                        <c:v>12.54644</c:v>
                      </c:pt>
                      <c:pt idx="810">
                        <c:v>12.56122</c:v>
                      </c:pt>
                      <c:pt idx="811">
                        <c:v>12.575989999999999</c:v>
                      </c:pt>
                      <c:pt idx="812">
                        <c:v>12.59076</c:v>
                      </c:pt>
                      <c:pt idx="813">
                        <c:v>12.60553</c:v>
                      </c:pt>
                      <c:pt idx="814">
                        <c:v>12.6203</c:v>
                      </c:pt>
                      <c:pt idx="815">
                        <c:v>12.635070000000001</c:v>
                      </c:pt>
                      <c:pt idx="816">
                        <c:v>12.649839999999999</c:v>
                      </c:pt>
                      <c:pt idx="817">
                        <c:v>12.66461</c:v>
                      </c:pt>
                      <c:pt idx="818">
                        <c:v>12.67938</c:v>
                      </c:pt>
                      <c:pt idx="819">
                        <c:v>12.69415</c:v>
                      </c:pt>
                      <c:pt idx="820">
                        <c:v>12.708909999999999</c:v>
                      </c:pt>
                      <c:pt idx="821">
                        <c:v>12.72368</c:v>
                      </c:pt>
                      <c:pt idx="822">
                        <c:v>12.73845</c:v>
                      </c:pt>
                      <c:pt idx="823">
                        <c:v>12.753220000000001</c:v>
                      </c:pt>
                      <c:pt idx="824">
                        <c:v>12.76798</c:v>
                      </c:pt>
                      <c:pt idx="825">
                        <c:v>12.78275</c:v>
                      </c:pt>
                      <c:pt idx="826">
                        <c:v>12.797510000000001</c:v>
                      </c:pt>
                      <c:pt idx="827">
                        <c:v>12.812279999999999</c:v>
                      </c:pt>
                      <c:pt idx="828">
                        <c:v>12.82704</c:v>
                      </c:pt>
                      <c:pt idx="829">
                        <c:v>12.841810000000001</c:v>
                      </c:pt>
                      <c:pt idx="830">
                        <c:v>12.85657</c:v>
                      </c:pt>
                      <c:pt idx="831">
                        <c:v>12.87133</c:v>
                      </c:pt>
                      <c:pt idx="832">
                        <c:v>12.886100000000001</c:v>
                      </c:pt>
                      <c:pt idx="833">
                        <c:v>12.90086</c:v>
                      </c:pt>
                      <c:pt idx="834">
                        <c:v>12.915620000000001</c:v>
                      </c:pt>
                      <c:pt idx="835">
                        <c:v>12.93038</c:v>
                      </c:pt>
                      <c:pt idx="836">
                        <c:v>12.94514</c:v>
                      </c:pt>
                      <c:pt idx="837">
                        <c:v>12.959899999999999</c:v>
                      </c:pt>
                      <c:pt idx="838">
                        <c:v>12.97466</c:v>
                      </c:pt>
                      <c:pt idx="839">
                        <c:v>12.989420000000001</c:v>
                      </c:pt>
                      <c:pt idx="840">
                        <c:v>13.00418</c:v>
                      </c:pt>
                      <c:pt idx="841">
                        <c:v>13.018940000000001</c:v>
                      </c:pt>
                      <c:pt idx="842">
                        <c:v>13.0337</c:v>
                      </c:pt>
                      <c:pt idx="843">
                        <c:v>13.04846</c:v>
                      </c:pt>
                      <c:pt idx="844">
                        <c:v>13.063219999999999</c:v>
                      </c:pt>
                      <c:pt idx="845">
                        <c:v>13.077970000000001</c:v>
                      </c:pt>
                      <c:pt idx="846">
                        <c:v>13.09273</c:v>
                      </c:pt>
                      <c:pt idx="847">
                        <c:v>13.10749</c:v>
                      </c:pt>
                      <c:pt idx="848">
                        <c:v>13.12224</c:v>
                      </c:pt>
                      <c:pt idx="849">
                        <c:v>13.137</c:v>
                      </c:pt>
                      <c:pt idx="850">
                        <c:v>13.15175</c:v>
                      </c:pt>
                      <c:pt idx="851">
                        <c:v>13.166510000000001</c:v>
                      </c:pt>
                      <c:pt idx="852">
                        <c:v>13.18126</c:v>
                      </c:pt>
                      <c:pt idx="853">
                        <c:v>13.196009999999999</c:v>
                      </c:pt>
                      <c:pt idx="854">
                        <c:v>13.21077</c:v>
                      </c:pt>
                      <c:pt idx="855">
                        <c:v>13.225519999999999</c:v>
                      </c:pt>
                      <c:pt idx="856">
                        <c:v>13.240270000000001</c:v>
                      </c:pt>
                      <c:pt idx="857">
                        <c:v>13.25502</c:v>
                      </c:pt>
                      <c:pt idx="858">
                        <c:v>13.269769999999999</c:v>
                      </c:pt>
                      <c:pt idx="859">
                        <c:v>13.284520000000001</c:v>
                      </c:pt>
                      <c:pt idx="860">
                        <c:v>13.29927</c:v>
                      </c:pt>
                      <c:pt idx="861">
                        <c:v>13.314030000000001</c:v>
                      </c:pt>
                      <c:pt idx="862">
                        <c:v>13.32877</c:v>
                      </c:pt>
                      <c:pt idx="863">
                        <c:v>13.34352</c:v>
                      </c:pt>
                      <c:pt idx="864">
                        <c:v>13.358269999999999</c:v>
                      </c:pt>
                      <c:pt idx="865">
                        <c:v>13.37302</c:v>
                      </c:pt>
                      <c:pt idx="866">
                        <c:v>13.38777</c:v>
                      </c:pt>
                      <c:pt idx="867">
                        <c:v>13.402520000000001</c:v>
                      </c:pt>
                      <c:pt idx="868">
                        <c:v>13.417260000000001</c:v>
                      </c:pt>
                      <c:pt idx="869">
                        <c:v>13.43201</c:v>
                      </c:pt>
                      <c:pt idx="870">
                        <c:v>13.44675</c:v>
                      </c:pt>
                      <c:pt idx="871">
                        <c:v>13.461499999999999</c:v>
                      </c:pt>
                      <c:pt idx="872">
                        <c:v>13.47625</c:v>
                      </c:pt>
                      <c:pt idx="873">
                        <c:v>13.49099</c:v>
                      </c:pt>
                      <c:pt idx="874">
                        <c:v>13.50573</c:v>
                      </c:pt>
                      <c:pt idx="875">
                        <c:v>13.520479999999999</c:v>
                      </c:pt>
                      <c:pt idx="876">
                        <c:v>13.535220000000001</c:v>
                      </c:pt>
                      <c:pt idx="877">
                        <c:v>13.54996</c:v>
                      </c:pt>
                      <c:pt idx="878">
                        <c:v>13.56471</c:v>
                      </c:pt>
                      <c:pt idx="879">
                        <c:v>13.57945</c:v>
                      </c:pt>
                      <c:pt idx="880">
                        <c:v>13.594189999999999</c:v>
                      </c:pt>
                      <c:pt idx="881">
                        <c:v>13.608930000000001</c:v>
                      </c:pt>
                      <c:pt idx="882">
                        <c:v>13.623670000000001</c:v>
                      </c:pt>
                      <c:pt idx="883">
                        <c:v>13.63841</c:v>
                      </c:pt>
                      <c:pt idx="884">
                        <c:v>13.65315</c:v>
                      </c:pt>
                      <c:pt idx="885">
                        <c:v>13.66789</c:v>
                      </c:pt>
                      <c:pt idx="886">
                        <c:v>13.68263</c:v>
                      </c:pt>
                      <c:pt idx="887">
                        <c:v>13.697369999999999</c:v>
                      </c:pt>
                      <c:pt idx="888">
                        <c:v>13.7121</c:v>
                      </c:pt>
                      <c:pt idx="889">
                        <c:v>13.726839999999999</c:v>
                      </c:pt>
                      <c:pt idx="890">
                        <c:v>13.741580000000001</c:v>
                      </c:pt>
                      <c:pt idx="891">
                        <c:v>13.756320000000001</c:v>
                      </c:pt>
                      <c:pt idx="892">
                        <c:v>13.771050000000001</c:v>
                      </c:pt>
                      <c:pt idx="893">
                        <c:v>13.78579</c:v>
                      </c:pt>
                      <c:pt idx="894">
                        <c:v>13.800520000000001</c:v>
                      </c:pt>
                      <c:pt idx="895">
                        <c:v>13.815250000000001</c:v>
                      </c:pt>
                      <c:pt idx="896">
                        <c:v>13.82999</c:v>
                      </c:pt>
                      <c:pt idx="897">
                        <c:v>13.844720000000001</c:v>
                      </c:pt>
                      <c:pt idx="898">
                        <c:v>13.85946</c:v>
                      </c:pt>
                      <c:pt idx="899">
                        <c:v>13.87419</c:v>
                      </c:pt>
                      <c:pt idx="900">
                        <c:v>13.888920000000001</c:v>
                      </c:pt>
                      <c:pt idx="901">
                        <c:v>13.903650000000001</c:v>
                      </c:pt>
                      <c:pt idx="902">
                        <c:v>13.918380000000001</c:v>
                      </c:pt>
                      <c:pt idx="903">
                        <c:v>13.933109999999999</c:v>
                      </c:pt>
                      <c:pt idx="904">
                        <c:v>13.947839999999999</c:v>
                      </c:pt>
                      <c:pt idx="905">
                        <c:v>13.962569999999999</c:v>
                      </c:pt>
                      <c:pt idx="906">
                        <c:v>13.9773</c:v>
                      </c:pt>
                      <c:pt idx="907">
                        <c:v>13.99203</c:v>
                      </c:pt>
                      <c:pt idx="908">
                        <c:v>14.00676</c:v>
                      </c:pt>
                      <c:pt idx="909">
                        <c:v>14.02149</c:v>
                      </c:pt>
                      <c:pt idx="910">
                        <c:v>14.03622</c:v>
                      </c:pt>
                      <c:pt idx="911">
                        <c:v>14.050940000000001</c:v>
                      </c:pt>
                      <c:pt idx="912">
                        <c:v>14.065670000000001</c:v>
                      </c:pt>
                      <c:pt idx="913">
                        <c:v>14.080399999999999</c:v>
                      </c:pt>
                      <c:pt idx="914">
                        <c:v>14.09512</c:v>
                      </c:pt>
                      <c:pt idx="915">
                        <c:v>14.10985</c:v>
                      </c:pt>
                      <c:pt idx="916">
                        <c:v>14.12457</c:v>
                      </c:pt>
                      <c:pt idx="917">
                        <c:v>14.139290000000001</c:v>
                      </c:pt>
                      <c:pt idx="918">
                        <c:v>14.154019999999999</c:v>
                      </c:pt>
                      <c:pt idx="919">
                        <c:v>14.16874</c:v>
                      </c:pt>
                      <c:pt idx="920">
                        <c:v>14.18346</c:v>
                      </c:pt>
                      <c:pt idx="921">
                        <c:v>14.19819</c:v>
                      </c:pt>
                      <c:pt idx="922">
                        <c:v>14.212910000000001</c:v>
                      </c:pt>
                      <c:pt idx="923">
                        <c:v>14.22763</c:v>
                      </c:pt>
                      <c:pt idx="924">
                        <c:v>14.24235</c:v>
                      </c:pt>
                      <c:pt idx="925">
                        <c:v>14.257070000000001</c:v>
                      </c:pt>
                      <c:pt idx="926">
                        <c:v>14.271789999999999</c:v>
                      </c:pt>
                      <c:pt idx="927">
                        <c:v>14.28651</c:v>
                      </c:pt>
                      <c:pt idx="928">
                        <c:v>14.30123</c:v>
                      </c:pt>
                      <c:pt idx="929">
                        <c:v>14.315950000000001</c:v>
                      </c:pt>
                      <c:pt idx="930">
                        <c:v>14.33067</c:v>
                      </c:pt>
                      <c:pt idx="931">
                        <c:v>14.34538</c:v>
                      </c:pt>
                      <c:pt idx="932">
                        <c:v>14.360099999999999</c:v>
                      </c:pt>
                      <c:pt idx="933">
                        <c:v>14.37482</c:v>
                      </c:pt>
                      <c:pt idx="934">
                        <c:v>14.389530000000001</c:v>
                      </c:pt>
                      <c:pt idx="935">
                        <c:v>14.404249999999999</c:v>
                      </c:pt>
                      <c:pt idx="936">
                        <c:v>14.41896</c:v>
                      </c:pt>
                      <c:pt idx="937">
                        <c:v>14.433680000000001</c:v>
                      </c:pt>
                      <c:pt idx="938">
                        <c:v>14.44839</c:v>
                      </c:pt>
                      <c:pt idx="939">
                        <c:v>14.46311</c:v>
                      </c:pt>
                      <c:pt idx="940">
                        <c:v>14.477819999999999</c:v>
                      </c:pt>
                      <c:pt idx="941">
                        <c:v>14.49253</c:v>
                      </c:pt>
                      <c:pt idx="942">
                        <c:v>14.507239999999999</c:v>
                      </c:pt>
                      <c:pt idx="943">
                        <c:v>14.52195</c:v>
                      </c:pt>
                      <c:pt idx="944">
                        <c:v>14.536670000000001</c:v>
                      </c:pt>
                      <c:pt idx="945">
                        <c:v>14.55138</c:v>
                      </c:pt>
                      <c:pt idx="946">
                        <c:v>14.566090000000001</c:v>
                      </c:pt>
                      <c:pt idx="947">
                        <c:v>14.5808</c:v>
                      </c:pt>
                      <c:pt idx="948">
                        <c:v>14.595510000000001</c:v>
                      </c:pt>
                      <c:pt idx="949">
                        <c:v>14.61021</c:v>
                      </c:pt>
                      <c:pt idx="950">
                        <c:v>14.624919999999999</c:v>
                      </c:pt>
                      <c:pt idx="951">
                        <c:v>14.63963</c:v>
                      </c:pt>
                      <c:pt idx="952">
                        <c:v>14.654339999999999</c:v>
                      </c:pt>
                      <c:pt idx="953">
                        <c:v>14.669040000000001</c:v>
                      </c:pt>
                      <c:pt idx="954">
                        <c:v>14.68375</c:v>
                      </c:pt>
                      <c:pt idx="955">
                        <c:v>14.698460000000001</c:v>
                      </c:pt>
                      <c:pt idx="956">
                        <c:v>14.71316</c:v>
                      </c:pt>
                      <c:pt idx="957">
                        <c:v>14.727869999999999</c:v>
                      </c:pt>
                      <c:pt idx="958">
                        <c:v>14.742570000000001</c:v>
                      </c:pt>
                      <c:pt idx="959">
                        <c:v>14.75727</c:v>
                      </c:pt>
                      <c:pt idx="960">
                        <c:v>14.771979999999999</c:v>
                      </c:pt>
                      <c:pt idx="961">
                        <c:v>14.78668</c:v>
                      </c:pt>
                      <c:pt idx="962">
                        <c:v>14.80138</c:v>
                      </c:pt>
                      <c:pt idx="963">
                        <c:v>14.816079999999999</c:v>
                      </c:pt>
                      <c:pt idx="964">
                        <c:v>14.830780000000001</c:v>
                      </c:pt>
                      <c:pt idx="965">
                        <c:v>14.84549</c:v>
                      </c:pt>
                      <c:pt idx="966">
                        <c:v>14.860189999999999</c:v>
                      </c:pt>
                      <c:pt idx="967">
                        <c:v>14.874890000000001</c:v>
                      </c:pt>
                      <c:pt idx="968">
                        <c:v>14.88958</c:v>
                      </c:pt>
                      <c:pt idx="969">
                        <c:v>14.90428</c:v>
                      </c:pt>
                      <c:pt idx="970">
                        <c:v>14.918979999999999</c:v>
                      </c:pt>
                      <c:pt idx="971">
                        <c:v>14.933680000000001</c:v>
                      </c:pt>
                      <c:pt idx="972">
                        <c:v>14.94838</c:v>
                      </c:pt>
                      <c:pt idx="973">
                        <c:v>14.96307</c:v>
                      </c:pt>
                      <c:pt idx="974">
                        <c:v>14.97777</c:v>
                      </c:pt>
                      <c:pt idx="975">
                        <c:v>14.992470000000001</c:v>
                      </c:pt>
                      <c:pt idx="976">
                        <c:v>15.007160000000001</c:v>
                      </c:pt>
                      <c:pt idx="977">
                        <c:v>15.02186</c:v>
                      </c:pt>
                      <c:pt idx="978">
                        <c:v>15.03655</c:v>
                      </c:pt>
                      <c:pt idx="979">
                        <c:v>15.05124</c:v>
                      </c:pt>
                      <c:pt idx="980">
                        <c:v>15.065939999999999</c:v>
                      </c:pt>
                      <c:pt idx="981">
                        <c:v>15.080629999999999</c:v>
                      </c:pt>
                      <c:pt idx="982">
                        <c:v>15.095319999999999</c:v>
                      </c:pt>
                      <c:pt idx="983">
                        <c:v>15.110010000000001</c:v>
                      </c:pt>
                      <c:pt idx="984">
                        <c:v>15.124700000000001</c:v>
                      </c:pt>
                      <c:pt idx="985">
                        <c:v>15.139390000000001</c:v>
                      </c:pt>
                      <c:pt idx="986">
                        <c:v>15.15409</c:v>
                      </c:pt>
                      <c:pt idx="987">
                        <c:v>15.16878</c:v>
                      </c:pt>
                      <c:pt idx="988">
                        <c:v>15.18347</c:v>
                      </c:pt>
                      <c:pt idx="989">
                        <c:v>15.19815</c:v>
                      </c:pt>
                      <c:pt idx="990">
                        <c:v>15.21284</c:v>
                      </c:pt>
                      <c:pt idx="991">
                        <c:v>15.22753</c:v>
                      </c:pt>
                      <c:pt idx="992">
                        <c:v>15.24222</c:v>
                      </c:pt>
                      <c:pt idx="993">
                        <c:v>15.2569</c:v>
                      </c:pt>
                      <c:pt idx="994">
                        <c:v>15.27159</c:v>
                      </c:pt>
                      <c:pt idx="995">
                        <c:v>15.28627</c:v>
                      </c:pt>
                      <c:pt idx="996">
                        <c:v>15.30096</c:v>
                      </c:pt>
                      <c:pt idx="997">
                        <c:v>15.31564</c:v>
                      </c:pt>
                      <c:pt idx="998">
                        <c:v>15.33033</c:v>
                      </c:pt>
                      <c:pt idx="999">
                        <c:v>15.34501</c:v>
                      </c:pt>
                      <c:pt idx="1000">
                        <c:v>15.359690000000001</c:v>
                      </c:pt>
                      <c:pt idx="1001">
                        <c:v>15.37438</c:v>
                      </c:pt>
                      <c:pt idx="1002">
                        <c:v>15.389060000000001</c:v>
                      </c:pt>
                      <c:pt idx="1003">
                        <c:v>15.403740000000001</c:v>
                      </c:pt>
                      <c:pt idx="1004">
                        <c:v>15.418419999999999</c:v>
                      </c:pt>
                      <c:pt idx="1005">
                        <c:v>15.4331</c:v>
                      </c:pt>
                      <c:pt idx="1006">
                        <c:v>15.44778</c:v>
                      </c:pt>
                      <c:pt idx="1007">
                        <c:v>15.46246</c:v>
                      </c:pt>
                      <c:pt idx="1008">
                        <c:v>15.47714</c:v>
                      </c:pt>
                      <c:pt idx="1009">
                        <c:v>15.491820000000001</c:v>
                      </c:pt>
                      <c:pt idx="1010">
                        <c:v>15.506500000000001</c:v>
                      </c:pt>
                      <c:pt idx="1011">
                        <c:v>15.52117</c:v>
                      </c:pt>
                      <c:pt idx="1012">
                        <c:v>15.53585</c:v>
                      </c:pt>
                      <c:pt idx="1013">
                        <c:v>15.55053</c:v>
                      </c:pt>
                      <c:pt idx="1014">
                        <c:v>15.565200000000001</c:v>
                      </c:pt>
                      <c:pt idx="1015">
                        <c:v>15.579879999999999</c:v>
                      </c:pt>
                      <c:pt idx="1016">
                        <c:v>15.59455</c:v>
                      </c:pt>
                      <c:pt idx="1017">
                        <c:v>15.60923</c:v>
                      </c:pt>
                      <c:pt idx="1018">
                        <c:v>15.623900000000001</c:v>
                      </c:pt>
                      <c:pt idx="1019">
                        <c:v>15.63857</c:v>
                      </c:pt>
                      <c:pt idx="1020">
                        <c:v>15.65324</c:v>
                      </c:pt>
                      <c:pt idx="1021">
                        <c:v>15.667920000000001</c:v>
                      </c:pt>
                      <c:pt idx="1022">
                        <c:v>15.682589999999999</c:v>
                      </c:pt>
                      <c:pt idx="1023">
                        <c:v>15.69726</c:v>
                      </c:pt>
                      <c:pt idx="1024">
                        <c:v>15.711930000000001</c:v>
                      </c:pt>
                      <c:pt idx="1025">
                        <c:v>15.726599999999999</c:v>
                      </c:pt>
                      <c:pt idx="1026">
                        <c:v>15.74127</c:v>
                      </c:pt>
                      <c:pt idx="1027">
                        <c:v>15.755940000000001</c:v>
                      </c:pt>
                      <c:pt idx="1028">
                        <c:v>15.77061</c:v>
                      </c:pt>
                      <c:pt idx="1029">
                        <c:v>15.785270000000001</c:v>
                      </c:pt>
                      <c:pt idx="1030">
                        <c:v>15.799939999999999</c:v>
                      </c:pt>
                      <c:pt idx="1031">
                        <c:v>15.81461</c:v>
                      </c:pt>
                      <c:pt idx="1032">
                        <c:v>15.829269999999999</c:v>
                      </c:pt>
                      <c:pt idx="1033">
                        <c:v>15.84394</c:v>
                      </c:pt>
                      <c:pt idx="1034">
                        <c:v>15.858599999999999</c:v>
                      </c:pt>
                      <c:pt idx="1035">
                        <c:v>15.87327</c:v>
                      </c:pt>
                      <c:pt idx="1036">
                        <c:v>15.887930000000001</c:v>
                      </c:pt>
                      <c:pt idx="1037">
                        <c:v>15.9026</c:v>
                      </c:pt>
                      <c:pt idx="1038">
                        <c:v>15.917260000000001</c:v>
                      </c:pt>
                      <c:pt idx="1039">
                        <c:v>15.93192</c:v>
                      </c:pt>
                      <c:pt idx="1040">
                        <c:v>15.946580000000001</c:v>
                      </c:pt>
                      <c:pt idx="1041">
                        <c:v>15.96125</c:v>
                      </c:pt>
                      <c:pt idx="1042">
                        <c:v>15.975910000000001</c:v>
                      </c:pt>
                      <c:pt idx="1043">
                        <c:v>15.99057</c:v>
                      </c:pt>
                      <c:pt idx="1044">
                        <c:v>16.005230000000001</c:v>
                      </c:pt>
                      <c:pt idx="1045">
                        <c:v>16.01989</c:v>
                      </c:pt>
                      <c:pt idx="1046">
                        <c:v>16.03454</c:v>
                      </c:pt>
                      <c:pt idx="1047">
                        <c:v>16.049199999999999</c:v>
                      </c:pt>
                      <c:pt idx="1048">
                        <c:v>16.063859999999998</c:v>
                      </c:pt>
                      <c:pt idx="1049">
                        <c:v>16.078520000000001</c:v>
                      </c:pt>
                      <c:pt idx="1050">
                        <c:v>16.093170000000001</c:v>
                      </c:pt>
                      <c:pt idx="1051">
                        <c:v>16.10783</c:v>
                      </c:pt>
                      <c:pt idx="1052">
                        <c:v>16.122489999999999</c:v>
                      </c:pt>
                      <c:pt idx="1053">
                        <c:v>16.137139999999999</c:v>
                      </c:pt>
                      <c:pt idx="1054">
                        <c:v>16.151789999999998</c:v>
                      </c:pt>
                      <c:pt idx="1055">
                        <c:v>16.166450000000001</c:v>
                      </c:pt>
                      <c:pt idx="1056">
                        <c:v>16.181100000000001</c:v>
                      </c:pt>
                      <c:pt idx="1057">
                        <c:v>16.19575</c:v>
                      </c:pt>
                      <c:pt idx="1058">
                        <c:v>16.21041</c:v>
                      </c:pt>
                      <c:pt idx="1059">
                        <c:v>16.225059999999999</c:v>
                      </c:pt>
                      <c:pt idx="1060">
                        <c:v>16.220880000000001</c:v>
                      </c:pt>
                      <c:pt idx="1061">
                        <c:v>16.310849999999999</c:v>
                      </c:pt>
                      <c:pt idx="1062">
                        <c:v>16.432200000000002</c:v>
                      </c:pt>
                      <c:pt idx="1063">
                        <c:v>16.52216</c:v>
                      </c:pt>
                      <c:pt idx="1064">
                        <c:v>16.517969999999998</c:v>
                      </c:pt>
                      <c:pt idx="1065">
                        <c:v>16.532609999999998</c:v>
                      </c:pt>
                      <c:pt idx="1066">
                        <c:v>16.547249999999998</c:v>
                      </c:pt>
                      <c:pt idx="1067">
                        <c:v>16.561889999999998</c:v>
                      </c:pt>
                      <c:pt idx="1068">
                        <c:v>16.576530000000002</c:v>
                      </c:pt>
                      <c:pt idx="1069">
                        <c:v>16.591170000000002</c:v>
                      </c:pt>
                      <c:pt idx="1070">
                        <c:v>16.605810000000002</c:v>
                      </c:pt>
                      <c:pt idx="1071">
                        <c:v>16.620439999999999</c:v>
                      </c:pt>
                      <c:pt idx="1072">
                        <c:v>16.635079999999999</c:v>
                      </c:pt>
                      <c:pt idx="1073">
                        <c:v>16.649719999999999</c:v>
                      </c:pt>
                      <c:pt idx="1074">
                        <c:v>16.664349999999999</c:v>
                      </c:pt>
                      <c:pt idx="1075">
                        <c:v>16.678979999999999</c:v>
                      </c:pt>
                      <c:pt idx="1076">
                        <c:v>16.693619999999999</c:v>
                      </c:pt>
                      <c:pt idx="1077">
                        <c:v>16.70825</c:v>
                      </c:pt>
                      <c:pt idx="1078">
                        <c:v>16.72289</c:v>
                      </c:pt>
                      <c:pt idx="1079">
                        <c:v>16.73752</c:v>
                      </c:pt>
                      <c:pt idx="1080">
                        <c:v>16.75215</c:v>
                      </c:pt>
                      <c:pt idx="1081">
                        <c:v>16.766780000000001</c:v>
                      </c:pt>
                      <c:pt idx="1082">
                        <c:v>16.781410000000001</c:v>
                      </c:pt>
                      <c:pt idx="1083">
                        <c:v>16.796040000000001</c:v>
                      </c:pt>
                      <c:pt idx="1084">
                        <c:v>16.810669999999998</c:v>
                      </c:pt>
                      <c:pt idx="1085">
                        <c:v>16.825299999999999</c:v>
                      </c:pt>
                      <c:pt idx="1086">
                        <c:v>16.839929999999999</c:v>
                      </c:pt>
                      <c:pt idx="1087">
                        <c:v>16.854559999999999</c:v>
                      </c:pt>
                      <c:pt idx="1088">
                        <c:v>16.86918</c:v>
                      </c:pt>
                      <c:pt idx="1089">
                        <c:v>16.88381</c:v>
                      </c:pt>
                      <c:pt idx="1090">
                        <c:v>16.898440000000001</c:v>
                      </c:pt>
                      <c:pt idx="1091">
                        <c:v>16.913060000000002</c:v>
                      </c:pt>
                      <c:pt idx="1092">
                        <c:v>16.927679999999999</c:v>
                      </c:pt>
                      <c:pt idx="1093">
                        <c:v>16.942309999999999</c:v>
                      </c:pt>
                      <c:pt idx="1094">
                        <c:v>16.95693</c:v>
                      </c:pt>
                      <c:pt idx="1095">
                        <c:v>16.97156</c:v>
                      </c:pt>
                      <c:pt idx="1096">
                        <c:v>16.986180000000001</c:v>
                      </c:pt>
                      <c:pt idx="1097">
                        <c:v>17.000800000000002</c:v>
                      </c:pt>
                      <c:pt idx="1098">
                        <c:v>17.015419999999999</c:v>
                      </c:pt>
                      <c:pt idx="1099">
                        <c:v>17.03004</c:v>
                      </c:pt>
                      <c:pt idx="1100">
                        <c:v>17.04466</c:v>
                      </c:pt>
                      <c:pt idx="1101">
                        <c:v>17.059280000000001</c:v>
                      </c:pt>
                      <c:pt idx="1102">
                        <c:v>17.073899999999998</c:v>
                      </c:pt>
                      <c:pt idx="1103">
                        <c:v>17.088519999999999</c:v>
                      </c:pt>
                      <c:pt idx="1104">
                        <c:v>17.10314</c:v>
                      </c:pt>
                      <c:pt idx="1105">
                        <c:v>17.117760000000001</c:v>
                      </c:pt>
                      <c:pt idx="1106">
                        <c:v>17.132370000000002</c:v>
                      </c:pt>
                      <c:pt idx="1107">
                        <c:v>17.146989999999999</c:v>
                      </c:pt>
                      <c:pt idx="1108">
                        <c:v>17.16161</c:v>
                      </c:pt>
                      <c:pt idx="1109">
                        <c:v>17.176220000000001</c:v>
                      </c:pt>
                      <c:pt idx="1110">
                        <c:v>17.190840000000001</c:v>
                      </c:pt>
                      <c:pt idx="1111">
                        <c:v>17.205449999999999</c:v>
                      </c:pt>
                      <c:pt idx="1112">
                        <c:v>17.22006</c:v>
                      </c:pt>
                      <c:pt idx="1113">
                        <c:v>17.234670000000001</c:v>
                      </c:pt>
                      <c:pt idx="1114">
                        <c:v>17.249289999999998</c:v>
                      </c:pt>
                      <c:pt idx="1115">
                        <c:v>17.2639</c:v>
                      </c:pt>
                      <c:pt idx="1116">
                        <c:v>17.278510000000001</c:v>
                      </c:pt>
                      <c:pt idx="1117">
                        <c:v>17.293119999999998</c:v>
                      </c:pt>
                      <c:pt idx="1118">
                        <c:v>17.307729999999999</c:v>
                      </c:pt>
                      <c:pt idx="1119">
                        <c:v>17.322340000000001</c:v>
                      </c:pt>
                      <c:pt idx="1120">
                        <c:v>17.336950000000002</c:v>
                      </c:pt>
                      <c:pt idx="1121">
                        <c:v>17.351559999999999</c:v>
                      </c:pt>
                      <c:pt idx="1122">
                        <c:v>17.366160000000001</c:v>
                      </c:pt>
                      <c:pt idx="1123">
                        <c:v>17.380769999999998</c:v>
                      </c:pt>
                      <c:pt idx="1124">
                        <c:v>17.395379999999999</c:v>
                      </c:pt>
                      <c:pt idx="1125">
                        <c:v>17.409980000000001</c:v>
                      </c:pt>
                      <c:pt idx="1126">
                        <c:v>17.424589999999998</c:v>
                      </c:pt>
                      <c:pt idx="1127">
                        <c:v>17.43919</c:v>
                      </c:pt>
                      <c:pt idx="1128">
                        <c:v>17.453800000000001</c:v>
                      </c:pt>
                      <c:pt idx="1129">
                        <c:v>17.468399999999999</c:v>
                      </c:pt>
                      <c:pt idx="1130">
                        <c:v>17.483000000000001</c:v>
                      </c:pt>
                    </c:numCache>
                  </c:numRef>
                </c:xVal>
                <c:yVal>
                  <c:numRef>
                    <c:extLst xmlns:c15="http://schemas.microsoft.com/office/drawing/2012/chart">
                      <c:ext xmlns:c15="http://schemas.microsoft.com/office/drawing/2012/chart" uri="{02D57815-91ED-43cb-92C2-25804820EDAC}">
                        <c15:formulaRef>
                          <c15:sqref>'Sample 8'!$Y$2:$Y$1132</c15:sqref>
                        </c15:formulaRef>
                      </c:ext>
                    </c:extLst>
                    <c:numCache>
                      <c:formatCode>General</c:formatCode>
                      <c:ptCount val="1131"/>
                      <c:pt idx="0">
                        <c:v>-0.37975999999999999</c:v>
                      </c:pt>
                      <c:pt idx="1">
                        <c:v>0.22223999999999999</c:v>
                      </c:pt>
                      <c:pt idx="2">
                        <c:v>0.56940999999999997</c:v>
                      </c:pt>
                      <c:pt idx="3">
                        <c:v>1.0335099999999999</c:v>
                      </c:pt>
                      <c:pt idx="4">
                        <c:v>1.3946799999999999</c:v>
                      </c:pt>
                      <c:pt idx="5">
                        <c:v>1.58874</c:v>
                      </c:pt>
                      <c:pt idx="6">
                        <c:v>1.6597</c:v>
                      </c:pt>
                      <c:pt idx="7">
                        <c:v>1.6845000000000001</c:v>
                      </c:pt>
                      <c:pt idx="8">
                        <c:v>1.7149799999999999</c:v>
                      </c:pt>
                      <c:pt idx="9">
                        <c:v>1.7327699999999999</c:v>
                      </c:pt>
                      <c:pt idx="10">
                        <c:v>1.7164900000000001</c:v>
                      </c:pt>
                      <c:pt idx="11">
                        <c:v>1.6968099999999999</c:v>
                      </c:pt>
                      <c:pt idx="12">
                        <c:v>1.68231</c:v>
                      </c:pt>
                      <c:pt idx="13">
                        <c:v>1.64324</c:v>
                      </c:pt>
                      <c:pt idx="14">
                        <c:v>1.6156999999999999</c:v>
                      </c:pt>
                      <c:pt idx="15">
                        <c:v>1.6523300000000001</c:v>
                      </c:pt>
                      <c:pt idx="16">
                        <c:v>1.69465</c:v>
                      </c:pt>
                      <c:pt idx="17">
                        <c:v>1.7284200000000001</c:v>
                      </c:pt>
                      <c:pt idx="18">
                        <c:v>1.7339500000000001</c:v>
                      </c:pt>
                      <c:pt idx="19">
                        <c:v>1.7705599999999999</c:v>
                      </c:pt>
                      <c:pt idx="20">
                        <c:v>1.78183</c:v>
                      </c:pt>
                      <c:pt idx="21">
                        <c:v>1.8606100000000001</c:v>
                      </c:pt>
                      <c:pt idx="22">
                        <c:v>1.90222</c:v>
                      </c:pt>
                      <c:pt idx="23">
                        <c:v>1.9090800000000001</c:v>
                      </c:pt>
                      <c:pt idx="24">
                        <c:v>1.85564</c:v>
                      </c:pt>
                      <c:pt idx="25">
                        <c:v>1.89194</c:v>
                      </c:pt>
                      <c:pt idx="26">
                        <c:v>1.97397</c:v>
                      </c:pt>
                      <c:pt idx="27">
                        <c:v>2.0512999999999999</c:v>
                      </c:pt>
                      <c:pt idx="28">
                        <c:v>2.0651000000000002</c:v>
                      </c:pt>
                      <c:pt idx="29">
                        <c:v>2.0860400000000001</c:v>
                      </c:pt>
                      <c:pt idx="30">
                        <c:v>2.1302699999999999</c:v>
                      </c:pt>
                      <c:pt idx="31">
                        <c:v>2.20539</c:v>
                      </c:pt>
                      <c:pt idx="32">
                        <c:v>2.3122199999999999</c:v>
                      </c:pt>
                      <c:pt idx="33">
                        <c:v>2.43201</c:v>
                      </c:pt>
                      <c:pt idx="34">
                        <c:v>2.5394600000000001</c:v>
                      </c:pt>
                      <c:pt idx="35">
                        <c:v>2.6127699999999998</c:v>
                      </c:pt>
                      <c:pt idx="36">
                        <c:v>2.66038</c:v>
                      </c:pt>
                      <c:pt idx="37">
                        <c:v>2.71604</c:v>
                      </c:pt>
                      <c:pt idx="38">
                        <c:v>2.7858399999999999</c:v>
                      </c:pt>
                      <c:pt idx="39">
                        <c:v>2.8783400000000001</c:v>
                      </c:pt>
                      <c:pt idx="40">
                        <c:v>3.0497899999999998</c:v>
                      </c:pt>
                      <c:pt idx="41">
                        <c:v>3.198</c:v>
                      </c:pt>
                      <c:pt idx="42">
                        <c:v>3.2416100000000001</c:v>
                      </c:pt>
                      <c:pt idx="43">
                        <c:v>3.1196799999999998</c:v>
                      </c:pt>
                      <c:pt idx="44">
                        <c:v>2.8872900000000001</c:v>
                      </c:pt>
                      <c:pt idx="45">
                        <c:v>2.5067300000000001</c:v>
                      </c:pt>
                      <c:pt idx="46">
                        <c:v>2.1067900000000002</c:v>
                      </c:pt>
                      <c:pt idx="47">
                        <c:v>1.79009</c:v>
                      </c:pt>
                      <c:pt idx="48">
                        <c:v>1.5899300000000001</c:v>
                      </c:pt>
                      <c:pt idx="49">
                        <c:v>1.4586300000000001</c:v>
                      </c:pt>
                      <c:pt idx="50">
                        <c:v>1.3813200000000001</c:v>
                      </c:pt>
                      <c:pt idx="51">
                        <c:v>1.3541000000000001</c:v>
                      </c:pt>
                      <c:pt idx="52">
                        <c:v>1.3561700000000001</c:v>
                      </c:pt>
                      <c:pt idx="53">
                        <c:v>1.36056</c:v>
                      </c:pt>
                      <c:pt idx="54">
                        <c:v>1.3756900000000001</c:v>
                      </c:pt>
                      <c:pt idx="55">
                        <c:v>1.3962699999999999</c:v>
                      </c:pt>
                      <c:pt idx="56">
                        <c:v>1.4054899999999999</c:v>
                      </c:pt>
                      <c:pt idx="57">
                        <c:v>1.42089</c:v>
                      </c:pt>
                      <c:pt idx="58">
                        <c:v>1.46319</c:v>
                      </c:pt>
                      <c:pt idx="59">
                        <c:v>1.51508</c:v>
                      </c:pt>
                      <c:pt idx="60">
                        <c:v>1.5395799999999999</c:v>
                      </c:pt>
                      <c:pt idx="61">
                        <c:v>1.5543499999999999</c:v>
                      </c:pt>
                      <c:pt idx="62">
                        <c:v>1.59327</c:v>
                      </c:pt>
                      <c:pt idx="63">
                        <c:v>1.6443000000000001</c:v>
                      </c:pt>
                      <c:pt idx="64">
                        <c:v>1.6896</c:v>
                      </c:pt>
                      <c:pt idx="65">
                        <c:v>1.72454</c:v>
                      </c:pt>
                      <c:pt idx="66">
                        <c:v>1.77979</c:v>
                      </c:pt>
                      <c:pt idx="67">
                        <c:v>1.8235399999999999</c:v>
                      </c:pt>
                      <c:pt idx="68">
                        <c:v>1.8947700000000001</c:v>
                      </c:pt>
                      <c:pt idx="69">
                        <c:v>1.96644</c:v>
                      </c:pt>
                      <c:pt idx="70">
                        <c:v>2.0505800000000001</c:v>
                      </c:pt>
                      <c:pt idx="71">
                        <c:v>2.1309100000000001</c:v>
                      </c:pt>
                      <c:pt idx="72">
                        <c:v>2.2287499999999998</c:v>
                      </c:pt>
                      <c:pt idx="73">
                        <c:v>2.3132199999999998</c:v>
                      </c:pt>
                      <c:pt idx="74">
                        <c:v>2.3620299999999999</c:v>
                      </c:pt>
                      <c:pt idx="75">
                        <c:v>2.3730500000000001</c:v>
                      </c:pt>
                      <c:pt idx="76">
                        <c:v>2.30491</c:v>
                      </c:pt>
                      <c:pt idx="77">
                        <c:v>2.0842999999999998</c:v>
                      </c:pt>
                      <c:pt idx="78">
                        <c:v>1.7750600000000001</c:v>
                      </c:pt>
                      <c:pt idx="79">
                        <c:v>1.46963</c:v>
                      </c:pt>
                      <c:pt idx="80">
                        <c:v>1.2456100000000001</c:v>
                      </c:pt>
                      <c:pt idx="81">
                        <c:v>1.0685800000000001</c:v>
                      </c:pt>
                      <c:pt idx="82">
                        <c:v>0.96221000000000001</c:v>
                      </c:pt>
                      <c:pt idx="83">
                        <c:v>0.90615000000000001</c:v>
                      </c:pt>
                      <c:pt idx="84">
                        <c:v>0.87265999999999999</c:v>
                      </c:pt>
                      <c:pt idx="85">
                        <c:v>0.83501999999999998</c:v>
                      </c:pt>
                      <c:pt idx="86">
                        <c:v>0.81288000000000005</c:v>
                      </c:pt>
                      <c:pt idx="87">
                        <c:v>0.84119999999999995</c:v>
                      </c:pt>
                      <c:pt idx="88">
                        <c:v>0.89334999999999998</c:v>
                      </c:pt>
                      <c:pt idx="89">
                        <c:v>0.90322999999999998</c:v>
                      </c:pt>
                      <c:pt idx="90">
                        <c:v>0.88734999999999997</c:v>
                      </c:pt>
                      <c:pt idx="91">
                        <c:v>0.88580999999999999</c:v>
                      </c:pt>
                      <c:pt idx="92">
                        <c:v>0.91856000000000004</c:v>
                      </c:pt>
                      <c:pt idx="93">
                        <c:v>0.95601000000000003</c:v>
                      </c:pt>
                      <c:pt idx="94">
                        <c:v>1.0001</c:v>
                      </c:pt>
                      <c:pt idx="95">
                        <c:v>1.0568299999999999</c:v>
                      </c:pt>
                      <c:pt idx="96">
                        <c:v>1.1036900000000001</c:v>
                      </c:pt>
                      <c:pt idx="97">
                        <c:v>1.1173500000000001</c:v>
                      </c:pt>
                      <c:pt idx="98">
                        <c:v>1.1217200000000001</c:v>
                      </c:pt>
                      <c:pt idx="99">
                        <c:v>1.15246</c:v>
                      </c:pt>
                      <c:pt idx="100">
                        <c:v>1.21922</c:v>
                      </c:pt>
                      <c:pt idx="101">
                        <c:v>1.2978799999999999</c:v>
                      </c:pt>
                      <c:pt idx="102">
                        <c:v>1.3741000000000001</c:v>
                      </c:pt>
                      <c:pt idx="103">
                        <c:v>1.45678</c:v>
                      </c:pt>
                      <c:pt idx="104">
                        <c:v>1.5233699999999999</c:v>
                      </c:pt>
                      <c:pt idx="105">
                        <c:v>1.59996</c:v>
                      </c:pt>
                      <c:pt idx="106">
                        <c:v>1.6651</c:v>
                      </c:pt>
                      <c:pt idx="107">
                        <c:v>1.7526900000000001</c:v>
                      </c:pt>
                      <c:pt idx="108">
                        <c:v>1.80223</c:v>
                      </c:pt>
                      <c:pt idx="109">
                        <c:v>1.8265</c:v>
                      </c:pt>
                      <c:pt idx="110">
                        <c:v>1.7496700000000001</c:v>
                      </c:pt>
                      <c:pt idx="111">
                        <c:v>1.5604199999999999</c:v>
                      </c:pt>
                      <c:pt idx="112">
                        <c:v>1.2420199999999999</c:v>
                      </c:pt>
                      <c:pt idx="113">
                        <c:v>0.87644999999999995</c:v>
                      </c:pt>
                      <c:pt idx="114">
                        <c:v>0.56074999999999997</c:v>
                      </c:pt>
                      <c:pt idx="115">
                        <c:v>0.35621000000000003</c:v>
                      </c:pt>
                      <c:pt idx="116">
                        <c:v>0.23862</c:v>
                      </c:pt>
                      <c:pt idx="117">
                        <c:v>0.16374</c:v>
                      </c:pt>
                      <c:pt idx="118">
                        <c:v>0.11904000000000001</c:v>
                      </c:pt>
                      <c:pt idx="119">
                        <c:v>8.9569999999999997E-2</c:v>
                      </c:pt>
                      <c:pt idx="120">
                        <c:v>6.0150000000000002E-2</c:v>
                      </c:pt>
                      <c:pt idx="121">
                        <c:v>2.9409999999999999E-2</c:v>
                      </c:pt>
                      <c:pt idx="122">
                        <c:v>1.602E-2</c:v>
                      </c:pt>
                      <c:pt idx="123">
                        <c:v>2.147E-2</c:v>
                      </c:pt>
                      <c:pt idx="124">
                        <c:v>2.8320000000000001E-2</c:v>
                      </c:pt>
                      <c:pt idx="125">
                        <c:v>7.7999999999999996E-3</c:v>
                      </c:pt>
                      <c:pt idx="126">
                        <c:v>-1.9519999999999999E-2</c:v>
                      </c:pt>
                      <c:pt idx="127">
                        <c:v>-2.3640000000000001E-2</c:v>
                      </c:pt>
                      <c:pt idx="128">
                        <c:v>-1.6959999999999999E-2</c:v>
                      </c:pt>
                      <c:pt idx="129">
                        <c:v>-3.0899999999999999E-3</c:v>
                      </c:pt>
                      <c:pt idx="130">
                        <c:v>-5.96E-3</c:v>
                      </c:pt>
                      <c:pt idx="131">
                        <c:v>-1.0070000000000001E-2</c:v>
                      </c:pt>
                      <c:pt idx="132">
                        <c:v>-2.419E-2</c:v>
                      </c:pt>
                      <c:pt idx="133">
                        <c:v>-2.2859999999999998E-2</c:v>
                      </c:pt>
                      <c:pt idx="134">
                        <c:v>-3.6069999999999998E-2</c:v>
                      </c:pt>
                      <c:pt idx="135">
                        <c:v>-3.8089999999999999E-2</c:v>
                      </c:pt>
                      <c:pt idx="136">
                        <c:v>-2.8289999999999999E-2</c:v>
                      </c:pt>
                      <c:pt idx="137">
                        <c:v>-2.0799999999999999E-2</c:v>
                      </c:pt>
                      <c:pt idx="138">
                        <c:v>-3.1009999999999999E-2</c:v>
                      </c:pt>
                      <c:pt idx="139">
                        <c:v>-3.2099999999999997E-2</c:v>
                      </c:pt>
                      <c:pt idx="140">
                        <c:v>-1.6889999999999999E-2</c:v>
                      </c:pt>
                      <c:pt idx="141">
                        <c:v>-3.2699999999999999E-3</c:v>
                      </c:pt>
                      <c:pt idx="142">
                        <c:v>-9.0100000000000006E-3</c:v>
                      </c:pt>
                      <c:pt idx="143">
                        <c:v>-1.985E-2</c:v>
                      </c:pt>
                      <c:pt idx="144">
                        <c:v>-3.4759999999999999E-2</c:v>
                      </c:pt>
                      <c:pt idx="145">
                        <c:v>-3.048E-2</c:v>
                      </c:pt>
                      <c:pt idx="146">
                        <c:v>-2.0060000000000001E-2</c:v>
                      </c:pt>
                      <c:pt idx="147">
                        <c:v>-7.2199999999999999E-3</c:v>
                      </c:pt>
                      <c:pt idx="148">
                        <c:v>-1.329E-2</c:v>
                      </c:pt>
                      <c:pt idx="149">
                        <c:v>-1.7569999999999999E-2</c:v>
                      </c:pt>
                      <c:pt idx="150">
                        <c:v>-1.8669999999999999E-2</c:v>
                      </c:pt>
                      <c:pt idx="151">
                        <c:v>-3.2500000000000001E-2</c:v>
                      </c:pt>
                      <c:pt idx="152">
                        <c:v>-3.5720000000000002E-2</c:v>
                      </c:pt>
                      <c:pt idx="153">
                        <c:v>-1.1639999999999999E-2</c:v>
                      </c:pt>
                      <c:pt idx="154">
                        <c:v>1.086E-2</c:v>
                      </c:pt>
                      <c:pt idx="155">
                        <c:v>5.5700000000000003E-3</c:v>
                      </c:pt>
                      <c:pt idx="156">
                        <c:v>-5.4200000000000003E-3</c:v>
                      </c:pt>
                      <c:pt idx="157">
                        <c:v>-1.013E-2</c:v>
                      </c:pt>
                      <c:pt idx="158">
                        <c:v>-2.342E-2</c:v>
                      </c:pt>
                      <c:pt idx="159">
                        <c:v>-4.2569999999999997E-2</c:v>
                      </c:pt>
                      <c:pt idx="160">
                        <c:v>-4.5220000000000003E-2</c:v>
                      </c:pt>
                      <c:pt idx="161">
                        <c:v>-2.5899999999999999E-2</c:v>
                      </c:pt>
                      <c:pt idx="162">
                        <c:v>-6.3200000000000001E-3</c:v>
                      </c:pt>
                      <c:pt idx="163">
                        <c:v>-1.1000000000000001E-3</c:v>
                      </c:pt>
                      <c:pt idx="164">
                        <c:v>-5.3299999999999997E-3</c:v>
                      </c:pt>
                      <c:pt idx="165">
                        <c:v>-1.355E-2</c:v>
                      </c:pt>
                      <c:pt idx="166">
                        <c:v>-1.261E-2</c:v>
                      </c:pt>
                      <c:pt idx="167">
                        <c:v>1.57E-3</c:v>
                      </c:pt>
                      <c:pt idx="168">
                        <c:v>9.2599999999999991E-3</c:v>
                      </c:pt>
                      <c:pt idx="169">
                        <c:v>-1.1900000000000001E-3</c:v>
                      </c:pt>
                      <c:pt idx="170">
                        <c:v>-5.4900000000000001E-3</c:v>
                      </c:pt>
                      <c:pt idx="171">
                        <c:v>-6.3400000000000001E-3</c:v>
                      </c:pt>
                      <c:pt idx="172" formatCode="0.00E+00">
                        <c:v>1.2349799999999999E-4</c:v>
                      </c:pt>
                      <c:pt idx="173">
                        <c:v>1.4590000000000001E-2</c:v>
                      </c:pt>
                      <c:pt idx="174">
                        <c:v>3.0009999999999998E-2</c:v>
                      </c:pt>
                      <c:pt idx="175">
                        <c:v>2.657E-2</c:v>
                      </c:pt>
                      <c:pt idx="176">
                        <c:v>2.819E-2</c:v>
                      </c:pt>
                      <c:pt idx="177">
                        <c:v>2.5950000000000001E-2</c:v>
                      </c:pt>
                      <c:pt idx="178">
                        <c:v>1.023E-2</c:v>
                      </c:pt>
                      <c:pt idx="179">
                        <c:v>-1.311E-2</c:v>
                      </c:pt>
                      <c:pt idx="180">
                        <c:v>-1.376E-2</c:v>
                      </c:pt>
                      <c:pt idx="181">
                        <c:v>-1.0399999999999999E-3</c:v>
                      </c:pt>
                      <c:pt idx="182">
                        <c:v>-1.0300000000000001E-3</c:v>
                      </c:pt>
                      <c:pt idx="183">
                        <c:v>-2.0559999999999998E-2</c:v>
                      </c:pt>
                      <c:pt idx="184">
                        <c:v>-3.576E-2</c:v>
                      </c:pt>
                      <c:pt idx="185">
                        <c:v>-3.8399999999999997E-2</c:v>
                      </c:pt>
                      <c:pt idx="186">
                        <c:v>-3.27E-2</c:v>
                      </c:pt>
                      <c:pt idx="187">
                        <c:v>-2.103E-2</c:v>
                      </c:pt>
                      <c:pt idx="188">
                        <c:v>1.1100000000000001E-3</c:v>
                      </c:pt>
                      <c:pt idx="189">
                        <c:v>5.6600000000000001E-3</c:v>
                      </c:pt>
                      <c:pt idx="190">
                        <c:v>3.7499999999999999E-3</c:v>
                      </c:pt>
                      <c:pt idx="191">
                        <c:v>-2.3900000000000002E-3</c:v>
                      </c:pt>
                      <c:pt idx="192" formatCode="0.00E+00">
                        <c:v>-1.78703E-4</c:v>
                      </c:pt>
                      <c:pt idx="193">
                        <c:v>-3.0500000000000002E-3</c:v>
                      </c:pt>
                      <c:pt idx="194" formatCode="0.00E+00">
                        <c:v>-5.8676400000000004E-4</c:v>
                      </c:pt>
                      <c:pt idx="195">
                        <c:v>1.4120000000000001E-2</c:v>
                      </c:pt>
                      <c:pt idx="196">
                        <c:v>2.1700000000000001E-2</c:v>
                      </c:pt>
                      <c:pt idx="197">
                        <c:v>-1.41E-3</c:v>
                      </c:pt>
                      <c:pt idx="198">
                        <c:v>-2.8969999999999999E-2</c:v>
                      </c:pt>
                      <c:pt idx="199">
                        <c:v>-2.0330000000000001E-2</c:v>
                      </c:pt>
                      <c:pt idx="200">
                        <c:v>9.7300000000000008E-3</c:v>
                      </c:pt>
                      <c:pt idx="201">
                        <c:v>2.4639999999999999E-2</c:v>
                      </c:pt>
                      <c:pt idx="202">
                        <c:v>1.966E-2</c:v>
                      </c:pt>
                      <c:pt idx="203">
                        <c:v>1.14E-3</c:v>
                      </c:pt>
                      <c:pt idx="204">
                        <c:v>-1.8800000000000001E-2</c:v>
                      </c:pt>
                      <c:pt idx="205">
                        <c:v>-2.4840000000000001E-2</c:v>
                      </c:pt>
                      <c:pt idx="206">
                        <c:v>-1.372E-2</c:v>
                      </c:pt>
                      <c:pt idx="207">
                        <c:v>3.15E-3</c:v>
                      </c:pt>
                      <c:pt idx="208">
                        <c:v>1.9810000000000001E-2</c:v>
                      </c:pt>
                      <c:pt idx="209">
                        <c:v>3.1329999999999997E-2</c:v>
                      </c:pt>
                      <c:pt idx="210">
                        <c:v>2.5389999999999999E-2</c:v>
                      </c:pt>
                      <c:pt idx="211">
                        <c:v>1.1950000000000001E-2</c:v>
                      </c:pt>
                      <c:pt idx="212">
                        <c:v>-3.3800000000000002E-3</c:v>
                      </c:pt>
                      <c:pt idx="213">
                        <c:v>-9.4299999999999991E-3</c:v>
                      </c:pt>
                      <c:pt idx="214">
                        <c:v>-7.92E-3</c:v>
                      </c:pt>
                      <c:pt idx="215">
                        <c:v>1.2749999999999999E-2</c:v>
                      </c:pt>
                      <c:pt idx="216">
                        <c:v>3.7519999999999998E-2</c:v>
                      </c:pt>
                      <c:pt idx="217">
                        <c:v>4.1829999999999999E-2</c:v>
                      </c:pt>
                      <c:pt idx="218">
                        <c:v>2.8340000000000001E-2</c:v>
                      </c:pt>
                      <c:pt idx="219">
                        <c:v>1.883E-2</c:v>
                      </c:pt>
                      <c:pt idx="220">
                        <c:v>1.372E-2</c:v>
                      </c:pt>
                      <c:pt idx="221">
                        <c:v>4.7000000000000002E-3</c:v>
                      </c:pt>
                      <c:pt idx="222">
                        <c:v>5.5799999999999999E-3</c:v>
                      </c:pt>
                      <c:pt idx="223">
                        <c:v>2.0299999999999999E-2</c:v>
                      </c:pt>
                      <c:pt idx="224">
                        <c:v>3.2960000000000003E-2</c:v>
                      </c:pt>
                      <c:pt idx="225">
                        <c:v>3.5520000000000003E-2</c:v>
                      </c:pt>
                      <c:pt idx="226">
                        <c:v>3.3739999999999999E-2</c:v>
                      </c:pt>
                      <c:pt idx="227">
                        <c:v>2.945E-2</c:v>
                      </c:pt>
                      <c:pt idx="228">
                        <c:v>2.5909999999999999E-2</c:v>
                      </c:pt>
                      <c:pt idx="229">
                        <c:v>2.759E-2</c:v>
                      </c:pt>
                      <c:pt idx="230">
                        <c:v>3.8030000000000001E-2</c:v>
                      </c:pt>
                      <c:pt idx="231">
                        <c:v>5.3310000000000003E-2</c:v>
                      </c:pt>
                      <c:pt idx="232">
                        <c:v>7.1620000000000003E-2</c:v>
                      </c:pt>
                      <c:pt idx="233">
                        <c:v>7.7210000000000001E-2</c:v>
                      </c:pt>
                      <c:pt idx="234">
                        <c:v>7.4090000000000003E-2</c:v>
                      </c:pt>
                      <c:pt idx="235">
                        <c:v>7.8060000000000004E-2</c:v>
                      </c:pt>
                      <c:pt idx="236">
                        <c:v>9.869E-2</c:v>
                      </c:pt>
                      <c:pt idx="237">
                        <c:v>0.10376000000000001</c:v>
                      </c:pt>
                      <c:pt idx="238">
                        <c:v>8.8179999999999994E-2</c:v>
                      </c:pt>
                      <c:pt idx="239">
                        <c:v>7.3190000000000005E-2</c:v>
                      </c:pt>
                      <c:pt idx="240">
                        <c:v>7.9769999999999994E-2</c:v>
                      </c:pt>
                      <c:pt idx="241">
                        <c:v>9.7610000000000002E-2</c:v>
                      </c:pt>
                      <c:pt idx="242">
                        <c:v>0.10741000000000001</c:v>
                      </c:pt>
                      <c:pt idx="243">
                        <c:v>0.10085</c:v>
                      </c:pt>
                      <c:pt idx="244">
                        <c:v>9.9229999999999999E-2</c:v>
                      </c:pt>
                      <c:pt idx="245">
                        <c:v>9.5430000000000001E-2</c:v>
                      </c:pt>
                      <c:pt idx="246">
                        <c:v>8.6999999999999994E-2</c:v>
                      </c:pt>
                      <c:pt idx="247">
                        <c:v>7.4779999999999999E-2</c:v>
                      </c:pt>
                      <c:pt idx="248">
                        <c:v>7.5060000000000002E-2</c:v>
                      </c:pt>
                      <c:pt idx="249">
                        <c:v>6.9570000000000007E-2</c:v>
                      </c:pt>
                      <c:pt idx="250">
                        <c:v>5.8560000000000001E-2</c:v>
                      </c:pt>
                      <c:pt idx="251">
                        <c:v>5.638E-2</c:v>
                      </c:pt>
                      <c:pt idx="252">
                        <c:v>6.6850000000000007E-2</c:v>
                      </c:pt>
                      <c:pt idx="253">
                        <c:v>7.7369999999999994E-2</c:v>
                      </c:pt>
                      <c:pt idx="254">
                        <c:v>7.5999999999999998E-2</c:v>
                      </c:pt>
                      <c:pt idx="255">
                        <c:v>6.8650000000000003E-2</c:v>
                      </c:pt>
                      <c:pt idx="256">
                        <c:v>6.3630000000000006E-2</c:v>
                      </c:pt>
                      <c:pt idx="257">
                        <c:v>6.5100000000000005E-2</c:v>
                      </c:pt>
                      <c:pt idx="258">
                        <c:v>7.9479999999999995E-2</c:v>
                      </c:pt>
                      <c:pt idx="259">
                        <c:v>8.5849999999999996E-2</c:v>
                      </c:pt>
                      <c:pt idx="260">
                        <c:v>8.7050000000000002E-2</c:v>
                      </c:pt>
                      <c:pt idx="261">
                        <c:v>9.0319999999999998E-2</c:v>
                      </c:pt>
                      <c:pt idx="262">
                        <c:v>9.5320000000000002E-2</c:v>
                      </c:pt>
                      <c:pt idx="263">
                        <c:v>8.8539999999999994E-2</c:v>
                      </c:pt>
                      <c:pt idx="264">
                        <c:v>8.7090000000000001E-2</c:v>
                      </c:pt>
                      <c:pt idx="265">
                        <c:v>0.10442</c:v>
                      </c:pt>
                      <c:pt idx="266">
                        <c:v>0.12488</c:v>
                      </c:pt>
                      <c:pt idx="267">
                        <c:v>0.13009999999999999</c:v>
                      </c:pt>
                      <c:pt idx="268">
                        <c:v>0.13222999999999999</c:v>
                      </c:pt>
                      <c:pt idx="269">
                        <c:v>0.1363</c:v>
                      </c:pt>
                      <c:pt idx="270">
                        <c:v>0.15534000000000001</c:v>
                      </c:pt>
                      <c:pt idx="271">
                        <c:v>0.16133</c:v>
                      </c:pt>
                      <c:pt idx="272">
                        <c:v>0.15504999999999999</c:v>
                      </c:pt>
                      <c:pt idx="273">
                        <c:v>0.14807999999999999</c:v>
                      </c:pt>
                      <c:pt idx="274">
                        <c:v>0.15142</c:v>
                      </c:pt>
                      <c:pt idx="275">
                        <c:v>0.15351999999999999</c:v>
                      </c:pt>
                      <c:pt idx="276">
                        <c:v>0.14893999999999999</c:v>
                      </c:pt>
                      <c:pt idx="277">
                        <c:v>0.12778999999999999</c:v>
                      </c:pt>
                      <c:pt idx="278">
                        <c:v>8.1960000000000005E-2</c:v>
                      </c:pt>
                      <c:pt idx="279">
                        <c:v>5.2519999999999997E-2</c:v>
                      </c:pt>
                      <c:pt idx="280">
                        <c:v>6.3969999999999999E-2</c:v>
                      </c:pt>
                      <c:pt idx="281">
                        <c:v>8.6900000000000005E-2</c:v>
                      </c:pt>
                      <c:pt idx="282">
                        <c:v>8.6599999999999996E-2</c:v>
                      </c:pt>
                      <c:pt idx="283">
                        <c:v>5.9159999999999997E-2</c:v>
                      </c:pt>
                      <c:pt idx="284">
                        <c:v>2.9229999999999999E-2</c:v>
                      </c:pt>
                      <c:pt idx="285">
                        <c:v>4.6179999999999999E-2</c:v>
                      </c:pt>
                      <c:pt idx="286">
                        <c:v>6.6669999999999993E-2</c:v>
                      </c:pt>
                      <c:pt idx="287">
                        <c:v>6.1150000000000003E-2</c:v>
                      </c:pt>
                      <c:pt idx="288">
                        <c:v>3.848E-2</c:v>
                      </c:pt>
                      <c:pt idx="289">
                        <c:v>4.8930000000000001E-2</c:v>
                      </c:pt>
                      <c:pt idx="290">
                        <c:v>6.3109999999999999E-2</c:v>
                      </c:pt>
                      <c:pt idx="291">
                        <c:v>7.8820000000000001E-2</c:v>
                      </c:pt>
                      <c:pt idx="292">
                        <c:v>8.7080000000000005E-2</c:v>
                      </c:pt>
                      <c:pt idx="293">
                        <c:v>8.3280000000000007E-2</c:v>
                      </c:pt>
                      <c:pt idx="294">
                        <c:v>7.1179999999999993E-2</c:v>
                      </c:pt>
                      <c:pt idx="295">
                        <c:v>6.9019999999999998E-2</c:v>
                      </c:pt>
                      <c:pt idx="296">
                        <c:v>7.1209999999999996E-2</c:v>
                      </c:pt>
                      <c:pt idx="297">
                        <c:v>7.6060000000000003E-2</c:v>
                      </c:pt>
                      <c:pt idx="298">
                        <c:v>8.0009999999999998E-2</c:v>
                      </c:pt>
                      <c:pt idx="299">
                        <c:v>8.516E-2</c:v>
                      </c:pt>
                      <c:pt idx="300">
                        <c:v>9.4089999999999993E-2</c:v>
                      </c:pt>
                      <c:pt idx="301">
                        <c:v>0.10224</c:v>
                      </c:pt>
                      <c:pt idx="302">
                        <c:v>0.10606</c:v>
                      </c:pt>
                      <c:pt idx="303">
                        <c:v>0.10804999999999999</c:v>
                      </c:pt>
                      <c:pt idx="304">
                        <c:v>0.11855</c:v>
                      </c:pt>
                      <c:pt idx="305">
                        <c:v>0.13136999999999999</c:v>
                      </c:pt>
                      <c:pt idx="306">
                        <c:v>0.14429</c:v>
                      </c:pt>
                      <c:pt idx="307">
                        <c:v>0.14544000000000001</c:v>
                      </c:pt>
                      <c:pt idx="308">
                        <c:v>0.13441</c:v>
                      </c:pt>
                      <c:pt idx="309">
                        <c:v>0.13094</c:v>
                      </c:pt>
                      <c:pt idx="310">
                        <c:v>0.14329</c:v>
                      </c:pt>
                      <c:pt idx="311">
                        <c:v>0.14235999999999999</c:v>
                      </c:pt>
                      <c:pt idx="312">
                        <c:v>0.12683</c:v>
                      </c:pt>
                      <c:pt idx="313">
                        <c:v>8.9029999999999998E-2</c:v>
                      </c:pt>
                      <c:pt idx="314">
                        <c:v>6.8190000000000001E-2</c:v>
                      </c:pt>
                      <c:pt idx="315">
                        <c:v>4.9860000000000002E-2</c:v>
                      </c:pt>
                      <c:pt idx="316">
                        <c:v>4.1250000000000002E-2</c:v>
                      </c:pt>
                      <c:pt idx="317">
                        <c:v>1.0749999999999999E-2</c:v>
                      </c:pt>
                      <c:pt idx="318">
                        <c:v>1.41E-3</c:v>
                      </c:pt>
                      <c:pt idx="319">
                        <c:v>-4.15E-3</c:v>
                      </c:pt>
                      <c:pt idx="320">
                        <c:v>-9.7699999999999992E-3</c:v>
                      </c:pt>
                      <c:pt idx="321">
                        <c:v>-8.5000000000000006E-3</c:v>
                      </c:pt>
                      <c:pt idx="322">
                        <c:v>5.4299999999999999E-3</c:v>
                      </c:pt>
                      <c:pt idx="323">
                        <c:v>8.3599999999999994E-3</c:v>
                      </c:pt>
                      <c:pt idx="324" formatCode="0.00E+00">
                        <c:v>4.6510600000000002E-5</c:v>
                      </c:pt>
                      <c:pt idx="325">
                        <c:v>-8.8000000000000005E-3</c:v>
                      </c:pt>
                      <c:pt idx="326">
                        <c:v>-1.6670000000000001E-2</c:v>
                      </c:pt>
                      <c:pt idx="327">
                        <c:v>-1.9539999999999998E-2</c:v>
                      </c:pt>
                      <c:pt idx="328">
                        <c:v>-1.3939999999999999E-2</c:v>
                      </c:pt>
                      <c:pt idx="329">
                        <c:v>-3.98E-3</c:v>
                      </c:pt>
                      <c:pt idx="330">
                        <c:v>-3.13E-3</c:v>
                      </c:pt>
                      <c:pt idx="331">
                        <c:v>-1.67E-2</c:v>
                      </c:pt>
                      <c:pt idx="332">
                        <c:v>-3.6299999999999999E-2</c:v>
                      </c:pt>
                      <c:pt idx="333">
                        <c:v>-4.0210000000000003E-2</c:v>
                      </c:pt>
                      <c:pt idx="334">
                        <c:v>-3.73E-2</c:v>
                      </c:pt>
                      <c:pt idx="335">
                        <c:v>-3.024E-2</c:v>
                      </c:pt>
                      <c:pt idx="336">
                        <c:v>-1.7860000000000001E-2</c:v>
                      </c:pt>
                      <c:pt idx="337">
                        <c:v>-4.0699999999999998E-3</c:v>
                      </c:pt>
                      <c:pt idx="338">
                        <c:v>1.042E-2</c:v>
                      </c:pt>
                      <c:pt idx="339">
                        <c:v>6.7999999999999996E-3</c:v>
                      </c:pt>
                      <c:pt idx="340">
                        <c:v>-1.26E-2</c:v>
                      </c:pt>
                      <c:pt idx="341">
                        <c:v>-2.5340000000000001E-2</c:v>
                      </c:pt>
                      <c:pt idx="342">
                        <c:v>-1.575E-2</c:v>
                      </c:pt>
                      <c:pt idx="343">
                        <c:v>-3.7399999999999998E-3</c:v>
                      </c:pt>
                      <c:pt idx="344">
                        <c:v>4.4000000000000003E-3</c:v>
                      </c:pt>
                      <c:pt idx="345">
                        <c:v>8.9800000000000001E-3</c:v>
                      </c:pt>
                      <c:pt idx="346">
                        <c:v>3.2200000000000002E-3</c:v>
                      </c:pt>
                      <c:pt idx="347">
                        <c:v>-5.4900000000000001E-3</c:v>
                      </c:pt>
                      <c:pt idx="348">
                        <c:v>-1.5299999999999999E-3</c:v>
                      </c:pt>
                      <c:pt idx="349">
                        <c:v>6.0000000000000001E-3</c:v>
                      </c:pt>
                      <c:pt idx="350">
                        <c:v>7.2399999999999999E-3</c:v>
                      </c:pt>
                      <c:pt idx="351">
                        <c:v>-1.0200000000000001E-3</c:v>
                      </c:pt>
                      <c:pt idx="352">
                        <c:v>-7.1500000000000001E-3</c:v>
                      </c:pt>
                      <c:pt idx="353">
                        <c:v>-3.9500000000000004E-3</c:v>
                      </c:pt>
                      <c:pt idx="354">
                        <c:v>-1.8E-3</c:v>
                      </c:pt>
                      <c:pt idx="355" formatCode="0.00E+00">
                        <c:v>-1.3305199999999999E-5</c:v>
                      </c:pt>
                      <c:pt idx="356" formatCode="0.00E+00">
                        <c:v>-4.2152299999999998E-4</c:v>
                      </c:pt>
                      <c:pt idx="357">
                        <c:v>4.1999999999999997E-3</c:v>
                      </c:pt>
                      <c:pt idx="358">
                        <c:v>-2.5200000000000001E-3</c:v>
                      </c:pt>
                      <c:pt idx="359">
                        <c:v>1.3480000000000001E-2</c:v>
                      </c:pt>
                      <c:pt idx="360">
                        <c:v>3.0460000000000001E-2</c:v>
                      </c:pt>
                      <c:pt idx="361">
                        <c:v>2.8420000000000001E-2</c:v>
                      </c:pt>
                      <c:pt idx="362">
                        <c:v>1.141E-2</c:v>
                      </c:pt>
                      <c:pt idx="363">
                        <c:v>2.257E-2</c:v>
                      </c:pt>
                      <c:pt idx="364">
                        <c:v>2.5940000000000001E-2</c:v>
                      </c:pt>
                      <c:pt idx="365">
                        <c:v>1.77E-2</c:v>
                      </c:pt>
                      <c:pt idx="366">
                        <c:v>-1.1800000000000001E-3</c:v>
                      </c:pt>
                      <c:pt idx="367">
                        <c:v>8.8599999999999998E-3</c:v>
                      </c:pt>
                      <c:pt idx="368">
                        <c:v>1.103E-2</c:v>
                      </c:pt>
                      <c:pt idx="369">
                        <c:v>1.7909999999999999E-2</c:v>
                      </c:pt>
                      <c:pt idx="370">
                        <c:v>2.0820000000000002E-2</c:v>
                      </c:pt>
                      <c:pt idx="371">
                        <c:v>3.7810000000000003E-2</c:v>
                      </c:pt>
                      <c:pt idx="372">
                        <c:v>4.7039999999999998E-2</c:v>
                      </c:pt>
                      <c:pt idx="373">
                        <c:v>4.224E-2</c:v>
                      </c:pt>
                      <c:pt idx="374">
                        <c:v>3.1969999999999998E-2</c:v>
                      </c:pt>
                      <c:pt idx="375">
                        <c:v>2.7019999999999999E-2</c:v>
                      </c:pt>
                      <c:pt idx="376">
                        <c:v>3.4439999999999998E-2</c:v>
                      </c:pt>
                      <c:pt idx="377">
                        <c:v>5.1180000000000003E-2</c:v>
                      </c:pt>
                      <c:pt idx="378">
                        <c:v>5.3429999999999998E-2</c:v>
                      </c:pt>
                      <c:pt idx="379">
                        <c:v>3.798E-2</c:v>
                      </c:pt>
                      <c:pt idx="380">
                        <c:v>2.308E-2</c:v>
                      </c:pt>
                      <c:pt idx="381">
                        <c:v>1.9959999999999999E-2</c:v>
                      </c:pt>
                      <c:pt idx="382">
                        <c:v>2.3910000000000001E-2</c:v>
                      </c:pt>
                      <c:pt idx="383">
                        <c:v>1.5480000000000001E-2</c:v>
                      </c:pt>
                      <c:pt idx="384">
                        <c:v>6.5700000000000003E-3</c:v>
                      </c:pt>
                      <c:pt idx="385">
                        <c:v>4.3099999999999996E-3</c:v>
                      </c:pt>
                      <c:pt idx="386">
                        <c:v>4.3299999999999996E-3</c:v>
                      </c:pt>
                      <c:pt idx="387">
                        <c:v>6.4799999999999996E-3</c:v>
                      </c:pt>
                      <c:pt idx="388">
                        <c:v>-3.7599999999999999E-3</c:v>
                      </c:pt>
                      <c:pt idx="389">
                        <c:v>3.0999999999999999E-3</c:v>
                      </c:pt>
                      <c:pt idx="390">
                        <c:v>-1.7799999999999999E-3</c:v>
                      </c:pt>
                      <c:pt idx="391">
                        <c:v>3.7799999999999999E-3</c:v>
                      </c:pt>
                      <c:pt idx="392">
                        <c:v>-3.0000000000000001E-3</c:v>
                      </c:pt>
                      <c:pt idx="393">
                        <c:v>-5.2100000000000002E-3</c:v>
                      </c:pt>
                      <c:pt idx="394">
                        <c:v>-1.422E-2</c:v>
                      </c:pt>
                      <c:pt idx="395">
                        <c:v>-2.1430000000000001E-2</c:v>
                      </c:pt>
                      <c:pt idx="396">
                        <c:v>-1.7170000000000001E-2</c:v>
                      </c:pt>
                      <c:pt idx="397">
                        <c:v>-3.2000000000000002E-3</c:v>
                      </c:pt>
                      <c:pt idx="398">
                        <c:v>5.0800000000000003E-3</c:v>
                      </c:pt>
                      <c:pt idx="399">
                        <c:v>-1.174E-2</c:v>
                      </c:pt>
                      <c:pt idx="400">
                        <c:v>-2.0910000000000002E-2</c:v>
                      </c:pt>
                      <c:pt idx="401">
                        <c:v>-8.0999999999999996E-3</c:v>
                      </c:pt>
                      <c:pt idx="402">
                        <c:v>1.5169999999999999E-2</c:v>
                      </c:pt>
                      <c:pt idx="403">
                        <c:v>3.015E-2</c:v>
                      </c:pt>
                      <c:pt idx="404">
                        <c:v>3.022E-2</c:v>
                      </c:pt>
                      <c:pt idx="405">
                        <c:v>1.0699999999999999E-2</c:v>
                      </c:pt>
                      <c:pt idx="406">
                        <c:v>-7.3099999999999997E-3</c:v>
                      </c:pt>
                      <c:pt idx="407">
                        <c:v>-2.97E-3</c:v>
                      </c:pt>
                      <c:pt idx="408">
                        <c:v>1.142E-2</c:v>
                      </c:pt>
                      <c:pt idx="409">
                        <c:v>1.545E-2</c:v>
                      </c:pt>
                      <c:pt idx="410">
                        <c:v>1.1599999999999999E-2</c:v>
                      </c:pt>
                      <c:pt idx="411">
                        <c:v>1.601E-2</c:v>
                      </c:pt>
                      <c:pt idx="412">
                        <c:v>2.5149999999999999E-2</c:v>
                      </c:pt>
                      <c:pt idx="413">
                        <c:v>2.4539999999999999E-2</c:v>
                      </c:pt>
                      <c:pt idx="414">
                        <c:v>1.762E-2</c:v>
                      </c:pt>
                      <c:pt idx="415">
                        <c:v>8.9800000000000001E-3</c:v>
                      </c:pt>
                      <c:pt idx="416">
                        <c:v>8.4600000000000005E-3</c:v>
                      </c:pt>
                      <c:pt idx="417">
                        <c:v>2.1700000000000001E-2</c:v>
                      </c:pt>
                      <c:pt idx="418">
                        <c:v>3.5659999999999997E-2</c:v>
                      </c:pt>
                      <c:pt idx="419">
                        <c:v>3.0290000000000001E-2</c:v>
                      </c:pt>
                      <c:pt idx="420">
                        <c:v>3.3829999999999999E-2</c:v>
                      </c:pt>
                      <c:pt idx="421">
                        <c:v>3.6490000000000002E-2</c:v>
                      </c:pt>
                      <c:pt idx="422">
                        <c:v>4.4479999999999999E-2</c:v>
                      </c:pt>
                      <c:pt idx="423">
                        <c:v>4.8180000000000001E-2</c:v>
                      </c:pt>
                      <c:pt idx="424">
                        <c:v>5.3710000000000001E-2</c:v>
                      </c:pt>
                      <c:pt idx="425">
                        <c:v>2.6800000000000001E-2</c:v>
                      </c:pt>
                      <c:pt idx="426">
                        <c:v>1.685E-2</c:v>
                      </c:pt>
                      <c:pt idx="427">
                        <c:v>1.7809999999999999E-2</c:v>
                      </c:pt>
                      <c:pt idx="428">
                        <c:v>3.0079999999999999E-2</c:v>
                      </c:pt>
                      <c:pt idx="429">
                        <c:v>2.4500000000000001E-2</c:v>
                      </c:pt>
                      <c:pt idx="430">
                        <c:v>2.3699999999999999E-2</c:v>
                      </c:pt>
                      <c:pt idx="431">
                        <c:v>2.4049999999999998E-2</c:v>
                      </c:pt>
                      <c:pt idx="432">
                        <c:v>3.5569999999999997E-2</c:v>
                      </c:pt>
                      <c:pt idx="433">
                        <c:v>4.8410000000000002E-2</c:v>
                      </c:pt>
                      <c:pt idx="434">
                        <c:v>5.2389999999999999E-2</c:v>
                      </c:pt>
                      <c:pt idx="435">
                        <c:v>5.534E-2</c:v>
                      </c:pt>
                      <c:pt idx="436">
                        <c:v>4.8079999999999998E-2</c:v>
                      </c:pt>
                      <c:pt idx="437">
                        <c:v>4.1520000000000001E-2</c:v>
                      </c:pt>
                      <c:pt idx="438">
                        <c:v>4.5589999999999999E-2</c:v>
                      </c:pt>
                      <c:pt idx="439">
                        <c:v>5.8619999999999998E-2</c:v>
                      </c:pt>
                      <c:pt idx="440">
                        <c:v>6.5790000000000001E-2</c:v>
                      </c:pt>
                      <c:pt idx="441">
                        <c:v>6.2539999999999998E-2</c:v>
                      </c:pt>
                      <c:pt idx="442">
                        <c:v>5.1799999999999999E-2</c:v>
                      </c:pt>
                      <c:pt idx="443">
                        <c:v>4.3139999999999998E-2</c:v>
                      </c:pt>
                      <c:pt idx="444">
                        <c:v>4.6620000000000002E-2</c:v>
                      </c:pt>
                      <c:pt idx="445">
                        <c:v>5.4780000000000002E-2</c:v>
                      </c:pt>
                      <c:pt idx="446">
                        <c:v>5.79E-2</c:v>
                      </c:pt>
                      <c:pt idx="447">
                        <c:v>5.679E-2</c:v>
                      </c:pt>
                      <c:pt idx="448">
                        <c:v>6.4909999999999995E-2</c:v>
                      </c:pt>
                      <c:pt idx="449">
                        <c:v>6.3839999999999994E-2</c:v>
                      </c:pt>
                      <c:pt idx="450">
                        <c:v>4.8899999999999999E-2</c:v>
                      </c:pt>
                      <c:pt idx="451">
                        <c:v>2.937E-2</c:v>
                      </c:pt>
                      <c:pt idx="452">
                        <c:v>3.4939999999999999E-2</c:v>
                      </c:pt>
                      <c:pt idx="453">
                        <c:v>6.0359999999999997E-2</c:v>
                      </c:pt>
                      <c:pt idx="454">
                        <c:v>6.7110000000000003E-2</c:v>
                      </c:pt>
                      <c:pt idx="455">
                        <c:v>6.2269999999999999E-2</c:v>
                      </c:pt>
                      <c:pt idx="456">
                        <c:v>5.9249999999999997E-2</c:v>
                      </c:pt>
                      <c:pt idx="457">
                        <c:v>7.2300000000000003E-2</c:v>
                      </c:pt>
                      <c:pt idx="458">
                        <c:v>6.6100000000000006E-2</c:v>
                      </c:pt>
                      <c:pt idx="459">
                        <c:v>6.1830000000000003E-2</c:v>
                      </c:pt>
                      <c:pt idx="460">
                        <c:v>6.4589999999999995E-2</c:v>
                      </c:pt>
                      <c:pt idx="461">
                        <c:v>6.8839999999999998E-2</c:v>
                      </c:pt>
                      <c:pt idx="462">
                        <c:v>6.6909999999999997E-2</c:v>
                      </c:pt>
                      <c:pt idx="463">
                        <c:v>5.7910000000000003E-2</c:v>
                      </c:pt>
                      <c:pt idx="464">
                        <c:v>5.5160000000000001E-2</c:v>
                      </c:pt>
                      <c:pt idx="465">
                        <c:v>4.6879999999999998E-2</c:v>
                      </c:pt>
                      <c:pt idx="466">
                        <c:v>5.0599999999999999E-2</c:v>
                      </c:pt>
                      <c:pt idx="467">
                        <c:v>5.4420000000000003E-2</c:v>
                      </c:pt>
                      <c:pt idx="468">
                        <c:v>5.8029999999999998E-2</c:v>
                      </c:pt>
                      <c:pt idx="469">
                        <c:v>4.9050000000000003E-2</c:v>
                      </c:pt>
                      <c:pt idx="470">
                        <c:v>5.3760000000000002E-2</c:v>
                      </c:pt>
                      <c:pt idx="471">
                        <c:v>6.8529999999999994E-2</c:v>
                      </c:pt>
                      <c:pt idx="472">
                        <c:v>8.6249999999999993E-2</c:v>
                      </c:pt>
                      <c:pt idx="473">
                        <c:v>9.4210000000000002E-2</c:v>
                      </c:pt>
                      <c:pt idx="474">
                        <c:v>9.9049999999999999E-2</c:v>
                      </c:pt>
                      <c:pt idx="475">
                        <c:v>9.8460000000000006E-2</c:v>
                      </c:pt>
                      <c:pt idx="476">
                        <c:v>9.8900000000000002E-2</c:v>
                      </c:pt>
                      <c:pt idx="477">
                        <c:v>9.7559999999999994E-2</c:v>
                      </c:pt>
                      <c:pt idx="478">
                        <c:v>8.7770000000000001E-2</c:v>
                      </c:pt>
                      <c:pt idx="479">
                        <c:v>7.8659999999999994E-2</c:v>
                      </c:pt>
                      <c:pt idx="480">
                        <c:v>7.9880000000000007E-2</c:v>
                      </c:pt>
                      <c:pt idx="481">
                        <c:v>9.4979999999999995E-2</c:v>
                      </c:pt>
                      <c:pt idx="482">
                        <c:v>0.115</c:v>
                      </c:pt>
                      <c:pt idx="483">
                        <c:v>0.12479999999999999</c:v>
                      </c:pt>
                      <c:pt idx="484">
                        <c:v>0.1145</c:v>
                      </c:pt>
                      <c:pt idx="485">
                        <c:v>0.10884000000000001</c:v>
                      </c:pt>
                      <c:pt idx="486">
                        <c:v>0.12096</c:v>
                      </c:pt>
                      <c:pt idx="487">
                        <c:v>0.13829</c:v>
                      </c:pt>
                      <c:pt idx="488">
                        <c:v>0.13983000000000001</c:v>
                      </c:pt>
                      <c:pt idx="489">
                        <c:v>0.12744</c:v>
                      </c:pt>
                      <c:pt idx="490">
                        <c:v>0.11618000000000001</c:v>
                      </c:pt>
                      <c:pt idx="491">
                        <c:v>0.12941</c:v>
                      </c:pt>
                      <c:pt idx="492">
                        <c:v>0.14427000000000001</c:v>
                      </c:pt>
                      <c:pt idx="493">
                        <c:v>0.14362</c:v>
                      </c:pt>
                      <c:pt idx="494">
                        <c:v>0.12503</c:v>
                      </c:pt>
                      <c:pt idx="495">
                        <c:v>0.12121</c:v>
                      </c:pt>
                      <c:pt idx="496">
                        <c:v>0.11967999999999999</c:v>
                      </c:pt>
                      <c:pt idx="497">
                        <c:v>0.14247000000000001</c:v>
                      </c:pt>
                      <c:pt idx="498">
                        <c:v>0.16059999999999999</c:v>
                      </c:pt>
                      <c:pt idx="499">
                        <c:v>0.16722000000000001</c:v>
                      </c:pt>
                      <c:pt idx="500">
                        <c:v>0.16331000000000001</c:v>
                      </c:pt>
                      <c:pt idx="501">
                        <c:v>0.13685</c:v>
                      </c:pt>
                      <c:pt idx="502">
                        <c:v>0.11649</c:v>
                      </c:pt>
                      <c:pt idx="503">
                        <c:v>0.11464000000000001</c:v>
                      </c:pt>
                      <c:pt idx="504">
                        <c:v>0.12093</c:v>
                      </c:pt>
                      <c:pt idx="505">
                        <c:v>0.11747</c:v>
                      </c:pt>
                      <c:pt idx="506">
                        <c:v>0.1105</c:v>
                      </c:pt>
                      <c:pt idx="507">
                        <c:v>0.10649</c:v>
                      </c:pt>
                      <c:pt idx="508">
                        <c:v>0.10738</c:v>
                      </c:pt>
                      <c:pt idx="509">
                        <c:v>0.12399</c:v>
                      </c:pt>
                      <c:pt idx="510">
                        <c:v>0.12873999999999999</c:v>
                      </c:pt>
                      <c:pt idx="511">
                        <c:v>0.11389000000000001</c:v>
                      </c:pt>
                      <c:pt idx="512">
                        <c:v>9.8750000000000004E-2</c:v>
                      </c:pt>
                      <c:pt idx="513">
                        <c:v>8.5739999999999997E-2</c:v>
                      </c:pt>
                      <c:pt idx="514">
                        <c:v>7.3929999999999996E-2</c:v>
                      </c:pt>
                      <c:pt idx="515">
                        <c:v>6.1920000000000003E-2</c:v>
                      </c:pt>
                      <c:pt idx="516">
                        <c:v>5.6140000000000002E-2</c:v>
                      </c:pt>
                      <c:pt idx="517">
                        <c:v>5.8770000000000003E-2</c:v>
                      </c:pt>
                      <c:pt idx="518">
                        <c:v>5.8869999999999999E-2</c:v>
                      </c:pt>
                      <c:pt idx="519">
                        <c:v>5.3510000000000002E-2</c:v>
                      </c:pt>
                      <c:pt idx="520">
                        <c:v>4.6210000000000001E-2</c:v>
                      </c:pt>
                      <c:pt idx="521">
                        <c:v>3.3340000000000002E-2</c:v>
                      </c:pt>
                      <c:pt idx="522">
                        <c:v>2.4989999999999998E-2</c:v>
                      </c:pt>
                      <c:pt idx="523">
                        <c:v>2.664E-2</c:v>
                      </c:pt>
                      <c:pt idx="524">
                        <c:v>3.5180000000000003E-2</c:v>
                      </c:pt>
                      <c:pt idx="525">
                        <c:v>3.8989999999999997E-2</c:v>
                      </c:pt>
                      <c:pt idx="526">
                        <c:v>4.2720000000000001E-2</c:v>
                      </c:pt>
                      <c:pt idx="527">
                        <c:v>4.3459999999999999E-2</c:v>
                      </c:pt>
                      <c:pt idx="528">
                        <c:v>4.0599999999999997E-2</c:v>
                      </c:pt>
                      <c:pt idx="529">
                        <c:v>3.8830000000000003E-2</c:v>
                      </c:pt>
                      <c:pt idx="530">
                        <c:v>3.0210000000000001E-2</c:v>
                      </c:pt>
                      <c:pt idx="531">
                        <c:v>2.3810000000000001E-2</c:v>
                      </c:pt>
                      <c:pt idx="532">
                        <c:v>1.5789999999999998E-2</c:v>
                      </c:pt>
                      <c:pt idx="533">
                        <c:v>1.9179999999999999E-2</c:v>
                      </c:pt>
                      <c:pt idx="534">
                        <c:v>1.1780000000000001E-2</c:v>
                      </c:pt>
                      <c:pt idx="535">
                        <c:v>1.6920000000000001E-2</c:v>
                      </c:pt>
                      <c:pt idx="536">
                        <c:v>3.2649999999999998E-2</c:v>
                      </c:pt>
                      <c:pt idx="537">
                        <c:v>4.614E-2</c:v>
                      </c:pt>
                      <c:pt idx="538">
                        <c:v>4.9160000000000002E-2</c:v>
                      </c:pt>
                      <c:pt idx="539">
                        <c:v>4.9880000000000001E-2</c:v>
                      </c:pt>
                      <c:pt idx="540">
                        <c:v>4.3220000000000001E-2</c:v>
                      </c:pt>
                      <c:pt idx="541">
                        <c:v>4.6089999999999999E-2</c:v>
                      </c:pt>
                      <c:pt idx="542">
                        <c:v>3.2079999999999997E-2</c:v>
                      </c:pt>
                      <c:pt idx="543">
                        <c:v>3.2300000000000002E-2</c:v>
                      </c:pt>
                      <c:pt idx="544">
                        <c:v>2.41E-2</c:v>
                      </c:pt>
                      <c:pt idx="545">
                        <c:v>4.249E-2</c:v>
                      </c:pt>
                      <c:pt idx="546">
                        <c:v>4.8989999999999999E-2</c:v>
                      </c:pt>
                      <c:pt idx="547">
                        <c:v>4.5229999999999999E-2</c:v>
                      </c:pt>
                      <c:pt idx="548">
                        <c:v>3.202E-2</c:v>
                      </c:pt>
                      <c:pt idx="549">
                        <c:v>2.426E-2</c:v>
                      </c:pt>
                      <c:pt idx="550">
                        <c:v>2.9059999999999999E-2</c:v>
                      </c:pt>
                      <c:pt idx="551">
                        <c:v>2.4070000000000001E-2</c:v>
                      </c:pt>
                      <c:pt idx="552">
                        <c:v>2.9899999999999999E-2</c:v>
                      </c:pt>
                      <c:pt idx="553">
                        <c:v>4.002E-2</c:v>
                      </c:pt>
                      <c:pt idx="554">
                        <c:v>5.3560000000000003E-2</c:v>
                      </c:pt>
                      <c:pt idx="555">
                        <c:v>5.6980000000000003E-2</c:v>
                      </c:pt>
                      <c:pt idx="556">
                        <c:v>5.1220000000000002E-2</c:v>
                      </c:pt>
                      <c:pt idx="557">
                        <c:v>3.4090000000000002E-2</c:v>
                      </c:pt>
                      <c:pt idx="558">
                        <c:v>2.852E-2</c:v>
                      </c:pt>
                      <c:pt idx="559">
                        <c:v>3.4270000000000002E-2</c:v>
                      </c:pt>
                      <c:pt idx="560">
                        <c:v>5.0459999999999998E-2</c:v>
                      </c:pt>
                      <c:pt idx="561">
                        <c:v>6.5809999999999994E-2</c:v>
                      </c:pt>
                      <c:pt idx="562">
                        <c:v>7.2870000000000004E-2</c:v>
                      </c:pt>
                      <c:pt idx="563">
                        <c:v>6.9849999999999995E-2</c:v>
                      </c:pt>
                      <c:pt idx="564">
                        <c:v>6.0159999999999998E-2</c:v>
                      </c:pt>
                      <c:pt idx="565">
                        <c:v>5.883E-2</c:v>
                      </c:pt>
                      <c:pt idx="566">
                        <c:v>6.368E-2</c:v>
                      </c:pt>
                      <c:pt idx="567">
                        <c:v>7.2679999999999995E-2</c:v>
                      </c:pt>
                      <c:pt idx="568">
                        <c:v>7.8090000000000007E-2</c:v>
                      </c:pt>
                      <c:pt idx="569">
                        <c:v>8.3979999999999999E-2</c:v>
                      </c:pt>
                      <c:pt idx="570">
                        <c:v>8.9450000000000002E-2</c:v>
                      </c:pt>
                      <c:pt idx="571">
                        <c:v>9.4880000000000006E-2</c:v>
                      </c:pt>
                      <c:pt idx="572">
                        <c:v>9.1869999999999993E-2</c:v>
                      </c:pt>
                      <c:pt idx="573">
                        <c:v>8.1280000000000005E-2</c:v>
                      </c:pt>
                      <c:pt idx="574">
                        <c:v>7.4480000000000005E-2</c:v>
                      </c:pt>
                      <c:pt idx="575">
                        <c:v>7.4969999999999995E-2</c:v>
                      </c:pt>
                      <c:pt idx="576">
                        <c:v>6.8000000000000005E-2</c:v>
                      </c:pt>
                      <c:pt idx="577">
                        <c:v>4.8320000000000002E-2</c:v>
                      </c:pt>
                      <c:pt idx="578">
                        <c:v>4.5039999999999997E-2</c:v>
                      </c:pt>
                      <c:pt idx="579">
                        <c:v>6.3890000000000002E-2</c:v>
                      </c:pt>
                      <c:pt idx="580">
                        <c:v>7.8740000000000004E-2</c:v>
                      </c:pt>
                      <c:pt idx="581">
                        <c:v>7.2010000000000005E-2</c:v>
                      </c:pt>
                      <c:pt idx="582">
                        <c:v>5.006E-2</c:v>
                      </c:pt>
                      <c:pt idx="583">
                        <c:v>3.1210000000000002E-2</c:v>
                      </c:pt>
                      <c:pt idx="584">
                        <c:v>2.6800000000000001E-2</c:v>
                      </c:pt>
                      <c:pt idx="585">
                        <c:v>2.666E-2</c:v>
                      </c:pt>
                      <c:pt idx="586">
                        <c:v>1.014E-2</c:v>
                      </c:pt>
                      <c:pt idx="587">
                        <c:v>6.0899999999999999E-3</c:v>
                      </c:pt>
                      <c:pt idx="588">
                        <c:v>-7.4900000000000001E-3</c:v>
                      </c:pt>
                      <c:pt idx="589">
                        <c:v>-1.268E-2</c:v>
                      </c:pt>
                      <c:pt idx="590">
                        <c:v>-9.0900000000000009E-3</c:v>
                      </c:pt>
                      <c:pt idx="591" formatCode="0.00E+00">
                        <c:v>-2.56228E-4</c:v>
                      </c:pt>
                      <c:pt idx="592">
                        <c:v>-1.891E-2</c:v>
                      </c:pt>
                      <c:pt idx="593">
                        <c:v>-4.2369999999999998E-2</c:v>
                      </c:pt>
                      <c:pt idx="594">
                        <c:v>-4.0419999999999998E-2</c:v>
                      </c:pt>
                      <c:pt idx="595">
                        <c:v>-3.1829999999999997E-2</c:v>
                      </c:pt>
                      <c:pt idx="596">
                        <c:v>-3.04E-2</c:v>
                      </c:pt>
                      <c:pt idx="597">
                        <c:v>-2.3429999999999999E-2</c:v>
                      </c:pt>
                      <c:pt idx="598">
                        <c:v>-1.1220000000000001E-2</c:v>
                      </c:pt>
                      <c:pt idx="599">
                        <c:v>-2.64E-3</c:v>
                      </c:pt>
                      <c:pt idx="600">
                        <c:v>2.5600000000000002E-3</c:v>
                      </c:pt>
                      <c:pt idx="601">
                        <c:v>1.16E-3</c:v>
                      </c:pt>
                      <c:pt idx="602">
                        <c:v>-2.2970000000000001E-2</c:v>
                      </c:pt>
                      <c:pt idx="603">
                        <c:v>-4.9799999999999997E-2</c:v>
                      </c:pt>
                      <c:pt idx="604">
                        <c:v>-4.9079999999999999E-2</c:v>
                      </c:pt>
                      <c:pt idx="605">
                        <c:v>-4.9320000000000003E-2</c:v>
                      </c:pt>
                      <c:pt idx="606">
                        <c:v>-4.2720000000000001E-2</c:v>
                      </c:pt>
                      <c:pt idx="607">
                        <c:v>-3.4799999999999998E-2</c:v>
                      </c:pt>
                      <c:pt idx="608">
                        <c:v>-3.082E-2</c:v>
                      </c:pt>
                      <c:pt idx="609">
                        <c:v>-4.9119999999999997E-2</c:v>
                      </c:pt>
                      <c:pt idx="610">
                        <c:v>-4.5909999999999999E-2</c:v>
                      </c:pt>
                      <c:pt idx="611">
                        <c:v>-2.5579999999999999E-2</c:v>
                      </c:pt>
                      <c:pt idx="612">
                        <c:v>-1.8499999999999999E-2</c:v>
                      </c:pt>
                      <c:pt idx="613">
                        <c:v>-2.8070000000000001E-2</c:v>
                      </c:pt>
                      <c:pt idx="614">
                        <c:v>-5.679E-2</c:v>
                      </c:pt>
                      <c:pt idx="615">
                        <c:v>-6.9360000000000005E-2</c:v>
                      </c:pt>
                      <c:pt idx="616">
                        <c:v>-7.1230000000000002E-2</c:v>
                      </c:pt>
                      <c:pt idx="617">
                        <c:v>-4.1939999999999998E-2</c:v>
                      </c:pt>
                      <c:pt idx="618">
                        <c:v>-3.0040000000000001E-2</c:v>
                      </c:pt>
                      <c:pt idx="619">
                        <c:v>-3.0759999999999999E-2</c:v>
                      </c:pt>
                      <c:pt idx="620">
                        <c:v>-2.1239999999999998E-2</c:v>
                      </c:pt>
                      <c:pt idx="621">
                        <c:v>-7.1300000000000001E-3</c:v>
                      </c:pt>
                      <c:pt idx="622">
                        <c:v>-8.77E-3</c:v>
                      </c:pt>
                      <c:pt idx="623">
                        <c:v>-1.7100000000000001E-2</c:v>
                      </c:pt>
                      <c:pt idx="624">
                        <c:v>-3.4529999999999998E-2</c:v>
                      </c:pt>
                      <c:pt idx="625">
                        <c:v>-4.6370000000000001E-2</c:v>
                      </c:pt>
                      <c:pt idx="626">
                        <c:v>-5.2839999999999998E-2</c:v>
                      </c:pt>
                      <c:pt idx="627">
                        <c:v>-4.6289999999999998E-2</c:v>
                      </c:pt>
                      <c:pt idx="628">
                        <c:v>-4.8910000000000002E-2</c:v>
                      </c:pt>
                      <c:pt idx="629">
                        <c:v>-4.6089999999999999E-2</c:v>
                      </c:pt>
                      <c:pt idx="630">
                        <c:v>-3.3390000000000003E-2</c:v>
                      </c:pt>
                      <c:pt idx="631">
                        <c:v>-1.839E-2</c:v>
                      </c:pt>
                      <c:pt idx="632">
                        <c:v>-1.8030000000000001E-2</c:v>
                      </c:pt>
                      <c:pt idx="633">
                        <c:v>-2.2020000000000001E-2</c:v>
                      </c:pt>
                      <c:pt idx="634">
                        <c:v>-2.129E-2</c:v>
                      </c:pt>
                      <c:pt idx="635">
                        <c:v>-2.4910000000000002E-2</c:v>
                      </c:pt>
                      <c:pt idx="636">
                        <c:v>-2.341E-2</c:v>
                      </c:pt>
                      <c:pt idx="637">
                        <c:v>-1.2959999999999999E-2</c:v>
                      </c:pt>
                      <c:pt idx="638">
                        <c:v>-2.138E-2</c:v>
                      </c:pt>
                      <c:pt idx="639">
                        <c:v>-2.691E-2</c:v>
                      </c:pt>
                      <c:pt idx="640">
                        <c:v>-3.0269999999999998E-2</c:v>
                      </c:pt>
                      <c:pt idx="641">
                        <c:v>-2.785E-2</c:v>
                      </c:pt>
                      <c:pt idx="642">
                        <c:v>-3.2919999999999998E-2</c:v>
                      </c:pt>
                      <c:pt idx="643">
                        <c:v>-3.5349999999999999E-2</c:v>
                      </c:pt>
                      <c:pt idx="644">
                        <c:v>-2.392E-2</c:v>
                      </c:pt>
                      <c:pt idx="645">
                        <c:v>-1.6800000000000001E-3</c:v>
                      </c:pt>
                      <c:pt idx="646">
                        <c:v>1.0959999999999999E-2</c:v>
                      </c:pt>
                      <c:pt idx="647">
                        <c:v>3.4399999999999999E-3</c:v>
                      </c:pt>
                      <c:pt idx="648">
                        <c:v>4.2599999999999999E-3</c:v>
                      </c:pt>
                      <c:pt idx="649">
                        <c:v>1.183E-2</c:v>
                      </c:pt>
                      <c:pt idx="650">
                        <c:v>1.4080000000000001E-2</c:v>
                      </c:pt>
                      <c:pt idx="651">
                        <c:v>1.4710000000000001E-2</c:v>
                      </c:pt>
                      <c:pt idx="652" formatCode="0.00E+00">
                        <c:v>-8.9909300000000001E-4</c:v>
                      </c:pt>
                      <c:pt idx="653">
                        <c:v>-1.0410000000000001E-2</c:v>
                      </c:pt>
                      <c:pt idx="654">
                        <c:v>-6.45E-3</c:v>
                      </c:pt>
                      <c:pt idx="655">
                        <c:v>6.8599999999999998E-3</c:v>
                      </c:pt>
                      <c:pt idx="656">
                        <c:v>-6.1500000000000001E-3</c:v>
                      </c:pt>
                      <c:pt idx="657">
                        <c:v>-9.2200000000000008E-3</c:v>
                      </c:pt>
                      <c:pt idx="658">
                        <c:v>-1.804E-2</c:v>
                      </c:pt>
                      <c:pt idx="659">
                        <c:v>-1.221E-2</c:v>
                      </c:pt>
                      <c:pt idx="660">
                        <c:v>-1.3979999999999999E-2</c:v>
                      </c:pt>
                      <c:pt idx="661">
                        <c:v>5.7400000000000003E-3</c:v>
                      </c:pt>
                      <c:pt idx="662">
                        <c:v>1.272E-2</c:v>
                      </c:pt>
                      <c:pt idx="663">
                        <c:v>1.5699999999999999E-2</c:v>
                      </c:pt>
                      <c:pt idx="664">
                        <c:v>-8.8299999999999993E-3</c:v>
                      </c:pt>
                      <c:pt idx="665">
                        <c:v>-2.2460000000000001E-2</c:v>
                      </c:pt>
                      <c:pt idx="666">
                        <c:v>-2.0209999999999999E-2</c:v>
                      </c:pt>
                      <c:pt idx="667">
                        <c:v>-1.3310000000000001E-2</c:v>
                      </c:pt>
                      <c:pt idx="668">
                        <c:v>-1.695E-2</c:v>
                      </c:pt>
                      <c:pt idx="669">
                        <c:v>-6.11E-3</c:v>
                      </c:pt>
                      <c:pt idx="670">
                        <c:v>-1.7600000000000001E-3</c:v>
                      </c:pt>
                      <c:pt idx="671">
                        <c:v>-8.0499999999999999E-3</c:v>
                      </c:pt>
                      <c:pt idx="672">
                        <c:v>1.171E-2</c:v>
                      </c:pt>
                      <c:pt idx="673">
                        <c:v>4.2860000000000002E-2</c:v>
                      </c:pt>
                      <c:pt idx="674">
                        <c:v>4.3950000000000003E-2</c:v>
                      </c:pt>
                      <c:pt idx="675">
                        <c:v>4.845E-2</c:v>
                      </c:pt>
                      <c:pt idx="676">
                        <c:v>2.1690000000000001E-2</c:v>
                      </c:pt>
                      <c:pt idx="677">
                        <c:v>1.129E-2</c:v>
                      </c:pt>
                      <c:pt idx="678">
                        <c:v>1.55E-2</c:v>
                      </c:pt>
                      <c:pt idx="679">
                        <c:v>5.0959999999999998E-2</c:v>
                      </c:pt>
                      <c:pt idx="680">
                        <c:v>2.307E-2</c:v>
                      </c:pt>
                      <c:pt idx="681">
                        <c:v>2.426E-2</c:v>
                      </c:pt>
                      <c:pt idx="682">
                        <c:v>3.832E-2</c:v>
                      </c:pt>
                      <c:pt idx="683">
                        <c:v>6.1620000000000001E-2</c:v>
                      </c:pt>
                      <c:pt idx="684">
                        <c:v>7.4109999999999995E-2</c:v>
                      </c:pt>
                      <c:pt idx="685">
                        <c:v>8.5050000000000001E-2</c:v>
                      </c:pt>
                      <c:pt idx="686">
                        <c:v>7.3599999999999999E-2</c:v>
                      </c:pt>
                      <c:pt idx="687">
                        <c:v>4.3619999999999999E-2</c:v>
                      </c:pt>
                      <c:pt idx="688">
                        <c:v>2.7300000000000001E-2</c:v>
                      </c:pt>
                      <c:pt idx="689">
                        <c:v>3.9300000000000002E-2</c:v>
                      </c:pt>
                      <c:pt idx="690">
                        <c:v>7.9490000000000005E-2</c:v>
                      </c:pt>
                      <c:pt idx="691">
                        <c:v>0.10183</c:v>
                      </c:pt>
                      <c:pt idx="692">
                        <c:v>9.3219999999999997E-2</c:v>
                      </c:pt>
                      <c:pt idx="693">
                        <c:v>6.7489999999999994E-2</c:v>
                      </c:pt>
                      <c:pt idx="694">
                        <c:v>6.293E-2</c:v>
                      </c:pt>
                      <c:pt idx="695">
                        <c:v>6.6970000000000002E-2</c:v>
                      </c:pt>
                      <c:pt idx="696">
                        <c:v>9.7250000000000003E-2</c:v>
                      </c:pt>
                      <c:pt idx="697">
                        <c:v>0.10304000000000001</c:v>
                      </c:pt>
                      <c:pt idx="698">
                        <c:v>8.2799999999999999E-2</c:v>
                      </c:pt>
                      <c:pt idx="699">
                        <c:v>6.2839999999999993E-2</c:v>
                      </c:pt>
                      <c:pt idx="700">
                        <c:v>7.3969999999999994E-2</c:v>
                      </c:pt>
                      <c:pt idx="701">
                        <c:v>9.2450000000000004E-2</c:v>
                      </c:pt>
                      <c:pt idx="702">
                        <c:v>9.0529999999999999E-2</c:v>
                      </c:pt>
                      <c:pt idx="703">
                        <c:v>5.9409999999999998E-2</c:v>
                      </c:pt>
                      <c:pt idx="704">
                        <c:v>7.3400000000000007E-2</c:v>
                      </c:pt>
                      <c:pt idx="705">
                        <c:v>8.974E-2</c:v>
                      </c:pt>
                      <c:pt idx="706">
                        <c:v>0.10591</c:v>
                      </c:pt>
                      <c:pt idx="707">
                        <c:v>0.11173</c:v>
                      </c:pt>
                      <c:pt idx="708">
                        <c:v>0.14133000000000001</c:v>
                      </c:pt>
                      <c:pt idx="709">
                        <c:v>0.14002999999999999</c:v>
                      </c:pt>
                      <c:pt idx="710">
                        <c:v>0.12875</c:v>
                      </c:pt>
                      <c:pt idx="711">
                        <c:v>0.14315</c:v>
                      </c:pt>
                      <c:pt idx="712">
                        <c:v>0.13680999999999999</c:v>
                      </c:pt>
                      <c:pt idx="713">
                        <c:v>0.12248000000000001</c:v>
                      </c:pt>
                      <c:pt idx="714">
                        <c:v>0.11360000000000001</c:v>
                      </c:pt>
                      <c:pt idx="715">
                        <c:v>0.12525</c:v>
                      </c:pt>
                      <c:pt idx="716">
                        <c:v>0.14101</c:v>
                      </c:pt>
                      <c:pt idx="717">
                        <c:v>0.12866</c:v>
                      </c:pt>
                      <c:pt idx="718">
                        <c:v>0.12978000000000001</c:v>
                      </c:pt>
                      <c:pt idx="719">
                        <c:v>0.12045</c:v>
                      </c:pt>
                      <c:pt idx="720">
                        <c:v>0.12955</c:v>
                      </c:pt>
                      <c:pt idx="721">
                        <c:v>0.12245</c:v>
                      </c:pt>
                      <c:pt idx="722">
                        <c:v>0.13338</c:v>
                      </c:pt>
                      <c:pt idx="723">
                        <c:v>0.13023000000000001</c:v>
                      </c:pt>
                      <c:pt idx="724">
                        <c:v>0.1308</c:v>
                      </c:pt>
                      <c:pt idx="725">
                        <c:v>0.15848000000000001</c:v>
                      </c:pt>
                      <c:pt idx="726">
                        <c:v>0.19039</c:v>
                      </c:pt>
                      <c:pt idx="727">
                        <c:v>0.19642000000000001</c:v>
                      </c:pt>
                      <c:pt idx="728">
                        <c:v>0.18198</c:v>
                      </c:pt>
                      <c:pt idx="729">
                        <c:v>0.16536999999999999</c:v>
                      </c:pt>
                      <c:pt idx="730">
                        <c:v>0.17283999999999999</c:v>
                      </c:pt>
                      <c:pt idx="731">
                        <c:v>0.19202</c:v>
                      </c:pt>
                      <c:pt idx="732">
                        <c:v>0.22195999999999999</c:v>
                      </c:pt>
                      <c:pt idx="733">
                        <c:v>0.23594000000000001</c:v>
                      </c:pt>
                      <c:pt idx="734">
                        <c:v>0.23266999999999999</c:v>
                      </c:pt>
                      <c:pt idx="735">
                        <c:v>0.22444</c:v>
                      </c:pt>
                      <c:pt idx="736">
                        <c:v>0.23300999999999999</c:v>
                      </c:pt>
                      <c:pt idx="737">
                        <c:v>0.27745999999999998</c:v>
                      </c:pt>
                      <c:pt idx="738">
                        <c:v>0.31213999999999997</c:v>
                      </c:pt>
                      <c:pt idx="739">
                        <c:v>0.31347999999999998</c:v>
                      </c:pt>
                      <c:pt idx="740">
                        <c:v>0.30879000000000001</c:v>
                      </c:pt>
                      <c:pt idx="741">
                        <c:v>0.32</c:v>
                      </c:pt>
                      <c:pt idx="742">
                        <c:v>0.34575</c:v>
                      </c:pt>
                      <c:pt idx="743">
                        <c:v>0.36031999999999997</c:v>
                      </c:pt>
                      <c:pt idx="744">
                        <c:v>0.35568</c:v>
                      </c:pt>
                      <c:pt idx="745">
                        <c:v>0.33555000000000001</c:v>
                      </c:pt>
                      <c:pt idx="746">
                        <c:v>0.316</c:v>
                      </c:pt>
                      <c:pt idx="747">
                        <c:v>0.29093000000000002</c:v>
                      </c:pt>
                      <c:pt idx="748">
                        <c:v>0.27068999999999999</c:v>
                      </c:pt>
                      <c:pt idx="749">
                        <c:v>0.26554</c:v>
                      </c:pt>
                      <c:pt idx="750">
                        <c:v>0.27794999999999997</c:v>
                      </c:pt>
                      <c:pt idx="751">
                        <c:v>0.26284000000000002</c:v>
                      </c:pt>
                      <c:pt idx="752">
                        <c:v>0.2293</c:v>
                      </c:pt>
                      <c:pt idx="753">
                        <c:v>0.19047</c:v>
                      </c:pt>
                      <c:pt idx="754">
                        <c:v>0.18354000000000001</c:v>
                      </c:pt>
                      <c:pt idx="755">
                        <c:v>0.17426</c:v>
                      </c:pt>
                      <c:pt idx="756">
                        <c:v>0.16478999999999999</c:v>
                      </c:pt>
                      <c:pt idx="757">
                        <c:v>0.13391</c:v>
                      </c:pt>
                      <c:pt idx="758">
                        <c:v>0.13428999999999999</c:v>
                      </c:pt>
                      <c:pt idx="759">
                        <c:v>0.1396</c:v>
                      </c:pt>
                      <c:pt idx="760">
                        <c:v>0.1583</c:v>
                      </c:pt>
                      <c:pt idx="761">
                        <c:v>0.13799</c:v>
                      </c:pt>
                      <c:pt idx="762">
                        <c:v>0.13427</c:v>
                      </c:pt>
                      <c:pt idx="763">
                        <c:v>0.11379</c:v>
                      </c:pt>
                      <c:pt idx="764">
                        <c:v>0.12495000000000001</c:v>
                      </c:pt>
                      <c:pt idx="765">
                        <c:v>0.1207</c:v>
                      </c:pt>
                      <c:pt idx="766">
                        <c:v>0.13472999999999999</c:v>
                      </c:pt>
                      <c:pt idx="767">
                        <c:v>0.13994000000000001</c:v>
                      </c:pt>
                      <c:pt idx="768">
                        <c:v>0.15151999999999999</c:v>
                      </c:pt>
                      <c:pt idx="769">
                        <c:v>0.16286</c:v>
                      </c:pt>
                      <c:pt idx="770">
                        <c:v>0.14496999999999999</c:v>
                      </c:pt>
                      <c:pt idx="771">
                        <c:v>0.12839999999999999</c:v>
                      </c:pt>
                      <c:pt idx="772">
                        <c:v>9.1079999999999994E-2</c:v>
                      </c:pt>
                      <c:pt idx="773">
                        <c:v>0.11814</c:v>
                      </c:pt>
                      <c:pt idx="774">
                        <c:v>0.10786999999999999</c:v>
                      </c:pt>
                      <c:pt idx="775">
                        <c:v>0.12182999999999999</c:v>
                      </c:pt>
                      <c:pt idx="776">
                        <c:v>0.12228</c:v>
                      </c:pt>
                      <c:pt idx="777">
                        <c:v>0.13905000000000001</c:v>
                      </c:pt>
                      <c:pt idx="778">
                        <c:v>0.13288</c:v>
                      </c:pt>
                      <c:pt idx="779">
                        <c:v>0.12383</c:v>
                      </c:pt>
                      <c:pt idx="780">
                        <c:v>0.14096</c:v>
                      </c:pt>
                      <c:pt idx="781">
                        <c:v>0.14842</c:v>
                      </c:pt>
                      <c:pt idx="782">
                        <c:v>0.17452000000000001</c:v>
                      </c:pt>
                      <c:pt idx="783">
                        <c:v>0.18228</c:v>
                      </c:pt>
                      <c:pt idx="784">
                        <c:v>0.18226000000000001</c:v>
                      </c:pt>
                      <c:pt idx="785">
                        <c:v>0.15656</c:v>
                      </c:pt>
                      <c:pt idx="786">
                        <c:v>0.14579</c:v>
                      </c:pt>
                      <c:pt idx="787">
                        <c:v>0.13289999999999999</c:v>
                      </c:pt>
                      <c:pt idx="788">
                        <c:v>0.12808</c:v>
                      </c:pt>
                      <c:pt idx="789">
                        <c:v>0.13815</c:v>
                      </c:pt>
                      <c:pt idx="790">
                        <c:v>0.16508999999999999</c:v>
                      </c:pt>
                      <c:pt idx="791">
                        <c:v>0.16039</c:v>
                      </c:pt>
                      <c:pt idx="792">
                        <c:v>0.14299999999999999</c:v>
                      </c:pt>
                      <c:pt idx="793">
                        <c:v>0.14326</c:v>
                      </c:pt>
                      <c:pt idx="794">
                        <c:v>0.15051999999999999</c:v>
                      </c:pt>
                      <c:pt idx="795">
                        <c:v>0.14127000000000001</c:v>
                      </c:pt>
                      <c:pt idx="796">
                        <c:v>0.11302</c:v>
                      </c:pt>
                      <c:pt idx="797">
                        <c:v>0.10548</c:v>
                      </c:pt>
                      <c:pt idx="798">
                        <c:v>0.11360000000000001</c:v>
                      </c:pt>
                      <c:pt idx="799">
                        <c:v>0.10154000000000001</c:v>
                      </c:pt>
                      <c:pt idx="800">
                        <c:v>8.7379999999999999E-2</c:v>
                      </c:pt>
                      <c:pt idx="801">
                        <c:v>8.0589999999999995E-2</c:v>
                      </c:pt>
                      <c:pt idx="802">
                        <c:v>9.3740000000000004E-2</c:v>
                      </c:pt>
                      <c:pt idx="803">
                        <c:v>0.10636</c:v>
                      </c:pt>
                      <c:pt idx="804">
                        <c:v>0.13836000000000001</c:v>
                      </c:pt>
                      <c:pt idx="805">
                        <c:v>0.11307</c:v>
                      </c:pt>
                      <c:pt idx="806">
                        <c:v>9.9150000000000002E-2</c:v>
                      </c:pt>
                      <c:pt idx="807">
                        <c:v>0.10929</c:v>
                      </c:pt>
                      <c:pt idx="808">
                        <c:v>0.15670999999999999</c:v>
                      </c:pt>
                      <c:pt idx="809">
                        <c:v>0.15728</c:v>
                      </c:pt>
                      <c:pt idx="810">
                        <c:v>0.13825000000000001</c:v>
                      </c:pt>
                      <c:pt idx="811">
                        <c:v>0.14429</c:v>
                      </c:pt>
                      <c:pt idx="812">
                        <c:v>0.15325</c:v>
                      </c:pt>
                      <c:pt idx="813">
                        <c:v>0.15276000000000001</c:v>
                      </c:pt>
                      <c:pt idx="814">
                        <c:v>0.14853</c:v>
                      </c:pt>
                      <c:pt idx="815">
                        <c:v>0.18784000000000001</c:v>
                      </c:pt>
                      <c:pt idx="816">
                        <c:v>0.24207999999999999</c:v>
                      </c:pt>
                      <c:pt idx="817">
                        <c:v>0.25408999999999998</c:v>
                      </c:pt>
                      <c:pt idx="818">
                        <c:v>0.27550999999999998</c:v>
                      </c:pt>
                      <c:pt idx="819">
                        <c:v>0.28594000000000003</c:v>
                      </c:pt>
                      <c:pt idx="820">
                        <c:v>0.30674000000000001</c:v>
                      </c:pt>
                      <c:pt idx="821">
                        <c:v>0.29892000000000002</c:v>
                      </c:pt>
                      <c:pt idx="822">
                        <c:v>0.30913000000000002</c:v>
                      </c:pt>
                      <c:pt idx="823">
                        <c:v>0.31336000000000003</c:v>
                      </c:pt>
                      <c:pt idx="824">
                        <c:v>0.32191999999999998</c:v>
                      </c:pt>
                      <c:pt idx="825">
                        <c:v>0.34344999999999998</c:v>
                      </c:pt>
                      <c:pt idx="826">
                        <c:v>0.39480999999999999</c:v>
                      </c:pt>
                      <c:pt idx="827">
                        <c:v>0.43772</c:v>
                      </c:pt>
                      <c:pt idx="828">
                        <c:v>0.46781</c:v>
                      </c:pt>
                      <c:pt idx="829">
                        <c:v>0.46399000000000001</c:v>
                      </c:pt>
                      <c:pt idx="830">
                        <c:v>0.46226</c:v>
                      </c:pt>
                      <c:pt idx="831">
                        <c:v>0.46072999999999997</c:v>
                      </c:pt>
                      <c:pt idx="832">
                        <c:v>0.48021000000000003</c:v>
                      </c:pt>
                      <c:pt idx="833">
                        <c:v>0.52146000000000003</c:v>
                      </c:pt>
                      <c:pt idx="834">
                        <c:v>0.55386000000000002</c:v>
                      </c:pt>
                      <c:pt idx="835">
                        <c:v>0.60462000000000005</c:v>
                      </c:pt>
                      <c:pt idx="836">
                        <c:v>0.61794000000000004</c:v>
                      </c:pt>
                      <c:pt idx="837">
                        <c:v>0.61592999999999998</c:v>
                      </c:pt>
                      <c:pt idx="838">
                        <c:v>0.60531000000000001</c:v>
                      </c:pt>
                      <c:pt idx="839">
                        <c:v>0.65403</c:v>
                      </c:pt>
                      <c:pt idx="840">
                        <c:v>0.72702999999999995</c:v>
                      </c:pt>
                      <c:pt idx="841">
                        <c:v>0.75163000000000002</c:v>
                      </c:pt>
                      <c:pt idx="842">
                        <c:v>0.75566</c:v>
                      </c:pt>
                      <c:pt idx="843">
                        <c:v>0.73907</c:v>
                      </c:pt>
                      <c:pt idx="844">
                        <c:v>0.77119000000000004</c:v>
                      </c:pt>
                      <c:pt idx="845">
                        <c:v>0.81667000000000001</c:v>
                      </c:pt>
                      <c:pt idx="846">
                        <c:v>0.85660999999999998</c:v>
                      </c:pt>
                      <c:pt idx="847">
                        <c:v>0.87839</c:v>
                      </c:pt>
                      <c:pt idx="848">
                        <c:v>0.86724999999999997</c:v>
                      </c:pt>
                      <c:pt idx="849">
                        <c:v>0.89824000000000004</c:v>
                      </c:pt>
                      <c:pt idx="850">
                        <c:v>0.93955</c:v>
                      </c:pt>
                      <c:pt idx="851">
                        <c:v>0.99378999999999995</c:v>
                      </c:pt>
                      <c:pt idx="852">
                        <c:v>1.00166</c:v>
                      </c:pt>
                      <c:pt idx="853">
                        <c:v>1.0360799999999999</c:v>
                      </c:pt>
                      <c:pt idx="854">
                        <c:v>1.0422</c:v>
                      </c:pt>
                      <c:pt idx="855">
                        <c:v>1.0381</c:v>
                      </c:pt>
                      <c:pt idx="856">
                        <c:v>1.0685899999999999</c:v>
                      </c:pt>
                      <c:pt idx="857">
                        <c:v>1.1178900000000001</c:v>
                      </c:pt>
                      <c:pt idx="858">
                        <c:v>1.15391</c:v>
                      </c:pt>
                      <c:pt idx="859">
                        <c:v>1.17838</c:v>
                      </c:pt>
                      <c:pt idx="860">
                        <c:v>1.19834</c:v>
                      </c:pt>
                      <c:pt idx="861">
                        <c:v>1.2291799999999999</c:v>
                      </c:pt>
                      <c:pt idx="862">
                        <c:v>1.2621599999999999</c:v>
                      </c:pt>
                      <c:pt idx="863">
                        <c:v>1.30237</c:v>
                      </c:pt>
                      <c:pt idx="864">
                        <c:v>1.3579300000000001</c:v>
                      </c:pt>
                      <c:pt idx="865">
                        <c:v>1.42241</c:v>
                      </c:pt>
                      <c:pt idx="866">
                        <c:v>1.4600500000000001</c:v>
                      </c:pt>
                      <c:pt idx="867">
                        <c:v>1.4311</c:v>
                      </c:pt>
                      <c:pt idx="868">
                        <c:v>1.4997499999999999</c:v>
                      </c:pt>
                      <c:pt idx="869">
                        <c:v>1.5300800000000001</c:v>
                      </c:pt>
                      <c:pt idx="870">
                        <c:v>1.58002</c:v>
                      </c:pt>
                      <c:pt idx="871">
                        <c:v>1.5942700000000001</c:v>
                      </c:pt>
                      <c:pt idx="872">
                        <c:v>1.6788799999999999</c:v>
                      </c:pt>
                      <c:pt idx="873">
                        <c:v>1.73892</c:v>
                      </c:pt>
                      <c:pt idx="874">
                        <c:v>1.8350200000000001</c:v>
                      </c:pt>
                      <c:pt idx="875">
                        <c:v>1.9017599999999999</c:v>
                      </c:pt>
                      <c:pt idx="876">
                        <c:v>1.9233199999999999</c:v>
                      </c:pt>
                      <c:pt idx="877">
                        <c:v>1.9345000000000001</c:v>
                      </c:pt>
                      <c:pt idx="878">
                        <c:v>2.0077799999999999</c:v>
                      </c:pt>
                      <c:pt idx="879">
                        <c:v>2.1182099999999999</c:v>
                      </c:pt>
                      <c:pt idx="880">
                        <c:v>2.2571400000000001</c:v>
                      </c:pt>
                      <c:pt idx="881">
                        <c:v>2.4195099999999998</c:v>
                      </c:pt>
                      <c:pt idx="882">
                        <c:v>2.5349599999999999</c:v>
                      </c:pt>
                      <c:pt idx="883">
                        <c:v>2.6996600000000002</c:v>
                      </c:pt>
                      <c:pt idx="884">
                        <c:v>2.8546900000000002</c:v>
                      </c:pt>
                      <c:pt idx="885">
                        <c:v>3.00299</c:v>
                      </c:pt>
                      <c:pt idx="886">
                        <c:v>3.0335800000000002</c:v>
                      </c:pt>
                      <c:pt idx="887">
                        <c:v>3.09999</c:v>
                      </c:pt>
                      <c:pt idx="888">
                        <c:v>3.1622499999999998</c:v>
                      </c:pt>
                      <c:pt idx="889">
                        <c:v>3.1558299999999999</c:v>
                      </c:pt>
                      <c:pt idx="890">
                        <c:v>3.0007299999999999</c:v>
                      </c:pt>
                      <c:pt idx="891">
                        <c:v>2.74119</c:v>
                      </c:pt>
                      <c:pt idx="892">
                        <c:v>2.3770699999999998</c:v>
                      </c:pt>
                      <c:pt idx="893">
                        <c:v>2.0044200000000001</c:v>
                      </c:pt>
                      <c:pt idx="894">
                        <c:v>1.6843600000000001</c:v>
                      </c:pt>
                      <c:pt idx="895">
                        <c:v>1.4294500000000001</c:v>
                      </c:pt>
                      <c:pt idx="896">
                        <c:v>1.21973</c:v>
                      </c:pt>
                      <c:pt idx="897">
                        <c:v>1.07803</c:v>
                      </c:pt>
                      <c:pt idx="898">
                        <c:v>0.95974000000000004</c:v>
                      </c:pt>
                      <c:pt idx="899">
                        <c:v>0.84689999999999999</c:v>
                      </c:pt>
                      <c:pt idx="900">
                        <c:v>0.80106999999999995</c:v>
                      </c:pt>
                      <c:pt idx="901">
                        <c:v>0.77781999999999996</c:v>
                      </c:pt>
                      <c:pt idx="902">
                        <c:v>0.74221999999999999</c:v>
                      </c:pt>
                      <c:pt idx="903">
                        <c:v>0.70784999999999998</c:v>
                      </c:pt>
                      <c:pt idx="904">
                        <c:v>0.69242999999999999</c:v>
                      </c:pt>
                      <c:pt idx="905">
                        <c:v>0.67096</c:v>
                      </c:pt>
                      <c:pt idx="906">
                        <c:v>0.67035999999999996</c:v>
                      </c:pt>
                      <c:pt idx="907">
                        <c:v>0.6391</c:v>
                      </c:pt>
                      <c:pt idx="908">
                        <c:v>0.60777999999999999</c:v>
                      </c:pt>
                      <c:pt idx="909">
                        <c:v>0.56089</c:v>
                      </c:pt>
                      <c:pt idx="910">
                        <c:v>0.54286999999999996</c:v>
                      </c:pt>
                      <c:pt idx="911">
                        <c:v>0.51298999999999995</c:v>
                      </c:pt>
                      <c:pt idx="912">
                        <c:v>0.52432999999999996</c:v>
                      </c:pt>
                      <c:pt idx="913">
                        <c:v>0.50971999999999995</c:v>
                      </c:pt>
                      <c:pt idx="914">
                        <c:v>0.49597000000000002</c:v>
                      </c:pt>
                      <c:pt idx="915">
                        <c:v>0.48393999999999998</c:v>
                      </c:pt>
                      <c:pt idx="916">
                        <c:v>0.46549000000000001</c:v>
                      </c:pt>
                      <c:pt idx="917">
                        <c:v>0.44349</c:v>
                      </c:pt>
                      <c:pt idx="918">
                        <c:v>0.42342999999999997</c:v>
                      </c:pt>
                      <c:pt idx="919">
                        <c:v>0.42571999999999999</c:v>
                      </c:pt>
                      <c:pt idx="920">
                        <c:v>0.42792999999999998</c:v>
                      </c:pt>
                      <c:pt idx="921">
                        <c:v>0.45994000000000002</c:v>
                      </c:pt>
                      <c:pt idx="922">
                        <c:v>0.46365000000000001</c:v>
                      </c:pt>
                      <c:pt idx="923">
                        <c:v>0.47860000000000003</c:v>
                      </c:pt>
                      <c:pt idx="924">
                        <c:v>0.48794999999999999</c:v>
                      </c:pt>
                      <c:pt idx="925">
                        <c:v>0.51966999999999997</c:v>
                      </c:pt>
                      <c:pt idx="926">
                        <c:v>0.50499000000000005</c:v>
                      </c:pt>
                      <c:pt idx="927">
                        <c:v>0.50717000000000001</c:v>
                      </c:pt>
                      <c:pt idx="928">
                        <c:v>0.51015999999999995</c:v>
                      </c:pt>
                      <c:pt idx="929">
                        <c:v>0.50109000000000004</c:v>
                      </c:pt>
                      <c:pt idx="930">
                        <c:v>0.48215999999999998</c:v>
                      </c:pt>
                      <c:pt idx="931">
                        <c:v>0.48161999999999999</c:v>
                      </c:pt>
                      <c:pt idx="932">
                        <c:v>0.52871000000000001</c:v>
                      </c:pt>
                      <c:pt idx="933">
                        <c:v>0.52807000000000004</c:v>
                      </c:pt>
                      <c:pt idx="934">
                        <c:v>0.54140999999999995</c:v>
                      </c:pt>
                      <c:pt idx="935">
                        <c:v>0.52754999999999996</c:v>
                      </c:pt>
                      <c:pt idx="936">
                        <c:v>0.53522999999999998</c:v>
                      </c:pt>
                      <c:pt idx="937">
                        <c:v>0.55067999999999995</c:v>
                      </c:pt>
                      <c:pt idx="938">
                        <c:v>0.58204</c:v>
                      </c:pt>
                      <c:pt idx="939">
                        <c:v>0.58716999999999997</c:v>
                      </c:pt>
                      <c:pt idx="940">
                        <c:v>0.58094000000000001</c:v>
                      </c:pt>
                      <c:pt idx="941">
                        <c:v>0.57459000000000005</c:v>
                      </c:pt>
                      <c:pt idx="942">
                        <c:v>0.55286000000000002</c:v>
                      </c:pt>
                      <c:pt idx="943">
                        <c:v>0.57716000000000001</c:v>
                      </c:pt>
                      <c:pt idx="944">
                        <c:v>0.64554999999999996</c:v>
                      </c:pt>
                      <c:pt idx="945">
                        <c:v>0.67084999999999995</c:v>
                      </c:pt>
                      <c:pt idx="946">
                        <c:v>0.65261000000000002</c:v>
                      </c:pt>
                      <c:pt idx="947">
                        <c:v>0.65837000000000001</c:v>
                      </c:pt>
                      <c:pt idx="948">
                        <c:v>0.69786000000000004</c:v>
                      </c:pt>
                      <c:pt idx="949">
                        <c:v>0.69835000000000003</c:v>
                      </c:pt>
                      <c:pt idx="950">
                        <c:v>0.6925</c:v>
                      </c:pt>
                      <c:pt idx="951">
                        <c:v>0.69435000000000002</c:v>
                      </c:pt>
                      <c:pt idx="952">
                        <c:v>0.71004</c:v>
                      </c:pt>
                      <c:pt idx="953">
                        <c:v>0.72655000000000003</c:v>
                      </c:pt>
                      <c:pt idx="954">
                        <c:v>0.75721000000000005</c:v>
                      </c:pt>
                      <c:pt idx="955">
                        <c:v>0.77339999999999998</c:v>
                      </c:pt>
                      <c:pt idx="956">
                        <c:v>0.77170000000000005</c:v>
                      </c:pt>
                      <c:pt idx="957">
                        <c:v>0.75976999999999995</c:v>
                      </c:pt>
                      <c:pt idx="958">
                        <c:v>0.79754000000000003</c:v>
                      </c:pt>
                      <c:pt idx="959">
                        <c:v>0.81789000000000001</c:v>
                      </c:pt>
                      <c:pt idx="960">
                        <c:v>0.80489999999999995</c:v>
                      </c:pt>
                      <c:pt idx="961">
                        <c:v>0.77441000000000004</c:v>
                      </c:pt>
                      <c:pt idx="962">
                        <c:v>0.75727</c:v>
                      </c:pt>
                      <c:pt idx="963">
                        <c:v>0.76583000000000001</c:v>
                      </c:pt>
                      <c:pt idx="964">
                        <c:v>0.78466999999999998</c:v>
                      </c:pt>
                      <c:pt idx="965">
                        <c:v>0.83425000000000005</c:v>
                      </c:pt>
                      <c:pt idx="966">
                        <c:v>0.85468</c:v>
                      </c:pt>
                      <c:pt idx="967">
                        <c:v>0.86287999999999998</c:v>
                      </c:pt>
                      <c:pt idx="968">
                        <c:v>0.85933000000000004</c:v>
                      </c:pt>
                      <c:pt idx="969">
                        <c:v>0.86677000000000004</c:v>
                      </c:pt>
                      <c:pt idx="970">
                        <c:v>0.86895</c:v>
                      </c:pt>
                      <c:pt idx="971">
                        <c:v>0.85648999999999997</c:v>
                      </c:pt>
                      <c:pt idx="972">
                        <c:v>0.83403000000000005</c:v>
                      </c:pt>
                      <c:pt idx="973">
                        <c:v>0.83345999999999998</c:v>
                      </c:pt>
                      <c:pt idx="974">
                        <c:v>0.82716999999999996</c:v>
                      </c:pt>
                      <c:pt idx="975">
                        <c:v>0.84889999999999999</c:v>
                      </c:pt>
                      <c:pt idx="976">
                        <c:v>0.82601999999999998</c:v>
                      </c:pt>
                      <c:pt idx="977">
                        <c:v>0.79591999999999996</c:v>
                      </c:pt>
                      <c:pt idx="978">
                        <c:v>0.73475999999999997</c:v>
                      </c:pt>
                      <c:pt idx="979">
                        <c:v>0.73787000000000003</c:v>
                      </c:pt>
                      <c:pt idx="980">
                        <c:v>0.72402</c:v>
                      </c:pt>
                      <c:pt idx="981">
                        <c:v>0.73211000000000004</c:v>
                      </c:pt>
                      <c:pt idx="982">
                        <c:v>0.74900999999999995</c:v>
                      </c:pt>
                      <c:pt idx="983">
                        <c:v>0.78107000000000004</c:v>
                      </c:pt>
                      <c:pt idx="984">
                        <c:v>0.77734999999999999</c:v>
                      </c:pt>
                      <c:pt idx="985">
                        <c:v>0.75782000000000005</c:v>
                      </c:pt>
                      <c:pt idx="986">
                        <c:v>0.74922</c:v>
                      </c:pt>
                      <c:pt idx="987">
                        <c:v>0.76229999999999998</c:v>
                      </c:pt>
                      <c:pt idx="988">
                        <c:v>0.76983999999999997</c:v>
                      </c:pt>
                      <c:pt idx="989">
                        <c:v>0.80176999999999998</c:v>
                      </c:pt>
                      <c:pt idx="990">
                        <c:v>0.83416000000000001</c:v>
                      </c:pt>
                      <c:pt idx="991">
                        <c:v>0.87724000000000002</c:v>
                      </c:pt>
                      <c:pt idx="992">
                        <c:v>0.84455999999999998</c:v>
                      </c:pt>
                      <c:pt idx="993">
                        <c:v>0.85958000000000001</c:v>
                      </c:pt>
                      <c:pt idx="994">
                        <c:v>0.90942000000000001</c:v>
                      </c:pt>
                      <c:pt idx="995">
                        <c:v>0.95923000000000003</c:v>
                      </c:pt>
                      <c:pt idx="996">
                        <c:v>0.95047000000000004</c:v>
                      </c:pt>
                      <c:pt idx="997">
                        <c:v>0.95982000000000001</c:v>
                      </c:pt>
                      <c:pt idx="998">
                        <c:v>1.01369</c:v>
                      </c:pt>
                      <c:pt idx="999">
                        <c:v>1.04175</c:v>
                      </c:pt>
                      <c:pt idx="1000">
                        <c:v>1.0416000000000001</c:v>
                      </c:pt>
                      <c:pt idx="1001">
                        <c:v>1.03623</c:v>
                      </c:pt>
                      <c:pt idx="1002">
                        <c:v>1.0310900000000001</c:v>
                      </c:pt>
                      <c:pt idx="1003">
                        <c:v>1.0437000000000001</c:v>
                      </c:pt>
                      <c:pt idx="1004">
                        <c:v>1.0704</c:v>
                      </c:pt>
                      <c:pt idx="1005">
                        <c:v>1.10216</c:v>
                      </c:pt>
                      <c:pt idx="1006">
                        <c:v>1.10806</c:v>
                      </c:pt>
                      <c:pt idx="1007">
                        <c:v>1.1129500000000001</c:v>
                      </c:pt>
                      <c:pt idx="1008">
                        <c:v>1.11087</c:v>
                      </c:pt>
                      <c:pt idx="1009">
                        <c:v>1.10076</c:v>
                      </c:pt>
                      <c:pt idx="1010">
                        <c:v>1.1105499999999999</c:v>
                      </c:pt>
                      <c:pt idx="1011">
                        <c:v>1.12923</c:v>
                      </c:pt>
                      <c:pt idx="1012">
                        <c:v>1.13826</c:v>
                      </c:pt>
                      <c:pt idx="1013">
                        <c:v>1.15621</c:v>
                      </c:pt>
                      <c:pt idx="1014">
                        <c:v>1.1955199999999999</c:v>
                      </c:pt>
                      <c:pt idx="1015">
                        <c:v>1.22536</c:v>
                      </c:pt>
                      <c:pt idx="1016">
                        <c:v>1.2600100000000001</c:v>
                      </c:pt>
                      <c:pt idx="1017">
                        <c:v>1.2690900000000001</c:v>
                      </c:pt>
                      <c:pt idx="1018">
                        <c:v>1.26372</c:v>
                      </c:pt>
                      <c:pt idx="1019">
                        <c:v>1.24044</c:v>
                      </c:pt>
                      <c:pt idx="1020">
                        <c:v>1.22123</c:v>
                      </c:pt>
                      <c:pt idx="1021">
                        <c:v>1.19323</c:v>
                      </c:pt>
                      <c:pt idx="1022">
                        <c:v>1.18649</c:v>
                      </c:pt>
                      <c:pt idx="1023">
                        <c:v>1.1975100000000001</c:v>
                      </c:pt>
                      <c:pt idx="1024">
                        <c:v>1.19597</c:v>
                      </c:pt>
                      <c:pt idx="1025">
                        <c:v>1.18685</c:v>
                      </c:pt>
                      <c:pt idx="1026">
                        <c:v>1.16615</c:v>
                      </c:pt>
                      <c:pt idx="1027">
                        <c:v>1.1508799999999999</c:v>
                      </c:pt>
                      <c:pt idx="1028">
                        <c:v>1.1262000000000001</c:v>
                      </c:pt>
                      <c:pt idx="1029">
                        <c:v>1.1523000000000001</c:v>
                      </c:pt>
                      <c:pt idx="1030">
                        <c:v>1.1655</c:v>
                      </c:pt>
                      <c:pt idx="1031">
                        <c:v>1.1986300000000001</c:v>
                      </c:pt>
                      <c:pt idx="1032">
                        <c:v>1.2264900000000001</c:v>
                      </c:pt>
                      <c:pt idx="1033">
                        <c:v>1.26142</c:v>
                      </c:pt>
                      <c:pt idx="1034">
                        <c:v>1.2799199999999999</c:v>
                      </c:pt>
                      <c:pt idx="1035">
                        <c:v>1.29626</c:v>
                      </c:pt>
                      <c:pt idx="1036">
                        <c:v>1.34222</c:v>
                      </c:pt>
                      <c:pt idx="1037">
                        <c:v>1.3800300000000001</c:v>
                      </c:pt>
                      <c:pt idx="1038">
                        <c:v>1.3915200000000001</c:v>
                      </c:pt>
                      <c:pt idx="1039">
                        <c:v>1.3643799999999999</c:v>
                      </c:pt>
                      <c:pt idx="1040">
                        <c:v>1.39916</c:v>
                      </c:pt>
                      <c:pt idx="1041">
                        <c:v>1.4985999999999999</c:v>
                      </c:pt>
                      <c:pt idx="1042">
                        <c:v>1.5367200000000001</c:v>
                      </c:pt>
                      <c:pt idx="1043">
                        <c:v>1.5395300000000001</c:v>
                      </c:pt>
                      <c:pt idx="1044">
                        <c:v>1.5618799999999999</c:v>
                      </c:pt>
                      <c:pt idx="1045">
                        <c:v>1.60009</c:v>
                      </c:pt>
                      <c:pt idx="1046">
                        <c:v>1.58579</c:v>
                      </c:pt>
                      <c:pt idx="1047">
                        <c:v>1.60118</c:v>
                      </c:pt>
                      <c:pt idx="1048">
                        <c:v>1.6185099999999999</c:v>
                      </c:pt>
                      <c:pt idx="1049">
                        <c:v>1.63253</c:v>
                      </c:pt>
                      <c:pt idx="1050">
                        <c:v>1.58104</c:v>
                      </c:pt>
                      <c:pt idx="1051">
                        <c:v>1.5382100000000001</c:v>
                      </c:pt>
                      <c:pt idx="1052">
                        <c:v>1.4998199999999999</c:v>
                      </c:pt>
                      <c:pt idx="1053">
                        <c:v>1.50563</c:v>
                      </c:pt>
                      <c:pt idx="1054">
                        <c:v>1.53298</c:v>
                      </c:pt>
                      <c:pt idx="1055">
                        <c:v>1.5508</c:v>
                      </c:pt>
                      <c:pt idx="1056">
                        <c:v>1.51268</c:v>
                      </c:pt>
                      <c:pt idx="1057">
                        <c:v>1.4574199999999999</c:v>
                      </c:pt>
                      <c:pt idx="1058">
                        <c:v>1.46678</c:v>
                      </c:pt>
                      <c:pt idx="1059">
                        <c:v>1.51362</c:v>
                      </c:pt>
                      <c:pt idx="1060">
                        <c:v>1.5952999999999999</c:v>
                      </c:pt>
                      <c:pt idx="1061">
                        <c:v>1.4651400000000001</c:v>
                      </c:pt>
                      <c:pt idx="1062">
                        <c:v>1.2456799999999999</c:v>
                      </c:pt>
                      <c:pt idx="1063">
                        <c:v>1.08203</c:v>
                      </c:pt>
                      <c:pt idx="1064">
                        <c:v>1.1377200000000001</c:v>
                      </c:pt>
                      <c:pt idx="1065">
                        <c:v>1.1690700000000001</c:v>
                      </c:pt>
                      <c:pt idx="1066">
                        <c:v>1.1647799999999999</c:v>
                      </c:pt>
                      <c:pt idx="1067">
                        <c:v>1.1884699999999999</c:v>
                      </c:pt>
                      <c:pt idx="1068">
                        <c:v>1.26675</c:v>
                      </c:pt>
                      <c:pt idx="1069">
                        <c:v>1.3118799999999999</c:v>
                      </c:pt>
                      <c:pt idx="1070">
                        <c:v>1.3093900000000001</c:v>
                      </c:pt>
                      <c:pt idx="1071">
                        <c:v>1.30111</c:v>
                      </c:pt>
                      <c:pt idx="1072">
                        <c:v>1.2872399999999999</c:v>
                      </c:pt>
                      <c:pt idx="1073">
                        <c:v>1.2930699999999999</c:v>
                      </c:pt>
                      <c:pt idx="1074">
                        <c:v>1.32304</c:v>
                      </c:pt>
                      <c:pt idx="1075">
                        <c:v>1.33081</c:v>
                      </c:pt>
                      <c:pt idx="1076">
                        <c:v>1.3137799999999999</c:v>
                      </c:pt>
                      <c:pt idx="1077">
                        <c:v>1.3541700000000001</c:v>
                      </c:pt>
                      <c:pt idx="1078">
                        <c:v>1.4085700000000001</c:v>
                      </c:pt>
                      <c:pt idx="1079">
                        <c:v>1.4083300000000001</c:v>
                      </c:pt>
                      <c:pt idx="1080">
                        <c:v>1.3987700000000001</c:v>
                      </c:pt>
                      <c:pt idx="1081">
                        <c:v>1.4172400000000001</c:v>
                      </c:pt>
                      <c:pt idx="1082">
                        <c:v>1.4518599999999999</c:v>
                      </c:pt>
                      <c:pt idx="1083">
                        <c:v>1.4644999999999999</c:v>
                      </c:pt>
                      <c:pt idx="1084">
                        <c:v>1.4519200000000001</c:v>
                      </c:pt>
                      <c:pt idx="1085">
                        <c:v>1.4478800000000001</c:v>
                      </c:pt>
                      <c:pt idx="1086">
                        <c:v>1.43848</c:v>
                      </c:pt>
                      <c:pt idx="1087">
                        <c:v>1.4491499999999999</c:v>
                      </c:pt>
                      <c:pt idx="1088">
                        <c:v>1.40849</c:v>
                      </c:pt>
                      <c:pt idx="1089">
                        <c:v>1.3840399999999999</c:v>
                      </c:pt>
                      <c:pt idx="1090">
                        <c:v>1.3940900000000001</c:v>
                      </c:pt>
                      <c:pt idx="1091">
                        <c:v>1.4391400000000001</c:v>
                      </c:pt>
                      <c:pt idx="1092">
                        <c:v>1.4205000000000001</c:v>
                      </c:pt>
                      <c:pt idx="1093">
                        <c:v>1.40273</c:v>
                      </c:pt>
                      <c:pt idx="1094">
                        <c:v>1.42703</c:v>
                      </c:pt>
                      <c:pt idx="1095">
                        <c:v>1.5037199999999999</c:v>
                      </c:pt>
                      <c:pt idx="1096">
                        <c:v>1.5624100000000001</c:v>
                      </c:pt>
                      <c:pt idx="1097">
                        <c:v>1.52644</c:v>
                      </c:pt>
                      <c:pt idx="1098">
                        <c:v>1.46261</c:v>
                      </c:pt>
                      <c:pt idx="1099">
                        <c:v>1.4045099999999999</c:v>
                      </c:pt>
                      <c:pt idx="1100">
                        <c:v>1.3783300000000001</c:v>
                      </c:pt>
                      <c:pt idx="1101">
                        <c:v>1.3024500000000001</c:v>
                      </c:pt>
                      <c:pt idx="1102">
                        <c:v>1.2520800000000001</c:v>
                      </c:pt>
                      <c:pt idx="1103">
                        <c:v>1.16595</c:v>
                      </c:pt>
                      <c:pt idx="1104">
                        <c:v>1.08561</c:v>
                      </c:pt>
                      <c:pt idx="1105">
                        <c:v>0.98338999999999999</c:v>
                      </c:pt>
                      <c:pt idx="1106">
                        <c:v>0.91147999999999996</c:v>
                      </c:pt>
                      <c:pt idx="1107">
                        <c:v>0.84614999999999996</c:v>
                      </c:pt>
                      <c:pt idx="1108">
                        <c:v>0.82118000000000002</c:v>
                      </c:pt>
                      <c:pt idx="1109">
                        <c:v>0.77515999999999996</c:v>
                      </c:pt>
                      <c:pt idx="1110">
                        <c:v>0.72679000000000005</c:v>
                      </c:pt>
                      <c:pt idx="1111">
                        <c:v>0.67322000000000004</c:v>
                      </c:pt>
                      <c:pt idx="1112">
                        <c:v>0.65305999999999997</c:v>
                      </c:pt>
                      <c:pt idx="1113">
                        <c:v>0.63429999999999997</c:v>
                      </c:pt>
                      <c:pt idx="1114">
                        <c:v>0.63675999999999999</c:v>
                      </c:pt>
                      <c:pt idx="1115">
                        <c:v>0.62794000000000005</c:v>
                      </c:pt>
                      <c:pt idx="1116">
                        <c:v>0.61485999999999996</c:v>
                      </c:pt>
                      <c:pt idx="1117">
                        <c:v>0.58582000000000001</c:v>
                      </c:pt>
                      <c:pt idx="1118">
                        <c:v>0.56855</c:v>
                      </c:pt>
                      <c:pt idx="1119">
                        <c:v>0.56125999999999998</c:v>
                      </c:pt>
                      <c:pt idx="1120">
                        <c:v>0.55413000000000001</c:v>
                      </c:pt>
                      <c:pt idx="1121">
                        <c:v>0.51597000000000004</c:v>
                      </c:pt>
                      <c:pt idx="1122">
                        <c:v>0.48365999999999998</c:v>
                      </c:pt>
                      <c:pt idx="1123">
                        <c:v>0.47987999999999997</c:v>
                      </c:pt>
                      <c:pt idx="1124">
                        <c:v>0.46522000000000002</c:v>
                      </c:pt>
                      <c:pt idx="1125">
                        <c:v>0.44779000000000002</c:v>
                      </c:pt>
                      <c:pt idx="1126">
                        <c:v>0.43443999999999999</c:v>
                      </c:pt>
                      <c:pt idx="1127">
                        <c:v>0.43558999999999998</c:v>
                      </c:pt>
                      <c:pt idx="1128">
                        <c:v>0.41299000000000002</c:v>
                      </c:pt>
                      <c:pt idx="1129">
                        <c:v>0.41327000000000003</c:v>
                      </c:pt>
                      <c:pt idx="1130">
                        <c:v>0.4163</c:v>
                      </c:pt>
                    </c:numCache>
                  </c:numRef>
                </c:yVal>
                <c:smooth val="1"/>
                <c:extLst xmlns:c15="http://schemas.microsoft.com/office/drawing/2012/chart">
                  <c:ext xmlns:c16="http://schemas.microsoft.com/office/drawing/2014/chart" uri="{C3380CC4-5D6E-409C-BE32-E72D297353CC}">
                    <c16:uniqueId val="{0000000F-BA24-4D9A-B745-9BAE61DCA5D5}"/>
                  </c:ext>
                </c:extLst>
              </c15:ser>
            </c15:filteredScatterSeries>
            <c15:filteredScatterSeries>
              <c15:ser>
                <c:idx val="1"/>
                <c:order val="16"/>
                <c:tx>
                  <c:v>Sample 8 (tempered)</c:v>
                </c:tx>
                <c:marker>
                  <c:symbol val="none"/>
                </c:marker>
                <c:xVal>
                  <c:numRef>
                    <c:extLst xmlns:c15="http://schemas.microsoft.com/office/drawing/2012/chart">
                      <c:ext xmlns:c15="http://schemas.microsoft.com/office/drawing/2012/chart" uri="{02D57815-91ED-43cb-92C2-25804820EDAC}">
                        <c15:formulaRef>
                          <c15:sqref>'Sample 8'!$X$2:$X$1132</c15:sqref>
                        </c15:formulaRef>
                      </c:ext>
                    </c:extLst>
                    <c:numCache>
                      <c:formatCode>General</c:formatCode>
                      <c:ptCount val="1131"/>
                      <c:pt idx="0">
                        <c:v>0.33704000000000001</c:v>
                      </c:pt>
                      <c:pt idx="1">
                        <c:v>0.35199000000000003</c:v>
                      </c:pt>
                      <c:pt idx="2">
                        <c:v>0.36695</c:v>
                      </c:pt>
                      <c:pt idx="3">
                        <c:v>0.38190000000000002</c:v>
                      </c:pt>
                      <c:pt idx="4">
                        <c:v>0.39684999999999998</c:v>
                      </c:pt>
                      <c:pt idx="5">
                        <c:v>0.4118</c:v>
                      </c:pt>
                      <c:pt idx="6">
                        <c:v>0.42675000000000002</c:v>
                      </c:pt>
                      <c:pt idx="7">
                        <c:v>0.44169999999999998</c:v>
                      </c:pt>
                      <c:pt idx="8">
                        <c:v>0.45665</c:v>
                      </c:pt>
                      <c:pt idx="9">
                        <c:v>0.47160000000000002</c:v>
                      </c:pt>
                      <c:pt idx="10">
                        <c:v>0.48654999999999998</c:v>
                      </c:pt>
                      <c:pt idx="11">
                        <c:v>0.50149999999999995</c:v>
                      </c:pt>
                      <c:pt idx="12">
                        <c:v>0.51644999999999996</c:v>
                      </c:pt>
                      <c:pt idx="13">
                        <c:v>0.53139999999999998</c:v>
                      </c:pt>
                      <c:pt idx="14">
                        <c:v>0.54635</c:v>
                      </c:pt>
                      <c:pt idx="15">
                        <c:v>0.56130000000000002</c:v>
                      </c:pt>
                      <c:pt idx="16">
                        <c:v>0.57625000000000004</c:v>
                      </c:pt>
                      <c:pt idx="17">
                        <c:v>0.59119999999999995</c:v>
                      </c:pt>
                      <c:pt idx="18">
                        <c:v>0.60614999999999997</c:v>
                      </c:pt>
                      <c:pt idx="19">
                        <c:v>0.62109999999999999</c:v>
                      </c:pt>
                      <c:pt idx="20">
                        <c:v>0.63605</c:v>
                      </c:pt>
                      <c:pt idx="21">
                        <c:v>0.65100000000000002</c:v>
                      </c:pt>
                      <c:pt idx="22">
                        <c:v>0.66595000000000004</c:v>
                      </c:pt>
                      <c:pt idx="23">
                        <c:v>0.68089999999999995</c:v>
                      </c:pt>
                      <c:pt idx="24">
                        <c:v>0.69584999999999997</c:v>
                      </c:pt>
                      <c:pt idx="25">
                        <c:v>0.71079999999999999</c:v>
                      </c:pt>
                      <c:pt idx="26">
                        <c:v>0.72575000000000001</c:v>
                      </c:pt>
                      <c:pt idx="27">
                        <c:v>0.74070000000000003</c:v>
                      </c:pt>
                      <c:pt idx="28">
                        <c:v>0.75565000000000004</c:v>
                      </c:pt>
                      <c:pt idx="29">
                        <c:v>0.77059999999999995</c:v>
                      </c:pt>
                      <c:pt idx="30">
                        <c:v>0.78554999999999997</c:v>
                      </c:pt>
                      <c:pt idx="31">
                        <c:v>0.80049999999999999</c:v>
                      </c:pt>
                      <c:pt idx="32">
                        <c:v>0.81545000000000001</c:v>
                      </c:pt>
                      <c:pt idx="33">
                        <c:v>0.83040000000000003</c:v>
                      </c:pt>
                      <c:pt idx="34">
                        <c:v>0.84535000000000005</c:v>
                      </c:pt>
                      <c:pt idx="35">
                        <c:v>0.86029999999999995</c:v>
                      </c:pt>
                      <c:pt idx="36">
                        <c:v>0.87524999999999997</c:v>
                      </c:pt>
                      <c:pt idx="37">
                        <c:v>0.89019999999999999</c:v>
                      </c:pt>
                      <c:pt idx="38">
                        <c:v>0.90515000000000001</c:v>
                      </c:pt>
                      <c:pt idx="39">
                        <c:v>0.92010000000000003</c:v>
                      </c:pt>
                      <c:pt idx="40">
                        <c:v>0.93505000000000005</c:v>
                      </c:pt>
                      <c:pt idx="41">
                        <c:v>0.95</c:v>
                      </c:pt>
                      <c:pt idx="42">
                        <c:v>0.96494999999999997</c:v>
                      </c:pt>
                      <c:pt idx="43">
                        <c:v>0.97989999999999999</c:v>
                      </c:pt>
                      <c:pt idx="44">
                        <c:v>0.99485000000000001</c:v>
                      </c:pt>
                      <c:pt idx="45">
                        <c:v>1.0098</c:v>
                      </c:pt>
                      <c:pt idx="46">
                        <c:v>1.02475</c:v>
                      </c:pt>
                      <c:pt idx="47">
                        <c:v>1.03969</c:v>
                      </c:pt>
                      <c:pt idx="48">
                        <c:v>1.05464</c:v>
                      </c:pt>
                      <c:pt idx="49">
                        <c:v>1.06959</c:v>
                      </c:pt>
                      <c:pt idx="50">
                        <c:v>1.0845400000000001</c:v>
                      </c:pt>
                      <c:pt idx="51">
                        <c:v>1.0994900000000001</c:v>
                      </c:pt>
                      <c:pt idx="52">
                        <c:v>1.1144400000000001</c:v>
                      </c:pt>
                      <c:pt idx="53">
                        <c:v>1.1293899999999999</c:v>
                      </c:pt>
                      <c:pt idx="54">
                        <c:v>1.1443399999999999</c:v>
                      </c:pt>
                      <c:pt idx="55">
                        <c:v>1.1592899999999999</c:v>
                      </c:pt>
                      <c:pt idx="56">
                        <c:v>1.17424</c:v>
                      </c:pt>
                      <c:pt idx="57">
                        <c:v>1.18919</c:v>
                      </c:pt>
                      <c:pt idx="58">
                        <c:v>1.20414</c:v>
                      </c:pt>
                      <c:pt idx="59">
                        <c:v>1.21909</c:v>
                      </c:pt>
                      <c:pt idx="60">
                        <c:v>1.23403</c:v>
                      </c:pt>
                      <c:pt idx="61">
                        <c:v>1.24898</c:v>
                      </c:pt>
                      <c:pt idx="62">
                        <c:v>1.26393</c:v>
                      </c:pt>
                      <c:pt idx="63">
                        <c:v>1.27888</c:v>
                      </c:pt>
                      <c:pt idx="64">
                        <c:v>1.29383</c:v>
                      </c:pt>
                      <c:pt idx="65">
                        <c:v>1.3087800000000001</c:v>
                      </c:pt>
                      <c:pt idx="66">
                        <c:v>1.3237300000000001</c:v>
                      </c:pt>
                      <c:pt idx="67">
                        <c:v>1.33867</c:v>
                      </c:pt>
                      <c:pt idx="68">
                        <c:v>1.35362</c:v>
                      </c:pt>
                      <c:pt idx="69">
                        <c:v>1.3685700000000001</c:v>
                      </c:pt>
                      <c:pt idx="70">
                        <c:v>1.3835200000000001</c:v>
                      </c:pt>
                      <c:pt idx="71">
                        <c:v>1.3984700000000001</c:v>
                      </c:pt>
                      <c:pt idx="72">
                        <c:v>1.4134199999999999</c:v>
                      </c:pt>
                      <c:pt idx="73">
                        <c:v>1.4283699999999999</c:v>
                      </c:pt>
                      <c:pt idx="74">
                        <c:v>1.4433100000000001</c:v>
                      </c:pt>
                      <c:pt idx="75">
                        <c:v>1.4582599999999999</c:v>
                      </c:pt>
                      <c:pt idx="76">
                        <c:v>1.4732099999999999</c:v>
                      </c:pt>
                      <c:pt idx="77">
                        <c:v>1.4881599999999999</c:v>
                      </c:pt>
                      <c:pt idx="78">
                        <c:v>1.5031099999999999</c:v>
                      </c:pt>
                      <c:pt idx="79">
                        <c:v>1.5180499999999999</c:v>
                      </c:pt>
                      <c:pt idx="80">
                        <c:v>1.5329999999999999</c:v>
                      </c:pt>
                      <c:pt idx="81">
                        <c:v>1.5479499999999999</c:v>
                      </c:pt>
                      <c:pt idx="82">
                        <c:v>1.5629</c:v>
                      </c:pt>
                      <c:pt idx="83">
                        <c:v>1.57785</c:v>
                      </c:pt>
                      <c:pt idx="84">
                        <c:v>1.5927899999999999</c:v>
                      </c:pt>
                      <c:pt idx="85">
                        <c:v>1.6077399999999999</c:v>
                      </c:pt>
                      <c:pt idx="86">
                        <c:v>1.62269</c:v>
                      </c:pt>
                      <c:pt idx="87">
                        <c:v>1.63764</c:v>
                      </c:pt>
                      <c:pt idx="88">
                        <c:v>1.6525799999999999</c:v>
                      </c:pt>
                      <c:pt idx="89">
                        <c:v>1.66753</c:v>
                      </c:pt>
                      <c:pt idx="90">
                        <c:v>1.68248</c:v>
                      </c:pt>
                      <c:pt idx="91">
                        <c:v>1.69743</c:v>
                      </c:pt>
                      <c:pt idx="92">
                        <c:v>1.7123699999999999</c:v>
                      </c:pt>
                      <c:pt idx="93">
                        <c:v>1.72732</c:v>
                      </c:pt>
                      <c:pt idx="94">
                        <c:v>1.74227</c:v>
                      </c:pt>
                      <c:pt idx="95">
                        <c:v>1.75722</c:v>
                      </c:pt>
                      <c:pt idx="96">
                        <c:v>1.77216</c:v>
                      </c:pt>
                      <c:pt idx="97">
                        <c:v>1.78711</c:v>
                      </c:pt>
                      <c:pt idx="98">
                        <c:v>1.80206</c:v>
                      </c:pt>
                      <c:pt idx="99">
                        <c:v>1.8169999999999999</c:v>
                      </c:pt>
                      <c:pt idx="100">
                        <c:v>1.83195</c:v>
                      </c:pt>
                      <c:pt idx="101">
                        <c:v>1.8469</c:v>
                      </c:pt>
                      <c:pt idx="102">
                        <c:v>1.8618399999999999</c:v>
                      </c:pt>
                      <c:pt idx="103">
                        <c:v>1.87679</c:v>
                      </c:pt>
                      <c:pt idx="104">
                        <c:v>1.89174</c:v>
                      </c:pt>
                      <c:pt idx="105">
                        <c:v>1.9066799999999999</c:v>
                      </c:pt>
                      <c:pt idx="106">
                        <c:v>1.9216299999999999</c:v>
                      </c:pt>
                      <c:pt idx="107">
                        <c:v>1.93658</c:v>
                      </c:pt>
                      <c:pt idx="108">
                        <c:v>1.9515199999999999</c:v>
                      </c:pt>
                      <c:pt idx="109">
                        <c:v>1.9664699999999999</c:v>
                      </c:pt>
                      <c:pt idx="110">
                        <c:v>1.9814099999999999</c:v>
                      </c:pt>
                      <c:pt idx="111">
                        <c:v>1.9963599999999999</c:v>
                      </c:pt>
                      <c:pt idx="112">
                        <c:v>2.0113099999999999</c:v>
                      </c:pt>
                      <c:pt idx="113">
                        <c:v>2.0262500000000001</c:v>
                      </c:pt>
                      <c:pt idx="114">
                        <c:v>2.0411999999999999</c:v>
                      </c:pt>
                      <c:pt idx="115">
                        <c:v>2.0561400000000001</c:v>
                      </c:pt>
                      <c:pt idx="116">
                        <c:v>2.0710899999999999</c:v>
                      </c:pt>
                      <c:pt idx="117">
                        <c:v>2.0860400000000001</c:v>
                      </c:pt>
                      <c:pt idx="118">
                        <c:v>2.1009799999999998</c:v>
                      </c:pt>
                      <c:pt idx="119">
                        <c:v>2.1159300000000001</c:v>
                      </c:pt>
                      <c:pt idx="120">
                        <c:v>2.1308699999999998</c:v>
                      </c:pt>
                      <c:pt idx="121">
                        <c:v>2.1458200000000001</c:v>
                      </c:pt>
                      <c:pt idx="122">
                        <c:v>2.1607599999999998</c:v>
                      </c:pt>
                      <c:pt idx="123">
                        <c:v>2.17571</c:v>
                      </c:pt>
                      <c:pt idx="124">
                        <c:v>2.1906500000000002</c:v>
                      </c:pt>
                      <c:pt idx="125">
                        <c:v>2.2056</c:v>
                      </c:pt>
                      <c:pt idx="126">
                        <c:v>2.2205499999999998</c:v>
                      </c:pt>
                      <c:pt idx="127">
                        <c:v>2.23549</c:v>
                      </c:pt>
                      <c:pt idx="128">
                        <c:v>2.2504400000000002</c:v>
                      </c:pt>
                      <c:pt idx="129">
                        <c:v>2.2653799999999999</c:v>
                      </c:pt>
                      <c:pt idx="130">
                        <c:v>2.2803200000000001</c:v>
                      </c:pt>
                      <c:pt idx="131">
                        <c:v>2.2952699999999999</c:v>
                      </c:pt>
                      <c:pt idx="132">
                        <c:v>2.3102100000000001</c:v>
                      </c:pt>
                      <c:pt idx="133">
                        <c:v>2.3251599999999999</c:v>
                      </c:pt>
                      <c:pt idx="134">
                        <c:v>2.3401000000000001</c:v>
                      </c:pt>
                      <c:pt idx="135">
                        <c:v>2.3550499999999999</c:v>
                      </c:pt>
                      <c:pt idx="136">
                        <c:v>2.36999</c:v>
                      </c:pt>
                      <c:pt idx="137">
                        <c:v>2.3849399999999998</c:v>
                      </c:pt>
                      <c:pt idx="138">
                        <c:v>2.39988</c:v>
                      </c:pt>
                      <c:pt idx="139">
                        <c:v>2.4148200000000002</c:v>
                      </c:pt>
                      <c:pt idx="140">
                        <c:v>2.42977</c:v>
                      </c:pt>
                      <c:pt idx="141">
                        <c:v>2.4447100000000002</c:v>
                      </c:pt>
                      <c:pt idx="142">
                        <c:v>2.45966</c:v>
                      </c:pt>
                      <c:pt idx="143">
                        <c:v>2.4746000000000001</c:v>
                      </c:pt>
                      <c:pt idx="144">
                        <c:v>2.4895399999999999</c:v>
                      </c:pt>
                      <c:pt idx="145">
                        <c:v>2.5044900000000001</c:v>
                      </c:pt>
                      <c:pt idx="146">
                        <c:v>2.5194299999999998</c:v>
                      </c:pt>
                      <c:pt idx="147">
                        <c:v>2.53437</c:v>
                      </c:pt>
                      <c:pt idx="148">
                        <c:v>2.5493199999999998</c:v>
                      </c:pt>
                      <c:pt idx="149">
                        <c:v>2.56426</c:v>
                      </c:pt>
                      <c:pt idx="150">
                        <c:v>2.5792000000000002</c:v>
                      </c:pt>
                      <c:pt idx="151">
                        <c:v>2.59415</c:v>
                      </c:pt>
                      <c:pt idx="152">
                        <c:v>2.6090900000000001</c:v>
                      </c:pt>
                      <c:pt idx="153">
                        <c:v>2.6240299999999999</c:v>
                      </c:pt>
                      <c:pt idx="154">
                        <c:v>2.63897</c:v>
                      </c:pt>
                      <c:pt idx="155">
                        <c:v>2.6539199999999998</c:v>
                      </c:pt>
                      <c:pt idx="156">
                        <c:v>2.66886</c:v>
                      </c:pt>
                      <c:pt idx="157">
                        <c:v>2.6838000000000002</c:v>
                      </c:pt>
                      <c:pt idx="158">
                        <c:v>2.69875</c:v>
                      </c:pt>
                      <c:pt idx="159">
                        <c:v>2.7136900000000002</c:v>
                      </c:pt>
                      <c:pt idx="160">
                        <c:v>2.7286299999999999</c:v>
                      </c:pt>
                      <c:pt idx="161">
                        <c:v>2.7435700000000001</c:v>
                      </c:pt>
                      <c:pt idx="162">
                        <c:v>2.7585099999999998</c:v>
                      </c:pt>
                      <c:pt idx="163">
                        <c:v>2.77346</c:v>
                      </c:pt>
                      <c:pt idx="164">
                        <c:v>2.7884000000000002</c:v>
                      </c:pt>
                      <c:pt idx="165">
                        <c:v>2.8033399999999999</c:v>
                      </c:pt>
                      <c:pt idx="166">
                        <c:v>2.8182800000000001</c:v>
                      </c:pt>
                      <c:pt idx="167">
                        <c:v>2.8332199999999998</c:v>
                      </c:pt>
                      <c:pt idx="168">
                        <c:v>2.84816</c:v>
                      </c:pt>
                      <c:pt idx="169">
                        <c:v>2.8631099999999998</c:v>
                      </c:pt>
                      <c:pt idx="170">
                        <c:v>2.87805</c:v>
                      </c:pt>
                      <c:pt idx="171">
                        <c:v>2.8929900000000002</c:v>
                      </c:pt>
                      <c:pt idx="172">
                        <c:v>2.9079299999999999</c:v>
                      </c:pt>
                      <c:pt idx="173">
                        <c:v>2.9228700000000001</c:v>
                      </c:pt>
                      <c:pt idx="174">
                        <c:v>2.9378099999999998</c:v>
                      </c:pt>
                      <c:pt idx="175">
                        <c:v>2.95275</c:v>
                      </c:pt>
                      <c:pt idx="176">
                        <c:v>2.9676900000000002</c:v>
                      </c:pt>
                      <c:pt idx="177">
                        <c:v>2.9826299999999999</c:v>
                      </c:pt>
                      <c:pt idx="178">
                        <c:v>2.9975700000000001</c:v>
                      </c:pt>
                      <c:pt idx="179">
                        <c:v>3.0125199999999999</c:v>
                      </c:pt>
                      <c:pt idx="180">
                        <c:v>3.02745</c:v>
                      </c:pt>
                      <c:pt idx="181">
                        <c:v>3.0424000000000002</c:v>
                      </c:pt>
                      <c:pt idx="182">
                        <c:v>3.0573399999999999</c:v>
                      </c:pt>
                      <c:pt idx="183">
                        <c:v>3.0722700000000001</c:v>
                      </c:pt>
                      <c:pt idx="184">
                        <c:v>3.0872199999999999</c:v>
                      </c:pt>
                      <c:pt idx="185">
                        <c:v>3.10216</c:v>
                      </c:pt>
                      <c:pt idx="186">
                        <c:v>3.1171000000000002</c:v>
                      </c:pt>
                      <c:pt idx="187">
                        <c:v>3.1320299999999999</c:v>
                      </c:pt>
                      <c:pt idx="188">
                        <c:v>3.14697</c:v>
                      </c:pt>
                      <c:pt idx="189">
                        <c:v>3.1619100000000002</c:v>
                      </c:pt>
                      <c:pt idx="190">
                        <c:v>3.17685</c:v>
                      </c:pt>
                      <c:pt idx="191">
                        <c:v>3.1917900000000001</c:v>
                      </c:pt>
                      <c:pt idx="192">
                        <c:v>3.2067299999999999</c:v>
                      </c:pt>
                      <c:pt idx="193">
                        <c:v>3.22167</c:v>
                      </c:pt>
                      <c:pt idx="194">
                        <c:v>3.2366100000000002</c:v>
                      </c:pt>
                      <c:pt idx="195">
                        <c:v>3.2515499999999999</c:v>
                      </c:pt>
                      <c:pt idx="196">
                        <c:v>3.2664900000000001</c:v>
                      </c:pt>
                      <c:pt idx="197">
                        <c:v>3.2814199999999998</c:v>
                      </c:pt>
                      <c:pt idx="198">
                        <c:v>3.29636</c:v>
                      </c:pt>
                      <c:pt idx="199">
                        <c:v>3.3113000000000001</c:v>
                      </c:pt>
                      <c:pt idx="200">
                        <c:v>3.3262399999999999</c:v>
                      </c:pt>
                      <c:pt idx="201">
                        <c:v>3.34118</c:v>
                      </c:pt>
                      <c:pt idx="202">
                        <c:v>3.3561200000000002</c:v>
                      </c:pt>
                      <c:pt idx="203">
                        <c:v>3.3710499999999999</c:v>
                      </c:pt>
                      <c:pt idx="204">
                        <c:v>3.3859900000000001</c:v>
                      </c:pt>
                      <c:pt idx="205">
                        <c:v>3.4009299999999998</c:v>
                      </c:pt>
                      <c:pt idx="206">
                        <c:v>3.41587</c:v>
                      </c:pt>
                      <c:pt idx="207">
                        <c:v>3.4308000000000001</c:v>
                      </c:pt>
                      <c:pt idx="208">
                        <c:v>3.4457399999999998</c:v>
                      </c:pt>
                      <c:pt idx="209">
                        <c:v>3.46068</c:v>
                      </c:pt>
                      <c:pt idx="210">
                        <c:v>3.4756100000000001</c:v>
                      </c:pt>
                      <c:pt idx="211">
                        <c:v>3.4905499999999998</c:v>
                      </c:pt>
                      <c:pt idx="212">
                        <c:v>3.50549</c:v>
                      </c:pt>
                      <c:pt idx="213">
                        <c:v>3.5204300000000002</c:v>
                      </c:pt>
                      <c:pt idx="214">
                        <c:v>3.5353599999999998</c:v>
                      </c:pt>
                      <c:pt idx="215">
                        <c:v>3.5503</c:v>
                      </c:pt>
                      <c:pt idx="216">
                        <c:v>3.5652400000000002</c:v>
                      </c:pt>
                      <c:pt idx="217">
                        <c:v>3.5801699999999999</c:v>
                      </c:pt>
                      <c:pt idx="218">
                        <c:v>3.59511</c:v>
                      </c:pt>
                      <c:pt idx="219">
                        <c:v>3.6100400000000001</c:v>
                      </c:pt>
                      <c:pt idx="220">
                        <c:v>3.6249799999999999</c:v>
                      </c:pt>
                      <c:pt idx="221">
                        <c:v>3.63991</c:v>
                      </c:pt>
                      <c:pt idx="222">
                        <c:v>3.6548500000000002</c:v>
                      </c:pt>
                      <c:pt idx="223">
                        <c:v>3.6697899999999999</c:v>
                      </c:pt>
                      <c:pt idx="224">
                        <c:v>3.68472</c:v>
                      </c:pt>
                      <c:pt idx="225">
                        <c:v>3.6996600000000002</c:v>
                      </c:pt>
                      <c:pt idx="226">
                        <c:v>3.7145899999999998</c:v>
                      </c:pt>
                      <c:pt idx="227">
                        <c:v>3.72953</c:v>
                      </c:pt>
                      <c:pt idx="228">
                        <c:v>3.7444600000000001</c:v>
                      </c:pt>
                      <c:pt idx="229">
                        <c:v>3.7593999999999999</c:v>
                      </c:pt>
                      <c:pt idx="230">
                        <c:v>3.77433</c:v>
                      </c:pt>
                      <c:pt idx="231">
                        <c:v>3.7892700000000001</c:v>
                      </c:pt>
                      <c:pt idx="232">
                        <c:v>3.8041999999999998</c:v>
                      </c:pt>
                      <c:pt idx="233">
                        <c:v>3.8191299999999999</c:v>
                      </c:pt>
                      <c:pt idx="234">
                        <c:v>3.8340700000000001</c:v>
                      </c:pt>
                      <c:pt idx="235">
                        <c:v>3.8490000000000002</c:v>
                      </c:pt>
                      <c:pt idx="236">
                        <c:v>3.8639399999999999</c:v>
                      </c:pt>
                      <c:pt idx="237">
                        <c:v>3.87887</c:v>
                      </c:pt>
                      <c:pt idx="238">
                        <c:v>3.8938000000000001</c:v>
                      </c:pt>
                      <c:pt idx="239">
                        <c:v>3.9087399999999999</c:v>
                      </c:pt>
                      <c:pt idx="240">
                        <c:v>3.92367</c:v>
                      </c:pt>
                      <c:pt idx="241">
                        <c:v>3.9386000000000001</c:v>
                      </c:pt>
                      <c:pt idx="242">
                        <c:v>3.9535399999999998</c:v>
                      </c:pt>
                      <c:pt idx="243">
                        <c:v>3.9684699999999999</c:v>
                      </c:pt>
                      <c:pt idx="244">
                        <c:v>3.9834000000000001</c:v>
                      </c:pt>
                      <c:pt idx="245">
                        <c:v>3.9983300000000002</c:v>
                      </c:pt>
                      <c:pt idx="246">
                        <c:v>4.0132700000000003</c:v>
                      </c:pt>
                      <c:pt idx="247">
                        <c:v>4.0282</c:v>
                      </c:pt>
                      <c:pt idx="248">
                        <c:v>4.0431299999999997</c:v>
                      </c:pt>
                      <c:pt idx="249">
                        <c:v>4.0580600000000002</c:v>
                      </c:pt>
                      <c:pt idx="250">
                        <c:v>4.0730000000000004</c:v>
                      </c:pt>
                      <c:pt idx="251">
                        <c:v>4.0879300000000001</c:v>
                      </c:pt>
                      <c:pt idx="252">
                        <c:v>4.1028599999999997</c:v>
                      </c:pt>
                      <c:pt idx="253">
                        <c:v>4.1177900000000003</c:v>
                      </c:pt>
                      <c:pt idx="254">
                        <c:v>4.1327199999999999</c:v>
                      </c:pt>
                      <c:pt idx="255">
                        <c:v>4.1476499999999996</c:v>
                      </c:pt>
                      <c:pt idx="256">
                        <c:v>4.1625899999999998</c:v>
                      </c:pt>
                      <c:pt idx="257">
                        <c:v>4.1775200000000003</c:v>
                      </c:pt>
                      <c:pt idx="258">
                        <c:v>4.19245</c:v>
                      </c:pt>
                      <c:pt idx="259">
                        <c:v>4.2073799999999997</c:v>
                      </c:pt>
                      <c:pt idx="260">
                        <c:v>4.2223100000000002</c:v>
                      </c:pt>
                      <c:pt idx="261">
                        <c:v>4.2372399999999999</c:v>
                      </c:pt>
                      <c:pt idx="262">
                        <c:v>4.2521699999999996</c:v>
                      </c:pt>
                      <c:pt idx="263">
                        <c:v>4.2671000000000001</c:v>
                      </c:pt>
                      <c:pt idx="264">
                        <c:v>4.2820299999999998</c:v>
                      </c:pt>
                      <c:pt idx="265">
                        <c:v>4.2969600000000003</c:v>
                      </c:pt>
                      <c:pt idx="266">
                        <c:v>4.31189</c:v>
                      </c:pt>
                      <c:pt idx="267">
                        <c:v>4.3268199999999997</c:v>
                      </c:pt>
                      <c:pt idx="268">
                        <c:v>4.3417500000000002</c:v>
                      </c:pt>
                      <c:pt idx="269">
                        <c:v>4.3566799999999999</c:v>
                      </c:pt>
                      <c:pt idx="270">
                        <c:v>4.3716100000000004</c:v>
                      </c:pt>
                      <c:pt idx="271">
                        <c:v>4.3865400000000001</c:v>
                      </c:pt>
                      <c:pt idx="272">
                        <c:v>4.4014600000000002</c:v>
                      </c:pt>
                      <c:pt idx="273">
                        <c:v>4.4163899999999998</c:v>
                      </c:pt>
                      <c:pt idx="274">
                        <c:v>4.4313200000000004</c:v>
                      </c:pt>
                      <c:pt idx="275">
                        <c:v>4.44625</c:v>
                      </c:pt>
                      <c:pt idx="276">
                        <c:v>4.4611799999999997</c:v>
                      </c:pt>
                      <c:pt idx="277">
                        <c:v>4.4761100000000003</c:v>
                      </c:pt>
                      <c:pt idx="278">
                        <c:v>4.4910300000000003</c:v>
                      </c:pt>
                      <c:pt idx="279">
                        <c:v>4.50596</c:v>
                      </c:pt>
                      <c:pt idx="280">
                        <c:v>4.5208899999999996</c:v>
                      </c:pt>
                      <c:pt idx="281">
                        <c:v>4.5358200000000002</c:v>
                      </c:pt>
                      <c:pt idx="282">
                        <c:v>4.5507400000000002</c:v>
                      </c:pt>
                      <c:pt idx="283">
                        <c:v>4.5656699999999999</c:v>
                      </c:pt>
                      <c:pt idx="284">
                        <c:v>4.5805999999999996</c:v>
                      </c:pt>
                      <c:pt idx="285">
                        <c:v>4.5955300000000001</c:v>
                      </c:pt>
                      <c:pt idx="286">
                        <c:v>4.6104500000000002</c:v>
                      </c:pt>
                      <c:pt idx="287">
                        <c:v>4.6253799999999998</c:v>
                      </c:pt>
                      <c:pt idx="288">
                        <c:v>4.6403100000000004</c:v>
                      </c:pt>
                      <c:pt idx="289">
                        <c:v>4.6552300000000004</c:v>
                      </c:pt>
                      <c:pt idx="290">
                        <c:v>4.6701600000000001</c:v>
                      </c:pt>
                      <c:pt idx="291">
                        <c:v>4.6850800000000001</c:v>
                      </c:pt>
                      <c:pt idx="292">
                        <c:v>4.7000099999999998</c:v>
                      </c:pt>
                      <c:pt idx="293">
                        <c:v>4.7149299999999998</c:v>
                      </c:pt>
                      <c:pt idx="294">
                        <c:v>4.7298600000000004</c:v>
                      </c:pt>
                      <c:pt idx="295">
                        <c:v>4.7447900000000001</c:v>
                      </c:pt>
                      <c:pt idx="296">
                        <c:v>4.7597100000000001</c:v>
                      </c:pt>
                      <c:pt idx="297">
                        <c:v>4.7746399999999998</c:v>
                      </c:pt>
                      <c:pt idx="298">
                        <c:v>4.7895599999999998</c:v>
                      </c:pt>
                      <c:pt idx="299">
                        <c:v>4.8044799999999999</c:v>
                      </c:pt>
                      <c:pt idx="300">
                        <c:v>4.8194100000000004</c:v>
                      </c:pt>
                      <c:pt idx="301">
                        <c:v>4.8343299999999996</c:v>
                      </c:pt>
                      <c:pt idx="302">
                        <c:v>4.8492600000000001</c:v>
                      </c:pt>
                      <c:pt idx="303">
                        <c:v>4.8641800000000002</c:v>
                      </c:pt>
                      <c:pt idx="304">
                        <c:v>4.8791099999999998</c:v>
                      </c:pt>
                      <c:pt idx="305">
                        <c:v>4.8940299999999999</c:v>
                      </c:pt>
                      <c:pt idx="306">
                        <c:v>4.9089499999999999</c:v>
                      </c:pt>
                      <c:pt idx="307">
                        <c:v>4.9238799999999996</c:v>
                      </c:pt>
                      <c:pt idx="308">
                        <c:v>4.9387999999999996</c:v>
                      </c:pt>
                      <c:pt idx="309">
                        <c:v>4.9537199999999997</c:v>
                      </c:pt>
                      <c:pt idx="310">
                        <c:v>4.9686500000000002</c:v>
                      </c:pt>
                      <c:pt idx="311">
                        <c:v>4.9835700000000003</c:v>
                      </c:pt>
                      <c:pt idx="312">
                        <c:v>4.9984900000000003</c:v>
                      </c:pt>
                      <c:pt idx="313">
                        <c:v>5.0134100000000004</c:v>
                      </c:pt>
                      <c:pt idx="314">
                        <c:v>5.02834</c:v>
                      </c:pt>
                      <c:pt idx="315">
                        <c:v>5.0432600000000001</c:v>
                      </c:pt>
                      <c:pt idx="316">
                        <c:v>5.0581800000000001</c:v>
                      </c:pt>
                      <c:pt idx="317">
                        <c:v>5.0731000000000002</c:v>
                      </c:pt>
                      <c:pt idx="318">
                        <c:v>5.0880200000000002</c:v>
                      </c:pt>
                      <c:pt idx="319">
                        <c:v>5.1029400000000003</c:v>
                      </c:pt>
                      <c:pt idx="320">
                        <c:v>5.1178699999999999</c:v>
                      </c:pt>
                      <c:pt idx="321">
                        <c:v>5.13279</c:v>
                      </c:pt>
                      <c:pt idx="322">
                        <c:v>5.14771</c:v>
                      </c:pt>
                      <c:pt idx="323">
                        <c:v>5.1626300000000001</c:v>
                      </c:pt>
                      <c:pt idx="324">
                        <c:v>5.1775500000000001</c:v>
                      </c:pt>
                      <c:pt idx="325">
                        <c:v>5.1924700000000001</c:v>
                      </c:pt>
                      <c:pt idx="326">
                        <c:v>5.2073900000000002</c:v>
                      </c:pt>
                      <c:pt idx="327">
                        <c:v>5.2223100000000002</c:v>
                      </c:pt>
                      <c:pt idx="328">
                        <c:v>5.2372300000000003</c:v>
                      </c:pt>
                      <c:pt idx="329">
                        <c:v>5.2521500000000003</c:v>
                      </c:pt>
                      <c:pt idx="330">
                        <c:v>5.2670700000000004</c:v>
                      </c:pt>
                      <c:pt idx="331">
                        <c:v>5.2819900000000004</c:v>
                      </c:pt>
                      <c:pt idx="332">
                        <c:v>5.2969099999999996</c:v>
                      </c:pt>
                      <c:pt idx="333">
                        <c:v>5.31182</c:v>
                      </c:pt>
                      <c:pt idx="334">
                        <c:v>5.32674</c:v>
                      </c:pt>
                      <c:pt idx="335">
                        <c:v>5.3416600000000001</c:v>
                      </c:pt>
                      <c:pt idx="336">
                        <c:v>5.3565800000000001</c:v>
                      </c:pt>
                      <c:pt idx="337">
                        <c:v>5.3715000000000002</c:v>
                      </c:pt>
                      <c:pt idx="338">
                        <c:v>5.3864200000000002</c:v>
                      </c:pt>
                      <c:pt idx="339">
                        <c:v>5.4013299999999997</c:v>
                      </c:pt>
                      <c:pt idx="340">
                        <c:v>5.4162499999999998</c:v>
                      </c:pt>
                      <c:pt idx="341">
                        <c:v>5.4311699999999998</c:v>
                      </c:pt>
                      <c:pt idx="342">
                        <c:v>5.4460899999999999</c:v>
                      </c:pt>
                      <c:pt idx="343">
                        <c:v>5.4610000000000003</c:v>
                      </c:pt>
                      <c:pt idx="344">
                        <c:v>5.4759200000000003</c:v>
                      </c:pt>
                      <c:pt idx="345">
                        <c:v>5.4908400000000004</c:v>
                      </c:pt>
                      <c:pt idx="346">
                        <c:v>5.5057499999999999</c:v>
                      </c:pt>
                      <c:pt idx="347">
                        <c:v>5.52067</c:v>
                      </c:pt>
                      <c:pt idx="348">
                        <c:v>5.53559</c:v>
                      </c:pt>
                      <c:pt idx="349">
                        <c:v>5.5505000000000004</c:v>
                      </c:pt>
                      <c:pt idx="350">
                        <c:v>5.5654199999999996</c:v>
                      </c:pt>
                      <c:pt idx="351">
                        <c:v>5.58033</c:v>
                      </c:pt>
                      <c:pt idx="352">
                        <c:v>5.5952500000000001</c:v>
                      </c:pt>
                      <c:pt idx="353">
                        <c:v>5.6101599999999996</c:v>
                      </c:pt>
                      <c:pt idx="354">
                        <c:v>5.6250799999999996</c:v>
                      </c:pt>
                      <c:pt idx="355">
                        <c:v>5.64</c:v>
                      </c:pt>
                      <c:pt idx="356">
                        <c:v>5.6549100000000001</c:v>
                      </c:pt>
                      <c:pt idx="357">
                        <c:v>5.6698199999999996</c:v>
                      </c:pt>
                      <c:pt idx="358">
                        <c:v>5.6847399999999997</c:v>
                      </c:pt>
                      <c:pt idx="359">
                        <c:v>5.6996500000000001</c:v>
                      </c:pt>
                      <c:pt idx="360">
                        <c:v>5.7145700000000001</c:v>
                      </c:pt>
                      <c:pt idx="361">
                        <c:v>5.7294799999999997</c:v>
                      </c:pt>
                      <c:pt idx="362">
                        <c:v>5.7443900000000001</c:v>
                      </c:pt>
                      <c:pt idx="363">
                        <c:v>5.7593100000000002</c:v>
                      </c:pt>
                      <c:pt idx="364">
                        <c:v>5.7742199999999997</c:v>
                      </c:pt>
                      <c:pt idx="365">
                        <c:v>5.7891300000000001</c:v>
                      </c:pt>
                      <c:pt idx="366">
                        <c:v>5.8040500000000002</c:v>
                      </c:pt>
                      <c:pt idx="367">
                        <c:v>5.8189599999999997</c:v>
                      </c:pt>
                      <c:pt idx="368">
                        <c:v>5.8338700000000001</c:v>
                      </c:pt>
                      <c:pt idx="369">
                        <c:v>5.8487799999999996</c:v>
                      </c:pt>
                      <c:pt idx="370">
                        <c:v>5.8636900000000001</c:v>
                      </c:pt>
                      <c:pt idx="371">
                        <c:v>5.8786100000000001</c:v>
                      </c:pt>
                      <c:pt idx="372">
                        <c:v>5.8935199999999996</c:v>
                      </c:pt>
                      <c:pt idx="373">
                        <c:v>5.9084300000000001</c:v>
                      </c:pt>
                      <c:pt idx="374">
                        <c:v>5.9233399999999996</c:v>
                      </c:pt>
                      <c:pt idx="375">
                        <c:v>5.93825</c:v>
                      </c:pt>
                      <c:pt idx="376">
                        <c:v>5.9531599999999996</c:v>
                      </c:pt>
                      <c:pt idx="377">
                        <c:v>5.96807</c:v>
                      </c:pt>
                      <c:pt idx="378">
                        <c:v>5.9829800000000004</c:v>
                      </c:pt>
                      <c:pt idx="379">
                        <c:v>5.9978899999999999</c:v>
                      </c:pt>
                      <c:pt idx="380">
                        <c:v>6.0128000000000004</c:v>
                      </c:pt>
                      <c:pt idx="381">
                        <c:v>6.0277099999999999</c:v>
                      </c:pt>
                      <c:pt idx="382">
                        <c:v>6.0426200000000003</c:v>
                      </c:pt>
                      <c:pt idx="383">
                        <c:v>6.0575299999999999</c:v>
                      </c:pt>
                      <c:pt idx="384">
                        <c:v>6.0724400000000003</c:v>
                      </c:pt>
                      <c:pt idx="385">
                        <c:v>6.0873499999999998</c:v>
                      </c:pt>
                      <c:pt idx="386">
                        <c:v>6.1022600000000002</c:v>
                      </c:pt>
                      <c:pt idx="387">
                        <c:v>6.1171699999999998</c:v>
                      </c:pt>
                      <c:pt idx="388">
                        <c:v>6.1320699999999997</c:v>
                      </c:pt>
                      <c:pt idx="389">
                        <c:v>6.1469800000000001</c:v>
                      </c:pt>
                      <c:pt idx="390">
                        <c:v>6.1618899999999996</c:v>
                      </c:pt>
                      <c:pt idx="391">
                        <c:v>6.1768000000000001</c:v>
                      </c:pt>
                      <c:pt idx="392">
                        <c:v>6.1917099999999996</c:v>
                      </c:pt>
                      <c:pt idx="393">
                        <c:v>6.2066100000000004</c:v>
                      </c:pt>
                      <c:pt idx="394">
                        <c:v>6.2215199999999999</c:v>
                      </c:pt>
                      <c:pt idx="395">
                        <c:v>6.2364300000000004</c:v>
                      </c:pt>
                      <c:pt idx="396">
                        <c:v>6.2513300000000003</c:v>
                      </c:pt>
                      <c:pt idx="397">
                        <c:v>6.2662399999999998</c:v>
                      </c:pt>
                      <c:pt idx="398">
                        <c:v>6.2811500000000002</c:v>
                      </c:pt>
                      <c:pt idx="399">
                        <c:v>6.2960500000000001</c:v>
                      </c:pt>
                      <c:pt idx="400">
                        <c:v>6.3109599999999997</c:v>
                      </c:pt>
                      <c:pt idx="401">
                        <c:v>6.3258599999999996</c:v>
                      </c:pt>
                      <c:pt idx="402">
                        <c:v>6.34077</c:v>
                      </c:pt>
                      <c:pt idx="403">
                        <c:v>6.3556699999999999</c:v>
                      </c:pt>
                      <c:pt idx="404">
                        <c:v>6.3705800000000004</c:v>
                      </c:pt>
                      <c:pt idx="405">
                        <c:v>6.3854800000000003</c:v>
                      </c:pt>
                      <c:pt idx="406">
                        <c:v>6.4003899999999998</c:v>
                      </c:pt>
                      <c:pt idx="407">
                        <c:v>6.4152899999999997</c:v>
                      </c:pt>
                      <c:pt idx="408">
                        <c:v>6.4302000000000001</c:v>
                      </c:pt>
                      <c:pt idx="409">
                        <c:v>6.4451000000000001</c:v>
                      </c:pt>
                      <c:pt idx="410">
                        <c:v>6.46</c:v>
                      </c:pt>
                      <c:pt idx="411">
                        <c:v>6.4749100000000004</c:v>
                      </c:pt>
                      <c:pt idx="412">
                        <c:v>6.4898100000000003</c:v>
                      </c:pt>
                      <c:pt idx="413">
                        <c:v>6.5047100000000002</c:v>
                      </c:pt>
                      <c:pt idx="414">
                        <c:v>6.5196199999999997</c:v>
                      </c:pt>
                      <c:pt idx="415">
                        <c:v>6.5345199999999997</c:v>
                      </c:pt>
                      <c:pt idx="416">
                        <c:v>6.5494199999999996</c:v>
                      </c:pt>
                      <c:pt idx="417">
                        <c:v>6.5643200000000004</c:v>
                      </c:pt>
                      <c:pt idx="418">
                        <c:v>6.5792299999999999</c:v>
                      </c:pt>
                      <c:pt idx="419">
                        <c:v>6.5941299999999998</c:v>
                      </c:pt>
                      <c:pt idx="420">
                        <c:v>6.6090299999999997</c:v>
                      </c:pt>
                      <c:pt idx="421">
                        <c:v>6.6239299999999997</c:v>
                      </c:pt>
                      <c:pt idx="422">
                        <c:v>6.6388299999999996</c:v>
                      </c:pt>
                      <c:pt idx="423">
                        <c:v>6.6537300000000004</c:v>
                      </c:pt>
                      <c:pt idx="424">
                        <c:v>6.6686300000000003</c:v>
                      </c:pt>
                      <c:pt idx="425">
                        <c:v>6.6835300000000002</c:v>
                      </c:pt>
                      <c:pt idx="426">
                        <c:v>6.6984300000000001</c:v>
                      </c:pt>
                      <c:pt idx="427">
                        <c:v>6.71333</c:v>
                      </c:pt>
                      <c:pt idx="428">
                        <c:v>6.7282299999999999</c:v>
                      </c:pt>
                      <c:pt idx="429">
                        <c:v>6.7431299999999998</c:v>
                      </c:pt>
                      <c:pt idx="430">
                        <c:v>6.7580299999999998</c:v>
                      </c:pt>
                      <c:pt idx="431">
                        <c:v>6.7729299999999997</c:v>
                      </c:pt>
                      <c:pt idx="432">
                        <c:v>6.7878299999999996</c:v>
                      </c:pt>
                      <c:pt idx="433">
                        <c:v>6.8027300000000004</c:v>
                      </c:pt>
                      <c:pt idx="434">
                        <c:v>6.8176300000000003</c:v>
                      </c:pt>
                      <c:pt idx="435">
                        <c:v>6.8325199999999997</c:v>
                      </c:pt>
                      <c:pt idx="436">
                        <c:v>6.8474199999999996</c:v>
                      </c:pt>
                      <c:pt idx="437">
                        <c:v>6.8623200000000004</c:v>
                      </c:pt>
                      <c:pt idx="438">
                        <c:v>6.8772200000000003</c:v>
                      </c:pt>
                      <c:pt idx="439">
                        <c:v>6.8921099999999997</c:v>
                      </c:pt>
                      <c:pt idx="440">
                        <c:v>6.9070099999999996</c:v>
                      </c:pt>
                      <c:pt idx="441">
                        <c:v>6.9219099999999996</c:v>
                      </c:pt>
                      <c:pt idx="442">
                        <c:v>6.9367999999999999</c:v>
                      </c:pt>
                      <c:pt idx="443">
                        <c:v>6.9516999999999998</c:v>
                      </c:pt>
                      <c:pt idx="444">
                        <c:v>6.9665999999999997</c:v>
                      </c:pt>
                      <c:pt idx="445">
                        <c:v>6.98149</c:v>
                      </c:pt>
                      <c:pt idx="446">
                        <c:v>6.9963899999999999</c:v>
                      </c:pt>
                      <c:pt idx="447">
                        <c:v>7.0112800000000002</c:v>
                      </c:pt>
                      <c:pt idx="448">
                        <c:v>7.0261800000000001</c:v>
                      </c:pt>
                      <c:pt idx="449">
                        <c:v>7.0410700000000004</c:v>
                      </c:pt>
                      <c:pt idx="450">
                        <c:v>7.0559700000000003</c:v>
                      </c:pt>
                      <c:pt idx="451">
                        <c:v>7.0708599999999997</c:v>
                      </c:pt>
                      <c:pt idx="452">
                        <c:v>7.0857599999999996</c:v>
                      </c:pt>
                      <c:pt idx="453">
                        <c:v>7.1006499999999999</c:v>
                      </c:pt>
                      <c:pt idx="454">
                        <c:v>7.1155400000000002</c:v>
                      </c:pt>
                      <c:pt idx="455">
                        <c:v>7.1304400000000001</c:v>
                      </c:pt>
                      <c:pt idx="456">
                        <c:v>7.1453300000000004</c:v>
                      </c:pt>
                      <c:pt idx="457">
                        <c:v>7.1602199999999998</c:v>
                      </c:pt>
                      <c:pt idx="458">
                        <c:v>7.1751199999999997</c:v>
                      </c:pt>
                      <c:pt idx="459">
                        <c:v>7.19001</c:v>
                      </c:pt>
                      <c:pt idx="460">
                        <c:v>7.2049000000000003</c:v>
                      </c:pt>
                      <c:pt idx="461">
                        <c:v>7.2197899999999997</c:v>
                      </c:pt>
                      <c:pt idx="462">
                        <c:v>7.23468</c:v>
                      </c:pt>
                      <c:pt idx="463">
                        <c:v>7.2495799999999999</c:v>
                      </c:pt>
                      <c:pt idx="464">
                        <c:v>7.2644700000000002</c:v>
                      </c:pt>
                      <c:pt idx="465">
                        <c:v>7.2793599999999996</c:v>
                      </c:pt>
                      <c:pt idx="466">
                        <c:v>7.2942499999999999</c:v>
                      </c:pt>
                      <c:pt idx="467">
                        <c:v>7.3091400000000002</c:v>
                      </c:pt>
                      <c:pt idx="468">
                        <c:v>7.3240299999999996</c:v>
                      </c:pt>
                      <c:pt idx="469">
                        <c:v>7.3389199999999999</c:v>
                      </c:pt>
                      <c:pt idx="470">
                        <c:v>7.3538100000000002</c:v>
                      </c:pt>
                      <c:pt idx="471">
                        <c:v>7.3686999999999996</c:v>
                      </c:pt>
                      <c:pt idx="472">
                        <c:v>7.3835899999999999</c:v>
                      </c:pt>
                      <c:pt idx="473">
                        <c:v>7.3984800000000002</c:v>
                      </c:pt>
                      <c:pt idx="474">
                        <c:v>7.4133699999999996</c:v>
                      </c:pt>
                      <c:pt idx="475">
                        <c:v>7.4282500000000002</c:v>
                      </c:pt>
                      <c:pt idx="476">
                        <c:v>7.4431399999999996</c:v>
                      </c:pt>
                      <c:pt idx="477">
                        <c:v>7.4580299999999999</c:v>
                      </c:pt>
                      <c:pt idx="478">
                        <c:v>7.4729200000000002</c:v>
                      </c:pt>
                      <c:pt idx="479">
                        <c:v>7.4878</c:v>
                      </c:pt>
                      <c:pt idx="480">
                        <c:v>7.5026900000000003</c:v>
                      </c:pt>
                      <c:pt idx="481">
                        <c:v>7.5175799999999997</c:v>
                      </c:pt>
                      <c:pt idx="482">
                        <c:v>7.53247</c:v>
                      </c:pt>
                      <c:pt idx="483">
                        <c:v>7.5473499999999998</c:v>
                      </c:pt>
                      <c:pt idx="484">
                        <c:v>7.5622400000000001</c:v>
                      </c:pt>
                      <c:pt idx="485">
                        <c:v>7.5771300000000004</c:v>
                      </c:pt>
                      <c:pt idx="486">
                        <c:v>7.5920100000000001</c:v>
                      </c:pt>
                      <c:pt idx="487">
                        <c:v>7.6069000000000004</c:v>
                      </c:pt>
                      <c:pt idx="488">
                        <c:v>7.6217800000000002</c:v>
                      </c:pt>
                      <c:pt idx="489">
                        <c:v>7.6366699999999996</c:v>
                      </c:pt>
                      <c:pt idx="490">
                        <c:v>7.6515500000000003</c:v>
                      </c:pt>
                      <c:pt idx="491">
                        <c:v>7.6664399999999997</c:v>
                      </c:pt>
                      <c:pt idx="492">
                        <c:v>7.6813200000000004</c:v>
                      </c:pt>
                      <c:pt idx="493">
                        <c:v>7.6962000000000002</c:v>
                      </c:pt>
                      <c:pt idx="494">
                        <c:v>7.7110900000000004</c:v>
                      </c:pt>
                      <c:pt idx="495">
                        <c:v>7.7259700000000002</c:v>
                      </c:pt>
                      <c:pt idx="496">
                        <c:v>7.74085</c:v>
                      </c:pt>
                      <c:pt idx="497">
                        <c:v>7.7557400000000003</c:v>
                      </c:pt>
                      <c:pt idx="498">
                        <c:v>7.7706200000000001</c:v>
                      </c:pt>
                      <c:pt idx="499">
                        <c:v>7.7854999999999999</c:v>
                      </c:pt>
                      <c:pt idx="500">
                        <c:v>7.8003799999999996</c:v>
                      </c:pt>
                      <c:pt idx="501">
                        <c:v>7.8152699999999999</c:v>
                      </c:pt>
                      <c:pt idx="502">
                        <c:v>7.8301499999999997</c:v>
                      </c:pt>
                      <c:pt idx="503">
                        <c:v>7.8450300000000004</c:v>
                      </c:pt>
                      <c:pt idx="504">
                        <c:v>7.8599100000000002</c:v>
                      </c:pt>
                      <c:pt idx="505">
                        <c:v>7.87479</c:v>
                      </c:pt>
                      <c:pt idx="506">
                        <c:v>7.8896699999999997</c:v>
                      </c:pt>
                      <c:pt idx="507">
                        <c:v>7.9045500000000004</c:v>
                      </c:pt>
                      <c:pt idx="508">
                        <c:v>7.9194300000000002</c:v>
                      </c:pt>
                      <c:pt idx="509">
                        <c:v>7.93431</c:v>
                      </c:pt>
                      <c:pt idx="510">
                        <c:v>7.9491899999999998</c:v>
                      </c:pt>
                      <c:pt idx="511">
                        <c:v>7.9640700000000004</c:v>
                      </c:pt>
                      <c:pt idx="512">
                        <c:v>7.9789500000000002</c:v>
                      </c:pt>
                      <c:pt idx="513">
                        <c:v>7.99383</c:v>
                      </c:pt>
                      <c:pt idx="514">
                        <c:v>8.0086999999999993</c:v>
                      </c:pt>
                      <c:pt idx="515">
                        <c:v>8.0235800000000008</c:v>
                      </c:pt>
                      <c:pt idx="516">
                        <c:v>8.0384600000000006</c:v>
                      </c:pt>
                      <c:pt idx="517">
                        <c:v>8.0533400000000004</c:v>
                      </c:pt>
                      <c:pt idx="518">
                        <c:v>8.0682200000000002</c:v>
                      </c:pt>
                      <c:pt idx="519">
                        <c:v>8.0830900000000003</c:v>
                      </c:pt>
                      <c:pt idx="520">
                        <c:v>8.0979700000000001</c:v>
                      </c:pt>
                      <c:pt idx="521">
                        <c:v>8.1128499999999999</c:v>
                      </c:pt>
                      <c:pt idx="522">
                        <c:v>8.1277200000000001</c:v>
                      </c:pt>
                      <c:pt idx="523">
                        <c:v>8.1425999999999998</c:v>
                      </c:pt>
                      <c:pt idx="524">
                        <c:v>8.15747</c:v>
                      </c:pt>
                      <c:pt idx="525">
                        <c:v>8.1723499999999998</c:v>
                      </c:pt>
                      <c:pt idx="526">
                        <c:v>8.1872199999999999</c:v>
                      </c:pt>
                      <c:pt idx="527">
                        <c:v>8.2020999999999997</c:v>
                      </c:pt>
                      <c:pt idx="528">
                        <c:v>8.2169699999999999</c:v>
                      </c:pt>
                      <c:pt idx="529">
                        <c:v>8.2318499999999997</c:v>
                      </c:pt>
                      <c:pt idx="530">
                        <c:v>8.2467199999999998</c:v>
                      </c:pt>
                      <c:pt idx="531">
                        <c:v>8.2615999999999996</c:v>
                      </c:pt>
                      <c:pt idx="532">
                        <c:v>8.2764699999999998</c:v>
                      </c:pt>
                      <c:pt idx="533">
                        <c:v>8.2913399999999999</c:v>
                      </c:pt>
                      <c:pt idx="534">
                        <c:v>8.3062199999999997</c:v>
                      </c:pt>
                      <c:pt idx="535">
                        <c:v>8.3210899999999999</c:v>
                      </c:pt>
                      <c:pt idx="536">
                        <c:v>8.33596</c:v>
                      </c:pt>
                      <c:pt idx="537">
                        <c:v>8.3508300000000002</c:v>
                      </c:pt>
                      <c:pt idx="538">
                        <c:v>8.3657000000000004</c:v>
                      </c:pt>
                      <c:pt idx="539">
                        <c:v>8.3805800000000001</c:v>
                      </c:pt>
                      <c:pt idx="540">
                        <c:v>8.3954500000000003</c:v>
                      </c:pt>
                      <c:pt idx="541">
                        <c:v>8.4103200000000005</c:v>
                      </c:pt>
                      <c:pt idx="542">
                        <c:v>8.4251900000000006</c:v>
                      </c:pt>
                      <c:pt idx="543">
                        <c:v>8.4400600000000008</c:v>
                      </c:pt>
                      <c:pt idx="544">
                        <c:v>8.4549299999999992</c:v>
                      </c:pt>
                      <c:pt idx="545">
                        <c:v>8.4697999999999993</c:v>
                      </c:pt>
                      <c:pt idx="546">
                        <c:v>8.4846699999999995</c:v>
                      </c:pt>
                      <c:pt idx="547">
                        <c:v>8.4995399999999997</c:v>
                      </c:pt>
                      <c:pt idx="548">
                        <c:v>8.5144099999999998</c:v>
                      </c:pt>
                      <c:pt idx="549">
                        <c:v>8.52928</c:v>
                      </c:pt>
                      <c:pt idx="550">
                        <c:v>8.5441400000000005</c:v>
                      </c:pt>
                      <c:pt idx="551">
                        <c:v>8.5590100000000007</c:v>
                      </c:pt>
                      <c:pt idx="552">
                        <c:v>8.5738800000000008</c:v>
                      </c:pt>
                      <c:pt idx="553">
                        <c:v>8.5887499999999992</c:v>
                      </c:pt>
                      <c:pt idx="554">
                        <c:v>8.6036099999999998</c:v>
                      </c:pt>
                      <c:pt idx="555">
                        <c:v>8.6184799999999999</c:v>
                      </c:pt>
                      <c:pt idx="556">
                        <c:v>8.6333500000000001</c:v>
                      </c:pt>
                      <c:pt idx="557">
                        <c:v>8.6482100000000006</c:v>
                      </c:pt>
                      <c:pt idx="558">
                        <c:v>8.6630800000000008</c:v>
                      </c:pt>
                      <c:pt idx="559">
                        <c:v>8.6779499999999992</c:v>
                      </c:pt>
                      <c:pt idx="560">
                        <c:v>8.6928099999999997</c:v>
                      </c:pt>
                      <c:pt idx="561">
                        <c:v>8.7076799999999999</c:v>
                      </c:pt>
                      <c:pt idx="562">
                        <c:v>8.7225400000000004</c:v>
                      </c:pt>
                      <c:pt idx="563">
                        <c:v>8.7374100000000006</c:v>
                      </c:pt>
                      <c:pt idx="564">
                        <c:v>8.7522699999999993</c:v>
                      </c:pt>
                      <c:pt idx="565">
                        <c:v>8.7671299999999999</c:v>
                      </c:pt>
                      <c:pt idx="566">
                        <c:v>8.782</c:v>
                      </c:pt>
                      <c:pt idx="567">
                        <c:v>8.7968600000000006</c:v>
                      </c:pt>
                      <c:pt idx="568">
                        <c:v>8.8117199999999993</c:v>
                      </c:pt>
                      <c:pt idx="569">
                        <c:v>8.8265899999999995</c:v>
                      </c:pt>
                      <c:pt idx="570">
                        <c:v>8.84145</c:v>
                      </c:pt>
                      <c:pt idx="571">
                        <c:v>8.8563100000000006</c:v>
                      </c:pt>
                      <c:pt idx="572">
                        <c:v>8.8711699999999993</c:v>
                      </c:pt>
                      <c:pt idx="573">
                        <c:v>8.8860399999999995</c:v>
                      </c:pt>
                      <c:pt idx="574">
                        <c:v>8.9009</c:v>
                      </c:pt>
                      <c:pt idx="575">
                        <c:v>8.9157600000000006</c:v>
                      </c:pt>
                      <c:pt idx="576">
                        <c:v>8.9306199999999993</c:v>
                      </c:pt>
                      <c:pt idx="577">
                        <c:v>8.9454799999999999</c:v>
                      </c:pt>
                      <c:pt idx="578">
                        <c:v>8.9603400000000004</c:v>
                      </c:pt>
                      <c:pt idx="579">
                        <c:v>8.9751999999999992</c:v>
                      </c:pt>
                      <c:pt idx="580">
                        <c:v>8.9900599999999997</c:v>
                      </c:pt>
                      <c:pt idx="581">
                        <c:v>9.0049200000000003</c:v>
                      </c:pt>
                      <c:pt idx="582">
                        <c:v>9.0197800000000008</c:v>
                      </c:pt>
                      <c:pt idx="583">
                        <c:v>9.0346299999999999</c:v>
                      </c:pt>
                      <c:pt idx="584">
                        <c:v>9.0494900000000005</c:v>
                      </c:pt>
                      <c:pt idx="585">
                        <c:v>9.0643499999999992</c:v>
                      </c:pt>
                      <c:pt idx="586">
                        <c:v>9.0792099999999998</c:v>
                      </c:pt>
                      <c:pt idx="587">
                        <c:v>9.0800599999999996</c:v>
                      </c:pt>
                      <c:pt idx="588">
                        <c:v>9.1509400000000003</c:v>
                      </c:pt>
                      <c:pt idx="589">
                        <c:v>9.2451699999999999</c:v>
                      </c:pt>
                      <c:pt idx="590">
                        <c:v>9.3160399999999992</c:v>
                      </c:pt>
                      <c:pt idx="591">
                        <c:v>9.3168900000000008</c:v>
                      </c:pt>
                      <c:pt idx="592">
                        <c:v>9.3317399999999999</c:v>
                      </c:pt>
                      <c:pt idx="593">
                        <c:v>9.3465900000000008</c:v>
                      </c:pt>
                      <c:pt idx="594">
                        <c:v>9.3614499999999996</c:v>
                      </c:pt>
                      <c:pt idx="595">
                        <c:v>9.3763000000000005</c:v>
                      </c:pt>
                      <c:pt idx="596">
                        <c:v>9.3911499999999997</c:v>
                      </c:pt>
                      <c:pt idx="597">
                        <c:v>9.4060000000000006</c:v>
                      </c:pt>
                      <c:pt idx="598">
                        <c:v>9.4208499999999997</c:v>
                      </c:pt>
                      <c:pt idx="599">
                        <c:v>9.4357000000000006</c:v>
                      </c:pt>
                      <c:pt idx="600">
                        <c:v>9.4505499999999998</c:v>
                      </c:pt>
                      <c:pt idx="601">
                        <c:v>9.4654000000000007</c:v>
                      </c:pt>
                      <c:pt idx="602">
                        <c:v>9.4802499999999998</c:v>
                      </c:pt>
                      <c:pt idx="603">
                        <c:v>9.4951000000000008</c:v>
                      </c:pt>
                      <c:pt idx="604">
                        <c:v>9.5099499999999999</c:v>
                      </c:pt>
                      <c:pt idx="605">
                        <c:v>9.5248000000000008</c:v>
                      </c:pt>
                      <c:pt idx="606">
                        <c:v>9.5396400000000003</c:v>
                      </c:pt>
                      <c:pt idx="607">
                        <c:v>9.5544899999999995</c:v>
                      </c:pt>
                      <c:pt idx="608">
                        <c:v>9.5693400000000004</c:v>
                      </c:pt>
                      <c:pt idx="609">
                        <c:v>9.5841899999999995</c:v>
                      </c:pt>
                      <c:pt idx="610">
                        <c:v>9.5990300000000008</c:v>
                      </c:pt>
                      <c:pt idx="611">
                        <c:v>9.61388</c:v>
                      </c:pt>
                      <c:pt idx="612">
                        <c:v>9.6287199999999995</c:v>
                      </c:pt>
                      <c:pt idx="613">
                        <c:v>9.6435700000000004</c:v>
                      </c:pt>
                      <c:pt idx="614">
                        <c:v>9.6584199999999996</c:v>
                      </c:pt>
                      <c:pt idx="615">
                        <c:v>9.6732600000000009</c:v>
                      </c:pt>
                      <c:pt idx="616">
                        <c:v>9.68811</c:v>
                      </c:pt>
                      <c:pt idx="617">
                        <c:v>9.7029499999999995</c:v>
                      </c:pt>
                      <c:pt idx="618">
                        <c:v>9.7177900000000008</c:v>
                      </c:pt>
                      <c:pt idx="619">
                        <c:v>9.73264</c:v>
                      </c:pt>
                      <c:pt idx="620">
                        <c:v>9.7474799999999995</c:v>
                      </c:pt>
                      <c:pt idx="621">
                        <c:v>9.7623200000000008</c:v>
                      </c:pt>
                      <c:pt idx="622">
                        <c:v>9.7771699999999999</c:v>
                      </c:pt>
                      <c:pt idx="623">
                        <c:v>9.7920099999999994</c:v>
                      </c:pt>
                      <c:pt idx="624">
                        <c:v>9.8068500000000007</c:v>
                      </c:pt>
                      <c:pt idx="625">
                        <c:v>9.8216900000000003</c:v>
                      </c:pt>
                      <c:pt idx="626">
                        <c:v>9.8365299999999998</c:v>
                      </c:pt>
                      <c:pt idx="627">
                        <c:v>9.8513800000000007</c:v>
                      </c:pt>
                      <c:pt idx="628">
                        <c:v>9.8662200000000002</c:v>
                      </c:pt>
                      <c:pt idx="629">
                        <c:v>9.8810599999999997</c:v>
                      </c:pt>
                      <c:pt idx="630">
                        <c:v>9.8958999999999993</c:v>
                      </c:pt>
                      <c:pt idx="631">
                        <c:v>9.9107400000000005</c:v>
                      </c:pt>
                      <c:pt idx="632">
                        <c:v>9.9255800000000001</c:v>
                      </c:pt>
                      <c:pt idx="633">
                        <c:v>9.9404199999999996</c:v>
                      </c:pt>
                      <c:pt idx="634">
                        <c:v>9.9552499999999995</c:v>
                      </c:pt>
                      <c:pt idx="635">
                        <c:v>9.9700900000000008</c:v>
                      </c:pt>
                      <c:pt idx="636">
                        <c:v>9.9849300000000003</c:v>
                      </c:pt>
                      <c:pt idx="637">
                        <c:v>9.9997699999999998</c:v>
                      </c:pt>
                      <c:pt idx="638">
                        <c:v>10.014609999999999</c:v>
                      </c:pt>
                      <c:pt idx="639">
                        <c:v>10.029439999999999</c:v>
                      </c:pt>
                      <c:pt idx="640">
                        <c:v>10.044280000000001</c:v>
                      </c:pt>
                      <c:pt idx="641">
                        <c:v>10.05912</c:v>
                      </c:pt>
                      <c:pt idx="642">
                        <c:v>10.07395</c:v>
                      </c:pt>
                      <c:pt idx="643">
                        <c:v>10.088789999999999</c:v>
                      </c:pt>
                      <c:pt idx="644">
                        <c:v>10.103619999999999</c:v>
                      </c:pt>
                      <c:pt idx="645">
                        <c:v>10.118460000000001</c:v>
                      </c:pt>
                      <c:pt idx="646">
                        <c:v>10.133290000000001</c:v>
                      </c:pt>
                      <c:pt idx="647">
                        <c:v>10.14813</c:v>
                      </c:pt>
                      <c:pt idx="648">
                        <c:v>10.16296</c:v>
                      </c:pt>
                      <c:pt idx="649">
                        <c:v>10.1778</c:v>
                      </c:pt>
                      <c:pt idx="650">
                        <c:v>10.192629999999999</c:v>
                      </c:pt>
                      <c:pt idx="651">
                        <c:v>10.207459999999999</c:v>
                      </c:pt>
                      <c:pt idx="652">
                        <c:v>10.222300000000001</c:v>
                      </c:pt>
                      <c:pt idx="653">
                        <c:v>10.237130000000001</c:v>
                      </c:pt>
                      <c:pt idx="654">
                        <c:v>10.25196</c:v>
                      </c:pt>
                      <c:pt idx="655">
                        <c:v>10.26679</c:v>
                      </c:pt>
                      <c:pt idx="656">
                        <c:v>10.28162</c:v>
                      </c:pt>
                      <c:pt idx="657">
                        <c:v>10.29645</c:v>
                      </c:pt>
                      <c:pt idx="658">
                        <c:v>10.31129</c:v>
                      </c:pt>
                      <c:pt idx="659">
                        <c:v>10.32611</c:v>
                      </c:pt>
                      <c:pt idx="660">
                        <c:v>10.340949999999999</c:v>
                      </c:pt>
                      <c:pt idx="661">
                        <c:v>10.35577</c:v>
                      </c:pt>
                      <c:pt idx="662">
                        <c:v>10.3706</c:v>
                      </c:pt>
                      <c:pt idx="663">
                        <c:v>10.385429999999999</c:v>
                      </c:pt>
                      <c:pt idx="664">
                        <c:v>10.400259999999999</c:v>
                      </c:pt>
                      <c:pt idx="665">
                        <c:v>10.415089999999999</c:v>
                      </c:pt>
                      <c:pt idx="666">
                        <c:v>10.429919999999999</c:v>
                      </c:pt>
                      <c:pt idx="667">
                        <c:v>10.444750000000001</c:v>
                      </c:pt>
                      <c:pt idx="668">
                        <c:v>10.459569999999999</c:v>
                      </c:pt>
                      <c:pt idx="669">
                        <c:v>10.474399999999999</c:v>
                      </c:pt>
                      <c:pt idx="670">
                        <c:v>10.489229999999999</c:v>
                      </c:pt>
                      <c:pt idx="671">
                        <c:v>10.504049999999999</c:v>
                      </c:pt>
                      <c:pt idx="672">
                        <c:v>10.518879999999999</c:v>
                      </c:pt>
                      <c:pt idx="673">
                        <c:v>10.5337</c:v>
                      </c:pt>
                      <c:pt idx="674">
                        <c:v>10.54853</c:v>
                      </c:pt>
                      <c:pt idx="675">
                        <c:v>10.56335</c:v>
                      </c:pt>
                      <c:pt idx="676">
                        <c:v>10.57818</c:v>
                      </c:pt>
                      <c:pt idx="677">
                        <c:v>10.593</c:v>
                      </c:pt>
                      <c:pt idx="678">
                        <c:v>10.60782</c:v>
                      </c:pt>
                      <c:pt idx="679">
                        <c:v>10.62265</c:v>
                      </c:pt>
                      <c:pt idx="680">
                        <c:v>10.63747</c:v>
                      </c:pt>
                      <c:pt idx="681">
                        <c:v>10.652290000000001</c:v>
                      </c:pt>
                      <c:pt idx="682">
                        <c:v>10.667120000000001</c:v>
                      </c:pt>
                      <c:pt idx="683">
                        <c:v>10.681940000000001</c:v>
                      </c:pt>
                      <c:pt idx="684">
                        <c:v>10.696759999999999</c:v>
                      </c:pt>
                      <c:pt idx="685">
                        <c:v>10.71158</c:v>
                      </c:pt>
                      <c:pt idx="686">
                        <c:v>10.7264</c:v>
                      </c:pt>
                      <c:pt idx="687">
                        <c:v>10.74122</c:v>
                      </c:pt>
                      <c:pt idx="688">
                        <c:v>10.75604</c:v>
                      </c:pt>
                      <c:pt idx="689">
                        <c:v>10.770860000000001</c:v>
                      </c:pt>
                      <c:pt idx="690">
                        <c:v>10.785679999999999</c:v>
                      </c:pt>
                      <c:pt idx="691">
                        <c:v>10.8005</c:v>
                      </c:pt>
                      <c:pt idx="692">
                        <c:v>10.81532</c:v>
                      </c:pt>
                      <c:pt idx="693">
                        <c:v>10.83014</c:v>
                      </c:pt>
                      <c:pt idx="694">
                        <c:v>10.844950000000001</c:v>
                      </c:pt>
                      <c:pt idx="695">
                        <c:v>10.859769999999999</c:v>
                      </c:pt>
                      <c:pt idx="696">
                        <c:v>10.87459</c:v>
                      </c:pt>
                      <c:pt idx="697">
                        <c:v>10.8894</c:v>
                      </c:pt>
                      <c:pt idx="698">
                        <c:v>10.90422</c:v>
                      </c:pt>
                      <c:pt idx="699">
                        <c:v>10.919040000000001</c:v>
                      </c:pt>
                      <c:pt idx="700">
                        <c:v>10.93385</c:v>
                      </c:pt>
                      <c:pt idx="701">
                        <c:v>10.94867</c:v>
                      </c:pt>
                      <c:pt idx="702">
                        <c:v>10.963480000000001</c:v>
                      </c:pt>
                      <c:pt idx="703">
                        <c:v>10.978300000000001</c:v>
                      </c:pt>
                      <c:pt idx="704">
                        <c:v>10.99311</c:v>
                      </c:pt>
                      <c:pt idx="705">
                        <c:v>11.00792</c:v>
                      </c:pt>
                      <c:pt idx="706">
                        <c:v>11.022740000000001</c:v>
                      </c:pt>
                      <c:pt idx="707">
                        <c:v>11.03755</c:v>
                      </c:pt>
                      <c:pt idx="708">
                        <c:v>11.05236</c:v>
                      </c:pt>
                      <c:pt idx="709">
                        <c:v>11.06718</c:v>
                      </c:pt>
                      <c:pt idx="710">
                        <c:v>11.081989999999999</c:v>
                      </c:pt>
                      <c:pt idx="711">
                        <c:v>11.0968</c:v>
                      </c:pt>
                      <c:pt idx="712">
                        <c:v>11.111610000000001</c:v>
                      </c:pt>
                      <c:pt idx="713">
                        <c:v>11.12642</c:v>
                      </c:pt>
                      <c:pt idx="714">
                        <c:v>11.14123</c:v>
                      </c:pt>
                      <c:pt idx="715">
                        <c:v>11.156040000000001</c:v>
                      </c:pt>
                      <c:pt idx="716">
                        <c:v>11.17085</c:v>
                      </c:pt>
                      <c:pt idx="717">
                        <c:v>11.18566</c:v>
                      </c:pt>
                      <c:pt idx="718">
                        <c:v>11.200469999999999</c:v>
                      </c:pt>
                      <c:pt idx="719">
                        <c:v>11.21528</c:v>
                      </c:pt>
                      <c:pt idx="720">
                        <c:v>11.230090000000001</c:v>
                      </c:pt>
                      <c:pt idx="721">
                        <c:v>11.24489</c:v>
                      </c:pt>
                      <c:pt idx="722">
                        <c:v>11.2597</c:v>
                      </c:pt>
                      <c:pt idx="723">
                        <c:v>11.274509999999999</c:v>
                      </c:pt>
                      <c:pt idx="724">
                        <c:v>11.28932</c:v>
                      </c:pt>
                      <c:pt idx="725">
                        <c:v>11.304119999999999</c:v>
                      </c:pt>
                      <c:pt idx="726">
                        <c:v>11.31893</c:v>
                      </c:pt>
                      <c:pt idx="727">
                        <c:v>11.333729999999999</c:v>
                      </c:pt>
                      <c:pt idx="728">
                        <c:v>11.34854</c:v>
                      </c:pt>
                      <c:pt idx="729">
                        <c:v>11.363350000000001</c:v>
                      </c:pt>
                      <c:pt idx="730">
                        <c:v>11.37815</c:v>
                      </c:pt>
                      <c:pt idx="731">
                        <c:v>11.392950000000001</c:v>
                      </c:pt>
                      <c:pt idx="732">
                        <c:v>11.40776</c:v>
                      </c:pt>
                      <c:pt idx="733">
                        <c:v>11.422560000000001</c:v>
                      </c:pt>
                      <c:pt idx="734">
                        <c:v>11.43736</c:v>
                      </c:pt>
                      <c:pt idx="735">
                        <c:v>11.452159999999999</c:v>
                      </c:pt>
                      <c:pt idx="736">
                        <c:v>11.46697</c:v>
                      </c:pt>
                      <c:pt idx="737">
                        <c:v>11.481769999999999</c:v>
                      </c:pt>
                      <c:pt idx="738">
                        <c:v>11.49657</c:v>
                      </c:pt>
                      <c:pt idx="739">
                        <c:v>11.511369999999999</c:v>
                      </c:pt>
                      <c:pt idx="740">
                        <c:v>11.52617</c:v>
                      </c:pt>
                      <c:pt idx="741">
                        <c:v>11.54097</c:v>
                      </c:pt>
                      <c:pt idx="742">
                        <c:v>11.555770000000001</c:v>
                      </c:pt>
                      <c:pt idx="743">
                        <c:v>11.57057</c:v>
                      </c:pt>
                      <c:pt idx="744">
                        <c:v>11.585369999999999</c:v>
                      </c:pt>
                      <c:pt idx="745">
                        <c:v>11.60017</c:v>
                      </c:pt>
                      <c:pt idx="746">
                        <c:v>11.61497</c:v>
                      </c:pt>
                      <c:pt idx="747">
                        <c:v>11.629759999999999</c:v>
                      </c:pt>
                      <c:pt idx="748">
                        <c:v>11.64456</c:v>
                      </c:pt>
                      <c:pt idx="749">
                        <c:v>11.65936</c:v>
                      </c:pt>
                      <c:pt idx="750">
                        <c:v>11.674149999999999</c:v>
                      </c:pt>
                      <c:pt idx="751">
                        <c:v>11.68895</c:v>
                      </c:pt>
                      <c:pt idx="752">
                        <c:v>11.703749999999999</c:v>
                      </c:pt>
                      <c:pt idx="753">
                        <c:v>11.718540000000001</c:v>
                      </c:pt>
                      <c:pt idx="754">
                        <c:v>11.73334</c:v>
                      </c:pt>
                      <c:pt idx="755">
                        <c:v>11.74813</c:v>
                      </c:pt>
                      <c:pt idx="756">
                        <c:v>11.762930000000001</c:v>
                      </c:pt>
                      <c:pt idx="757">
                        <c:v>11.77772</c:v>
                      </c:pt>
                      <c:pt idx="758">
                        <c:v>11.79251</c:v>
                      </c:pt>
                      <c:pt idx="759">
                        <c:v>11.807309999999999</c:v>
                      </c:pt>
                      <c:pt idx="760">
                        <c:v>11.822100000000001</c:v>
                      </c:pt>
                      <c:pt idx="761">
                        <c:v>11.83689</c:v>
                      </c:pt>
                      <c:pt idx="762">
                        <c:v>11.85168</c:v>
                      </c:pt>
                      <c:pt idx="763">
                        <c:v>11.86647</c:v>
                      </c:pt>
                      <c:pt idx="764">
                        <c:v>11.881270000000001</c:v>
                      </c:pt>
                      <c:pt idx="765">
                        <c:v>11.89606</c:v>
                      </c:pt>
                      <c:pt idx="766">
                        <c:v>11.91085</c:v>
                      </c:pt>
                      <c:pt idx="767">
                        <c:v>11.92564</c:v>
                      </c:pt>
                      <c:pt idx="768">
                        <c:v>11.940429999999999</c:v>
                      </c:pt>
                      <c:pt idx="769">
                        <c:v>11.955220000000001</c:v>
                      </c:pt>
                      <c:pt idx="770">
                        <c:v>11.97</c:v>
                      </c:pt>
                      <c:pt idx="771">
                        <c:v>11.98479</c:v>
                      </c:pt>
                      <c:pt idx="772">
                        <c:v>11.99958</c:v>
                      </c:pt>
                      <c:pt idx="773">
                        <c:v>12.01437</c:v>
                      </c:pt>
                      <c:pt idx="774">
                        <c:v>12.02915</c:v>
                      </c:pt>
                      <c:pt idx="775">
                        <c:v>12.043939999999999</c:v>
                      </c:pt>
                      <c:pt idx="776">
                        <c:v>12.058730000000001</c:v>
                      </c:pt>
                      <c:pt idx="777">
                        <c:v>12.073510000000001</c:v>
                      </c:pt>
                      <c:pt idx="778">
                        <c:v>12.0883</c:v>
                      </c:pt>
                      <c:pt idx="779">
                        <c:v>12.10308</c:v>
                      </c:pt>
                      <c:pt idx="780">
                        <c:v>12.11787</c:v>
                      </c:pt>
                      <c:pt idx="781">
                        <c:v>12.13265</c:v>
                      </c:pt>
                      <c:pt idx="782">
                        <c:v>12.14744</c:v>
                      </c:pt>
                      <c:pt idx="783">
                        <c:v>12.16222</c:v>
                      </c:pt>
                      <c:pt idx="784">
                        <c:v>12.177</c:v>
                      </c:pt>
                      <c:pt idx="785">
                        <c:v>12.191789999999999</c:v>
                      </c:pt>
                      <c:pt idx="786">
                        <c:v>12.206569999999999</c:v>
                      </c:pt>
                      <c:pt idx="787">
                        <c:v>12.221349999999999</c:v>
                      </c:pt>
                      <c:pt idx="788">
                        <c:v>12.236129999999999</c:v>
                      </c:pt>
                      <c:pt idx="789">
                        <c:v>12.250909999999999</c:v>
                      </c:pt>
                      <c:pt idx="790">
                        <c:v>12.265689999999999</c:v>
                      </c:pt>
                      <c:pt idx="791">
                        <c:v>12.280469999999999</c:v>
                      </c:pt>
                      <c:pt idx="792">
                        <c:v>12.295249999999999</c:v>
                      </c:pt>
                      <c:pt idx="793">
                        <c:v>12.310029999999999</c:v>
                      </c:pt>
                      <c:pt idx="794">
                        <c:v>12.324809999999999</c:v>
                      </c:pt>
                      <c:pt idx="795">
                        <c:v>12.339589999999999</c:v>
                      </c:pt>
                      <c:pt idx="796">
                        <c:v>12.354369999999999</c:v>
                      </c:pt>
                      <c:pt idx="797">
                        <c:v>12.36914</c:v>
                      </c:pt>
                      <c:pt idx="798">
                        <c:v>12.38392</c:v>
                      </c:pt>
                      <c:pt idx="799">
                        <c:v>12.3987</c:v>
                      </c:pt>
                      <c:pt idx="800">
                        <c:v>12.41348</c:v>
                      </c:pt>
                      <c:pt idx="801">
                        <c:v>12.42825</c:v>
                      </c:pt>
                      <c:pt idx="802">
                        <c:v>12.44303</c:v>
                      </c:pt>
                      <c:pt idx="803">
                        <c:v>12.457800000000001</c:v>
                      </c:pt>
                      <c:pt idx="804">
                        <c:v>12.472580000000001</c:v>
                      </c:pt>
                      <c:pt idx="805">
                        <c:v>12.487349999999999</c:v>
                      </c:pt>
                      <c:pt idx="806">
                        <c:v>12.50212</c:v>
                      </c:pt>
                      <c:pt idx="807">
                        <c:v>12.5169</c:v>
                      </c:pt>
                      <c:pt idx="808">
                        <c:v>12.53167</c:v>
                      </c:pt>
                      <c:pt idx="809">
                        <c:v>12.54644</c:v>
                      </c:pt>
                      <c:pt idx="810">
                        <c:v>12.56122</c:v>
                      </c:pt>
                      <c:pt idx="811">
                        <c:v>12.575989999999999</c:v>
                      </c:pt>
                      <c:pt idx="812">
                        <c:v>12.59076</c:v>
                      </c:pt>
                      <c:pt idx="813">
                        <c:v>12.60553</c:v>
                      </c:pt>
                      <c:pt idx="814">
                        <c:v>12.6203</c:v>
                      </c:pt>
                      <c:pt idx="815">
                        <c:v>12.635070000000001</c:v>
                      </c:pt>
                      <c:pt idx="816">
                        <c:v>12.649839999999999</c:v>
                      </c:pt>
                      <c:pt idx="817">
                        <c:v>12.66461</c:v>
                      </c:pt>
                      <c:pt idx="818">
                        <c:v>12.67938</c:v>
                      </c:pt>
                      <c:pt idx="819">
                        <c:v>12.69415</c:v>
                      </c:pt>
                      <c:pt idx="820">
                        <c:v>12.708909999999999</c:v>
                      </c:pt>
                      <c:pt idx="821">
                        <c:v>12.72368</c:v>
                      </c:pt>
                      <c:pt idx="822">
                        <c:v>12.73845</c:v>
                      </c:pt>
                      <c:pt idx="823">
                        <c:v>12.753220000000001</c:v>
                      </c:pt>
                      <c:pt idx="824">
                        <c:v>12.76798</c:v>
                      </c:pt>
                      <c:pt idx="825">
                        <c:v>12.78275</c:v>
                      </c:pt>
                      <c:pt idx="826">
                        <c:v>12.797510000000001</c:v>
                      </c:pt>
                      <c:pt idx="827">
                        <c:v>12.812279999999999</c:v>
                      </c:pt>
                      <c:pt idx="828">
                        <c:v>12.82704</c:v>
                      </c:pt>
                      <c:pt idx="829">
                        <c:v>12.841810000000001</c:v>
                      </c:pt>
                      <c:pt idx="830">
                        <c:v>12.85657</c:v>
                      </c:pt>
                      <c:pt idx="831">
                        <c:v>12.87133</c:v>
                      </c:pt>
                      <c:pt idx="832">
                        <c:v>12.886100000000001</c:v>
                      </c:pt>
                      <c:pt idx="833">
                        <c:v>12.90086</c:v>
                      </c:pt>
                      <c:pt idx="834">
                        <c:v>12.915620000000001</c:v>
                      </c:pt>
                      <c:pt idx="835">
                        <c:v>12.93038</c:v>
                      </c:pt>
                      <c:pt idx="836">
                        <c:v>12.94514</c:v>
                      </c:pt>
                      <c:pt idx="837">
                        <c:v>12.959899999999999</c:v>
                      </c:pt>
                      <c:pt idx="838">
                        <c:v>12.97466</c:v>
                      </c:pt>
                      <c:pt idx="839">
                        <c:v>12.989420000000001</c:v>
                      </c:pt>
                      <c:pt idx="840">
                        <c:v>13.00418</c:v>
                      </c:pt>
                      <c:pt idx="841">
                        <c:v>13.018940000000001</c:v>
                      </c:pt>
                      <c:pt idx="842">
                        <c:v>13.0337</c:v>
                      </c:pt>
                      <c:pt idx="843">
                        <c:v>13.04846</c:v>
                      </c:pt>
                      <c:pt idx="844">
                        <c:v>13.063219999999999</c:v>
                      </c:pt>
                      <c:pt idx="845">
                        <c:v>13.077970000000001</c:v>
                      </c:pt>
                      <c:pt idx="846">
                        <c:v>13.09273</c:v>
                      </c:pt>
                      <c:pt idx="847">
                        <c:v>13.10749</c:v>
                      </c:pt>
                      <c:pt idx="848">
                        <c:v>13.12224</c:v>
                      </c:pt>
                      <c:pt idx="849">
                        <c:v>13.137</c:v>
                      </c:pt>
                      <c:pt idx="850">
                        <c:v>13.15175</c:v>
                      </c:pt>
                      <c:pt idx="851">
                        <c:v>13.166510000000001</c:v>
                      </c:pt>
                      <c:pt idx="852">
                        <c:v>13.18126</c:v>
                      </c:pt>
                      <c:pt idx="853">
                        <c:v>13.196009999999999</c:v>
                      </c:pt>
                      <c:pt idx="854">
                        <c:v>13.21077</c:v>
                      </c:pt>
                      <c:pt idx="855">
                        <c:v>13.225519999999999</c:v>
                      </c:pt>
                      <c:pt idx="856">
                        <c:v>13.240270000000001</c:v>
                      </c:pt>
                      <c:pt idx="857">
                        <c:v>13.25502</c:v>
                      </c:pt>
                      <c:pt idx="858">
                        <c:v>13.269769999999999</c:v>
                      </c:pt>
                      <c:pt idx="859">
                        <c:v>13.284520000000001</c:v>
                      </c:pt>
                      <c:pt idx="860">
                        <c:v>13.29927</c:v>
                      </c:pt>
                      <c:pt idx="861">
                        <c:v>13.314030000000001</c:v>
                      </c:pt>
                      <c:pt idx="862">
                        <c:v>13.32877</c:v>
                      </c:pt>
                      <c:pt idx="863">
                        <c:v>13.34352</c:v>
                      </c:pt>
                      <c:pt idx="864">
                        <c:v>13.358269999999999</c:v>
                      </c:pt>
                      <c:pt idx="865">
                        <c:v>13.37302</c:v>
                      </c:pt>
                      <c:pt idx="866">
                        <c:v>13.38777</c:v>
                      </c:pt>
                      <c:pt idx="867">
                        <c:v>13.402520000000001</c:v>
                      </c:pt>
                      <c:pt idx="868">
                        <c:v>13.417260000000001</c:v>
                      </c:pt>
                      <c:pt idx="869">
                        <c:v>13.43201</c:v>
                      </c:pt>
                      <c:pt idx="870">
                        <c:v>13.44675</c:v>
                      </c:pt>
                      <c:pt idx="871">
                        <c:v>13.461499999999999</c:v>
                      </c:pt>
                      <c:pt idx="872">
                        <c:v>13.47625</c:v>
                      </c:pt>
                      <c:pt idx="873">
                        <c:v>13.49099</c:v>
                      </c:pt>
                      <c:pt idx="874">
                        <c:v>13.50573</c:v>
                      </c:pt>
                      <c:pt idx="875">
                        <c:v>13.520479999999999</c:v>
                      </c:pt>
                      <c:pt idx="876">
                        <c:v>13.535220000000001</c:v>
                      </c:pt>
                      <c:pt idx="877">
                        <c:v>13.54996</c:v>
                      </c:pt>
                      <c:pt idx="878">
                        <c:v>13.56471</c:v>
                      </c:pt>
                      <c:pt idx="879">
                        <c:v>13.57945</c:v>
                      </c:pt>
                      <c:pt idx="880">
                        <c:v>13.594189999999999</c:v>
                      </c:pt>
                      <c:pt idx="881">
                        <c:v>13.608930000000001</c:v>
                      </c:pt>
                      <c:pt idx="882">
                        <c:v>13.623670000000001</c:v>
                      </c:pt>
                      <c:pt idx="883">
                        <c:v>13.63841</c:v>
                      </c:pt>
                      <c:pt idx="884">
                        <c:v>13.65315</c:v>
                      </c:pt>
                      <c:pt idx="885">
                        <c:v>13.66789</c:v>
                      </c:pt>
                      <c:pt idx="886">
                        <c:v>13.68263</c:v>
                      </c:pt>
                      <c:pt idx="887">
                        <c:v>13.697369999999999</c:v>
                      </c:pt>
                      <c:pt idx="888">
                        <c:v>13.7121</c:v>
                      </c:pt>
                      <c:pt idx="889">
                        <c:v>13.726839999999999</c:v>
                      </c:pt>
                      <c:pt idx="890">
                        <c:v>13.741580000000001</c:v>
                      </c:pt>
                      <c:pt idx="891">
                        <c:v>13.756320000000001</c:v>
                      </c:pt>
                      <c:pt idx="892">
                        <c:v>13.771050000000001</c:v>
                      </c:pt>
                      <c:pt idx="893">
                        <c:v>13.78579</c:v>
                      </c:pt>
                      <c:pt idx="894">
                        <c:v>13.800520000000001</c:v>
                      </c:pt>
                      <c:pt idx="895">
                        <c:v>13.815250000000001</c:v>
                      </c:pt>
                      <c:pt idx="896">
                        <c:v>13.82999</c:v>
                      </c:pt>
                      <c:pt idx="897">
                        <c:v>13.844720000000001</c:v>
                      </c:pt>
                      <c:pt idx="898">
                        <c:v>13.85946</c:v>
                      </c:pt>
                      <c:pt idx="899">
                        <c:v>13.87419</c:v>
                      </c:pt>
                      <c:pt idx="900">
                        <c:v>13.888920000000001</c:v>
                      </c:pt>
                      <c:pt idx="901">
                        <c:v>13.903650000000001</c:v>
                      </c:pt>
                      <c:pt idx="902">
                        <c:v>13.918380000000001</c:v>
                      </c:pt>
                      <c:pt idx="903">
                        <c:v>13.933109999999999</c:v>
                      </c:pt>
                      <c:pt idx="904">
                        <c:v>13.947839999999999</c:v>
                      </c:pt>
                      <c:pt idx="905">
                        <c:v>13.962569999999999</c:v>
                      </c:pt>
                      <c:pt idx="906">
                        <c:v>13.9773</c:v>
                      </c:pt>
                      <c:pt idx="907">
                        <c:v>13.99203</c:v>
                      </c:pt>
                      <c:pt idx="908">
                        <c:v>14.00676</c:v>
                      </c:pt>
                      <c:pt idx="909">
                        <c:v>14.02149</c:v>
                      </c:pt>
                      <c:pt idx="910">
                        <c:v>14.03622</c:v>
                      </c:pt>
                      <c:pt idx="911">
                        <c:v>14.050940000000001</c:v>
                      </c:pt>
                      <c:pt idx="912">
                        <c:v>14.065670000000001</c:v>
                      </c:pt>
                      <c:pt idx="913">
                        <c:v>14.080399999999999</c:v>
                      </c:pt>
                      <c:pt idx="914">
                        <c:v>14.09512</c:v>
                      </c:pt>
                      <c:pt idx="915">
                        <c:v>14.10985</c:v>
                      </c:pt>
                      <c:pt idx="916">
                        <c:v>14.12457</c:v>
                      </c:pt>
                      <c:pt idx="917">
                        <c:v>14.139290000000001</c:v>
                      </c:pt>
                      <c:pt idx="918">
                        <c:v>14.154019999999999</c:v>
                      </c:pt>
                      <c:pt idx="919">
                        <c:v>14.16874</c:v>
                      </c:pt>
                      <c:pt idx="920">
                        <c:v>14.18346</c:v>
                      </c:pt>
                      <c:pt idx="921">
                        <c:v>14.19819</c:v>
                      </c:pt>
                      <c:pt idx="922">
                        <c:v>14.212910000000001</c:v>
                      </c:pt>
                      <c:pt idx="923">
                        <c:v>14.22763</c:v>
                      </c:pt>
                      <c:pt idx="924">
                        <c:v>14.24235</c:v>
                      </c:pt>
                      <c:pt idx="925">
                        <c:v>14.257070000000001</c:v>
                      </c:pt>
                      <c:pt idx="926">
                        <c:v>14.271789999999999</c:v>
                      </c:pt>
                      <c:pt idx="927">
                        <c:v>14.28651</c:v>
                      </c:pt>
                      <c:pt idx="928">
                        <c:v>14.30123</c:v>
                      </c:pt>
                      <c:pt idx="929">
                        <c:v>14.315950000000001</c:v>
                      </c:pt>
                      <c:pt idx="930">
                        <c:v>14.33067</c:v>
                      </c:pt>
                      <c:pt idx="931">
                        <c:v>14.34538</c:v>
                      </c:pt>
                      <c:pt idx="932">
                        <c:v>14.360099999999999</c:v>
                      </c:pt>
                      <c:pt idx="933">
                        <c:v>14.37482</c:v>
                      </c:pt>
                      <c:pt idx="934">
                        <c:v>14.389530000000001</c:v>
                      </c:pt>
                      <c:pt idx="935">
                        <c:v>14.404249999999999</c:v>
                      </c:pt>
                      <c:pt idx="936">
                        <c:v>14.41896</c:v>
                      </c:pt>
                      <c:pt idx="937">
                        <c:v>14.433680000000001</c:v>
                      </c:pt>
                      <c:pt idx="938">
                        <c:v>14.44839</c:v>
                      </c:pt>
                      <c:pt idx="939">
                        <c:v>14.46311</c:v>
                      </c:pt>
                      <c:pt idx="940">
                        <c:v>14.477819999999999</c:v>
                      </c:pt>
                      <c:pt idx="941">
                        <c:v>14.49253</c:v>
                      </c:pt>
                      <c:pt idx="942">
                        <c:v>14.507239999999999</c:v>
                      </c:pt>
                      <c:pt idx="943">
                        <c:v>14.52195</c:v>
                      </c:pt>
                      <c:pt idx="944">
                        <c:v>14.536670000000001</c:v>
                      </c:pt>
                      <c:pt idx="945">
                        <c:v>14.55138</c:v>
                      </c:pt>
                      <c:pt idx="946">
                        <c:v>14.566090000000001</c:v>
                      </c:pt>
                      <c:pt idx="947">
                        <c:v>14.5808</c:v>
                      </c:pt>
                      <c:pt idx="948">
                        <c:v>14.595510000000001</c:v>
                      </c:pt>
                      <c:pt idx="949">
                        <c:v>14.61021</c:v>
                      </c:pt>
                      <c:pt idx="950">
                        <c:v>14.624919999999999</c:v>
                      </c:pt>
                      <c:pt idx="951">
                        <c:v>14.63963</c:v>
                      </c:pt>
                      <c:pt idx="952">
                        <c:v>14.654339999999999</c:v>
                      </c:pt>
                      <c:pt idx="953">
                        <c:v>14.669040000000001</c:v>
                      </c:pt>
                      <c:pt idx="954">
                        <c:v>14.68375</c:v>
                      </c:pt>
                      <c:pt idx="955">
                        <c:v>14.698460000000001</c:v>
                      </c:pt>
                      <c:pt idx="956">
                        <c:v>14.71316</c:v>
                      </c:pt>
                      <c:pt idx="957">
                        <c:v>14.727869999999999</c:v>
                      </c:pt>
                      <c:pt idx="958">
                        <c:v>14.742570000000001</c:v>
                      </c:pt>
                      <c:pt idx="959">
                        <c:v>14.75727</c:v>
                      </c:pt>
                      <c:pt idx="960">
                        <c:v>14.771979999999999</c:v>
                      </c:pt>
                      <c:pt idx="961">
                        <c:v>14.78668</c:v>
                      </c:pt>
                      <c:pt idx="962">
                        <c:v>14.80138</c:v>
                      </c:pt>
                      <c:pt idx="963">
                        <c:v>14.816079999999999</c:v>
                      </c:pt>
                      <c:pt idx="964">
                        <c:v>14.830780000000001</c:v>
                      </c:pt>
                      <c:pt idx="965">
                        <c:v>14.84549</c:v>
                      </c:pt>
                      <c:pt idx="966">
                        <c:v>14.860189999999999</c:v>
                      </c:pt>
                      <c:pt idx="967">
                        <c:v>14.874890000000001</c:v>
                      </c:pt>
                      <c:pt idx="968">
                        <c:v>14.88958</c:v>
                      </c:pt>
                      <c:pt idx="969">
                        <c:v>14.90428</c:v>
                      </c:pt>
                      <c:pt idx="970">
                        <c:v>14.918979999999999</c:v>
                      </c:pt>
                      <c:pt idx="971">
                        <c:v>14.933680000000001</c:v>
                      </c:pt>
                      <c:pt idx="972">
                        <c:v>14.94838</c:v>
                      </c:pt>
                      <c:pt idx="973">
                        <c:v>14.96307</c:v>
                      </c:pt>
                      <c:pt idx="974">
                        <c:v>14.97777</c:v>
                      </c:pt>
                      <c:pt idx="975">
                        <c:v>14.992470000000001</c:v>
                      </c:pt>
                      <c:pt idx="976">
                        <c:v>15.007160000000001</c:v>
                      </c:pt>
                      <c:pt idx="977">
                        <c:v>15.02186</c:v>
                      </c:pt>
                      <c:pt idx="978">
                        <c:v>15.03655</c:v>
                      </c:pt>
                      <c:pt idx="979">
                        <c:v>15.05124</c:v>
                      </c:pt>
                      <c:pt idx="980">
                        <c:v>15.065939999999999</c:v>
                      </c:pt>
                      <c:pt idx="981">
                        <c:v>15.080629999999999</c:v>
                      </c:pt>
                      <c:pt idx="982">
                        <c:v>15.095319999999999</c:v>
                      </c:pt>
                      <c:pt idx="983">
                        <c:v>15.110010000000001</c:v>
                      </c:pt>
                      <c:pt idx="984">
                        <c:v>15.124700000000001</c:v>
                      </c:pt>
                      <c:pt idx="985">
                        <c:v>15.139390000000001</c:v>
                      </c:pt>
                      <c:pt idx="986">
                        <c:v>15.15409</c:v>
                      </c:pt>
                      <c:pt idx="987">
                        <c:v>15.16878</c:v>
                      </c:pt>
                      <c:pt idx="988">
                        <c:v>15.18347</c:v>
                      </c:pt>
                      <c:pt idx="989">
                        <c:v>15.19815</c:v>
                      </c:pt>
                      <c:pt idx="990">
                        <c:v>15.21284</c:v>
                      </c:pt>
                      <c:pt idx="991">
                        <c:v>15.22753</c:v>
                      </c:pt>
                      <c:pt idx="992">
                        <c:v>15.24222</c:v>
                      </c:pt>
                      <c:pt idx="993">
                        <c:v>15.2569</c:v>
                      </c:pt>
                      <c:pt idx="994">
                        <c:v>15.27159</c:v>
                      </c:pt>
                      <c:pt idx="995">
                        <c:v>15.28627</c:v>
                      </c:pt>
                      <c:pt idx="996">
                        <c:v>15.30096</c:v>
                      </c:pt>
                      <c:pt idx="997">
                        <c:v>15.31564</c:v>
                      </c:pt>
                      <c:pt idx="998">
                        <c:v>15.33033</c:v>
                      </c:pt>
                      <c:pt idx="999">
                        <c:v>15.34501</c:v>
                      </c:pt>
                      <c:pt idx="1000">
                        <c:v>15.359690000000001</c:v>
                      </c:pt>
                      <c:pt idx="1001">
                        <c:v>15.37438</c:v>
                      </c:pt>
                      <c:pt idx="1002">
                        <c:v>15.389060000000001</c:v>
                      </c:pt>
                      <c:pt idx="1003">
                        <c:v>15.403740000000001</c:v>
                      </c:pt>
                      <c:pt idx="1004">
                        <c:v>15.418419999999999</c:v>
                      </c:pt>
                      <c:pt idx="1005">
                        <c:v>15.4331</c:v>
                      </c:pt>
                      <c:pt idx="1006">
                        <c:v>15.44778</c:v>
                      </c:pt>
                      <c:pt idx="1007">
                        <c:v>15.46246</c:v>
                      </c:pt>
                      <c:pt idx="1008">
                        <c:v>15.47714</c:v>
                      </c:pt>
                      <c:pt idx="1009">
                        <c:v>15.491820000000001</c:v>
                      </c:pt>
                      <c:pt idx="1010">
                        <c:v>15.506500000000001</c:v>
                      </c:pt>
                      <c:pt idx="1011">
                        <c:v>15.52117</c:v>
                      </c:pt>
                      <c:pt idx="1012">
                        <c:v>15.53585</c:v>
                      </c:pt>
                      <c:pt idx="1013">
                        <c:v>15.55053</c:v>
                      </c:pt>
                      <c:pt idx="1014">
                        <c:v>15.565200000000001</c:v>
                      </c:pt>
                      <c:pt idx="1015">
                        <c:v>15.579879999999999</c:v>
                      </c:pt>
                      <c:pt idx="1016">
                        <c:v>15.59455</c:v>
                      </c:pt>
                      <c:pt idx="1017">
                        <c:v>15.60923</c:v>
                      </c:pt>
                      <c:pt idx="1018">
                        <c:v>15.623900000000001</c:v>
                      </c:pt>
                      <c:pt idx="1019">
                        <c:v>15.63857</c:v>
                      </c:pt>
                      <c:pt idx="1020">
                        <c:v>15.65324</c:v>
                      </c:pt>
                      <c:pt idx="1021">
                        <c:v>15.667920000000001</c:v>
                      </c:pt>
                      <c:pt idx="1022">
                        <c:v>15.682589999999999</c:v>
                      </c:pt>
                      <c:pt idx="1023">
                        <c:v>15.69726</c:v>
                      </c:pt>
                      <c:pt idx="1024">
                        <c:v>15.711930000000001</c:v>
                      </c:pt>
                      <c:pt idx="1025">
                        <c:v>15.726599999999999</c:v>
                      </c:pt>
                      <c:pt idx="1026">
                        <c:v>15.74127</c:v>
                      </c:pt>
                      <c:pt idx="1027">
                        <c:v>15.755940000000001</c:v>
                      </c:pt>
                      <c:pt idx="1028">
                        <c:v>15.77061</c:v>
                      </c:pt>
                      <c:pt idx="1029">
                        <c:v>15.785270000000001</c:v>
                      </c:pt>
                      <c:pt idx="1030">
                        <c:v>15.799939999999999</c:v>
                      </c:pt>
                      <c:pt idx="1031">
                        <c:v>15.81461</c:v>
                      </c:pt>
                      <c:pt idx="1032">
                        <c:v>15.829269999999999</c:v>
                      </c:pt>
                      <c:pt idx="1033">
                        <c:v>15.84394</c:v>
                      </c:pt>
                      <c:pt idx="1034">
                        <c:v>15.858599999999999</c:v>
                      </c:pt>
                      <c:pt idx="1035">
                        <c:v>15.87327</c:v>
                      </c:pt>
                      <c:pt idx="1036">
                        <c:v>15.887930000000001</c:v>
                      </c:pt>
                      <c:pt idx="1037">
                        <c:v>15.9026</c:v>
                      </c:pt>
                      <c:pt idx="1038">
                        <c:v>15.917260000000001</c:v>
                      </c:pt>
                      <c:pt idx="1039">
                        <c:v>15.93192</c:v>
                      </c:pt>
                      <c:pt idx="1040">
                        <c:v>15.946580000000001</c:v>
                      </c:pt>
                      <c:pt idx="1041">
                        <c:v>15.96125</c:v>
                      </c:pt>
                      <c:pt idx="1042">
                        <c:v>15.975910000000001</c:v>
                      </c:pt>
                      <c:pt idx="1043">
                        <c:v>15.99057</c:v>
                      </c:pt>
                      <c:pt idx="1044">
                        <c:v>16.005230000000001</c:v>
                      </c:pt>
                      <c:pt idx="1045">
                        <c:v>16.01989</c:v>
                      </c:pt>
                      <c:pt idx="1046">
                        <c:v>16.03454</c:v>
                      </c:pt>
                      <c:pt idx="1047">
                        <c:v>16.049199999999999</c:v>
                      </c:pt>
                      <c:pt idx="1048">
                        <c:v>16.063859999999998</c:v>
                      </c:pt>
                      <c:pt idx="1049">
                        <c:v>16.078520000000001</c:v>
                      </c:pt>
                      <c:pt idx="1050">
                        <c:v>16.093170000000001</c:v>
                      </c:pt>
                      <c:pt idx="1051">
                        <c:v>16.10783</c:v>
                      </c:pt>
                      <c:pt idx="1052">
                        <c:v>16.122489999999999</c:v>
                      </c:pt>
                      <c:pt idx="1053">
                        <c:v>16.137139999999999</c:v>
                      </c:pt>
                      <c:pt idx="1054">
                        <c:v>16.151789999999998</c:v>
                      </c:pt>
                      <c:pt idx="1055">
                        <c:v>16.166450000000001</c:v>
                      </c:pt>
                      <c:pt idx="1056">
                        <c:v>16.181100000000001</c:v>
                      </c:pt>
                      <c:pt idx="1057">
                        <c:v>16.19575</c:v>
                      </c:pt>
                      <c:pt idx="1058">
                        <c:v>16.21041</c:v>
                      </c:pt>
                      <c:pt idx="1059">
                        <c:v>16.225059999999999</c:v>
                      </c:pt>
                      <c:pt idx="1060">
                        <c:v>16.220880000000001</c:v>
                      </c:pt>
                      <c:pt idx="1061">
                        <c:v>16.310849999999999</c:v>
                      </c:pt>
                      <c:pt idx="1062">
                        <c:v>16.432200000000002</c:v>
                      </c:pt>
                      <c:pt idx="1063">
                        <c:v>16.52216</c:v>
                      </c:pt>
                      <c:pt idx="1064">
                        <c:v>16.517969999999998</c:v>
                      </c:pt>
                      <c:pt idx="1065">
                        <c:v>16.532609999999998</c:v>
                      </c:pt>
                      <c:pt idx="1066">
                        <c:v>16.547249999999998</c:v>
                      </c:pt>
                      <c:pt idx="1067">
                        <c:v>16.561889999999998</c:v>
                      </c:pt>
                      <c:pt idx="1068">
                        <c:v>16.576530000000002</c:v>
                      </c:pt>
                      <c:pt idx="1069">
                        <c:v>16.591170000000002</c:v>
                      </c:pt>
                      <c:pt idx="1070">
                        <c:v>16.605810000000002</c:v>
                      </c:pt>
                      <c:pt idx="1071">
                        <c:v>16.620439999999999</c:v>
                      </c:pt>
                      <c:pt idx="1072">
                        <c:v>16.635079999999999</c:v>
                      </c:pt>
                      <c:pt idx="1073">
                        <c:v>16.649719999999999</c:v>
                      </c:pt>
                      <c:pt idx="1074">
                        <c:v>16.664349999999999</c:v>
                      </c:pt>
                      <c:pt idx="1075">
                        <c:v>16.678979999999999</c:v>
                      </c:pt>
                      <c:pt idx="1076">
                        <c:v>16.693619999999999</c:v>
                      </c:pt>
                      <c:pt idx="1077">
                        <c:v>16.70825</c:v>
                      </c:pt>
                      <c:pt idx="1078">
                        <c:v>16.72289</c:v>
                      </c:pt>
                      <c:pt idx="1079">
                        <c:v>16.73752</c:v>
                      </c:pt>
                      <c:pt idx="1080">
                        <c:v>16.75215</c:v>
                      </c:pt>
                      <c:pt idx="1081">
                        <c:v>16.766780000000001</c:v>
                      </c:pt>
                      <c:pt idx="1082">
                        <c:v>16.781410000000001</c:v>
                      </c:pt>
                      <c:pt idx="1083">
                        <c:v>16.796040000000001</c:v>
                      </c:pt>
                      <c:pt idx="1084">
                        <c:v>16.810669999999998</c:v>
                      </c:pt>
                      <c:pt idx="1085">
                        <c:v>16.825299999999999</c:v>
                      </c:pt>
                      <c:pt idx="1086">
                        <c:v>16.839929999999999</c:v>
                      </c:pt>
                      <c:pt idx="1087">
                        <c:v>16.854559999999999</c:v>
                      </c:pt>
                      <c:pt idx="1088">
                        <c:v>16.86918</c:v>
                      </c:pt>
                      <c:pt idx="1089">
                        <c:v>16.88381</c:v>
                      </c:pt>
                      <c:pt idx="1090">
                        <c:v>16.898440000000001</c:v>
                      </c:pt>
                      <c:pt idx="1091">
                        <c:v>16.913060000000002</c:v>
                      </c:pt>
                      <c:pt idx="1092">
                        <c:v>16.927679999999999</c:v>
                      </c:pt>
                      <c:pt idx="1093">
                        <c:v>16.942309999999999</c:v>
                      </c:pt>
                      <c:pt idx="1094">
                        <c:v>16.95693</c:v>
                      </c:pt>
                      <c:pt idx="1095">
                        <c:v>16.97156</c:v>
                      </c:pt>
                      <c:pt idx="1096">
                        <c:v>16.986180000000001</c:v>
                      </c:pt>
                      <c:pt idx="1097">
                        <c:v>17.000800000000002</c:v>
                      </c:pt>
                      <c:pt idx="1098">
                        <c:v>17.015419999999999</c:v>
                      </c:pt>
                      <c:pt idx="1099">
                        <c:v>17.03004</c:v>
                      </c:pt>
                      <c:pt idx="1100">
                        <c:v>17.04466</c:v>
                      </c:pt>
                      <c:pt idx="1101">
                        <c:v>17.059280000000001</c:v>
                      </c:pt>
                      <c:pt idx="1102">
                        <c:v>17.073899999999998</c:v>
                      </c:pt>
                      <c:pt idx="1103">
                        <c:v>17.088519999999999</c:v>
                      </c:pt>
                      <c:pt idx="1104">
                        <c:v>17.10314</c:v>
                      </c:pt>
                      <c:pt idx="1105">
                        <c:v>17.117760000000001</c:v>
                      </c:pt>
                      <c:pt idx="1106">
                        <c:v>17.132370000000002</c:v>
                      </c:pt>
                      <c:pt idx="1107">
                        <c:v>17.146989999999999</c:v>
                      </c:pt>
                      <c:pt idx="1108">
                        <c:v>17.16161</c:v>
                      </c:pt>
                      <c:pt idx="1109">
                        <c:v>17.176220000000001</c:v>
                      </c:pt>
                      <c:pt idx="1110">
                        <c:v>17.190840000000001</c:v>
                      </c:pt>
                      <c:pt idx="1111">
                        <c:v>17.205449999999999</c:v>
                      </c:pt>
                      <c:pt idx="1112">
                        <c:v>17.22006</c:v>
                      </c:pt>
                      <c:pt idx="1113">
                        <c:v>17.234670000000001</c:v>
                      </c:pt>
                      <c:pt idx="1114">
                        <c:v>17.249289999999998</c:v>
                      </c:pt>
                      <c:pt idx="1115">
                        <c:v>17.2639</c:v>
                      </c:pt>
                      <c:pt idx="1116">
                        <c:v>17.278510000000001</c:v>
                      </c:pt>
                      <c:pt idx="1117">
                        <c:v>17.293119999999998</c:v>
                      </c:pt>
                      <c:pt idx="1118">
                        <c:v>17.307729999999999</c:v>
                      </c:pt>
                      <c:pt idx="1119">
                        <c:v>17.322340000000001</c:v>
                      </c:pt>
                      <c:pt idx="1120">
                        <c:v>17.336950000000002</c:v>
                      </c:pt>
                      <c:pt idx="1121">
                        <c:v>17.351559999999999</c:v>
                      </c:pt>
                      <c:pt idx="1122">
                        <c:v>17.366160000000001</c:v>
                      </c:pt>
                      <c:pt idx="1123">
                        <c:v>17.380769999999998</c:v>
                      </c:pt>
                      <c:pt idx="1124">
                        <c:v>17.395379999999999</c:v>
                      </c:pt>
                      <c:pt idx="1125">
                        <c:v>17.409980000000001</c:v>
                      </c:pt>
                      <c:pt idx="1126">
                        <c:v>17.424589999999998</c:v>
                      </c:pt>
                      <c:pt idx="1127">
                        <c:v>17.43919</c:v>
                      </c:pt>
                      <c:pt idx="1128">
                        <c:v>17.453800000000001</c:v>
                      </c:pt>
                      <c:pt idx="1129">
                        <c:v>17.468399999999999</c:v>
                      </c:pt>
                      <c:pt idx="1130">
                        <c:v>17.483000000000001</c:v>
                      </c:pt>
                    </c:numCache>
                  </c:numRef>
                </c:xVal>
                <c:yVal>
                  <c:numRef>
                    <c:extLst xmlns:c15="http://schemas.microsoft.com/office/drawing/2012/chart">
                      <c:ext xmlns:c15="http://schemas.microsoft.com/office/drawing/2012/chart" uri="{02D57815-91ED-43cb-92C2-25804820EDAC}">
                        <c15:formulaRef>
                          <c15:sqref>'Sample 8'!$Z$2:$Z$1132</c15:sqref>
                        </c15:formulaRef>
                      </c:ext>
                    </c:extLst>
                    <c:numCache>
                      <c:formatCode>General</c:formatCode>
                      <c:ptCount val="1131"/>
                      <c:pt idx="0">
                        <c:v>4.0963399999999996</c:v>
                      </c:pt>
                      <c:pt idx="1">
                        <c:v>4.1416300000000001</c:v>
                      </c:pt>
                      <c:pt idx="2">
                        <c:v>4.0125700000000002</c:v>
                      </c:pt>
                      <c:pt idx="3">
                        <c:v>3.8576999999999999</c:v>
                      </c:pt>
                      <c:pt idx="4">
                        <c:v>3.7605400000000002</c:v>
                      </c:pt>
                      <c:pt idx="5">
                        <c:v>3.7184400000000002</c:v>
                      </c:pt>
                      <c:pt idx="6">
                        <c:v>3.6836899999999999</c:v>
                      </c:pt>
                      <c:pt idx="7">
                        <c:v>3.6821000000000002</c:v>
                      </c:pt>
                      <c:pt idx="8">
                        <c:v>3.6768000000000001</c:v>
                      </c:pt>
                      <c:pt idx="9">
                        <c:v>3.6293199999999999</c:v>
                      </c:pt>
                      <c:pt idx="10">
                        <c:v>3.5677699999999999</c:v>
                      </c:pt>
                      <c:pt idx="11">
                        <c:v>3.57334</c:v>
                      </c:pt>
                      <c:pt idx="12">
                        <c:v>3.6053199999999999</c:v>
                      </c:pt>
                      <c:pt idx="13">
                        <c:v>3.5749</c:v>
                      </c:pt>
                      <c:pt idx="14">
                        <c:v>3.5339999999999998</c:v>
                      </c:pt>
                      <c:pt idx="15">
                        <c:v>3.5448300000000001</c:v>
                      </c:pt>
                      <c:pt idx="16">
                        <c:v>3.5976400000000002</c:v>
                      </c:pt>
                      <c:pt idx="17">
                        <c:v>3.60703</c:v>
                      </c:pt>
                      <c:pt idx="18">
                        <c:v>3.5907300000000002</c:v>
                      </c:pt>
                      <c:pt idx="19">
                        <c:v>3.5613600000000001</c:v>
                      </c:pt>
                      <c:pt idx="20">
                        <c:v>3.56697</c:v>
                      </c:pt>
                      <c:pt idx="21">
                        <c:v>3.5699299999999998</c:v>
                      </c:pt>
                      <c:pt idx="22">
                        <c:v>3.6367400000000001</c:v>
                      </c:pt>
                      <c:pt idx="23">
                        <c:v>3.6964999999999999</c:v>
                      </c:pt>
                      <c:pt idx="24">
                        <c:v>3.69156</c:v>
                      </c:pt>
                      <c:pt idx="25">
                        <c:v>3.6368200000000002</c:v>
                      </c:pt>
                      <c:pt idx="26">
                        <c:v>3.68005</c:v>
                      </c:pt>
                      <c:pt idx="27">
                        <c:v>3.7714599999999998</c:v>
                      </c:pt>
                      <c:pt idx="28">
                        <c:v>3.8328700000000002</c:v>
                      </c:pt>
                      <c:pt idx="29">
                        <c:v>3.8304200000000002</c:v>
                      </c:pt>
                      <c:pt idx="30">
                        <c:v>3.81114</c:v>
                      </c:pt>
                      <c:pt idx="31">
                        <c:v>3.8033399999999999</c:v>
                      </c:pt>
                      <c:pt idx="32">
                        <c:v>3.8244400000000001</c:v>
                      </c:pt>
                      <c:pt idx="33">
                        <c:v>3.8723700000000001</c:v>
                      </c:pt>
                      <c:pt idx="34">
                        <c:v>3.90829</c:v>
                      </c:pt>
                      <c:pt idx="35">
                        <c:v>3.9278200000000001</c:v>
                      </c:pt>
                      <c:pt idx="36">
                        <c:v>3.9659499999999999</c:v>
                      </c:pt>
                      <c:pt idx="37">
                        <c:v>4.0273199999999996</c:v>
                      </c:pt>
                      <c:pt idx="38">
                        <c:v>4.0703100000000001</c:v>
                      </c:pt>
                      <c:pt idx="39">
                        <c:v>4.1055599999999997</c:v>
                      </c:pt>
                      <c:pt idx="40">
                        <c:v>4.1303299999999998</c:v>
                      </c:pt>
                      <c:pt idx="41">
                        <c:v>4.1283200000000004</c:v>
                      </c:pt>
                      <c:pt idx="42">
                        <c:v>4.1624499999999998</c:v>
                      </c:pt>
                      <c:pt idx="43">
                        <c:v>4.2579200000000004</c:v>
                      </c:pt>
                      <c:pt idx="44">
                        <c:v>4.3439300000000003</c:v>
                      </c:pt>
                      <c:pt idx="45">
                        <c:v>4.40395</c:v>
                      </c:pt>
                      <c:pt idx="46">
                        <c:v>4.4889099999999997</c:v>
                      </c:pt>
                      <c:pt idx="47">
                        <c:v>4.5783500000000004</c:v>
                      </c:pt>
                      <c:pt idx="48">
                        <c:v>4.6368499999999999</c:v>
                      </c:pt>
                      <c:pt idx="49">
                        <c:v>4.6941300000000004</c:v>
                      </c:pt>
                      <c:pt idx="50">
                        <c:v>4.7963699999999996</c:v>
                      </c:pt>
                      <c:pt idx="51">
                        <c:v>4.9450799999999999</c:v>
                      </c:pt>
                      <c:pt idx="52">
                        <c:v>5.0554500000000004</c:v>
                      </c:pt>
                      <c:pt idx="53">
                        <c:v>5.1270899999999999</c:v>
                      </c:pt>
                      <c:pt idx="54">
                        <c:v>5.2453399999999997</c:v>
                      </c:pt>
                      <c:pt idx="55">
                        <c:v>5.4054900000000004</c:v>
                      </c:pt>
                      <c:pt idx="56">
                        <c:v>5.56813</c:v>
                      </c:pt>
                      <c:pt idx="57">
                        <c:v>5.6947799999999997</c:v>
                      </c:pt>
                      <c:pt idx="58">
                        <c:v>5.84199</c:v>
                      </c:pt>
                      <c:pt idx="59">
                        <c:v>5.9856299999999996</c:v>
                      </c:pt>
                      <c:pt idx="60">
                        <c:v>6.1983300000000003</c:v>
                      </c:pt>
                      <c:pt idx="61">
                        <c:v>6.4383299999999997</c:v>
                      </c:pt>
                      <c:pt idx="62">
                        <c:v>6.6722200000000003</c:v>
                      </c:pt>
                      <c:pt idx="63">
                        <c:v>6.9112</c:v>
                      </c:pt>
                      <c:pt idx="64">
                        <c:v>7.1892100000000001</c:v>
                      </c:pt>
                      <c:pt idx="65">
                        <c:v>7.45505</c:v>
                      </c:pt>
                      <c:pt idx="66">
                        <c:v>7.6136799999999996</c:v>
                      </c:pt>
                      <c:pt idx="67">
                        <c:v>7.7050200000000002</c:v>
                      </c:pt>
                      <c:pt idx="68">
                        <c:v>7.75495</c:v>
                      </c:pt>
                      <c:pt idx="69">
                        <c:v>7.8144099999999996</c:v>
                      </c:pt>
                      <c:pt idx="70">
                        <c:v>7.8008600000000001</c:v>
                      </c:pt>
                      <c:pt idx="71">
                        <c:v>7.5901199999999998</c:v>
                      </c:pt>
                      <c:pt idx="72">
                        <c:v>7.13218</c:v>
                      </c:pt>
                      <c:pt idx="73">
                        <c:v>6.4853500000000004</c:v>
                      </c:pt>
                      <c:pt idx="74">
                        <c:v>5.7154199999999999</c:v>
                      </c:pt>
                      <c:pt idx="75">
                        <c:v>4.8805399999999999</c:v>
                      </c:pt>
                      <c:pt idx="76">
                        <c:v>4.0473699999999999</c:v>
                      </c:pt>
                      <c:pt idx="77">
                        <c:v>3.2778800000000001</c:v>
                      </c:pt>
                      <c:pt idx="78">
                        <c:v>2.5784199999999999</c:v>
                      </c:pt>
                      <c:pt idx="79">
                        <c:v>2.0099900000000002</c:v>
                      </c:pt>
                      <c:pt idx="80">
                        <c:v>1.56121</c:v>
                      </c:pt>
                      <c:pt idx="81">
                        <c:v>1.23346</c:v>
                      </c:pt>
                      <c:pt idx="82">
                        <c:v>0.98328000000000004</c:v>
                      </c:pt>
                      <c:pt idx="83">
                        <c:v>0.80774999999999997</c:v>
                      </c:pt>
                      <c:pt idx="84">
                        <c:v>0.70762000000000003</c:v>
                      </c:pt>
                      <c:pt idx="85">
                        <c:v>0.63119000000000003</c:v>
                      </c:pt>
                      <c:pt idx="86">
                        <c:v>0.55395000000000005</c:v>
                      </c:pt>
                      <c:pt idx="87">
                        <c:v>0.49281000000000003</c:v>
                      </c:pt>
                      <c:pt idx="88">
                        <c:v>0.45454</c:v>
                      </c:pt>
                      <c:pt idx="89">
                        <c:v>0.4113</c:v>
                      </c:pt>
                      <c:pt idx="90">
                        <c:v>0.35256999999999999</c:v>
                      </c:pt>
                      <c:pt idx="91">
                        <c:v>0.31612000000000001</c:v>
                      </c:pt>
                      <c:pt idx="92">
                        <c:v>0.30495</c:v>
                      </c:pt>
                      <c:pt idx="93">
                        <c:v>0.31491999999999998</c:v>
                      </c:pt>
                      <c:pt idx="94">
                        <c:v>0.31797999999999998</c:v>
                      </c:pt>
                      <c:pt idx="95">
                        <c:v>0.30620000000000003</c:v>
                      </c:pt>
                      <c:pt idx="96">
                        <c:v>0.28802</c:v>
                      </c:pt>
                      <c:pt idx="97">
                        <c:v>0.26647999999999999</c:v>
                      </c:pt>
                      <c:pt idx="98">
                        <c:v>0.24410999999999999</c:v>
                      </c:pt>
                      <c:pt idx="99">
                        <c:v>0.2432</c:v>
                      </c:pt>
                      <c:pt idx="100">
                        <c:v>0.26848</c:v>
                      </c:pt>
                      <c:pt idx="101">
                        <c:v>0.28216000000000002</c:v>
                      </c:pt>
                      <c:pt idx="102">
                        <c:v>0.25272</c:v>
                      </c:pt>
                      <c:pt idx="103">
                        <c:v>0.21240999999999999</c:v>
                      </c:pt>
                      <c:pt idx="104">
                        <c:v>0.21016000000000001</c:v>
                      </c:pt>
                      <c:pt idx="105">
                        <c:v>0.24204000000000001</c:v>
                      </c:pt>
                      <c:pt idx="106">
                        <c:v>0.25753999999999999</c:v>
                      </c:pt>
                      <c:pt idx="107">
                        <c:v>0.23977999999999999</c:v>
                      </c:pt>
                      <c:pt idx="108">
                        <c:v>0.22058</c:v>
                      </c:pt>
                      <c:pt idx="109">
                        <c:v>0.20707999999999999</c:v>
                      </c:pt>
                      <c:pt idx="110">
                        <c:v>0.20046</c:v>
                      </c:pt>
                      <c:pt idx="111">
                        <c:v>0.21057000000000001</c:v>
                      </c:pt>
                      <c:pt idx="112">
                        <c:v>0.22907</c:v>
                      </c:pt>
                      <c:pt idx="113">
                        <c:v>0.22106999999999999</c:v>
                      </c:pt>
                      <c:pt idx="114">
                        <c:v>0.19742000000000001</c:v>
                      </c:pt>
                      <c:pt idx="115">
                        <c:v>0.18909000000000001</c:v>
                      </c:pt>
                      <c:pt idx="116">
                        <c:v>0.19667000000000001</c:v>
                      </c:pt>
                      <c:pt idx="117">
                        <c:v>0.20449999999999999</c:v>
                      </c:pt>
                      <c:pt idx="118">
                        <c:v>0.2084</c:v>
                      </c:pt>
                      <c:pt idx="119">
                        <c:v>0.21018000000000001</c:v>
                      </c:pt>
                      <c:pt idx="120">
                        <c:v>0.20735999999999999</c:v>
                      </c:pt>
                      <c:pt idx="121">
                        <c:v>0.19231000000000001</c:v>
                      </c:pt>
                      <c:pt idx="122">
                        <c:v>0.18035000000000001</c:v>
                      </c:pt>
                      <c:pt idx="123">
                        <c:v>0.19095999999999999</c:v>
                      </c:pt>
                      <c:pt idx="124">
                        <c:v>0.19456000000000001</c:v>
                      </c:pt>
                      <c:pt idx="125">
                        <c:v>0.17496999999999999</c:v>
                      </c:pt>
                      <c:pt idx="126">
                        <c:v>0.15279999999999999</c:v>
                      </c:pt>
                      <c:pt idx="127">
                        <c:v>0.17848</c:v>
                      </c:pt>
                      <c:pt idx="128">
                        <c:v>0.19117999999999999</c:v>
                      </c:pt>
                      <c:pt idx="129">
                        <c:v>0.19758000000000001</c:v>
                      </c:pt>
                      <c:pt idx="130">
                        <c:v>0.18395</c:v>
                      </c:pt>
                      <c:pt idx="131">
                        <c:v>0.19411999999999999</c:v>
                      </c:pt>
                      <c:pt idx="132">
                        <c:v>0.19141</c:v>
                      </c:pt>
                      <c:pt idx="133">
                        <c:v>0.19464999999999999</c:v>
                      </c:pt>
                      <c:pt idx="134">
                        <c:v>0.18073</c:v>
                      </c:pt>
                      <c:pt idx="135">
                        <c:v>0.16385</c:v>
                      </c:pt>
                      <c:pt idx="136">
                        <c:v>0.16006999999999999</c:v>
                      </c:pt>
                      <c:pt idx="137">
                        <c:v>0.17141000000000001</c:v>
                      </c:pt>
                      <c:pt idx="138">
                        <c:v>0.17338999999999999</c:v>
                      </c:pt>
                      <c:pt idx="139">
                        <c:v>0.16228000000000001</c:v>
                      </c:pt>
                      <c:pt idx="140">
                        <c:v>0.15683</c:v>
                      </c:pt>
                      <c:pt idx="141">
                        <c:v>0.16594</c:v>
                      </c:pt>
                      <c:pt idx="142">
                        <c:v>0.1804</c:v>
                      </c:pt>
                      <c:pt idx="143">
                        <c:v>0.18708</c:v>
                      </c:pt>
                      <c:pt idx="144">
                        <c:v>0.17974999999999999</c:v>
                      </c:pt>
                      <c:pt idx="145">
                        <c:v>0.16585</c:v>
                      </c:pt>
                      <c:pt idx="146">
                        <c:v>0.15708</c:v>
                      </c:pt>
                      <c:pt idx="147">
                        <c:v>0.15647</c:v>
                      </c:pt>
                      <c:pt idx="148">
                        <c:v>0.18299000000000001</c:v>
                      </c:pt>
                      <c:pt idx="149">
                        <c:v>0.20684</c:v>
                      </c:pt>
                      <c:pt idx="150">
                        <c:v>0.22089</c:v>
                      </c:pt>
                      <c:pt idx="151">
                        <c:v>0.21034</c:v>
                      </c:pt>
                      <c:pt idx="152">
                        <c:v>0.21324000000000001</c:v>
                      </c:pt>
                      <c:pt idx="153">
                        <c:v>0.22083</c:v>
                      </c:pt>
                      <c:pt idx="154">
                        <c:v>0.23158999999999999</c:v>
                      </c:pt>
                      <c:pt idx="155">
                        <c:v>0.22398999999999999</c:v>
                      </c:pt>
                      <c:pt idx="156">
                        <c:v>0.20324</c:v>
                      </c:pt>
                      <c:pt idx="157">
                        <c:v>0.17505000000000001</c:v>
                      </c:pt>
                      <c:pt idx="158">
                        <c:v>0.15917999999999999</c:v>
                      </c:pt>
                      <c:pt idx="159">
                        <c:v>0.16328999999999999</c:v>
                      </c:pt>
                      <c:pt idx="160">
                        <c:v>0.18146999999999999</c:v>
                      </c:pt>
                      <c:pt idx="161">
                        <c:v>0.19897000000000001</c:v>
                      </c:pt>
                      <c:pt idx="162">
                        <c:v>0.21029</c:v>
                      </c:pt>
                      <c:pt idx="163">
                        <c:v>0.21819</c:v>
                      </c:pt>
                      <c:pt idx="164">
                        <c:v>0.22219</c:v>
                      </c:pt>
                      <c:pt idx="165">
                        <c:v>0.21257999999999999</c:v>
                      </c:pt>
                      <c:pt idx="166">
                        <c:v>0.2059</c:v>
                      </c:pt>
                      <c:pt idx="167">
                        <c:v>0.21013000000000001</c:v>
                      </c:pt>
                      <c:pt idx="168">
                        <c:v>0.21451999999999999</c:v>
                      </c:pt>
                      <c:pt idx="169">
                        <c:v>0.20868999999999999</c:v>
                      </c:pt>
                      <c:pt idx="170">
                        <c:v>0.19974</c:v>
                      </c:pt>
                      <c:pt idx="171">
                        <c:v>0.18221999999999999</c:v>
                      </c:pt>
                      <c:pt idx="172">
                        <c:v>0.16850000000000001</c:v>
                      </c:pt>
                      <c:pt idx="173">
                        <c:v>0.18046000000000001</c:v>
                      </c:pt>
                      <c:pt idx="174">
                        <c:v>0.20513999999999999</c:v>
                      </c:pt>
                      <c:pt idx="175">
                        <c:v>0.20705999999999999</c:v>
                      </c:pt>
                      <c:pt idx="176">
                        <c:v>0.18991</c:v>
                      </c:pt>
                      <c:pt idx="177">
                        <c:v>0.17341000000000001</c:v>
                      </c:pt>
                      <c:pt idx="178">
                        <c:v>0.18165000000000001</c:v>
                      </c:pt>
                      <c:pt idx="179">
                        <c:v>0.19853999999999999</c:v>
                      </c:pt>
                      <c:pt idx="180">
                        <c:v>0.20358999999999999</c:v>
                      </c:pt>
                      <c:pt idx="181">
                        <c:v>0.19062000000000001</c:v>
                      </c:pt>
                      <c:pt idx="182">
                        <c:v>0.17807999999999999</c:v>
                      </c:pt>
                      <c:pt idx="183">
                        <c:v>0.17907000000000001</c:v>
                      </c:pt>
                      <c:pt idx="184">
                        <c:v>0.18764</c:v>
                      </c:pt>
                      <c:pt idx="185">
                        <c:v>0.18798999999999999</c:v>
                      </c:pt>
                      <c:pt idx="186">
                        <c:v>0.17846000000000001</c:v>
                      </c:pt>
                      <c:pt idx="187">
                        <c:v>0.16968</c:v>
                      </c:pt>
                      <c:pt idx="188">
                        <c:v>0.16721</c:v>
                      </c:pt>
                      <c:pt idx="189">
                        <c:v>0.1663</c:v>
                      </c:pt>
                      <c:pt idx="190">
                        <c:v>0.16445000000000001</c:v>
                      </c:pt>
                      <c:pt idx="191">
                        <c:v>0.18597</c:v>
                      </c:pt>
                      <c:pt idx="192">
                        <c:v>0.21801999999999999</c:v>
                      </c:pt>
                      <c:pt idx="193">
                        <c:v>0.22098999999999999</c:v>
                      </c:pt>
                      <c:pt idx="194">
                        <c:v>0.21382999999999999</c:v>
                      </c:pt>
                      <c:pt idx="195">
                        <c:v>0.22685</c:v>
                      </c:pt>
                      <c:pt idx="196">
                        <c:v>0.24079999999999999</c:v>
                      </c:pt>
                      <c:pt idx="197">
                        <c:v>0.21138999999999999</c:v>
                      </c:pt>
                      <c:pt idx="198">
                        <c:v>0.19256000000000001</c:v>
                      </c:pt>
                      <c:pt idx="199">
                        <c:v>0.19816</c:v>
                      </c:pt>
                      <c:pt idx="200">
                        <c:v>0.21737999999999999</c:v>
                      </c:pt>
                      <c:pt idx="201">
                        <c:v>0.22438</c:v>
                      </c:pt>
                      <c:pt idx="202">
                        <c:v>0.22892999999999999</c:v>
                      </c:pt>
                      <c:pt idx="203">
                        <c:v>0.23372999999999999</c:v>
                      </c:pt>
                      <c:pt idx="204">
                        <c:v>0.23758000000000001</c:v>
                      </c:pt>
                      <c:pt idx="205">
                        <c:v>0.23288</c:v>
                      </c:pt>
                      <c:pt idx="206">
                        <c:v>0.22142000000000001</c:v>
                      </c:pt>
                      <c:pt idx="207">
                        <c:v>0.22048999999999999</c:v>
                      </c:pt>
                      <c:pt idx="208">
                        <c:v>0.23916999999999999</c:v>
                      </c:pt>
                      <c:pt idx="209">
                        <c:v>0.25226999999999999</c:v>
                      </c:pt>
                      <c:pt idx="210">
                        <c:v>0.23771999999999999</c:v>
                      </c:pt>
                      <c:pt idx="211">
                        <c:v>0.22570000000000001</c:v>
                      </c:pt>
                      <c:pt idx="212">
                        <c:v>0.23299</c:v>
                      </c:pt>
                      <c:pt idx="213">
                        <c:v>0.23580999999999999</c:v>
                      </c:pt>
                      <c:pt idx="214">
                        <c:v>0.21987999999999999</c:v>
                      </c:pt>
                      <c:pt idx="215">
                        <c:v>0.20971000000000001</c:v>
                      </c:pt>
                      <c:pt idx="216">
                        <c:v>0.22736999999999999</c:v>
                      </c:pt>
                      <c:pt idx="217">
                        <c:v>0.25353999999999999</c:v>
                      </c:pt>
                      <c:pt idx="218">
                        <c:v>0.28090999999999999</c:v>
                      </c:pt>
                      <c:pt idx="219">
                        <c:v>0.28500999999999999</c:v>
                      </c:pt>
                      <c:pt idx="220">
                        <c:v>0.27544000000000002</c:v>
                      </c:pt>
                      <c:pt idx="221">
                        <c:v>0.26418000000000003</c:v>
                      </c:pt>
                      <c:pt idx="222">
                        <c:v>0.27521000000000001</c:v>
                      </c:pt>
                      <c:pt idx="223">
                        <c:v>0.28605999999999998</c:v>
                      </c:pt>
                      <c:pt idx="224">
                        <c:v>0.28158</c:v>
                      </c:pt>
                      <c:pt idx="225">
                        <c:v>0.28372000000000003</c:v>
                      </c:pt>
                      <c:pt idx="226">
                        <c:v>0.30807000000000001</c:v>
                      </c:pt>
                      <c:pt idx="227">
                        <c:v>0.32658999999999999</c:v>
                      </c:pt>
                      <c:pt idx="228">
                        <c:v>0.31727</c:v>
                      </c:pt>
                      <c:pt idx="229">
                        <c:v>0.29898000000000002</c:v>
                      </c:pt>
                      <c:pt idx="230">
                        <c:v>0.2979</c:v>
                      </c:pt>
                      <c:pt idx="231">
                        <c:v>0.30902000000000002</c:v>
                      </c:pt>
                      <c:pt idx="232">
                        <c:v>0.31595000000000001</c:v>
                      </c:pt>
                      <c:pt idx="233">
                        <c:v>0.32292999999999999</c:v>
                      </c:pt>
                      <c:pt idx="234">
                        <c:v>0.32290999999999997</c:v>
                      </c:pt>
                      <c:pt idx="235">
                        <c:v>0.31996999999999998</c:v>
                      </c:pt>
                      <c:pt idx="236">
                        <c:v>0.32422000000000001</c:v>
                      </c:pt>
                      <c:pt idx="237">
                        <c:v>0.34908</c:v>
                      </c:pt>
                      <c:pt idx="238">
                        <c:v>0.36173</c:v>
                      </c:pt>
                      <c:pt idx="239">
                        <c:v>0.36921999999999999</c:v>
                      </c:pt>
                      <c:pt idx="240">
                        <c:v>0.37315999999999999</c:v>
                      </c:pt>
                      <c:pt idx="241">
                        <c:v>0.38040000000000002</c:v>
                      </c:pt>
                      <c:pt idx="242">
                        <c:v>0.38979999999999998</c:v>
                      </c:pt>
                      <c:pt idx="243">
                        <c:v>0.41508</c:v>
                      </c:pt>
                      <c:pt idx="244">
                        <c:v>0.43919000000000002</c:v>
                      </c:pt>
                      <c:pt idx="245">
                        <c:v>0.45028000000000001</c:v>
                      </c:pt>
                      <c:pt idx="246">
                        <c:v>0.44438</c:v>
                      </c:pt>
                      <c:pt idx="247">
                        <c:v>0.43430000000000002</c:v>
                      </c:pt>
                      <c:pt idx="248">
                        <c:v>0.43032999999999999</c:v>
                      </c:pt>
                      <c:pt idx="249">
                        <c:v>0.43447000000000002</c:v>
                      </c:pt>
                      <c:pt idx="250">
                        <c:v>0.44661000000000001</c:v>
                      </c:pt>
                      <c:pt idx="251">
                        <c:v>0.46816999999999998</c:v>
                      </c:pt>
                      <c:pt idx="252">
                        <c:v>0.49008000000000002</c:v>
                      </c:pt>
                      <c:pt idx="253">
                        <c:v>0.49814999999999998</c:v>
                      </c:pt>
                      <c:pt idx="254">
                        <c:v>0.49313000000000001</c:v>
                      </c:pt>
                      <c:pt idx="255">
                        <c:v>0.48908000000000001</c:v>
                      </c:pt>
                      <c:pt idx="256">
                        <c:v>0.48812</c:v>
                      </c:pt>
                      <c:pt idx="257">
                        <c:v>0.50348000000000004</c:v>
                      </c:pt>
                      <c:pt idx="258">
                        <c:v>0.51395000000000002</c:v>
                      </c:pt>
                      <c:pt idx="259">
                        <c:v>0.52203999999999995</c:v>
                      </c:pt>
                      <c:pt idx="260">
                        <c:v>0.52456000000000003</c:v>
                      </c:pt>
                      <c:pt idx="261">
                        <c:v>0.52629999999999999</c:v>
                      </c:pt>
                      <c:pt idx="262">
                        <c:v>0.49668000000000001</c:v>
                      </c:pt>
                      <c:pt idx="263">
                        <c:v>0.46966999999999998</c:v>
                      </c:pt>
                      <c:pt idx="264">
                        <c:v>0.45327000000000001</c:v>
                      </c:pt>
                      <c:pt idx="265">
                        <c:v>0.45134000000000002</c:v>
                      </c:pt>
                      <c:pt idx="266">
                        <c:v>0.42808000000000002</c:v>
                      </c:pt>
                      <c:pt idx="267">
                        <c:v>0.39737</c:v>
                      </c:pt>
                      <c:pt idx="268">
                        <c:v>0.34978999999999999</c:v>
                      </c:pt>
                      <c:pt idx="269">
                        <c:v>0.30636000000000002</c:v>
                      </c:pt>
                      <c:pt idx="270">
                        <c:v>0.25941999999999998</c:v>
                      </c:pt>
                      <c:pt idx="271">
                        <c:v>0.21997</c:v>
                      </c:pt>
                      <c:pt idx="272">
                        <c:v>0.19700999999999999</c:v>
                      </c:pt>
                      <c:pt idx="273">
                        <c:v>0.18645999999999999</c:v>
                      </c:pt>
                      <c:pt idx="274">
                        <c:v>0.16628000000000001</c:v>
                      </c:pt>
                      <c:pt idx="275">
                        <c:v>0.14205999999999999</c:v>
                      </c:pt>
                      <c:pt idx="276">
                        <c:v>0.12801999999999999</c:v>
                      </c:pt>
                      <c:pt idx="277">
                        <c:v>0.11087</c:v>
                      </c:pt>
                      <c:pt idx="278">
                        <c:v>8.0009999999999998E-2</c:v>
                      </c:pt>
                      <c:pt idx="279">
                        <c:v>5.7209999999999997E-2</c:v>
                      </c:pt>
                      <c:pt idx="280">
                        <c:v>5.8099999999999999E-2</c:v>
                      </c:pt>
                      <c:pt idx="281">
                        <c:v>6.3939999999999997E-2</c:v>
                      </c:pt>
                      <c:pt idx="282">
                        <c:v>6.7460000000000006E-2</c:v>
                      </c:pt>
                      <c:pt idx="283">
                        <c:v>6.0490000000000002E-2</c:v>
                      </c:pt>
                      <c:pt idx="284">
                        <c:v>4.888E-2</c:v>
                      </c:pt>
                      <c:pt idx="285">
                        <c:v>3.7940000000000002E-2</c:v>
                      </c:pt>
                      <c:pt idx="286">
                        <c:v>3.9780000000000003E-2</c:v>
                      </c:pt>
                      <c:pt idx="287">
                        <c:v>4.3290000000000002E-2</c:v>
                      </c:pt>
                      <c:pt idx="288">
                        <c:v>3.2349999999999997E-2</c:v>
                      </c:pt>
                      <c:pt idx="289">
                        <c:v>2.213E-2</c:v>
                      </c:pt>
                      <c:pt idx="290">
                        <c:v>2.1049999999999999E-2</c:v>
                      </c:pt>
                      <c:pt idx="291">
                        <c:v>2.4989999999999998E-2</c:v>
                      </c:pt>
                      <c:pt idx="292">
                        <c:v>2.3009999999999999E-2</c:v>
                      </c:pt>
                      <c:pt idx="293">
                        <c:v>2.299E-2</c:v>
                      </c:pt>
                      <c:pt idx="294">
                        <c:v>0.03</c:v>
                      </c:pt>
                      <c:pt idx="295">
                        <c:v>2.8479999999999998E-2</c:v>
                      </c:pt>
                      <c:pt idx="296">
                        <c:v>2.1899999999999999E-2</c:v>
                      </c:pt>
                      <c:pt idx="297">
                        <c:v>1.2789999999999999E-2</c:v>
                      </c:pt>
                      <c:pt idx="298" formatCode="0.00E+00">
                        <c:v>9.4456200000000003E-4</c:v>
                      </c:pt>
                      <c:pt idx="299">
                        <c:v>-1.023E-2</c:v>
                      </c:pt>
                      <c:pt idx="300">
                        <c:v>-8.2000000000000007E-3</c:v>
                      </c:pt>
                      <c:pt idx="301" formatCode="0.00E+00">
                        <c:v>9.6708600000000003E-4</c:v>
                      </c:pt>
                      <c:pt idx="302">
                        <c:v>-1.49E-3</c:v>
                      </c:pt>
                      <c:pt idx="303">
                        <c:v>-1.091E-2</c:v>
                      </c:pt>
                      <c:pt idx="304">
                        <c:v>-1.0580000000000001E-2</c:v>
                      </c:pt>
                      <c:pt idx="305">
                        <c:v>1.1900000000000001E-3</c:v>
                      </c:pt>
                      <c:pt idx="306">
                        <c:v>4.3800000000000002E-3</c:v>
                      </c:pt>
                      <c:pt idx="307">
                        <c:v>1.2840000000000001E-2</c:v>
                      </c:pt>
                      <c:pt idx="308">
                        <c:v>1.9560000000000001E-2</c:v>
                      </c:pt>
                      <c:pt idx="309">
                        <c:v>2.206E-2</c:v>
                      </c:pt>
                      <c:pt idx="310">
                        <c:v>1.6299999999999999E-3</c:v>
                      </c:pt>
                      <c:pt idx="311">
                        <c:v>9.41E-3</c:v>
                      </c:pt>
                      <c:pt idx="312">
                        <c:v>2.078E-2</c:v>
                      </c:pt>
                      <c:pt idx="313">
                        <c:v>3.6170000000000001E-2</c:v>
                      </c:pt>
                      <c:pt idx="314">
                        <c:v>2.3769999999999999E-2</c:v>
                      </c:pt>
                      <c:pt idx="315">
                        <c:v>2.2630000000000001E-2</c:v>
                      </c:pt>
                      <c:pt idx="316">
                        <c:v>2.111E-2</c:v>
                      </c:pt>
                      <c:pt idx="317">
                        <c:v>2.5360000000000001E-2</c:v>
                      </c:pt>
                      <c:pt idx="318">
                        <c:v>1.951E-2</c:v>
                      </c:pt>
                      <c:pt idx="319">
                        <c:v>2.0930000000000001E-2</c:v>
                      </c:pt>
                      <c:pt idx="320">
                        <c:v>3.3070000000000002E-2</c:v>
                      </c:pt>
                      <c:pt idx="321">
                        <c:v>3.7999999999999999E-2</c:v>
                      </c:pt>
                      <c:pt idx="322">
                        <c:v>0.03</c:v>
                      </c:pt>
                      <c:pt idx="323">
                        <c:v>1.7989999999999999E-2</c:v>
                      </c:pt>
                      <c:pt idx="324">
                        <c:v>1.0410000000000001E-2</c:v>
                      </c:pt>
                      <c:pt idx="325">
                        <c:v>9.1299999999999992E-3</c:v>
                      </c:pt>
                      <c:pt idx="326">
                        <c:v>1.585E-2</c:v>
                      </c:pt>
                      <c:pt idx="327">
                        <c:v>2.4549999999999999E-2</c:v>
                      </c:pt>
                      <c:pt idx="328">
                        <c:v>2.767E-2</c:v>
                      </c:pt>
                      <c:pt idx="329">
                        <c:v>2.307E-2</c:v>
                      </c:pt>
                      <c:pt idx="330">
                        <c:v>1.7979999999999999E-2</c:v>
                      </c:pt>
                      <c:pt idx="331">
                        <c:v>1.7659999999999999E-2</c:v>
                      </c:pt>
                      <c:pt idx="332">
                        <c:v>1.434E-2</c:v>
                      </c:pt>
                      <c:pt idx="333">
                        <c:v>7.43E-3</c:v>
                      </c:pt>
                      <c:pt idx="334">
                        <c:v>-6.4000000000000003E-3</c:v>
                      </c:pt>
                      <c:pt idx="335">
                        <c:v>-6.6899999999999998E-3</c:v>
                      </c:pt>
                      <c:pt idx="336">
                        <c:v>1.7420000000000001E-2</c:v>
                      </c:pt>
                      <c:pt idx="337">
                        <c:v>5.0270000000000002E-2</c:v>
                      </c:pt>
                      <c:pt idx="338">
                        <c:v>7.0379999999999998E-2</c:v>
                      </c:pt>
                      <c:pt idx="339">
                        <c:v>6.1280000000000001E-2</c:v>
                      </c:pt>
                      <c:pt idx="340">
                        <c:v>5.1090000000000003E-2</c:v>
                      </c:pt>
                      <c:pt idx="341">
                        <c:v>3.9699999999999999E-2</c:v>
                      </c:pt>
                      <c:pt idx="342">
                        <c:v>2.5170000000000001E-2</c:v>
                      </c:pt>
                      <c:pt idx="343" formatCode="0.00E+00">
                        <c:v>-3.42887E-4</c:v>
                      </c:pt>
                      <c:pt idx="344">
                        <c:v>-1.2239999999999999E-2</c:v>
                      </c:pt>
                      <c:pt idx="345">
                        <c:v>1.14E-3</c:v>
                      </c:pt>
                      <c:pt idx="346">
                        <c:v>1.627E-2</c:v>
                      </c:pt>
                      <c:pt idx="347">
                        <c:v>2.2759999999999999E-2</c:v>
                      </c:pt>
                      <c:pt idx="348">
                        <c:v>2.2509999999999999E-2</c:v>
                      </c:pt>
                      <c:pt idx="349">
                        <c:v>1.4579999999999999E-2</c:v>
                      </c:pt>
                      <c:pt idx="350">
                        <c:v>2.4599999999999999E-3</c:v>
                      </c:pt>
                      <c:pt idx="351">
                        <c:v>-1.2999999999999999E-3</c:v>
                      </c:pt>
                      <c:pt idx="352">
                        <c:v>6.9100000000000003E-3</c:v>
                      </c:pt>
                      <c:pt idx="353">
                        <c:v>1.6160000000000001E-2</c:v>
                      </c:pt>
                      <c:pt idx="354">
                        <c:v>2.019E-2</c:v>
                      </c:pt>
                      <c:pt idx="355">
                        <c:v>2.2030000000000001E-2</c:v>
                      </c:pt>
                      <c:pt idx="356">
                        <c:v>2.4819999999999998E-2</c:v>
                      </c:pt>
                      <c:pt idx="357">
                        <c:v>2.104E-2</c:v>
                      </c:pt>
                      <c:pt idx="358">
                        <c:v>1.5720000000000001E-2</c:v>
                      </c:pt>
                      <c:pt idx="359">
                        <c:v>5.6100000000000004E-3</c:v>
                      </c:pt>
                      <c:pt idx="360">
                        <c:v>4.7000000000000002E-3</c:v>
                      </c:pt>
                      <c:pt idx="361">
                        <c:v>-1.67E-3</c:v>
                      </c:pt>
                      <c:pt idx="362">
                        <c:v>1.251E-2</c:v>
                      </c:pt>
                      <c:pt idx="363">
                        <c:v>3.0349999999999999E-2</c:v>
                      </c:pt>
                      <c:pt idx="364">
                        <c:v>3.9820000000000001E-2</c:v>
                      </c:pt>
                      <c:pt idx="365">
                        <c:v>2.8070000000000001E-2</c:v>
                      </c:pt>
                      <c:pt idx="366">
                        <c:v>1.9050000000000001E-2</c:v>
                      </c:pt>
                      <c:pt idx="367">
                        <c:v>1.4489999999999999E-2</c:v>
                      </c:pt>
                      <c:pt idx="368">
                        <c:v>1.2699999999999999E-2</c:v>
                      </c:pt>
                      <c:pt idx="369">
                        <c:v>9.6699999999999998E-3</c:v>
                      </c:pt>
                      <c:pt idx="370">
                        <c:v>9.4500000000000001E-3</c:v>
                      </c:pt>
                      <c:pt idx="371">
                        <c:v>1.5640000000000001E-2</c:v>
                      </c:pt>
                      <c:pt idx="372">
                        <c:v>2.8219999999999999E-2</c:v>
                      </c:pt>
                      <c:pt idx="373">
                        <c:v>3.9129999999999998E-2</c:v>
                      </c:pt>
                      <c:pt idx="374">
                        <c:v>3.8370000000000001E-2</c:v>
                      </c:pt>
                      <c:pt idx="375">
                        <c:v>2.87E-2</c:v>
                      </c:pt>
                      <c:pt idx="376">
                        <c:v>2.205E-2</c:v>
                      </c:pt>
                      <c:pt idx="377">
                        <c:v>2.9360000000000001E-2</c:v>
                      </c:pt>
                      <c:pt idx="378">
                        <c:v>3.8679999999999999E-2</c:v>
                      </c:pt>
                      <c:pt idx="379">
                        <c:v>3.9410000000000001E-2</c:v>
                      </c:pt>
                      <c:pt idx="380">
                        <c:v>3.3210000000000003E-2</c:v>
                      </c:pt>
                      <c:pt idx="381">
                        <c:v>2.5860000000000001E-2</c:v>
                      </c:pt>
                      <c:pt idx="382">
                        <c:v>2.1409999999999998E-2</c:v>
                      </c:pt>
                      <c:pt idx="383">
                        <c:v>1.729E-2</c:v>
                      </c:pt>
                      <c:pt idx="384">
                        <c:v>1.234E-2</c:v>
                      </c:pt>
                      <c:pt idx="385">
                        <c:v>1.5699999999999999E-2</c:v>
                      </c:pt>
                      <c:pt idx="386">
                        <c:v>2.128E-2</c:v>
                      </c:pt>
                      <c:pt idx="387">
                        <c:v>2.3449999999999999E-2</c:v>
                      </c:pt>
                      <c:pt idx="388">
                        <c:v>1.2109999999999999E-2</c:v>
                      </c:pt>
                      <c:pt idx="389">
                        <c:v>1.1990000000000001E-2</c:v>
                      </c:pt>
                      <c:pt idx="390">
                        <c:v>2.188E-2</c:v>
                      </c:pt>
                      <c:pt idx="391">
                        <c:v>2.7089999999999999E-2</c:v>
                      </c:pt>
                      <c:pt idx="392">
                        <c:v>2.3560000000000001E-2</c:v>
                      </c:pt>
                      <c:pt idx="393">
                        <c:v>1.06E-2</c:v>
                      </c:pt>
                      <c:pt idx="394">
                        <c:v>1.7919999999999998E-2</c:v>
                      </c:pt>
                      <c:pt idx="395">
                        <c:v>2.724E-2</c:v>
                      </c:pt>
                      <c:pt idx="396">
                        <c:v>3.5150000000000001E-2</c:v>
                      </c:pt>
                      <c:pt idx="397">
                        <c:v>1.3650000000000001E-2</c:v>
                      </c:pt>
                      <c:pt idx="398">
                        <c:v>2.97E-3</c:v>
                      </c:pt>
                      <c:pt idx="399">
                        <c:v>9.6299999999999997E-3</c:v>
                      </c:pt>
                      <c:pt idx="400">
                        <c:v>2.129E-2</c:v>
                      </c:pt>
                      <c:pt idx="401">
                        <c:v>2.3429999999999999E-2</c:v>
                      </c:pt>
                      <c:pt idx="402">
                        <c:v>2.496E-2</c:v>
                      </c:pt>
                      <c:pt idx="403">
                        <c:v>2.9180000000000001E-2</c:v>
                      </c:pt>
                      <c:pt idx="404">
                        <c:v>2.393E-2</c:v>
                      </c:pt>
                      <c:pt idx="405">
                        <c:v>1.763E-2</c:v>
                      </c:pt>
                      <c:pt idx="406">
                        <c:v>2.5069999999999999E-2</c:v>
                      </c:pt>
                      <c:pt idx="407">
                        <c:v>4.1209999999999997E-2</c:v>
                      </c:pt>
                      <c:pt idx="408">
                        <c:v>3.6979999999999999E-2</c:v>
                      </c:pt>
                      <c:pt idx="409">
                        <c:v>1.8919999999999999E-2</c:v>
                      </c:pt>
                      <c:pt idx="410">
                        <c:v>1.8249999999999999E-2</c:v>
                      </c:pt>
                      <c:pt idx="411">
                        <c:v>3.7859999999999998E-2</c:v>
                      </c:pt>
                      <c:pt idx="412">
                        <c:v>4.8340000000000001E-2</c:v>
                      </c:pt>
                      <c:pt idx="413">
                        <c:v>3.7629999999999997E-2</c:v>
                      </c:pt>
                      <c:pt idx="414">
                        <c:v>2.291E-2</c:v>
                      </c:pt>
                      <c:pt idx="415">
                        <c:v>1.8589999999999999E-2</c:v>
                      </c:pt>
                      <c:pt idx="416">
                        <c:v>2.9219999999999999E-2</c:v>
                      </c:pt>
                      <c:pt idx="417">
                        <c:v>3.9550000000000002E-2</c:v>
                      </c:pt>
                      <c:pt idx="418">
                        <c:v>4.5900000000000003E-2</c:v>
                      </c:pt>
                      <c:pt idx="419">
                        <c:v>4.6710000000000002E-2</c:v>
                      </c:pt>
                      <c:pt idx="420">
                        <c:v>3.6880000000000003E-2</c:v>
                      </c:pt>
                      <c:pt idx="421">
                        <c:v>3.3849999999999998E-2</c:v>
                      </c:pt>
                      <c:pt idx="422">
                        <c:v>3.9629999999999999E-2</c:v>
                      </c:pt>
                      <c:pt idx="423">
                        <c:v>4.9540000000000001E-2</c:v>
                      </c:pt>
                      <c:pt idx="424">
                        <c:v>3.6060000000000002E-2</c:v>
                      </c:pt>
                      <c:pt idx="425">
                        <c:v>1.984E-2</c:v>
                      </c:pt>
                      <c:pt idx="426">
                        <c:v>1.8710000000000001E-2</c:v>
                      </c:pt>
                      <c:pt idx="427">
                        <c:v>3.2340000000000001E-2</c:v>
                      </c:pt>
                      <c:pt idx="428">
                        <c:v>4.8410000000000002E-2</c:v>
                      </c:pt>
                      <c:pt idx="429">
                        <c:v>4.1669999999999999E-2</c:v>
                      </c:pt>
                      <c:pt idx="430">
                        <c:v>3.1199999999999999E-2</c:v>
                      </c:pt>
                      <c:pt idx="431">
                        <c:v>2.8340000000000001E-2</c:v>
                      </c:pt>
                      <c:pt idx="432">
                        <c:v>3.5799999999999998E-2</c:v>
                      </c:pt>
                      <c:pt idx="433">
                        <c:v>3.9690000000000003E-2</c:v>
                      </c:pt>
                      <c:pt idx="434">
                        <c:v>3.8190000000000002E-2</c:v>
                      </c:pt>
                      <c:pt idx="435">
                        <c:v>3.7039999999999997E-2</c:v>
                      </c:pt>
                      <c:pt idx="436">
                        <c:v>4.1300000000000003E-2</c:v>
                      </c:pt>
                      <c:pt idx="437">
                        <c:v>4.548E-2</c:v>
                      </c:pt>
                      <c:pt idx="438">
                        <c:v>4.333E-2</c:v>
                      </c:pt>
                      <c:pt idx="439">
                        <c:v>3.9320000000000001E-2</c:v>
                      </c:pt>
                      <c:pt idx="440">
                        <c:v>4.2689999999999999E-2</c:v>
                      </c:pt>
                      <c:pt idx="441">
                        <c:v>4.598E-2</c:v>
                      </c:pt>
                      <c:pt idx="442">
                        <c:v>4.7940000000000003E-2</c:v>
                      </c:pt>
                      <c:pt idx="443">
                        <c:v>5.3150000000000003E-2</c:v>
                      </c:pt>
                      <c:pt idx="444">
                        <c:v>5.3600000000000002E-2</c:v>
                      </c:pt>
                      <c:pt idx="445">
                        <c:v>4.333E-2</c:v>
                      </c:pt>
                      <c:pt idx="446">
                        <c:v>3.5749999999999997E-2</c:v>
                      </c:pt>
                      <c:pt idx="447">
                        <c:v>4.8500000000000001E-2</c:v>
                      </c:pt>
                      <c:pt idx="448">
                        <c:v>7.5300000000000006E-2</c:v>
                      </c:pt>
                      <c:pt idx="449">
                        <c:v>8.0839999999999995E-2</c:v>
                      </c:pt>
                      <c:pt idx="450">
                        <c:v>5.5019999999999999E-2</c:v>
                      </c:pt>
                      <c:pt idx="451">
                        <c:v>3.065E-2</c:v>
                      </c:pt>
                      <c:pt idx="452">
                        <c:v>3.5130000000000002E-2</c:v>
                      </c:pt>
                      <c:pt idx="453">
                        <c:v>5.3449999999999998E-2</c:v>
                      </c:pt>
                      <c:pt idx="454">
                        <c:v>6.1460000000000001E-2</c:v>
                      </c:pt>
                      <c:pt idx="455">
                        <c:v>6.3820000000000002E-2</c:v>
                      </c:pt>
                      <c:pt idx="456">
                        <c:v>6.268E-2</c:v>
                      </c:pt>
                      <c:pt idx="457">
                        <c:v>5.6009999999999997E-2</c:v>
                      </c:pt>
                      <c:pt idx="458">
                        <c:v>4.5769999999999998E-2</c:v>
                      </c:pt>
                      <c:pt idx="459">
                        <c:v>4.7109999999999999E-2</c:v>
                      </c:pt>
                      <c:pt idx="460">
                        <c:v>4.2189999999999998E-2</c:v>
                      </c:pt>
                      <c:pt idx="461">
                        <c:v>3.5999999999999997E-2</c:v>
                      </c:pt>
                      <c:pt idx="462">
                        <c:v>4.3459999999999999E-2</c:v>
                      </c:pt>
                      <c:pt idx="463">
                        <c:v>5.4170000000000003E-2</c:v>
                      </c:pt>
                      <c:pt idx="464">
                        <c:v>4.8680000000000001E-2</c:v>
                      </c:pt>
                      <c:pt idx="465">
                        <c:v>3.4750000000000003E-2</c:v>
                      </c:pt>
                      <c:pt idx="466">
                        <c:v>2.8209999999999999E-2</c:v>
                      </c:pt>
                      <c:pt idx="467">
                        <c:v>3.4299999999999997E-2</c:v>
                      </c:pt>
                      <c:pt idx="468">
                        <c:v>3.4700000000000002E-2</c:v>
                      </c:pt>
                      <c:pt idx="469">
                        <c:v>2.613E-2</c:v>
                      </c:pt>
                      <c:pt idx="470">
                        <c:v>2.265E-2</c:v>
                      </c:pt>
                      <c:pt idx="471">
                        <c:v>3.2640000000000002E-2</c:v>
                      </c:pt>
                      <c:pt idx="472">
                        <c:v>3.8510000000000003E-2</c:v>
                      </c:pt>
                      <c:pt idx="473">
                        <c:v>3.4610000000000002E-2</c:v>
                      </c:pt>
                      <c:pt idx="474">
                        <c:v>3.5110000000000002E-2</c:v>
                      </c:pt>
                      <c:pt idx="475">
                        <c:v>2.9870000000000001E-2</c:v>
                      </c:pt>
                      <c:pt idx="476">
                        <c:v>2.8979999999999999E-2</c:v>
                      </c:pt>
                      <c:pt idx="477">
                        <c:v>3.2120000000000003E-2</c:v>
                      </c:pt>
                      <c:pt idx="478">
                        <c:v>2.945E-2</c:v>
                      </c:pt>
                      <c:pt idx="479">
                        <c:v>1.436E-2</c:v>
                      </c:pt>
                      <c:pt idx="480" formatCode="0.00E+00">
                        <c:v>2.5196099999999998E-4</c:v>
                      </c:pt>
                      <c:pt idx="481">
                        <c:v>-4.2599999999999999E-3</c:v>
                      </c:pt>
                      <c:pt idx="482">
                        <c:v>4.6499999999999996E-3</c:v>
                      </c:pt>
                      <c:pt idx="483">
                        <c:v>2.6429999999999999E-2</c:v>
                      </c:pt>
                      <c:pt idx="484">
                        <c:v>4.0559999999999999E-2</c:v>
                      </c:pt>
                      <c:pt idx="485">
                        <c:v>3.551E-2</c:v>
                      </c:pt>
                      <c:pt idx="486">
                        <c:v>2.0320000000000001E-2</c:v>
                      </c:pt>
                      <c:pt idx="487">
                        <c:v>1.753E-2</c:v>
                      </c:pt>
                      <c:pt idx="488">
                        <c:v>2.7029999999999998E-2</c:v>
                      </c:pt>
                      <c:pt idx="489">
                        <c:v>3.968E-2</c:v>
                      </c:pt>
                      <c:pt idx="490">
                        <c:v>3.5490000000000001E-2</c:v>
                      </c:pt>
                      <c:pt idx="491">
                        <c:v>1.3979999999999999E-2</c:v>
                      </c:pt>
                      <c:pt idx="492">
                        <c:v>1.25E-3</c:v>
                      </c:pt>
                      <c:pt idx="493">
                        <c:v>8.5299999999999994E-3</c:v>
                      </c:pt>
                      <c:pt idx="494">
                        <c:v>1.753E-2</c:v>
                      </c:pt>
                      <c:pt idx="495">
                        <c:v>1.5310000000000001E-2</c:v>
                      </c:pt>
                      <c:pt idx="496">
                        <c:v>7.7999999999999996E-3</c:v>
                      </c:pt>
                      <c:pt idx="497">
                        <c:v>1.3270000000000001E-2</c:v>
                      </c:pt>
                      <c:pt idx="498">
                        <c:v>2.877E-2</c:v>
                      </c:pt>
                      <c:pt idx="499">
                        <c:v>3.8440000000000002E-2</c:v>
                      </c:pt>
                      <c:pt idx="500">
                        <c:v>3.4259999999999999E-2</c:v>
                      </c:pt>
                      <c:pt idx="501">
                        <c:v>2.3640000000000001E-2</c:v>
                      </c:pt>
                      <c:pt idx="502">
                        <c:v>2.0760000000000001E-2</c:v>
                      </c:pt>
                      <c:pt idx="503">
                        <c:v>2.0140000000000002E-2</c:v>
                      </c:pt>
                      <c:pt idx="504">
                        <c:v>1.8919999999999999E-2</c:v>
                      </c:pt>
                      <c:pt idx="505">
                        <c:v>2.7439999999999999E-2</c:v>
                      </c:pt>
                      <c:pt idx="506">
                        <c:v>2.801E-2</c:v>
                      </c:pt>
                      <c:pt idx="507">
                        <c:v>3.0890000000000001E-2</c:v>
                      </c:pt>
                      <c:pt idx="508">
                        <c:v>1.984E-2</c:v>
                      </c:pt>
                      <c:pt idx="509">
                        <c:v>2.5780000000000001E-2</c:v>
                      </c:pt>
                      <c:pt idx="510">
                        <c:v>2.9770000000000001E-2</c:v>
                      </c:pt>
                      <c:pt idx="511">
                        <c:v>3.4299999999999997E-2</c:v>
                      </c:pt>
                      <c:pt idx="512">
                        <c:v>3.1570000000000001E-2</c:v>
                      </c:pt>
                      <c:pt idx="513">
                        <c:v>2.53E-2</c:v>
                      </c:pt>
                      <c:pt idx="514">
                        <c:v>2.827E-2</c:v>
                      </c:pt>
                      <c:pt idx="515">
                        <c:v>2.947E-2</c:v>
                      </c:pt>
                      <c:pt idx="516">
                        <c:v>3.7530000000000001E-2</c:v>
                      </c:pt>
                      <c:pt idx="517">
                        <c:v>3.7560000000000003E-2</c:v>
                      </c:pt>
                      <c:pt idx="518">
                        <c:v>2.852E-2</c:v>
                      </c:pt>
                      <c:pt idx="519">
                        <c:v>1.576E-2</c:v>
                      </c:pt>
                      <c:pt idx="520">
                        <c:v>1.163E-2</c:v>
                      </c:pt>
                      <c:pt idx="521">
                        <c:v>1.295E-2</c:v>
                      </c:pt>
                      <c:pt idx="522">
                        <c:v>7.6499999999999997E-3</c:v>
                      </c:pt>
                      <c:pt idx="523">
                        <c:v>1.7099999999999999E-3</c:v>
                      </c:pt>
                      <c:pt idx="524">
                        <c:v>3.29E-3</c:v>
                      </c:pt>
                      <c:pt idx="525">
                        <c:v>1.9650000000000001E-2</c:v>
                      </c:pt>
                      <c:pt idx="526">
                        <c:v>3.8030000000000001E-2</c:v>
                      </c:pt>
                      <c:pt idx="527">
                        <c:v>4.2110000000000002E-2</c:v>
                      </c:pt>
                      <c:pt idx="528">
                        <c:v>4.1480000000000003E-2</c:v>
                      </c:pt>
                      <c:pt idx="529">
                        <c:v>4.555E-2</c:v>
                      </c:pt>
                      <c:pt idx="530">
                        <c:v>4.7649999999999998E-2</c:v>
                      </c:pt>
                      <c:pt idx="531">
                        <c:v>3.6810000000000002E-2</c:v>
                      </c:pt>
                      <c:pt idx="532">
                        <c:v>3.5589999999999997E-2</c:v>
                      </c:pt>
                      <c:pt idx="533">
                        <c:v>4.7980000000000002E-2</c:v>
                      </c:pt>
                      <c:pt idx="534">
                        <c:v>5.1470000000000002E-2</c:v>
                      </c:pt>
                      <c:pt idx="535">
                        <c:v>3.6020000000000003E-2</c:v>
                      </c:pt>
                      <c:pt idx="536">
                        <c:v>2.103E-2</c:v>
                      </c:pt>
                      <c:pt idx="537">
                        <c:v>2.0320000000000001E-2</c:v>
                      </c:pt>
                      <c:pt idx="538">
                        <c:v>2.487E-2</c:v>
                      </c:pt>
                      <c:pt idx="539">
                        <c:v>3.1699999999999999E-2</c:v>
                      </c:pt>
                      <c:pt idx="540">
                        <c:v>3.8109999999999998E-2</c:v>
                      </c:pt>
                      <c:pt idx="541">
                        <c:v>4.7620000000000003E-2</c:v>
                      </c:pt>
                      <c:pt idx="542">
                        <c:v>4.3860000000000003E-2</c:v>
                      </c:pt>
                      <c:pt idx="543">
                        <c:v>4.0410000000000001E-2</c:v>
                      </c:pt>
                      <c:pt idx="544">
                        <c:v>3.3840000000000002E-2</c:v>
                      </c:pt>
                      <c:pt idx="545">
                        <c:v>4.02E-2</c:v>
                      </c:pt>
                      <c:pt idx="546">
                        <c:v>5.3190000000000001E-2</c:v>
                      </c:pt>
                      <c:pt idx="547">
                        <c:v>4.8059999999999999E-2</c:v>
                      </c:pt>
                      <c:pt idx="548">
                        <c:v>3.1609999999999999E-2</c:v>
                      </c:pt>
                      <c:pt idx="549">
                        <c:v>1.7739999999999999E-2</c:v>
                      </c:pt>
                      <c:pt idx="550">
                        <c:v>3.2070000000000001E-2</c:v>
                      </c:pt>
                      <c:pt idx="551">
                        <c:v>4.2389999999999997E-2</c:v>
                      </c:pt>
                      <c:pt idx="552">
                        <c:v>3.7249999999999998E-2</c:v>
                      </c:pt>
                      <c:pt idx="553">
                        <c:v>2.0219999999999998E-2</c:v>
                      </c:pt>
                      <c:pt idx="554">
                        <c:v>7.3099999999999997E-3</c:v>
                      </c:pt>
                      <c:pt idx="555">
                        <c:v>2.1899999999999999E-2</c:v>
                      </c:pt>
                      <c:pt idx="556">
                        <c:v>3.7670000000000002E-2</c:v>
                      </c:pt>
                      <c:pt idx="557">
                        <c:v>4.5370000000000001E-2</c:v>
                      </c:pt>
                      <c:pt idx="558">
                        <c:v>2.9000000000000001E-2</c:v>
                      </c:pt>
                      <c:pt idx="559">
                        <c:v>1.3849999999999999E-2</c:v>
                      </c:pt>
                      <c:pt idx="560">
                        <c:v>1.093E-2</c:v>
                      </c:pt>
                      <c:pt idx="561">
                        <c:v>2.6790000000000001E-2</c:v>
                      </c:pt>
                      <c:pt idx="562">
                        <c:v>3.4680000000000002E-2</c:v>
                      </c:pt>
                      <c:pt idx="563">
                        <c:v>3.109E-2</c:v>
                      </c:pt>
                      <c:pt idx="564">
                        <c:v>1.3350000000000001E-2</c:v>
                      </c:pt>
                      <c:pt idx="565">
                        <c:v>3.65E-3</c:v>
                      </c:pt>
                      <c:pt idx="566" formatCode="0.00E+00">
                        <c:v>1.44549E-4</c:v>
                      </c:pt>
                      <c:pt idx="567">
                        <c:v>1.044E-2</c:v>
                      </c:pt>
                      <c:pt idx="568">
                        <c:v>2.1180000000000001E-2</c:v>
                      </c:pt>
                      <c:pt idx="569">
                        <c:v>2.1569999999999999E-2</c:v>
                      </c:pt>
                      <c:pt idx="570">
                        <c:v>1.6400000000000001E-2</c:v>
                      </c:pt>
                      <c:pt idx="571">
                        <c:v>1.7659999999999999E-2</c:v>
                      </c:pt>
                      <c:pt idx="572">
                        <c:v>2.8510000000000001E-2</c:v>
                      </c:pt>
                      <c:pt idx="573">
                        <c:v>2.366E-2</c:v>
                      </c:pt>
                      <c:pt idx="574">
                        <c:v>6.2500000000000003E-3</c:v>
                      </c:pt>
                      <c:pt idx="575">
                        <c:v>-4.4200000000000003E-3</c:v>
                      </c:pt>
                      <c:pt idx="576">
                        <c:v>6.6100000000000004E-3</c:v>
                      </c:pt>
                      <c:pt idx="577">
                        <c:v>1.4840000000000001E-2</c:v>
                      </c:pt>
                      <c:pt idx="578">
                        <c:v>1.4579999999999999E-2</c:v>
                      </c:pt>
                      <c:pt idx="579">
                        <c:v>1.5679999999999999E-2</c:v>
                      </c:pt>
                      <c:pt idx="580">
                        <c:v>2.3609999999999999E-2</c:v>
                      </c:pt>
                      <c:pt idx="581">
                        <c:v>2.1409999999999998E-2</c:v>
                      </c:pt>
                      <c:pt idx="582">
                        <c:v>6.9800000000000001E-3</c:v>
                      </c:pt>
                      <c:pt idx="583">
                        <c:v>-4.3299999999999996E-3</c:v>
                      </c:pt>
                      <c:pt idx="584">
                        <c:v>-6.5500000000000003E-3</c:v>
                      </c:pt>
                      <c:pt idx="585">
                        <c:v>-4.4299999999999999E-3</c:v>
                      </c:pt>
                      <c:pt idx="586">
                        <c:v>-1.15E-3</c:v>
                      </c:pt>
                      <c:pt idx="587">
                        <c:v>1.2019999999999999E-2</c:v>
                      </c:pt>
                      <c:pt idx="588">
                        <c:v>4.2100000000000002E-3</c:v>
                      </c:pt>
                      <c:pt idx="589">
                        <c:v>-2.4330000000000001E-2</c:v>
                      </c:pt>
                      <c:pt idx="590">
                        <c:v>-4.2130000000000001E-2</c:v>
                      </c:pt>
                      <c:pt idx="591">
                        <c:v>-2.1440000000000001E-2</c:v>
                      </c:pt>
                      <c:pt idx="592">
                        <c:v>7.4099999999999999E-3</c:v>
                      </c:pt>
                      <c:pt idx="593">
                        <c:v>2.1149999999999999E-2</c:v>
                      </c:pt>
                      <c:pt idx="594">
                        <c:v>1.6500000000000001E-2</c:v>
                      </c:pt>
                      <c:pt idx="595">
                        <c:v>4.3200000000000001E-3</c:v>
                      </c:pt>
                      <c:pt idx="596">
                        <c:v>5.5199999999999997E-3</c:v>
                      </c:pt>
                      <c:pt idx="597">
                        <c:v>1.823E-2</c:v>
                      </c:pt>
                      <c:pt idx="598">
                        <c:v>2.1909999999999999E-2</c:v>
                      </c:pt>
                      <c:pt idx="599">
                        <c:v>4.7699999999999999E-3</c:v>
                      </c:pt>
                      <c:pt idx="600">
                        <c:v>-4.3E-3</c:v>
                      </c:pt>
                      <c:pt idx="601">
                        <c:v>7.3800000000000003E-3</c:v>
                      </c:pt>
                      <c:pt idx="602">
                        <c:v>1.2019999999999999E-2</c:v>
                      </c:pt>
                      <c:pt idx="603">
                        <c:v>-4.1999999999999997E-3</c:v>
                      </c:pt>
                      <c:pt idx="604">
                        <c:v>-2.623E-2</c:v>
                      </c:pt>
                      <c:pt idx="605">
                        <c:v>-3.7960000000000001E-2</c:v>
                      </c:pt>
                      <c:pt idx="606">
                        <c:v>-3.0790000000000001E-2</c:v>
                      </c:pt>
                      <c:pt idx="607">
                        <c:v>-8.6800000000000002E-3</c:v>
                      </c:pt>
                      <c:pt idx="608">
                        <c:v>7.8200000000000006E-3</c:v>
                      </c:pt>
                      <c:pt idx="609">
                        <c:v>1E-3</c:v>
                      </c:pt>
                      <c:pt idx="610">
                        <c:v>7.1399999999999996E-3</c:v>
                      </c:pt>
                      <c:pt idx="611">
                        <c:v>1.881E-2</c:v>
                      </c:pt>
                      <c:pt idx="612">
                        <c:v>1.2200000000000001E-2</c:v>
                      </c:pt>
                      <c:pt idx="613">
                        <c:v>-8.2100000000000003E-3</c:v>
                      </c:pt>
                      <c:pt idx="614">
                        <c:v>-7.77E-3</c:v>
                      </c:pt>
                      <c:pt idx="615">
                        <c:v>8.0099999999999998E-3</c:v>
                      </c:pt>
                      <c:pt idx="616">
                        <c:v>1.661E-2</c:v>
                      </c:pt>
                      <c:pt idx="617">
                        <c:v>4.6299999999999996E-3</c:v>
                      </c:pt>
                      <c:pt idx="618">
                        <c:v>8.3700000000000007E-3</c:v>
                      </c:pt>
                      <c:pt idx="619">
                        <c:v>1.8749999999999999E-2</c:v>
                      </c:pt>
                      <c:pt idx="620">
                        <c:v>2.232E-2</c:v>
                      </c:pt>
                      <c:pt idx="621" formatCode="0.00E+00">
                        <c:v>-7.8286299999999996E-4</c:v>
                      </c:pt>
                      <c:pt idx="622">
                        <c:v>-1.094E-2</c:v>
                      </c:pt>
                      <c:pt idx="623">
                        <c:v>-1.0399999999999999E-3</c:v>
                      </c:pt>
                      <c:pt idx="624">
                        <c:v>2.9299999999999999E-3</c:v>
                      </c:pt>
                      <c:pt idx="625">
                        <c:v>-1.273E-2</c:v>
                      </c:pt>
                      <c:pt idx="626">
                        <c:v>-2.7640000000000001E-2</c:v>
                      </c:pt>
                      <c:pt idx="627">
                        <c:v>-2.49E-3</c:v>
                      </c:pt>
                      <c:pt idx="628">
                        <c:v>2.5870000000000001E-2</c:v>
                      </c:pt>
                      <c:pt idx="629">
                        <c:v>1.737E-2</c:v>
                      </c:pt>
                      <c:pt idx="630">
                        <c:v>-1.1180000000000001E-2</c:v>
                      </c:pt>
                      <c:pt idx="631">
                        <c:v>-2.239E-2</c:v>
                      </c:pt>
                      <c:pt idx="632">
                        <c:v>-2.699E-2</c:v>
                      </c:pt>
                      <c:pt idx="633">
                        <c:v>-1.3089999999999999E-2</c:v>
                      </c:pt>
                      <c:pt idx="634" formatCode="0.00E+00">
                        <c:v>-5.5175000000000005E-4</c:v>
                      </c:pt>
                      <c:pt idx="635">
                        <c:v>9.7199999999999995E-3</c:v>
                      </c:pt>
                      <c:pt idx="636">
                        <c:v>9.1500000000000001E-3</c:v>
                      </c:pt>
                      <c:pt idx="637">
                        <c:v>2.2530000000000001E-2</c:v>
                      </c:pt>
                      <c:pt idx="638">
                        <c:v>1.9709999999999998E-2</c:v>
                      </c:pt>
                      <c:pt idx="639">
                        <c:v>2.409E-2</c:v>
                      </c:pt>
                      <c:pt idx="640">
                        <c:v>1.7469999999999999E-2</c:v>
                      </c:pt>
                      <c:pt idx="641">
                        <c:v>1.022E-2</c:v>
                      </c:pt>
                      <c:pt idx="642">
                        <c:v>-7.3000000000000001E-3</c:v>
                      </c:pt>
                      <c:pt idx="643">
                        <c:v>-3.82E-3</c:v>
                      </c:pt>
                      <c:pt idx="644">
                        <c:v>8.6E-3</c:v>
                      </c:pt>
                      <c:pt idx="645">
                        <c:v>1.7809999999999999E-2</c:v>
                      </c:pt>
                      <c:pt idx="646">
                        <c:v>2.112E-2</c:v>
                      </c:pt>
                      <c:pt idx="647">
                        <c:v>2.4989999999999998E-2</c:v>
                      </c:pt>
                      <c:pt idx="648">
                        <c:v>3.0339999999999999E-2</c:v>
                      </c:pt>
                      <c:pt idx="649">
                        <c:v>1.4540000000000001E-2</c:v>
                      </c:pt>
                      <c:pt idx="650">
                        <c:v>-2.7699999999999999E-3</c:v>
                      </c:pt>
                      <c:pt idx="651">
                        <c:v>-2.0799999999999998E-3</c:v>
                      </c:pt>
                      <c:pt idx="652">
                        <c:v>8.2299999999999995E-3</c:v>
                      </c:pt>
                      <c:pt idx="653">
                        <c:v>1.4069999999999999E-2</c:v>
                      </c:pt>
                      <c:pt idx="654">
                        <c:v>1.5900000000000001E-2</c:v>
                      </c:pt>
                      <c:pt idx="655">
                        <c:v>2.827E-2</c:v>
                      </c:pt>
                      <c:pt idx="656">
                        <c:v>5.0200000000000002E-3</c:v>
                      </c:pt>
                      <c:pt idx="657">
                        <c:v>-2.9059999999999999E-2</c:v>
                      </c:pt>
                      <c:pt idx="658">
                        <c:v>-3.9620000000000002E-2</c:v>
                      </c:pt>
                      <c:pt idx="659">
                        <c:v>-2.392E-2</c:v>
                      </c:pt>
                      <c:pt idx="660">
                        <c:v>-1.8020000000000001E-2</c:v>
                      </c:pt>
                      <c:pt idx="661">
                        <c:v>-2.7089999999999999E-2</c:v>
                      </c:pt>
                      <c:pt idx="662">
                        <c:v>-4.0000000000000001E-3</c:v>
                      </c:pt>
                      <c:pt idx="663">
                        <c:v>2.0449999999999999E-2</c:v>
                      </c:pt>
                      <c:pt idx="664">
                        <c:v>6.6800000000000002E-3</c:v>
                      </c:pt>
                      <c:pt idx="665">
                        <c:v>-2.7969999999999998E-2</c:v>
                      </c:pt>
                      <c:pt idx="666">
                        <c:v>-2.256E-2</c:v>
                      </c:pt>
                      <c:pt idx="667">
                        <c:v>6.2100000000000002E-3</c:v>
                      </c:pt>
                      <c:pt idx="668">
                        <c:v>6.2300000000000003E-3</c:v>
                      </c:pt>
                      <c:pt idx="669">
                        <c:v>6.11E-3</c:v>
                      </c:pt>
                      <c:pt idx="670">
                        <c:v>-2.5000000000000001E-3</c:v>
                      </c:pt>
                      <c:pt idx="671">
                        <c:v>-1.6029999999999999E-2</c:v>
                      </c:pt>
                      <c:pt idx="672">
                        <c:v>-1.634E-2</c:v>
                      </c:pt>
                      <c:pt idx="673">
                        <c:v>1.57E-3</c:v>
                      </c:pt>
                      <c:pt idx="674">
                        <c:v>6.2100000000000002E-3</c:v>
                      </c:pt>
                      <c:pt idx="675">
                        <c:v>7.8300000000000002E-3</c:v>
                      </c:pt>
                      <c:pt idx="676">
                        <c:v>4.0499999999999998E-3</c:v>
                      </c:pt>
                      <c:pt idx="677">
                        <c:v>-5.4400000000000004E-3</c:v>
                      </c:pt>
                      <c:pt idx="678">
                        <c:v>-1.2579999999999999E-2</c:v>
                      </c:pt>
                      <c:pt idx="679">
                        <c:v>-1.521E-2</c:v>
                      </c:pt>
                      <c:pt idx="680">
                        <c:v>-1.7579999999999998E-2</c:v>
                      </c:pt>
                      <c:pt idx="681">
                        <c:v>-3.168E-2</c:v>
                      </c:pt>
                      <c:pt idx="682">
                        <c:v>-3.3730000000000003E-2</c:v>
                      </c:pt>
                      <c:pt idx="683">
                        <c:v>-3.8719999999999997E-2</c:v>
                      </c:pt>
                      <c:pt idx="684">
                        <c:v>-1.7340000000000001E-2</c:v>
                      </c:pt>
                      <c:pt idx="685">
                        <c:v>-1.0749999999999999E-2</c:v>
                      </c:pt>
                      <c:pt idx="686" formatCode="0.00E+00">
                        <c:v>-5.1742800000000001E-4</c:v>
                      </c:pt>
                      <c:pt idx="687">
                        <c:v>-1.32E-2</c:v>
                      </c:pt>
                      <c:pt idx="688">
                        <c:v>-8.8599999999999998E-3</c:v>
                      </c:pt>
                      <c:pt idx="689">
                        <c:v>1.136E-2</c:v>
                      </c:pt>
                      <c:pt idx="690">
                        <c:v>2.4510000000000001E-2</c:v>
                      </c:pt>
                      <c:pt idx="691">
                        <c:v>2.809E-2</c:v>
                      </c:pt>
                      <c:pt idx="692">
                        <c:v>7.2199999999999999E-3</c:v>
                      </c:pt>
                      <c:pt idx="693">
                        <c:v>-6.9699999999999996E-3</c:v>
                      </c:pt>
                      <c:pt idx="694" formatCode="0.00E+00">
                        <c:v>1.97195E-4</c:v>
                      </c:pt>
                      <c:pt idx="695">
                        <c:v>2.9420000000000002E-2</c:v>
                      </c:pt>
                      <c:pt idx="696">
                        <c:v>3.0009999999999998E-2</c:v>
                      </c:pt>
                      <c:pt idx="697">
                        <c:v>9.8499999999999994E-3</c:v>
                      </c:pt>
                      <c:pt idx="698">
                        <c:v>1.055E-2</c:v>
                      </c:pt>
                      <c:pt idx="699">
                        <c:v>3.3400000000000001E-3</c:v>
                      </c:pt>
                      <c:pt idx="700">
                        <c:v>-1.1310000000000001E-2</c:v>
                      </c:pt>
                      <c:pt idx="701">
                        <c:v>-2.017E-2</c:v>
                      </c:pt>
                      <c:pt idx="702">
                        <c:v>-1.3050000000000001E-2</c:v>
                      </c:pt>
                      <c:pt idx="703">
                        <c:v>-1.6E-2</c:v>
                      </c:pt>
                      <c:pt idx="704">
                        <c:v>-2.6290000000000001E-2</c:v>
                      </c:pt>
                      <c:pt idx="705">
                        <c:v>-3.841E-2</c:v>
                      </c:pt>
                      <c:pt idx="706">
                        <c:v>-2.9229999999999999E-2</c:v>
                      </c:pt>
                      <c:pt idx="707">
                        <c:v>-4.8500000000000001E-3</c:v>
                      </c:pt>
                      <c:pt idx="708">
                        <c:v>2.7000000000000001E-3</c:v>
                      </c:pt>
                      <c:pt idx="709">
                        <c:v>-1.8360000000000001E-2</c:v>
                      </c:pt>
                      <c:pt idx="710">
                        <c:v>-4.829E-2</c:v>
                      </c:pt>
                      <c:pt idx="711">
                        <c:v>-6.3240000000000005E-2</c:v>
                      </c:pt>
                      <c:pt idx="712">
                        <c:v>-4.9059999999999999E-2</c:v>
                      </c:pt>
                      <c:pt idx="713">
                        <c:v>-1.078E-2</c:v>
                      </c:pt>
                      <c:pt idx="714">
                        <c:v>3.5900000000000001E-2</c:v>
                      </c:pt>
                      <c:pt idx="715">
                        <c:v>6.1879999999999998E-2</c:v>
                      </c:pt>
                      <c:pt idx="716">
                        <c:v>5.2150000000000002E-2</c:v>
                      </c:pt>
                      <c:pt idx="717">
                        <c:v>1.093E-2</c:v>
                      </c:pt>
                      <c:pt idx="718">
                        <c:v>-2.0049999999999998E-2</c:v>
                      </c:pt>
                      <c:pt idx="719">
                        <c:v>-1.434E-2</c:v>
                      </c:pt>
                      <c:pt idx="720">
                        <c:v>-7.9100000000000004E-3</c:v>
                      </c:pt>
                      <c:pt idx="721">
                        <c:v>-1.4080000000000001E-2</c:v>
                      </c:pt>
                      <c:pt idx="722">
                        <c:v>-1.069E-2</c:v>
                      </c:pt>
                      <c:pt idx="723">
                        <c:v>2.5000000000000001E-3</c:v>
                      </c:pt>
                      <c:pt idx="724">
                        <c:v>-1.4160000000000001E-2</c:v>
                      </c:pt>
                      <c:pt idx="725">
                        <c:v>-2.0109999999999999E-2</c:v>
                      </c:pt>
                      <c:pt idx="726">
                        <c:v>1.33E-3</c:v>
                      </c:pt>
                      <c:pt idx="727">
                        <c:v>2.7150000000000001E-2</c:v>
                      </c:pt>
                      <c:pt idx="728">
                        <c:v>9.9600000000000001E-3</c:v>
                      </c:pt>
                      <c:pt idx="729">
                        <c:v>-1.4290000000000001E-2</c:v>
                      </c:pt>
                      <c:pt idx="730">
                        <c:v>-2.0879999999999999E-2</c:v>
                      </c:pt>
                      <c:pt idx="731">
                        <c:v>-1.967E-2</c:v>
                      </c:pt>
                      <c:pt idx="732">
                        <c:v>-1.3820000000000001E-2</c:v>
                      </c:pt>
                      <c:pt idx="733">
                        <c:v>1.9E-3</c:v>
                      </c:pt>
                      <c:pt idx="734">
                        <c:v>1.9140000000000001E-2</c:v>
                      </c:pt>
                      <c:pt idx="735">
                        <c:v>1.0200000000000001E-2</c:v>
                      </c:pt>
                      <c:pt idx="736">
                        <c:v>-5.6800000000000002E-3</c:v>
                      </c:pt>
                      <c:pt idx="737">
                        <c:v>3.62E-3</c:v>
                      </c:pt>
                      <c:pt idx="738">
                        <c:v>3.2149999999999998E-2</c:v>
                      </c:pt>
                      <c:pt idx="739">
                        <c:v>3.4759999999999999E-2</c:v>
                      </c:pt>
                      <c:pt idx="740">
                        <c:v>1.4409999999999999E-2</c:v>
                      </c:pt>
                      <c:pt idx="741">
                        <c:v>-1.9400000000000001E-3</c:v>
                      </c:pt>
                      <c:pt idx="742">
                        <c:v>2.5329999999999998E-2</c:v>
                      </c:pt>
                      <c:pt idx="743">
                        <c:v>3.0349999999999999E-2</c:v>
                      </c:pt>
                      <c:pt idx="744">
                        <c:v>1.601E-2</c:v>
                      </c:pt>
                      <c:pt idx="745">
                        <c:v>3.6800000000000001E-3</c:v>
                      </c:pt>
                      <c:pt idx="746">
                        <c:v>4.326E-2</c:v>
                      </c:pt>
                      <c:pt idx="747">
                        <c:v>6.003E-2</c:v>
                      </c:pt>
                      <c:pt idx="748">
                        <c:v>3.0630000000000001E-2</c:v>
                      </c:pt>
                      <c:pt idx="749">
                        <c:v>-2.5020000000000001E-2</c:v>
                      </c:pt>
                      <c:pt idx="750">
                        <c:v>-5.7600000000000004E-3</c:v>
                      </c:pt>
                      <c:pt idx="751">
                        <c:v>5.2499999999999998E-2</c:v>
                      </c:pt>
                      <c:pt idx="752">
                        <c:v>6.8519999999999998E-2</c:v>
                      </c:pt>
                      <c:pt idx="753">
                        <c:v>2.886E-2</c:v>
                      </c:pt>
                      <c:pt idx="754">
                        <c:v>1.2999999999999999E-3</c:v>
                      </c:pt>
                      <c:pt idx="755">
                        <c:v>2.5999999999999999E-3</c:v>
                      </c:pt>
                      <c:pt idx="756">
                        <c:v>1.068E-2</c:v>
                      </c:pt>
                      <c:pt idx="757">
                        <c:v>1.7180000000000001E-2</c:v>
                      </c:pt>
                      <c:pt idx="758">
                        <c:v>3.6760000000000001E-2</c:v>
                      </c:pt>
                      <c:pt idx="759">
                        <c:v>2.9770000000000001E-2</c:v>
                      </c:pt>
                      <c:pt idx="760">
                        <c:v>3.0130000000000001E-2</c:v>
                      </c:pt>
                      <c:pt idx="761">
                        <c:v>5.0869999999999999E-2</c:v>
                      </c:pt>
                      <c:pt idx="762">
                        <c:v>0.10087</c:v>
                      </c:pt>
                      <c:pt idx="763">
                        <c:v>9.3740000000000004E-2</c:v>
                      </c:pt>
                      <c:pt idx="764">
                        <c:v>6.4339999999999994E-2</c:v>
                      </c:pt>
                      <c:pt idx="765">
                        <c:v>6.3719999999999999E-2</c:v>
                      </c:pt>
                      <c:pt idx="766">
                        <c:v>8.7169999999999997E-2</c:v>
                      </c:pt>
                      <c:pt idx="767">
                        <c:v>7.3219999999999993E-2</c:v>
                      </c:pt>
                      <c:pt idx="768">
                        <c:v>4.0250000000000001E-2</c:v>
                      </c:pt>
                      <c:pt idx="769">
                        <c:v>-3.0300000000000001E-3</c:v>
                      </c:pt>
                      <c:pt idx="770">
                        <c:v>2.998E-2</c:v>
                      </c:pt>
                      <c:pt idx="771">
                        <c:v>5.5840000000000001E-2</c:v>
                      </c:pt>
                      <c:pt idx="772">
                        <c:v>8.2280000000000006E-2</c:v>
                      </c:pt>
                      <c:pt idx="773">
                        <c:v>6.923E-2</c:v>
                      </c:pt>
                      <c:pt idx="774">
                        <c:v>7.3770000000000002E-2</c:v>
                      </c:pt>
                      <c:pt idx="775">
                        <c:v>4.929E-2</c:v>
                      </c:pt>
                      <c:pt idx="776">
                        <c:v>3.8600000000000002E-2</c:v>
                      </c:pt>
                      <c:pt idx="777">
                        <c:v>5.4679999999999999E-2</c:v>
                      </c:pt>
                      <c:pt idx="778">
                        <c:v>7.6850000000000002E-2</c:v>
                      </c:pt>
                      <c:pt idx="779">
                        <c:v>0.10469000000000001</c:v>
                      </c:pt>
                      <c:pt idx="780">
                        <c:v>0.11106000000000001</c:v>
                      </c:pt>
                      <c:pt idx="781">
                        <c:v>7.7590000000000006E-2</c:v>
                      </c:pt>
                      <c:pt idx="782">
                        <c:v>3.4939999999999999E-2</c:v>
                      </c:pt>
                      <c:pt idx="783">
                        <c:v>3.397E-2</c:v>
                      </c:pt>
                      <c:pt idx="784">
                        <c:v>4.5780000000000001E-2</c:v>
                      </c:pt>
                      <c:pt idx="785">
                        <c:v>4.7059999999999998E-2</c:v>
                      </c:pt>
                      <c:pt idx="786">
                        <c:v>5.3900000000000003E-2</c:v>
                      </c:pt>
                      <c:pt idx="787">
                        <c:v>9.1209999999999999E-2</c:v>
                      </c:pt>
                      <c:pt idx="788">
                        <c:v>0.1055</c:v>
                      </c:pt>
                      <c:pt idx="789">
                        <c:v>0.11774</c:v>
                      </c:pt>
                      <c:pt idx="790">
                        <c:v>0.11403000000000001</c:v>
                      </c:pt>
                      <c:pt idx="791">
                        <c:v>0.1113</c:v>
                      </c:pt>
                      <c:pt idx="792">
                        <c:v>9.7930000000000003E-2</c:v>
                      </c:pt>
                      <c:pt idx="793">
                        <c:v>9.5909999999999995E-2</c:v>
                      </c:pt>
                      <c:pt idx="794">
                        <c:v>0.11292000000000001</c:v>
                      </c:pt>
                      <c:pt idx="795">
                        <c:v>0.11398999999999999</c:v>
                      </c:pt>
                      <c:pt idx="796">
                        <c:v>9.8320000000000005E-2</c:v>
                      </c:pt>
                      <c:pt idx="797">
                        <c:v>6.1920000000000003E-2</c:v>
                      </c:pt>
                      <c:pt idx="798">
                        <c:v>6.182E-2</c:v>
                      </c:pt>
                      <c:pt idx="799">
                        <c:v>5.5309999999999998E-2</c:v>
                      </c:pt>
                      <c:pt idx="800">
                        <c:v>7.3410000000000003E-2</c:v>
                      </c:pt>
                      <c:pt idx="801">
                        <c:v>0.10791000000000001</c:v>
                      </c:pt>
                      <c:pt idx="802">
                        <c:v>0.14727000000000001</c:v>
                      </c:pt>
                      <c:pt idx="803">
                        <c:v>0.15790000000000001</c:v>
                      </c:pt>
                      <c:pt idx="804">
                        <c:v>0.16769999999999999</c:v>
                      </c:pt>
                      <c:pt idx="805">
                        <c:v>0.13488</c:v>
                      </c:pt>
                      <c:pt idx="806">
                        <c:v>8.9529999999999998E-2</c:v>
                      </c:pt>
                      <c:pt idx="807">
                        <c:v>9.1480000000000006E-2</c:v>
                      </c:pt>
                      <c:pt idx="808">
                        <c:v>0.13741</c:v>
                      </c:pt>
                      <c:pt idx="809">
                        <c:v>0.14519000000000001</c:v>
                      </c:pt>
                      <c:pt idx="810">
                        <c:v>0.10584</c:v>
                      </c:pt>
                      <c:pt idx="811">
                        <c:v>8.8270000000000001E-2</c:v>
                      </c:pt>
                      <c:pt idx="812">
                        <c:v>0.10664999999999999</c:v>
                      </c:pt>
                      <c:pt idx="813">
                        <c:v>0.13586000000000001</c:v>
                      </c:pt>
                      <c:pt idx="814">
                        <c:v>0.15543000000000001</c:v>
                      </c:pt>
                      <c:pt idx="815">
                        <c:v>0.18812999999999999</c:v>
                      </c:pt>
                      <c:pt idx="816">
                        <c:v>0.22164</c:v>
                      </c:pt>
                      <c:pt idx="817">
                        <c:v>0.20782</c:v>
                      </c:pt>
                      <c:pt idx="818">
                        <c:v>0.15315999999999999</c:v>
                      </c:pt>
                      <c:pt idx="819">
                        <c:v>0.10434</c:v>
                      </c:pt>
                      <c:pt idx="820">
                        <c:v>0.11411</c:v>
                      </c:pt>
                      <c:pt idx="821">
                        <c:v>0.15429999999999999</c:v>
                      </c:pt>
                      <c:pt idx="822">
                        <c:v>0.18346999999999999</c:v>
                      </c:pt>
                      <c:pt idx="823">
                        <c:v>0.18701999999999999</c:v>
                      </c:pt>
                      <c:pt idx="824">
                        <c:v>0.18274000000000001</c:v>
                      </c:pt>
                      <c:pt idx="825">
                        <c:v>0.18933</c:v>
                      </c:pt>
                      <c:pt idx="826">
                        <c:v>0.19395000000000001</c:v>
                      </c:pt>
                      <c:pt idx="827">
                        <c:v>0.18662999999999999</c:v>
                      </c:pt>
                      <c:pt idx="828">
                        <c:v>0.17867</c:v>
                      </c:pt>
                      <c:pt idx="829">
                        <c:v>0.16955000000000001</c:v>
                      </c:pt>
                      <c:pt idx="830">
                        <c:v>0.16036</c:v>
                      </c:pt>
                      <c:pt idx="831">
                        <c:v>0.15659999999999999</c:v>
                      </c:pt>
                      <c:pt idx="832">
                        <c:v>0.20261999999999999</c:v>
                      </c:pt>
                      <c:pt idx="833">
                        <c:v>0.23158000000000001</c:v>
                      </c:pt>
                      <c:pt idx="834">
                        <c:v>0.24423</c:v>
                      </c:pt>
                      <c:pt idx="835">
                        <c:v>0.26238</c:v>
                      </c:pt>
                      <c:pt idx="836">
                        <c:v>0.28916999999999998</c:v>
                      </c:pt>
                      <c:pt idx="837">
                        <c:v>0.28298000000000001</c:v>
                      </c:pt>
                      <c:pt idx="838">
                        <c:v>0.23854</c:v>
                      </c:pt>
                      <c:pt idx="839">
                        <c:v>0.22921</c:v>
                      </c:pt>
                      <c:pt idx="840">
                        <c:v>0.25675999999999999</c:v>
                      </c:pt>
                      <c:pt idx="841">
                        <c:v>0.31559999999999999</c:v>
                      </c:pt>
                      <c:pt idx="842">
                        <c:v>0.33710000000000001</c:v>
                      </c:pt>
                      <c:pt idx="843">
                        <c:v>0.34123999999999999</c:v>
                      </c:pt>
                      <c:pt idx="844">
                        <c:v>0.31648999999999999</c:v>
                      </c:pt>
                      <c:pt idx="845">
                        <c:v>0.29974000000000001</c:v>
                      </c:pt>
                      <c:pt idx="846">
                        <c:v>0.32213999999999998</c:v>
                      </c:pt>
                      <c:pt idx="847">
                        <c:v>0.34943999999999997</c:v>
                      </c:pt>
                      <c:pt idx="848">
                        <c:v>0.35587999999999997</c:v>
                      </c:pt>
                      <c:pt idx="849">
                        <c:v>0.37086000000000002</c:v>
                      </c:pt>
                      <c:pt idx="850">
                        <c:v>0.41677999999999998</c:v>
                      </c:pt>
                      <c:pt idx="851">
                        <c:v>0.43441999999999997</c:v>
                      </c:pt>
                      <c:pt idx="852">
                        <c:v>0.42157</c:v>
                      </c:pt>
                      <c:pt idx="853">
                        <c:v>0.44185000000000002</c:v>
                      </c:pt>
                      <c:pt idx="854">
                        <c:v>0.45345000000000002</c:v>
                      </c:pt>
                      <c:pt idx="855">
                        <c:v>0.44468000000000002</c:v>
                      </c:pt>
                      <c:pt idx="856">
                        <c:v>0.44846999999999998</c:v>
                      </c:pt>
                      <c:pt idx="857">
                        <c:v>0.50361999999999996</c:v>
                      </c:pt>
                      <c:pt idx="858">
                        <c:v>0.53747</c:v>
                      </c:pt>
                      <c:pt idx="859">
                        <c:v>0.52393999999999996</c:v>
                      </c:pt>
                      <c:pt idx="860">
                        <c:v>0.52595999999999998</c:v>
                      </c:pt>
                      <c:pt idx="861">
                        <c:v>0.52981999999999996</c:v>
                      </c:pt>
                      <c:pt idx="862">
                        <c:v>0.52217999999999998</c:v>
                      </c:pt>
                      <c:pt idx="863">
                        <c:v>0.55181999999999998</c:v>
                      </c:pt>
                      <c:pt idx="864">
                        <c:v>0.62785000000000002</c:v>
                      </c:pt>
                      <c:pt idx="865">
                        <c:v>0.68103000000000002</c:v>
                      </c:pt>
                      <c:pt idx="866">
                        <c:v>0.66496999999999995</c:v>
                      </c:pt>
                      <c:pt idx="867">
                        <c:v>0.62607999999999997</c:v>
                      </c:pt>
                      <c:pt idx="868">
                        <c:v>0.60267000000000004</c:v>
                      </c:pt>
                      <c:pt idx="869">
                        <c:v>0.63690999999999998</c:v>
                      </c:pt>
                      <c:pt idx="870">
                        <c:v>0.70126999999999995</c:v>
                      </c:pt>
                      <c:pt idx="871">
                        <c:v>0.75604000000000005</c:v>
                      </c:pt>
                      <c:pt idx="872">
                        <c:v>0.78454000000000002</c:v>
                      </c:pt>
                      <c:pt idx="873">
                        <c:v>0.79347000000000001</c:v>
                      </c:pt>
                      <c:pt idx="874">
                        <c:v>0.80408999999999997</c:v>
                      </c:pt>
                      <c:pt idx="875">
                        <c:v>0.85811000000000004</c:v>
                      </c:pt>
                      <c:pt idx="876">
                        <c:v>0.89410000000000001</c:v>
                      </c:pt>
                      <c:pt idx="877">
                        <c:v>0.87699000000000005</c:v>
                      </c:pt>
                      <c:pt idx="878">
                        <c:v>0.85609000000000002</c:v>
                      </c:pt>
                      <c:pt idx="879">
                        <c:v>0.89326000000000005</c:v>
                      </c:pt>
                      <c:pt idx="880">
                        <c:v>0.99278999999999995</c:v>
                      </c:pt>
                      <c:pt idx="881">
                        <c:v>1.07047</c:v>
                      </c:pt>
                      <c:pt idx="882">
                        <c:v>1.0667199999999999</c:v>
                      </c:pt>
                      <c:pt idx="883">
                        <c:v>0.99599000000000004</c:v>
                      </c:pt>
                      <c:pt idx="884">
                        <c:v>1.0055700000000001</c:v>
                      </c:pt>
                      <c:pt idx="885">
                        <c:v>1.07026</c:v>
                      </c:pt>
                      <c:pt idx="886">
                        <c:v>1.15056</c:v>
                      </c:pt>
                      <c:pt idx="887">
                        <c:v>1.17594</c:v>
                      </c:pt>
                      <c:pt idx="888">
                        <c:v>1.18283</c:v>
                      </c:pt>
                      <c:pt idx="889">
                        <c:v>1.1432199999999999</c:v>
                      </c:pt>
                      <c:pt idx="890">
                        <c:v>1.1539600000000001</c:v>
                      </c:pt>
                      <c:pt idx="891">
                        <c:v>1.2369699999999999</c:v>
                      </c:pt>
                      <c:pt idx="892">
                        <c:v>1.36822</c:v>
                      </c:pt>
                      <c:pt idx="893">
                        <c:v>1.40821</c:v>
                      </c:pt>
                      <c:pt idx="894">
                        <c:v>1.36317</c:v>
                      </c:pt>
                      <c:pt idx="895">
                        <c:v>1.3388500000000001</c:v>
                      </c:pt>
                      <c:pt idx="896">
                        <c:v>1.38225</c:v>
                      </c:pt>
                      <c:pt idx="897">
                        <c:v>1.4661599999999999</c:v>
                      </c:pt>
                      <c:pt idx="898">
                        <c:v>1.5218799999999999</c:v>
                      </c:pt>
                      <c:pt idx="899">
                        <c:v>1.5443899999999999</c:v>
                      </c:pt>
                      <c:pt idx="900">
                        <c:v>1.5651299999999999</c:v>
                      </c:pt>
                      <c:pt idx="901">
                        <c:v>1.61914</c:v>
                      </c:pt>
                      <c:pt idx="902">
                        <c:v>1.6596500000000001</c:v>
                      </c:pt>
                      <c:pt idx="903">
                        <c:v>1.6868300000000001</c:v>
                      </c:pt>
                      <c:pt idx="904">
                        <c:v>1.72471</c:v>
                      </c:pt>
                      <c:pt idx="905">
                        <c:v>1.7695399999999999</c:v>
                      </c:pt>
                      <c:pt idx="906">
                        <c:v>1.8165800000000001</c:v>
                      </c:pt>
                      <c:pt idx="907">
                        <c:v>1.84921</c:v>
                      </c:pt>
                      <c:pt idx="908">
                        <c:v>1.85707</c:v>
                      </c:pt>
                      <c:pt idx="909">
                        <c:v>1.9216599999999999</c:v>
                      </c:pt>
                      <c:pt idx="910">
                        <c:v>2.0631699999999999</c:v>
                      </c:pt>
                      <c:pt idx="911">
                        <c:v>2.17421</c:v>
                      </c:pt>
                      <c:pt idx="912">
                        <c:v>2.1964600000000001</c:v>
                      </c:pt>
                      <c:pt idx="913">
                        <c:v>2.1899899999999999</c:v>
                      </c:pt>
                      <c:pt idx="914">
                        <c:v>2.20343</c:v>
                      </c:pt>
                      <c:pt idx="915">
                        <c:v>2.2618</c:v>
                      </c:pt>
                      <c:pt idx="916">
                        <c:v>2.3325499999999999</c:v>
                      </c:pt>
                      <c:pt idx="917">
                        <c:v>2.3652099999999998</c:v>
                      </c:pt>
                      <c:pt idx="918">
                        <c:v>2.3879000000000001</c:v>
                      </c:pt>
                      <c:pt idx="919">
                        <c:v>2.4664700000000002</c:v>
                      </c:pt>
                      <c:pt idx="920">
                        <c:v>2.5822600000000002</c:v>
                      </c:pt>
                      <c:pt idx="921">
                        <c:v>2.6263700000000001</c:v>
                      </c:pt>
                      <c:pt idx="922">
                        <c:v>2.63957</c:v>
                      </c:pt>
                      <c:pt idx="923">
                        <c:v>2.70783</c:v>
                      </c:pt>
                      <c:pt idx="924">
                        <c:v>2.7938900000000002</c:v>
                      </c:pt>
                      <c:pt idx="925">
                        <c:v>2.79962</c:v>
                      </c:pt>
                      <c:pt idx="926">
                        <c:v>2.7766999999999999</c:v>
                      </c:pt>
                      <c:pt idx="927">
                        <c:v>2.8496199999999998</c:v>
                      </c:pt>
                      <c:pt idx="928">
                        <c:v>2.96427</c:v>
                      </c:pt>
                      <c:pt idx="929">
                        <c:v>3.0069900000000001</c:v>
                      </c:pt>
                      <c:pt idx="930">
                        <c:v>2.9831300000000001</c:v>
                      </c:pt>
                      <c:pt idx="931">
                        <c:v>3.0030600000000001</c:v>
                      </c:pt>
                      <c:pt idx="932">
                        <c:v>3.0479099999999999</c:v>
                      </c:pt>
                      <c:pt idx="933">
                        <c:v>3.09152</c:v>
                      </c:pt>
                      <c:pt idx="934">
                        <c:v>3.12975</c:v>
                      </c:pt>
                      <c:pt idx="935">
                        <c:v>3.2019600000000001</c:v>
                      </c:pt>
                      <c:pt idx="936">
                        <c:v>3.2271000000000001</c:v>
                      </c:pt>
                      <c:pt idx="937">
                        <c:v>3.2159</c:v>
                      </c:pt>
                      <c:pt idx="938">
                        <c:v>3.1884000000000001</c:v>
                      </c:pt>
                      <c:pt idx="939">
                        <c:v>3.2675999999999998</c:v>
                      </c:pt>
                      <c:pt idx="940">
                        <c:v>3.3388</c:v>
                      </c:pt>
                      <c:pt idx="941">
                        <c:v>3.3288000000000002</c:v>
                      </c:pt>
                      <c:pt idx="942">
                        <c:v>3.2484600000000001</c:v>
                      </c:pt>
                      <c:pt idx="943">
                        <c:v>3.2127699999999999</c:v>
                      </c:pt>
                      <c:pt idx="944">
                        <c:v>3.20268</c:v>
                      </c:pt>
                      <c:pt idx="945">
                        <c:v>3.1967300000000001</c:v>
                      </c:pt>
                      <c:pt idx="946">
                        <c:v>3.2183199999999998</c:v>
                      </c:pt>
                      <c:pt idx="947">
                        <c:v>3.2520500000000001</c:v>
                      </c:pt>
                      <c:pt idx="948">
                        <c:v>3.2841900000000002</c:v>
                      </c:pt>
                      <c:pt idx="949">
                        <c:v>3.2460599999999999</c:v>
                      </c:pt>
                      <c:pt idx="950">
                        <c:v>3.2025600000000001</c:v>
                      </c:pt>
                      <c:pt idx="951">
                        <c:v>3.19747</c:v>
                      </c:pt>
                      <c:pt idx="952">
                        <c:v>3.2043400000000002</c:v>
                      </c:pt>
                      <c:pt idx="953">
                        <c:v>3.1638000000000002</c:v>
                      </c:pt>
                      <c:pt idx="954">
                        <c:v>3.1503700000000001</c:v>
                      </c:pt>
                      <c:pt idx="955">
                        <c:v>3.2060399999999998</c:v>
                      </c:pt>
                      <c:pt idx="956">
                        <c:v>3.25888</c:v>
                      </c:pt>
                      <c:pt idx="957">
                        <c:v>3.2537400000000001</c:v>
                      </c:pt>
                      <c:pt idx="958">
                        <c:v>3.2564600000000001</c:v>
                      </c:pt>
                      <c:pt idx="959">
                        <c:v>3.3135500000000002</c:v>
                      </c:pt>
                      <c:pt idx="960">
                        <c:v>3.3649300000000002</c:v>
                      </c:pt>
                      <c:pt idx="961">
                        <c:v>3.3048899999999999</c:v>
                      </c:pt>
                      <c:pt idx="962">
                        <c:v>3.2556699999999998</c:v>
                      </c:pt>
                      <c:pt idx="963">
                        <c:v>3.2359499999999999</c:v>
                      </c:pt>
                      <c:pt idx="964">
                        <c:v>3.2618999999999998</c:v>
                      </c:pt>
                      <c:pt idx="965">
                        <c:v>3.2539699999999998</c:v>
                      </c:pt>
                      <c:pt idx="966">
                        <c:v>3.2848999999999999</c:v>
                      </c:pt>
                      <c:pt idx="967">
                        <c:v>3.2982100000000001</c:v>
                      </c:pt>
                      <c:pt idx="968">
                        <c:v>3.2754699999999999</c:v>
                      </c:pt>
                      <c:pt idx="969">
                        <c:v>3.1891799999999999</c:v>
                      </c:pt>
                      <c:pt idx="970">
                        <c:v>3.16689</c:v>
                      </c:pt>
                      <c:pt idx="971">
                        <c:v>3.1584400000000001</c:v>
                      </c:pt>
                      <c:pt idx="972">
                        <c:v>3.1363500000000002</c:v>
                      </c:pt>
                      <c:pt idx="973">
                        <c:v>3.03105</c:v>
                      </c:pt>
                      <c:pt idx="974">
                        <c:v>3.07382</c:v>
                      </c:pt>
                      <c:pt idx="975">
                        <c:v>3.0704500000000001</c:v>
                      </c:pt>
                      <c:pt idx="976">
                        <c:v>3.0384000000000002</c:v>
                      </c:pt>
                      <c:pt idx="977">
                        <c:v>2.9337800000000001</c:v>
                      </c:pt>
                      <c:pt idx="978">
                        <c:v>2.9149099999999999</c:v>
                      </c:pt>
                      <c:pt idx="979">
                        <c:v>2.82524</c:v>
                      </c:pt>
                      <c:pt idx="980">
                        <c:v>2.71949</c:v>
                      </c:pt>
                      <c:pt idx="981">
                        <c:v>2.6392799999999998</c:v>
                      </c:pt>
                      <c:pt idx="982">
                        <c:v>2.6036899999999998</c:v>
                      </c:pt>
                      <c:pt idx="983">
                        <c:v>2.5734900000000001</c:v>
                      </c:pt>
                      <c:pt idx="984">
                        <c:v>2.52115</c:v>
                      </c:pt>
                      <c:pt idx="985">
                        <c:v>2.4388800000000002</c:v>
                      </c:pt>
                      <c:pt idx="986">
                        <c:v>2.4052600000000002</c:v>
                      </c:pt>
                      <c:pt idx="987">
                        <c:v>2.3588499999999999</c:v>
                      </c:pt>
                      <c:pt idx="988">
                        <c:v>2.2644299999999999</c:v>
                      </c:pt>
                      <c:pt idx="989">
                        <c:v>2.1687799999999999</c:v>
                      </c:pt>
                      <c:pt idx="990">
                        <c:v>2.1567699999999999</c:v>
                      </c:pt>
                      <c:pt idx="991">
                        <c:v>2.1411099999999998</c:v>
                      </c:pt>
                      <c:pt idx="992">
                        <c:v>2.0722700000000001</c:v>
                      </c:pt>
                      <c:pt idx="993">
                        <c:v>2.0285799999999998</c:v>
                      </c:pt>
                      <c:pt idx="994">
                        <c:v>2.00949</c:v>
                      </c:pt>
                      <c:pt idx="995">
                        <c:v>1.98586</c:v>
                      </c:pt>
                      <c:pt idx="996">
                        <c:v>1.9236</c:v>
                      </c:pt>
                      <c:pt idx="997">
                        <c:v>1.88405</c:v>
                      </c:pt>
                      <c:pt idx="998">
                        <c:v>1.88079</c:v>
                      </c:pt>
                      <c:pt idx="999">
                        <c:v>1.8757699999999999</c:v>
                      </c:pt>
                      <c:pt idx="1000">
                        <c:v>1.83142</c:v>
                      </c:pt>
                      <c:pt idx="1001">
                        <c:v>1.8152699999999999</c:v>
                      </c:pt>
                      <c:pt idx="1002">
                        <c:v>1.81142</c:v>
                      </c:pt>
                      <c:pt idx="1003">
                        <c:v>1.79308</c:v>
                      </c:pt>
                      <c:pt idx="1004">
                        <c:v>1.7625299999999999</c:v>
                      </c:pt>
                      <c:pt idx="1005">
                        <c:v>1.7528999999999999</c:v>
                      </c:pt>
                      <c:pt idx="1006">
                        <c:v>1.73898</c:v>
                      </c:pt>
                      <c:pt idx="1007">
                        <c:v>1.7157500000000001</c:v>
                      </c:pt>
                      <c:pt idx="1008">
                        <c:v>1.68824</c:v>
                      </c:pt>
                      <c:pt idx="1009">
                        <c:v>1.70017</c:v>
                      </c:pt>
                      <c:pt idx="1010">
                        <c:v>1.67991</c:v>
                      </c:pt>
                      <c:pt idx="1011">
                        <c:v>1.6728000000000001</c:v>
                      </c:pt>
                      <c:pt idx="1012">
                        <c:v>1.6425099999999999</c:v>
                      </c:pt>
                      <c:pt idx="1013">
                        <c:v>1.6930099999999999</c:v>
                      </c:pt>
                      <c:pt idx="1014">
                        <c:v>1.7101200000000001</c:v>
                      </c:pt>
                      <c:pt idx="1015">
                        <c:v>1.72976</c:v>
                      </c:pt>
                      <c:pt idx="1016">
                        <c:v>1.68852</c:v>
                      </c:pt>
                      <c:pt idx="1017">
                        <c:v>1.65557</c:v>
                      </c:pt>
                      <c:pt idx="1018">
                        <c:v>1.62954</c:v>
                      </c:pt>
                      <c:pt idx="1019">
                        <c:v>1.6432500000000001</c:v>
                      </c:pt>
                      <c:pt idx="1020">
                        <c:v>1.6696500000000001</c:v>
                      </c:pt>
                      <c:pt idx="1021">
                        <c:v>1.68187</c:v>
                      </c:pt>
                      <c:pt idx="1022">
                        <c:v>1.65378</c:v>
                      </c:pt>
                      <c:pt idx="1023">
                        <c:v>1.6150199999999999</c:v>
                      </c:pt>
                      <c:pt idx="1024">
                        <c:v>1.60304</c:v>
                      </c:pt>
                      <c:pt idx="1025">
                        <c:v>1.6314200000000001</c:v>
                      </c:pt>
                      <c:pt idx="1026">
                        <c:v>1.6615</c:v>
                      </c:pt>
                      <c:pt idx="1027">
                        <c:v>1.66771</c:v>
                      </c:pt>
                      <c:pt idx="1028">
                        <c:v>1.6482699999999999</c:v>
                      </c:pt>
                      <c:pt idx="1029">
                        <c:v>1.6319300000000001</c:v>
                      </c:pt>
                      <c:pt idx="1030">
                        <c:v>1.64009</c:v>
                      </c:pt>
                      <c:pt idx="1031">
                        <c:v>1.6591</c:v>
                      </c:pt>
                      <c:pt idx="1032">
                        <c:v>1.65509</c:v>
                      </c:pt>
                      <c:pt idx="1033">
                        <c:v>1.6408199999999999</c:v>
                      </c:pt>
                      <c:pt idx="1034">
                        <c:v>1.6274599999999999</c:v>
                      </c:pt>
                      <c:pt idx="1035">
                        <c:v>1.65442</c:v>
                      </c:pt>
                      <c:pt idx="1036">
                        <c:v>1.65587</c:v>
                      </c:pt>
                      <c:pt idx="1037">
                        <c:v>1.6385799999999999</c:v>
                      </c:pt>
                      <c:pt idx="1038">
                        <c:v>1.61568</c:v>
                      </c:pt>
                      <c:pt idx="1039">
                        <c:v>1.60643</c:v>
                      </c:pt>
                      <c:pt idx="1040">
                        <c:v>1.5966499999999999</c:v>
                      </c:pt>
                      <c:pt idx="1041">
                        <c:v>1.58473</c:v>
                      </c:pt>
                      <c:pt idx="1042">
                        <c:v>1.59273</c:v>
                      </c:pt>
                      <c:pt idx="1043">
                        <c:v>1.59476</c:v>
                      </c:pt>
                      <c:pt idx="1044">
                        <c:v>1.6017600000000001</c:v>
                      </c:pt>
                      <c:pt idx="1045">
                        <c:v>1.59087</c:v>
                      </c:pt>
                      <c:pt idx="1046">
                        <c:v>1.5754900000000001</c:v>
                      </c:pt>
                      <c:pt idx="1047">
                        <c:v>1.5400400000000001</c:v>
                      </c:pt>
                      <c:pt idx="1048">
                        <c:v>1.5236099999999999</c:v>
                      </c:pt>
                      <c:pt idx="1049">
                        <c:v>1.52891</c:v>
                      </c:pt>
                      <c:pt idx="1050">
                        <c:v>1.50695</c:v>
                      </c:pt>
                      <c:pt idx="1051">
                        <c:v>1.48163</c:v>
                      </c:pt>
                      <c:pt idx="1052">
                        <c:v>1.4605699999999999</c:v>
                      </c:pt>
                      <c:pt idx="1053">
                        <c:v>1.4402200000000001</c:v>
                      </c:pt>
                      <c:pt idx="1054">
                        <c:v>1.37381</c:v>
                      </c:pt>
                      <c:pt idx="1055">
                        <c:v>1.3538399999999999</c:v>
                      </c:pt>
                      <c:pt idx="1056">
                        <c:v>1.35205</c:v>
                      </c:pt>
                      <c:pt idx="1057">
                        <c:v>1.3207100000000001</c:v>
                      </c:pt>
                      <c:pt idx="1058">
                        <c:v>1.2308399999999999</c:v>
                      </c:pt>
                      <c:pt idx="1059">
                        <c:v>1.16493</c:v>
                      </c:pt>
                      <c:pt idx="1060">
                        <c:v>1.1533199999999999</c:v>
                      </c:pt>
                      <c:pt idx="1061">
                        <c:v>1.02919</c:v>
                      </c:pt>
                      <c:pt idx="1062">
                        <c:v>0.84840000000000004</c:v>
                      </c:pt>
                      <c:pt idx="1063">
                        <c:v>0.72802999999999995</c:v>
                      </c:pt>
                      <c:pt idx="1064">
                        <c:v>0.75900000000000001</c:v>
                      </c:pt>
                      <c:pt idx="1065">
                        <c:v>0.75514999999999999</c:v>
                      </c:pt>
                      <c:pt idx="1066">
                        <c:v>0.75170000000000003</c:v>
                      </c:pt>
                      <c:pt idx="1067">
                        <c:v>0.73426000000000002</c:v>
                      </c:pt>
                      <c:pt idx="1068">
                        <c:v>0.72762000000000004</c:v>
                      </c:pt>
                      <c:pt idx="1069">
                        <c:v>0.71031999999999995</c:v>
                      </c:pt>
                      <c:pt idx="1070">
                        <c:v>0.71982999999999997</c:v>
                      </c:pt>
                      <c:pt idx="1071">
                        <c:v>0.72226000000000001</c:v>
                      </c:pt>
                      <c:pt idx="1072">
                        <c:v>0.69091999999999998</c:v>
                      </c:pt>
                      <c:pt idx="1073">
                        <c:v>0.65056000000000003</c:v>
                      </c:pt>
                      <c:pt idx="1074">
                        <c:v>0.63817999999999997</c:v>
                      </c:pt>
                      <c:pt idx="1075">
                        <c:v>0.64954000000000001</c:v>
                      </c:pt>
                      <c:pt idx="1076">
                        <c:v>0.62497999999999998</c:v>
                      </c:pt>
                      <c:pt idx="1077">
                        <c:v>0.61041000000000001</c:v>
                      </c:pt>
                      <c:pt idx="1078">
                        <c:v>0.61024</c:v>
                      </c:pt>
                      <c:pt idx="1079">
                        <c:v>0.62827</c:v>
                      </c:pt>
                      <c:pt idx="1080">
                        <c:v>0.60743999999999998</c:v>
                      </c:pt>
                      <c:pt idx="1081">
                        <c:v>0.61036999999999997</c:v>
                      </c:pt>
                      <c:pt idx="1082">
                        <c:v>0.62134999999999996</c:v>
                      </c:pt>
                      <c:pt idx="1083">
                        <c:v>0.62488999999999995</c:v>
                      </c:pt>
                      <c:pt idx="1084">
                        <c:v>0.59111999999999998</c:v>
                      </c:pt>
                      <c:pt idx="1085">
                        <c:v>0.5665</c:v>
                      </c:pt>
                      <c:pt idx="1086">
                        <c:v>0.56227000000000005</c:v>
                      </c:pt>
                      <c:pt idx="1087">
                        <c:v>0.56920999999999999</c:v>
                      </c:pt>
                      <c:pt idx="1088">
                        <c:v>0.56882999999999995</c:v>
                      </c:pt>
                      <c:pt idx="1089">
                        <c:v>0.55140999999999996</c:v>
                      </c:pt>
                      <c:pt idx="1090">
                        <c:v>0.53922000000000003</c:v>
                      </c:pt>
                      <c:pt idx="1091">
                        <c:v>0.52775000000000005</c:v>
                      </c:pt>
                      <c:pt idx="1092">
                        <c:v>0.51763999999999999</c:v>
                      </c:pt>
                      <c:pt idx="1093">
                        <c:v>0.49823000000000001</c:v>
                      </c:pt>
                      <c:pt idx="1094">
                        <c:v>0.49625999999999998</c:v>
                      </c:pt>
                      <c:pt idx="1095">
                        <c:v>0.49014000000000002</c:v>
                      </c:pt>
                      <c:pt idx="1096">
                        <c:v>0.50622999999999996</c:v>
                      </c:pt>
                      <c:pt idx="1097">
                        <c:v>0.51888000000000001</c:v>
                      </c:pt>
                      <c:pt idx="1098">
                        <c:v>0.51890000000000003</c:v>
                      </c:pt>
                      <c:pt idx="1099">
                        <c:v>0.49209000000000003</c:v>
                      </c:pt>
                      <c:pt idx="1100">
                        <c:v>0.46750999999999998</c:v>
                      </c:pt>
                      <c:pt idx="1101">
                        <c:v>0.47354000000000002</c:v>
                      </c:pt>
                      <c:pt idx="1102">
                        <c:v>0.44814999999999999</c:v>
                      </c:pt>
                      <c:pt idx="1103">
                        <c:v>0.43609999999999999</c:v>
                      </c:pt>
                      <c:pt idx="1104">
                        <c:v>0.434</c:v>
                      </c:pt>
                      <c:pt idx="1105">
                        <c:v>0.46010000000000001</c:v>
                      </c:pt>
                      <c:pt idx="1106">
                        <c:v>0.45639999999999997</c:v>
                      </c:pt>
                      <c:pt idx="1107">
                        <c:v>0.45818999999999999</c:v>
                      </c:pt>
                      <c:pt idx="1108">
                        <c:v>0.45646999999999999</c:v>
                      </c:pt>
                      <c:pt idx="1109">
                        <c:v>0.43354999999999999</c:v>
                      </c:pt>
                      <c:pt idx="1110">
                        <c:v>0.41126000000000001</c:v>
                      </c:pt>
                      <c:pt idx="1111">
                        <c:v>0.39889999999999998</c:v>
                      </c:pt>
                      <c:pt idx="1112">
                        <c:v>0.40398000000000001</c:v>
                      </c:pt>
                      <c:pt idx="1113">
                        <c:v>0.42902000000000001</c:v>
                      </c:pt>
                      <c:pt idx="1114">
                        <c:v>0.43695000000000001</c:v>
                      </c:pt>
                      <c:pt idx="1115">
                        <c:v>0.42609999999999998</c:v>
                      </c:pt>
                      <c:pt idx="1116">
                        <c:v>0.40084999999999998</c:v>
                      </c:pt>
                      <c:pt idx="1117">
                        <c:v>0.39552999999999999</c:v>
                      </c:pt>
                      <c:pt idx="1118">
                        <c:v>0.38968999999999998</c:v>
                      </c:pt>
                      <c:pt idx="1119">
                        <c:v>0.38228000000000001</c:v>
                      </c:pt>
                      <c:pt idx="1120">
                        <c:v>0.39459</c:v>
                      </c:pt>
                      <c:pt idx="1121">
                        <c:v>0.39312999999999998</c:v>
                      </c:pt>
                      <c:pt idx="1122">
                        <c:v>0.39943000000000001</c:v>
                      </c:pt>
                      <c:pt idx="1123">
                        <c:v>0.38766</c:v>
                      </c:pt>
                      <c:pt idx="1124">
                        <c:v>0.40883000000000003</c:v>
                      </c:pt>
                      <c:pt idx="1125">
                        <c:v>0.40883999999999998</c:v>
                      </c:pt>
                      <c:pt idx="1126">
                        <c:v>0.38721</c:v>
                      </c:pt>
                      <c:pt idx="1127">
                        <c:v>0.36485000000000001</c:v>
                      </c:pt>
                      <c:pt idx="1128">
                        <c:v>0.36237000000000003</c:v>
                      </c:pt>
                      <c:pt idx="1129">
                        <c:v>0.36642000000000002</c:v>
                      </c:pt>
                      <c:pt idx="1130">
                        <c:v>0.35975000000000001</c:v>
                      </c:pt>
                    </c:numCache>
                  </c:numRef>
                </c:yVal>
                <c:smooth val="1"/>
                <c:extLst xmlns:c15="http://schemas.microsoft.com/office/drawing/2012/chart">
                  <c:ext xmlns:c16="http://schemas.microsoft.com/office/drawing/2014/chart" uri="{C3380CC4-5D6E-409C-BE32-E72D297353CC}">
                    <c16:uniqueId val="{00000010-BA24-4D9A-B745-9BAE61DCA5D5}"/>
                  </c:ext>
                </c:extLst>
              </c15:ser>
            </c15:filteredScatterSeries>
            <c15:filteredScatterSeries>
              <c15:ser>
                <c:idx val="2"/>
                <c:order val="17"/>
                <c:tx>
                  <c:v>Sample 9 (initial)</c:v>
                </c:tx>
                <c:marker>
                  <c:symbol val="none"/>
                </c:marker>
                <c:xVal>
                  <c:numRef>
                    <c:extLst xmlns:c15="http://schemas.microsoft.com/office/drawing/2012/chart">
                      <c:ext xmlns:c15="http://schemas.microsoft.com/office/drawing/2012/chart" uri="{02D57815-91ED-43cb-92C2-25804820EDAC}">
                        <c15:formulaRef>
                          <c15:sqref>'Sample 9'!$W$14:$W$1146</c15:sqref>
                        </c15:formulaRef>
                      </c:ext>
                    </c:extLst>
                    <c:numCache>
                      <c:formatCode>General</c:formatCode>
                      <c:ptCount val="1133"/>
                      <c:pt idx="0">
                        <c:v>0.30273</c:v>
                      </c:pt>
                      <c:pt idx="1">
                        <c:v>0.31768000000000002</c:v>
                      </c:pt>
                      <c:pt idx="2">
                        <c:v>0.33262999999999998</c:v>
                      </c:pt>
                      <c:pt idx="3">
                        <c:v>0.34759000000000001</c:v>
                      </c:pt>
                      <c:pt idx="4">
                        <c:v>0.36253999999999997</c:v>
                      </c:pt>
                      <c:pt idx="5">
                        <c:v>0.3775</c:v>
                      </c:pt>
                      <c:pt idx="6">
                        <c:v>0.39245000000000002</c:v>
                      </c:pt>
                      <c:pt idx="7">
                        <c:v>0.40740999999999999</c:v>
                      </c:pt>
                      <c:pt idx="8">
                        <c:v>0.42236000000000001</c:v>
                      </c:pt>
                      <c:pt idx="9">
                        <c:v>0.43731999999999999</c:v>
                      </c:pt>
                      <c:pt idx="10">
                        <c:v>0.45227000000000001</c:v>
                      </c:pt>
                      <c:pt idx="11">
                        <c:v>0.46722000000000002</c:v>
                      </c:pt>
                      <c:pt idx="12">
                        <c:v>0.48218</c:v>
                      </c:pt>
                      <c:pt idx="13">
                        <c:v>0.49713000000000002</c:v>
                      </c:pt>
                      <c:pt idx="14">
                        <c:v>0.51209000000000005</c:v>
                      </c:pt>
                      <c:pt idx="15">
                        <c:v>0.52703999999999995</c:v>
                      </c:pt>
                      <c:pt idx="16">
                        <c:v>0.54200000000000004</c:v>
                      </c:pt>
                      <c:pt idx="17">
                        <c:v>0.55694999999999995</c:v>
                      </c:pt>
                      <c:pt idx="18">
                        <c:v>0.57189999999999996</c:v>
                      </c:pt>
                      <c:pt idx="19">
                        <c:v>0.58686000000000005</c:v>
                      </c:pt>
                      <c:pt idx="20">
                        <c:v>0.60180999999999996</c:v>
                      </c:pt>
                      <c:pt idx="21">
                        <c:v>0.61677000000000004</c:v>
                      </c:pt>
                      <c:pt idx="22">
                        <c:v>0.63171999999999995</c:v>
                      </c:pt>
                      <c:pt idx="23">
                        <c:v>0.64668000000000003</c:v>
                      </c:pt>
                      <c:pt idx="24">
                        <c:v>0.66163000000000005</c:v>
                      </c:pt>
                      <c:pt idx="25">
                        <c:v>0.67657999999999996</c:v>
                      </c:pt>
                      <c:pt idx="26">
                        <c:v>0.69154000000000004</c:v>
                      </c:pt>
                      <c:pt idx="27">
                        <c:v>0.70648999999999995</c:v>
                      </c:pt>
                      <c:pt idx="28">
                        <c:v>0.72145000000000004</c:v>
                      </c:pt>
                      <c:pt idx="29">
                        <c:v>0.73640000000000005</c:v>
                      </c:pt>
                      <c:pt idx="30">
                        <c:v>0.75134999999999996</c:v>
                      </c:pt>
                      <c:pt idx="31">
                        <c:v>0.76631000000000005</c:v>
                      </c:pt>
                      <c:pt idx="32">
                        <c:v>0.78125999999999995</c:v>
                      </c:pt>
                      <c:pt idx="33">
                        <c:v>0.79622000000000004</c:v>
                      </c:pt>
                      <c:pt idx="34">
                        <c:v>0.81116999999999995</c:v>
                      </c:pt>
                      <c:pt idx="35">
                        <c:v>0.82611999999999997</c:v>
                      </c:pt>
                      <c:pt idx="36">
                        <c:v>0.84108000000000005</c:v>
                      </c:pt>
                      <c:pt idx="37">
                        <c:v>0.85602999999999996</c:v>
                      </c:pt>
                      <c:pt idx="38">
                        <c:v>0.87097999999999998</c:v>
                      </c:pt>
                      <c:pt idx="39">
                        <c:v>0.88593999999999995</c:v>
                      </c:pt>
                      <c:pt idx="40">
                        <c:v>0.90088999999999997</c:v>
                      </c:pt>
                      <c:pt idx="41">
                        <c:v>0.91585000000000005</c:v>
                      </c:pt>
                      <c:pt idx="42">
                        <c:v>0.93079999999999996</c:v>
                      </c:pt>
                      <c:pt idx="43">
                        <c:v>0.94574999999999998</c:v>
                      </c:pt>
                      <c:pt idx="44">
                        <c:v>0.96070999999999995</c:v>
                      </c:pt>
                      <c:pt idx="45">
                        <c:v>0.97565999999999997</c:v>
                      </c:pt>
                      <c:pt idx="46">
                        <c:v>0.99060999999999999</c:v>
                      </c:pt>
                      <c:pt idx="47">
                        <c:v>1.0055700000000001</c:v>
                      </c:pt>
                      <c:pt idx="48">
                        <c:v>1.0205200000000001</c:v>
                      </c:pt>
                      <c:pt idx="49">
                        <c:v>1.0354699999999999</c:v>
                      </c:pt>
                      <c:pt idx="50">
                        <c:v>1.05043</c:v>
                      </c:pt>
                      <c:pt idx="51">
                        <c:v>1.06538</c:v>
                      </c:pt>
                      <c:pt idx="52">
                        <c:v>1.08033</c:v>
                      </c:pt>
                      <c:pt idx="53">
                        <c:v>1.0952900000000001</c:v>
                      </c:pt>
                      <c:pt idx="54">
                        <c:v>1.1102399999999999</c:v>
                      </c:pt>
                      <c:pt idx="55">
                        <c:v>1.1251899999999999</c:v>
                      </c:pt>
                      <c:pt idx="56">
                        <c:v>1.14015</c:v>
                      </c:pt>
                      <c:pt idx="57">
                        <c:v>1.1551</c:v>
                      </c:pt>
                      <c:pt idx="58">
                        <c:v>1.17005</c:v>
                      </c:pt>
                      <c:pt idx="59">
                        <c:v>1.1850099999999999</c:v>
                      </c:pt>
                      <c:pt idx="60">
                        <c:v>1.1999599999999999</c:v>
                      </c:pt>
                      <c:pt idx="61">
                        <c:v>1.2149099999999999</c:v>
                      </c:pt>
                      <c:pt idx="62">
                        <c:v>1.22987</c:v>
                      </c:pt>
                      <c:pt idx="63">
                        <c:v>1.24482</c:v>
                      </c:pt>
                      <c:pt idx="64">
                        <c:v>1.2597700000000001</c:v>
                      </c:pt>
                      <c:pt idx="65">
                        <c:v>1.2747200000000001</c:v>
                      </c:pt>
                      <c:pt idx="66">
                        <c:v>1.2896799999999999</c:v>
                      </c:pt>
                      <c:pt idx="67">
                        <c:v>1.30463</c:v>
                      </c:pt>
                      <c:pt idx="68">
                        <c:v>1.31958</c:v>
                      </c:pt>
                      <c:pt idx="69">
                        <c:v>1.33453</c:v>
                      </c:pt>
                      <c:pt idx="70">
                        <c:v>1.3494900000000001</c:v>
                      </c:pt>
                      <c:pt idx="71">
                        <c:v>1.3644400000000001</c:v>
                      </c:pt>
                      <c:pt idx="72">
                        <c:v>1.3793899999999999</c:v>
                      </c:pt>
                      <c:pt idx="73">
                        <c:v>1.3943399999999999</c:v>
                      </c:pt>
                      <c:pt idx="74">
                        <c:v>1.4093</c:v>
                      </c:pt>
                      <c:pt idx="75">
                        <c:v>1.42425</c:v>
                      </c:pt>
                      <c:pt idx="76">
                        <c:v>1.4392</c:v>
                      </c:pt>
                      <c:pt idx="77">
                        <c:v>1.4541500000000001</c:v>
                      </c:pt>
                      <c:pt idx="78">
                        <c:v>1.4691099999999999</c:v>
                      </c:pt>
                      <c:pt idx="79">
                        <c:v>1.4840599999999999</c:v>
                      </c:pt>
                      <c:pt idx="80">
                        <c:v>1.49901</c:v>
                      </c:pt>
                      <c:pt idx="81">
                        <c:v>1.51396</c:v>
                      </c:pt>
                      <c:pt idx="82">
                        <c:v>1.52891</c:v>
                      </c:pt>
                      <c:pt idx="83">
                        <c:v>1.5438700000000001</c:v>
                      </c:pt>
                      <c:pt idx="84">
                        <c:v>1.5588200000000001</c:v>
                      </c:pt>
                      <c:pt idx="85">
                        <c:v>1.5737699999999999</c:v>
                      </c:pt>
                      <c:pt idx="86">
                        <c:v>1.5887199999999999</c:v>
                      </c:pt>
                      <c:pt idx="87">
                        <c:v>1.6036699999999999</c:v>
                      </c:pt>
                      <c:pt idx="88">
                        <c:v>1.61863</c:v>
                      </c:pt>
                      <c:pt idx="89">
                        <c:v>1.63358</c:v>
                      </c:pt>
                      <c:pt idx="90">
                        <c:v>1.6485300000000001</c:v>
                      </c:pt>
                      <c:pt idx="91">
                        <c:v>1.6634800000000001</c:v>
                      </c:pt>
                      <c:pt idx="92">
                        <c:v>1.6784300000000001</c:v>
                      </c:pt>
                      <c:pt idx="93">
                        <c:v>1.6933800000000001</c:v>
                      </c:pt>
                      <c:pt idx="94">
                        <c:v>1.7083299999999999</c:v>
                      </c:pt>
                      <c:pt idx="95">
                        <c:v>1.72329</c:v>
                      </c:pt>
                      <c:pt idx="96">
                        <c:v>1.73824</c:v>
                      </c:pt>
                      <c:pt idx="97">
                        <c:v>1.75319</c:v>
                      </c:pt>
                      <c:pt idx="98">
                        <c:v>1.76814</c:v>
                      </c:pt>
                      <c:pt idx="99">
                        <c:v>1.7830900000000001</c:v>
                      </c:pt>
                      <c:pt idx="100">
                        <c:v>1.7980400000000001</c:v>
                      </c:pt>
                      <c:pt idx="101">
                        <c:v>1.8129900000000001</c:v>
                      </c:pt>
                      <c:pt idx="102">
                        <c:v>1.8279399999999999</c:v>
                      </c:pt>
                      <c:pt idx="103">
                        <c:v>1.8428899999999999</c:v>
                      </c:pt>
                      <c:pt idx="104">
                        <c:v>1.8578399999999999</c:v>
                      </c:pt>
                      <c:pt idx="105">
                        <c:v>1.8728</c:v>
                      </c:pt>
                      <c:pt idx="106">
                        <c:v>1.88775</c:v>
                      </c:pt>
                      <c:pt idx="107">
                        <c:v>1.9027000000000001</c:v>
                      </c:pt>
                      <c:pt idx="108">
                        <c:v>1.9176500000000001</c:v>
                      </c:pt>
                      <c:pt idx="109">
                        <c:v>1.9326000000000001</c:v>
                      </c:pt>
                      <c:pt idx="110">
                        <c:v>1.9475499999999999</c:v>
                      </c:pt>
                      <c:pt idx="111">
                        <c:v>1.9624999999999999</c:v>
                      </c:pt>
                      <c:pt idx="112">
                        <c:v>1.9774499999999999</c:v>
                      </c:pt>
                      <c:pt idx="113">
                        <c:v>1.9923999999999999</c:v>
                      </c:pt>
                      <c:pt idx="114">
                        <c:v>2.0073500000000002</c:v>
                      </c:pt>
                      <c:pt idx="115">
                        <c:v>2.0223</c:v>
                      </c:pt>
                      <c:pt idx="116">
                        <c:v>2.0372499999999998</c:v>
                      </c:pt>
                      <c:pt idx="117">
                        <c:v>2.0522</c:v>
                      </c:pt>
                      <c:pt idx="118">
                        <c:v>2.0671499999999998</c:v>
                      </c:pt>
                      <c:pt idx="119">
                        <c:v>2.0821000000000001</c:v>
                      </c:pt>
                      <c:pt idx="120">
                        <c:v>2.0970499999999999</c:v>
                      </c:pt>
                      <c:pt idx="121">
                        <c:v>2.1120000000000001</c:v>
                      </c:pt>
                      <c:pt idx="122">
                        <c:v>2.1269499999999999</c:v>
                      </c:pt>
                      <c:pt idx="123">
                        <c:v>2.1419000000000001</c:v>
                      </c:pt>
                      <c:pt idx="124">
                        <c:v>2.1568499999999999</c:v>
                      </c:pt>
                      <c:pt idx="125">
                        <c:v>2.1717900000000001</c:v>
                      </c:pt>
                      <c:pt idx="126">
                        <c:v>2.1867399999999999</c:v>
                      </c:pt>
                      <c:pt idx="127">
                        <c:v>2.2016900000000001</c:v>
                      </c:pt>
                      <c:pt idx="128">
                        <c:v>2.2166399999999999</c:v>
                      </c:pt>
                      <c:pt idx="129">
                        <c:v>2.2315900000000002</c:v>
                      </c:pt>
                      <c:pt idx="130">
                        <c:v>2.24654</c:v>
                      </c:pt>
                      <c:pt idx="131">
                        <c:v>2.2614899999999998</c:v>
                      </c:pt>
                      <c:pt idx="132">
                        <c:v>2.27644</c:v>
                      </c:pt>
                      <c:pt idx="133">
                        <c:v>2.2913899999999998</c:v>
                      </c:pt>
                      <c:pt idx="134">
                        <c:v>2.3063400000000001</c:v>
                      </c:pt>
                      <c:pt idx="135">
                        <c:v>2.3212799999999998</c:v>
                      </c:pt>
                      <c:pt idx="136">
                        <c:v>2.33623</c:v>
                      </c:pt>
                      <c:pt idx="137">
                        <c:v>2.3511799999999998</c:v>
                      </c:pt>
                      <c:pt idx="138">
                        <c:v>2.3661300000000001</c:v>
                      </c:pt>
                      <c:pt idx="139">
                        <c:v>2.3810799999999999</c:v>
                      </c:pt>
                      <c:pt idx="140">
                        <c:v>2.3960300000000001</c:v>
                      </c:pt>
                      <c:pt idx="141">
                        <c:v>2.4109699999999998</c:v>
                      </c:pt>
                      <c:pt idx="142">
                        <c:v>2.4259200000000001</c:v>
                      </c:pt>
                      <c:pt idx="143">
                        <c:v>2.4408699999999999</c:v>
                      </c:pt>
                      <c:pt idx="144">
                        <c:v>2.4558200000000001</c:v>
                      </c:pt>
                      <c:pt idx="145">
                        <c:v>2.4707699999999999</c:v>
                      </c:pt>
                      <c:pt idx="146">
                        <c:v>2.4857100000000001</c:v>
                      </c:pt>
                      <c:pt idx="147">
                        <c:v>2.5006599999999999</c:v>
                      </c:pt>
                      <c:pt idx="148">
                        <c:v>2.5156100000000001</c:v>
                      </c:pt>
                      <c:pt idx="149">
                        <c:v>2.5305599999999999</c:v>
                      </c:pt>
                      <c:pt idx="150">
                        <c:v>2.5455000000000001</c:v>
                      </c:pt>
                      <c:pt idx="151">
                        <c:v>2.5604499999999999</c:v>
                      </c:pt>
                      <c:pt idx="152">
                        <c:v>2.5754000000000001</c:v>
                      </c:pt>
                      <c:pt idx="153">
                        <c:v>2.5903499999999999</c:v>
                      </c:pt>
                      <c:pt idx="154">
                        <c:v>2.6052900000000001</c:v>
                      </c:pt>
                      <c:pt idx="155">
                        <c:v>2.6202399999999999</c:v>
                      </c:pt>
                      <c:pt idx="156">
                        <c:v>2.6351900000000001</c:v>
                      </c:pt>
                      <c:pt idx="157">
                        <c:v>2.6501299999999999</c:v>
                      </c:pt>
                      <c:pt idx="158">
                        <c:v>2.6650800000000001</c:v>
                      </c:pt>
                      <c:pt idx="159">
                        <c:v>2.6800299999999999</c:v>
                      </c:pt>
                      <c:pt idx="160">
                        <c:v>2.6949700000000001</c:v>
                      </c:pt>
                      <c:pt idx="161">
                        <c:v>2.7099199999999999</c:v>
                      </c:pt>
                      <c:pt idx="162">
                        <c:v>2.7248600000000001</c:v>
                      </c:pt>
                      <c:pt idx="163">
                        <c:v>2.7398099999999999</c:v>
                      </c:pt>
                      <c:pt idx="164">
                        <c:v>2.7547600000000001</c:v>
                      </c:pt>
                      <c:pt idx="165">
                        <c:v>2.7696999999999998</c:v>
                      </c:pt>
                      <c:pt idx="166">
                        <c:v>2.7846500000000001</c:v>
                      </c:pt>
                      <c:pt idx="167">
                        <c:v>2.7995999999999999</c:v>
                      </c:pt>
                      <c:pt idx="168">
                        <c:v>2.81454</c:v>
                      </c:pt>
                      <c:pt idx="169">
                        <c:v>2.8294899999999998</c:v>
                      </c:pt>
                      <c:pt idx="170">
                        <c:v>2.84443</c:v>
                      </c:pt>
                      <c:pt idx="171">
                        <c:v>2.8593799999999998</c:v>
                      </c:pt>
                      <c:pt idx="172">
                        <c:v>2.87432</c:v>
                      </c:pt>
                      <c:pt idx="173">
                        <c:v>2.8892699999999998</c:v>
                      </c:pt>
                      <c:pt idx="174">
                        <c:v>2.90421</c:v>
                      </c:pt>
                      <c:pt idx="175">
                        <c:v>2.9191600000000002</c:v>
                      </c:pt>
                      <c:pt idx="176">
                        <c:v>2.9340999999999999</c:v>
                      </c:pt>
                      <c:pt idx="177">
                        <c:v>2.9490500000000002</c:v>
                      </c:pt>
                      <c:pt idx="178">
                        <c:v>2.9639899999999999</c:v>
                      </c:pt>
                      <c:pt idx="179">
                        <c:v>2.9789400000000001</c:v>
                      </c:pt>
                      <c:pt idx="180">
                        <c:v>2.9938799999999999</c:v>
                      </c:pt>
                      <c:pt idx="181">
                        <c:v>3.0088300000000001</c:v>
                      </c:pt>
                      <c:pt idx="182">
                        <c:v>3.0237699999999998</c:v>
                      </c:pt>
                      <c:pt idx="183">
                        <c:v>3.03871</c:v>
                      </c:pt>
                      <c:pt idx="184">
                        <c:v>3.0536599999999998</c:v>
                      </c:pt>
                      <c:pt idx="185">
                        <c:v>3.0686</c:v>
                      </c:pt>
                      <c:pt idx="186">
                        <c:v>3.0835499999999998</c:v>
                      </c:pt>
                      <c:pt idx="187">
                        <c:v>3.09849</c:v>
                      </c:pt>
                      <c:pt idx="188">
                        <c:v>3.1134300000000001</c:v>
                      </c:pt>
                      <c:pt idx="189">
                        <c:v>3.1283799999999999</c:v>
                      </c:pt>
                      <c:pt idx="190">
                        <c:v>3.1433200000000001</c:v>
                      </c:pt>
                      <c:pt idx="191">
                        <c:v>3.1582699999999999</c:v>
                      </c:pt>
                      <c:pt idx="192">
                        <c:v>3.1732100000000001</c:v>
                      </c:pt>
                      <c:pt idx="193">
                        <c:v>3.1881499999999998</c:v>
                      </c:pt>
                      <c:pt idx="194">
                        <c:v>3.20309</c:v>
                      </c:pt>
                      <c:pt idx="195">
                        <c:v>3.2180399999999998</c:v>
                      </c:pt>
                      <c:pt idx="196">
                        <c:v>3.23298</c:v>
                      </c:pt>
                      <c:pt idx="197">
                        <c:v>3.2479200000000001</c:v>
                      </c:pt>
                      <c:pt idx="198">
                        <c:v>3.2628699999999999</c:v>
                      </c:pt>
                      <c:pt idx="199">
                        <c:v>3.2778100000000001</c:v>
                      </c:pt>
                      <c:pt idx="200">
                        <c:v>3.2927499999999998</c:v>
                      </c:pt>
                      <c:pt idx="201">
                        <c:v>3.30769</c:v>
                      </c:pt>
                      <c:pt idx="202">
                        <c:v>3.3226399999999998</c:v>
                      </c:pt>
                      <c:pt idx="203">
                        <c:v>3.33758</c:v>
                      </c:pt>
                      <c:pt idx="204">
                        <c:v>3.3525200000000002</c:v>
                      </c:pt>
                      <c:pt idx="205">
                        <c:v>3.3674599999999999</c:v>
                      </c:pt>
                      <c:pt idx="206">
                        <c:v>3.3824000000000001</c:v>
                      </c:pt>
                      <c:pt idx="207">
                        <c:v>3.3973499999999999</c:v>
                      </c:pt>
                      <c:pt idx="208">
                        <c:v>3.41229</c:v>
                      </c:pt>
                      <c:pt idx="209">
                        <c:v>3.4272300000000002</c:v>
                      </c:pt>
                      <c:pt idx="210">
                        <c:v>3.44217</c:v>
                      </c:pt>
                      <c:pt idx="211">
                        <c:v>3.4571100000000001</c:v>
                      </c:pt>
                      <c:pt idx="212">
                        <c:v>3.4720499999999999</c:v>
                      </c:pt>
                      <c:pt idx="213">
                        <c:v>3.48699</c:v>
                      </c:pt>
                      <c:pt idx="214">
                        <c:v>3.5019300000000002</c:v>
                      </c:pt>
                      <c:pt idx="215">
                        <c:v>3.5168699999999999</c:v>
                      </c:pt>
                      <c:pt idx="216">
                        <c:v>3.5318200000000002</c:v>
                      </c:pt>
                      <c:pt idx="217">
                        <c:v>3.5467599999999999</c:v>
                      </c:pt>
                      <c:pt idx="218">
                        <c:v>3.5617000000000001</c:v>
                      </c:pt>
                      <c:pt idx="219">
                        <c:v>3.5766399999999998</c:v>
                      </c:pt>
                      <c:pt idx="220">
                        <c:v>3.59158</c:v>
                      </c:pt>
                      <c:pt idx="221">
                        <c:v>3.6065200000000002</c:v>
                      </c:pt>
                      <c:pt idx="222">
                        <c:v>3.6214599999999999</c:v>
                      </c:pt>
                      <c:pt idx="223">
                        <c:v>3.6364000000000001</c:v>
                      </c:pt>
                      <c:pt idx="224">
                        <c:v>3.6513399999999998</c:v>
                      </c:pt>
                      <c:pt idx="225">
                        <c:v>3.66628</c:v>
                      </c:pt>
                      <c:pt idx="226">
                        <c:v>3.6812200000000002</c:v>
                      </c:pt>
                      <c:pt idx="227">
                        <c:v>3.6961499999999998</c:v>
                      </c:pt>
                      <c:pt idx="228">
                        <c:v>3.71109</c:v>
                      </c:pt>
                      <c:pt idx="229">
                        <c:v>3.7260300000000002</c:v>
                      </c:pt>
                      <c:pt idx="230">
                        <c:v>3.7409699999999999</c:v>
                      </c:pt>
                      <c:pt idx="231">
                        <c:v>3.7559100000000001</c:v>
                      </c:pt>
                      <c:pt idx="232">
                        <c:v>3.7708499999999998</c:v>
                      </c:pt>
                      <c:pt idx="233">
                        <c:v>3.78579</c:v>
                      </c:pt>
                      <c:pt idx="234">
                        <c:v>3.8007300000000002</c:v>
                      </c:pt>
                      <c:pt idx="235">
                        <c:v>3.8156599999999998</c:v>
                      </c:pt>
                      <c:pt idx="236">
                        <c:v>3.8306</c:v>
                      </c:pt>
                      <c:pt idx="237">
                        <c:v>3.8455400000000002</c:v>
                      </c:pt>
                      <c:pt idx="238">
                        <c:v>3.8604799999999999</c:v>
                      </c:pt>
                      <c:pt idx="239">
                        <c:v>3.8754200000000001</c:v>
                      </c:pt>
                      <c:pt idx="240">
                        <c:v>3.8903500000000002</c:v>
                      </c:pt>
                      <c:pt idx="241">
                        <c:v>3.9052899999999999</c:v>
                      </c:pt>
                      <c:pt idx="242">
                        <c:v>3.9202300000000001</c:v>
                      </c:pt>
                      <c:pt idx="243">
                        <c:v>3.9351699999999998</c:v>
                      </c:pt>
                      <c:pt idx="244">
                        <c:v>3.9500999999999999</c:v>
                      </c:pt>
                      <c:pt idx="245">
                        <c:v>3.9650400000000001</c:v>
                      </c:pt>
                      <c:pt idx="246">
                        <c:v>3.9799799999999999</c:v>
                      </c:pt>
                      <c:pt idx="247">
                        <c:v>3.99491</c:v>
                      </c:pt>
                      <c:pt idx="248">
                        <c:v>4.0098500000000001</c:v>
                      </c:pt>
                      <c:pt idx="249">
                        <c:v>4.0247900000000003</c:v>
                      </c:pt>
                      <c:pt idx="250">
                        <c:v>4.03972</c:v>
                      </c:pt>
                      <c:pt idx="251">
                        <c:v>4.0546600000000002</c:v>
                      </c:pt>
                      <c:pt idx="252">
                        <c:v>4.0695899999999998</c:v>
                      </c:pt>
                      <c:pt idx="253">
                        <c:v>4.08453</c:v>
                      </c:pt>
                      <c:pt idx="254">
                        <c:v>4.0994700000000002</c:v>
                      </c:pt>
                      <c:pt idx="255">
                        <c:v>4.1143999999999998</c:v>
                      </c:pt>
                      <c:pt idx="256">
                        <c:v>4.12934</c:v>
                      </c:pt>
                      <c:pt idx="257">
                        <c:v>4.1442699999999997</c:v>
                      </c:pt>
                      <c:pt idx="258">
                        <c:v>4.1592099999999999</c:v>
                      </c:pt>
                      <c:pt idx="259">
                        <c:v>4.1741400000000004</c:v>
                      </c:pt>
                      <c:pt idx="260">
                        <c:v>4.1890799999999997</c:v>
                      </c:pt>
                      <c:pt idx="261">
                        <c:v>4.2040100000000002</c:v>
                      </c:pt>
                      <c:pt idx="262">
                        <c:v>4.2189500000000004</c:v>
                      </c:pt>
                      <c:pt idx="263">
                        <c:v>4.2338800000000001</c:v>
                      </c:pt>
                      <c:pt idx="264">
                        <c:v>4.2488200000000003</c:v>
                      </c:pt>
                      <c:pt idx="265">
                        <c:v>4.2637499999999999</c:v>
                      </c:pt>
                      <c:pt idx="266">
                        <c:v>4.2786799999999996</c:v>
                      </c:pt>
                      <c:pt idx="267">
                        <c:v>4.2936199999999998</c:v>
                      </c:pt>
                      <c:pt idx="268">
                        <c:v>4.3085500000000003</c:v>
                      </c:pt>
                      <c:pt idx="269">
                        <c:v>4.3234899999999996</c:v>
                      </c:pt>
                      <c:pt idx="270">
                        <c:v>4.3384200000000002</c:v>
                      </c:pt>
                      <c:pt idx="271">
                        <c:v>4.3533499999999998</c:v>
                      </c:pt>
                      <c:pt idx="272">
                        <c:v>4.36829</c:v>
                      </c:pt>
                      <c:pt idx="273">
                        <c:v>4.3832199999999997</c:v>
                      </c:pt>
                      <c:pt idx="274">
                        <c:v>4.3981500000000002</c:v>
                      </c:pt>
                      <c:pt idx="275">
                        <c:v>4.4130799999999999</c:v>
                      </c:pt>
                      <c:pt idx="276">
                        <c:v>4.4280200000000001</c:v>
                      </c:pt>
                      <c:pt idx="277">
                        <c:v>4.4429499999999997</c:v>
                      </c:pt>
                      <c:pt idx="278">
                        <c:v>4.4578800000000003</c:v>
                      </c:pt>
                      <c:pt idx="279">
                        <c:v>4.47281</c:v>
                      </c:pt>
                      <c:pt idx="280">
                        <c:v>4.4877500000000001</c:v>
                      </c:pt>
                      <c:pt idx="281">
                        <c:v>4.5026799999999998</c:v>
                      </c:pt>
                      <c:pt idx="282">
                        <c:v>4.5176100000000003</c:v>
                      </c:pt>
                      <c:pt idx="283">
                        <c:v>4.53254</c:v>
                      </c:pt>
                      <c:pt idx="284">
                        <c:v>4.5474699999999997</c:v>
                      </c:pt>
                      <c:pt idx="285">
                        <c:v>4.5624000000000002</c:v>
                      </c:pt>
                      <c:pt idx="286">
                        <c:v>4.5773299999999999</c:v>
                      </c:pt>
                      <c:pt idx="287">
                        <c:v>4.5922599999999996</c:v>
                      </c:pt>
                      <c:pt idx="288">
                        <c:v>4.6071999999999997</c:v>
                      </c:pt>
                      <c:pt idx="289">
                        <c:v>4.6221300000000003</c:v>
                      </c:pt>
                      <c:pt idx="290">
                        <c:v>4.63706</c:v>
                      </c:pt>
                      <c:pt idx="291">
                        <c:v>4.6519899999999996</c:v>
                      </c:pt>
                      <c:pt idx="292">
                        <c:v>4.6669200000000002</c:v>
                      </c:pt>
                      <c:pt idx="293">
                        <c:v>4.6818499999999998</c:v>
                      </c:pt>
                      <c:pt idx="294">
                        <c:v>4.6967800000000004</c:v>
                      </c:pt>
                      <c:pt idx="295">
                        <c:v>4.7117100000000001</c:v>
                      </c:pt>
                      <c:pt idx="296">
                        <c:v>4.7266399999999997</c:v>
                      </c:pt>
                      <c:pt idx="297">
                        <c:v>4.7415700000000003</c:v>
                      </c:pt>
                      <c:pt idx="298">
                        <c:v>4.7565</c:v>
                      </c:pt>
                      <c:pt idx="299">
                        <c:v>4.77142</c:v>
                      </c:pt>
                      <c:pt idx="300">
                        <c:v>4.7863499999999997</c:v>
                      </c:pt>
                      <c:pt idx="301">
                        <c:v>4.8012800000000002</c:v>
                      </c:pt>
                      <c:pt idx="302">
                        <c:v>4.8162099999999999</c:v>
                      </c:pt>
                      <c:pt idx="303">
                        <c:v>4.8311400000000004</c:v>
                      </c:pt>
                      <c:pt idx="304">
                        <c:v>4.8460700000000001</c:v>
                      </c:pt>
                      <c:pt idx="305">
                        <c:v>4.8609999999999998</c:v>
                      </c:pt>
                      <c:pt idx="306">
                        <c:v>4.8759199999999998</c:v>
                      </c:pt>
                      <c:pt idx="307">
                        <c:v>4.8908500000000004</c:v>
                      </c:pt>
                      <c:pt idx="308">
                        <c:v>4.90578</c:v>
                      </c:pt>
                      <c:pt idx="309">
                        <c:v>4.9207099999999997</c:v>
                      </c:pt>
                      <c:pt idx="310">
                        <c:v>4.9356299999999997</c:v>
                      </c:pt>
                      <c:pt idx="311">
                        <c:v>4.9505600000000003</c:v>
                      </c:pt>
                      <c:pt idx="312">
                        <c:v>4.96549</c:v>
                      </c:pt>
                      <c:pt idx="313">
                        <c:v>4.98041</c:v>
                      </c:pt>
                      <c:pt idx="314">
                        <c:v>4.9953399999999997</c:v>
                      </c:pt>
                      <c:pt idx="315">
                        <c:v>5.0102700000000002</c:v>
                      </c:pt>
                      <c:pt idx="316">
                        <c:v>5.0251900000000003</c:v>
                      </c:pt>
                      <c:pt idx="317">
                        <c:v>5.0401199999999999</c:v>
                      </c:pt>
                      <c:pt idx="318">
                        <c:v>5.0550499999999996</c:v>
                      </c:pt>
                      <c:pt idx="319">
                        <c:v>5.0699699999999996</c:v>
                      </c:pt>
                      <c:pt idx="320">
                        <c:v>5.0849000000000002</c:v>
                      </c:pt>
                      <c:pt idx="321">
                        <c:v>5.0998200000000002</c:v>
                      </c:pt>
                      <c:pt idx="322">
                        <c:v>5.1147499999999999</c:v>
                      </c:pt>
                      <c:pt idx="323">
                        <c:v>5.12967</c:v>
                      </c:pt>
                      <c:pt idx="324">
                        <c:v>5.1445999999999996</c:v>
                      </c:pt>
                      <c:pt idx="325">
                        <c:v>5.1595199999999997</c:v>
                      </c:pt>
                      <c:pt idx="326">
                        <c:v>5.1744500000000002</c:v>
                      </c:pt>
                      <c:pt idx="327">
                        <c:v>5.1893700000000003</c:v>
                      </c:pt>
                      <c:pt idx="328">
                        <c:v>5.2042999999999999</c:v>
                      </c:pt>
                      <c:pt idx="329">
                        <c:v>5.21922</c:v>
                      </c:pt>
                      <c:pt idx="330">
                        <c:v>5.23414</c:v>
                      </c:pt>
                      <c:pt idx="331">
                        <c:v>5.2490699999999997</c:v>
                      </c:pt>
                      <c:pt idx="332">
                        <c:v>5.2639899999999997</c:v>
                      </c:pt>
                      <c:pt idx="333">
                        <c:v>5.2789099999999998</c:v>
                      </c:pt>
                      <c:pt idx="334">
                        <c:v>5.2938400000000003</c:v>
                      </c:pt>
                      <c:pt idx="335">
                        <c:v>5.3087600000000004</c:v>
                      </c:pt>
                      <c:pt idx="336">
                        <c:v>5.3236800000000004</c:v>
                      </c:pt>
                      <c:pt idx="337">
                        <c:v>5.3385999999999996</c:v>
                      </c:pt>
                      <c:pt idx="338">
                        <c:v>5.3535300000000001</c:v>
                      </c:pt>
                      <c:pt idx="339">
                        <c:v>5.3684500000000002</c:v>
                      </c:pt>
                      <c:pt idx="340">
                        <c:v>5.3833700000000002</c:v>
                      </c:pt>
                      <c:pt idx="341">
                        <c:v>5.3982900000000003</c:v>
                      </c:pt>
                      <c:pt idx="342">
                        <c:v>5.4132100000000003</c:v>
                      </c:pt>
                      <c:pt idx="343">
                        <c:v>5.42814</c:v>
                      </c:pt>
                      <c:pt idx="344">
                        <c:v>5.44306</c:v>
                      </c:pt>
                      <c:pt idx="345">
                        <c:v>5.4579800000000001</c:v>
                      </c:pt>
                      <c:pt idx="346">
                        <c:v>5.4729000000000001</c:v>
                      </c:pt>
                      <c:pt idx="347">
                        <c:v>5.4878200000000001</c:v>
                      </c:pt>
                      <c:pt idx="348">
                        <c:v>5.5027400000000002</c:v>
                      </c:pt>
                      <c:pt idx="349">
                        <c:v>5.5176600000000002</c:v>
                      </c:pt>
                      <c:pt idx="350">
                        <c:v>5.5325800000000003</c:v>
                      </c:pt>
                      <c:pt idx="351">
                        <c:v>5.5475000000000003</c:v>
                      </c:pt>
                      <c:pt idx="352">
                        <c:v>5.5624200000000004</c:v>
                      </c:pt>
                      <c:pt idx="353">
                        <c:v>5.5773400000000004</c:v>
                      </c:pt>
                      <c:pt idx="354">
                        <c:v>5.5922599999999996</c:v>
                      </c:pt>
                      <c:pt idx="355">
                        <c:v>5.6071799999999996</c:v>
                      </c:pt>
                      <c:pt idx="356">
                        <c:v>5.6220999999999997</c:v>
                      </c:pt>
                      <c:pt idx="357">
                        <c:v>5.6370199999999997</c:v>
                      </c:pt>
                      <c:pt idx="358">
                        <c:v>5.6519399999999997</c:v>
                      </c:pt>
                      <c:pt idx="359">
                        <c:v>5.6668500000000002</c:v>
                      </c:pt>
                      <c:pt idx="360">
                        <c:v>5.6817700000000002</c:v>
                      </c:pt>
                      <c:pt idx="361">
                        <c:v>5.6966900000000003</c:v>
                      </c:pt>
                      <c:pt idx="362">
                        <c:v>5.7116100000000003</c:v>
                      </c:pt>
                      <c:pt idx="363">
                        <c:v>5.7265300000000003</c:v>
                      </c:pt>
                      <c:pt idx="364">
                        <c:v>5.7414399999999999</c:v>
                      </c:pt>
                      <c:pt idx="365">
                        <c:v>5.7563599999999999</c:v>
                      </c:pt>
                      <c:pt idx="366">
                        <c:v>5.77128</c:v>
                      </c:pt>
                      <c:pt idx="367">
                        <c:v>5.7862</c:v>
                      </c:pt>
                      <c:pt idx="368">
                        <c:v>5.8011100000000004</c:v>
                      </c:pt>
                      <c:pt idx="369">
                        <c:v>5.8160299999999996</c:v>
                      </c:pt>
                      <c:pt idx="370">
                        <c:v>5.8309499999999996</c:v>
                      </c:pt>
                      <c:pt idx="371">
                        <c:v>5.8458600000000001</c:v>
                      </c:pt>
                      <c:pt idx="372">
                        <c:v>5.8607800000000001</c:v>
                      </c:pt>
                      <c:pt idx="373">
                        <c:v>5.8756899999999996</c:v>
                      </c:pt>
                      <c:pt idx="374">
                        <c:v>5.8906099999999997</c:v>
                      </c:pt>
                      <c:pt idx="375">
                        <c:v>5.9055200000000001</c:v>
                      </c:pt>
                      <c:pt idx="376">
                        <c:v>5.9204400000000001</c:v>
                      </c:pt>
                      <c:pt idx="377">
                        <c:v>5.9353600000000002</c:v>
                      </c:pt>
                      <c:pt idx="378">
                        <c:v>5.9502699999999997</c:v>
                      </c:pt>
                      <c:pt idx="379">
                        <c:v>5.9651800000000001</c:v>
                      </c:pt>
                      <c:pt idx="380">
                        <c:v>5.9801000000000002</c:v>
                      </c:pt>
                      <c:pt idx="381">
                        <c:v>5.9950099999999997</c:v>
                      </c:pt>
                      <c:pt idx="382">
                        <c:v>6.0099299999999998</c:v>
                      </c:pt>
                      <c:pt idx="383">
                        <c:v>6.0248400000000002</c:v>
                      </c:pt>
                      <c:pt idx="384">
                        <c:v>6.0397499999999997</c:v>
                      </c:pt>
                      <c:pt idx="385">
                        <c:v>6.0546699999999998</c:v>
                      </c:pt>
                      <c:pt idx="386">
                        <c:v>6.0695800000000002</c:v>
                      </c:pt>
                      <c:pt idx="387">
                        <c:v>6.0844899999999997</c:v>
                      </c:pt>
                      <c:pt idx="388">
                        <c:v>6.0994099999999998</c:v>
                      </c:pt>
                      <c:pt idx="389">
                        <c:v>6.1143200000000002</c:v>
                      </c:pt>
                      <c:pt idx="390">
                        <c:v>6.1292299999999997</c:v>
                      </c:pt>
                      <c:pt idx="391">
                        <c:v>6.1441400000000002</c:v>
                      </c:pt>
                      <c:pt idx="392">
                        <c:v>6.1590600000000002</c:v>
                      </c:pt>
                      <c:pt idx="393">
                        <c:v>6.1739699999999997</c:v>
                      </c:pt>
                      <c:pt idx="394">
                        <c:v>6.1888800000000002</c:v>
                      </c:pt>
                      <c:pt idx="395">
                        <c:v>6.2037899999999997</c:v>
                      </c:pt>
                      <c:pt idx="396">
                        <c:v>6.2187000000000001</c:v>
                      </c:pt>
                      <c:pt idx="397">
                        <c:v>6.2336099999999997</c:v>
                      </c:pt>
                      <c:pt idx="398">
                        <c:v>6.2485200000000001</c:v>
                      </c:pt>
                      <c:pt idx="399">
                        <c:v>6.2634299999999996</c:v>
                      </c:pt>
                      <c:pt idx="400">
                        <c:v>6.27834</c:v>
                      </c:pt>
                      <c:pt idx="401">
                        <c:v>6.2932499999999996</c:v>
                      </c:pt>
                      <c:pt idx="402">
                        <c:v>6.30816</c:v>
                      </c:pt>
                      <c:pt idx="403">
                        <c:v>6.3230700000000004</c:v>
                      </c:pt>
                      <c:pt idx="404">
                        <c:v>6.3379799999999999</c:v>
                      </c:pt>
                      <c:pt idx="405">
                        <c:v>6.3528900000000004</c:v>
                      </c:pt>
                      <c:pt idx="406">
                        <c:v>6.3677999999999999</c:v>
                      </c:pt>
                      <c:pt idx="407">
                        <c:v>6.3827100000000003</c:v>
                      </c:pt>
                      <c:pt idx="408">
                        <c:v>6.3976199999999999</c:v>
                      </c:pt>
                      <c:pt idx="409">
                        <c:v>6.4125300000000003</c:v>
                      </c:pt>
                      <c:pt idx="410">
                        <c:v>6.4274399999999998</c:v>
                      </c:pt>
                      <c:pt idx="411">
                        <c:v>6.4423399999999997</c:v>
                      </c:pt>
                      <c:pt idx="412">
                        <c:v>6.4572500000000002</c:v>
                      </c:pt>
                      <c:pt idx="413">
                        <c:v>6.4721599999999997</c:v>
                      </c:pt>
                      <c:pt idx="414">
                        <c:v>6.4870700000000001</c:v>
                      </c:pt>
                      <c:pt idx="415">
                        <c:v>6.50197</c:v>
                      </c:pt>
                      <c:pt idx="416">
                        <c:v>6.5168799999999996</c:v>
                      </c:pt>
                      <c:pt idx="417">
                        <c:v>6.53179</c:v>
                      </c:pt>
                      <c:pt idx="418">
                        <c:v>6.5466899999999999</c:v>
                      </c:pt>
                      <c:pt idx="419">
                        <c:v>6.5616000000000003</c:v>
                      </c:pt>
                      <c:pt idx="420">
                        <c:v>6.5765000000000002</c:v>
                      </c:pt>
                      <c:pt idx="421">
                        <c:v>6.5914099999999998</c:v>
                      </c:pt>
                      <c:pt idx="422">
                        <c:v>6.6063200000000002</c:v>
                      </c:pt>
                      <c:pt idx="423">
                        <c:v>6.6212200000000001</c:v>
                      </c:pt>
                      <c:pt idx="424">
                        <c:v>6.6361299999999996</c:v>
                      </c:pt>
                      <c:pt idx="425">
                        <c:v>6.6510300000000004</c:v>
                      </c:pt>
                      <c:pt idx="426">
                        <c:v>6.66594</c:v>
                      </c:pt>
                      <c:pt idx="427">
                        <c:v>6.6808399999999999</c:v>
                      </c:pt>
                      <c:pt idx="428">
                        <c:v>6.6957399999999998</c:v>
                      </c:pt>
                      <c:pt idx="429">
                        <c:v>6.7106500000000002</c:v>
                      </c:pt>
                      <c:pt idx="430">
                        <c:v>6.7255500000000001</c:v>
                      </c:pt>
                      <c:pt idx="431">
                        <c:v>6.7404500000000001</c:v>
                      </c:pt>
                      <c:pt idx="432">
                        <c:v>6.7553599999999996</c:v>
                      </c:pt>
                      <c:pt idx="433">
                        <c:v>6.7702600000000004</c:v>
                      </c:pt>
                      <c:pt idx="434">
                        <c:v>6.7851600000000003</c:v>
                      </c:pt>
                      <c:pt idx="435">
                        <c:v>6.8000699999999998</c:v>
                      </c:pt>
                      <c:pt idx="436">
                        <c:v>6.8149699999999998</c:v>
                      </c:pt>
                      <c:pt idx="437">
                        <c:v>6.8298699999999997</c:v>
                      </c:pt>
                      <c:pt idx="438">
                        <c:v>6.8447699999999996</c:v>
                      </c:pt>
                      <c:pt idx="439">
                        <c:v>6.8596700000000004</c:v>
                      </c:pt>
                      <c:pt idx="440">
                        <c:v>6.8745799999999999</c:v>
                      </c:pt>
                      <c:pt idx="441">
                        <c:v>6.8894799999999998</c:v>
                      </c:pt>
                      <c:pt idx="442">
                        <c:v>6.9043799999999997</c:v>
                      </c:pt>
                      <c:pt idx="443">
                        <c:v>6.9192799999999997</c:v>
                      </c:pt>
                      <c:pt idx="444">
                        <c:v>6.9341799999999996</c:v>
                      </c:pt>
                      <c:pt idx="445">
                        <c:v>6.9490800000000004</c:v>
                      </c:pt>
                      <c:pt idx="446">
                        <c:v>6.9639800000000003</c:v>
                      </c:pt>
                      <c:pt idx="447">
                        <c:v>6.9788800000000002</c:v>
                      </c:pt>
                      <c:pt idx="448">
                        <c:v>6.9937800000000001</c:v>
                      </c:pt>
                      <c:pt idx="449">
                        <c:v>7.00868</c:v>
                      </c:pt>
                      <c:pt idx="450">
                        <c:v>7.0235799999999999</c:v>
                      </c:pt>
                      <c:pt idx="451">
                        <c:v>7.0384799999999998</c:v>
                      </c:pt>
                      <c:pt idx="452">
                        <c:v>7.0533700000000001</c:v>
                      </c:pt>
                      <c:pt idx="453">
                        <c:v>7.0682700000000001</c:v>
                      </c:pt>
                      <c:pt idx="454">
                        <c:v>7.08317</c:v>
                      </c:pt>
                      <c:pt idx="455">
                        <c:v>7.0980699999999999</c:v>
                      </c:pt>
                      <c:pt idx="456">
                        <c:v>7.1129699999999998</c:v>
                      </c:pt>
                      <c:pt idx="457">
                        <c:v>7.1278600000000001</c:v>
                      </c:pt>
                      <c:pt idx="458">
                        <c:v>7.14276</c:v>
                      </c:pt>
                      <c:pt idx="459">
                        <c:v>7.1576599999999999</c:v>
                      </c:pt>
                      <c:pt idx="460">
                        <c:v>7.1725599999999998</c:v>
                      </c:pt>
                      <c:pt idx="461">
                        <c:v>7.1874500000000001</c:v>
                      </c:pt>
                      <c:pt idx="462">
                        <c:v>7.20235</c:v>
                      </c:pt>
                      <c:pt idx="463">
                        <c:v>7.2172400000000003</c:v>
                      </c:pt>
                      <c:pt idx="464">
                        <c:v>7.2321400000000002</c:v>
                      </c:pt>
                      <c:pt idx="465">
                        <c:v>7.2470400000000001</c:v>
                      </c:pt>
                      <c:pt idx="466">
                        <c:v>7.2619300000000004</c:v>
                      </c:pt>
                      <c:pt idx="467">
                        <c:v>7.2768300000000004</c:v>
                      </c:pt>
                      <c:pt idx="468">
                        <c:v>7.2917199999999998</c:v>
                      </c:pt>
                      <c:pt idx="469">
                        <c:v>7.30661</c:v>
                      </c:pt>
                      <c:pt idx="470">
                        <c:v>7.32151</c:v>
                      </c:pt>
                      <c:pt idx="471">
                        <c:v>7.3364000000000003</c:v>
                      </c:pt>
                      <c:pt idx="472">
                        <c:v>7.3513000000000002</c:v>
                      </c:pt>
                      <c:pt idx="473">
                        <c:v>7.3661899999999996</c:v>
                      </c:pt>
                      <c:pt idx="474">
                        <c:v>7.3810799999999999</c:v>
                      </c:pt>
                      <c:pt idx="475">
                        <c:v>7.3959799999999998</c:v>
                      </c:pt>
                      <c:pt idx="476">
                        <c:v>7.4108700000000001</c:v>
                      </c:pt>
                      <c:pt idx="477">
                        <c:v>7.4257600000000004</c:v>
                      </c:pt>
                      <c:pt idx="478">
                        <c:v>7.4406499999999998</c:v>
                      </c:pt>
                      <c:pt idx="479">
                        <c:v>7.4555499999999997</c:v>
                      </c:pt>
                      <c:pt idx="480">
                        <c:v>7.47044</c:v>
                      </c:pt>
                      <c:pt idx="481">
                        <c:v>7.4853300000000003</c:v>
                      </c:pt>
                      <c:pt idx="482">
                        <c:v>7.5002199999999997</c:v>
                      </c:pt>
                      <c:pt idx="483">
                        <c:v>7.51511</c:v>
                      </c:pt>
                      <c:pt idx="484">
                        <c:v>7.53</c:v>
                      </c:pt>
                      <c:pt idx="485">
                        <c:v>7.5448899999999997</c:v>
                      </c:pt>
                      <c:pt idx="486">
                        <c:v>7.5597799999999999</c:v>
                      </c:pt>
                      <c:pt idx="487">
                        <c:v>7.5746700000000002</c:v>
                      </c:pt>
                      <c:pt idx="488">
                        <c:v>7.5895599999999996</c:v>
                      </c:pt>
                      <c:pt idx="489">
                        <c:v>7.6044499999999999</c:v>
                      </c:pt>
                      <c:pt idx="490">
                        <c:v>7.6193400000000002</c:v>
                      </c:pt>
                      <c:pt idx="491">
                        <c:v>7.6342299999999996</c:v>
                      </c:pt>
                      <c:pt idx="492">
                        <c:v>7.6491199999999999</c:v>
                      </c:pt>
                      <c:pt idx="493">
                        <c:v>7.6640100000000002</c:v>
                      </c:pt>
                      <c:pt idx="494">
                        <c:v>7.6788999999999996</c:v>
                      </c:pt>
                      <c:pt idx="495">
                        <c:v>7.6937899999999999</c:v>
                      </c:pt>
                      <c:pt idx="496">
                        <c:v>7.7086699999999997</c:v>
                      </c:pt>
                      <c:pt idx="497">
                        <c:v>7.72356</c:v>
                      </c:pt>
                      <c:pt idx="498">
                        <c:v>7.7384500000000003</c:v>
                      </c:pt>
                      <c:pt idx="499">
                        <c:v>7.7533300000000001</c:v>
                      </c:pt>
                      <c:pt idx="500">
                        <c:v>7.7682200000000003</c:v>
                      </c:pt>
                      <c:pt idx="501">
                        <c:v>7.7831099999999998</c:v>
                      </c:pt>
                      <c:pt idx="502">
                        <c:v>7.7979900000000004</c:v>
                      </c:pt>
                      <c:pt idx="503">
                        <c:v>7.8128799999999998</c:v>
                      </c:pt>
                      <c:pt idx="504">
                        <c:v>7.8277599999999996</c:v>
                      </c:pt>
                      <c:pt idx="505">
                        <c:v>7.8426499999999999</c:v>
                      </c:pt>
                      <c:pt idx="506">
                        <c:v>7.8575299999999997</c:v>
                      </c:pt>
                      <c:pt idx="507">
                        <c:v>7.87242</c:v>
                      </c:pt>
                      <c:pt idx="508">
                        <c:v>7.8872999999999998</c:v>
                      </c:pt>
                      <c:pt idx="509">
                        <c:v>7.90219</c:v>
                      </c:pt>
                      <c:pt idx="510">
                        <c:v>7.9170699999999998</c:v>
                      </c:pt>
                      <c:pt idx="511">
                        <c:v>7.9319600000000001</c:v>
                      </c:pt>
                      <c:pt idx="512">
                        <c:v>7.9468399999999999</c:v>
                      </c:pt>
                      <c:pt idx="513">
                        <c:v>7.9617199999999997</c:v>
                      </c:pt>
                      <c:pt idx="514">
                        <c:v>7.97661</c:v>
                      </c:pt>
                      <c:pt idx="515">
                        <c:v>7.9914899999999998</c:v>
                      </c:pt>
                      <c:pt idx="516">
                        <c:v>8.0063700000000004</c:v>
                      </c:pt>
                      <c:pt idx="517">
                        <c:v>8.0212500000000002</c:v>
                      </c:pt>
                      <c:pt idx="518">
                        <c:v>8.0361399999999996</c:v>
                      </c:pt>
                      <c:pt idx="519">
                        <c:v>8.0510199999999994</c:v>
                      </c:pt>
                      <c:pt idx="520">
                        <c:v>8.0658999999999992</c:v>
                      </c:pt>
                      <c:pt idx="521">
                        <c:v>8.0807800000000007</c:v>
                      </c:pt>
                      <c:pt idx="522">
                        <c:v>8.0956600000000005</c:v>
                      </c:pt>
                      <c:pt idx="523">
                        <c:v>8.1105400000000003</c:v>
                      </c:pt>
                      <c:pt idx="524">
                        <c:v>8.1254200000000001</c:v>
                      </c:pt>
                      <c:pt idx="525">
                        <c:v>8.1402999999999999</c:v>
                      </c:pt>
                      <c:pt idx="526">
                        <c:v>8.1551799999999997</c:v>
                      </c:pt>
                      <c:pt idx="527">
                        <c:v>8.1700599999999994</c:v>
                      </c:pt>
                      <c:pt idx="528">
                        <c:v>8.1849399999999992</c:v>
                      </c:pt>
                      <c:pt idx="529">
                        <c:v>8.1998200000000008</c:v>
                      </c:pt>
                      <c:pt idx="530">
                        <c:v>8.2147000000000006</c:v>
                      </c:pt>
                      <c:pt idx="531">
                        <c:v>8.2295700000000007</c:v>
                      </c:pt>
                      <c:pt idx="532">
                        <c:v>8.2444500000000005</c:v>
                      </c:pt>
                      <c:pt idx="533">
                        <c:v>8.2593300000000003</c:v>
                      </c:pt>
                      <c:pt idx="534">
                        <c:v>8.2742100000000001</c:v>
                      </c:pt>
                      <c:pt idx="535">
                        <c:v>8.2890899999999998</c:v>
                      </c:pt>
                      <c:pt idx="536">
                        <c:v>8.30396</c:v>
                      </c:pt>
                      <c:pt idx="537">
                        <c:v>8.3188399999999998</c:v>
                      </c:pt>
                      <c:pt idx="538">
                        <c:v>8.3337199999999996</c:v>
                      </c:pt>
                      <c:pt idx="539">
                        <c:v>8.3485899999999997</c:v>
                      </c:pt>
                      <c:pt idx="540">
                        <c:v>8.3634699999999995</c:v>
                      </c:pt>
                      <c:pt idx="541">
                        <c:v>8.3783399999999997</c:v>
                      </c:pt>
                      <c:pt idx="542">
                        <c:v>8.3932199999999995</c:v>
                      </c:pt>
                      <c:pt idx="543">
                        <c:v>8.4080899999999996</c:v>
                      </c:pt>
                      <c:pt idx="544">
                        <c:v>8.4229699999999994</c:v>
                      </c:pt>
                      <c:pt idx="545">
                        <c:v>8.4378399999999996</c:v>
                      </c:pt>
                      <c:pt idx="546">
                        <c:v>8.4527199999999993</c:v>
                      </c:pt>
                      <c:pt idx="547">
                        <c:v>8.4675899999999995</c:v>
                      </c:pt>
                      <c:pt idx="548">
                        <c:v>8.4824599999999997</c:v>
                      </c:pt>
                      <c:pt idx="549">
                        <c:v>8.4973399999999994</c:v>
                      </c:pt>
                      <c:pt idx="550">
                        <c:v>8.5122099999999996</c:v>
                      </c:pt>
                      <c:pt idx="551">
                        <c:v>8.5270799999999998</c:v>
                      </c:pt>
                      <c:pt idx="552">
                        <c:v>8.5419599999999996</c:v>
                      </c:pt>
                      <c:pt idx="553">
                        <c:v>8.5568299999999997</c:v>
                      </c:pt>
                      <c:pt idx="554">
                        <c:v>8.5716999999999999</c:v>
                      </c:pt>
                      <c:pt idx="555">
                        <c:v>8.58657</c:v>
                      </c:pt>
                      <c:pt idx="556">
                        <c:v>8.6014400000000002</c:v>
                      </c:pt>
                      <c:pt idx="557">
                        <c:v>8.6163100000000004</c:v>
                      </c:pt>
                      <c:pt idx="558">
                        <c:v>8.6311800000000005</c:v>
                      </c:pt>
                      <c:pt idx="559">
                        <c:v>8.6460500000000007</c:v>
                      </c:pt>
                      <c:pt idx="560">
                        <c:v>8.6609200000000008</c:v>
                      </c:pt>
                      <c:pt idx="561">
                        <c:v>8.6757899999999992</c:v>
                      </c:pt>
                      <c:pt idx="562">
                        <c:v>8.6906599999999994</c:v>
                      </c:pt>
                      <c:pt idx="563">
                        <c:v>8.7055299999999995</c:v>
                      </c:pt>
                      <c:pt idx="564">
                        <c:v>8.7203999999999997</c:v>
                      </c:pt>
                      <c:pt idx="565">
                        <c:v>8.7352699999999999</c:v>
                      </c:pt>
                      <c:pt idx="566">
                        <c:v>8.75014</c:v>
                      </c:pt>
                      <c:pt idx="567">
                        <c:v>8.7650100000000002</c:v>
                      </c:pt>
                      <c:pt idx="568">
                        <c:v>8.7798700000000007</c:v>
                      </c:pt>
                      <c:pt idx="569">
                        <c:v>8.7947399999999991</c:v>
                      </c:pt>
                      <c:pt idx="570">
                        <c:v>8.8096099999999993</c:v>
                      </c:pt>
                      <c:pt idx="571">
                        <c:v>8.8244699999999998</c:v>
                      </c:pt>
                      <c:pt idx="572">
                        <c:v>8.83934</c:v>
                      </c:pt>
                      <c:pt idx="573">
                        <c:v>8.8542100000000001</c:v>
                      </c:pt>
                      <c:pt idx="574">
                        <c:v>8.8690700000000007</c:v>
                      </c:pt>
                      <c:pt idx="575">
                        <c:v>8.8839400000000008</c:v>
                      </c:pt>
                      <c:pt idx="576">
                        <c:v>8.8988099999999992</c:v>
                      </c:pt>
                      <c:pt idx="577">
                        <c:v>8.9136699999999998</c:v>
                      </c:pt>
                      <c:pt idx="578">
                        <c:v>8.9285399999999999</c:v>
                      </c:pt>
                      <c:pt idx="579">
                        <c:v>8.9434000000000005</c:v>
                      </c:pt>
                      <c:pt idx="580">
                        <c:v>8.9582599999999992</c:v>
                      </c:pt>
                      <c:pt idx="581">
                        <c:v>8.9731299999999994</c:v>
                      </c:pt>
                      <c:pt idx="582">
                        <c:v>8.9879899999999999</c:v>
                      </c:pt>
                      <c:pt idx="583">
                        <c:v>9.0028500000000005</c:v>
                      </c:pt>
                      <c:pt idx="584">
                        <c:v>9.0177200000000006</c:v>
                      </c:pt>
                      <c:pt idx="585">
                        <c:v>9.0325799999999994</c:v>
                      </c:pt>
                      <c:pt idx="586">
                        <c:v>9.0474399999999999</c:v>
                      </c:pt>
                      <c:pt idx="587">
                        <c:v>9.0482899999999997</c:v>
                      </c:pt>
                      <c:pt idx="588">
                        <c:v>9.1191999999999993</c:v>
                      </c:pt>
                      <c:pt idx="589">
                        <c:v>9.2134499999999999</c:v>
                      </c:pt>
                      <c:pt idx="590">
                        <c:v>9.2843499999999999</c:v>
                      </c:pt>
                      <c:pt idx="591">
                        <c:v>9.2851999999999997</c:v>
                      </c:pt>
                      <c:pt idx="592">
                        <c:v>9.3000500000000006</c:v>
                      </c:pt>
                      <c:pt idx="593">
                        <c:v>9.3149099999999994</c:v>
                      </c:pt>
                      <c:pt idx="594">
                        <c:v>9.3297699999999999</c:v>
                      </c:pt>
                      <c:pt idx="595">
                        <c:v>9.3446200000000008</c:v>
                      </c:pt>
                      <c:pt idx="596">
                        <c:v>9.3594799999999996</c:v>
                      </c:pt>
                      <c:pt idx="597">
                        <c:v>9.3743400000000001</c:v>
                      </c:pt>
                      <c:pt idx="598">
                        <c:v>9.3891899999999993</c:v>
                      </c:pt>
                      <c:pt idx="599">
                        <c:v>9.4040499999999998</c:v>
                      </c:pt>
                      <c:pt idx="600">
                        <c:v>9.4189000000000007</c:v>
                      </c:pt>
                      <c:pt idx="601">
                        <c:v>9.4337499999999999</c:v>
                      </c:pt>
                      <c:pt idx="602">
                        <c:v>9.4486100000000004</c:v>
                      </c:pt>
                      <c:pt idx="603">
                        <c:v>9.4634599999999995</c:v>
                      </c:pt>
                      <c:pt idx="604">
                        <c:v>9.4783200000000001</c:v>
                      </c:pt>
                      <c:pt idx="605">
                        <c:v>9.4931699999999992</c:v>
                      </c:pt>
                      <c:pt idx="606">
                        <c:v>9.5080200000000001</c:v>
                      </c:pt>
                      <c:pt idx="607">
                        <c:v>9.5228699999999993</c:v>
                      </c:pt>
                      <c:pt idx="608">
                        <c:v>9.5377299999999998</c:v>
                      </c:pt>
                      <c:pt idx="609">
                        <c:v>9.5525800000000007</c:v>
                      </c:pt>
                      <c:pt idx="610">
                        <c:v>9.5674299999999999</c:v>
                      </c:pt>
                      <c:pt idx="611">
                        <c:v>9.5822800000000008</c:v>
                      </c:pt>
                      <c:pt idx="612">
                        <c:v>9.5971299999999999</c:v>
                      </c:pt>
                      <c:pt idx="613">
                        <c:v>9.6119800000000009</c:v>
                      </c:pt>
                      <c:pt idx="614">
                        <c:v>9.62683</c:v>
                      </c:pt>
                      <c:pt idx="615">
                        <c:v>9.6416799999999991</c:v>
                      </c:pt>
                      <c:pt idx="616">
                        <c:v>9.6565300000000001</c:v>
                      </c:pt>
                      <c:pt idx="617">
                        <c:v>9.6713799999999992</c:v>
                      </c:pt>
                      <c:pt idx="618">
                        <c:v>9.6862300000000001</c:v>
                      </c:pt>
                      <c:pt idx="619">
                        <c:v>9.7010799999999993</c:v>
                      </c:pt>
                      <c:pt idx="620">
                        <c:v>9.7159200000000006</c:v>
                      </c:pt>
                      <c:pt idx="621">
                        <c:v>9.7307699999999997</c:v>
                      </c:pt>
                      <c:pt idx="622">
                        <c:v>9.7456200000000006</c:v>
                      </c:pt>
                      <c:pt idx="623">
                        <c:v>9.7604699999999998</c:v>
                      </c:pt>
                      <c:pt idx="624">
                        <c:v>9.7753099999999993</c:v>
                      </c:pt>
                      <c:pt idx="625">
                        <c:v>9.7901600000000002</c:v>
                      </c:pt>
                      <c:pt idx="626">
                        <c:v>9.8050099999999993</c:v>
                      </c:pt>
                      <c:pt idx="627">
                        <c:v>9.8198500000000006</c:v>
                      </c:pt>
                      <c:pt idx="628">
                        <c:v>9.8346999999999998</c:v>
                      </c:pt>
                      <c:pt idx="629">
                        <c:v>9.8495399999999993</c:v>
                      </c:pt>
                      <c:pt idx="630">
                        <c:v>9.8643900000000002</c:v>
                      </c:pt>
                      <c:pt idx="631">
                        <c:v>9.8792299999999997</c:v>
                      </c:pt>
                      <c:pt idx="632">
                        <c:v>9.8940800000000007</c:v>
                      </c:pt>
                      <c:pt idx="633">
                        <c:v>9.9089200000000002</c:v>
                      </c:pt>
                      <c:pt idx="634">
                        <c:v>9.9237599999999997</c:v>
                      </c:pt>
                      <c:pt idx="635">
                        <c:v>9.9386100000000006</c:v>
                      </c:pt>
                      <c:pt idx="636">
                        <c:v>9.9534500000000001</c:v>
                      </c:pt>
                      <c:pt idx="637">
                        <c:v>9.9682899999999997</c:v>
                      </c:pt>
                      <c:pt idx="638">
                        <c:v>9.9831299999999992</c:v>
                      </c:pt>
                      <c:pt idx="639">
                        <c:v>9.9979800000000001</c:v>
                      </c:pt>
                      <c:pt idx="640">
                        <c:v>10.01282</c:v>
                      </c:pt>
                      <c:pt idx="641">
                        <c:v>10.027659999999999</c:v>
                      </c:pt>
                      <c:pt idx="642">
                        <c:v>10.0425</c:v>
                      </c:pt>
                      <c:pt idx="643">
                        <c:v>10.05734</c:v>
                      </c:pt>
                      <c:pt idx="644">
                        <c:v>10.072179999999999</c:v>
                      </c:pt>
                      <c:pt idx="645">
                        <c:v>10.087020000000001</c:v>
                      </c:pt>
                      <c:pt idx="646">
                        <c:v>10.10186</c:v>
                      </c:pt>
                      <c:pt idx="647">
                        <c:v>10.1167</c:v>
                      </c:pt>
                      <c:pt idx="648">
                        <c:v>10.131539999999999</c:v>
                      </c:pt>
                      <c:pt idx="649">
                        <c:v>10.146380000000001</c:v>
                      </c:pt>
                      <c:pt idx="650">
                        <c:v>10.161210000000001</c:v>
                      </c:pt>
                      <c:pt idx="651">
                        <c:v>10.17605</c:v>
                      </c:pt>
                      <c:pt idx="652">
                        <c:v>10.19089</c:v>
                      </c:pt>
                      <c:pt idx="653">
                        <c:v>10.205730000000001</c:v>
                      </c:pt>
                      <c:pt idx="654">
                        <c:v>10.220560000000001</c:v>
                      </c:pt>
                      <c:pt idx="655">
                        <c:v>10.2354</c:v>
                      </c:pt>
                      <c:pt idx="656">
                        <c:v>10.25023</c:v>
                      </c:pt>
                      <c:pt idx="657">
                        <c:v>10.26507</c:v>
                      </c:pt>
                      <c:pt idx="658">
                        <c:v>10.279909999999999</c:v>
                      </c:pt>
                      <c:pt idx="659">
                        <c:v>10.294739999999999</c:v>
                      </c:pt>
                      <c:pt idx="660">
                        <c:v>10.30958</c:v>
                      </c:pt>
                      <c:pt idx="661">
                        <c:v>10.32441</c:v>
                      </c:pt>
                      <c:pt idx="662">
                        <c:v>10.33924</c:v>
                      </c:pt>
                      <c:pt idx="663">
                        <c:v>10.35408</c:v>
                      </c:pt>
                      <c:pt idx="664">
                        <c:v>10.36891</c:v>
                      </c:pt>
                      <c:pt idx="665">
                        <c:v>10.38374</c:v>
                      </c:pt>
                      <c:pt idx="666">
                        <c:v>10.398580000000001</c:v>
                      </c:pt>
                      <c:pt idx="667">
                        <c:v>10.413410000000001</c:v>
                      </c:pt>
                      <c:pt idx="668">
                        <c:v>10.428240000000001</c:v>
                      </c:pt>
                      <c:pt idx="669">
                        <c:v>10.443070000000001</c:v>
                      </c:pt>
                      <c:pt idx="670">
                        <c:v>10.4579</c:v>
                      </c:pt>
                      <c:pt idx="671">
                        <c:v>10.47273</c:v>
                      </c:pt>
                      <c:pt idx="672">
                        <c:v>10.48756</c:v>
                      </c:pt>
                      <c:pt idx="673">
                        <c:v>10.50239</c:v>
                      </c:pt>
                      <c:pt idx="674">
                        <c:v>10.51722</c:v>
                      </c:pt>
                      <c:pt idx="675">
                        <c:v>10.53205</c:v>
                      </c:pt>
                      <c:pt idx="676">
                        <c:v>10.54688</c:v>
                      </c:pt>
                      <c:pt idx="677">
                        <c:v>10.56171</c:v>
                      </c:pt>
                      <c:pt idx="678">
                        <c:v>10.57654</c:v>
                      </c:pt>
                      <c:pt idx="679">
                        <c:v>10.59137</c:v>
                      </c:pt>
                      <c:pt idx="680">
                        <c:v>10.606199999999999</c:v>
                      </c:pt>
                      <c:pt idx="681">
                        <c:v>10.62102</c:v>
                      </c:pt>
                      <c:pt idx="682">
                        <c:v>10.63585</c:v>
                      </c:pt>
                      <c:pt idx="683">
                        <c:v>10.650679999999999</c:v>
                      </c:pt>
                      <c:pt idx="684">
                        <c:v>10.6655</c:v>
                      </c:pt>
                      <c:pt idx="685">
                        <c:v>10.68033</c:v>
                      </c:pt>
                      <c:pt idx="686">
                        <c:v>10.69515</c:v>
                      </c:pt>
                      <c:pt idx="687">
                        <c:v>10.70998</c:v>
                      </c:pt>
                      <c:pt idx="688">
                        <c:v>10.7248</c:v>
                      </c:pt>
                      <c:pt idx="689">
                        <c:v>10.73963</c:v>
                      </c:pt>
                      <c:pt idx="690">
                        <c:v>10.75445</c:v>
                      </c:pt>
                      <c:pt idx="691">
                        <c:v>10.76928</c:v>
                      </c:pt>
                      <c:pt idx="692">
                        <c:v>10.7841</c:v>
                      </c:pt>
                      <c:pt idx="693">
                        <c:v>10.798920000000001</c:v>
                      </c:pt>
                      <c:pt idx="694">
                        <c:v>10.813750000000001</c:v>
                      </c:pt>
                      <c:pt idx="695">
                        <c:v>10.828569999999999</c:v>
                      </c:pt>
                      <c:pt idx="696">
                        <c:v>10.843389999999999</c:v>
                      </c:pt>
                      <c:pt idx="697">
                        <c:v>10.85821</c:v>
                      </c:pt>
                      <c:pt idx="698">
                        <c:v>10.87303</c:v>
                      </c:pt>
                      <c:pt idx="699">
                        <c:v>10.88785</c:v>
                      </c:pt>
                      <c:pt idx="700">
                        <c:v>10.902670000000001</c:v>
                      </c:pt>
                      <c:pt idx="701">
                        <c:v>10.917490000000001</c:v>
                      </c:pt>
                      <c:pt idx="702">
                        <c:v>10.932309999999999</c:v>
                      </c:pt>
                      <c:pt idx="703">
                        <c:v>10.94713</c:v>
                      </c:pt>
                      <c:pt idx="704">
                        <c:v>10.96195</c:v>
                      </c:pt>
                      <c:pt idx="705">
                        <c:v>10.97677</c:v>
                      </c:pt>
                      <c:pt idx="706">
                        <c:v>10.99159</c:v>
                      </c:pt>
                      <c:pt idx="707">
                        <c:v>11.006410000000001</c:v>
                      </c:pt>
                      <c:pt idx="708">
                        <c:v>11.02122</c:v>
                      </c:pt>
                      <c:pt idx="709">
                        <c:v>11.03604</c:v>
                      </c:pt>
                      <c:pt idx="710">
                        <c:v>11.05086</c:v>
                      </c:pt>
                      <c:pt idx="711">
                        <c:v>11.065670000000001</c:v>
                      </c:pt>
                      <c:pt idx="712">
                        <c:v>11.080489999999999</c:v>
                      </c:pt>
                      <c:pt idx="713">
                        <c:v>11.09531</c:v>
                      </c:pt>
                      <c:pt idx="714">
                        <c:v>11.11012</c:v>
                      </c:pt>
                      <c:pt idx="715">
                        <c:v>11.124930000000001</c:v>
                      </c:pt>
                      <c:pt idx="716">
                        <c:v>11.139749999999999</c:v>
                      </c:pt>
                      <c:pt idx="717">
                        <c:v>11.15456</c:v>
                      </c:pt>
                      <c:pt idx="718">
                        <c:v>11.16938</c:v>
                      </c:pt>
                      <c:pt idx="719">
                        <c:v>11.184189999999999</c:v>
                      </c:pt>
                      <c:pt idx="720">
                        <c:v>11.199</c:v>
                      </c:pt>
                      <c:pt idx="721">
                        <c:v>11.21381</c:v>
                      </c:pt>
                      <c:pt idx="722">
                        <c:v>11.228630000000001</c:v>
                      </c:pt>
                      <c:pt idx="723">
                        <c:v>11.24344</c:v>
                      </c:pt>
                      <c:pt idx="724">
                        <c:v>11.25825</c:v>
                      </c:pt>
                      <c:pt idx="725">
                        <c:v>11.273059999999999</c:v>
                      </c:pt>
                      <c:pt idx="726">
                        <c:v>11.28787</c:v>
                      </c:pt>
                      <c:pt idx="727">
                        <c:v>11.302680000000001</c:v>
                      </c:pt>
                      <c:pt idx="728">
                        <c:v>11.317489999999999</c:v>
                      </c:pt>
                      <c:pt idx="729">
                        <c:v>11.3323</c:v>
                      </c:pt>
                      <c:pt idx="730">
                        <c:v>11.347110000000001</c:v>
                      </c:pt>
                      <c:pt idx="731">
                        <c:v>11.36192</c:v>
                      </c:pt>
                      <c:pt idx="732">
                        <c:v>11.37673</c:v>
                      </c:pt>
                      <c:pt idx="733">
                        <c:v>11.391540000000001</c:v>
                      </c:pt>
                      <c:pt idx="734">
                        <c:v>11.40634</c:v>
                      </c:pt>
                      <c:pt idx="735">
                        <c:v>11.421150000000001</c:v>
                      </c:pt>
                      <c:pt idx="736">
                        <c:v>11.43596</c:v>
                      </c:pt>
                      <c:pt idx="737">
                        <c:v>11.45077</c:v>
                      </c:pt>
                      <c:pt idx="738">
                        <c:v>11.46557</c:v>
                      </c:pt>
                      <c:pt idx="739">
                        <c:v>11.48038</c:v>
                      </c:pt>
                      <c:pt idx="740">
                        <c:v>11.49518</c:v>
                      </c:pt>
                      <c:pt idx="741">
                        <c:v>11.50999</c:v>
                      </c:pt>
                      <c:pt idx="742">
                        <c:v>11.524789999999999</c:v>
                      </c:pt>
                      <c:pt idx="743">
                        <c:v>11.5396</c:v>
                      </c:pt>
                      <c:pt idx="744">
                        <c:v>11.554399999999999</c:v>
                      </c:pt>
                      <c:pt idx="745">
                        <c:v>11.5692</c:v>
                      </c:pt>
                      <c:pt idx="746">
                        <c:v>11.584009999999999</c:v>
                      </c:pt>
                      <c:pt idx="747">
                        <c:v>11.59881</c:v>
                      </c:pt>
                      <c:pt idx="748">
                        <c:v>11.61361</c:v>
                      </c:pt>
                      <c:pt idx="749">
                        <c:v>11.628410000000001</c:v>
                      </c:pt>
                      <c:pt idx="750">
                        <c:v>11.64321</c:v>
                      </c:pt>
                      <c:pt idx="751">
                        <c:v>11.658010000000001</c:v>
                      </c:pt>
                      <c:pt idx="752">
                        <c:v>11.67282</c:v>
                      </c:pt>
                      <c:pt idx="753">
                        <c:v>11.687620000000001</c:v>
                      </c:pt>
                      <c:pt idx="754">
                        <c:v>11.70242</c:v>
                      </c:pt>
                      <c:pt idx="755">
                        <c:v>11.71721</c:v>
                      </c:pt>
                      <c:pt idx="756">
                        <c:v>11.732010000000001</c:v>
                      </c:pt>
                      <c:pt idx="757">
                        <c:v>11.74681</c:v>
                      </c:pt>
                      <c:pt idx="758">
                        <c:v>11.761609999999999</c:v>
                      </c:pt>
                      <c:pt idx="759">
                        <c:v>11.77641</c:v>
                      </c:pt>
                      <c:pt idx="760">
                        <c:v>11.79121</c:v>
                      </c:pt>
                      <c:pt idx="761">
                        <c:v>11.805999999999999</c:v>
                      </c:pt>
                      <c:pt idx="762">
                        <c:v>11.8208</c:v>
                      </c:pt>
                      <c:pt idx="763">
                        <c:v>11.835599999999999</c:v>
                      </c:pt>
                      <c:pt idx="764">
                        <c:v>11.850390000000001</c:v>
                      </c:pt>
                      <c:pt idx="765">
                        <c:v>11.86519</c:v>
                      </c:pt>
                      <c:pt idx="766">
                        <c:v>11.87998</c:v>
                      </c:pt>
                      <c:pt idx="767">
                        <c:v>11.894780000000001</c:v>
                      </c:pt>
                      <c:pt idx="768">
                        <c:v>11.90957</c:v>
                      </c:pt>
                      <c:pt idx="769">
                        <c:v>11.92437</c:v>
                      </c:pt>
                      <c:pt idx="770">
                        <c:v>11.939159999999999</c:v>
                      </c:pt>
                      <c:pt idx="771">
                        <c:v>11.953950000000001</c:v>
                      </c:pt>
                      <c:pt idx="772">
                        <c:v>11.96875</c:v>
                      </c:pt>
                      <c:pt idx="773">
                        <c:v>11.98354</c:v>
                      </c:pt>
                      <c:pt idx="774">
                        <c:v>11.998329999999999</c:v>
                      </c:pt>
                      <c:pt idx="775">
                        <c:v>12.013120000000001</c:v>
                      </c:pt>
                      <c:pt idx="776">
                        <c:v>12.02791</c:v>
                      </c:pt>
                      <c:pt idx="777">
                        <c:v>12.0427</c:v>
                      </c:pt>
                      <c:pt idx="778">
                        <c:v>12.05749</c:v>
                      </c:pt>
                      <c:pt idx="779">
                        <c:v>12.072279999999999</c:v>
                      </c:pt>
                      <c:pt idx="780">
                        <c:v>12.087070000000001</c:v>
                      </c:pt>
                      <c:pt idx="781">
                        <c:v>12.10186</c:v>
                      </c:pt>
                      <c:pt idx="782">
                        <c:v>12.11665</c:v>
                      </c:pt>
                      <c:pt idx="783">
                        <c:v>12.13144</c:v>
                      </c:pt>
                      <c:pt idx="784">
                        <c:v>12.146229999999999</c:v>
                      </c:pt>
                      <c:pt idx="785">
                        <c:v>12.161009999999999</c:v>
                      </c:pt>
                      <c:pt idx="786">
                        <c:v>12.175800000000001</c:v>
                      </c:pt>
                      <c:pt idx="787">
                        <c:v>12.19059</c:v>
                      </c:pt>
                      <c:pt idx="788">
                        <c:v>12.20537</c:v>
                      </c:pt>
                      <c:pt idx="789">
                        <c:v>12.22016</c:v>
                      </c:pt>
                      <c:pt idx="790">
                        <c:v>12.23494</c:v>
                      </c:pt>
                      <c:pt idx="791">
                        <c:v>12.24973</c:v>
                      </c:pt>
                      <c:pt idx="792">
                        <c:v>12.26451</c:v>
                      </c:pt>
                      <c:pt idx="793">
                        <c:v>12.279299999999999</c:v>
                      </c:pt>
                      <c:pt idx="794">
                        <c:v>12.294079999999999</c:v>
                      </c:pt>
                      <c:pt idx="795">
                        <c:v>12.308870000000001</c:v>
                      </c:pt>
                      <c:pt idx="796">
                        <c:v>12.323650000000001</c:v>
                      </c:pt>
                      <c:pt idx="797">
                        <c:v>12.338430000000001</c:v>
                      </c:pt>
                      <c:pt idx="798">
                        <c:v>12.353210000000001</c:v>
                      </c:pt>
                      <c:pt idx="799">
                        <c:v>12.367990000000001</c:v>
                      </c:pt>
                      <c:pt idx="800">
                        <c:v>12.38278</c:v>
                      </c:pt>
                      <c:pt idx="801">
                        <c:v>12.39756</c:v>
                      </c:pt>
                      <c:pt idx="802">
                        <c:v>12.41234</c:v>
                      </c:pt>
                      <c:pt idx="803">
                        <c:v>12.42712</c:v>
                      </c:pt>
                      <c:pt idx="804">
                        <c:v>12.4419</c:v>
                      </c:pt>
                      <c:pt idx="805">
                        <c:v>12.456670000000001</c:v>
                      </c:pt>
                      <c:pt idx="806">
                        <c:v>12.471450000000001</c:v>
                      </c:pt>
                      <c:pt idx="807">
                        <c:v>12.486230000000001</c:v>
                      </c:pt>
                      <c:pt idx="808">
                        <c:v>12.501010000000001</c:v>
                      </c:pt>
                      <c:pt idx="809">
                        <c:v>12.515790000000001</c:v>
                      </c:pt>
                      <c:pt idx="810">
                        <c:v>12.530559999999999</c:v>
                      </c:pt>
                      <c:pt idx="811">
                        <c:v>12.545339999999999</c:v>
                      </c:pt>
                      <c:pt idx="812">
                        <c:v>12.56012</c:v>
                      </c:pt>
                      <c:pt idx="813">
                        <c:v>12.57489</c:v>
                      </c:pt>
                      <c:pt idx="814">
                        <c:v>12.58967</c:v>
                      </c:pt>
                      <c:pt idx="815">
                        <c:v>12.60444</c:v>
                      </c:pt>
                      <c:pt idx="816">
                        <c:v>12.61922</c:v>
                      </c:pt>
                      <c:pt idx="817">
                        <c:v>12.633990000000001</c:v>
                      </c:pt>
                      <c:pt idx="818">
                        <c:v>12.648770000000001</c:v>
                      </c:pt>
                      <c:pt idx="819">
                        <c:v>12.663539999999999</c:v>
                      </c:pt>
                      <c:pt idx="820">
                        <c:v>12.67831</c:v>
                      </c:pt>
                      <c:pt idx="821">
                        <c:v>12.69308</c:v>
                      </c:pt>
                      <c:pt idx="822">
                        <c:v>12.70786</c:v>
                      </c:pt>
                      <c:pt idx="823">
                        <c:v>12.722630000000001</c:v>
                      </c:pt>
                      <c:pt idx="824">
                        <c:v>12.737399999999999</c:v>
                      </c:pt>
                      <c:pt idx="825">
                        <c:v>12.75217</c:v>
                      </c:pt>
                      <c:pt idx="826">
                        <c:v>12.76694</c:v>
                      </c:pt>
                      <c:pt idx="827">
                        <c:v>12.78171</c:v>
                      </c:pt>
                      <c:pt idx="828">
                        <c:v>12.796480000000001</c:v>
                      </c:pt>
                      <c:pt idx="829">
                        <c:v>12.811249999999999</c:v>
                      </c:pt>
                      <c:pt idx="830">
                        <c:v>12.82602</c:v>
                      </c:pt>
                      <c:pt idx="831">
                        <c:v>12.840780000000001</c:v>
                      </c:pt>
                      <c:pt idx="832">
                        <c:v>12.855549999999999</c:v>
                      </c:pt>
                      <c:pt idx="833">
                        <c:v>12.87032</c:v>
                      </c:pt>
                      <c:pt idx="834">
                        <c:v>12.88509</c:v>
                      </c:pt>
                      <c:pt idx="835">
                        <c:v>12.899850000000001</c:v>
                      </c:pt>
                      <c:pt idx="836">
                        <c:v>12.914619999999999</c:v>
                      </c:pt>
                      <c:pt idx="837">
                        <c:v>12.92938</c:v>
                      </c:pt>
                      <c:pt idx="838">
                        <c:v>12.94415</c:v>
                      </c:pt>
                      <c:pt idx="839">
                        <c:v>12.958909999999999</c:v>
                      </c:pt>
                      <c:pt idx="840">
                        <c:v>12.97368</c:v>
                      </c:pt>
                      <c:pt idx="841">
                        <c:v>12.988440000000001</c:v>
                      </c:pt>
                      <c:pt idx="842">
                        <c:v>13.0032</c:v>
                      </c:pt>
                      <c:pt idx="843">
                        <c:v>13.01797</c:v>
                      </c:pt>
                      <c:pt idx="844">
                        <c:v>13.032730000000001</c:v>
                      </c:pt>
                      <c:pt idx="845">
                        <c:v>13.04749</c:v>
                      </c:pt>
                      <c:pt idx="846">
                        <c:v>13.062250000000001</c:v>
                      </c:pt>
                      <c:pt idx="847">
                        <c:v>13.07701</c:v>
                      </c:pt>
                      <c:pt idx="848">
                        <c:v>13.09177</c:v>
                      </c:pt>
                      <c:pt idx="849">
                        <c:v>13.106529999999999</c:v>
                      </c:pt>
                      <c:pt idx="850">
                        <c:v>13.12129</c:v>
                      </c:pt>
                      <c:pt idx="851">
                        <c:v>13.136049999999999</c:v>
                      </c:pt>
                      <c:pt idx="852">
                        <c:v>13.15081</c:v>
                      </c:pt>
                      <c:pt idx="853">
                        <c:v>13.165570000000001</c:v>
                      </c:pt>
                      <c:pt idx="854">
                        <c:v>13.18033</c:v>
                      </c:pt>
                      <c:pt idx="855">
                        <c:v>13.19509</c:v>
                      </c:pt>
                      <c:pt idx="856">
                        <c:v>13.20984</c:v>
                      </c:pt>
                      <c:pt idx="857">
                        <c:v>13.224600000000001</c:v>
                      </c:pt>
                      <c:pt idx="858">
                        <c:v>13.23936</c:v>
                      </c:pt>
                      <c:pt idx="859">
                        <c:v>13.254110000000001</c:v>
                      </c:pt>
                      <c:pt idx="860">
                        <c:v>13.26887</c:v>
                      </c:pt>
                      <c:pt idx="861">
                        <c:v>13.283620000000001</c:v>
                      </c:pt>
                      <c:pt idx="862">
                        <c:v>13.29838</c:v>
                      </c:pt>
                      <c:pt idx="863">
                        <c:v>13.313129999999999</c:v>
                      </c:pt>
                      <c:pt idx="864">
                        <c:v>13.32788</c:v>
                      </c:pt>
                      <c:pt idx="865">
                        <c:v>13.342639999999999</c:v>
                      </c:pt>
                      <c:pt idx="866">
                        <c:v>13.357390000000001</c:v>
                      </c:pt>
                      <c:pt idx="867">
                        <c:v>13.37214</c:v>
                      </c:pt>
                      <c:pt idx="868">
                        <c:v>13.386900000000001</c:v>
                      </c:pt>
                      <c:pt idx="869">
                        <c:v>13.40165</c:v>
                      </c:pt>
                      <c:pt idx="870">
                        <c:v>13.416399999999999</c:v>
                      </c:pt>
                      <c:pt idx="871">
                        <c:v>13.431150000000001</c:v>
                      </c:pt>
                      <c:pt idx="872">
                        <c:v>13.4459</c:v>
                      </c:pt>
                      <c:pt idx="873">
                        <c:v>13.460649999999999</c:v>
                      </c:pt>
                      <c:pt idx="874">
                        <c:v>13.4754</c:v>
                      </c:pt>
                      <c:pt idx="875">
                        <c:v>13.49014</c:v>
                      </c:pt>
                      <c:pt idx="876">
                        <c:v>13.50489</c:v>
                      </c:pt>
                      <c:pt idx="877">
                        <c:v>13.519640000000001</c:v>
                      </c:pt>
                      <c:pt idx="878">
                        <c:v>13.53439</c:v>
                      </c:pt>
                      <c:pt idx="879">
                        <c:v>13.54913</c:v>
                      </c:pt>
                      <c:pt idx="880">
                        <c:v>13.563879999999999</c:v>
                      </c:pt>
                      <c:pt idx="881">
                        <c:v>13.578620000000001</c:v>
                      </c:pt>
                      <c:pt idx="882">
                        <c:v>13.59337</c:v>
                      </c:pt>
                      <c:pt idx="883">
                        <c:v>13.60812</c:v>
                      </c:pt>
                      <c:pt idx="884">
                        <c:v>13.622859999999999</c:v>
                      </c:pt>
                      <c:pt idx="885">
                        <c:v>13.637600000000001</c:v>
                      </c:pt>
                      <c:pt idx="886">
                        <c:v>13.65235</c:v>
                      </c:pt>
                      <c:pt idx="887">
                        <c:v>13.66709</c:v>
                      </c:pt>
                      <c:pt idx="888">
                        <c:v>13.68183</c:v>
                      </c:pt>
                      <c:pt idx="889">
                        <c:v>13.696580000000001</c:v>
                      </c:pt>
                      <c:pt idx="890">
                        <c:v>13.711320000000001</c:v>
                      </c:pt>
                      <c:pt idx="891">
                        <c:v>13.72606</c:v>
                      </c:pt>
                      <c:pt idx="892">
                        <c:v>13.7408</c:v>
                      </c:pt>
                      <c:pt idx="893">
                        <c:v>13.75554</c:v>
                      </c:pt>
                      <c:pt idx="894">
                        <c:v>13.77028</c:v>
                      </c:pt>
                      <c:pt idx="895">
                        <c:v>13.785019999999999</c:v>
                      </c:pt>
                      <c:pt idx="896">
                        <c:v>13.799759999999999</c:v>
                      </c:pt>
                      <c:pt idx="897">
                        <c:v>13.814500000000001</c:v>
                      </c:pt>
                      <c:pt idx="898">
                        <c:v>13.82924</c:v>
                      </c:pt>
                      <c:pt idx="899">
                        <c:v>13.843970000000001</c:v>
                      </c:pt>
                      <c:pt idx="900">
                        <c:v>13.85871</c:v>
                      </c:pt>
                      <c:pt idx="901">
                        <c:v>13.87345</c:v>
                      </c:pt>
                      <c:pt idx="902">
                        <c:v>13.88818</c:v>
                      </c:pt>
                      <c:pt idx="903">
                        <c:v>13.90292</c:v>
                      </c:pt>
                      <c:pt idx="904">
                        <c:v>13.91765</c:v>
                      </c:pt>
                      <c:pt idx="905">
                        <c:v>13.93239</c:v>
                      </c:pt>
                      <c:pt idx="906">
                        <c:v>13.94712</c:v>
                      </c:pt>
                      <c:pt idx="907">
                        <c:v>13.96186</c:v>
                      </c:pt>
                      <c:pt idx="908">
                        <c:v>13.97659</c:v>
                      </c:pt>
                      <c:pt idx="909">
                        <c:v>13.99132</c:v>
                      </c:pt>
                      <c:pt idx="910">
                        <c:v>14.00605</c:v>
                      </c:pt>
                      <c:pt idx="911">
                        <c:v>14.02079</c:v>
                      </c:pt>
                      <c:pt idx="912">
                        <c:v>14.03552</c:v>
                      </c:pt>
                      <c:pt idx="913">
                        <c:v>14.05025</c:v>
                      </c:pt>
                      <c:pt idx="914">
                        <c:v>14.06498</c:v>
                      </c:pt>
                      <c:pt idx="915">
                        <c:v>14.07971</c:v>
                      </c:pt>
                      <c:pt idx="916">
                        <c:v>14.094440000000001</c:v>
                      </c:pt>
                      <c:pt idx="917">
                        <c:v>14.109170000000001</c:v>
                      </c:pt>
                      <c:pt idx="918">
                        <c:v>14.123900000000001</c:v>
                      </c:pt>
                      <c:pt idx="919">
                        <c:v>14.13862</c:v>
                      </c:pt>
                      <c:pt idx="920">
                        <c:v>14.15335</c:v>
                      </c:pt>
                      <c:pt idx="921">
                        <c:v>14.16808</c:v>
                      </c:pt>
                      <c:pt idx="922">
                        <c:v>14.18281</c:v>
                      </c:pt>
                      <c:pt idx="923">
                        <c:v>14.19753</c:v>
                      </c:pt>
                      <c:pt idx="924">
                        <c:v>14.212260000000001</c:v>
                      </c:pt>
                      <c:pt idx="925">
                        <c:v>14.226979999999999</c:v>
                      </c:pt>
                      <c:pt idx="926">
                        <c:v>14.241709999999999</c:v>
                      </c:pt>
                      <c:pt idx="927">
                        <c:v>14.25643</c:v>
                      </c:pt>
                      <c:pt idx="928">
                        <c:v>14.27116</c:v>
                      </c:pt>
                      <c:pt idx="929">
                        <c:v>14.285880000000001</c:v>
                      </c:pt>
                      <c:pt idx="930">
                        <c:v>14.300599999999999</c:v>
                      </c:pt>
                      <c:pt idx="931">
                        <c:v>14.31532</c:v>
                      </c:pt>
                      <c:pt idx="932">
                        <c:v>14.33005</c:v>
                      </c:pt>
                      <c:pt idx="933">
                        <c:v>14.34477</c:v>
                      </c:pt>
                      <c:pt idx="934">
                        <c:v>14.359489999999999</c:v>
                      </c:pt>
                      <c:pt idx="935">
                        <c:v>14.37421</c:v>
                      </c:pt>
                      <c:pt idx="936">
                        <c:v>14.38893</c:v>
                      </c:pt>
                      <c:pt idx="937">
                        <c:v>14.403650000000001</c:v>
                      </c:pt>
                      <c:pt idx="938">
                        <c:v>14.418369999999999</c:v>
                      </c:pt>
                      <c:pt idx="939">
                        <c:v>14.43309</c:v>
                      </c:pt>
                      <c:pt idx="940">
                        <c:v>14.447800000000001</c:v>
                      </c:pt>
                      <c:pt idx="941">
                        <c:v>14.46252</c:v>
                      </c:pt>
                      <c:pt idx="942">
                        <c:v>14.47724</c:v>
                      </c:pt>
                      <c:pt idx="943">
                        <c:v>14.491960000000001</c:v>
                      </c:pt>
                      <c:pt idx="944">
                        <c:v>14.50667</c:v>
                      </c:pt>
                      <c:pt idx="945">
                        <c:v>14.52139</c:v>
                      </c:pt>
                      <c:pt idx="946">
                        <c:v>14.536099999999999</c:v>
                      </c:pt>
                      <c:pt idx="947">
                        <c:v>14.55082</c:v>
                      </c:pt>
                      <c:pt idx="948">
                        <c:v>14.565530000000001</c:v>
                      </c:pt>
                      <c:pt idx="949">
                        <c:v>14.58024</c:v>
                      </c:pt>
                      <c:pt idx="950">
                        <c:v>14.59496</c:v>
                      </c:pt>
                      <c:pt idx="951">
                        <c:v>14.609669999999999</c:v>
                      </c:pt>
                      <c:pt idx="952">
                        <c:v>14.62438</c:v>
                      </c:pt>
                      <c:pt idx="953">
                        <c:v>14.639089999999999</c:v>
                      </c:pt>
                      <c:pt idx="954">
                        <c:v>14.6538</c:v>
                      </c:pt>
                      <c:pt idx="955">
                        <c:v>14.668519999999999</c:v>
                      </c:pt>
                      <c:pt idx="956">
                        <c:v>14.68323</c:v>
                      </c:pt>
                      <c:pt idx="957">
                        <c:v>14.697939999999999</c:v>
                      </c:pt>
                      <c:pt idx="958">
                        <c:v>14.71265</c:v>
                      </c:pt>
                      <c:pt idx="959">
                        <c:v>14.727349999999999</c:v>
                      </c:pt>
                      <c:pt idx="960">
                        <c:v>14.74206</c:v>
                      </c:pt>
                      <c:pt idx="961">
                        <c:v>14.756769999999999</c:v>
                      </c:pt>
                      <c:pt idx="962">
                        <c:v>14.77148</c:v>
                      </c:pt>
                      <c:pt idx="963">
                        <c:v>14.78618</c:v>
                      </c:pt>
                      <c:pt idx="964">
                        <c:v>14.800890000000001</c:v>
                      </c:pt>
                      <c:pt idx="965">
                        <c:v>14.81559</c:v>
                      </c:pt>
                      <c:pt idx="966">
                        <c:v>14.830299999999999</c:v>
                      </c:pt>
                      <c:pt idx="967">
                        <c:v>14.84501</c:v>
                      </c:pt>
                      <c:pt idx="968">
                        <c:v>14.85971</c:v>
                      </c:pt>
                      <c:pt idx="969">
                        <c:v>14.874409999999999</c:v>
                      </c:pt>
                      <c:pt idx="970">
                        <c:v>14.88912</c:v>
                      </c:pt>
                      <c:pt idx="971">
                        <c:v>14.90382</c:v>
                      </c:pt>
                      <c:pt idx="972">
                        <c:v>14.918519999999999</c:v>
                      </c:pt>
                      <c:pt idx="973">
                        <c:v>14.93322</c:v>
                      </c:pt>
                      <c:pt idx="974">
                        <c:v>14.94792</c:v>
                      </c:pt>
                      <c:pt idx="975">
                        <c:v>14.962619999999999</c:v>
                      </c:pt>
                      <c:pt idx="976">
                        <c:v>14.97733</c:v>
                      </c:pt>
                      <c:pt idx="977">
                        <c:v>14.99202</c:v>
                      </c:pt>
                      <c:pt idx="978">
                        <c:v>15.00672</c:v>
                      </c:pt>
                      <c:pt idx="979">
                        <c:v>15.021420000000001</c:v>
                      </c:pt>
                      <c:pt idx="980">
                        <c:v>15.03612</c:v>
                      </c:pt>
                      <c:pt idx="981">
                        <c:v>15.05082</c:v>
                      </c:pt>
                      <c:pt idx="982">
                        <c:v>15.065519999999999</c:v>
                      </c:pt>
                      <c:pt idx="983">
                        <c:v>15.080209999999999</c:v>
                      </c:pt>
                      <c:pt idx="984">
                        <c:v>15.09491</c:v>
                      </c:pt>
                      <c:pt idx="985">
                        <c:v>15.1096</c:v>
                      </c:pt>
                      <c:pt idx="986">
                        <c:v>15.1243</c:v>
                      </c:pt>
                      <c:pt idx="987">
                        <c:v>15.13899</c:v>
                      </c:pt>
                      <c:pt idx="988">
                        <c:v>15.153689999999999</c:v>
                      </c:pt>
                      <c:pt idx="989">
                        <c:v>15.168380000000001</c:v>
                      </c:pt>
                      <c:pt idx="990">
                        <c:v>15.183070000000001</c:v>
                      </c:pt>
                      <c:pt idx="991">
                        <c:v>15.19777</c:v>
                      </c:pt>
                      <c:pt idx="992">
                        <c:v>15.21246</c:v>
                      </c:pt>
                      <c:pt idx="993">
                        <c:v>15.22715</c:v>
                      </c:pt>
                      <c:pt idx="994">
                        <c:v>15.24184</c:v>
                      </c:pt>
                      <c:pt idx="995">
                        <c:v>15.25653</c:v>
                      </c:pt>
                      <c:pt idx="996">
                        <c:v>15.27122</c:v>
                      </c:pt>
                      <c:pt idx="997">
                        <c:v>15.285909999999999</c:v>
                      </c:pt>
                      <c:pt idx="998">
                        <c:v>15.300599999999999</c:v>
                      </c:pt>
                      <c:pt idx="999">
                        <c:v>15.315289999999999</c:v>
                      </c:pt>
                      <c:pt idx="1000">
                        <c:v>15.329980000000001</c:v>
                      </c:pt>
                      <c:pt idx="1001">
                        <c:v>15.344670000000001</c:v>
                      </c:pt>
                      <c:pt idx="1002">
                        <c:v>15.359349999999999</c:v>
                      </c:pt>
                      <c:pt idx="1003">
                        <c:v>15.374040000000001</c:v>
                      </c:pt>
                      <c:pt idx="1004">
                        <c:v>15.388719999999999</c:v>
                      </c:pt>
                      <c:pt idx="1005">
                        <c:v>15.403409999999999</c:v>
                      </c:pt>
                      <c:pt idx="1006">
                        <c:v>15.418100000000001</c:v>
                      </c:pt>
                      <c:pt idx="1007">
                        <c:v>15.432779999999999</c:v>
                      </c:pt>
                      <c:pt idx="1008">
                        <c:v>15.44746</c:v>
                      </c:pt>
                      <c:pt idx="1009">
                        <c:v>15.462149999999999</c:v>
                      </c:pt>
                      <c:pt idx="1010">
                        <c:v>15.47683</c:v>
                      </c:pt>
                      <c:pt idx="1011">
                        <c:v>15.49151</c:v>
                      </c:pt>
                      <c:pt idx="1012">
                        <c:v>15.50619</c:v>
                      </c:pt>
                      <c:pt idx="1013">
                        <c:v>15.52088</c:v>
                      </c:pt>
                      <c:pt idx="1014">
                        <c:v>15.53556</c:v>
                      </c:pt>
                      <c:pt idx="1015">
                        <c:v>15.550240000000001</c:v>
                      </c:pt>
                      <c:pt idx="1016">
                        <c:v>15.564920000000001</c:v>
                      </c:pt>
                      <c:pt idx="1017">
                        <c:v>15.57959</c:v>
                      </c:pt>
                      <c:pt idx="1018">
                        <c:v>15.59427</c:v>
                      </c:pt>
                      <c:pt idx="1019">
                        <c:v>15.60895</c:v>
                      </c:pt>
                      <c:pt idx="1020">
                        <c:v>15.62363</c:v>
                      </c:pt>
                      <c:pt idx="1021">
                        <c:v>15.638310000000001</c:v>
                      </c:pt>
                      <c:pt idx="1022">
                        <c:v>15.652979999999999</c:v>
                      </c:pt>
                      <c:pt idx="1023">
                        <c:v>15.66766</c:v>
                      </c:pt>
                      <c:pt idx="1024">
                        <c:v>15.68233</c:v>
                      </c:pt>
                      <c:pt idx="1025">
                        <c:v>15.697010000000001</c:v>
                      </c:pt>
                      <c:pt idx="1026">
                        <c:v>15.711679999999999</c:v>
                      </c:pt>
                      <c:pt idx="1027">
                        <c:v>15.72636</c:v>
                      </c:pt>
                      <c:pt idx="1028">
                        <c:v>15.74103</c:v>
                      </c:pt>
                      <c:pt idx="1029">
                        <c:v>15.755699999999999</c:v>
                      </c:pt>
                      <c:pt idx="1030">
                        <c:v>15.770379999999999</c:v>
                      </c:pt>
                      <c:pt idx="1031">
                        <c:v>15.78505</c:v>
                      </c:pt>
                      <c:pt idx="1032">
                        <c:v>15.799720000000001</c:v>
                      </c:pt>
                      <c:pt idx="1033">
                        <c:v>15.81439</c:v>
                      </c:pt>
                      <c:pt idx="1034">
                        <c:v>15.82906</c:v>
                      </c:pt>
                      <c:pt idx="1035">
                        <c:v>15.843730000000001</c:v>
                      </c:pt>
                      <c:pt idx="1036">
                        <c:v>15.8584</c:v>
                      </c:pt>
                      <c:pt idx="1037">
                        <c:v>15.873060000000001</c:v>
                      </c:pt>
                      <c:pt idx="1038">
                        <c:v>15.887729999999999</c:v>
                      </c:pt>
                      <c:pt idx="1039">
                        <c:v>15.9024</c:v>
                      </c:pt>
                      <c:pt idx="1040">
                        <c:v>15.917070000000001</c:v>
                      </c:pt>
                      <c:pt idx="1041">
                        <c:v>15.93173</c:v>
                      </c:pt>
                      <c:pt idx="1042">
                        <c:v>15.946400000000001</c:v>
                      </c:pt>
                      <c:pt idx="1043">
                        <c:v>15.96106</c:v>
                      </c:pt>
                      <c:pt idx="1044">
                        <c:v>15.97573</c:v>
                      </c:pt>
                      <c:pt idx="1045">
                        <c:v>15.990399999999999</c:v>
                      </c:pt>
                      <c:pt idx="1046">
                        <c:v>16.00506</c:v>
                      </c:pt>
                      <c:pt idx="1047">
                        <c:v>16.01972</c:v>
                      </c:pt>
                      <c:pt idx="1048">
                        <c:v>16.034389999999998</c:v>
                      </c:pt>
                      <c:pt idx="1049">
                        <c:v>16.049050000000001</c:v>
                      </c:pt>
                      <c:pt idx="1050">
                        <c:v>16.06371</c:v>
                      </c:pt>
                      <c:pt idx="1051">
                        <c:v>16.07837</c:v>
                      </c:pt>
                      <c:pt idx="1052">
                        <c:v>16.093029999999999</c:v>
                      </c:pt>
                      <c:pt idx="1053">
                        <c:v>16.107690000000002</c:v>
                      </c:pt>
                      <c:pt idx="1054">
                        <c:v>16.122350000000001</c:v>
                      </c:pt>
                      <c:pt idx="1055">
                        <c:v>16.13701</c:v>
                      </c:pt>
                      <c:pt idx="1056">
                        <c:v>16.151669999999999</c:v>
                      </c:pt>
                      <c:pt idx="1057">
                        <c:v>16.166319999999999</c:v>
                      </c:pt>
                      <c:pt idx="1058">
                        <c:v>16.180980000000002</c:v>
                      </c:pt>
                      <c:pt idx="1059">
                        <c:v>16.195640000000001</c:v>
                      </c:pt>
                      <c:pt idx="1060">
                        <c:v>16.191459999999999</c:v>
                      </c:pt>
                      <c:pt idx="1061">
                        <c:v>16.281459999999999</c:v>
                      </c:pt>
                      <c:pt idx="1062">
                        <c:v>16.402850000000001</c:v>
                      </c:pt>
                      <c:pt idx="1063">
                        <c:v>16.492850000000001</c:v>
                      </c:pt>
                      <c:pt idx="1064">
                        <c:v>16.488659999999999</c:v>
                      </c:pt>
                      <c:pt idx="1065">
                        <c:v>16.503299999999999</c:v>
                      </c:pt>
                      <c:pt idx="1066">
                        <c:v>16.517949999999999</c:v>
                      </c:pt>
                      <c:pt idx="1067">
                        <c:v>16.532589999999999</c:v>
                      </c:pt>
                      <c:pt idx="1068">
                        <c:v>16.547229999999999</c:v>
                      </c:pt>
                      <c:pt idx="1069">
                        <c:v>16.561879999999999</c:v>
                      </c:pt>
                      <c:pt idx="1070">
                        <c:v>16.576519999999999</c:v>
                      </c:pt>
                      <c:pt idx="1071">
                        <c:v>16.591159999999999</c:v>
                      </c:pt>
                      <c:pt idx="1072">
                        <c:v>16.605799999999999</c:v>
                      </c:pt>
                      <c:pt idx="1073">
                        <c:v>16.620439999999999</c:v>
                      </c:pt>
                      <c:pt idx="1074">
                        <c:v>16.635079999999999</c:v>
                      </c:pt>
                      <c:pt idx="1075">
                        <c:v>16.649719999999999</c:v>
                      </c:pt>
                      <c:pt idx="1076">
                        <c:v>16.664359999999999</c:v>
                      </c:pt>
                      <c:pt idx="1077">
                        <c:v>16.678999999999998</c:v>
                      </c:pt>
                      <c:pt idx="1078">
                        <c:v>16.693639999999998</c:v>
                      </c:pt>
                      <c:pt idx="1079">
                        <c:v>16.708269999999999</c:v>
                      </c:pt>
                      <c:pt idx="1080">
                        <c:v>16.722909999999999</c:v>
                      </c:pt>
                      <c:pt idx="1081">
                        <c:v>16.737549999999999</c:v>
                      </c:pt>
                      <c:pt idx="1082">
                        <c:v>16.752179999999999</c:v>
                      </c:pt>
                      <c:pt idx="1083">
                        <c:v>16.766819999999999</c:v>
                      </c:pt>
                      <c:pt idx="1084">
                        <c:v>16.78145</c:v>
                      </c:pt>
                      <c:pt idx="1085">
                        <c:v>16.79609</c:v>
                      </c:pt>
                      <c:pt idx="1086">
                        <c:v>16.81072</c:v>
                      </c:pt>
                      <c:pt idx="1087">
                        <c:v>16.82535</c:v>
                      </c:pt>
                      <c:pt idx="1088">
                        <c:v>16.839980000000001</c:v>
                      </c:pt>
                      <c:pt idx="1089">
                        <c:v>16.854620000000001</c:v>
                      </c:pt>
                      <c:pt idx="1090">
                        <c:v>16.869250000000001</c:v>
                      </c:pt>
                      <c:pt idx="1091">
                        <c:v>16.883880000000001</c:v>
                      </c:pt>
                      <c:pt idx="1092">
                        <c:v>16.898510000000002</c:v>
                      </c:pt>
                      <c:pt idx="1093">
                        <c:v>16.913139999999999</c:v>
                      </c:pt>
                      <c:pt idx="1094">
                        <c:v>16.927759999999999</c:v>
                      </c:pt>
                      <c:pt idx="1095">
                        <c:v>16.94239</c:v>
                      </c:pt>
                      <c:pt idx="1096">
                        <c:v>16.95702</c:v>
                      </c:pt>
                      <c:pt idx="1097">
                        <c:v>16.97165</c:v>
                      </c:pt>
                      <c:pt idx="1098">
                        <c:v>16.986270000000001</c:v>
                      </c:pt>
                      <c:pt idx="1099">
                        <c:v>17.000900000000001</c:v>
                      </c:pt>
                      <c:pt idx="1100">
                        <c:v>17.015529999999998</c:v>
                      </c:pt>
                      <c:pt idx="1101">
                        <c:v>17.030149999999999</c:v>
                      </c:pt>
                      <c:pt idx="1102">
                        <c:v>17.044779999999999</c:v>
                      </c:pt>
                      <c:pt idx="1103">
                        <c:v>17.0594</c:v>
                      </c:pt>
                      <c:pt idx="1104">
                        <c:v>17.074020000000001</c:v>
                      </c:pt>
                      <c:pt idx="1105">
                        <c:v>17.088640000000002</c:v>
                      </c:pt>
                      <c:pt idx="1106">
                        <c:v>17.103269999999998</c:v>
                      </c:pt>
                      <c:pt idx="1107">
                        <c:v>17.117889999999999</c:v>
                      </c:pt>
                      <c:pt idx="1108">
                        <c:v>17.13251</c:v>
                      </c:pt>
                      <c:pt idx="1109">
                        <c:v>17.147130000000001</c:v>
                      </c:pt>
                      <c:pt idx="1110">
                        <c:v>17.161750000000001</c:v>
                      </c:pt>
                      <c:pt idx="1111">
                        <c:v>17.176369999999999</c:v>
                      </c:pt>
                      <c:pt idx="1112">
                        <c:v>17.190989999999999</c:v>
                      </c:pt>
                      <c:pt idx="1113">
                        <c:v>17.2056</c:v>
                      </c:pt>
                      <c:pt idx="1114">
                        <c:v>17.220220000000001</c:v>
                      </c:pt>
                      <c:pt idx="1115">
                        <c:v>17.234839999999998</c:v>
                      </c:pt>
                      <c:pt idx="1116">
                        <c:v>17.24945</c:v>
                      </c:pt>
                      <c:pt idx="1117">
                        <c:v>17.26407</c:v>
                      </c:pt>
                      <c:pt idx="1118">
                        <c:v>17.278680000000001</c:v>
                      </c:pt>
                      <c:pt idx="1119">
                        <c:v>17.293299999999999</c:v>
                      </c:pt>
                      <c:pt idx="1120">
                        <c:v>17.30791</c:v>
                      </c:pt>
                      <c:pt idx="1121">
                        <c:v>17.32253</c:v>
                      </c:pt>
                      <c:pt idx="1122">
                        <c:v>17.337140000000002</c:v>
                      </c:pt>
                      <c:pt idx="1123">
                        <c:v>17.351749999999999</c:v>
                      </c:pt>
                      <c:pt idx="1124">
                        <c:v>17.36636</c:v>
                      </c:pt>
                      <c:pt idx="1125">
                        <c:v>17.380970000000001</c:v>
                      </c:pt>
                      <c:pt idx="1126">
                        <c:v>17.395579999999999</c:v>
                      </c:pt>
                      <c:pt idx="1127">
                        <c:v>17.41019</c:v>
                      </c:pt>
                      <c:pt idx="1128">
                        <c:v>17.424800000000001</c:v>
                      </c:pt>
                      <c:pt idx="1129">
                        <c:v>17.439409999999999</c:v>
                      </c:pt>
                      <c:pt idx="1130">
                        <c:v>17.45402</c:v>
                      </c:pt>
                      <c:pt idx="1131">
                        <c:v>17.468630000000001</c:v>
                      </c:pt>
                      <c:pt idx="1132">
                        <c:v>17.483229999999999</c:v>
                      </c:pt>
                    </c:numCache>
                  </c:numRef>
                </c:xVal>
                <c:yVal>
                  <c:numRef>
                    <c:extLst xmlns:c15="http://schemas.microsoft.com/office/drawing/2012/chart">
                      <c:ext xmlns:c15="http://schemas.microsoft.com/office/drawing/2012/chart" uri="{02D57815-91ED-43cb-92C2-25804820EDAC}">
                        <c15:formulaRef>
                          <c15:sqref>'Sample 9'!$X$14:$X$1146</c15:sqref>
                        </c15:formulaRef>
                      </c:ext>
                    </c:extLst>
                    <c:numCache>
                      <c:formatCode>General</c:formatCode>
                      <c:ptCount val="1133"/>
                      <c:pt idx="0">
                        <c:v>1.9069499999999999</c:v>
                      </c:pt>
                      <c:pt idx="1">
                        <c:v>2.4672399999999999</c:v>
                      </c:pt>
                      <c:pt idx="2">
                        <c:v>2.6804600000000001</c:v>
                      </c:pt>
                      <c:pt idx="3">
                        <c:v>2.7092499999999999</c:v>
                      </c:pt>
                      <c:pt idx="4">
                        <c:v>2.6908699999999999</c:v>
                      </c:pt>
                      <c:pt idx="5">
                        <c:v>2.6556500000000001</c:v>
                      </c:pt>
                      <c:pt idx="6">
                        <c:v>2.6334300000000002</c:v>
                      </c:pt>
                      <c:pt idx="7">
                        <c:v>2.6255600000000001</c:v>
                      </c:pt>
                      <c:pt idx="8">
                        <c:v>2.59883</c:v>
                      </c:pt>
                      <c:pt idx="9">
                        <c:v>2.5808</c:v>
                      </c:pt>
                      <c:pt idx="10">
                        <c:v>2.5800399999999999</c:v>
                      </c:pt>
                      <c:pt idx="11">
                        <c:v>2.5692200000000001</c:v>
                      </c:pt>
                      <c:pt idx="12">
                        <c:v>2.53749</c:v>
                      </c:pt>
                      <c:pt idx="13">
                        <c:v>2.5224099999999998</c:v>
                      </c:pt>
                      <c:pt idx="14">
                        <c:v>2.5447299999999999</c:v>
                      </c:pt>
                      <c:pt idx="15">
                        <c:v>2.5426099999999998</c:v>
                      </c:pt>
                      <c:pt idx="16">
                        <c:v>2.5422199999999999</c:v>
                      </c:pt>
                      <c:pt idx="17">
                        <c:v>2.5576500000000002</c:v>
                      </c:pt>
                      <c:pt idx="18">
                        <c:v>2.5893199999999998</c:v>
                      </c:pt>
                      <c:pt idx="19">
                        <c:v>2.57992</c:v>
                      </c:pt>
                      <c:pt idx="20">
                        <c:v>2.5888100000000001</c:v>
                      </c:pt>
                      <c:pt idx="21">
                        <c:v>2.6167799999999999</c:v>
                      </c:pt>
                      <c:pt idx="22">
                        <c:v>2.6522800000000002</c:v>
                      </c:pt>
                      <c:pt idx="23">
                        <c:v>2.6408999999999998</c:v>
                      </c:pt>
                      <c:pt idx="24">
                        <c:v>2.6554500000000001</c:v>
                      </c:pt>
                      <c:pt idx="25">
                        <c:v>2.7043699999999999</c:v>
                      </c:pt>
                      <c:pt idx="26">
                        <c:v>2.7569300000000001</c:v>
                      </c:pt>
                      <c:pt idx="27">
                        <c:v>2.78613</c:v>
                      </c:pt>
                      <c:pt idx="28">
                        <c:v>2.8419099999999999</c:v>
                      </c:pt>
                      <c:pt idx="29">
                        <c:v>2.9240200000000001</c:v>
                      </c:pt>
                      <c:pt idx="30">
                        <c:v>2.9894799999999999</c:v>
                      </c:pt>
                      <c:pt idx="31">
                        <c:v>3.0487500000000001</c:v>
                      </c:pt>
                      <c:pt idx="32">
                        <c:v>3.1188699999999998</c:v>
                      </c:pt>
                      <c:pt idx="33">
                        <c:v>3.1959200000000001</c:v>
                      </c:pt>
                      <c:pt idx="34">
                        <c:v>3.2835200000000002</c:v>
                      </c:pt>
                      <c:pt idx="35">
                        <c:v>3.39045</c:v>
                      </c:pt>
                      <c:pt idx="36">
                        <c:v>3.5273699999999999</c:v>
                      </c:pt>
                      <c:pt idx="37">
                        <c:v>3.6858399999999998</c:v>
                      </c:pt>
                      <c:pt idx="38">
                        <c:v>3.83921</c:v>
                      </c:pt>
                      <c:pt idx="39">
                        <c:v>4.0042299999999997</c:v>
                      </c:pt>
                      <c:pt idx="40">
                        <c:v>4.2291699999999999</c:v>
                      </c:pt>
                      <c:pt idx="41">
                        <c:v>4.4756400000000003</c:v>
                      </c:pt>
                      <c:pt idx="42">
                        <c:v>4.7065000000000001</c:v>
                      </c:pt>
                      <c:pt idx="43">
                        <c:v>4.8084499999999997</c:v>
                      </c:pt>
                      <c:pt idx="44">
                        <c:v>4.8035899999999998</c:v>
                      </c:pt>
                      <c:pt idx="45">
                        <c:v>4.65428</c:v>
                      </c:pt>
                      <c:pt idx="46">
                        <c:v>4.38009</c:v>
                      </c:pt>
                      <c:pt idx="47">
                        <c:v>3.90198</c:v>
                      </c:pt>
                      <c:pt idx="48">
                        <c:v>3.2800099999999999</c:v>
                      </c:pt>
                      <c:pt idx="49">
                        <c:v>2.6231</c:v>
                      </c:pt>
                      <c:pt idx="50">
                        <c:v>2.06169</c:v>
                      </c:pt>
                      <c:pt idx="51">
                        <c:v>1.68919</c:v>
                      </c:pt>
                      <c:pt idx="52">
                        <c:v>1.4895</c:v>
                      </c:pt>
                      <c:pt idx="53">
                        <c:v>1.3955200000000001</c:v>
                      </c:pt>
                      <c:pt idx="54">
                        <c:v>1.3430800000000001</c:v>
                      </c:pt>
                      <c:pt idx="55">
                        <c:v>1.3155399999999999</c:v>
                      </c:pt>
                      <c:pt idx="56">
                        <c:v>1.3211999999999999</c:v>
                      </c:pt>
                      <c:pt idx="57">
                        <c:v>1.32952</c:v>
                      </c:pt>
                      <c:pt idx="58">
                        <c:v>1.33429</c:v>
                      </c:pt>
                      <c:pt idx="59">
                        <c:v>1.3327800000000001</c:v>
                      </c:pt>
                      <c:pt idx="60">
                        <c:v>1.34876</c:v>
                      </c:pt>
                      <c:pt idx="61">
                        <c:v>1.3601000000000001</c:v>
                      </c:pt>
                      <c:pt idx="62">
                        <c:v>1.3791100000000001</c:v>
                      </c:pt>
                      <c:pt idx="63">
                        <c:v>1.39788</c:v>
                      </c:pt>
                      <c:pt idx="64">
                        <c:v>1.4141600000000001</c:v>
                      </c:pt>
                      <c:pt idx="65">
                        <c:v>1.4475100000000001</c:v>
                      </c:pt>
                      <c:pt idx="66">
                        <c:v>1.47489</c:v>
                      </c:pt>
                      <c:pt idx="67">
                        <c:v>1.50264</c:v>
                      </c:pt>
                      <c:pt idx="68">
                        <c:v>1.52729</c:v>
                      </c:pt>
                      <c:pt idx="69">
                        <c:v>1.5845800000000001</c:v>
                      </c:pt>
                      <c:pt idx="70">
                        <c:v>1.6273200000000001</c:v>
                      </c:pt>
                      <c:pt idx="71">
                        <c:v>1.6706399999999999</c:v>
                      </c:pt>
                      <c:pt idx="72">
                        <c:v>1.72434</c:v>
                      </c:pt>
                      <c:pt idx="73">
                        <c:v>1.79949</c:v>
                      </c:pt>
                      <c:pt idx="74">
                        <c:v>1.8669199999999999</c:v>
                      </c:pt>
                      <c:pt idx="75">
                        <c:v>1.9116500000000001</c:v>
                      </c:pt>
                      <c:pt idx="76">
                        <c:v>1.93089</c:v>
                      </c:pt>
                      <c:pt idx="77">
                        <c:v>1.92441</c:v>
                      </c:pt>
                      <c:pt idx="78">
                        <c:v>1.88392</c:v>
                      </c:pt>
                      <c:pt idx="79">
                        <c:v>1.8081100000000001</c:v>
                      </c:pt>
                      <c:pt idx="80">
                        <c:v>1.6937199999999999</c:v>
                      </c:pt>
                      <c:pt idx="81">
                        <c:v>1.5267299999999999</c:v>
                      </c:pt>
                      <c:pt idx="82">
                        <c:v>1.37388</c:v>
                      </c:pt>
                      <c:pt idx="83">
                        <c:v>1.2498499999999999</c:v>
                      </c:pt>
                      <c:pt idx="84">
                        <c:v>1.1872199999999999</c:v>
                      </c:pt>
                      <c:pt idx="85">
                        <c:v>1.1349</c:v>
                      </c:pt>
                      <c:pt idx="86">
                        <c:v>1.12971</c:v>
                      </c:pt>
                      <c:pt idx="87">
                        <c:v>1.13188</c:v>
                      </c:pt>
                      <c:pt idx="88">
                        <c:v>1.12907</c:v>
                      </c:pt>
                      <c:pt idx="89">
                        <c:v>1.1264400000000001</c:v>
                      </c:pt>
                      <c:pt idx="90">
                        <c:v>1.1508</c:v>
                      </c:pt>
                      <c:pt idx="91">
                        <c:v>1.19065</c:v>
                      </c:pt>
                      <c:pt idx="92">
                        <c:v>1.2190099999999999</c:v>
                      </c:pt>
                      <c:pt idx="93">
                        <c:v>1.25282</c:v>
                      </c:pt>
                      <c:pt idx="94">
                        <c:v>1.29267</c:v>
                      </c:pt>
                      <c:pt idx="95">
                        <c:v>1.3371999999999999</c:v>
                      </c:pt>
                      <c:pt idx="96">
                        <c:v>1.3821699999999999</c:v>
                      </c:pt>
                      <c:pt idx="97">
                        <c:v>1.42269</c:v>
                      </c:pt>
                      <c:pt idx="98">
                        <c:v>1.4541500000000001</c:v>
                      </c:pt>
                      <c:pt idx="99">
                        <c:v>1.4864299999999999</c:v>
                      </c:pt>
                      <c:pt idx="100">
                        <c:v>1.55864</c:v>
                      </c:pt>
                      <c:pt idx="101">
                        <c:v>1.64903</c:v>
                      </c:pt>
                      <c:pt idx="102">
                        <c:v>1.7629300000000001</c:v>
                      </c:pt>
                      <c:pt idx="103">
                        <c:v>1.87713</c:v>
                      </c:pt>
                      <c:pt idx="104">
                        <c:v>2.0043199999999999</c:v>
                      </c:pt>
                      <c:pt idx="105">
                        <c:v>2.1307900000000002</c:v>
                      </c:pt>
                      <c:pt idx="106">
                        <c:v>2.3122099999999999</c:v>
                      </c:pt>
                      <c:pt idx="107">
                        <c:v>2.5218799999999999</c:v>
                      </c:pt>
                      <c:pt idx="108">
                        <c:v>2.6771699999999998</c:v>
                      </c:pt>
                      <c:pt idx="109">
                        <c:v>2.7419899999999999</c:v>
                      </c:pt>
                      <c:pt idx="110">
                        <c:v>2.7402700000000002</c:v>
                      </c:pt>
                      <c:pt idx="111">
                        <c:v>2.6435399999999998</c:v>
                      </c:pt>
                      <c:pt idx="112">
                        <c:v>2.4192999999999998</c:v>
                      </c:pt>
                      <c:pt idx="113">
                        <c:v>2.07409</c:v>
                      </c:pt>
                      <c:pt idx="114">
                        <c:v>1.6367400000000001</c:v>
                      </c:pt>
                      <c:pt idx="115">
                        <c:v>1.1746000000000001</c:v>
                      </c:pt>
                      <c:pt idx="116">
                        <c:v>0.76861999999999997</c:v>
                      </c:pt>
                      <c:pt idx="117">
                        <c:v>0.46182000000000001</c:v>
                      </c:pt>
                      <c:pt idx="118">
                        <c:v>0.25445000000000001</c:v>
                      </c:pt>
                      <c:pt idx="119">
                        <c:v>0.13558999999999999</c:v>
                      </c:pt>
                      <c:pt idx="120">
                        <c:v>7.6289999999999997E-2</c:v>
                      </c:pt>
                      <c:pt idx="121">
                        <c:v>4.4639999999999999E-2</c:v>
                      </c:pt>
                      <c:pt idx="122">
                        <c:v>1.857E-2</c:v>
                      </c:pt>
                      <c:pt idx="123">
                        <c:v>-5.6800000000000002E-3</c:v>
                      </c:pt>
                      <c:pt idx="124">
                        <c:v>-1.6719999999999999E-2</c:v>
                      </c:pt>
                      <c:pt idx="125">
                        <c:v>-1.1299999999999999E-2</c:v>
                      </c:pt>
                      <c:pt idx="126">
                        <c:v>-2.4969999999999999E-2</c:v>
                      </c:pt>
                      <c:pt idx="127">
                        <c:v>-2.844E-2</c:v>
                      </c:pt>
                      <c:pt idx="128">
                        <c:v>-2.887E-2</c:v>
                      </c:pt>
                      <c:pt idx="129">
                        <c:v>-2.5950000000000001E-2</c:v>
                      </c:pt>
                      <c:pt idx="130">
                        <c:v>-3.5150000000000001E-2</c:v>
                      </c:pt>
                      <c:pt idx="131">
                        <c:v>-2.7539999999999999E-2</c:v>
                      </c:pt>
                      <c:pt idx="132">
                        <c:v>-3.1960000000000002E-2</c:v>
                      </c:pt>
                      <c:pt idx="133">
                        <c:v>-3.7960000000000001E-2</c:v>
                      </c:pt>
                      <c:pt idx="134">
                        <c:v>-3.9289999999999999E-2</c:v>
                      </c:pt>
                      <c:pt idx="135">
                        <c:v>-3.2539999999999999E-2</c:v>
                      </c:pt>
                      <c:pt idx="136">
                        <c:v>-3.8649999999999997E-2</c:v>
                      </c:pt>
                      <c:pt idx="137">
                        <c:v>-4.0090000000000001E-2</c:v>
                      </c:pt>
                      <c:pt idx="138">
                        <c:v>-3.746E-2</c:v>
                      </c:pt>
                      <c:pt idx="139">
                        <c:v>-3.4950000000000002E-2</c:v>
                      </c:pt>
                      <c:pt idx="140">
                        <c:v>-3.6850000000000001E-2</c:v>
                      </c:pt>
                      <c:pt idx="141">
                        <c:v>-3.4020000000000002E-2</c:v>
                      </c:pt>
                      <c:pt idx="142">
                        <c:v>-3.2329999999999998E-2</c:v>
                      </c:pt>
                      <c:pt idx="143">
                        <c:v>-3.6949999999999997E-2</c:v>
                      </c:pt>
                      <c:pt idx="144">
                        <c:v>-4.0570000000000002E-2</c:v>
                      </c:pt>
                      <c:pt idx="145">
                        <c:v>-3.8080000000000003E-2</c:v>
                      </c:pt>
                      <c:pt idx="146">
                        <c:v>-3.3959999999999997E-2</c:v>
                      </c:pt>
                      <c:pt idx="147">
                        <c:v>-4.0809999999999999E-2</c:v>
                      </c:pt>
                      <c:pt idx="148">
                        <c:v>-4.7919999999999997E-2</c:v>
                      </c:pt>
                      <c:pt idx="149">
                        <c:v>-4.9579999999999999E-2</c:v>
                      </c:pt>
                      <c:pt idx="150">
                        <c:v>-4.3560000000000001E-2</c:v>
                      </c:pt>
                      <c:pt idx="151">
                        <c:v>-4.054E-2</c:v>
                      </c:pt>
                      <c:pt idx="152">
                        <c:v>-3.8370000000000001E-2</c:v>
                      </c:pt>
                      <c:pt idx="153">
                        <c:v>-3.3989999999999999E-2</c:v>
                      </c:pt>
                      <c:pt idx="154">
                        <c:v>-2.9960000000000001E-2</c:v>
                      </c:pt>
                      <c:pt idx="155">
                        <c:v>-2.7730000000000001E-2</c:v>
                      </c:pt>
                      <c:pt idx="156">
                        <c:v>-2.402E-2</c:v>
                      </c:pt>
                      <c:pt idx="157">
                        <c:v>-2.4049999999999998E-2</c:v>
                      </c:pt>
                      <c:pt idx="158">
                        <c:v>-2.6040000000000001E-2</c:v>
                      </c:pt>
                      <c:pt idx="159">
                        <c:v>-3.1960000000000002E-2</c:v>
                      </c:pt>
                      <c:pt idx="160">
                        <c:v>-2.2689999999999998E-2</c:v>
                      </c:pt>
                      <c:pt idx="161">
                        <c:v>-8.8699999999999994E-3</c:v>
                      </c:pt>
                      <c:pt idx="162">
                        <c:v>-8.9599999999999992E-3</c:v>
                      </c:pt>
                      <c:pt idx="163">
                        <c:v>-1.6150000000000001E-2</c:v>
                      </c:pt>
                      <c:pt idx="164">
                        <c:v>-1.268E-2</c:v>
                      </c:pt>
                      <c:pt idx="165">
                        <c:v>-8.2299999999999995E-3</c:v>
                      </c:pt>
                      <c:pt idx="166">
                        <c:v>-1.12E-2</c:v>
                      </c:pt>
                      <c:pt idx="167">
                        <c:v>-1.485E-2</c:v>
                      </c:pt>
                      <c:pt idx="168">
                        <c:v>-6.28E-3</c:v>
                      </c:pt>
                      <c:pt idx="169" formatCode="0.00E+00">
                        <c:v>-1.0104500000000001E-4</c:v>
                      </c:pt>
                      <c:pt idx="170" formatCode="0.00E+00">
                        <c:v>-3.1719300000000001E-4</c:v>
                      </c:pt>
                      <c:pt idx="171">
                        <c:v>2.3800000000000002E-3</c:v>
                      </c:pt>
                      <c:pt idx="172">
                        <c:v>2.0500000000000002E-3</c:v>
                      </c:pt>
                      <c:pt idx="173" formatCode="0.00E+00">
                        <c:v>8.4410699999999997E-4</c:v>
                      </c:pt>
                      <c:pt idx="174">
                        <c:v>5.2300000000000003E-3</c:v>
                      </c:pt>
                      <c:pt idx="175">
                        <c:v>3.65E-3</c:v>
                      </c:pt>
                      <c:pt idx="176">
                        <c:v>-4.2300000000000003E-3</c:v>
                      </c:pt>
                      <c:pt idx="177">
                        <c:v>-5.3800000000000002E-3</c:v>
                      </c:pt>
                      <c:pt idx="178">
                        <c:v>8.2699999999999996E-3</c:v>
                      </c:pt>
                      <c:pt idx="179">
                        <c:v>6.0099999999999997E-3</c:v>
                      </c:pt>
                      <c:pt idx="180">
                        <c:v>-4.6499999999999996E-3</c:v>
                      </c:pt>
                      <c:pt idx="181">
                        <c:v>-1.549E-2</c:v>
                      </c:pt>
                      <c:pt idx="182">
                        <c:v>-2.298E-2</c:v>
                      </c:pt>
                      <c:pt idx="183">
                        <c:v>-2.315E-2</c:v>
                      </c:pt>
                      <c:pt idx="184">
                        <c:v>-1.9800000000000002E-2</c:v>
                      </c:pt>
                      <c:pt idx="185">
                        <c:v>-2.0639999999999999E-2</c:v>
                      </c:pt>
                      <c:pt idx="186">
                        <c:v>-2.358E-2</c:v>
                      </c:pt>
                      <c:pt idx="187">
                        <c:v>-2.094E-2</c:v>
                      </c:pt>
                      <c:pt idx="188">
                        <c:v>-1.239E-2</c:v>
                      </c:pt>
                      <c:pt idx="189">
                        <c:v>-8.8400000000000006E-3</c:v>
                      </c:pt>
                      <c:pt idx="190">
                        <c:v>-1.8169999999999999E-2</c:v>
                      </c:pt>
                      <c:pt idx="191">
                        <c:v>-1.985E-2</c:v>
                      </c:pt>
                      <c:pt idx="192">
                        <c:v>-1.3259999999999999E-2</c:v>
                      </c:pt>
                      <c:pt idx="193" formatCode="0.00E+00">
                        <c:v>-6.7984299999999996E-4</c:v>
                      </c:pt>
                      <c:pt idx="194">
                        <c:v>-3.8E-3</c:v>
                      </c:pt>
                      <c:pt idx="195">
                        <c:v>2.7699999999999999E-3</c:v>
                      </c:pt>
                      <c:pt idx="196">
                        <c:v>2.3E-3</c:v>
                      </c:pt>
                      <c:pt idx="197">
                        <c:v>2.8300000000000001E-3</c:v>
                      </c:pt>
                      <c:pt idx="198">
                        <c:v>-1.6100000000000001E-3</c:v>
                      </c:pt>
                      <c:pt idx="199">
                        <c:v>4.2599999999999999E-3</c:v>
                      </c:pt>
                      <c:pt idx="200">
                        <c:v>1.2670000000000001E-2</c:v>
                      </c:pt>
                      <c:pt idx="201">
                        <c:v>1.0789999999999999E-2</c:v>
                      </c:pt>
                      <c:pt idx="202">
                        <c:v>1.99E-3</c:v>
                      </c:pt>
                      <c:pt idx="203">
                        <c:v>-2.8500000000000001E-3</c:v>
                      </c:pt>
                      <c:pt idx="204">
                        <c:v>6.2599999999999999E-3</c:v>
                      </c:pt>
                      <c:pt idx="205">
                        <c:v>1.4069999999999999E-2</c:v>
                      </c:pt>
                      <c:pt idx="206">
                        <c:v>1.84E-2</c:v>
                      </c:pt>
                      <c:pt idx="207">
                        <c:v>2.325E-2</c:v>
                      </c:pt>
                      <c:pt idx="208">
                        <c:v>2.5899999999999999E-2</c:v>
                      </c:pt>
                      <c:pt idx="209">
                        <c:v>2.691E-2</c:v>
                      </c:pt>
                      <c:pt idx="210">
                        <c:v>3.5360000000000003E-2</c:v>
                      </c:pt>
                      <c:pt idx="211">
                        <c:v>3.9750000000000001E-2</c:v>
                      </c:pt>
                      <c:pt idx="212">
                        <c:v>3.9640000000000002E-2</c:v>
                      </c:pt>
                      <c:pt idx="213">
                        <c:v>2.632E-2</c:v>
                      </c:pt>
                      <c:pt idx="214">
                        <c:v>2.4309999999999998E-2</c:v>
                      </c:pt>
                      <c:pt idx="215">
                        <c:v>3.5389999999999998E-2</c:v>
                      </c:pt>
                      <c:pt idx="216">
                        <c:v>4.931E-2</c:v>
                      </c:pt>
                      <c:pt idx="217">
                        <c:v>5.0880000000000002E-2</c:v>
                      </c:pt>
                      <c:pt idx="218">
                        <c:v>5.0189999999999999E-2</c:v>
                      </c:pt>
                      <c:pt idx="219">
                        <c:v>4.462E-2</c:v>
                      </c:pt>
                      <c:pt idx="220">
                        <c:v>4.8430000000000001E-2</c:v>
                      </c:pt>
                      <c:pt idx="221">
                        <c:v>5.1189999999999999E-2</c:v>
                      </c:pt>
                      <c:pt idx="222">
                        <c:v>5.6129999999999999E-2</c:v>
                      </c:pt>
                      <c:pt idx="223">
                        <c:v>4.6649999999999997E-2</c:v>
                      </c:pt>
                      <c:pt idx="224">
                        <c:v>5.4289999999999998E-2</c:v>
                      </c:pt>
                      <c:pt idx="225">
                        <c:v>6.0339999999999998E-2</c:v>
                      </c:pt>
                      <c:pt idx="226">
                        <c:v>6.7129999999999995E-2</c:v>
                      </c:pt>
                      <c:pt idx="227">
                        <c:v>6.6659999999999997E-2</c:v>
                      </c:pt>
                      <c:pt idx="228">
                        <c:v>7.0529999999999995E-2</c:v>
                      </c:pt>
                      <c:pt idx="229">
                        <c:v>7.3950000000000002E-2</c:v>
                      </c:pt>
                      <c:pt idx="230">
                        <c:v>7.1720000000000006E-2</c:v>
                      </c:pt>
                      <c:pt idx="231">
                        <c:v>7.1900000000000006E-2</c:v>
                      </c:pt>
                      <c:pt idx="232">
                        <c:v>8.3779999999999993E-2</c:v>
                      </c:pt>
                      <c:pt idx="233">
                        <c:v>9.4570000000000001E-2</c:v>
                      </c:pt>
                      <c:pt idx="234">
                        <c:v>9.0200000000000002E-2</c:v>
                      </c:pt>
                      <c:pt idx="235">
                        <c:v>8.8749999999999996E-2</c:v>
                      </c:pt>
                      <c:pt idx="236">
                        <c:v>0.10098</c:v>
                      </c:pt>
                      <c:pt idx="237">
                        <c:v>0.11862</c:v>
                      </c:pt>
                      <c:pt idx="238">
                        <c:v>0.13208</c:v>
                      </c:pt>
                      <c:pt idx="239">
                        <c:v>0.13123000000000001</c:v>
                      </c:pt>
                      <c:pt idx="240">
                        <c:v>0.12474</c:v>
                      </c:pt>
                      <c:pt idx="241">
                        <c:v>0.12817000000000001</c:v>
                      </c:pt>
                      <c:pt idx="242">
                        <c:v>0.13496</c:v>
                      </c:pt>
                      <c:pt idx="243">
                        <c:v>0.14560000000000001</c:v>
                      </c:pt>
                      <c:pt idx="244">
                        <c:v>0.14297000000000001</c:v>
                      </c:pt>
                      <c:pt idx="245">
                        <c:v>0.13420000000000001</c:v>
                      </c:pt>
                      <c:pt idx="246">
                        <c:v>0.10541</c:v>
                      </c:pt>
                      <c:pt idx="247">
                        <c:v>9.0829999999999994E-2</c:v>
                      </c:pt>
                      <c:pt idx="248">
                        <c:v>8.1549999999999997E-2</c:v>
                      </c:pt>
                      <c:pt idx="249">
                        <c:v>8.2150000000000001E-2</c:v>
                      </c:pt>
                      <c:pt idx="250">
                        <c:v>7.3359999999999995E-2</c:v>
                      </c:pt>
                      <c:pt idx="251">
                        <c:v>6.4240000000000005E-2</c:v>
                      </c:pt>
                      <c:pt idx="252">
                        <c:v>6.1760000000000002E-2</c:v>
                      </c:pt>
                      <c:pt idx="253">
                        <c:v>6.4420000000000005E-2</c:v>
                      </c:pt>
                      <c:pt idx="254">
                        <c:v>6.3420000000000004E-2</c:v>
                      </c:pt>
                      <c:pt idx="255">
                        <c:v>5.9310000000000002E-2</c:v>
                      </c:pt>
                      <c:pt idx="256">
                        <c:v>5.7500000000000002E-2</c:v>
                      </c:pt>
                      <c:pt idx="257">
                        <c:v>5.8889999999999998E-2</c:v>
                      </c:pt>
                      <c:pt idx="258">
                        <c:v>6.8849999999999995E-2</c:v>
                      </c:pt>
                      <c:pt idx="259">
                        <c:v>7.1379999999999999E-2</c:v>
                      </c:pt>
                      <c:pt idx="260">
                        <c:v>6.9669999999999996E-2</c:v>
                      </c:pt>
                      <c:pt idx="261">
                        <c:v>6.9970000000000004E-2</c:v>
                      </c:pt>
                      <c:pt idx="262">
                        <c:v>7.0629999999999998E-2</c:v>
                      </c:pt>
                      <c:pt idx="263">
                        <c:v>6.9970000000000004E-2</c:v>
                      </c:pt>
                      <c:pt idx="264">
                        <c:v>7.4889999999999998E-2</c:v>
                      </c:pt>
                      <c:pt idx="265">
                        <c:v>8.4080000000000002E-2</c:v>
                      </c:pt>
                      <c:pt idx="266">
                        <c:v>8.6040000000000005E-2</c:v>
                      </c:pt>
                      <c:pt idx="267">
                        <c:v>9.0200000000000002E-2</c:v>
                      </c:pt>
                      <c:pt idx="268">
                        <c:v>0.10138</c:v>
                      </c:pt>
                      <c:pt idx="269">
                        <c:v>0.10478</c:v>
                      </c:pt>
                      <c:pt idx="270">
                        <c:v>0.11219999999999999</c:v>
                      </c:pt>
                      <c:pt idx="271">
                        <c:v>0.11697</c:v>
                      </c:pt>
                      <c:pt idx="272">
                        <c:v>0.12447</c:v>
                      </c:pt>
                      <c:pt idx="273">
                        <c:v>0.12997</c:v>
                      </c:pt>
                      <c:pt idx="274">
                        <c:v>0.13769000000000001</c:v>
                      </c:pt>
                      <c:pt idx="275">
                        <c:v>0.1371</c:v>
                      </c:pt>
                      <c:pt idx="276">
                        <c:v>0.13224</c:v>
                      </c:pt>
                      <c:pt idx="277">
                        <c:v>0.12997</c:v>
                      </c:pt>
                      <c:pt idx="278">
                        <c:v>0.11821</c:v>
                      </c:pt>
                      <c:pt idx="279">
                        <c:v>9.6729999999999997E-2</c:v>
                      </c:pt>
                      <c:pt idx="280">
                        <c:v>8.7260000000000004E-2</c:v>
                      </c:pt>
                      <c:pt idx="281">
                        <c:v>8.7220000000000006E-2</c:v>
                      </c:pt>
                      <c:pt idx="282">
                        <c:v>8.4379999999999997E-2</c:v>
                      </c:pt>
                      <c:pt idx="283">
                        <c:v>6.8820000000000006E-2</c:v>
                      </c:pt>
                      <c:pt idx="284">
                        <c:v>6.4180000000000001E-2</c:v>
                      </c:pt>
                      <c:pt idx="285">
                        <c:v>6.3750000000000001E-2</c:v>
                      </c:pt>
                      <c:pt idx="286">
                        <c:v>6.3589999999999994E-2</c:v>
                      </c:pt>
                      <c:pt idx="287">
                        <c:v>6.8709999999999993E-2</c:v>
                      </c:pt>
                      <c:pt idx="288">
                        <c:v>8.2970000000000002E-2</c:v>
                      </c:pt>
                      <c:pt idx="289">
                        <c:v>8.906E-2</c:v>
                      </c:pt>
                      <c:pt idx="290">
                        <c:v>8.7090000000000001E-2</c:v>
                      </c:pt>
                      <c:pt idx="291">
                        <c:v>9.3460000000000001E-2</c:v>
                      </c:pt>
                      <c:pt idx="292">
                        <c:v>9.2410000000000006E-2</c:v>
                      </c:pt>
                      <c:pt idx="293">
                        <c:v>9.2770000000000005E-2</c:v>
                      </c:pt>
                      <c:pt idx="294">
                        <c:v>0.10113</c:v>
                      </c:pt>
                      <c:pt idx="295">
                        <c:v>0.11659</c:v>
                      </c:pt>
                      <c:pt idx="296">
                        <c:v>0.12271</c:v>
                      </c:pt>
                      <c:pt idx="297">
                        <c:v>0.12485</c:v>
                      </c:pt>
                      <c:pt idx="298">
                        <c:v>0.13127</c:v>
                      </c:pt>
                      <c:pt idx="299">
                        <c:v>0.14262</c:v>
                      </c:pt>
                      <c:pt idx="300">
                        <c:v>0.155</c:v>
                      </c:pt>
                      <c:pt idx="301">
                        <c:v>0.16697000000000001</c:v>
                      </c:pt>
                      <c:pt idx="302">
                        <c:v>0.17910000000000001</c:v>
                      </c:pt>
                      <c:pt idx="303">
                        <c:v>0.18462999999999999</c:v>
                      </c:pt>
                      <c:pt idx="304">
                        <c:v>0.19262000000000001</c:v>
                      </c:pt>
                      <c:pt idx="305">
                        <c:v>0.20977999999999999</c:v>
                      </c:pt>
                      <c:pt idx="306">
                        <c:v>0.23082</c:v>
                      </c:pt>
                      <c:pt idx="307">
                        <c:v>0.23832999999999999</c:v>
                      </c:pt>
                      <c:pt idx="308">
                        <c:v>0.23449</c:v>
                      </c:pt>
                      <c:pt idx="309">
                        <c:v>0.22209999999999999</c:v>
                      </c:pt>
                      <c:pt idx="310">
                        <c:v>0.19857</c:v>
                      </c:pt>
                      <c:pt idx="311">
                        <c:v>0.17974000000000001</c:v>
                      </c:pt>
                      <c:pt idx="312">
                        <c:v>0.15912999999999999</c:v>
                      </c:pt>
                      <c:pt idx="313">
                        <c:v>0.13075000000000001</c:v>
                      </c:pt>
                      <c:pt idx="314">
                        <c:v>8.3059999999999995E-2</c:v>
                      </c:pt>
                      <c:pt idx="315">
                        <c:v>4.4019999999999997E-2</c:v>
                      </c:pt>
                      <c:pt idx="316">
                        <c:v>1.8790000000000001E-2</c:v>
                      </c:pt>
                      <c:pt idx="317" formatCode="0.00E+00">
                        <c:v>3.70644E-4</c:v>
                      </c:pt>
                      <c:pt idx="318">
                        <c:v>-9.2099999999999994E-3</c:v>
                      </c:pt>
                      <c:pt idx="319">
                        <c:v>-1.269E-2</c:v>
                      </c:pt>
                      <c:pt idx="320">
                        <c:v>-7.9399999999999991E-3</c:v>
                      </c:pt>
                      <c:pt idx="321">
                        <c:v>-9.6900000000000007E-3</c:v>
                      </c:pt>
                      <c:pt idx="322">
                        <c:v>-8.9499999999999996E-3</c:v>
                      </c:pt>
                      <c:pt idx="323">
                        <c:v>-8.7899999999999992E-3</c:v>
                      </c:pt>
                      <c:pt idx="324">
                        <c:v>-5.9500000000000004E-3</c:v>
                      </c:pt>
                      <c:pt idx="325">
                        <c:v>-1.4800000000000001E-2</c:v>
                      </c:pt>
                      <c:pt idx="326">
                        <c:v>-2.4879999999999999E-2</c:v>
                      </c:pt>
                      <c:pt idx="327">
                        <c:v>-2.0590000000000001E-2</c:v>
                      </c:pt>
                      <c:pt idx="328">
                        <c:v>-8.3300000000000006E-3</c:v>
                      </c:pt>
                      <c:pt idx="329">
                        <c:v>-3.1700000000000001E-3</c:v>
                      </c:pt>
                      <c:pt idx="330">
                        <c:v>-7.7200000000000003E-3</c:v>
                      </c:pt>
                      <c:pt idx="331">
                        <c:v>-9.7800000000000005E-3</c:v>
                      </c:pt>
                      <c:pt idx="332" formatCode="0.00E+00">
                        <c:v>5.7293299999999997E-4</c:v>
                      </c:pt>
                      <c:pt idx="333">
                        <c:v>3.9100000000000003E-3</c:v>
                      </c:pt>
                      <c:pt idx="334">
                        <c:v>-2.1900000000000001E-3</c:v>
                      </c:pt>
                      <c:pt idx="335">
                        <c:v>-6.5500000000000003E-3</c:v>
                      </c:pt>
                      <c:pt idx="336">
                        <c:v>2.5300000000000001E-3</c:v>
                      </c:pt>
                      <c:pt idx="337">
                        <c:v>-2.7699999999999999E-3</c:v>
                      </c:pt>
                      <c:pt idx="338">
                        <c:v>-8.1499999999999993E-3</c:v>
                      </c:pt>
                      <c:pt idx="339">
                        <c:v>-1.085E-2</c:v>
                      </c:pt>
                      <c:pt idx="340">
                        <c:v>-7.0600000000000003E-3</c:v>
                      </c:pt>
                      <c:pt idx="341">
                        <c:v>-8.3899999999999999E-3</c:v>
                      </c:pt>
                      <c:pt idx="342">
                        <c:v>-6.6400000000000001E-3</c:v>
                      </c:pt>
                      <c:pt idx="343">
                        <c:v>-1.8100000000000002E-2</c:v>
                      </c:pt>
                      <c:pt idx="344">
                        <c:v>-2.205E-2</c:v>
                      </c:pt>
                      <c:pt idx="345">
                        <c:v>-1.5779999999999999E-2</c:v>
                      </c:pt>
                      <c:pt idx="346">
                        <c:v>-4.62E-3</c:v>
                      </c:pt>
                      <c:pt idx="347">
                        <c:v>-6.0499999999999998E-3</c:v>
                      </c:pt>
                      <c:pt idx="348">
                        <c:v>-4.9800000000000001E-3</c:v>
                      </c:pt>
                      <c:pt idx="349">
                        <c:v>-5.94E-3</c:v>
                      </c:pt>
                      <c:pt idx="350">
                        <c:v>-1.2999999999999999E-3</c:v>
                      </c:pt>
                      <c:pt idx="351">
                        <c:v>2.8300000000000001E-3</c:v>
                      </c:pt>
                      <c:pt idx="352">
                        <c:v>5.3499999999999997E-3</c:v>
                      </c:pt>
                      <c:pt idx="353">
                        <c:v>3.0000000000000001E-3</c:v>
                      </c:pt>
                      <c:pt idx="354">
                        <c:v>3.0599999999999998E-3</c:v>
                      </c:pt>
                      <c:pt idx="355">
                        <c:v>9.6699999999999998E-3</c:v>
                      </c:pt>
                      <c:pt idx="356">
                        <c:v>1.762E-2</c:v>
                      </c:pt>
                      <c:pt idx="357">
                        <c:v>2.2599999999999999E-2</c:v>
                      </c:pt>
                      <c:pt idx="358">
                        <c:v>2.027E-2</c:v>
                      </c:pt>
                      <c:pt idx="359">
                        <c:v>1.7520000000000001E-2</c:v>
                      </c:pt>
                      <c:pt idx="360">
                        <c:v>1.9529999999999999E-2</c:v>
                      </c:pt>
                      <c:pt idx="361">
                        <c:v>2.0539999999999999E-2</c:v>
                      </c:pt>
                      <c:pt idx="362">
                        <c:v>2.2880000000000001E-2</c:v>
                      </c:pt>
                      <c:pt idx="363">
                        <c:v>2.358E-2</c:v>
                      </c:pt>
                      <c:pt idx="364">
                        <c:v>1.8530000000000001E-2</c:v>
                      </c:pt>
                      <c:pt idx="365">
                        <c:v>9.0600000000000003E-3</c:v>
                      </c:pt>
                      <c:pt idx="366">
                        <c:v>5.96E-3</c:v>
                      </c:pt>
                      <c:pt idx="367">
                        <c:v>9.2399999999999999E-3</c:v>
                      </c:pt>
                      <c:pt idx="368">
                        <c:v>1.5010000000000001E-2</c:v>
                      </c:pt>
                      <c:pt idx="369">
                        <c:v>2.1340000000000001E-2</c:v>
                      </c:pt>
                      <c:pt idx="370">
                        <c:v>2.724E-2</c:v>
                      </c:pt>
                      <c:pt idx="371">
                        <c:v>3.7569999999999999E-2</c:v>
                      </c:pt>
                      <c:pt idx="372">
                        <c:v>4.7019999999999999E-2</c:v>
                      </c:pt>
                      <c:pt idx="373">
                        <c:v>5.3719999999999997E-2</c:v>
                      </c:pt>
                      <c:pt idx="374">
                        <c:v>5.6509999999999998E-2</c:v>
                      </c:pt>
                      <c:pt idx="375">
                        <c:v>5.62E-2</c:v>
                      </c:pt>
                      <c:pt idx="376">
                        <c:v>4.9279999999999997E-2</c:v>
                      </c:pt>
                      <c:pt idx="377">
                        <c:v>4.394E-2</c:v>
                      </c:pt>
                      <c:pt idx="378">
                        <c:v>4.0719999999999999E-2</c:v>
                      </c:pt>
                      <c:pt idx="379">
                        <c:v>3.832E-2</c:v>
                      </c:pt>
                      <c:pt idx="380">
                        <c:v>3.9710000000000002E-2</c:v>
                      </c:pt>
                      <c:pt idx="381">
                        <c:v>3.8359999999999998E-2</c:v>
                      </c:pt>
                      <c:pt idx="382">
                        <c:v>2.5350000000000001E-2</c:v>
                      </c:pt>
                      <c:pt idx="383">
                        <c:v>1.142E-2</c:v>
                      </c:pt>
                      <c:pt idx="384">
                        <c:v>8.5000000000000006E-3</c:v>
                      </c:pt>
                      <c:pt idx="385">
                        <c:v>7.8499999999999993E-3</c:v>
                      </c:pt>
                      <c:pt idx="386">
                        <c:v>3.8700000000000002E-3</c:v>
                      </c:pt>
                      <c:pt idx="387" formatCode="0.00E+00">
                        <c:v>1.47165E-5</c:v>
                      </c:pt>
                      <c:pt idx="388">
                        <c:v>-4.0099999999999997E-3</c:v>
                      </c:pt>
                      <c:pt idx="389">
                        <c:v>4.9100000000000003E-3</c:v>
                      </c:pt>
                      <c:pt idx="390">
                        <c:v>1.362E-2</c:v>
                      </c:pt>
                      <c:pt idx="391">
                        <c:v>1.4239999999999999E-2</c:v>
                      </c:pt>
                      <c:pt idx="392">
                        <c:v>4.5799999999999999E-3</c:v>
                      </c:pt>
                      <c:pt idx="393">
                        <c:v>-5.3200000000000001E-3</c:v>
                      </c:pt>
                      <c:pt idx="394">
                        <c:v>-1.67E-3</c:v>
                      </c:pt>
                      <c:pt idx="395">
                        <c:v>6.8599999999999998E-3</c:v>
                      </c:pt>
                      <c:pt idx="396">
                        <c:v>2.1520000000000001E-2</c:v>
                      </c:pt>
                      <c:pt idx="397">
                        <c:v>2.554E-2</c:v>
                      </c:pt>
                      <c:pt idx="398">
                        <c:v>2.5919999999999999E-2</c:v>
                      </c:pt>
                      <c:pt idx="399">
                        <c:v>2.5510000000000001E-2</c:v>
                      </c:pt>
                      <c:pt idx="400">
                        <c:v>2.214E-2</c:v>
                      </c:pt>
                      <c:pt idx="401">
                        <c:v>1.3390000000000001E-2</c:v>
                      </c:pt>
                      <c:pt idx="402">
                        <c:v>4.5900000000000003E-3</c:v>
                      </c:pt>
                      <c:pt idx="403">
                        <c:v>3.3600000000000001E-3</c:v>
                      </c:pt>
                      <c:pt idx="404">
                        <c:v>1.3089999999999999E-2</c:v>
                      </c:pt>
                      <c:pt idx="405">
                        <c:v>2.0379999999999999E-2</c:v>
                      </c:pt>
                      <c:pt idx="406">
                        <c:v>2.827E-2</c:v>
                      </c:pt>
                      <c:pt idx="407">
                        <c:v>2.298E-2</c:v>
                      </c:pt>
                      <c:pt idx="408">
                        <c:v>2.0240000000000001E-2</c:v>
                      </c:pt>
                      <c:pt idx="409">
                        <c:v>2.2339999999999999E-2</c:v>
                      </c:pt>
                      <c:pt idx="410">
                        <c:v>2.674E-2</c:v>
                      </c:pt>
                      <c:pt idx="411">
                        <c:v>2.8559999999999999E-2</c:v>
                      </c:pt>
                      <c:pt idx="412">
                        <c:v>3.3820000000000003E-2</c:v>
                      </c:pt>
                      <c:pt idx="413">
                        <c:v>4.0280000000000003E-2</c:v>
                      </c:pt>
                      <c:pt idx="414">
                        <c:v>3.8870000000000002E-2</c:v>
                      </c:pt>
                      <c:pt idx="415">
                        <c:v>2.8969999999999999E-2</c:v>
                      </c:pt>
                      <c:pt idx="416">
                        <c:v>1.772E-2</c:v>
                      </c:pt>
                      <c:pt idx="417">
                        <c:v>1.7260000000000001E-2</c:v>
                      </c:pt>
                      <c:pt idx="418">
                        <c:v>2.895E-2</c:v>
                      </c:pt>
                      <c:pt idx="419">
                        <c:v>3.9480000000000001E-2</c:v>
                      </c:pt>
                      <c:pt idx="420">
                        <c:v>4.1680000000000002E-2</c:v>
                      </c:pt>
                      <c:pt idx="421">
                        <c:v>3.3239999999999999E-2</c:v>
                      </c:pt>
                      <c:pt idx="422">
                        <c:v>2.5940000000000001E-2</c:v>
                      </c:pt>
                      <c:pt idx="423">
                        <c:v>2.2460000000000001E-2</c:v>
                      </c:pt>
                      <c:pt idx="424">
                        <c:v>2.8039999999999999E-2</c:v>
                      </c:pt>
                      <c:pt idx="425">
                        <c:v>3.805E-2</c:v>
                      </c:pt>
                      <c:pt idx="426">
                        <c:v>5.0799999999999998E-2</c:v>
                      </c:pt>
                      <c:pt idx="427">
                        <c:v>4.9509999999999998E-2</c:v>
                      </c:pt>
                      <c:pt idx="428">
                        <c:v>4.5620000000000001E-2</c:v>
                      </c:pt>
                      <c:pt idx="429">
                        <c:v>5.126E-2</c:v>
                      </c:pt>
                      <c:pt idx="430">
                        <c:v>5.1409999999999997E-2</c:v>
                      </c:pt>
                      <c:pt idx="431">
                        <c:v>4.0899999999999999E-2</c:v>
                      </c:pt>
                      <c:pt idx="432">
                        <c:v>4.1489999999999999E-2</c:v>
                      </c:pt>
                      <c:pt idx="433">
                        <c:v>5.6910000000000002E-2</c:v>
                      </c:pt>
                      <c:pt idx="434">
                        <c:v>5.9700000000000003E-2</c:v>
                      </c:pt>
                      <c:pt idx="435">
                        <c:v>5.2720000000000003E-2</c:v>
                      </c:pt>
                      <c:pt idx="436">
                        <c:v>5.3129999999999997E-2</c:v>
                      </c:pt>
                      <c:pt idx="437">
                        <c:v>6.2269999999999999E-2</c:v>
                      </c:pt>
                      <c:pt idx="438">
                        <c:v>7.0620000000000002E-2</c:v>
                      </c:pt>
                      <c:pt idx="439">
                        <c:v>6.9010000000000002E-2</c:v>
                      </c:pt>
                      <c:pt idx="440">
                        <c:v>5.7669999999999999E-2</c:v>
                      </c:pt>
                      <c:pt idx="441">
                        <c:v>5.305E-2</c:v>
                      </c:pt>
                      <c:pt idx="442">
                        <c:v>6.4350000000000004E-2</c:v>
                      </c:pt>
                      <c:pt idx="443">
                        <c:v>7.8380000000000005E-2</c:v>
                      </c:pt>
                      <c:pt idx="444">
                        <c:v>7.8799999999999995E-2</c:v>
                      </c:pt>
                      <c:pt idx="445">
                        <c:v>7.1639999999999995E-2</c:v>
                      </c:pt>
                      <c:pt idx="446">
                        <c:v>6.7320000000000005E-2</c:v>
                      </c:pt>
                      <c:pt idx="447">
                        <c:v>6.7089999999999997E-2</c:v>
                      </c:pt>
                      <c:pt idx="448">
                        <c:v>6.9309999999999997E-2</c:v>
                      </c:pt>
                      <c:pt idx="449">
                        <c:v>7.664E-2</c:v>
                      </c:pt>
                      <c:pt idx="450">
                        <c:v>8.5989999999999997E-2</c:v>
                      </c:pt>
                      <c:pt idx="451">
                        <c:v>8.7929999999999994E-2</c:v>
                      </c:pt>
                      <c:pt idx="452">
                        <c:v>8.9929999999999996E-2</c:v>
                      </c:pt>
                      <c:pt idx="453">
                        <c:v>8.8359999999999994E-2</c:v>
                      </c:pt>
                      <c:pt idx="454">
                        <c:v>8.251E-2</c:v>
                      </c:pt>
                      <c:pt idx="455">
                        <c:v>8.1199999999999994E-2</c:v>
                      </c:pt>
                      <c:pt idx="456">
                        <c:v>8.4839999999999999E-2</c:v>
                      </c:pt>
                      <c:pt idx="457">
                        <c:v>7.9640000000000002E-2</c:v>
                      </c:pt>
                      <c:pt idx="458">
                        <c:v>7.9759999999999998E-2</c:v>
                      </c:pt>
                      <c:pt idx="459">
                        <c:v>8.6440000000000003E-2</c:v>
                      </c:pt>
                      <c:pt idx="460">
                        <c:v>9.6629999999999994E-2</c:v>
                      </c:pt>
                      <c:pt idx="461">
                        <c:v>9.3340000000000006E-2</c:v>
                      </c:pt>
                      <c:pt idx="462">
                        <c:v>9.2259999999999995E-2</c:v>
                      </c:pt>
                      <c:pt idx="463">
                        <c:v>9.0310000000000001E-2</c:v>
                      </c:pt>
                      <c:pt idx="464">
                        <c:v>9.3799999999999994E-2</c:v>
                      </c:pt>
                      <c:pt idx="465">
                        <c:v>0.10266</c:v>
                      </c:pt>
                      <c:pt idx="466">
                        <c:v>0.1038</c:v>
                      </c:pt>
                      <c:pt idx="467">
                        <c:v>9.783E-2</c:v>
                      </c:pt>
                      <c:pt idx="468">
                        <c:v>8.5029999999999994E-2</c:v>
                      </c:pt>
                      <c:pt idx="469">
                        <c:v>9.0370000000000006E-2</c:v>
                      </c:pt>
                      <c:pt idx="470">
                        <c:v>0.10596999999999999</c:v>
                      </c:pt>
                      <c:pt idx="471">
                        <c:v>0.11073</c:v>
                      </c:pt>
                      <c:pt idx="472">
                        <c:v>0.11301</c:v>
                      </c:pt>
                      <c:pt idx="473">
                        <c:v>0.11737</c:v>
                      </c:pt>
                      <c:pt idx="474">
                        <c:v>0.12025</c:v>
                      </c:pt>
                      <c:pt idx="475">
                        <c:v>0.11902</c:v>
                      </c:pt>
                      <c:pt idx="476">
                        <c:v>0.12572</c:v>
                      </c:pt>
                      <c:pt idx="477">
                        <c:v>0.13732</c:v>
                      </c:pt>
                      <c:pt idx="478">
                        <c:v>0.14430999999999999</c:v>
                      </c:pt>
                      <c:pt idx="479">
                        <c:v>0.14498</c:v>
                      </c:pt>
                      <c:pt idx="480">
                        <c:v>0.14115</c:v>
                      </c:pt>
                      <c:pt idx="481">
                        <c:v>0.1426</c:v>
                      </c:pt>
                      <c:pt idx="482">
                        <c:v>0.15643000000000001</c:v>
                      </c:pt>
                      <c:pt idx="483">
                        <c:v>0.16739000000000001</c:v>
                      </c:pt>
                      <c:pt idx="484">
                        <c:v>0.16514999999999999</c:v>
                      </c:pt>
                      <c:pt idx="485">
                        <c:v>0.16375999999999999</c:v>
                      </c:pt>
                      <c:pt idx="486">
                        <c:v>0.16986999999999999</c:v>
                      </c:pt>
                      <c:pt idx="487">
                        <c:v>0.17512</c:v>
                      </c:pt>
                      <c:pt idx="488">
                        <c:v>0.17252999999999999</c:v>
                      </c:pt>
                      <c:pt idx="489">
                        <c:v>0.18410000000000001</c:v>
                      </c:pt>
                      <c:pt idx="490">
                        <c:v>0.21052999999999999</c:v>
                      </c:pt>
                      <c:pt idx="491">
                        <c:v>0.23361000000000001</c:v>
                      </c:pt>
                      <c:pt idx="492">
                        <c:v>0.23200000000000001</c:v>
                      </c:pt>
                      <c:pt idx="493">
                        <c:v>0.22236</c:v>
                      </c:pt>
                      <c:pt idx="494">
                        <c:v>0.22267999999999999</c:v>
                      </c:pt>
                      <c:pt idx="495">
                        <c:v>0.23136000000000001</c:v>
                      </c:pt>
                      <c:pt idx="496">
                        <c:v>0.23322999999999999</c:v>
                      </c:pt>
                      <c:pt idx="497">
                        <c:v>0.23477999999999999</c:v>
                      </c:pt>
                      <c:pt idx="498">
                        <c:v>0.25086000000000003</c:v>
                      </c:pt>
                      <c:pt idx="499">
                        <c:v>0.26262999999999997</c:v>
                      </c:pt>
                      <c:pt idx="500">
                        <c:v>0.26685999999999999</c:v>
                      </c:pt>
                      <c:pt idx="501">
                        <c:v>0.25101000000000001</c:v>
                      </c:pt>
                      <c:pt idx="502">
                        <c:v>0.23638000000000001</c:v>
                      </c:pt>
                      <c:pt idx="503">
                        <c:v>0.23175999999999999</c:v>
                      </c:pt>
                      <c:pt idx="504">
                        <c:v>0.24059</c:v>
                      </c:pt>
                      <c:pt idx="505">
                        <c:v>0.24207000000000001</c:v>
                      </c:pt>
                      <c:pt idx="506">
                        <c:v>0.22900000000000001</c:v>
                      </c:pt>
                      <c:pt idx="507">
                        <c:v>0.21543999999999999</c:v>
                      </c:pt>
                      <c:pt idx="508">
                        <c:v>0.20551</c:v>
                      </c:pt>
                      <c:pt idx="509">
                        <c:v>0.19489999999999999</c:v>
                      </c:pt>
                      <c:pt idx="510">
                        <c:v>0.18689</c:v>
                      </c:pt>
                      <c:pt idx="511">
                        <c:v>0.18126</c:v>
                      </c:pt>
                      <c:pt idx="512">
                        <c:v>0.18468000000000001</c:v>
                      </c:pt>
                      <c:pt idx="513">
                        <c:v>0.16284000000000001</c:v>
                      </c:pt>
                      <c:pt idx="514">
                        <c:v>0.13431000000000001</c:v>
                      </c:pt>
                      <c:pt idx="515">
                        <c:v>0.11813</c:v>
                      </c:pt>
                      <c:pt idx="516">
                        <c:v>0.11794</c:v>
                      </c:pt>
                      <c:pt idx="517">
                        <c:v>0.10134</c:v>
                      </c:pt>
                      <c:pt idx="518">
                        <c:v>7.646E-2</c:v>
                      </c:pt>
                      <c:pt idx="519">
                        <c:v>6.7890000000000006E-2</c:v>
                      </c:pt>
                      <c:pt idx="520">
                        <c:v>7.6859999999999998E-2</c:v>
                      </c:pt>
                      <c:pt idx="521">
                        <c:v>8.2540000000000002E-2</c:v>
                      </c:pt>
                      <c:pt idx="522">
                        <c:v>7.2919999999999999E-2</c:v>
                      </c:pt>
                      <c:pt idx="523">
                        <c:v>5.8680000000000003E-2</c:v>
                      </c:pt>
                      <c:pt idx="524">
                        <c:v>5.5210000000000002E-2</c:v>
                      </c:pt>
                      <c:pt idx="525">
                        <c:v>6.1499999999999999E-2</c:v>
                      </c:pt>
                      <c:pt idx="526">
                        <c:v>6.5430000000000002E-2</c:v>
                      </c:pt>
                      <c:pt idx="527">
                        <c:v>5.833E-2</c:v>
                      </c:pt>
                      <c:pt idx="528">
                        <c:v>5.1749999999999997E-2</c:v>
                      </c:pt>
                      <c:pt idx="529">
                        <c:v>5.5550000000000002E-2</c:v>
                      </c:pt>
                      <c:pt idx="530">
                        <c:v>5.9360000000000003E-2</c:v>
                      </c:pt>
                      <c:pt idx="531">
                        <c:v>5.781E-2</c:v>
                      </c:pt>
                      <c:pt idx="532">
                        <c:v>5.8520000000000003E-2</c:v>
                      </c:pt>
                      <c:pt idx="533">
                        <c:v>5.8049999999999997E-2</c:v>
                      </c:pt>
                      <c:pt idx="534">
                        <c:v>4.7320000000000001E-2</c:v>
                      </c:pt>
                      <c:pt idx="535">
                        <c:v>3.9070000000000001E-2</c:v>
                      </c:pt>
                      <c:pt idx="536">
                        <c:v>3.9379999999999998E-2</c:v>
                      </c:pt>
                      <c:pt idx="537">
                        <c:v>5.0959999999999998E-2</c:v>
                      </c:pt>
                      <c:pt idx="538">
                        <c:v>6.1409999999999999E-2</c:v>
                      </c:pt>
                      <c:pt idx="539">
                        <c:v>7.0940000000000003E-2</c:v>
                      </c:pt>
                      <c:pt idx="540">
                        <c:v>6.5559999999999993E-2</c:v>
                      </c:pt>
                      <c:pt idx="541">
                        <c:v>5.459E-2</c:v>
                      </c:pt>
                      <c:pt idx="542">
                        <c:v>4.9549999999999997E-2</c:v>
                      </c:pt>
                      <c:pt idx="543">
                        <c:v>6.1350000000000002E-2</c:v>
                      </c:pt>
                      <c:pt idx="544">
                        <c:v>6.4280000000000004E-2</c:v>
                      </c:pt>
                      <c:pt idx="545">
                        <c:v>5.9060000000000001E-2</c:v>
                      </c:pt>
                      <c:pt idx="546">
                        <c:v>5.7540000000000001E-2</c:v>
                      </c:pt>
                      <c:pt idx="547">
                        <c:v>7.1940000000000004E-2</c:v>
                      </c:pt>
                      <c:pt idx="548">
                        <c:v>8.0629999999999993E-2</c:v>
                      </c:pt>
                      <c:pt idx="549">
                        <c:v>7.911E-2</c:v>
                      </c:pt>
                      <c:pt idx="550">
                        <c:v>6.2370000000000002E-2</c:v>
                      </c:pt>
                      <c:pt idx="551">
                        <c:v>4.7910000000000001E-2</c:v>
                      </c:pt>
                      <c:pt idx="552">
                        <c:v>4.4659999999999998E-2</c:v>
                      </c:pt>
                      <c:pt idx="553">
                        <c:v>7.0230000000000001E-2</c:v>
                      </c:pt>
                      <c:pt idx="554">
                        <c:v>7.306E-2</c:v>
                      </c:pt>
                      <c:pt idx="555">
                        <c:v>6.6989999999999994E-2</c:v>
                      </c:pt>
                      <c:pt idx="556">
                        <c:v>5.6000000000000001E-2</c:v>
                      </c:pt>
                      <c:pt idx="557">
                        <c:v>6.6350000000000006E-2</c:v>
                      </c:pt>
                      <c:pt idx="558">
                        <c:v>7.0499999999999993E-2</c:v>
                      </c:pt>
                      <c:pt idx="559">
                        <c:v>7.732E-2</c:v>
                      </c:pt>
                      <c:pt idx="560">
                        <c:v>8.3169999999999994E-2</c:v>
                      </c:pt>
                      <c:pt idx="561">
                        <c:v>7.8750000000000001E-2</c:v>
                      </c:pt>
                      <c:pt idx="562">
                        <c:v>8.4690000000000001E-2</c:v>
                      </c:pt>
                      <c:pt idx="563">
                        <c:v>9.937E-2</c:v>
                      </c:pt>
                      <c:pt idx="564">
                        <c:v>0.10768</c:v>
                      </c:pt>
                      <c:pt idx="565">
                        <c:v>0.10406</c:v>
                      </c:pt>
                      <c:pt idx="566">
                        <c:v>0.10405</c:v>
                      </c:pt>
                      <c:pt idx="567">
                        <c:v>0.10808</c:v>
                      </c:pt>
                      <c:pt idx="568">
                        <c:v>0.10666</c:v>
                      </c:pt>
                      <c:pt idx="569">
                        <c:v>0.11055</c:v>
                      </c:pt>
                      <c:pt idx="570">
                        <c:v>0.11376</c:v>
                      </c:pt>
                      <c:pt idx="571">
                        <c:v>0.11473999999999999</c:v>
                      </c:pt>
                      <c:pt idx="572">
                        <c:v>0.12033000000000001</c:v>
                      </c:pt>
                      <c:pt idx="573">
                        <c:v>0.13138</c:v>
                      </c:pt>
                      <c:pt idx="574">
                        <c:v>0.12436999999999999</c:v>
                      </c:pt>
                      <c:pt idx="575">
                        <c:v>0.10896</c:v>
                      </c:pt>
                      <c:pt idx="576">
                        <c:v>9.7299999999999998E-2</c:v>
                      </c:pt>
                      <c:pt idx="577">
                        <c:v>8.9730000000000004E-2</c:v>
                      </c:pt>
                      <c:pt idx="578">
                        <c:v>8.1640000000000004E-2</c:v>
                      </c:pt>
                      <c:pt idx="579">
                        <c:v>7.4560000000000001E-2</c:v>
                      </c:pt>
                      <c:pt idx="580">
                        <c:v>6.9809999999999997E-2</c:v>
                      </c:pt>
                      <c:pt idx="581">
                        <c:v>5.985E-2</c:v>
                      </c:pt>
                      <c:pt idx="582">
                        <c:v>5.8259999999999999E-2</c:v>
                      </c:pt>
                      <c:pt idx="583">
                        <c:v>6.1960000000000001E-2</c:v>
                      </c:pt>
                      <c:pt idx="584">
                        <c:v>6.3899999999999998E-2</c:v>
                      </c:pt>
                      <c:pt idx="585">
                        <c:v>6.1679999999999999E-2</c:v>
                      </c:pt>
                      <c:pt idx="586">
                        <c:v>6.2920000000000004E-2</c:v>
                      </c:pt>
                      <c:pt idx="587">
                        <c:v>6.8890000000000007E-2</c:v>
                      </c:pt>
                      <c:pt idx="588">
                        <c:v>4.6240000000000003E-2</c:v>
                      </c:pt>
                      <c:pt idx="589">
                        <c:v>2.4039999999999999E-2</c:v>
                      </c:pt>
                      <c:pt idx="590">
                        <c:v>1.196E-2</c:v>
                      </c:pt>
                      <c:pt idx="591">
                        <c:v>1.265E-2</c:v>
                      </c:pt>
                      <c:pt idx="592">
                        <c:v>3.8400000000000001E-3</c:v>
                      </c:pt>
                      <c:pt idx="593">
                        <c:v>5.9199999999999999E-3</c:v>
                      </c:pt>
                      <c:pt idx="594">
                        <c:v>1.38E-2</c:v>
                      </c:pt>
                      <c:pt idx="595">
                        <c:v>1.1509999999999999E-2</c:v>
                      </c:pt>
                      <c:pt idx="596">
                        <c:v>5.5500000000000002E-3</c:v>
                      </c:pt>
                      <c:pt idx="597" formatCode="0.00E+00">
                        <c:v>3.2069500000000002E-4</c:v>
                      </c:pt>
                      <c:pt idx="598">
                        <c:v>5.2700000000000004E-3</c:v>
                      </c:pt>
                      <c:pt idx="599" formatCode="0.00E+00">
                        <c:v>-7.7476699999999999E-4</c:v>
                      </c:pt>
                      <c:pt idx="600">
                        <c:v>-8.2100000000000003E-3</c:v>
                      </c:pt>
                      <c:pt idx="601">
                        <c:v>-1.4760000000000001E-2</c:v>
                      </c:pt>
                      <c:pt idx="602">
                        <c:v>-1.4149999999999999E-2</c:v>
                      </c:pt>
                      <c:pt idx="603">
                        <c:v>-1.487E-2</c:v>
                      </c:pt>
                      <c:pt idx="604">
                        <c:v>-9.5499999999999995E-3</c:v>
                      </c:pt>
                      <c:pt idx="605">
                        <c:v>-5.4400000000000004E-3</c:v>
                      </c:pt>
                      <c:pt idx="606">
                        <c:v>-1.7090000000000001E-2</c:v>
                      </c:pt>
                      <c:pt idx="607">
                        <c:v>-3.168E-2</c:v>
                      </c:pt>
                      <c:pt idx="608">
                        <c:v>-3.0329999999999999E-2</c:v>
                      </c:pt>
                      <c:pt idx="609">
                        <c:v>-2.7529999999999999E-2</c:v>
                      </c:pt>
                      <c:pt idx="610">
                        <c:v>-2.1409999999999998E-2</c:v>
                      </c:pt>
                      <c:pt idx="611">
                        <c:v>-1.9709999999999998E-2</c:v>
                      </c:pt>
                      <c:pt idx="612">
                        <c:v>-2.0789999999999999E-2</c:v>
                      </c:pt>
                      <c:pt idx="613">
                        <c:v>-3.1579999999999997E-2</c:v>
                      </c:pt>
                      <c:pt idx="614">
                        <c:v>-3.1009999999999999E-2</c:v>
                      </c:pt>
                      <c:pt idx="615">
                        <c:v>-2.3709999999999998E-2</c:v>
                      </c:pt>
                      <c:pt idx="616">
                        <c:v>-3.1870000000000002E-2</c:v>
                      </c:pt>
                      <c:pt idx="617">
                        <c:v>-3.1140000000000001E-2</c:v>
                      </c:pt>
                      <c:pt idx="618">
                        <c:v>-2.3990000000000001E-2</c:v>
                      </c:pt>
                      <c:pt idx="619">
                        <c:v>-2.785E-2</c:v>
                      </c:pt>
                      <c:pt idx="620">
                        <c:v>-3.8199999999999998E-2</c:v>
                      </c:pt>
                      <c:pt idx="621">
                        <c:v>-3.6889999999999999E-2</c:v>
                      </c:pt>
                      <c:pt idx="622">
                        <c:v>-2.3879999999999998E-2</c:v>
                      </c:pt>
                      <c:pt idx="623">
                        <c:v>-2.068E-2</c:v>
                      </c:pt>
                      <c:pt idx="624">
                        <c:v>-1.7170000000000001E-2</c:v>
                      </c:pt>
                      <c:pt idx="625">
                        <c:v>-2.92E-2</c:v>
                      </c:pt>
                      <c:pt idx="626">
                        <c:v>-3.049E-2</c:v>
                      </c:pt>
                      <c:pt idx="627">
                        <c:v>-2.4899999999999999E-2</c:v>
                      </c:pt>
                      <c:pt idx="628">
                        <c:v>-1.898E-2</c:v>
                      </c:pt>
                      <c:pt idx="629">
                        <c:v>-2.9409999999999999E-2</c:v>
                      </c:pt>
                      <c:pt idx="630">
                        <c:v>-3.1399999999999997E-2</c:v>
                      </c:pt>
                      <c:pt idx="631">
                        <c:v>-2.8920000000000001E-2</c:v>
                      </c:pt>
                      <c:pt idx="632">
                        <c:v>-2.383E-2</c:v>
                      </c:pt>
                      <c:pt idx="633">
                        <c:v>-2.4029999999999999E-2</c:v>
                      </c:pt>
                      <c:pt idx="634">
                        <c:v>-3.0890000000000001E-2</c:v>
                      </c:pt>
                      <c:pt idx="635">
                        <c:v>-4.1529999999999997E-2</c:v>
                      </c:pt>
                      <c:pt idx="636">
                        <c:v>-4.8520000000000001E-2</c:v>
                      </c:pt>
                      <c:pt idx="637">
                        <c:v>-4.9059999999999999E-2</c:v>
                      </c:pt>
                      <c:pt idx="638">
                        <c:v>-3.1940000000000003E-2</c:v>
                      </c:pt>
                      <c:pt idx="639">
                        <c:v>-2.1270000000000001E-2</c:v>
                      </c:pt>
                      <c:pt idx="640">
                        <c:v>-2.3959999999999999E-2</c:v>
                      </c:pt>
                      <c:pt idx="641">
                        <c:v>-2.3959999999999999E-2</c:v>
                      </c:pt>
                      <c:pt idx="642">
                        <c:v>-1.8880000000000001E-2</c:v>
                      </c:pt>
                      <c:pt idx="643">
                        <c:v>-2.172E-2</c:v>
                      </c:pt>
                      <c:pt idx="644">
                        <c:v>-3.7170000000000002E-2</c:v>
                      </c:pt>
                      <c:pt idx="645">
                        <c:v>-3.85E-2</c:v>
                      </c:pt>
                      <c:pt idx="646">
                        <c:v>-3.4329999999999999E-2</c:v>
                      </c:pt>
                      <c:pt idx="647">
                        <c:v>-1.9519999999999999E-2</c:v>
                      </c:pt>
                      <c:pt idx="648">
                        <c:v>-1.4959999999999999E-2</c:v>
                      </c:pt>
                      <c:pt idx="649">
                        <c:v>-3.415E-2</c:v>
                      </c:pt>
                      <c:pt idx="650">
                        <c:v>-4.4220000000000002E-2</c:v>
                      </c:pt>
                      <c:pt idx="651">
                        <c:v>-3.3230000000000003E-2</c:v>
                      </c:pt>
                      <c:pt idx="652">
                        <c:v>-1.094E-2</c:v>
                      </c:pt>
                      <c:pt idx="653">
                        <c:v>-9.2599999999999991E-3</c:v>
                      </c:pt>
                      <c:pt idx="654">
                        <c:v>-1.6549999999999999E-2</c:v>
                      </c:pt>
                      <c:pt idx="655">
                        <c:v>-2.2110000000000001E-2</c:v>
                      </c:pt>
                      <c:pt idx="656">
                        <c:v>-1.8710000000000001E-2</c:v>
                      </c:pt>
                      <c:pt idx="657">
                        <c:v>-5.2700000000000004E-3</c:v>
                      </c:pt>
                      <c:pt idx="658">
                        <c:v>1.24E-3</c:v>
                      </c:pt>
                      <c:pt idx="659" formatCode="0.00E+00">
                        <c:v>-5.2315E-4</c:v>
                      </c:pt>
                      <c:pt idx="660">
                        <c:v>-8.3000000000000001E-3</c:v>
                      </c:pt>
                      <c:pt idx="661">
                        <c:v>-4.7600000000000003E-3</c:v>
                      </c:pt>
                      <c:pt idx="662">
                        <c:v>2.0400000000000001E-3</c:v>
                      </c:pt>
                      <c:pt idx="663">
                        <c:v>-1.5200000000000001E-3</c:v>
                      </c:pt>
                      <c:pt idx="664">
                        <c:v>6.6600000000000001E-3</c:v>
                      </c:pt>
                      <c:pt idx="665">
                        <c:v>1.221E-2</c:v>
                      </c:pt>
                      <c:pt idx="666">
                        <c:v>1.465E-2</c:v>
                      </c:pt>
                      <c:pt idx="667">
                        <c:v>1.4499999999999999E-3</c:v>
                      </c:pt>
                      <c:pt idx="668">
                        <c:v>1.9220000000000001E-2</c:v>
                      </c:pt>
                      <c:pt idx="669">
                        <c:v>1.5679999999999999E-2</c:v>
                      </c:pt>
                      <c:pt idx="670">
                        <c:v>-2.4599999999999999E-3</c:v>
                      </c:pt>
                      <c:pt idx="671">
                        <c:v>-2.0639999999999999E-2</c:v>
                      </c:pt>
                      <c:pt idx="672" formatCode="0.00E+00">
                        <c:v>6.7577100000000003E-4</c:v>
                      </c:pt>
                      <c:pt idx="673">
                        <c:v>1.0500000000000001E-2</c:v>
                      </c:pt>
                      <c:pt idx="674">
                        <c:v>1.584E-2</c:v>
                      </c:pt>
                      <c:pt idx="675">
                        <c:v>2.605E-2</c:v>
                      </c:pt>
                      <c:pt idx="676">
                        <c:v>3.8420000000000003E-2</c:v>
                      </c:pt>
                      <c:pt idx="677">
                        <c:v>3.406E-2</c:v>
                      </c:pt>
                      <c:pt idx="678">
                        <c:v>4.0750000000000001E-2</c:v>
                      </c:pt>
                      <c:pt idx="679">
                        <c:v>4.675E-2</c:v>
                      </c:pt>
                      <c:pt idx="680">
                        <c:v>4.7690000000000003E-2</c:v>
                      </c:pt>
                      <c:pt idx="681">
                        <c:v>4.829E-2</c:v>
                      </c:pt>
                      <c:pt idx="682">
                        <c:v>4.8800000000000003E-2</c:v>
                      </c:pt>
                      <c:pt idx="683">
                        <c:v>5.8270000000000002E-2</c:v>
                      </c:pt>
                      <c:pt idx="684">
                        <c:v>6.7849999999999994E-2</c:v>
                      </c:pt>
                      <c:pt idx="685">
                        <c:v>7.1540000000000006E-2</c:v>
                      </c:pt>
                      <c:pt idx="686">
                        <c:v>5.3999999999999999E-2</c:v>
                      </c:pt>
                      <c:pt idx="687">
                        <c:v>3.0079999999999999E-2</c:v>
                      </c:pt>
                      <c:pt idx="688">
                        <c:v>2.9159999999999998E-2</c:v>
                      </c:pt>
                      <c:pt idx="689">
                        <c:v>3.6240000000000001E-2</c:v>
                      </c:pt>
                      <c:pt idx="690">
                        <c:v>6.3890000000000002E-2</c:v>
                      </c:pt>
                      <c:pt idx="691">
                        <c:v>6.7909999999999998E-2</c:v>
                      </c:pt>
                      <c:pt idx="692">
                        <c:v>7.4029999999999999E-2</c:v>
                      </c:pt>
                      <c:pt idx="693">
                        <c:v>7.0239999999999997E-2</c:v>
                      </c:pt>
                      <c:pt idx="694">
                        <c:v>7.3270000000000002E-2</c:v>
                      </c:pt>
                      <c:pt idx="695">
                        <c:v>7.8659999999999994E-2</c:v>
                      </c:pt>
                      <c:pt idx="696">
                        <c:v>8.9020000000000002E-2</c:v>
                      </c:pt>
                      <c:pt idx="697">
                        <c:v>8.9050000000000004E-2</c:v>
                      </c:pt>
                      <c:pt idx="698">
                        <c:v>8.0890000000000004E-2</c:v>
                      </c:pt>
                      <c:pt idx="699">
                        <c:v>7.7579999999999996E-2</c:v>
                      </c:pt>
                      <c:pt idx="700">
                        <c:v>8.004E-2</c:v>
                      </c:pt>
                      <c:pt idx="701">
                        <c:v>8.0430000000000001E-2</c:v>
                      </c:pt>
                      <c:pt idx="702">
                        <c:v>9.6280000000000004E-2</c:v>
                      </c:pt>
                      <c:pt idx="703">
                        <c:v>0.10969</c:v>
                      </c:pt>
                      <c:pt idx="704">
                        <c:v>0.11264</c:v>
                      </c:pt>
                      <c:pt idx="705">
                        <c:v>0.11011</c:v>
                      </c:pt>
                      <c:pt idx="706">
                        <c:v>0.10970000000000001</c:v>
                      </c:pt>
                      <c:pt idx="707">
                        <c:v>0.1071</c:v>
                      </c:pt>
                      <c:pt idx="708">
                        <c:v>0.10804999999999999</c:v>
                      </c:pt>
                      <c:pt idx="709">
                        <c:v>0.12823999999999999</c:v>
                      </c:pt>
                      <c:pt idx="710">
                        <c:v>0.13974</c:v>
                      </c:pt>
                      <c:pt idx="711">
                        <c:v>0.14577000000000001</c:v>
                      </c:pt>
                      <c:pt idx="712">
                        <c:v>0.14435999999999999</c:v>
                      </c:pt>
                      <c:pt idx="713">
                        <c:v>0.14035</c:v>
                      </c:pt>
                      <c:pt idx="714">
                        <c:v>0.12556</c:v>
                      </c:pt>
                      <c:pt idx="715">
                        <c:v>0.12001000000000001</c:v>
                      </c:pt>
                      <c:pt idx="716">
                        <c:v>0.13331000000000001</c:v>
                      </c:pt>
                      <c:pt idx="717">
                        <c:v>0.16711000000000001</c:v>
                      </c:pt>
                      <c:pt idx="718">
                        <c:v>0.1905</c:v>
                      </c:pt>
                      <c:pt idx="719">
                        <c:v>0.19833999999999999</c:v>
                      </c:pt>
                      <c:pt idx="720">
                        <c:v>0.18733</c:v>
                      </c:pt>
                      <c:pt idx="721">
                        <c:v>0.18539</c:v>
                      </c:pt>
                      <c:pt idx="722">
                        <c:v>0.18704000000000001</c:v>
                      </c:pt>
                      <c:pt idx="723">
                        <c:v>0.20165</c:v>
                      </c:pt>
                      <c:pt idx="724">
                        <c:v>0.21668000000000001</c:v>
                      </c:pt>
                      <c:pt idx="725">
                        <c:v>0.22545999999999999</c:v>
                      </c:pt>
                      <c:pt idx="726">
                        <c:v>0.23358999999999999</c:v>
                      </c:pt>
                      <c:pt idx="727">
                        <c:v>0.24784</c:v>
                      </c:pt>
                      <c:pt idx="728">
                        <c:v>0.26103999999999999</c:v>
                      </c:pt>
                      <c:pt idx="729">
                        <c:v>0.26617000000000002</c:v>
                      </c:pt>
                      <c:pt idx="730">
                        <c:v>0.27267000000000002</c:v>
                      </c:pt>
                      <c:pt idx="731">
                        <c:v>0.27953</c:v>
                      </c:pt>
                      <c:pt idx="732">
                        <c:v>0.28921999999999998</c:v>
                      </c:pt>
                      <c:pt idx="733">
                        <c:v>0.30973000000000001</c:v>
                      </c:pt>
                      <c:pt idx="734">
                        <c:v>0.33861999999999998</c:v>
                      </c:pt>
                      <c:pt idx="735">
                        <c:v>0.35254999999999997</c:v>
                      </c:pt>
                      <c:pt idx="736">
                        <c:v>0.36108000000000001</c:v>
                      </c:pt>
                      <c:pt idx="737">
                        <c:v>0.38527</c:v>
                      </c:pt>
                      <c:pt idx="738">
                        <c:v>0.41360999999999998</c:v>
                      </c:pt>
                      <c:pt idx="739">
                        <c:v>0.43487999999999999</c:v>
                      </c:pt>
                      <c:pt idx="740">
                        <c:v>0.47269</c:v>
                      </c:pt>
                      <c:pt idx="741">
                        <c:v>0.51244000000000001</c:v>
                      </c:pt>
                      <c:pt idx="742">
                        <c:v>0.54559999999999997</c:v>
                      </c:pt>
                      <c:pt idx="743">
                        <c:v>0.57943</c:v>
                      </c:pt>
                      <c:pt idx="744">
                        <c:v>0.61926999999999999</c:v>
                      </c:pt>
                      <c:pt idx="745">
                        <c:v>0.62402999999999997</c:v>
                      </c:pt>
                      <c:pt idx="746">
                        <c:v>0.61738999999999999</c:v>
                      </c:pt>
                      <c:pt idx="747">
                        <c:v>0.60609999999999997</c:v>
                      </c:pt>
                      <c:pt idx="748">
                        <c:v>0.60680000000000001</c:v>
                      </c:pt>
                      <c:pt idx="749">
                        <c:v>0.59270999999999996</c:v>
                      </c:pt>
                      <c:pt idx="750">
                        <c:v>0.57006000000000001</c:v>
                      </c:pt>
                      <c:pt idx="751">
                        <c:v>0.52029999999999998</c:v>
                      </c:pt>
                      <c:pt idx="752">
                        <c:v>0.48132000000000003</c:v>
                      </c:pt>
                      <c:pt idx="753">
                        <c:v>0.44156000000000001</c:v>
                      </c:pt>
                      <c:pt idx="754">
                        <c:v>0.39206000000000002</c:v>
                      </c:pt>
                      <c:pt idx="755">
                        <c:v>0.33133000000000001</c:v>
                      </c:pt>
                      <c:pt idx="756">
                        <c:v>0.28793000000000002</c:v>
                      </c:pt>
                      <c:pt idx="757">
                        <c:v>0.25119999999999998</c:v>
                      </c:pt>
                      <c:pt idx="758">
                        <c:v>0.22664000000000001</c:v>
                      </c:pt>
                      <c:pt idx="759">
                        <c:v>0.21764</c:v>
                      </c:pt>
                      <c:pt idx="760">
                        <c:v>0.21190999999999999</c:v>
                      </c:pt>
                      <c:pt idx="761">
                        <c:v>0.16516</c:v>
                      </c:pt>
                      <c:pt idx="762">
                        <c:v>0.13081999999999999</c:v>
                      </c:pt>
                      <c:pt idx="763">
                        <c:v>0.10888</c:v>
                      </c:pt>
                      <c:pt idx="764">
                        <c:v>0.10452</c:v>
                      </c:pt>
                      <c:pt idx="765">
                        <c:v>8.8330000000000006E-2</c:v>
                      </c:pt>
                      <c:pt idx="766">
                        <c:v>8.3970000000000003E-2</c:v>
                      </c:pt>
                      <c:pt idx="767">
                        <c:v>8.4400000000000003E-2</c:v>
                      </c:pt>
                      <c:pt idx="768">
                        <c:v>9.0359999999999996E-2</c:v>
                      </c:pt>
                      <c:pt idx="769">
                        <c:v>9.7979999999999998E-2</c:v>
                      </c:pt>
                      <c:pt idx="770">
                        <c:v>8.9770000000000003E-2</c:v>
                      </c:pt>
                      <c:pt idx="771">
                        <c:v>7.5450000000000003E-2</c:v>
                      </c:pt>
                      <c:pt idx="772">
                        <c:v>8.1659999999999996E-2</c:v>
                      </c:pt>
                      <c:pt idx="773">
                        <c:v>8.4489999999999996E-2</c:v>
                      </c:pt>
                      <c:pt idx="774">
                        <c:v>7.9469999999999999E-2</c:v>
                      </c:pt>
                      <c:pt idx="775">
                        <c:v>7.195E-2</c:v>
                      </c:pt>
                      <c:pt idx="776">
                        <c:v>9.7489999999999993E-2</c:v>
                      </c:pt>
                      <c:pt idx="777">
                        <c:v>0.11293</c:v>
                      </c:pt>
                      <c:pt idx="778">
                        <c:v>0.10743</c:v>
                      </c:pt>
                      <c:pt idx="779">
                        <c:v>0.10489</c:v>
                      </c:pt>
                      <c:pt idx="780">
                        <c:v>0.12411</c:v>
                      </c:pt>
                      <c:pt idx="781">
                        <c:v>0.13972999999999999</c:v>
                      </c:pt>
                      <c:pt idx="782">
                        <c:v>0.13457</c:v>
                      </c:pt>
                      <c:pt idx="783">
                        <c:v>0.13813</c:v>
                      </c:pt>
                      <c:pt idx="784">
                        <c:v>0.16492000000000001</c:v>
                      </c:pt>
                      <c:pt idx="785">
                        <c:v>0.19395000000000001</c:v>
                      </c:pt>
                      <c:pt idx="786">
                        <c:v>0.19661999999999999</c:v>
                      </c:pt>
                      <c:pt idx="787">
                        <c:v>0.18143000000000001</c:v>
                      </c:pt>
                      <c:pt idx="788">
                        <c:v>0.17807000000000001</c:v>
                      </c:pt>
                      <c:pt idx="789">
                        <c:v>0.18326000000000001</c:v>
                      </c:pt>
                      <c:pt idx="790">
                        <c:v>0.17257</c:v>
                      </c:pt>
                      <c:pt idx="791">
                        <c:v>0.14915</c:v>
                      </c:pt>
                      <c:pt idx="792">
                        <c:v>0.12867999999999999</c:v>
                      </c:pt>
                      <c:pt idx="793">
                        <c:v>0.12151000000000001</c:v>
                      </c:pt>
                      <c:pt idx="794">
                        <c:v>0.11191</c:v>
                      </c:pt>
                      <c:pt idx="795">
                        <c:v>0.1193</c:v>
                      </c:pt>
                      <c:pt idx="796">
                        <c:v>0.10987</c:v>
                      </c:pt>
                      <c:pt idx="797">
                        <c:v>9.8059999999999994E-2</c:v>
                      </c:pt>
                      <c:pt idx="798">
                        <c:v>7.6819999999999999E-2</c:v>
                      </c:pt>
                      <c:pt idx="799">
                        <c:v>8.2640000000000005E-2</c:v>
                      </c:pt>
                      <c:pt idx="800">
                        <c:v>7.5789999999999996E-2</c:v>
                      </c:pt>
                      <c:pt idx="801">
                        <c:v>7.2010000000000005E-2</c:v>
                      </c:pt>
                      <c:pt idx="802">
                        <c:v>6.9389999999999993E-2</c:v>
                      </c:pt>
                      <c:pt idx="803">
                        <c:v>7.757E-2</c:v>
                      </c:pt>
                      <c:pt idx="804">
                        <c:v>7.8770000000000007E-2</c:v>
                      </c:pt>
                      <c:pt idx="805">
                        <c:v>7.2520000000000001E-2</c:v>
                      </c:pt>
                      <c:pt idx="806">
                        <c:v>7.6960000000000001E-2</c:v>
                      </c:pt>
                      <c:pt idx="807">
                        <c:v>8.4269999999999998E-2</c:v>
                      </c:pt>
                      <c:pt idx="808">
                        <c:v>0.10688</c:v>
                      </c:pt>
                      <c:pt idx="809">
                        <c:v>0.12640999999999999</c:v>
                      </c:pt>
                      <c:pt idx="810">
                        <c:v>0.13311999999999999</c:v>
                      </c:pt>
                      <c:pt idx="811">
                        <c:v>0.12803</c:v>
                      </c:pt>
                      <c:pt idx="812">
                        <c:v>0.13288</c:v>
                      </c:pt>
                      <c:pt idx="813">
                        <c:v>0.13402</c:v>
                      </c:pt>
                      <c:pt idx="814">
                        <c:v>0.12584000000000001</c:v>
                      </c:pt>
                      <c:pt idx="815">
                        <c:v>0.14308000000000001</c:v>
                      </c:pt>
                      <c:pt idx="816">
                        <c:v>0.19492000000000001</c:v>
                      </c:pt>
                      <c:pt idx="817">
                        <c:v>0.22677</c:v>
                      </c:pt>
                      <c:pt idx="818">
                        <c:v>0.22783</c:v>
                      </c:pt>
                      <c:pt idx="819">
                        <c:v>0.24328</c:v>
                      </c:pt>
                      <c:pt idx="820">
                        <c:v>0.27495999999999998</c:v>
                      </c:pt>
                      <c:pt idx="821">
                        <c:v>0.29158000000000001</c:v>
                      </c:pt>
                      <c:pt idx="822">
                        <c:v>0.29037000000000002</c:v>
                      </c:pt>
                      <c:pt idx="823">
                        <c:v>0.31541999999999998</c:v>
                      </c:pt>
                      <c:pt idx="824">
                        <c:v>0.35879</c:v>
                      </c:pt>
                      <c:pt idx="825">
                        <c:v>0.40820000000000001</c:v>
                      </c:pt>
                      <c:pt idx="826">
                        <c:v>0.44144</c:v>
                      </c:pt>
                      <c:pt idx="827">
                        <c:v>0.45733000000000001</c:v>
                      </c:pt>
                      <c:pt idx="828">
                        <c:v>0.45752999999999999</c:v>
                      </c:pt>
                      <c:pt idx="829">
                        <c:v>0.46793000000000001</c:v>
                      </c:pt>
                      <c:pt idx="830">
                        <c:v>0.48208000000000001</c:v>
                      </c:pt>
                      <c:pt idx="831">
                        <c:v>0.51017999999999997</c:v>
                      </c:pt>
                      <c:pt idx="832">
                        <c:v>0.55674000000000001</c:v>
                      </c:pt>
                      <c:pt idx="833">
                        <c:v>0.58233999999999997</c:v>
                      </c:pt>
                      <c:pt idx="834">
                        <c:v>0.60729</c:v>
                      </c:pt>
                      <c:pt idx="835">
                        <c:v>0.63834999999999997</c:v>
                      </c:pt>
                      <c:pt idx="836">
                        <c:v>0.70043</c:v>
                      </c:pt>
                      <c:pt idx="837">
                        <c:v>0.72721999999999998</c:v>
                      </c:pt>
                      <c:pt idx="838">
                        <c:v>0.75948000000000004</c:v>
                      </c:pt>
                      <c:pt idx="839">
                        <c:v>0.80552999999999997</c:v>
                      </c:pt>
                      <c:pt idx="840">
                        <c:v>0.83721999999999996</c:v>
                      </c:pt>
                      <c:pt idx="841">
                        <c:v>0.85265000000000002</c:v>
                      </c:pt>
                      <c:pt idx="842">
                        <c:v>0.87029000000000001</c:v>
                      </c:pt>
                      <c:pt idx="843">
                        <c:v>0.91025999999999996</c:v>
                      </c:pt>
                      <c:pt idx="844">
                        <c:v>0.95106000000000002</c:v>
                      </c:pt>
                      <c:pt idx="845">
                        <c:v>0.97953000000000001</c:v>
                      </c:pt>
                      <c:pt idx="846">
                        <c:v>1.00322</c:v>
                      </c:pt>
                      <c:pt idx="847">
                        <c:v>1.02705</c:v>
                      </c:pt>
                      <c:pt idx="848">
                        <c:v>1.08762</c:v>
                      </c:pt>
                      <c:pt idx="849">
                        <c:v>1.1370499999999999</c:v>
                      </c:pt>
                      <c:pt idx="850">
                        <c:v>1.16666</c:v>
                      </c:pt>
                      <c:pt idx="851">
                        <c:v>1.1878500000000001</c:v>
                      </c:pt>
                      <c:pt idx="852">
                        <c:v>1.21872</c:v>
                      </c:pt>
                      <c:pt idx="853">
                        <c:v>1.2524299999999999</c:v>
                      </c:pt>
                      <c:pt idx="854">
                        <c:v>1.2961499999999999</c:v>
                      </c:pt>
                      <c:pt idx="855">
                        <c:v>1.3600399999999999</c:v>
                      </c:pt>
                      <c:pt idx="856">
                        <c:v>1.4144000000000001</c:v>
                      </c:pt>
                      <c:pt idx="857">
                        <c:v>1.4615100000000001</c:v>
                      </c:pt>
                      <c:pt idx="858">
                        <c:v>1.50719</c:v>
                      </c:pt>
                      <c:pt idx="859">
                        <c:v>1.5792600000000001</c:v>
                      </c:pt>
                      <c:pt idx="860">
                        <c:v>1.62582</c:v>
                      </c:pt>
                      <c:pt idx="861">
                        <c:v>1.67666</c:v>
                      </c:pt>
                      <c:pt idx="862">
                        <c:v>1.73872</c:v>
                      </c:pt>
                      <c:pt idx="863">
                        <c:v>1.79857</c:v>
                      </c:pt>
                      <c:pt idx="864">
                        <c:v>1.8256399999999999</c:v>
                      </c:pt>
                      <c:pt idx="865">
                        <c:v>1.8922300000000001</c:v>
                      </c:pt>
                      <c:pt idx="866">
                        <c:v>1.96753</c:v>
                      </c:pt>
                      <c:pt idx="867">
                        <c:v>2.03769</c:v>
                      </c:pt>
                      <c:pt idx="868">
                        <c:v>2.11632</c:v>
                      </c:pt>
                      <c:pt idx="869">
                        <c:v>2.2074600000000002</c:v>
                      </c:pt>
                      <c:pt idx="870">
                        <c:v>2.2627600000000001</c:v>
                      </c:pt>
                      <c:pt idx="871">
                        <c:v>2.2934199999999998</c:v>
                      </c:pt>
                      <c:pt idx="872">
                        <c:v>2.3728899999999999</c:v>
                      </c:pt>
                      <c:pt idx="873">
                        <c:v>2.5039099999999999</c:v>
                      </c:pt>
                      <c:pt idx="874">
                        <c:v>2.6249199999999999</c:v>
                      </c:pt>
                      <c:pt idx="875">
                        <c:v>2.6995800000000001</c:v>
                      </c:pt>
                      <c:pt idx="876">
                        <c:v>2.76755</c:v>
                      </c:pt>
                      <c:pt idx="877">
                        <c:v>2.8851200000000001</c:v>
                      </c:pt>
                      <c:pt idx="878">
                        <c:v>3.0009999999999999</c:v>
                      </c:pt>
                      <c:pt idx="879">
                        <c:v>3.1174200000000001</c:v>
                      </c:pt>
                      <c:pt idx="880">
                        <c:v>3.2650700000000001</c:v>
                      </c:pt>
                      <c:pt idx="881">
                        <c:v>3.4382700000000002</c:v>
                      </c:pt>
                      <c:pt idx="882">
                        <c:v>3.6499299999999999</c:v>
                      </c:pt>
                      <c:pt idx="883">
                        <c:v>3.9123700000000001</c:v>
                      </c:pt>
                      <c:pt idx="884">
                        <c:v>4.1770199999999997</c:v>
                      </c:pt>
                      <c:pt idx="885">
                        <c:v>4.4241000000000001</c:v>
                      </c:pt>
                      <c:pt idx="886">
                        <c:v>4.7516600000000002</c:v>
                      </c:pt>
                      <c:pt idx="887">
                        <c:v>5.1767799999999999</c:v>
                      </c:pt>
                      <c:pt idx="888">
                        <c:v>5.5850999999999997</c:v>
                      </c:pt>
                      <c:pt idx="889">
                        <c:v>5.8960100000000004</c:v>
                      </c:pt>
                      <c:pt idx="890">
                        <c:v>6.0023200000000001</c:v>
                      </c:pt>
                      <c:pt idx="891">
                        <c:v>5.8763399999999999</c:v>
                      </c:pt>
                      <c:pt idx="892">
                        <c:v>5.6151299999999997</c:v>
                      </c:pt>
                      <c:pt idx="893">
                        <c:v>5.2908299999999997</c:v>
                      </c:pt>
                      <c:pt idx="894">
                        <c:v>4.8437099999999997</c:v>
                      </c:pt>
                      <c:pt idx="895">
                        <c:v>4.2472500000000002</c:v>
                      </c:pt>
                      <c:pt idx="896">
                        <c:v>3.56717</c:v>
                      </c:pt>
                      <c:pt idx="897">
                        <c:v>2.9111899999999999</c:v>
                      </c:pt>
                      <c:pt idx="898">
                        <c:v>2.3247599999999999</c:v>
                      </c:pt>
                      <c:pt idx="899">
                        <c:v>1.8590100000000001</c:v>
                      </c:pt>
                      <c:pt idx="900">
                        <c:v>1.51176</c:v>
                      </c:pt>
                      <c:pt idx="901">
                        <c:v>1.27121</c:v>
                      </c:pt>
                      <c:pt idx="902">
                        <c:v>1.0999699999999999</c:v>
                      </c:pt>
                      <c:pt idx="903">
                        <c:v>0.99170999999999998</c:v>
                      </c:pt>
                      <c:pt idx="904">
                        <c:v>0.91495000000000004</c:v>
                      </c:pt>
                      <c:pt idx="905">
                        <c:v>0.86919000000000002</c:v>
                      </c:pt>
                      <c:pt idx="906">
                        <c:v>0.82174000000000003</c:v>
                      </c:pt>
                      <c:pt idx="907">
                        <c:v>0.78439000000000003</c:v>
                      </c:pt>
                      <c:pt idx="908">
                        <c:v>0.72585</c:v>
                      </c:pt>
                      <c:pt idx="909">
                        <c:v>0.68393000000000004</c:v>
                      </c:pt>
                      <c:pt idx="910">
                        <c:v>0.62177000000000004</c:v>
                      </c:pt>
                      <c:pt idx="911">
                        <c:v>0.58913000000000004</c:v>
                      </c:pt>
                      <c:pt idx="912">
                        <c:v>0.56237000000000004</c:v>
                      </c:pt>
                      <c:pt idx="913">
                        <c:v>0.53854000000000002</c:v>
                      </c:pt>
                      <c:pt idx="914">
                        <c:v>0.49682999999999999</c:v>
                      </c:pt>
                      <c:pt idx="915">
                        <c:v>0.46388000000000001</c:v>
                      </c:pt>
                      <c:pt idx="916">
                        <c:v>0.43287999999999999</c:v>
                      </c:pt>
                      <c:pt idx="917">
                        <c:v>0.41143000000000002</c:v>
                      </c:pt>
                      <c:pt idx="918">
                        <c:v>0.36758000000000002</c:v>
                      </c:pt>
                      <c:pt idx="919">
                        <c:v>0.33460000000000001</c:v>
                      </c:pt>
                      <c:pt idx="920">
                        <c:v>0.32092999999999999</c:v>
                      </c:pt>
                      <c:pt idx="921">
                        <c:v>0.32912000000000002</c:v>
                      </c:pt>
                      <c:pt idx="922">
                        <c:v>0.32855000000000001</c:v>
                      </c:pt>
                      <c:pt idx="923">
                        <c:v>0.33024999999999999</c:v>
                      </c:pt>
                      <c:pt idx="924">
                        <c:v>0.31428</c:v>
                      </c:pt>
                      <c:pt idx="925">
                        <c:v>0.32233000000000001</c:v>
                      </c:pt>
                      <c:pt idx="926">
                        <c:v>0.34240999999999999</c:v>
                      </c:pt>
                      <c:pt idx="927">
                        <c:v>0.38367000000000001</c:v>
                      </c:pt>
                      <c:pt idx="928">
                        <c:v>0.37397000000000002</c:v>
                      </c:pt>
                      <c:pt idx="929">
                        <c:v>0.36109999999999998</c:v>
                      </c:pt>
                      <c:pt idx="930">
                        <c:v>0.35598999999999997</c:v>
                      </c:pt>
                      <c:pt idx="931">
                        <c:v>0.37579000000000001</c:v>
                      </c:pt>
                      <c:pt idx="932">
                        <c:v>0.38840999999999998</c:v>
                      </c:pt>
                      <c:pt idx="933">
                        <c:v>0.39315</c:v>
                      </c:pt>
                      <c:pt idx="934">
                        <c:v>0.40043000000000001</c:v>
                      </c:pt>
                      <c:pt idx="935">
                        <c:v>0.39262999999999998</c:v>
                      </c:pt>
                      <c:pt idx="936">
                        <c:v>0.41274</c:v>
                      </c:pt>
                      <c:pt idx="937">
                        <c:v>0.44312000000000001</c:v>
                      </c:pt>
                      <c:pt idx="938">
                        <c:v>0.46872999999999998</c:v>
                      </c:pt>
                      <c:pt idx="939">
                        <c:v>0.45329000000000003</c:v>
                      </c:pt>
                      <c:pt idx="940">
                        <c:v>0.43815999999999999</c:v>
                      </c:pt>
                      <c:pt idx="941">
                        <c:v>0.44117000000000001</c:v>
                      </c:pt>
                      <c:pt idx="942">
                        <c:v>0.43730000000000002</c:v>
                      </c:pt>
                      <c:pt idx="943">
                        <c:v>0.43856000000000001</c:v>
                      </c:pt>
                      <c:pt idx="944">
                        <c:v>0.43440000000000001</c:v>
                      </c:pt>
                      <c:pt idx="945">
                        <c:v>0.44380999999999998</c:v>
                      </c:pt>
                      <c:pt idx="946">
                        <c:v>0.44546000000000002</c:v>
                      </c:pt>
                      <c:pt idx="947">
                        <c:v>0.46496999999999999</c:v>
                      </c:pt>
                      <c:pt idx="948">
                        <c:v>0.46694000000000002</c:v>
                      </c:pt>
                      <c:pt idx="949">
                        <c:v>0.46461999999999998</c:v>
                      </c:pt>
                      <c:pt idx="950">
                        <c:v>0.47104000000000001</c:v>
                      </c:pt>
                      <c:pt idx="951">
                        <c:v>0.49498999999999999</c:v>
                      </c:pt>
                      <c:pt idx="952">
                        <c:v>0.52193999999999996</c:v>
                      </c:pt>
                      <c:pt idx="953">
                        <c:v>0.54496999999999995</c:v>
                      </c:pt>
                      <c:pt idx="954">
                        <c:v>0.55291999999999997</c:v>
                      </c:pt>
                      <c:pt idx="955">
                        <c:v>0.56177999999999995</c:v>
                      </c:pt>
                      <c:pt idx="956">
                        <c:v>0.57035000000000002</c:v>
                      </c:pt>
                      <c:pt idx="957">
                        <c:v>0.60262000000000004</c:v>
                      </c:pt>
                      <c:pt idx="958">
                        <c:v>0.61990999999999996</c:v>
                      </c:pt>
                      <c:pt idx="959">
                        <c:v>0.64905999999999997</c:v>
                      </c:pt>
                      <c:pt idx="960">
                        <c:v>0.69086999999999998</c:v>
                      </c:pt>
                      <c:pt idx="961">
                        <c:v>0.73009000000000002</c:v>
                      </c:pt>
                      <c:pt idx="962">
                        <c:v>0.72302999999999995</c:v>
                      </c:pt>
                      <c:pt idx="963">
                        <c:v>0.70147000000000004</c:v>
                      </c:pt>
                      <c:pt idx="964">
                        <c:v>0.72455999999999998</c:v>
                      </c:pt>
                      <c:pt idx="965">
                        <c:v>0.74961</c:v>
                      </c:pt>
                      <c:pt idx="966">
                        <c:v>0.76334999999999997</c:v>
                      </c:pt>
                      <c:pt idx="967">
                        <c:v>0.77368999999999999</c:v>
                      </c:pt>
                      <c:pt idx="968">
                        <c:v>0.80418000000000001</c:v>
                      </c:pt>
                      <c:pt idx="969">
                        <c:v>0.82269000000000003</c:v>
                      </c:pt>
                      <c:pt idx="970">
                        <c:v>0.83816999999999997</c:v>
                      </c:pt>
                      <c:pt idx="971">
                        <c:v>0.83413999999999999</c:v>
                      </c:pt>
                      <c:pt idx="972">
                        <c:v>0.83265</c:v>
                      </c:pt>
                      <c:pt idx="973">
                        <c:v>0.85589999999999999</c:v>
                      </c:pt>
                      <c:pt idx="974">
                        <c:v>0.85219</c:v>
                      </c:pt>
                      <c:pt idx="975">
                        <c:v>0.83682000000000001</c:v>
                      </c:pt>
                      <c:pt idx="976">
                        <c:v>0.83048</c:v>
                      </c:pt>
                      <c:pt idx="977">
                        <c:v>0.84887000000000001</c:v>
                      </c:pt>
                      <c:pt idx="978">
                        <c:v>0.83323000000000003</c:v>
                      </c:pt>
                      <c:pt idx="979">
                        <c:v>0.83699999999999997</c:v>
                      </c:pt>
                      <c:pt idx="980">
                        <c:v>0.82611999999999997</c:v>
                      </c:pt>
                      <c:pt idx="981">
                        <c:v>0.79010999999999998</c:v>
                      </c:pt>
                      <c:pt idx="982">
                        <c:v>0.77547999999999995</c:v>
                      </c:pt>
                      <c:pt idx="983">
                        <c:v>0.79400999999999999</c:v>
                      </c:pt>
                      <c:pt idx="984">
                        <c:v>0.80596000000000001</c:v>
                      </c:pt>
                      <c:pt idx="985">
                        <c:v>0.80476999999999999</c:v>
                      </c:pt>
                      <c:pt idx="986">
                        <c:v>0.82308000000000003</c:v>
                      </c:pt>
                      <c:pt idx="987">
                        <c:v>0.84428999999999998</c:v>
                      </c:pt>
                      <c:pt idx="988">
                        <c:v>0.87968999999999997</c:v>
                      </c:pt>
                      <c:pt idx="989">
                        <c:v>0.89407000000000003</c:v>
                      </c:pt>
                      <c:pt idx="990">
                        <c:v>0.89764999999999995</c:v>
                      </c:pt>
                      <c:pt idx="991">
                        <c:v>0.91334000000000004</c:v>
                      </c:pt>
                      <c:pt idx="992">
                        <c:v>0.94338999999999995</c:v>
                      </c:pt>
                      <c:pt idx="993">
                        <c:v>0.97119</c:v>
                      </c:pt>
                      <c:pt idx="994">
                        <c:v>0.99348999999999998</c:v>
                      </c:pt>
                      <c:pt idx="995">
                        <c:v>1.04108</c:v>
                      </c:pt>
                      <c:pt idx="996">
                        <c:v>1.0744199999999999</c:v>
                      </c:pt>
                      <c:pt idx="997">
                        <c:v>1.1184400000000001</c:v>
                      </c:pt>
                      <c:pt idx="998">
                        <c:v>1.1523300000000001</c:v>
                      </c:pt>
                      <c:pt idx="999">
                        <c:v>1.1726399999999999</c:v>
                      </c:pt>
                      <c:pt idx="1000">
                        <c:v>1.2009000000000001</c:v>
                      </c:pt>
                      <c:pt idx="1001">
                        <c:v>1.26508</c:v>
                      </c:pt>
                      <c:pt idx="1002">
                        <c:v>1.3289599999999999</c:v>
                      </c:pt>
                      <c:pt idx="1003">
                        <c:v>1.3782000000000001</c:v>
                      </c:pt>
                      <c:pt idx="1004">
                        <c:v>1.40394</c:v>
                      </c:pt>
                      <c:pt idx="1005">
                        <c:v>1.4295500000000001</c:v>
                      </c:pt>
                      <c:pt idx="1006">
                        <c:v>1.4316800000000001</c:v>
                      </c:pt>
                      <c:pt idx="1007">
                        <c:v>1.45289</c:v>
                      </c:pt>
                      <c:pt idx="1008">
                        <c:v>1.46702</c:v>
                      </c:pt>
                      <c:pt idx="1009">
                        <c:v>1.4949699999999999</c:v>
                      </c:pt>
                      <c:pt idx="1010">
                        <c:v>1.51172</c:v>
                      </c:pt>
                      <c:pt idx="1011">
                        <c:v>1.5513699999999999</c:v>
                      </c:pt>
                      <c:pt idx="1012">
                        <c:v>1.56446</c:v>
                      </c:pt>
                      <c:pt idx="1013">
                        <c:v>1.5868500000000001</c:v>
                      </c:pt>
                      <c:pt idx="1014">
                        <c:v>1.5985199999999999</c:v>
                      </c:pt>
                      <c:pt idx="1015">
                        <c:v>1.65439</c:v>
                      </c:pt>
                      <c:pt idx="1016">
                        <c:v>1.68024</c:v>
                      </c:pt>
                      <c:pt idx="1017">
                        <c:v>1.7017500000000001</c:v>
                      </c:pt>
                      <c:pt idx="1018">
                        <c:v>1.7051799999999999</c:v>
                      </c:pt>
                      <c:pt idx="1019">
                        <c:v>1.72096</c:v>
                      </c:pt>
                      <c:pt idx="1020">
                        <c:v>1.72359</c:v>
                      </c:pt>
                      <c:pt idx="1021">
                        <c:v>1.7280599999999999</c:v>
                      </c:pt>
                      <c:pt idx="1022">
                        <c:v>1.72987</c:v>
                      </c:pt>
                      <c:pt idx="1023">
                        <c:v>1.73055</c:v>
                      </c:pt>
                      <c:pt idx="1024">
                        <c:v>1.7207300000000001</c:v>
                      </c:pt>
                      <c:pt idx="1025">
                        <c:v>1.7059</c:v>
                      </c:pt>
                      <c:pt idx="1026">
                        <c:v>1.7133400000000001</c:v>
                      </c:pt>
                      <c:pt idx="1027">
                        <c:v>1.7408300000000001</c:v>
                      </c:pt>
                      <c:pt idx="1028">
                        <c:v>1.79203</c:v>
                      </c:pt>
                      <c:pt idx="1029">
                        <c:v>1.7843800000000001</c:v>
                      </c:pt>
                      <c:pt idx="1030">
                        <c:v>1.77006</c:v>
                      </c:pt>
                      <c:pt idx="1031">
                        <c:v>1.72811</c:v>
                      </c:pt>
                      <c:pt idx="1032">
                        <c:v>1.7355499999999999</c:v>
                      </c:pt>
                      <c:pt idx="1033">
                        <c:v>1.7505599999999999</c:v>
                      </c:pt>
                      <c:pt idx="1034">
                        <c:v>1.77915</c:v>
                      </c:pt>
                      <c:pt idx="1035">
                        <c:v>1.78376</c:v>
                      </c:pt>
                      <c:pt idx="1036">
                        <c:v>1.80589</c:v>
                      </c:pt>
                      <c:pt idx="1037">
                        <c:v>1.8498699999999999</c:v>
                      </c:pt>
                      <c:pt idx="1038">
                        <c:v>1.8634200000000001</c:v>
                      </c:pt>
                      <c:pt idx="1039">
                        <c:v>1.8574600000000001</c:v>
                      </c:pt>
                      <c:pt idx="1040">
                        <c:v>1.88645</c:v>
                      </c:pt>
                      <c:pt idx="1041">
                        <c:v>1.9477</c:v>
                      </c:pt>
                      <c:pt idx="1042">
                        <c:v>1.95726</c:v>
                      </c:pt>
                      <c:pt idx="1043">
                        <c:v>1.95055</c:v>
                      </c:pt>
                      <c:pt idx="1044">
                        <c:v>1.9706699999999999</c:v>
                      </c:pt>
                      <c:pt idx="1045">
                        <c:v>2.0194100000000001</c:v>
                      </c:pt>
                      <c:pt idx="1046">
                        <c:v>2.05755</c:v>
                      </c:pt>
                      <c:pt idx="1047">
                        <c:v>2.08738</c:v>
                      </c:pt>
                      <c:pt idx="1048">
                        <c:v>2.1237200000000001</c:v>
                      </c:pt>
                      <c:pt idx="1049">
                        <c:v>2.1323300000000001</c:v>
                      </c:pt>
                      <c:pt idx="1050">
                        <c:v>2.14384</c:v>
                      </c:pt>
                      <c:pt idx="1051">
                        <c:v>2.1550600000000002</c:v>
                      </c:pt>
                      <c:pt idx="1052">
                        <c:v>2.1449199999999999</c:v>
                      </c:pt>
                      <c:pt idx="1053">
                        <c:v>2.1515399999999998</c:v>
                      </c:pt>
                      <c:pt idx="1054">
                        <c:v>2.1660499999999998</c:v>
                      </c:pt>
                      <c:pt idx="1055">
                        <c:v>2.1736499999999999</c:v>
                      </c:pt>
                      <c:pt idx="1056">
                        <c:v>2.1263399999999999</c:v>
                      </c:pt>
                      <c:pt idx="1057">
                        <c:v>2.1146600000000002</c:v>
                      </c:pt>
                      <c:pt idx="1058">
                        <c:v>2.1035599999999999</c:v>
                      </c:pt>
                      <c:pt idx="1059">
                        <c:v>2.1276000000000002</c:v>
                      </c:pt>
                      <c:pt idx="1060">
                        <c:v>2.1900900000000001</c:v>
                      </c:pt>
                      <c:pt idx="1061">
                        <c:v>2.0368300000000001</c:v>
                      </c:pt>
                      <c:pt idx="1062">
                        <c:v>1.7666900000000001</c:v>
                      </c:pt>
                      <c:pt idx="1063">
                        <c:v>1.57277</c:v>
                      </c:pt>
                      <c:pt idx="1064">
                        <c:v>1.6009100000000001</c:v>
                      </c:pt>
                      <c:pt idx="1065">
                        <c:v>1.6235299999999999</c:v>
                      </c:pt>
                      <c:pt idx="1066">
                        <c:v>1.66544</c:v>
                      </c:pt>
                      <c:pt idx="1067">
                        <c:v>1.70966</c:v>
                      </c:pt>
                      <c:pt idx="1068">
                        <c:v>1.69458</c:v>
                      </c:pt>
                      <c:pt idx="1069">
                        <c:v>1.7117100000000001</c:v>
                      </c:pt>
                      <c:pt idx="1070">
                        <c:v>1.72695</c:v>
                      </c:pt>
                      <c:pt idx="1071">
                        <c:v>1.7655799999999999</c:v>
                      </c:pt>
                      <c:pt idx="1072">
                        <c:v>1.7708299999999999</c:v>
                      </c:pt>
                      <c:pt idx="1073">
                        <c:v>1.8182199999999999</c:v>
                      </c:pt>
                      <c:pt idx="1074">
                        <c:v>1.8330299999999999</c:v>
                      </c:pt>
                      <c:pt idx="1075">
                        <c:v>1.84989</c:v>
                      </c:pt>
                      <c:pt idx="1076">
                        <c:v>1.88907</c:v>
                      </c:pt>
                      <c:pt idx="1077">
                        <c:v>1.9247399999999999</c:v>
                      </c:pt>
                      <c:pt idx="1078">
                        <c:v>1.9389000000000001</c:v>
                      </c:pt>
                      <c:pt idx="1079">
                        <c:v>1.95021</c:v>
                      </c:pt>
                      <c:pt idx="1080">
                        <c:v>1.99257</c:v>
                      </c:pt>
                      <c:pt idx="1081">
                        <c:v>2.0224600000000001</c:v>
                      </c:pt>
                      <c:pt idx="1082">
                        <c:v>2.0456799999999999</c:v>
                      </c:pt>
                      <c:pt idx="1083">
                        <c:v>2.0626199999999999</c:v>
                      </c:pt>
                      <c:pt idx="1084">
                        <c:v>2.0729000000000002</c:v>
                      </c:pt>
                      <c:pt idx="1085">
                        <c:v>2.0888100000000001</c:v>
                      </c:pt>
                      <c:pt idx="1086">
                        <c:v>2.1009000000000002</c:v>
                      </c:pt>
                      <c:pt idx="1087">
                        <c:v>2.1041799999999999</c:v>
                      </c:pt>
                      <c:pt idx="1088">
                        <c:v>2.08751</c:v>
                      </c:pt>
                      <c:pt idx="1089">
                        <c:v>2.0722399999999999</c:v>
                      </c:pt>
                      <c:pt idx="1090">
                        <c:v>2.0676600000000001</c:v>
                      </c:pt>
                      <c:pt idx="1091">
                        <c:v>2.06412</c:v>
                      </c:pt>
                      <c:pt idx="1092">
                        <c:v>2.05504</c:v>
                      </c:pt>
                      <c:pt idx="1093">
                        <c:v>2.0376300000000001</c:v>
                      </c:pt>
                      <c:pt idx="1094">
                        <c:v>2.0672100000000002</c:v>
                      </c:pt>
                      <c:pt idx="1095">
                        <c:v>2.1075200000000001</c:v>
                      </c:pt>
                      <c:pt idx="1096">
                        <c:v>2.1006499999999999</c:v>
                      </c:pt>
                      <c:pt idx="1097">
                        <c:v>2.0791300000000001</c:v>
                      </c:pt>
                      <c:pt idx="1098">
                        <c:v>2.07613</c:v>
                      </c:pt>
                      <c:pt idx="1099">
                        <c:v>2.0778799999999999</c:v>
                      </c:pt>
                      <c:pt idx="1100">
                        <c:v>2.0564200000000001</c:v>
                      </c:pt>
                      <c:pt idx="1101">
                        <c:v>2.0402100000000001</c:v>
                      </c:pt>
                      <c:pt idx="1102">
                        <c:v>1.9698100000000001</c:v>
                      </c:pt>
                      <c:pt idx="1103">
                        <c:v>1.8939600000000001</c:v>
                      </c:pt>
                      <c:pt idx="1104">
                        <c:v>1.7964899999999999</c:v>
                      </c:pt>
                      <c:pt idx="1105">
                        <c:v>1.7202299999999999</c:v>
                      </c:pt>
                      <c:pt idx="1106">
                        <c:v>1.65517</c:v>
                      </c:pt>
                      <c:pt idx="1107">
                        <c:v>1.6066800000000001</c:v>
                      </c:pt>
                      <c:pt idx="1108">
                        <c:v>1.52288</c:v>
                      </c:pt>
                      <c:pt idx="1109">
                        <c:v>1.4203300000000001</c:v>
                      </c:pt>
                      <c:pt idx="1110">
                        <c:v>1.3292600000000001</c:v>
                      </c:pt>
                      <c:pt idx="1111">
                        <c:v>1.2581500000000001</c:v>
                      </c:pt>
                      <c:pt idx="1112">
                        <c:v>1.21556</c:v>
                      </c:pt>
                      <c:pt idx="1113">
                        <c:v>1.17913</c:v>
                      </c:pt>
                      <c:pt idx="1114">
                        <c:v>1.14622</c:v>
                      </c:pt>
                      <c:pt idx="1115">
                        <c:v>1.1084700000000001</c:v>
                      </c:pt>
                      <c:pt idx="1116">
                        <c:v>1.05718</c:v>
                      </c:pt>
                      <c:pt idx="1117">
                        <c:v>0.99736000000000002</c:v>
                      </c:pt>
                      <c:pt idx="1118">
                        <c:v>0.97072999999999998</c:v>
                      </c:pt>
                      <c:pt idx="1119">
                        <c:v>0.96133999999999997</c:v>
                      </c:pt>
                      <c:pt idx="1120">
                        <c:v>0.92817000000000005</c:v>
                      </c:pt>
                      <c:pt idx="1121">
                        <c:v>0.87526999999999999</c:v>
                      </c:pt>
                      <c:pt idx="1122">
                        <c:v>0.83631999999999995</c:v>
                      </c:pt>
                      <c:pt idx="1123">
                        <c:v>0.82557000000000003</c:v>
                      </c:pt>
                      <c:pt idx="1124">
                        <c:v>0.81740000000000002</c:v>
                      </c:pt>
                      <c:pt idx="1125">
                        <c:v>0.80730000000000002</c:v>
                      </c:pt>
                      <c:pt idx="1126">
                        <c:v>0.79369000000000001</c:v>
                      </c:pt>
                      <c:pt idx="1127">
                        <c:v>0.78100999999999998</c:v>
                      </c:pt>
                      <c:pt idx="1128">
                        <c:v>0.74782999999999999</c:v>
                      </c:pt>
                      <c:pt idx="1129">
                        <c:v>0.72670999999999997</c:v>
                      </c:pt>
                      <c:pt idx="1130">
                        <c:v>0.71752000000000005</c:v>
                      </c:pt>
                      <c:pt idx="1131">
                        <c:v>0.72052000000000005</c:v>
                      </c:pt>
                      <c:pt idx="1132">
                        <c:v>0.70392999999999994</c:v>
                      </c:pt>
                    </c:numCache>
                  </c:numRef>
                </c:yVal>
                <c:smooth val="1"/>
                <c:extLst xmlns:c15="http://schemas.microsoft.com/office/drawing/2012/chart">
                  <c:ext xmlns:c16="http://schemas.microsoft.com/office/drawing/2014/chart" uri="{C3380CC4-5D6E-409C-BE32-E72D297353CC}">
                    <c16:uniqueId val="{00000011-BA24-4D9A-B745-9BAE61DCA5D5}"/>
                  </c:ext>
                </c:extLst>
              </c15:ser>
            </c15:filteredScatterSeries>
            <c15:filteredScatterSeries>
              <c15:ser>
                <c:idx val="3"/>
                <c:order val="18"/>
                <c:tx>
                  <c:v>Sample 9 (tempered)</c:v>
                </c:tx>
                <c:marker>
                  <c:symbol val="none"/>
                </c:marker>
                <c:xVal>
                  <c:numRef>
                    <c:extLst xmlns:c15="http://schemas.microsoft.com/office/drawing/2012/chart">
                      <c:ext xmlns:c15="http://schemas.microsoft.com/office/drawing/2012/chart" uri="{02D57815-91ED-43cb-92C2-25804820EDAC}">
                        <c15:formulaRef>
                          <c15:sqref>'Sample 9'!$W$14:$W$1146</c15:sqref>
                        </c15:formulaRef>
                      </c:ext>
                    </c:extLst>
                    <c:numCache>
                      <c:formatCode>General</c:formatCode>
                      <c:ptCount val="1133"/>
                      <c:pt idx="0">
                        <c:v>0.30273</c:v>
                      </c:pt>
                      <c:pt idx="1">
                        <c:v>0.31768000000000002</c:v>
                      </c:pt>
                      <c:pt idx="2">
                        <c:v>0.33262999999999998</c:v>
                      </c:pt>
                      <c:pt idx="3">
                        <c:v>0.34759000000000001</c:v>
                      </c:pt>
                      <c:pt idx="4">
                        <c:v>0.36253999999999997</c:v>
                      </c:pt>
                      <c:pt idx="5">
                        <c:v>0.3775</c:v>
                      </c:pt>
                      <c:pt idx="6">
                        <c:v>0.39245000000000002</c:v>
                      </c:pt>
                      <c:pt idx="7">
                        <c:v>0.40740999999999999</c:v>
                      </c:pt>
                      <c:pt idx="8">
                        <c:v>0.42236000000000001</c:v>
                      </c:pt>
                      <c:pt idx="9">
                        <c:v>0.43731999999999999</c:v>
                      </c:pt>
                      <c:pt idx="10">
                        <c:v>0.45227000000000001</c:v>
                      </c:pt>
                      <c:pt idx="11">
                        <c:v>0.46722000000000002</c:v>
                      </c:pt>
                      <c:pt idx="12">
                        <c:v>0.48218</c:v>
                      </c:pt>
                      <c:pt idx="13">
                        <c:v>0.49713000000000002</c:v>
                      </c:pt>
                      <c:pt idx="14">
                        <c:v>0.51209000000000005</c:v>
                      </c:pt>
                      <c:pt idx="15">
                        <c:v>0.52703999999999995</c:v>
                      </c:pt>
                      <c:pt idx="16">
                        <c:v>0.54200000000000004</c:v>
                      </c:pt>
                      <c:pt idx="17">
                        <c:v>0.55694999999999995</c:v>
                      </c:pt>
                      <c:pt idx="18">
                        <c:v>0.57189999999999996</c:v>
                      </c:pt>
                      <c:pt idx="19">
                        <c:v>0.58686000000000005</c:v>
                      </c:pt>
                      <c:pt idx="20">
                        <c:v>0.60180999999999996</c:v>
                      </c:pt>
                      <c:pt idx="21">
                        <c:v>0.61677000000000004</c:v>
                      </c:pt>
                      <c:pt idx="22">
                        <c:v>0.63171999999999995</c:v>
                      </c:pt>
                      <c:pt idx="23">
                        <c:v>0.64668000000000003</c:v>
                      </c:pt>
                      <c:pt idx="24">
                        <c:v>0.66163000000000005</c:v>
                      </c:pt>
                      <c:pt idx="25">
                        <c:v>0.67657999999999996</c:v>
                      </c:pt>
                      <c:pt idx="26">
                        <c:v>0.69154000000000004</c:v>
                      </c:pt>
                      <c:pt idx="27">
                        <c:v>0.70648999999999995</c:v>
                      </c:pt>
                      <c:pt idx="28">
                        <c:v>0.72145000000000004</c:v>
                      </c:pt>
                      <c:pt idx="29">
                        <c:v>0.73640000000000005</c:v>
                      </c:pt>
                      <c:pt idx="30">
                        <c:v>0.75134999999999996</c:v>
                      </c:pt>
                      <c:pt idx="31">
                        <c:v>0.76631000000000005</c:v>
                      </c:pt>
                      <c:pt idx="32">
                        <c:v>0.78125999999999995</c:v>
                      </c:pt>
                      <c:pt idx="33">
                        <c:v>0.79622000000000004</c:v>
                      </c:pt>
                      <c:pt idx="34">
                        <c:v>0.81116999999999995</c:v>
                      </c:pt>
                      <c:pt idx="35">
                        <c:v>0.82611999999999997</c:v>
                      </c:pt>
                      <c:pt idx="36">
                        <c:v>0.84108000000000005</c:v>
                      </c:pt>
                      <c:pt idx="37">
                        <c:v>0.85602999999999996</c:v>
                      </c:pt>
                      <c:pt idx="38">
                        <c:v>0.87097999999999998</c:v>
                      </c:pt>
                      <c:pt idx="39">
                        <c:v>0.88593999999999995</c:v>
                      </c:pt>
                      <c:pt idx="40">
                        <c:v>0.90088999999999997</c:v>
                      </c:pt>
                      <c:pt idx="41">
                        <c:v>0.91585000000000005</c:v>
                      </c:pt>
                      <c:pt idx="42">
                        <c:v>0.93079999999999996</c:v>
                      </c:pt>
                      <c:pt idx="43">
                        <c:v>0.94574999999999998</c:v>
                      </c:pt>
                      <c:pt idx="44">
                        <c:v>0.96070999999999995</c:v>
                      </c:pt>
                      <c:pt idx="45">
                        <c:v>0.97565999999999997</c:v>
                      </c:pt>
                      <c:pt idx="46">
                        <c:v>0.99060999999999999</c:v>
                      </c:pt>
                      <c:pt idx="47">
                        <c:v>1.0055700000000001</c:v>
                      </c:pt>
                      <c:pt idx="48">
                        <c:v>1.0205200000000001</c:v>
                      </c:pt>
                      <c:pt idx="49">
                        <c:v>1.0354699999999999</c:v>
                      </c:pt>
                      <c:pt idx="50">
                        <c:v>1.05043</c:v>
                      </c:pt>
                      <c:pt idx="51">
                        <c:v>1.06538</c:v>
                      </c:pt>
                      <c:pt idx="52">
                        <c:v>1.08033</c:v>
                      </c:pt>
                      <c:pt idx="53">
                        <c:v>1.0952900000000001</c:v>
                      </c:pt>
                      <c:pt idx="54">
                        <c:v>1.1102399999999999</c:v>
                      </c:pt>
                      <c:pt idx="55">
                        <c:v>1.1251899999999999</c:v>
                      </c:pt>
                      <c:pt idx="56">
                        <c:v>1.14015</c:v>
                      </c:pt>
                      <c:pt idx="57">
                        <c:v>1.1551</c:v>
                      </c:pt>
                      <c:pt idx="58">
                        <c:v>1.17005</c:v>
                      </c:pt>
                      <c:pt idx="59">
                        <c:v>1.1850099999999999</c:v>
                      </c:pt>
                      <c:pt idx="60">
                        <c:v>1.1999599999999999</c:v>
                      </c:pt>
                      <c:pt idx="61">
                        <c:v>1.2149099999999999</c:v>
                      </c:pt>
                      <c:pt idx="62">
                        <c:v>1.22987</c:v>
                      </c:pt>
                      <c:pt idx="63">
                        <c:v>1.24482</c:v>
                      </c:pt>
                      <c:pt idx="64">
                        <c:v>1.2597700000000001</c:v>
                      </c:pt>
                      <c:pt idx="65">
                        <c:v>1.2747200000000001</c:v>
                      </c:pt>
                      <c:pt idx="66">
                        <c:v>1.2896799999999999</c:v>
                      </c:pt>
                      <c:pt idx="67">
                        <c:v>1.30463</c:v>
                      </c:pt>
                      <c:pt idx="68">
                        <c:v>1.31958</c:v>
                      </c:pt>
                      <c:pt idx="69">
                        <c:v>1.33453</c:v>
                      </c:pt>
                      <c:pt idx="70">
                        <c:v>1.3494900000000001</c:v>
                      </c:pt>
                      <c:pt idx="71">
                        <c:v>1.3644400000000001</c:v>
                      </c:pt>
                      <c:pt idx="72">
                        <c:v>1.3793899999999999</c:v>
                      </c:pt>
                      <c:pt idx="73">
                        <c:v>1.3943399999999999</c:v>
                      </c:pt>
                      <c:pt idx="74">
                        <c:v>1.4093</c:v>
                      </c:pt>
                      <c:pt idx="75">
                        <c:v>1.42425</c:v>
                      </c:pt>
                      <c:pt idx="76">
                        <c:v>1.4392</c:v>
                      </c:pt>
                      <c:pt idx="77">
                        <c:v>1.4541500000000001</c:v>
                      </c:pt>
                      <c:pt idx="78">
                        <c:v>1.4691099999999999</c:v>
                      </c:pt>
                      <c:pt idx="79">
                        <c:v>1.4840599999999999</c:v>
                      </c:pt>
                      <c:pt idx="80">
                        <c:v>1.49901</c:v>
                      </c:pt>
                      <c:pt idx="81">
                        <c:v>1.51396</c:v>
                      </c:pt>
                      <c:pt idx="82">
                        <c:v>1.52891</c:v>
                      </c:pt>
                      <c:pt idx="83">
                        <c:v>1.5438700000000001</c:v>
                      </c:pt>
                      <c:pt idx="84">
                        <c:v>1.5588200000000001</c:v>
                      </c:pt>
                      <c:pt idx="85">
                        <c:v>1.5737699999999999</c:v>
                      </c:pt>
                      <c:pt idx="86">
                        <c:v>1.5887199999999999</c:v>
                      </c:pt>
                      <c:pt idx="87">
                        <c:v>1.6036699999999999</c:v>
                      </c:pt>
                      <c:pt idx="88">
                        <c:v>1.61863</c:v>
                      </c:pt>
                      <c:pt idx="89">
                        <c:v>1.63358</c:v>
                      </c:pt>
                      <c:pt idx="90">
                        <c:v>1.6485300000000001</c:v>
                      </c:pt>
                      <c:pt idx="91">
                        <c:v>1.6634800000000001</c:v>
                      </c:pt>
                      <c:pt idx="92">
                        <c:v>1.6784300000000001</c:v>
                      </c:pt>
                      <c:pt idx="93">
                        <c:v>1.6933800000000001</c:v>
                      </c:pt>
                      <c:pt idx="94">
                        <c:v>1.7083299999999999</c:v>
                      </c:pt>
                      <c:pt idx="95">
                        <c:v>1.72329</c:v>
                      </c:pt>
                      <c:pt idx="96">
                        <c:v>1.73824</c:v>
                      </c:pt>
                      <c:pt idx="97">
                        <c:v>1.75319</c:v>
                      </c:pt>
                      <c:pt idx="98">
                        <c:v>1.76814</c:v>
                      </c:pt>
                      <c:pt idx="99">
                        <c:v>1.7830900000000001</c:v>
                      </c:pt>
                      <c:pt idx="100">
                        <c:v>1.7980400000000001</c:v>
                      </c:pt>
                      <c:pt idx="101">
                        <c:v>1.8129900000000001</c:v>
                      </c:pt>
                      <c:pt idx="102">
                        <c:v>1.8279399999999999</c:v>
                      </c:pt>
                      <c:pt idx="103">
                        <c:v>1.8428899999999999</c:v>
                      </c:pt>
                      <c:pt idx="104">
                        <c:v>1.8578399999999999</c:v>
                      </c:pt>
                      <c:pt idx="105">
                        <c:v>1.8728</c:v>
                      </c:pt>
                      <c:pt idx="106">
                        <c:v>1.88775</c:v>
                      </c:pt>
                      <c:pt idx="107">
                        <c:v>1.9027000000000001</c:v>
                      </c:pt>
                      <c:pt idx="108">
                        <c:v>1.9176500000000001</c:v>
                      </c:pt>
                      <c:pt idx="109">
                        <c:v>1.9326000000000001</c:v>
                      </c:pt>
                      <c:pt idx="110">
                        <c:v>1.9475499999999999</c:v>
                      </c:pt>
                      <c:pt idx="111">
                        <c:v>1.9624999999999999</c:v>
                      </c:pt>
                      <c:pt idx="112">
                        <c:v>1.9774499999999999</c:v>
                      </c:pt>
                      <c:pt idx="113">
                        <c:v>1.9923999999999999</c:v>
                      </c:pt>
                      <c:pt idx="114">
                        <c:v>2.0073500000000002</c:v>
                      </c:pt>
                      <c:pt idx="115">
                        <c:v>2.0223</c:v>
                      </c:pt>
                      <c:pt idx="116">
                        <c:v>2.0372499999999998</c:v>
                      </c:pt>
                      <c:pt idx="117">
                        <c:v>2.0522</c:v>
                      </c:pt>
                      <c:pt idx="118">
                        <c:v>2.0671499999999998</c:v>
                      </c:pt>
                      <c:pt idx="119">
                        <c:v>2.0821000000000001</c:v>
                      </c:pt>
                      <c:pt idx="120">
                        <c:v>2.0970499999999999</c:v>
                      </c:pt>
                      <c:pt idx="121">
                        <c:v>2.1120000000000001</c:v>
                      </c:pt>
                      <c:pt idx="122">
                        <c:v>2.1269499999999999</c:v>
                      </c:pt>
                      <c:pt idx="123">
                        <c:v>2.1419000000000001</c:v>
                      </c:pt>
                      <c:pt idx="124">
                        <c:v>2.1568499999999999</c:v>
                      </c:pt>
                      <c:pt idx="125">
                        <c:v>2.1717900000000001</c:v>
                      </c:pt>
                      <c:pt idx="126">
                        <c:v>2.1867399999999999</c:v>
                      </c:pt>
                      <c:pt idx="127">
                        <c:v>2.2016900000000001</c:v>
                      </c:pt>
                      <c:pt idx="128">
                        <c:v>2.2166399999999999</c:v>
                      </c:pt>
                      <c:pt idx="129">
                        <c:v>2.2315900000000002</c:v>
                      </c:pt>
                      <c:pt idx="130">
                        <c:v>2.24654</c:v>
                      </c:pt>
                      <c:pt idx="131">
                        <c:v>2.2614899999999998</c:v>
                      </c:pt>
                      <c:pt idx="132">
                        <c:v>2.27644</c:v>
                      </c:pt>
                      <c:pt idx="133">
                        <c:v>2.2913899999999998</c:v>
                      </c:pt>
                      <c:pt idx="134">
                        <c:v>2.3063400000000001</c:v>
                      </c:pt>
                      <c:pt idx="135">
                        <c:v>2.3212799999999998</c:v>
                      </c:pt>
                      <c:pt idx="136">
                        <c:v>2.33623</c:v>
                      </c:pt>
                      <c:pt idx="137">
                        <c:v>2.3511799999999998</c:v>
                      </c:pt>
                      <c:pt idx="138">
                        <c:v>2.3661300000000001</c:v>
                      </c:pt>
                      <c:pt idx="139">
                        <c:v>2.3810799999999999</c:v>
                      </c:pt>
                      <c:pt idx="140">
                        <c:v>2.3960300000000001</c:v>
                      </c:pt>
                      <c:pt idx="141">
                        <c:v>2.4109699999999998</c:v>
                      </c:pt>
                      <c:pt idx="142">
                        <c:v>2.4259200000000001</c:v>
                      </c:pt>
                      <c:pt idx="143">
                        <c:v>2.4408699999999999</c:v>
                      </c:pt>
                      <c:pt idx="144">
                        <c:v>2.4558200000000001</c:v>
                      </c:pt>
                      <c:pt idx="145">
                        <c:v>2.4707699999999999</c:v>
                      </c:pt>
                      <c:pt idx="146">
                        <c:v>2.4857100000000001</c:v>
                      </c:pt>
                      <c:pt idx="147">
                        <c:v>2.5006599999999999</c:v>
                      </c:pt>
                      <c:pt idx="148">
                        <c:v>2.5156100000000001</c:v>
                      </c:pt>
                      <c:pt idx="149">
                        <c:v>2.5305599999999999</c:v>
                      </c:pt>
                      <c:pt idx="150">
                        <c:v>2.5455000000000001</c:v>
                      </c:pt>
                      <c:pt idx="151">
                        <c:v>2.5604499999999999</c:v>
                      </c:pt>
                      <c:pt idx="152">
                        <c:v>2.5754000000000001</c:v>
                      </c:pt>
                      <c:pt idx="153">
                        <c:v>2.5903499999999999</c:v>
                      </c:pt>
                      <c:pt idx="154">
                        <c:v>2.6052900000000001</c:v>
                      </c:pt>
                      <c:pt idx="155">
                        <c:v>2.6202399999999999</c:v>
                      </c:pt>
                      <c:pt idx="156">
                        <c:v>2.6351900000000001</c:v>
                      </c:pt>
                      <c:pt idx="157">
                        <c:v>2.6501299999999999</c:v>
                      </c:pt>
                      <c:pt idx="158">
                        <c:v>2.6650800000000001</c:v>
                      </c:pt>
                      <c:pt idx="159">
                        <c:v>2.6800299999999999</c:v>
                      </c:pt>
                      <c:pt idx="160">
                        <c:v>2.6949700000000001</c:v>
                      </c:pt>
                      <c:pt idx="161">
                        <c:v>2.7099199999999999</c:v>
                      </c:pt>
                      <c:pt idx="162">
                        <c:v>2.7248600000000001</c:v>
                      </c:pt>
                      <c:pt idx="163">
                        <c:v>2.7398099999999999</c:v>
                      </c:pt>
                      <c:pt idx="164">
                        <c:v>2.7547600000000001</c:v>
                      </c:pt>
                      <c:pt idx="165">
                        <c:v>2.7696999999999998</c:v>
                      </c:pt>
                      <c:pt idx="166">
                        <c:v>2.7846500000000001</c:v>
                      </c:pt>
                      <c:pt idx="167">
                        <c:v>2.7995999999999999</c:v>
                      </c:pt>
                      <c:pt idx="168">
                        <c:v>2.81454</c:v>
                      </c:pt>
                      <c:pt idx="169">
                        <c:v>2.8294899999999998</c:v>
                      </c:pt>
                      <c:pt idx="170">
                        <c:v>2.84443</c:v>
                      </c:pt>
                      <c:pt idx="171">
                        <c:v>2.8593799999999998</c:v>
                      </c:pt>
                      <c:pt idx="172">
                        <c:v>2.87432</c:v>
                      </c:pt>
                      <c:pt idx="173">
                        <c:v>2.8892699999999998</c:v>
                      </c:pt>
                      <c:pt idx="174">
                        <c:v>2.90421</c:v>
                      </c:pt>
                      <c:pt idx="175">
                        <c:v>2.9191600000000002</c:v>
                      </c:pt>
                      <c:pt idx="176">
                        <c:v>2.9340999999999999</c:v>
                      </c:pt>
                      <c:pt idx="177">
                        <c:v>2.9490500000000002</c:v>
                      </c:pt>
                      <c:pt idx="178">
                        <c:v>2.9639899999999999</c:v>
                      </c:pt>
                      <c:pt idx="179">
                        <c:v>2.9789400000000001</c:v>
                      </c:pt>
                      <c:pt idx="180">
                        <c:v>2.9938799999999999</c:v>
                      </c:pt>
                      <c:pt idx="181">
                        <c:v>3.0088300000000001</c:v>
                      </c:pt>
                      <c:pt idx="182">
                        <c:v>3.0237699999999998</c:v>
                      </c:pt>
                      <c:pt idx="183">
                        <c:v>3.03871</c:v>
                      </c:pt>
                      <c:pt idx="184">
                        <c:v>3.0536599999999998</c:v>
                      </c:pt>
                      <c:pt idx="185">
                        <c:v>3.0686</c:v>
                      </c:pt>
                      <c:pt idx="186">
                        <c:v>3.0835499999999998</c:v>
                      </c:pt>
                      <c:pt idx="187">
                        <c:v>3.09849</c:v>
                      </c:pt>
                      <c:pt idx="188">
                        <c:v>3.1134300000000001</c:v>
                      </c:pt>
                      <c:pt idx="189">
                        <c:v>3.1283799999999999</c:v>
                      </c:pt>
                      <c:pt idx="190">
                        <c:v>3.1433200000000001</c:v>
                      </c:pt>
                      <c:pt idx="191">
                        <c:v>3.1582699999999999</c:v>
                      </c:pt>
                      <c:pt idx="192">
                        <c:v>3.1732100000000001</c:v>
                      </c:pt>
                      <c:pt idx="193">
                        <c:v>3.1881499999999998</c:v>
                      </c:pt>
                      <c:pt idx="194">
                        <c:v>3.20309</c:v>
                      </c:pt>
                      <c:pt idx="195">
                        <c:v>3.2180399999999998</c:v>
                      </c:pt>
                      <c:pt idx="196">
                        <c:v>3.23298</c:v>
                      </c:pt>
                      <c:pt idx="197">
                        <c:v>3.2479200000000001</c:v>
                      </c:pt>
                      <c:pt idx="198">
                        <c:v>3.2628699999999999</c:v>
                      </c:pt>
                      <c:pt idx="199">
                        <c:v>3.2778100000000001</c:v>
                      </c:pt>
                      <c:pt idx="200">
                        <c:v>3.2927499999999998</c:v>
                      </c:pt>
                      <c:pt idx="201">
                        <c:v>3.30769</c:v>
                      </c:pt>
                      <c:pt idx="202">
                        <c:v>3.3226399999999998</c:v>
                      </c:pt>
                      <c:pt idx="203">
                        <c:v>3.33758</c:v>
                      </c:pt>
                      <c:pt idx="204">
                        <c:v>3.3525200000000002</c:v>
                      </c:pt>
                      <c:pt idx="205">
                        <c:v>3.3674599999999999</c:v>
                      </c:pt>
                      <c:pt idx="206">
                        <c:v>3.3824000000000001</c:v>
                      </c:pt>
                      <c:pt idx="207">
                        <c:v>3.3973499999999999</c:v>
                      </c:pt>
                      <c:pt idx="208">
                        <c:v>3.41229</c:v>
                      </c:pt>
                      <c:pt idx="209">
                        <c:v>3.4272300000000002</c:v>
                      </c:pt>
                      <c:pt idx="210">
                        <c:v>3.44217</c:v>
                      </c:pt>
                      <c:pt idx="211">
                        <c:v>3.4571100000000001</c:v>
                      </c:pt>
                      <c:pt idx="212">
                        <c:v>3.4720499999999999</c:v>
                      </c:pt>
                      <c:pt idx="213">
                        <c:v>3.48699</c:v>
                      </c:pt>
                      <c:pt idx="214">
                        <c:v>3.5019300000000002</c:v>
                      </c:pt>
                      <c:pt idx="215">
                        <c:v>3.5168699999999999</c:v>
                      </c:pt>
                      <c:pt idx="216">
                        <c:v>3.5318200000000002</c:v>
                      </c:pt>
                      <c:pt idx="217">
                        <c:v>3.5467599999999999</c:v>
                      </c:pt>
                      <c:pt idx="218">
                        <c:v>3.5617000000000001</c:v>
                      </c:pt>
                      <c:pt idx="219">
                        <c:v>3.5766399999999998</c:v>
                      </c:pt>
                      <c:pt idx="220">
                        <c:v>3.59158</c:v>
                      </c:pt>
                      <c:pt idx="221">
                        <c:v>3.6065200000000002</c:v>
                      </c:pt>
                      <c:pt idx="222">
                        <c:v>3.6214599999999999</c:v>
                      </c:pt>
                      <c:pt idx="223">
                        <c:v>3.6364000000000001</c:v>
                      </c:pt>
                      <c:pt idx="224">
                        <c:v>3.6513399999999998</c:v>
                      </c:pt>
                      <c:pt idx="225">
                        <c:v>3.66628</c:v>
                      </c:pt>
                      <c:pt idx="226">
                        <c:v>3.6812200000000002</c:v>
                      </c:pt>
                      <c:pt idx="227">
                        <c:v>3.6961499999999998</c:v>
                      </c:pt>
                      <c:pt idx="228">
                        <c:v>3.71109</c:v>
                      </c:pt>
                      <c:pt idx="229">
                        <c:v>3.7260300000000002</c:v>
                      </c:pt>
                      <c:pt idx="230">
                        <c:v>3.7409699999999999</c:v>
                      </c:pt>
                      <c:pt idx="231">
                        <c:v>3.7559100000000001</c:v>
                      </c:pt>
                      <c:pt idx="232">
                        <c:v>3.7708499999999998</c:v>
                      </c:pt>
                      <c:pt idx="233">
                        <c:v>3.78579</c:v>
                      </c:pt>
                      <c:pt idx="234">
                        <c:v>3.8007300000000002</c:v>
                      </c:pt>
                      <c:pt idx="235">
                        <c:v>3.8156599999999998</c:v>
                      </c:pt>
                      <c:pt idx="236">
                        <c:v>3.8306</c:v>
                      </c:pt>
                      <c:pt idx="237">
                        <c:v>3.8455400000000002</c:v>
                      </c:pt>
                      <c:pt idx="238">
                        <c:v>3.8604799999999999</c:v>
                      </c:pt>
                      <c:pt idx="239">
                        <c:v>3.8754200000000001</c:v>
                      </c:pt>
                      <c:pt idx="240">
                        <c:v>3.8903500000000002</c:v>
                      </c:pt>
                      <c:pt idx="241">
                        <c:v>3.9052899999999999</c:v>
                      </c:pt>
                      <c:pt idx="242">
                        <c:v>3.9202300000000001</c:v>
                      </c:pt>
                      <c:pt idx="243">
                        <c:v>3.9351699999999998</c:v>
                      </c:pt>
                      <c:pt idx="244">
                        <c:v>3.9500999999999999</c:v>
                      </c:pt>
                      <c:pt idx="245">
                        <c:v>3.9650400000000001</c:v>
                      </c:pt>
                      <c:pt idx="246">
                        <c:v>3.9799799999999999</c:v>
                      </c:pt>
                      <c:pt idx="247">
                        <c:v>3.99491</c:v>
                      </c:pt>
                      <c:pt idx="248">
                        <c:v>4.0098500000000001</c:v>
                      </c:pt>
                      <c:pt idx="249">
                        <c:v>4.0247900000000003</c:v>
                      </c:pt>
                      <c:pt idx="250">
                        <c:v>4.03972</c:v>
                      </c:pt>
                      <c:pt idx="251">
                        <c:v>4.0546600000000002</c:v>
                      </c:pt>
                      <c:pt idx="252">
                        <c:v>4.0695899999999998</c:v>
                      </c:pt>
                      <c:pt idx="253">
                        <c:v>4.08453</c:v>
                      </c:pt>
                      <c:pt idx="254">
                        <c:v>4.0994700000000002</c:v>
                      </c:pt>
                      <c:pt idx="255">
                        <c:v>4.1143999999999998</c:v>
                      </c:pt>
                      <c:pt idx="256">
                        <c:v>4.12934</c:v>
                      </c:pt>
                      <c:pt idx="257">
                        <c:v>4.1442699999999997</c:v>
                      </c:pt>
                      <c:pt idx="258">
                        <c:v>4.1592099999999999</c:v>
                      </c:pt>
                      <c:pt idx="259">
                        <c:v>4.1741400000000004</c:v>
                      </c:pt>
                      <c:pt idx="260">
                        <c:v>4.1890799999999997</c:v>
                      </c:pt>
                      <c:pt idx="261">
                        <c:v>4.2040100000000002</c:v>
                      </c:pt>
                      <c:pt idx="262">
                        <c:v>4.2189500000000004</c:v>
                      </c:pt>
                      <c:pt idx="263">
                        <c:v>4.2338800000000001</c:v>
                      </c:pt>
                      <c:pt idx="264">
                        <c:v>4.2488200000000003</c:v>
                      </c:pt>
                      <c:pt idx="265">
                        <c:v>4.2637499999999999</c:v>
                      </c:pt>
                      <c:pt idx="266">
                        <c:v>4.2786799999999996</c:v>
                      </c:pt>
                      <c:pt idx="267">
                        <c:v>4.2936199999999998</c:v>
                      </c:pt>
                      <c:pt idx="268">
                        <c:v>4.3085500000000003</c:v>
                      </c:pt>
                      <c:pt idx="269">
                        <c:v>4.3234899999999996</c:v>
                      </c:pt>
                      <c:pt idx="270">
                        <c:v>4.3384200000000002</c:v>
                      </c:pt>
                      <c:pt idx="271">
                        <c:v>4.3533499999999998</c:v>
                      </c:pt>
                      <c:pt idx="272">
                        <c:v>4.36829</c:v>
                      </c:pt>
                      <c:pt idx="273">
                        <c:v>4.3832199999999997</c:v>
                      </c:pt>
                      <c:pt idx="274">
                        <c:v>4.3981500000000002</c:v>
                      </c:pt>
                      <c:pt idx="275">
                        <c:v>4.4130799999999999</c:v>
                      </c:pt>
                      <c:pt idx="276">
                        <c:v>4.4280200000000001</c:v>
                      </c:pt>
                      <c:pt idx="277">
                        <c:v>4.4429499999999997</c:v>
                      </c:pt>
                      <c:pt idx="278">
                        <c:v>4.4578800000000003</c:v>
                      </c:pt>
                      <c:pt idx="279">
                        <c:v>4.47281</c:v>
                      </c:pt>
                      <c:pt idx="280">
                        <c:v>4.4877500000000001</c:v>
                      </c:pt>
                      <c:pt idx="281">
                        <c:v>4.5026799999999998</c:v>
                      </c:pt>
                      <c:pt idx="282">
                        <c:v>4.5176100000000003</c:v>
                      </c:pt>
                      <c:pt idx="283">
                        <c:v>4.53254</c:v>
                      </c:pt>
                      <c:pt idx="284">
                        <c:v>4.5474699999999997</c:v>
                      </c:pt>
                      <c:pt idx="285">
                        <c:v>4.5624000000000002</c:v>
                      </c:pt>
                      <c:pt idx="286">
                        <c:v>4.5773299999999999</c:v>
                      </c:pt>
                      <c:pt idx="287">
                        <c:v>4.5922599999999996</c:v>
                      </c:pt>
                      <c:pt idx="288">
                        <c:v>4.6071999999999997</c:v>
                      </c:pt>
                      <c:pt idx="289">
                        <c:v>4.6221300000000003</c:v>
                      </c:pt>
                      <c:pt idx="290">
                        <c:v>4.63706</c:v>
                      </c:pt>
                      <c:pt idx="291">
                        <c:v>4.6519899999999996</c:v>
                      </c:pt>
                      <c:pt idx="292">
                        <c:v>4.6669200000000002</c:v>
                      </c:pt>
                      <c:pt idx="293">
                        <c:v>4.6818499999999998</c:v>
                      </c:pt>
                      <c:pt idx="294">
                        <c:v>4.6967800000000004</c:v>
                      </c:pt>
                      <c:pt idx="295">
                        <c:v>4.7117100000000001</c:v>
                      </c:pt>
                      <c:pt idx="296">
                        <c:v>4.7266399999999997</c:v>
                      </c:pt>
                      <c:pt idx="297">
                        <c:v>4.7415700000000003</c:v>
                      </c:pt>
                      <c:pt idx="298">
                        <c:v>4.7565</c:v>
                      </c:pt>
                      <c:pt idx="299">
                        <c:v>4.77142</c:v>
                      </c:pt>
                      <c:pt idx="300">
                        <c:v>4.7863499999999997</c:v>
                      </c:pt>
                      <c:pt idx="301">
                        <c:v>4.8012800000000002</c:v>
                      </c:pt>
                      <c:pt idx="302">
                        <c:v>4.8162099999999999</c:v>
                      </c:pt>
                      <c:pt idx="303">
                        <c:v>4.8311400000000004</c:v>
                      </c:pt>
                      <c:pt idx="304">
                        <c:v>4.8460700000000001</c:v>
                      </c:pt>
                      <c:pt idx="305">
                        <c:v>4.8609999999999998</c:v>
                      </c:pt>
                      <c:pt idx="306">
                        <c:v>4.8759199999999998</c:v>
                      </c:pt>
                      <c:pt idx="307">
                        <c:v>4.8908500000000004</c:v>
                      </c:pt>
                      <c:pt idx="308">
                        <c:v>4.90578</c:v>
                      </c:pt>
                      <c:pt idx="309">
                        <c:v>4.9207099999999997</c:v>
                      </c:pt>
                      <c:pt idx="310">
                        <c:v>4.9356299999999997</c:v>
                      </c:pt>
                      <c:pt idx="311">
                        <c:v>4.9505600000000003</c:v>
                      </c:pt>
                      <c:pt idx="312">
                        <c:v>4.96549</c:v>
                      </c:pt>
                      <c:pt idx="313">
                        <c:v>4.98041</c:v>
                      </c:pt>
                      <c:pt idx="314">
                        <c:v>4.9953399999999997</c:v>
                      </c:pt>
                      <c:pt idx="315">
                        <c:v>5.0102700000000002</c:v>
                      </c:pt>
                      <c:pt idx="316">
                        <c:v>5.0251900000000003</c:v>
                      </c:pt>
                      <c:pt idx="317">
                        <c:v>5.0401199999999999</c:v>
                      </c:pt>
                      <c:pt idx="318">
                        <c:v>5.0550499999999996</c:v>
                      </c:pt>
                      <c:pt idx="319">
                        <c:v>5.0699699999999996</c:v>
                      </c:pt>
                      <c:pt idx="320">
                        <c:v>5.0849000000000002</c:v>
                      </c:pt>
                      <c:pt idx="321">
                        <c:v>5.0998200000000002</c:v>
                      </c:pt>
                      <c:pt idx="322">
                        <c:v>5.1147499999999999</c:v>
                      </c:pt>
                      <c:pt idx="323">
                        <c:v>5.12967</c:v>
                      </c:pt>
                      <c:pt idx="324">
                        <c:v>5.1445999999999996</c:v>
                      </c:pt>
                      <c:pt idx="325">
                        <c:v>5.1595199999999997</c:v>
                      </c:pt>
                      <c:pt idx="326">
                        <c:v>5.1744500000000002</c:v>
                      </c:pt>
                      <c:pt idx="327">
                        <c:v>5.1893700000000003</c:v>
                      </c:pt>
                      <c:pt idx="328">
                        <c:v>5.2042999999999999</c:v>
                      </c:pt>
                      <c:pt idx="329">
                        <c:v>5.21922</c:v>
                      </c:pt>
                      <c:pt idx="330">
                        <c:v>5.23414</c:v>
                      </c:pt>
                      <c:pt idx="331">
                        <c:v>5.2490699999999997</c:v>
                      </c:pt>
                      <c:pt idx="332">
                        <c:v>5.2639899999999997</c:v>
                      </c:pt>
                      <c:pt idx="333">
                        <c:v>5.2789099999999998</c:v>
                      </c:pt>
                      <c:pt idx="334">
                        <c:v>5.2938400000000003</c:v>
                      </c:pt>
                      <c:pt idx="335">
                        <c:v>5.3087600000000004</c:v>
                      </c:pt>
                      <c:pt idx="336">
                        <c:v>5.3236800000000004</c:v>
                      </c:pt>
                      <c:pt idx="337">
                        <c:v>5.3385999999999996</c:v>
                      </c:pt>
                      <c:pt idx="338">
                        <c:v>5.3535300000000001</c:v>
                      </c:pt>
                      <c:pt idx="339">
                        <c:v>5.3684500000000002</c:v>
                      </c:pt>
                      <c:pt idx="340">
                        <c:v>5.3833700000000002</c:v>
                      </c:pt>
                      <c:pt idx="341">
                        <c:v>5.3982900000000003</c:v>
                      </c:pt>
                      <c:pt idx="342">
                        <c:v>5.4132100000000003</c:v>
                      </c:pt>
                      <c:pt idx="343">
                        <c:v>5.42814</c:v>
                      </c:pt>
                      <c:pt idx="344">
                        <c:v>5.44306</c:v>
                      </c:pt>
                      <c:pt idx="345">
                        <c:v>5.4579800000000001</c:v>
                      </c:pt>
                      <c:pt idx="346">
                        <c:v>5.4729000000000001</c:v>
                      </c:pt>
                      <c:pt idx="347">
                        <c:v>5.4878200000000001</c:v>
                      </c:pt>
                      <c:pt idx="348">
                        <c:v>5.5027400000000002</c:v>
                      </c:pt>
                      <c:pt idx="349">
                        <c:v>5.5176600000000002</c:v>
                      </c:pt>
                      <c:pt idx="350">
                        <c:v>5.5325800000000003</c:v>
                      </c:pt>
                      <c:pt idx="351">
                        <c:v>5.5475000000000003</c:v>
                      </c:pt>
                      <c:pt idx="352">
                        <c:v>5.5624200000000004</c:v>
                      </c:pt>
                      <c:pt idx="353">
                        <c:v>5.5773400000000004</c:v>
                      </c:pt>
                      <c:pt idx="354">
                        <c:v>5.5922599999999996</c:v>
                      </c:pt>
                      <c:pt idx="355">
                        <c:v>5.6071799999999996</c:v>
                      </c:pt>
                      <c:pt idx="356">
                        <c:v>5.6220999999999997</c:v>
                      </c:pt>
                      <c:pt idx="357">
                        <c:v>5.6370199999999997</c:v>
                      </c:pt>
                      <c:pt idx="358">
                        <c:v>5.6519399999999997</c:v>
                      </c:pt>
                      <c:pt idx="359">
                        <c:v>5.6668500000000002</c:v>
                      </c:pt>
                      <c:pt idx="360">
                        <c:v>5.6817700000000002</c:v>
                      </c:pt>
                      <c:pt idx="361">
                        <c:v>5.6966900000000003</c:v>
                      </c:pt>
                      <c:pt idx="362">
                        <c:v>5.7116100000000003</c:v>
                      </c:pt>
                      <c:pt idx="363">
                        <c:v>5.7265300000000003</c:v>
                      </c:pt>
                      <c:pt idx="364">
                        <c:v>5.7414399999999999</c:v>
                      </c:pt>
                      <c:pt idx="365">
                        <c:v>5.7563599999999999</c:v>
                      </c:pt>
                      <c:pt idx="366">
                        <c:v>5.77128</c:v>
                      </c:pt>
                      <c:pt idx="367">
                        <c:v>5.7862</c:v>
                      </c:pt>
                      <c:pt idx="368">
                        <c:v>5.8011100000000004</c:v>
                      </c:pt>
                      <c:pt idx="369">
                        <c:v>5.8160299999999996</c:v>
                      </c:pt>
                      <c:pt idx="370">
                        <c:v>5.8309499999999996</c:v>
                      </c:pt>
                      <c:pt idx="371">
                        <c:v>5.8458600000000001</c:v>
                      </c:pt>
                      <c:pt idx="372">
                        <c:v>5.8607800000000001</c:v>
                      </c:pt>
                      <c:pt idx="373">
                        <c:v>5.8756899999999996</c:v>
                      </c:pt>
                      <c:pt idx="374">
                        <c:v>5.8906099999999997</c:v>
                      </c:pt>
                      <c:pt idx="375">
                        <c:v>5.9055200000000001</c:v>
                      </c:pt>
                      <c:pt idx="376">
                        <c:v>5.9204400000000001</c:v>
                      </c:pt>
                      <c:pt idx="377">
                        <c:v>5.9353600000000002</c:v>
                      </c:pt>
                      <c:pt idx="378">
                        <c:v>5.9502699999999997</c:v>
                      </c:pt>
                      <c:pt idx="379">
                        <c:v>5.9651800000000001</c:v>
                      </c:pt>
                      <c:pt idx="380">
                        <c:v>5.9801000000000002</c:v>
                      </c:pt>
                      <c:pt idx="381">
                        <c:v>5.9950099999999997</c:v>
                      </c:pt>
                      <c:pt idx="382">
                        <c:v>6.0099299999999998</c:v>
                      </c:pt>
                      <c:pt idx="383">
                        <c:v>6.0248400000000002</c:v>
                      </c:pt>
                      <c:pt idx="384">
                        <c:v>6.0397499999999997</c:v>
                      </c:pt>
                      <c:pt idx="385">
                        <c:v>6.0546699999999998</c:v>
                      </c:pt>
                      <c:pt idx="386">
                        <c:v>6.0695800000000002</c:v>
                      </c:pt>
                      <c:pt idx="387">
                        <c:v>6.0844899999999997</c:v>
                      </c:pt>
                      <c:pt idx="388">
                        <c:v>6.0994099999999998</c:v>
                      </c:pt>
                      <c:pt idx="389">
                        <c:v>6.1143200000000002</c:v>
                      </c:pt>
                      <c:pt idx="390">
                        <c:v>6.1292299999999997</c:v>
                      </c:pt>
                      <c:pt idx="391">
                        <c:v>6.1441400000000002</c:v>
                      </c:pt>
                      <c:pt idx="392">
                        <c:v>6.1590600000000002</c:v>
                      </c:pt>
                      <c:pt idx="393">
                        <c:v>6.1739699999999997</c:v>
                      </c:pt>
                      <c:pt idx="394">
                        <c:v>6.1888800000000002</c:v>
                      </c:pt>
                      <c:pt idx="395">
                        <c:v>6.2037899999999997</c:v>
                      </c:pt>
                      <c:pt idx="396">
                        <c:v>6.2187000000000001</c:v>
                      </c:pt>
                      <c:pt idx="397">
                        <c:v>6.2336099999999997</c:v>
                      </c:pt>
                      <c:pt idx="398">
                        <c:v>6.2485200000000001</c:v>
                      </c:pt>
                      <c:pt idx="399">
                        <c:v>6.2634299999999996</c:v>
                      </c:pt>
                      <c:pt idx="400">
                        <c:v>6.27834</c:v>
                      </c:pt>
                      <c:pt idx="401">
                        <c:v>6.2932499999999996</c:v>
                      </c:pt>
                      <c:pt idx="402">
                        <c:v>6.30816</c:v>
                      </c:pt>
                      <c:pt idx="403">
                        <c:v>6.3230700000000004</c:v>
                      </c:pt>
                      <c:pt idx="404">
                        <c:v>6.3379799999999999</c:v>
                      </c:pt>
                      <c:pt idx="405">
                        <c:v>6.3528900000000004</c:v>
                      </c:pt>
                      <c:pt idx="406">
                        <c:v>6.3677999999999999</c:v>
                      </c:pt>
                      <c:pt idx="407">
                        <c:v>6.3827100000000003</c:v>
                      </c:pt>
                      <c:pt idx="408">
                        <c:v>6.3976199999999999</c:v>
                      </c:pt>
                      <c:pt idx="409">
                        <c:v>6.4125300000000003</c:v>
                      </c:pt>
                      <c:pt idx="410">
                        <c:v>6.4274399999999998</c:v>
                      </c:pt>
                      <c:pt idx="411">
                        <c:v>6.4423399999999997</c:v>
                      </c:pt>
                      <c:pt idx="412">
                        <c:v>6.4572500000000002</c:v>
                      </c:pt>
                      <c:pt idx="413">
                        <c:v>6.4721599999999997</c:v>
                      </c:pt>
                      <c:pt idx="414">
                        <c:v>6.4870700000000001</c:v>
                      </c:pt>
                      <c:pt idx="415">
                        <c:v>6.50197</c:v>
                      </c:pt>
                      <c:pt idx="416">
                        <c:v>6.5168799999999996</c:v>
                      </c:pt>
                      <c:pt idx="417">
                        <c:v>6.53179</c:v>
                      </c:pt>
                      <c:pt idx="418">
                        <c:v>6.5466899999999999</c:v>
                      </c:pt>
                      <c:pt idx="419">
                        <c:v>6.5616000000000003</c:v>
                      </c:pt>
                      <c:pt idx="420">
                        <c:v>6.5765000000000002</c:v>
                      </c:pt>
                      <c:pt idx="421">
                        <c:v>6.5914099999999998</c:v>
                      </c:pt>
                      <c:pt idx="422">
                        <c:v>6.6063200000000002</c:v>
                      </c:pt>
                      <c:pt idx="423">
                        <c:v>6.6212200000000001</c:v>
                      </c:pt>
                      <c:pt idx="424">
                        <c:v>6.6361299999999996</c:v>
                      </c:pt>
                      <c:pt idx="425">
                        <c:v>6.6510300000000004</c:v>
                      </c:pt>
                      <c:pt idx="426">
                        <c:v>6.66594</c:v>
                      </c:pt>
                      <c:pt idx="427">
                        <c:v>6.6808399999999999</c:v>
                      </c:pt>
                      <c:pt idx="428">
                        <c:v>6.6957399999999998</c:v>
                      </c:pt>
                      <c:pt idx="429">
                        <c:v>6.7106500000000002</c:v>
                      </c:pt>
                      <c:pt idx="430">
                        <c:v>6.7255500000000001</c:v>
                      </c:pt>
                      <c:pt idx="431">
                        <c:v>6.7404500000000001</c:v>
                      </c:pt>
                      <c:pt idx="432">
                        <c:v>6.7553599999999996</c:v>
                      </c:pt>
                      <c:pt idx="433">
                        <c:v>6.7702600000000004</c:v>
                      </c:pt>
                      <c:pt idx="434">
                        <c:v>6.7851600000000003</c:v>
                      </c:pt>
                      <c:pt idx="435">
                        <c:v>6.8000699999999998</c:v>
                      </c:pt>
                      <c:pt idx="436">
                        <c:v>6.8149699999999998</c:v>
                      </c:pt>
                      <c:pt idx="437">
                        <c:v>6.8298699999999997</c:v>
                      </c:pt>
                      <c:pt idx="438">
                        <c:v>6.8447699999999996</c:v>
                      </c:pt>
                      <c:pt idx="439">
                        <c:v>6.8596700000000004</c:v>
                      </c:pt>
                      <c:pt idx="440">
                        <c:v>6.8745799999999999</c:v>
                      </c:pt>
                      <c:pt idx="441">
                        <c:v>6.8894799999999998</c:v>
                      </c:pt>
                      <c:pt idx="442">
                        <c:v>6.9043799999999997</c:v>
                      </c:pt>
                      <c:pt idx="443">
                        <c:v>6.9192799999999997</c:v>
                      </c:pt>
                      <c:pt idx="444">
                        <c:v>6.9341799999999996</c:v>
                      </c:pt>
                      <c:pt idx="445">
                        <c:v>6.9490800000000004</c:v>
                      </c:pt>
                      <c:pt idx="446">
                        <c:v>6.9639800000000003</c:v>
                      </c:pt>
                      <c:pt idx="447">
                        <c:v>6.9788800000000002</c:v>
                      </c:pt>
                      <c:pt idx="448">
                        <c:v>6.9937800000000001</c:v>
                      </c:pt>
                      <c:pt idx="449">
                        <c:v>7.00868</c:v>
                      </c:pt>
                      <c:pt idx="450">
                        <c:v>7.0235799999999999</c:v>
                      </c:pt>
                      <c:pt idx="451">
                        <c:v>7.0384799999999998</c:v>
                      </c:pt>
                      <c:pt idx="452">
                        <c:v>7.0533700000000001</c:v>
                      </c:pt>
                      <c:pt idx="453">
                        <c:v>7.0682700000000001</c:v>
                      </c:pt>
                      <c:pt idx="454">
                        <c:v>7.08317</c:v>
                      </c:pt>
                      <c:pt idx="455">
                        <c:v>7.0980699999999999</c:v>
                      </c:pt>
                      <c:pt idx="456">
                        <c:v>7.1129699999999998</c:v>
                      </c:pt>
                      <c:pt idx="457">
                        <c:v>7.1278600000000001</c:v>
                      </c:pt>
                      <c:pt idx="458">
                        <c:v>7.14276</c:v>
                      </c:pt>
                      <c:pt idx="459">
                        <c:v>7.1576599999999999</c:v>
                      </c:pt>
                      <c:pt idx="460">
                        <c:v>7.1725599999999998</c:v>
                      </c:pt>
                      <c:pt idx="461">
                        <c:v>7.1874500000000001</c:v>
                      </c:pt>
                      <c:pt idx="462">
                        <c:v>7.20235</c:v>
                      </c:pt>
                      <c:pt idx="463">
                        <c:v>7.2172400000000003</c:v>
                      </c:pt>
                      <c:pt idx="464">
                        <c:v>7.2321400000000002</c:v>
                      </c:pt>
                      <c:pt idx="465">
                        <c:v>7.2470400000000001</c:v>
                      </c:pt>
                      <c:pt idx="466">
                        <c:v>7.2619300000000004</c:v>
                      </c:pt>
                      <c:pt idx="467">
                        <c:v>7.2768300000000004</c:v>
                      </c:pt>
                      <c:pt idx="468">
                        <c:v>7.2917199999999998</c:v>
                      </c:pt>
                      <c:pt idx="469">
                        <c:v>7.30661</c:v>
                      </c:pt>
                      <c:pt idx="470">
                        <c:v>7.32151</c:v>
                      </c:pt>
                      <c:pt idx="471">
                        <c:v>7.3364000000000003</c:v>
                      </c:pt>
                      <c:pt idx="472">
                        <c:v>7.3513000000000002</c:v>
                      </c:pt>
                      <c:pt idx="473">
                        <c:v>7.3661899999999996</c:v>
                      </c:pt>
                      <c:pt idx="474">
                        <c:v>7.3810799999999999</c:v>
                      </c:pt>
                      <c:pt idx="475">
                        <c:v>7.3959799999999998</c:v>
                      </c:pt>
                      <c:pt idx="476">
                        <c:v>7.4108700000000001</c:v>
                      </c:pt>
                      <c:pt idx="477">
                        <c:v>7.4257600000000004</c:v>
                      </c:pt>
                      <c:pt idx="478">
                        <c:v>7.4406499999999998</c:v>
                      </c:pt>
                      <c:pt idx="479">
                        <c:v>7.4555499999999997</c:v>
                      </c:pt>
                      <c:pt idx="480">
                        <c:v>7.47044</c:v>
                      </c:pt>
                      <c:pt idx="481">
                        <c:v>7.4853300000000003</c:v>
                      </c:pt>
                      <c:pt idx="482">
                        <c:v>7.5002199999999997</c:v>
                      </c:pt>
                      <c:pt idx="483">
                        <c:v>7.51511</c:v>
                      </c:pt>
                      <c:pt idx="484">
                        <c:v>7.53</c:v>
                      </c:pt>
                      <c:pt idx="485">
                        <c:v>7.5448899999999997</c:v>
                      </c:pt>
                      <c:pt idx="486">
                        <c:v>7.5597799999999999</c:v>
                      </c:pt>
                      <c:pt idx="487">
                        <c:v>7.5746700000000002</c:v>
                      </c:pt>
                      <c:pt idx="488">
                        <c:v>7.5895599999999996</c:v>
                      </c:pt>
                      <c:pt idx="489">
                        <c:v>7.6044499999999999</c:v>
                      </c:pt>
                      <c:pt idx="490">
                        <c:v>7.6193400000000002</c:v>
                      </c:pt>
                      <c:pt idx="491">
                        <c:v>7.6342299999999996</c:v>
                      </c:pt>
                      <c:pt idx="492">
                        <c:v>7.6491199999999999</c:v>
                      </c:pt>
                      <c:pt idx="493">
                        <c:v>7.6640100000000002</c:v>
                      </c:pt>
                      <c:pt idx="494">
                        <c:v>7.6788999999999996</c:v>
                      </c:pt>
                      <c:pt idx="495">
                        <c:v>7.6937899999999999</c:v>
                      </c:pt>
                      <c:pt idx="496">
                        <c:v>7.7086699999999997</c:v>
                      </c:pt>
                      <c:pt idx="497">
                        <c:v>7.72356</c:v>
                      </c:pt>
                      <c:pt idx="498">
                        <c:v>7.7384500000000003</c:v>
                      </c:pt>
                      <c:pt idx="499">
                        <c:v>7.7533300000000001</c:v>
                      </c:pt>
                      <c:pt idx="500">
                        <c:v>7.7682200000000003</c:v>
                      </c:pt>
                      <c:pt idx="501">
                        <c:v>7.7831099999999998</c:v>
                      </c:pt>
                      <c:pt idx="502">
                        <c:v>7.7979900000000004</c:v>
                      </c:pt>
                      <c:pt idx="503">
                        <c:v>7.8128799999999998</c:v>
                      </c:pt>
                      <c:pt idx="504">
                        <c:v>7.8277599999999996</c:v>
                      </c:pt>
                      <c:pt idx="505">
                        <c:v>7.8426499999999999</c:v>
                      </c:pt>
                      <c:pt idx="506">
                        <c:v>7.8575299999999997</c:v>
                      </c:pt>
                      <c:pt idx="507">
                        <c:v>7.87242</c:v>
                      </c:pt>
                      <c:pt idx="508">
                        <c:v>7.8872999999999998</c:v>
                      </c:pt>
                      <c:pt idx="509">
                        <c:v>7.90219</c:v>
                      </c:pt>
                      <c:pt idx="510">
                        <c:v>7.9170699999999998</c:v>
                      </c:pt>
                      <c:pt idx="511">
                        <c:v>7.9319600000000001</c:v>
                      </c:pt>
                      <c:pt idx="512">
                        <c:v>7.9468399999999999</c:v>
                      </c:pt>
                      <c:pt idx="513">
                        <c:v>7.9617199999999997</c:v>
                      </c:pt>
                      <c:pt idx="514">
                        <c:v>7.97661</c:v>
                      </c:pt>
                      <c:pt idx="515">
                        <c:v>7.9914899999999998</c:v>
                      </c:pt>
                      <c:pt idx="516">
                        <c:v>8.0063700000000004</c:v>
                      </c:pt>
                      <c:pt idx="517">
                        <c:v>8.0212500000000002</c:v>
                      </c:pt>
                      <c:pt idx="518">
                        <c:v>8.0361399999999996</c:v>
                      </c:pt>
                      <c:pt idx="519">
                        <c:v>8.0510199999999994</c:v>
                      </c:pt>
                      <c:pt idx="520">
                        <c:v>8.0658999999999992</c:v>
                      </c:pt>
                      <c:pt idx="521">
                        <c:v>8.0807800000000007</c:v>
                      </c:pt>
                      <c:pt idx="522">
                        <c:v>8.0956600000000005</c:v>
                      </c:pt>
                      <c:pt idx="523">
                        <c:v>8.1105400000000003</c:v>
                      </c:pt>
                      <c:pt idx="524">
                        <c:v>8.1254200000000001</c:v>
                      </c:pt>
                      <c:pt idx="525">
                        <c:v>8.1402999999999999</c:v>
                      </c:pt>
                      <c:pt idx="526">
                        <c:v>8.1551799999999997</c:v>
                      </c:pt>
                      <c:pt idx="527">
                        <c:v>8.1700599999999994</c:v>
                      </c:pt>
                      <c:pt idx="528">
                        <c:v>8.1849399999999992</c:v>
                      </c:pt>
                      <c:pt idx="529">
                        <c:v>8.1998200000000008</c:v>
                      </c:pt>
                      <c:pt idx="530">
                        <c:v>8.2147000000000006</c:v>
                      </c:pt>
                      <c:pt idx="531">
                        <c:v>8.2295700000000007</c:v>
                      </c:pt>
                      <c:pt idx="532">
                        <c:v>8.2444500000000005</c:v>
                      </c:pt>
                      <c:pt idx="533">
                        <c:v>8.2593300000000003</c:v>
                      </c:pt>
                      <c:pt idx="534">
                        <c:v>8.2742100000000001</c:v>
                      </c:pt>
                      <c:pt idx="535">
                        <c:v>8.2890899999999998</c:v>
                      </c:pt>
                      <c:pt idx="536">
                        <c:v>8.30396</c:v>
                      </c:pt>
                      <c:pt idx="537">
                        <c:v>8.3188399999999998</c:v>
                      </c:pt>
                      <c:pt idx="538">
                        <c:v>8.3337199999999996</c:v>
                      </c:pt>
                      <c:pt idx="539">
                        <c:v>8.3485899999999997</c:v>
                      </c:pt>
                      <c:pt idx="540">
                        <c:v>8.3634699999999995</c:v>
                      </c:pt>
                      <c:pt idx="541">
                        <c:v>8.3783399999999997</c:v>
                      </c:pt>
                      <c:pt idx="542">
                        <c:v>8.3932199999999995</c:v>
                      </c:pt>
                      <c:pt idx="543">
                        <c:v>8.4080899999999996</c:v>
                      </c:pt>
                      <c:pt idx="544">
                        <c:v>8.4229699999999994</c:v>
                      </c:pt>
                      <c:pt idx="545">
                        <c:v>8.4378399999999996</c:v>
                      </c:pt>
                      <c:pt idx="546">
                        <c:v>8.4527199999999993</c:v>
                      </c:pt>
                      <c:pt idx="547">
                        <c:v>8.4675899999999995</c:v>
                      </c:pt>
                      <c:pt idx="548">
                        <c:v>8.4824599999999997</c:v>
                      </c:pt>
                      <c:pt idx="549">
                        <c:v>8.4973399999999994</c:v>
                      </c:pt>
                      <c:pt idx="550">
                        <c:v>8.5122099999999996</c:v>
                      </c:pt>
                      <c:pt idx="551">
                        <c:v>8.5270799999999998</c:v>
                      </c:pt>
                      <c:pt idx="552">
                        <c:v>8.5419599999999996</c:v>
                      </c:pt>
                      <c:pt idx="553">
                        <c:v>8.5568299999999997</c:v>
                      </c:pt>
                      <c:pt idx="554">
                        <c:v>8.5716999999999999</c:v>
                      </c:pt>
                      <c:pt idx="555">
                        <c:v>8.58657</c:v>
                      </c:pt>
                      <c:pt idx="556">
                        <c:v>8.6014400000000002</c:v>
                      </c:pt>
                      <c:pt idx="557">
                        <c:v>8.6163100000000004</c:v>
                      </c:pt>
                      <c:pt idx="558">
                        <c:v>8.6311800000000005</c:v>
                      </c:pt>
                      <c:pt idx="559">
                        <c:v>8.6460500000000007</c:v>
                      </c:pt>
                      <c:pt idx="560">
                        <c:v>8.6609200000000008</c:v>
                      </c:pt>
                      <c:pt idx="561">
                        <c:v>8.6757899999999992</c:v>
                      </c:pt>
                      <c:pt idx="562">
                        <c:v>8.6906599999999994</c:v>
                      </c:pt>
                      <c:pt idx="563">
                        <c:v>8.7055299999999995</c:v>
                      </c:pt>
                      <c:pt idx="564">
                        <c:v>8.7203999999999997</c:v>
                      </c:pt>
                      <c:pt idx="565">
                        <c:v>8.7352699999999999</c:v>
                      </c:pt>
                      <c:pt idx="566">
                        <c:v>8.75014</c:v>
                      </c:pt>
                      <c:pt idx="567">
                        <c:v>8.7650100000000002</c:v>
                      </c:pt>
                      <c:pt idx="568">
                        <c:v>8.7798700000000007</c:v>
                      </c:pt>
                      <c:pt idx="569">
                        <c:v>8.7947399999999991</c:v>
                      </c:pt>
                      <c:pt idx="570">
                        <c:v>8.8096099999999993</c:v>
                      </c:pt>
                      <c:pt idx="571">
                        <c:v>8.8244699999999998</c:v>
                      </c:pt>
                      <c:pt idx="572">
                        <c:v>8.83934</c:v>
                      </c:pt>
                      <c:pt idx="573">
                        <c:v>8.8542100000000001</c:v>
                      </c:pt>
                      <c:pt idx="574">
                        <c:v>8.8690700000000007</c:v>
                      </c:pt>
                      <c:pt idx="575">
                        <c:v>8.8839400000000008</c:v>
                      </c:pt>
                      <c:pt idx="576">
                        <c:v>8.8988099999999992</c:v>
                      </c:pt>
                      <c:pt idx="577">
                        <c:v>8.9136699999999998</c:v>
                      </c:pt>
                      <c:pt idx="578">
                        <c:v>8.9285399999999999</c:v>
                      </c:pt>
                      <c:pt idx="579">
                        <c:v>8.9434000000000005</c:v>
                      </c:pt>
                      <c:pt idx="580">
                        <c:v>8.9582599999999992</c:v>
                      </c:pt>
                      <c:pt idx="581">
                        <c:v>8.9731299999999994</c:v>
                      </c:pt>
                      <c:pt idx="582">
                        <c:v>8.9879899999999999</c:v>
                      </c:pt>
                      <c:pt idx="583">
                        <c:v>9.0028500000000005</c:v>
                      </c:pt>
                      <c:pt idx="584">
                        <c:v>9.0177200000000006</c:v>
                      </c:pt>
                      <c:pt idx="585">
                        <c:v>9.0325799999999994</c:v>
                      </c:pt>
                      <c:pt idx="586">
                        <c:v>9.0474399999999999</c:v>
                      </c:pt>
                      <c:pt idx="587">
                        <c:v>9.0482899999999997</c:v>
                      </c:pt>
                      <c:pt idx="588">
                        <c:v>9.1191999999999993</c:v>
                      </c:pt>
                      <c:pt idx="589">
                        <c:v>9.2134499999999999</c:v>
                      </c:pt>
                      <c:pt idx="590">
                        <c:v>9.2843499999999999</c:v>
                      </c:pt>
                      <c:pt idx="591">
                        <c:v>9.2851999999999997</c:v>
                      </c:pt>
                      <c:pt idx="592">
                        <c:v>9.3000500000000006</c:v>
                      </c:pt>
                      <c:pt idx="593">
                        <c:v>9.3149099999999994</c:v>
                      </c:pt>
                      <c:pt idx="594">
                        <c:v>9.3297699999999999</c:v>
                      </c:pt>
                      <c:pt idx="595">
                        <c:v>9.3446200000000008</c:v>
                      </c:pt>
                      <c:pt idx="596">
                        <c:v>9.3594799999999996</c:v>
                      </c:pt>
                      <c:pt idx="597">
                        <c:v>9.3743400000000001</c:v>
                      </c:pt>
                      <c:pt idx="598">
                        <c:v>9.3891899999999993</c:v>
                      </c:pt>
                      <c:pt idx="599">
                        <c:v>9.4040499999999998</c:v>
                      </c:pt>
                      <c:pt idx="600">
                        <c:v>9.4189000000000007</c:v>
                      </c:pt>
                      <c:pt idx="601">
                        <c:v>9.4337499999999999</c:v>
                      </c:pt>
                      <c:pt idx="602">
                        <c:v>9.4486100000000004</c:v>
                      </c:pt>
                      <c:pt idx="603">
                        <c:v>9.4634599999999995</c:v>
                      </c:pt>
                      <c:pt idx="604">
                        <c:v>9.4783200000000001</c:v>
                      </c:pt>
                      <c:pt idx="605">
                        <c:v>9.4931699999999992</c:v>
                      </c:pt>
                      <c:pt idx="606">
                        <c:v>9.5080200000000001</c:v>
                      </c:pt>
                      <c:pt idx="607">
                        <c:v>9.5228699999999993</c:v>
                      </c:pt>
                      <c:pt idx="608">
                        <c:v>9.5377299999999998</c:v>
                      </c:pt>
                      <c:pt idx="609">
                        <c:v>9.5525800000000007</c:v>
                      </c:pt>
                      <c:pt idx="610">
                        <c:v>9.5674299999999999</c:v>
                      </c:pt>
                      <c:pt idx="611">
                        <c:v>9.5822800000000008</c:v>
                      </c:pt>
                      <c:pt idx="612">
                        <c:v>9.5971299999999999</c:v>
                      </c:pt>
                      <c:pt idx="613">
                        <c:v>9.6119800000000009</c:v>
                      </c:pt>
                      <c:pt idx="614">
                        <c:v>9.62683</c:v>
                      </c:pt>
                      <c:pt idx="615">
                        <c:v>9.6416799999999991</c:v>
                      </c:pt>
                      <c:pt idx="616">
                        <c:v>9.6565300000000001</c:v>
                      </c:pt>
                      <c:pt idx="617">
                        <c:v>9.6713799999999992</c:v>
                      </c:pt>
                      <c:pt idx="618">
                        <c:v>9.6862300000000001</c:v>
                      </c:pt>
                      <c:pt idx="619">
                        <c:v>9.7010799999999993</c:v>
                      </c:pt>
                      <c:pt idx="620">
                        <c:v>9.7159200000000006</c:v>
                      </c:pt>
                      <c:pt idx="621">
                        <c:v>9.7307699999999997</c:v>
                      </c:pt>
                      <c:pt idx="622">
                        <c:v>9.7456200000000006</c:v>
                      </c:pt>
                      <c:pt idx="623">
                        <c:v>9.7604699999999998</c:v>
                      </c:pt>
                      <c:pt idx="624">
                        <c:v>9.7753099999999993</c:v>
                      </c:pt>
                      <c:pt idx="625">
                        <c:v>9.7901600000000002</c:v>
                      </c:pt>
                      <c:pt idx="626">
                        <c:v>9.8050099999999993</c:v>
                      </c:pt>
                      <c:pt idx="627">
                        <c:v>9.8198500000000006</c:v>
                      </c:pt>
                      <c:pt idx="628">
                        <c:v>9.8346999999999998</c:v>
                      </c:pt>
                      <c:pt idx="629">
                        <c:v>9.8495399999999993</c:v>
                      </c:pt>
                      <c:pt idx="630">
                        <c:v>9.8643900000000002</c:v>
                      </c:pt>
                      <c:pt idx="631">
                        <c:v>9.8792299999999997</c:v>
                      </c:pt>
                      <c:pt idx="632">
                        <c:v>9.8940800000000007</c:v>
                      </c:pt>
                      <c:pt idx="633">
                        <c:v>9.9089200000000002</c:v>
                      </c:pt>
                      <c:pt idx="634">
                        <c:v>9.9237599999999997</c:v>
                      </c:pt>
                      <c:pt idx="635">
                        <c:v>9.9386100000000006</c:v>
                      </c:pt>
                      <c:pt idx="636">
                        <c:v>9.9534500000000001</c:v>
                      </c:pt>
                      <c:pt idx="637">
                        <c:v>9.9682899999999997</c:v>
                      </c:pt>
                      <c:pt idx="638">
                        <c:v>9.9831299999999992</c:v>
                      </c:pt>
                      <c:pt idx="639">
                        <c:v>9.9979800000000001</c:v>
                      </c:pt>
                      <c:pt idx="640">
                        <c:v>10.01282</c:v>
                      </c:pt>
                      <c:pt idx="641">
                        <c:v>10.027659999999999</c:v>
                      </c:pt>
                      <c:pt idx="642">
                        <c:v>10.0425</c:v>
                      </c:pt>
                      <c:pt idx="643">
                        <c:v>10.05734</c:v>
                      </c:pt>
                      <c:pt idx="644">
                        <c:v>10.072179999999999</c:v>
                      </c:pt>
                      <c:pt idx="645">
                        <c:v>10.087020000000001</c:v>
                      </c:pt>
                      <c:pt idx="646">
                        <c:v>10.10186</c:v>
                      </c:pt>
                      <c:pt idx="647">
                        <c:v>10.1167</c:v>
                      </c:pt>
                      <c:pt idx="648">
                        <c:v>10.131539999999999</c:v>
                      </c:pt>
                      <c:pt idx="649">
                        <c:v>10.146380000000001</c:v>
                      </c:pt>
                      <c:pt idx="650">
                        <c:v>10.161210000000001</c:v>
                      </c:pt>
                      <c:pt idx="651">
                        <c:v>10.17605</c:v>
                      </c:pt>
                      <c:pt idx="652">
                        <c:v>10.19089</c:v>
                      </c:pt>
                      <c:pt idx="653">
                        <c:v>10.205730000000001</c:v>
                      </c:pt>
                      <c:pt idx="654">
                        <c:v>10.220560000000001</c:v>
                      </c:pt>
                      <c:pt idx="655">
                        <c:v>10.2354</c:v>
                      </c:pt>
                      <c:pt idx="656">
                        <c:v>10.25023</c:v>
                      </c:pt>
                      <c:pt idx="657">
                        <c:v>10.26507</c:v>
                      </c:pt>
                      <c:pt idx="658">
                        <c:v>10.279909999999999</c:v>
                      </c:pt>
                      <c:pt idx="659">
                        <c:v>10.294739999999999</c:v>
                      </c:pt>
                      <c:pt idx="660">
                        <c:v>10.30958</c:v>
                      </c:pt>
                      <c:pt idx="661">
                        <c:v>10.32441</c:v>
                      </c:pt>
                      <c:pt idx="662">
                        <c:v>10.33924</c:v>
                      </c:pt>
                      <c:pt idx="663">
                        <c:v>10.35408</c:v>
                      </c:pt>
                      <c:pt idx="664">
                        <c:v>10.36891</c:v>
                      </c:pt>
                      <c:pt idx="665">
                        <c:v>10.38374</c:v>
                      </c:pt>
                      <c:pt idx="666">
                        <c:v>10.398580000000001</c:v>
                      </c:pt>
                      <c:pt idx="667">
                        <c:v>10.413410000000001</c:v>
                      </c:pt>
                      <c:pt idx="668">
                        <c:v>10.428240000000001</c:v>
                      </c:pt>
                      <c:pt idx="669">
                        <c:v>10.443070000000001</c:v>
                      </c:pt>
                      <c:pt idx="670">
                        <c:v>10.4579</c:v>
                      </c:pt>
                      <c:pt idx="671">
                        <c:v>10.47273</c:v>
                      </c:pt>
                      <c:pt idx="672">
                        <c:v>10.48756</c:v>
                      </c:pt>
                      <c:pt idx="673">
                        <c:v>10.50239</c:v>
                      </c:pt>
                      <c:pt idx="674">
                        <c:v>10.51722</c:v>
                      </c:pt>
                      <c:pt idx="675">
                        <c:v>10.53205</c:v>
                      </c:pt>
                      <c:pt idx="676">
                        <c:v>10.54688</c:v>
                      </c:pt>
                      <c:pt idx="677">
                        <c:v>10.56171</c:v>
                      </c:pt>
                      <c:pt idx="678">
                        <c:v>10.57654</c:v>
                      </c:pt>
                      <c:pt idx="679">
                        <c:v>10.59137</c:v>
                      </c:pt>
                      <c:pt idx="680">
                        <c:v>10.606199999999999</c:v>
                      </c:pt>
                      <c:pt idx="681">
                        <c:v>10.62102</c:v>
                      </c:pt>
                      <c:pt idx="682">
                        <c:v>10.63585</c:v>
                      </c:pt>
                      <c:pt idx="683">
                        <c:v>10.650679999999999</c:v>
                      </c:pt>
                      <c:pt idx="684">
                        <c:v>10.6655</c:v>
                      </c:pt>
                      <c:pt idx="685">
                        <c:v>10.68033</c:v>
                      </c:pt>
                      <c:pt idx="686">
                        <c:v>10.69515</c:v>
                      </c:pt>
                      <c:pt idx="687">
                        <c:v>10.70998</c:v>
                      </c:pt>
                      <c:pt idx="688">
                        <c:v>10.7248</c:v>
                      </c:pt>
                      <c:pt idx="689">
                        <c:v>10.73963</c:v>
                      </c:pt>
                      <c:pt idx="690">
                        <c:v>10.75445</c:v>
                      </c:pt>
                      <c:pt idx="691">
                        <c:v>10.76928</c:v>
                      </c:pt>
                      <c:pt idx="692">
                        <c:v>10.7841</c:v>
                      </c:pt>
                      <c:pt idx="693">
                        <c:v>10.798920000000001</c:v>
                      </c:pt>
                      <c:pt idx="694">
                        <c:v>10.813750000000001</c:v>
                      </c:pt>
                      <c:pt idx="695">
                        <c:v>10.828569999999999</c:v>
                      </c:pt>
                      <c:pt idx="696">
                        <c:v>10.843389999999999</c:v>
                      </c:pt>
                      <c:pt idx="697">
                        <c:v>10.85821</c:v>
                      </c:pt>
                      <c:pt idx="698">
                        <c:v>10.87303</c:v>
                      </c:pt>
                      <c:pt idx="699">
                        <c:v>10.88785</c:v>
                      </c:pt>
                      <c:pt idx="700">
                        <c:v>10.902670000000001</c:v>
                      </c:pt>
                      <c:pt idx="701">
                        <c:v>10.917490000000001</c:v>
                      </c:pt>
                      <c:pt idx="702">
                        <c:v>10.932309999999999</c:v>
                      </c:pt>
                      <c:pt idx="703">
                        <c:v>10.94713</c:v>
                      </c:pt>
                      <c:pt idx="704">
                        <c:v>10.96195</c:v>
                      </c:pt>
                      <c:pt idx="705">
                        <c:v>10.97677</c:v>
                      </c:pt>
                      <c:pt idx="706">
                        <c:v>10.99159</c:v>
                      </c:pt>
                      <c:pt idx="707">
                        <c:v>11.006410000000001</c:v>
                      </c:pt>
                      <c:pt idx="708">
                        <c:v>11.02122</c:v>
                      </c:pt>
                      <c:pt idx="709">
                        <c:v>11.03604</c:v>
                      </c:pt>
                      <c:pt idx="710">
                        <c:v>11.05086</c:v>
                      </c:pt>
                      <c:pt idx="711">
                        <c:v>11.065670000000001</c:v>
                      </c:pt>
                      <c:pt idx="712">
                        <c:v>11.080489999999999</c:v>
                      </c:pt>
                      <c:pt idx="713">
                        <c:v>11.09531</c:v>
                      </c:pt>
                      <c:pt idx="714">
                        <c:v>11.11012</c:v>
                      </c:pt>
                      <c:pt idx="715">
                        <c:v>11.124930000000001</c:v>
                      </c:pt>
                      <c:pt idx="716">
                        <c:v>11.139749999999999</c:v>
                      </c:pt>
                      <c:pt idx="717">
                        <c:v>11.15456</c:v>
                      </c:pt>
                      <c:pt idx="718">
                        <c:v>11.16938</c:v>
                      </c:pt>
                      <c:pt idx="719">
                        <c:v>11.184189999999999</c:v>
                      </c:pt>
                      <c:pt idx="720">
                        <c:v>11.199</c:v>
                      </c:pt>
                      <c:pt idx="721">
                        <c:v>11.21381</c:v>
                      </c:pt>
                      <c:pt idx="722">
                        <c:v>11.228630000000001</c:v>
                      </c:pt>
                      <c:pt idx="723">
                        <c:v>11.24344</c:v>
                      </c:pt>
                      <c:pt idx="724">
                        <c:v>11.25825</c:v>
                      </c:pt>
                      <c:pt idx="725">
                        <c:v>11.273059999999999</c:v>
                      </c:pt>
                      <c:pt idx="726">
                        <c:v>11.28787</c:v>
                      </c:pt>
                      <c:pt idx="727">
                        <c:v>11.302680000000001</c:v>
                      </c:pt>
                      <c:pt idx="728">
                        <c:v>11.317489999999999</c:v>
                      </c:pt>
                      <c:pt idx="729">
                        <c:v>11.3323</c:v>
                      </c:pt>
                      <c:pt idx="730">
                        <c:v>11.347110000000001</c:v>
                      </c:pt>
                      <c:pt idx="731">
                        <c:v>11.36192</c:v>
                      </c:pt>
                      <c:pt idx="732">
                        <c:v>11.37673</c:v>
                      </c:pt>
                      <c:pt idx="733">
                        <c:v>11.391540000000001</c:v>
                      </c:pt>
                      <c:pt idx="734">
                        <c:v>11.40634</c:v>
                      </c:pt>
                      <c:pt idx="735">
                        <c:v>11.421150000000001</c:v>
                      </c:pt>
                      <c:pt idx="736">
                        <c:v>11.43596</c:v>
                      </c:pt>
                      <c:pt idx="737">
                        <c:v>11.45077</c:v>
                      </c:pt>
                      <c:pt idx="738">
                        <c:v>11.46557</c:v>
                      </c:pt>
                      <c:pt idx="739">
                        <c:v>11.48038</c:v>
                      </c:pt>
                      <c:pt idx="740">
                        <c:v>11.49518</c:v>
                      </c:pt>
                      <c:pt idx="741">
                        <c:v>11.50999</c:v>
                      </c:pt>
                      <c:pt idx="742">
                        <c:v>11.524789999999999</c:v>
                      </c:pt>
                      <c:pt idx="743">
                        <c:v>11.5396</c:v>
                      </c:pt>
                      <c:pt idx="744">
                        <c:v>11.554399999999999</c:v>
                      </c:pt>
                      <c:pt idx="745">
                        <c:v>11.5692</c:v>
                      </c:pt>
                      <c:pt idx="746">
                        <c:v>11.584009999999999</c:v>
                      </c:pt>
                      <c:pt idx="747">
                        <c:v>11.59881</c:v>
                      </c:pt>
                      <c:pt idx="748">
                        <c:v>11.61361</c:v>
                      </c:pt>
                      <c:pt idx="749">
                        <c:v>11.628410000000001</c:v>
                      </c:pt>
                      <c:pt idx="750">
                        <c:v>11.64321</c:v>
                      </c:pt>
                      <c:pt idx="751">
                        <c:v>11.658010000000001</c:v>
                      </c:pt>
                      <c:pt idx="752">
                        <c:v>11.67282</c:v>
                      </c:pt>
                      <c:pt idx="753">
                        <c:v>11.687620000000001</c:v>
                      </c:pt>
                      <c:pt idx="754">
                        <c:v>11.70242</c:v>
                      </c:pt>
                      <c:pt idx="755">
                        <c:v>11.71721</c:v>
                      </c:pt>
                      <c:pt idx="756">
                        <c:v>11.732010000000001</c:v>
                      </c:pt>
                      <c:pt idx="757">
                        <c:v>11.74681</c:v>
                      </c:pt>
                      <c:pt idx="758">
                        <c:v>11.761609999999999</c:v>
                      </c:pt>
                      <c:pt idx="759">
                        <c:v>11.77641</c:v>
                      </c:pt>
                      <c:pt idx="760">
                        <c:v>11.79121</c:v>
                      </c:pt>
                      <c:pt idx="761">
                        <c:v>11.805999999999999</c:v>
                      </c:pt>
                      <c:pt idx="762">
                        <c:v>11.8208</c:v>
                      </c:pt>
                      <c:pt idx="763">
                        <c:v>11.835599999999999</c:v>
                      </c:pt>
                      <c:pt idx="764">
                        <c:v>11.850390000000001</c:v>
                      </c:pt>
                      <c:pt idx="765">
                        <c:v>11.86519</c:v>
                      </c:pt>
                      <c:pt idx="766">
                        <c:v>11.87998</c:v>
                      </c:pt>
                      <c:pt idx="767">
                        <c:v>11.894780000000001</c:v>
                      </c:pt>
                      <c:pt idx="768">
                        <c:v>11.90957</c:v>
                      </c:pt>
                      <c:pt idx="769">
                        <c:v>11.92437</c:v>
                      </c:pt>
                      <c:pt idx="770">
                        <c:v>11.939159999999999</c:v>
                      </c:pt>
                      <c:pt idx="771">
                        <c:v>11.953950000000001</c:v>
                      </c:pt>
                      <c:pt idx="772">
                        <c:v>11.96875</c:v>
                      </c:pt>
                      <c:pt idx="773">
                        <c:v>11.98354</c:v>
                      </c:pt>
                      <c:pt idx="774">
                        <c:v>11.998329999999999</c:v>
                      </c:pt>
                      <c:pt idx="775">
                        <c:v>12.013120000000001</c:v>
                      </c:pt>
                      <c:pt idx="776">
                        <c:v>12.02791</c:v>
                      </c:pt>
                      <c:pt idx="777">
                        <c:v>12.0427</c:v>
                      </c:pt>
                      <c:pt idx="778">
                        <c:v>12.05749</c:v>
                      </c:pt>
                      <c:pt idx="779">
                        <c:v>12.072279999999999</c:v>
                      </c:pt>
                      <c:pt idx="780">
                        <c:v>12.087070000000001</c:v>
                      </c:pt>
                      <c:pt idx="781">
                        <c:v>12.10186</c:v>
                      </c:pt>
                      <c:pt idx="782">
                        <c:v>12.11665</c:v>
                      </c:pt>
                      <c:pt idx="783">
                        <c:v>12.13144</c:v>
                      </c:pt>
                      <c:pt idx="784">
                        <c:v>12.146229999999999</c:v>
                      </c:pt>
                      <c:pt idx="785">
                        <c:v>12.161009999999999</c:v>
                      </c:pt>
                      <c:pt idx="786">
                        <c:v>12.175800000000001</c:v>
                      </c:pt>
                      <c:pt idx="787">
                        <c:v>12.19059</c:v>
                      </c:pt>
                      <c:pt idx="788">
                        <c:v>12.20537</c:v>
                      </c:pt>
                      <c:pt idx="789">
                        <c:v>12.22016</c:v>
                      </c:pt>
                      <c:pt idx="790">
                        <c:v>12.23494</c:v>
                      </c:pt>
                      <c:pt idx="791">
                        <c:v>12.24973</c:v>
                      </c:pt>
                      <c:pt idx="792">
                        <c:v>12.26451</c:v>
                      </c:pt>
                      <c:pt idx="793">
                        <c:v>12.279299999999999</c:v>
                      </c:pt>
                      <c:pt idx="794">
                        <c:v>12.294079999999999</c:v>
                      </c:pt>
                      <c:pt idx="795">
                        <c:v>12.308870000000001</c:v>
                      </c:pt>
                      <c:pt idx="796">
                        <c:v>12.323650000000001</c:v>
                      </c:pt>
                      <c:pt idx="797">
                        <c:v>12.338430000000001</c:v>
                      </c:pt>
                      <c:pt idx="798">
                        <c:v>12.353210000000001</c:v>
                      </c:pt>
                      <c:pt idx="799">
                        <c:v>12.367990000000001</c:v>
                      </c:pt>
                      <c:pt idx="800">
                        <c:v>12.38278</c:v>
                      </c:pt>
                      <c:pt idx="801">
                        <c:v>12.39756</c:v>
                      </c:pt>
                      <c:pt idx="802">
                        <c:v>12.41234</c:v>
                      </c:pt>
                      <c:pt idx="803">
                        <c:v>12.42712</c:v>
                      </c:pt>
                      <c:pt idx="804">
                        <c:v>12.4419</c:v>
                      </c:pt>
                      <c:pt idx="805">
                        <c:v>12.456670000000001</c:v>
                      </c:pt>
                      <c:pt idx="806">
                        <c:v>12.471450000000001</c:v>
                      </c:pt>
                      <c:pt idx="807">
                        <c:v>12.486230000000001</c:v>
                      </c:pt>
                      <c:pt idx="808">
                        <c:v>12.501010000000001</c:v>
                      </c:pt>
                      <c:pt idx="809">
                        <c:v>12.515790000000001</c:v>
                      </c:pt>
                      <c:pt idx="810">
                        <c:v>12.530559999999999</c:v>
                      </c:pt>
                      <c:pt idx="811">
                        <c:v>12.545339999999999</c:v>
                      </c:pt>
                      <c:pt idx="812">
                        <c:v>12.56012</c:v>
                      </c:pt>
                      <c:pt idx="813">
                        <c:v>12.57489</c:v>
                      </c:pt>
                      <c:pt idx="814">
                        <c:v>12.58967</c:v>
                      </c:pt>
                      <c:pt idx="815">
                        <c:v>12.60444</c:v>
                      </c:pt>
                      <c:pt idx="816">
                        <c:v>12.61922</c:v>
                      </c:pt>
                      <c:pt idx="817">
                        <c:v>12.633990000000001</c:v>
                      </c:pt>
                      <c:pt idx="818">
                        <c:v>12.648770000000001</c:v>
                      </c:pt>
                      <c:pt idx="819">
                        <c:v>12.663539999999999</c:v>
                      </c:pt>
                      <c:pt idx="820">
                        <c:v>12.67831</c:v>
                      </c:pt>
                      <c:pt idx="821">
                        <c:v>12.69308</c:v>
                      </c:pt>
                      <c:pt idx="822">
                        <c:v>12.70786</c:v>
                      </c:pt>
                      <c:pt idx="823">
                        <c:v>12.722630000000001</c:v>
                      </c:pt>
                      <c:pt idx="824">
                        <c:v>12.737399999999999</c:v>
                      </c:pt>
                      <c:pt idx="825">
                        <c:v>12.75217</c:v>
                      </c:pt>
                      <c:pt idx="826">
                        <c:v>12.76694</c:v>
                      </c:pt>
                      <c:pt idx="827">
                        <c:v>12.78171</c:v>
                      </c:pt>
                      <c:pt idx="828">
                        <c:v>12.796480000000001</c:v>
                      </c:pt>
                      <c:pt idx="829">
                        <c:v>12.811249999999999</c:v>
                      </c:pt>
                      <c:pt idx="830">
                        <c:v>12.82602</c:v>
                      </c:pt>
                      <c:pt idx="831">
                        <c:v>12.840780000000001</c:v>
                      </c:pt>
                      <c:pt idx="832">
                        <c:v>12.855549999999999</c:v>
                      </c:pt>
                      <c:pt idx="833">
                        <c:v>12.87032</c:v>
                      </c:pt>
                      <c:pt idx="834">
                        <c:v>12.88509</c:v>
                      </c:pt>
                      <c:pt idx="835">
                        <c:v>12.899850000000001</c:v>
                      </c:pt>
                      <c:pt idx="836">
                        <c:v>12.914619999999999</c:v>
                      </c:pt>
                      <c:pt idx="837">
                        <c:v>12.92938</c:v>
                      </c:pt>
                      <c:pt idx="838">
                        <c:v>12.94415</c:v>
                      </c:pt>
                      <c:pt idx="839">
                        <c:v>12.958909999999999</c:v>
                      </c:pt>
                      <c:pt idx="840">
                        <c:v>12.97368</c:v>
                      </c:pt>
                      <c:pt idx="841">
                        <c:v>12.988440000000001</c:v>
                      </c:pt>
                      <c:pt idx="842">
                        <c:v>13.0032</c:v>
                      </c:pt>
                      <c:pt idx="843">
                        <c:v>13.01797</c:v>
                      </c:pt>
                      <c:pt idx="844">
                        <c:v>13.032730000000001</c:v>
                      </c:pt>
                      <c:pt idx="845">
                        <c:v>13.04749</c:v>
                      </c:pt>
                      <c:pt idx="846">
                        <c:v>13.062250000000001</c:v>
                      </c:pt>
                      <c:pt idx="847">
                        <c:v>13.07701</c:v>
                      </c:pt>
                      <c:pt idx="848">
                        <c:v>13.09177</c:v>
                      </c:pt>
                      <c:pt idx="849">
                        <c:v>13.106529999999999</c:v>
                      </c:pt>
                      <c:pt idx="850">
                        <c:v>13.12129</c:v>
                      </c:pt>
                      <c:pt idx="851">
                        <c:v>13.136049999999999</c:v>
                      </c:pt>
                      <c:pt idx="852">
                        <c:v>13.15081</c:v>
                      </c:pt>
                      <c:pt idx="853">
                        <c:v>13.165570000000001</c:v>
                      </c:pt>
                      <c:pt idx="854">
                        <c:v>13.18033</c:v>
                      </c:pt>
                      <c:pt idx="855">
                        <c:v>13.19509</c:v>
                      </c:pt>
                      <c:pt idx="856">
                        <c:v>13.20984</c:v>
                      </c:pt>
                      <c:pt idx="857">
                        <c:v>13.224600000000001</c:v>
                      </c:pt>
                      <c:pt idx="858">
                        <c:v>13.23936</c:v>
                      </c:pt>
                      <c:pt idx="859">
                        <c:v>13.254110000000001</c:v>
                      </c:pt>
                      <c:pt idx="860">
                        <c:v>13.26887</c:v>
                      </c:pt>
                      <c:pt idx="861">
                        <c:v>13.283620000000001</c:v>
                      </c:pt>
                      <c:pt idx="862">
                        <c:v>13.29838</c:v>
                      </c:pt>
                      <c:pt idx="863">
                        <c:v>13.313129999999999</c:v>
                      </c:pt>
                      <c:pt idx="864">
                        <c:v>13.32788</c:v>
                      </c:pt>
                      <c:pt idx="865">
                        <c:v>13.342639999999999</c:v>
                      </c:pt>
                      <c:pt idx="866">
                        <c:v>13.357390000000001</c:v>
                      </c:pt>
                      <c:pt idx="867">
                        <c:v>13.37214</c:v>
                      </c:pt>
                      <c:pt idx="868">
                        <c:v>13.386900000000001</c:v>
                      </c:pt>
                      <c:pt idx="869">
                        <c:v>13.40165</c:v>
                      </c:pt>
                      <c:pt idx="870">
                        <c:v>13.416399999999999</c:v>
                      </c:pt>
                      <c:pt idx="871">
                        <c:v>13.431150000000001</c:v>
                      </c:pt>
                      <c:pt idx="872">
                        <c:v>13.4459</c:v>
                      </c:pt>
                      <c:pt idx="873">
                        <c:v>13.460649999999999</c:v>
                      </c:pt>
                      <c:pt idx="874">
                        <c:v>13.4754</c:v>
                      </c:pt>
                      <c:pt idx="875">
                        <c:v>13.49014</c:v>
                      </c:pt>
                      <c:pt idx="876">
                        <c:v>13.50489</c:v>
                      </c:pt>
                      <c:pt idx="877">
                        <c:v>13.519640000000001</c:v>
                      </c:pt>
                      <c:pt idx="878">
                        <c:v>13.53439</c:v>
                      </c:pt>
                      <c:pt idx="879">
                        <c:v>13.54913</c:v>
                      </c:pt>
                      <c:pt idx="880">
                        <c:v>13.563879999999999</c:v>
                      </c:pt>
                      <c:pt idx="881">
                        <c:v>13.578620000000001</c:v>
                      </c:pt>
                      <c:pt idx="882">
                        <c:v>13.59337</c:v>
                      </c:pt>
                      <c:pt idx="883">
                        <c:v>13.60812</c:v>
                      </c:pt>
                      <c:pt idx="884">
                        <c:v>13.622859999999999</c:v>
                      </c:pt>
                      <c:pt idx="885">
                        <c:v>13.637600000000001</c:v>
                      </c:pt>
                      <c:pt idx="886">
                        <c:v>13.65235</c:v>
                      </c:pt>
                      <c:pt idx="887">
                        <c:v>13.66709</c:v>
                      </c:pt>
                      <c:pt idx="888">
                        <c:v>13.68183</c:v>
                      </c:pt>
                      <c:pt idx="889">
                        <c:v>13.696580000000001</c:v>
                      </c:pt>
                      <c:pt idx="890">
                        <c:v>13.711320000000001</c:v>
                      </c:pt>
                      <c:pt idx="891">
                        <c:v>13.72606</c:v>
                      </c:pt>
                      <c:pt idx="892">
                        <c:v>13.7408</c:v>
                      </c:pt>
                      <c:pt idx="893">
                        <c:v>13.75554</c:v>
                      </c:pt>
                      <c:pt idx="894">
                        <c:v>13.77028</c:v>
                      </c:pt>
                      <c:pt idx="895">
                        <c:v>13.785019999999999</c:v>
                      </c:pt>
                      <c:pt idx="896">
                        <c:v>13.799759999999999</c:v>
                      </c:pt>
                      <c:pt idx="897">
                        <c:v>13.814500000000001</c:v>
                      </c:pt>
                      <c:pt idx="898">
                        <c:v>13.82924</c:v>
                      </c:pt>
                      <c:pt idx="899">
                        <c:v>13.843970000000001</c:v>
                      </c:pt>
                      <c:pt idx="900">
                        <c:v>13.85871</c:v>
                      </c:pt>
                      <c:pt idx="901">
                        <c:v>13.87345</c:v>
                      </c:pt>
                      <c:pt idx="902">
                        <c:v>13.88818</c:v>
                      </c:pt>
                      <c:pt idx="903">
                        <c:v>13.90292</c:v>
                      </c:pt>
                      <c:pt idx="904">
                        <c:v>13.91765</c:v>
                      </c:pt>
                      <c:pt idx="905">
                        <c:v>13.93239</c:v>
                      </c:pt>
                      <c:pt idx="906">
                        <c:v>13.94712</c:v>
                      </c:pt>
                      <c:pt idx="907">
                        <c:v>13.96186</c:v>
                      </c:pt>
                      <c:pt idx="908">
                        <c:v>13.97659</c:v>
                      </c:pt>
                      <c:pt idx="909">
                        <c:v>13.99132</c:v>
                      </c:pt>
                      <c:pt idx="910">
                        <c:v>14.00605</c:v>
                      </c:pt>
                      <c:pt idx="911">
                        <c:v>14.02079</c:v>
                      </c:pt>
                      <c:pt idx="912">
                        <c:v>14.03552</c:v>
                      </c:pt>
                      <c:pt idx="913">
                        <c:v>14.05025</c:v>
                      </c:pt>
                      <c:pt idx="914">
                        <c:v>14.06498</c:v>
                      </c:pt>
                      <c:pt idx="915">
                        <c:v>14.07971</c:v>
                      </c:pt>
                      <c:pt idx="916">
                        <c:v>14.094440000000001</c:v>
                      </c:pt>
                      <c:pt idx="917">
                        <c:v>14.109170000000001</c:v>
                      </c:pt>
                      <c:pt idx="918">
                        <c:v>14.123900000000001</c:v>
                      </c:pt>
                      <c:pt idx="919">
                        <c:v>14.13862</c:v>
                      </c:pt>
                      <c:pt idx="920">
                        <c:v>14.15335</c:v>
                      </c:pt>
                      <c:pt idx="921">
                        <c:v>14.16808</c:v>
                      </c:pt>
                      <c:pt idx="922">
                        <c:v>14.18281</c:v>
                      </c:pt>
                      <c:pt idx="923">
                        <c:v>14.19753</c:v>
                      </c:pt>
                      <c:pt idx="924">
                        <c:v>14.212260000000001</c:v>
                      </c:pt>
                      <c:pt idx="925">
                        <c:v>14.226979999999999</c:v>
                      </c:pt>
                      <c:pt idx="926">
                        <c:v>14.241709999999999</c:v>
                      </c:pt>
                      <c:pt idx="927">
                        <c:v>14.25643</c:v>
                      </c:pt>
                      <c:pt idx="928">
                        <c:v>14.27116</c:v>
                      </c:pt>
                      <c:pt idx="929">
                        <c:v>14.285880000000001</c:v>
                      </c:pt>
                      <c:pt idx="930">
                        <c:v>14.300599999999999</c:v>
                      </c:pt>
                      <c:pt idx="931">
                        <c:v>14.31532</c:v>
                      </c:pt>
                      <c:pt idx="932">
                        <c:v>14.33005</c:v>
                      </c:pt>
                      <c:pt idx="933">
                        <c:v>14.34477</c:v>
                      </c:pt>
                      <c:pt idx="934">
                        <c:v>14.359489999999999</c:v>
                      </c:pt>
                      <c:pt idx="935">
                        <c:v>14.37421</c:v>
                      </c:pt>
                      <c:pt idx="936">
                        <c:v>14.38893</c:v>
                      </c:pt>
                      <c:pt idx="937">
                        <c:v>14.403650000000001</c:v>
                      </c:pt>
                      <c:pt idx="938">
                        <c:v>14.418369999999999</c:v>
                      </c:pt>
                      <c:pt idx="939">
                        <c:v>14.43309</c:v>
                      </c:pt>
                      <c:pt idx="940">
                        <c:v>14.447800000000001</c:v>
                      </c:pt>
                      <c:pt idx="941">
                        <c:v>14.46252</c:v>
                      </c:pt>
                      <c:pt idx="942">
                        <c:v>14.47724</c:v>
                      </c:pt>
                      <c:pt idx="943">
                        <c:v>14.491960000000001</c:v>
                      </c:pt>
                      <c:pt idx="944">
                        <c:v>14.50667</c:v>
                      </c:pt>
                      <c:pt idx="945">
                        <c:v>14.52139</c:v>
                      </c:pt>
                      <c:pt idx="946">
                        <c:v>14.536099999999999</c:v>
                      </c:pt>
                      <c:pt idx="947">
                        <c:v>14.55082</c:v>
                      </c:pt>
                      <c:pt idx="948">
                        <c:v>14.565530000000001</c:v>
                      </c:pt>
                      <c:pt idx="949">
                        <c:v>14.58024</c:v>
                      </c:pt>
                      <c:pt idx="950">
                        <c:v>14.59496</c:v>
                      </c:pt>
                      <c:pt idx="951">
                        <c:v>14.609669999999999</c:v>
                      </c:pt>
                      <c:pt idx="952">
                        <c:v>14.62438</c:v>
                      </c:pt>
                      <c:pt idx="953">
                        <c:v>14.639089999999999</c:v>
                      </c:pt>
                      <c:pt idx="954">
                        <c:v>14.6538</c:v>
                      </c:pt>
                      <c:pt idx="955">
                        <c:v>14.668519999999999</c:v>
                      </c:pt>
                      <c:pt idx="956">
                        <c:v>14.68323</c:v>
                      </c:pt>
                      <c:pt idx="957">
                        <c:v>14.697939999999999</c:v>
                      </c:pt>
                      <c:pt idx="958">
                        <c:v>14.71265</c:v>
                      </c:pt>
                      <c:pt idx="959">
                        <c:v>14.727349999999999</c:v>
                      </c:pt>
                      <c:pt idx="960">
                        <c:v>14.74206</c:v>
                      </c:pt>
                      <c:pt idx="961">
                        <c:v>14.756769999999999</c:v>
                      </c:pt>
                      <c:pt idx="962">
                        <c:v>14.77148</c:v>
                      </c:pt>
                      <c:pt idx="963">
                        <c:v>14.78618</c:v>
                      </c:pt>
                      <c:pt idx="964">
                        <c:v>14.800890000000001</c:v>
                      </c:pt>
                      <c:pt idx="965">
                        <c:v>14.81559</c:v>
                      </c:pt>
                      <c:pt idx="966">
                        <c:v>14.830299999999999</c:v>
                      </c:pt>
                      <c:pt idx="967">
                        <c:v>14.84501</c:v>
                      </c:pt>
                      <c:pt idx="968">
                        <c:v>14.85971</c:v>
                      </c:pt>
                      <c:pt idx="969">
                        <c:v>14.874409999999999</c:v>
                      </c:pt>
                      <c:pt idx="970">
                        <c:v>14.88912</c:v>
                      </c:pt>
                      <c:pt idx="971">
                        <c:v>14.90382</c:v>
                      </c:pt>
                      <c:pt idx="972">
                        <c:v>14.918519999999999</c:v>
                      </c:pt>
                      <c:pt idx="973">
                        <c:v>14.93322</c:v>
                      </c:pt>
                      <c:pt idx="974">
                        <c:v>14.94792</c:v>
                      </c:pt>
                      <c:pt idx="975">
                        <c:v>14.962619999999999</c:v>
                      </c:pt>
                      <c:pt idx="976">
                        <c:v>14.97733</c:v>
                      </c:pt>
                      <c:pt idx="977">
                        <c:v>14.99202</c:v>
                      </c:pt>
                      <c:pt idx="978">
                        <c:v>15.00672</c:v>
                      </c:pt>
                      <c:pt idx="979">
                        <c:v>15.021420000000001</c:v>
                      </c:pt>
                      <c:pt idx="980">
                        <c:v>15.03612</c:v>
                      </c:pt>
                      <c:pt idx="981">
                        <c:v>15.05082</c:v>
                      </c:pt>
                      <c:pt idx="982">
                        <c:v>15.065519999999999</c:v>
                      </c:pt>
                      <c:pt idx="983">
                        <c:v>15.080209999999999</c:v>
                      </c:pt>
                      <c:pt idx="984">
                        <c:v>15.09491</c:v>
                      </c:pt>
                      <c:pt idx="985">
                        <c:v>15.1096</c:v>
                      </c:pt>
                      <c:pt idx="986">
                        <c:v>15.1243</c:v>
                      </c:pt>
                      <c:pt idx="987">
                        <c:v>15.13899</c:v>
                      </c:pt>
                      <c:pt idx="988">
                        <c:v>15.153689999999999</c:v>
                      </c:pt>
                      <c:pt idx="989">
                        <c:v>15.168380000000001</c:v>
                      </c:pt>
                      <c:pt idx="990">
                        <c:v>15.183070000000001</c:v>
                      </c:pt>
                      <c:pt idx="991">
                        <c:v>15.19777</c:v>
                      </c:pt>
                      <c:pt idx="992">
                        <c:v>15.21246</c:v>
                      </c:pt>
                      <c:pt idx="993">
                        <c:v>15.22715</c:v>
                      </c:pt>
                      <c:pt idx="994">
                        <c:v>15.24184</c:v>
                      </c:pt>
                      <c:pt idx="995">
                        <c:v>15.25653</c:v>
                      </c:pt>
                      <c:pt idx="996">
                        <c:v>15.27122</c:v>
                      </c:pt>
                      <c:pt idx="997">
                        <c:v>15.285909999999999</c:v>
                      </c:pt>
                      <c:pt idx="998">
                        <c:v>15.300599999999999</c:v>
                      </c:pt>
                      <c:pt idx="999">
                        <c:v>15.315289999999999</c:v>
                      </c:pt>
                      <c:pt idx="1000">
                        <c:v>15.329980000000001</c:v>
                      </c:pt>
                      <c:pt idx="1001">
                        <c:v>15.344670000000001</c:v>
                      </c:pt>
                      <c:pt idx="1002">
                        <c:v>15.359349999999999</c:v>
                      </c:pt>
                      <c:pt idx="1003">
                        <c:v>15.374040000000001</c:v>
                      </c:pt>
                      <c:pt idx="1004">
                        <c:v>15.388719999999999</c:v>
                      </c:pt>
                      <c:pt idx="1005">
                        <c:v>15.403409999999999</c:v>
                      </c:pt>
                      <c:pt idx="1006">
                        <c:v>15.418100000000001</c:v>
                      </c:pt>
                      <c:pt idx="1007">
                        <c:v>15.432779999999999</c:v>
                      </c:pt>
                      <c:pt idx="1008">
                        <c:v>15.44746</c:v>
                      </c:pt>
                      <c:pt idx="1009">
                        <c:v>15.462149999999999</c:v>
                      </c:pt>
                      <c:pt idx="1010">
                        <c:v>15.47683</c:v>
                      </c:pt>
                      <c:pt idx="1011">
                        <c:v>15.49151</c:v>
                      </c:pt>
                      <c:pt idx="1012">
                        <c:v>15.50619</c:v>
                      </c:pt>
                      <c:pt idx="1013">
                        <c:v>15.52088</c:v>
                      </c:pt>
                      <c:pt idx="1014">
                        <c:v>15.53556</c:v>
                      </c:pt>
                      <c:pt idx="1015">
                        <c:v>15.550240000000001</c:v>
                      </c:pt>
                      <c:pt idx="1016">
                        <c:v>15.564920000000001</c:v>
                      </c:pt>
                      <c:pt idx="1017">
                        <c:v>15.57959</c:v>
                      </c:pt>
                      <c:pt idx="1018">
                        <c:v>15.59427</c:v>
                      </c:pt>
                      <c:pt idx="1019">
                        <c:v>15.60895</c:v>
                      </c:pt>
                      <c:pt idx="1020">
                        <c:v>15.62363</c:v>
                      </c:pt>
                      <c:pt idx="1021">
                        <c:v>15.638310000000001</c:v>
                      </c:pt>
                      <c:pt idx="1022">
                        <c:v>15.652979999999999</c:v>
                      </c:pt>
                      <c:pt idx="1023">
                        <c:v>15.66766</c:v>
                      </c:pt>
                      <c:pt idx="1024">
                        <c:v>15.68233</c:v>
                      </c:pt>
                      <c:pt idx="1025">
                        <c:v>15.697010000000001</c:v>
                      </c:pt>
                      <c:pt idx="1026">
                        <c:v>15.711679999999999</c:v>
                      </c:pt>
                      <c:pt idx="1027">
                        <c:v>15.72636</c:v>
                      </c:pt>
                      <c:pt idx="1028">
                        <c:v>15.74103</c:v>
                      </c:pt>
                      <c:pt idx="1029">
                        <c:v>15.755699999999999</c:v>
                      </c:pt>
                      <c:pt idx="1030">
                        <c:v>15.770379999999999</c:v>
                      </c:pt>
                      <c:pt idx="1031">
                        <c:v>15.78505</c:v>
                      </c:pt>
                      <c:pt idx="1032">
                        <c:v>15.799720000000001</c:v>
                      </c:pt>
                      <c:pt idx="1033">
                        <c:v>15.81439</c:v>
                      </c:pt>
                      <c:pt idx="1034">
                        <c:v>15.82906</c:v>
                      </c:pt>
                      <c:pt idx="1035">
                        <c:v>15.843730000000001</c:v>
                      </c:pt>
                      <c:pt idx="1036">
                        <c:v>15.8584</c:v>
                      </c:pt>
                      <c:pt idx="1037">
                        <c:v>15.873060000000001</c:v>
                      </c:pt>
                      <c:pt idx="1038">
                        <c:v>15.887729999999999</c:v>
                      </c:pt>
                      <c:pt idx="1039">
                        <c:v>15.9024</c:v>
                      </c:pt>
                      <c:pt idx="1040">
                        <c:v>15.917070000000001</c:v>
                      </c:pt>
                      <c:pt idx="1041">
                        <c:v>15.93173</c:v>
                      </c:pt>
                      <c:pt idx="1042">
                        <c:v>15.946400000000001</c:v>
                      </c:pt>
                      <c:pt idx="1043">
                        <c:v>15.96106</c:v>
                      </c:pt>
                      <c:pt idx="1044">
                        <c:v>15.97573</c:v>
                      </c:pt>
                      <c:pt idx="1045">
                        <c:v>15.990399999999999</c:v>
                      </c:pt>
                      <c:pt idx="1046">
                        <c:v>16.00506</c:v>
                      </c:pt>
                      <c:pt idx="1047">
                        <c:v>16.01972</c:v>
                      </c:pt>
                      <c:pt idx="1048">
                        <c:v>16.034389999999998</c:v>
                      </c:pt>
                      <c:pt idx="1049">
                        <c:v>16.049050000000001</c:v>
                      </c:pt>
                      <c:pt idx="1050">
                        <c:v>16.06371</c:v>
                      </c:pt>
                      <c:pt idx="1051">
                        <c:v>16.07837</c:v>
                      </c:pt>
                      <c:pt idx="1052">
                        <c:v>16.093029999999999</c:v>
                      </c:pt>
                      <c:pt idx="1053">
                        <c:v>16.107690000000002</c:v>
                      </c:pt>
                      <c:pt idx="1054">
                        <c:v>16.122350000000001</c:v>
                      </c:pt>
                      <c:pt idx="1055">
                        <c:v>16.13701</c:v>
                      </c:pt>
                      <c:pt idx="1056">
                        <c:v>16.151669999999999</c:v>
                      </c:pt>
                      <c:pt idx="1057">
                        <c:v>16.166319999999999</c:v>
                      </c:pt>
                      <c:pt idx="1058">
                        <c:v>16.180980000000002</c:v>
                      </c:pt>
                      <c:pt idx="1059">
                        <c:v>16.195640000000001</c:v>
                      </c:pt>
                      <c:pt idx="1060">
                        <c:v>16.191459999999999</c:v>
                      </c:pt>
                      <c:pt idx="1061">
                        <c:v>16.281459999999999</c:v>
                      </c:pt>
                      <c:pt idx="1062">
                        <c:v>16.402850000000001</c:v>
                      </c:pt>
                      <c:pt idx="1063">
                        <c:v>16.492850000000001</c:v>
                      </c:pt>
                      <c:pt idx="1064">
                        <c:v>16.488659999999999</c:v>
                      </c:pt>
                      <c:pt idx="1065">
                        <c:v>16.503299999999999</c:v>
                      </c:pt>
                      <c:pt idx="1066">
                        <c:v>16.517949999999999</c:v>
                      </c:pt>
                      <c:pt idx="1067">
                        <c:v>16.532589999999999</c:v>
                      </c:pt>
                      <c:pt idx="1068">
                        <c:v>16.547229999999999</c:v>
                      </c:pt>
                      <c:pt idx="1069">
                        <c:v>16.561879999999999</c:v>
                      </c:pt>
                      <c:pt idx="1070">
                        <c:v>16.576519999999999</c:v>
                      </c:pt>
                      <c:pt idx="1071">
                        <c:v>16.591159999999999</c:v>
                      </c:pt>
                      <c:pt idx="1072">
                        <c:v>16.605799999999999</c:v>
                      </c:pt>
                      <c:pt idx="1073">
                        <c:v>16.620439999999999</c:v>
                      </c:pt>
                      <c:pt idx="1074">
                        <c:v>16.635079999999999</c:v>
                      </c:pt>
                      <c:pt idx="1075">
                        <c:v>16.649719999999999</c:v>
                      </c:pt>
                      <c:pt idx="1076">
                        <c:v>16.664359999999999</c:v>
                      </c:pt>
                      <c:pt idx="1077">
                        <c:v>16.678999999999998</c:v>
                      </c:pt>
                      <c:pt idx="1078">
                        <c:v>16.693639999999998</c:v>
                      </c:pt>
                      <c:pt idx="1079">
                        <c:v>16.708269999999999</c:v>
                      </c:pt>
                      <c:pt idx="1080">
                        <c:v>16.722909999999999</c:v>
                      </c:pt>
                      <c:pt idx="1081">
                        <c:v>16.737549999999999</c:v>
                      </c:pt>
                      <c:pt idx="1082">
                        <c:v>16.752179999999999</c:v>
                      </c:pt>
                      <c:pt idx="1083">
                        <c:v>16.766819999999999</c:v>
                      </c:pt>
                      <c:pt idx="1084">
                        <c:v>16.78145</c:v>
                      </c:pt>
                      <c:pt idx="1085">
                        <c:v>16.79609</c:v>
                      </c:pt>
                      <c:pt idx="1086">
                        <c:v>16.81072</c:v>
                      </c:pt>
                      <c:pt idx="1087">
                        <c:v>16.82535</c:v>
                      </c:pt>
                      <c:pt idx="1088">
                        <c:v>16.839980000000001</c:v>
                      </c:pt>
                      <c:pt idx="1089">
                        <c:v>16.854620000000001</c:v>
                      </c:pt>
                      <c:pt idx="1090">
                        <c:v>16.869250000000001</c:v>
                      </c:pt>
                      <c:pt idx="1091">
                        <c:v>16.883880000000001</c:v>
                      </c:pt>
                      <c:pt idx="1092">
                        <c:v>16.898510000000002</c:v>
                      </c:pt>
                      <c:pt idx="1093">
                        <c:v>16.913139999999999</c:v>
                      </c:pt>
                      <c:pt idx="1094">
                        <c:v>16.927759999999999</c:v>
                      </c:pt>
                      <c:pt idx="1095">
                        <c:v>16.94239</c:v>
                      </c:pt>
                      <c:pt idx="1096">
                        <c:v>16.95702</c:v>
                      </c:pt>
                      <c:pt idx="1097">
                        <c:v>16.97165</c:v>
                      </c:pt>
                      <c:pt idx="1098">
                        <c:v>16.986270000000001</c:v>
                      </c:pt>
                      <c:pt idx="1099">
                        <c:v>17.000900000000001</c:v>
                      </c:pt>
                      <c:pt idx="1100">
                        <c:v>17.015529999999998</c:v>
                      </c:pt>
                      <c:pt idx="1101">
                        <c:v>17.030149999999999</c:v>
                      </c:pt>
                      <c:pt idx="1102">
                        <c:v>17.044779999999999</c:v>
                      </c:pt>
                      <c:pt idx="1103">
                        <c:v>17.0594</c:v>
                      </c:pt>
                      <c:pt idx="1104">
                        <c:v>17.074020000000001</c:v>
                      </c:pt>
                      <c:pt idx="1105">
                        <c:v>17.088640000000002</c:v>
                      </c:pt>
                      <c:pt idx="1106">
                        <c:v>17.103269999999998</c:v>
                      </c:pt>
                      <c:pt idx="1107">
                        <c:v>17.117889999999999</c:v>
                      </c:pt>
                      <c:pt idx="1108">
                        <c:v>17.13251</c:v>
                      </c:pt>
                      <c:pt idx="1109">
                        <c:v>17.147130000000001</c:v>
                      </c:pt>
                      <c:pt idx="1110">
                        <c:v>17.161750000000001</c:v>
                      </c:pt>
                      <c:pt idx="1111">
                        <c:v>17.176369999999999</c:v>
                      </c:pt>
                      <c:pt idx="1112">
                        <c:v>17.190989999999999</c:v>
                      </c:pt>
                      <c:pt idx="1113">
                        <c:v>17.2056</c:v>
                      </c:pt>
                      <c:pt idx="1114">
                        <c:v>17.220220000000001</c:v>
                      </c:pt>
                      <c:pt idx="1115">
                        <c:v>17.234839999999998</c:v>
                      </c:pt>
                      <c:pt idx="1116">
                        <c:v>17.24945</c:v>
                      </c:pt>
                      <c:pt idx="1117">
                        <c:v>17.26407</c:v>
                      </c:pt>
                      <c:pt idx="1118">
                        <c:v>17.278680000000001</c:v>
                      </c:pt>
                      <c:pt idx="1119">
                        <c:v>17.293299999999999</c:v>
                      </c:pt>
                      <c:pt idx="1120">
                        <c:v>17.30791</c:v>
                      </c:pt>
                      <c:pt idx="1121">
                        <c:v>17.32253</c:v>
                      </c:pt>
                      <c:pt idx="1122">
                        <c:v>17.337140000000002</c:v>
                      </c:pt>
                      <c:pt idx="1123">
                        <c:v>17.351749999999999</c:v>
                      </c:pt>
                      <c:pt idx="1124">
                        <c:v>17.36636</c:v>
                      </c:pt>
                      <c:pt idx="1125">
                        <c:v>17.380970000000001</c:v>
                      </c:pt>
                      <c:pt idx="1126">
                        <c:v>17.395579999999999</c:v>
                      </c:pt>
                      <c:pt idx="1127">
                        <c:v>17.41019</c:v>
                      </c:pt>
                      <c:pt idx="1128">
                        <c:v>17.424800000000001</c:v>
                      </c:pt>
                      <c:pt idx="1129">
                        <c:v>17.439409999999999</c:v>
                      </c:pt>
                      <c:pt idx="1130">
                        <c:v>17.45402</c:v>
                      </c:pt>
                      <c:pt idx="1131">
                        <c:v>17.468630000000001</c:v>
                      </c:pt>
                      <c:pt idx="1132">
                        <c:v>17.483229999999999</c:v>
                      </c:pt>
                    </c:numCache>
                  </c:numRef>
                </c:xVal>
                <c:yVal>
                  <c:numRef>
                    <c:extLst xmlns:c15="http://schemas.microsoft.com/office/drawing/2012/chart">
                      <c:ext xmlns:c15="http://schemas.microsoft.com/office/drawing/2012/chart" uri="{02D57815-91ED-43cb-92C2-25804820EDAC}">
                        <c15:formulaRef>
                          <c15:sqref>'Sample 9'!$Y$14:$Y$1146</c15:sqref>
                        </c15:formulaRef>
                      </c:ext>
                    </c:extLst>
                    <c:numCache>
                      <c:formatCode>General</c:formatCode>
                      <c:ptCount val="1133"/>
                      <c:pt idx="0">
                        <c:v>3.4534500000000001</c:v>
                      </c:pt>
                      <c:pt idx="1">
                        <c:v>4.3220799999999997</c:v>
                      </c:pt>
                      <c:pt idx="2">
                        <c:v>4.65334</c:v>
                      </c:pt>
                      <c:pt idx="3">
                        <c:v>4.7129200000000004</c:v>
                      </c:pt>
                      <c:pt idx="4">
                        <c:v>4.6615700000000002</c:v>
                      </c:pt>
                      <c:pt idx="5">
                        <c:v>4.5604500000000003</c:v>
                      </c:pt>
                      <c:pt idx="6">
                        <c:v>4.4642099999999996</c:v>
                      </c:pt>
                      <c:pt idx="7">
                        <c:v>4.4097400000000002</c:v>
                      </c:pt>
                      <c:pt idx="8">
                        <c:v>4.33988</c:v>
                      </c:pt>
                      <c:pt idx="9">
                        <c:v>4.28003</c:v>
                      </c:pt>
                      <c:pt idx="10">
                        <c:v>4.2668999999999997</c:v>
                      </c:pt>
                      <c:pt idx="11">
                        <c:v>4.2223100000000002</c:v>
                      </c:pt>
                      <c:pt idx="12">
                        <c:v>4.1270100000000003</c:v>
                      </c:pt>
                      <c:pt idx="13">
                        <c:v>4.0872400000000004</c:v>
                      </c:pt>
                      <c:pt idx="14">
                        <c:v>4.1163699999999999</c:v>
                      </c:pt>
                      <c:pt idx="15">
                        <c:v>4.1036400000000004</c:v>
                      </c:pt>
                      <c:pt idx="16">
                        <c:v>4.0665100000000001</c:v>
                      </c:pt>
                      <c:pt idx="17">
                        <c:v>4.0847300000000004</c:v>
                      </c:pt>
                      <c:pt idx="18">
                        <c:v>4.1228800000000003</c:v>
                      </c:pt>
                      <c:pt idx="19">
                        <c:v>4.1369999999999996</c:v>
                      </c:pt>
                      <c:pt idx="20">
                        <c:v>4.1062900000000004</c:v>
                      </c:pt>
                      <c:pt idx="21">
                        <c:v>4.0761599999999998</c:v>
                      </c:pt>
                      <c:pt idx="22">
                        <c:v>4.0374800000000004</c:v>
                      </c:pt>
                      <c:pt idx="23">
                        <c:v>4.0012499999999998</c:v>
                      </c:pt>
                      <c:pt idx="24">
                        <c:v>4.0196500000000004</c:v>
                      </c:pt>
                      <c:pt idx="25">
                        <c:v>4.0812299999999997</c:v>
                      </c:pt>
                      <c:pt idx="26">
                        <c:v>4.1292200000000001</c:v>
                      </c:pt>
                      <c:pt idx="27">
                        <c:v>4.0991799999999996</c:v>
                      </c:pt>
                      <c:pt idx="28">
                        <c:v>4.0869499999999999</c:v>
                      </c:pt>
                      <c:pt idx="29">
                        <c:v>4.1110100000000003</c:v>
                      </c:pt>
                      <c:pt idx="30">
                        <c:v>4.1674600000000002</c:v>
                      </c:pt>
                      <c:pt idx="31">
                        <c:v>4.2147500000000004</c:v>
                      </c:pt>
                      <c:pt idx="32">
                        <c:v>4.2306400000000002</c:v>
                      </c:pt>
                      <c:pt idx="33">
                        <c:v>4.2297799999999999</c:v>
                      </c:pt>
                      <c:pt idx="34">
                        <c:v>4.2407199999999996</c:v>
                      </c:pt>
                      <c:pt idx="35">
                        <c:v>4.2729699999999999</c:v>
                      </c:pt>
                      <c:pt idx="36">
                        <c:v>4.3125299999999998</c:v>
                      </c:pt>
                      <c:pt idx="37">
                        <c:v>4.3413599999999999</c:v>
                      </c:pt>
                      <c:pt idx="38">
                        <c:v>4.3368599999999997</c:v>
                      </c:pt>
                      <c:pt idx="39">
                        <c:v>4.3413700000000004</c:v>
                      </c:pt>
                      <c:pt idx="40">
                        <c:v>4.4095300000000002</c:v>
                      </c:pt>
                      <c:pt idx="41">
                        <c:v>4.5042799999999996</c:v>
                      </c:pt>
                      <c:pt idx="42">
                        <c:v>4.5646399999999998</c:v>
                      </c:pt>
                      <c:pt idx="43">
                        <c:v>4.5725800000000003</c:v>
                      </c:pt>
                      <c:pt idx="44">
                        <c:v>4.6043900000000004</c:v>
                      </c:pt>
                      <c:pt idx="45">
                        <c:v>4.6364900000000002</c:v>
                      </c:pt>
                      <c:pt idx="46">
                        <c:v>4.7095099999999999</c:v>
                      </c:pt>
                      <c:pt idx="47">
                        <c:v>4.7959500000000004</c:v>
                      </c:pt>
                      <c:pt idx="48">
                        <c:v>4.8793499999999996</c:v>
                      </c:pt>
                      <c:pt idx="49">
                        <c:v>4.9136699999999998</c:v>
                      </c:pt>
                      <c:pt idx="50">
                        <c:v>4.9590800000000002</c:v>
                      </c:pt>
                      <c:pt idx="51">
                        <c:v>5.0396400000000003</c:v>
                      </c:pt>
                      <c:pt idx="52">
                        <c:v>5.1295500000000001</c:v>
                      </c:pt>
                      <c:pt idx="53">
                        <c:v>5.2426500000000003</c:v>
                      </c:pt>
                      <c:pt idx="54">
                        <c:v>5.3616200000000003</c:v>
                      </c:pt>
                      <c:pt idx="55">
                        <c:v>5.4702799999999998</c:v>
                      </c:pt>
                      <c:pt idx="56">
                        <c:v>5.6301300000000003</c:v>
                      </c:pt>
                      <c:pt idx="57">
                        <c:v>5.8177899999999996</c:v>
                      </c:pt>
                      <c:pt idx="58">
                        <c:v>5.9809400000000004</c:v>
                      </c:pt>
                      <c:pt idx="59">
                        <c:v>6.11036</c:v>
                      </c:pt>
                      <c:pt idx="60">
                        <c:v>6.2424600000000003</c:v>
                      </c:pt>
                      <c:pt idx="61">
                        <c:v>6.3736300000000004</c:v>
                      </c:pt>
                      <c:pt idx="62">
                        <c:v>6.5264600000000002</c:v>
                      </c:pt>
                      <c:pt idx="63">
                        <c:v>6.7715199999999998</c:v>
                      </c:pt>
                      <c:pt idx="64">
                        <c:v>7.0137099999999997</c:v>
                      </c:pt>
                      <c:pt idx="65">
                        <c:v>7.2926799999999998</c:v>
                      </c:pt>
                      <c:pt idx="66">
                        <c:v>7.6112399999999996</c:v>
                      </c:pt>
                      <c:pt idx="67">
                        <c:v>8.0203100000000003</c:v>
                      </c:pt>
                      <c:pt idx="68">
                        <c:v>8.3401800000000001</c:v>
                      </c:pt>
                      <c:pt idx="69">
                        <c:v>8.5807500000000001</c:v>
                      </c:pt>
                      <c:pt idx="70">
                        <c:v>8.6809899999999995</c:v>
                      </c:pt>
                      <c:pt idx="71">
                        <c:v>8.70871</c:v>
                      </c:pt>
                      <c:pt idx="72">
                        <c:v>8.6333599999999997</c:v>
                      </c:pt>
                      <c:pt idx="73">
                        <c:v>8.4049399999999999</c:v>
                      </c:pt>
                      <c:pt idx="74">
                        <c:v>7.9569200000000002</c:v>
                      </c:pt>
                      <c:pt idx="75">
                        <c:v>7.3238799999999999</c:v>
                      </c:pt>
                      <c:pt idx="76">
                        <c:v>6.5559099999999999</c:v>
                      </c:pt>
                      <c:pt idx="77">
                        <c:v>5.6890200000000002</c:v>
                      </c:pt>
                      <c:pt idx="78">
                        <c:v>4.78566</c:v>
                      </c:pt>
                      <c:pt idx="79">
                        <c:v>3.9455300000000002</c:v>
                      </c:pt>
                      <c:pt idx="80">
                        <c:v>3.1969799999999999</c:v>
                      </c:pt>
                      <c:pt idx="81">
                        <c:v>2.59029</c:v>
                      </c:pt>
                      <c:pt idx="82">
                        <c:v>2.0998299999999999</c:v>
                      </c:pt>
                      <c:pt idx="83">
                        <c:v>1.7106600000000001</c:v>
                      </c:pt>
                      <c:pt idx="84">
                        <c:v>1.4141300000000001</c:v>
                      </c:pt>
                      <c:pt idx="85">
                        <c:v>1.18384</c:v>
                      </c:pt>
                      <c:pt idx="86">
                        <c:v>1.02705</c:v>
                      </c:pt>
                      <c:pt idx="87">
                        <c:v>0.91073000000000004</c:v>
                      </c:pt>
                      <c:pt idx="88">
                        <c:v>0.79798000000000002</c:v>
                      </c:pt>
                      <c:pt idx="89">
                        <c:v>0.67713999999999996</c:v>
                      </c:pt>
                      <c:pt idx="90">
                        <c:v>0.59950000000000003</c:v>
                      </c:pt>
                      <c:pt idx="91">
                        <c:v>0.56481000000000003</c:v>
                      </c:pt>
                      <c:pt idx="92">
                        <c:v>0.52415999999999996</c:v>
                      </c:pt>
                      <c:pt idx="93">
                        <c:v>0.46997</c:v>
                      </c:pt>
                      <c:pt idx="94">
                        <c:v>0.41571999999999998</c:v>
                      </c:pt>
                      <c:pt idx="95">
                        <c:v>0.37404999999999999</c:v>
                      </c:pt>
                      <c:pt idx="96">
                        <c:v>0.35164000000000001</c:v>
                      </c:pt>
                      <c:pt idx="97">
                        <c:v>0.33760000000000001</c:v>
                      </c:pt>
                      <c:pt idx="98">
                        <c:v>0.32213999999999998</c:v>
                      </c:pt>
                      <c:pt idx="99">
                        <c:v>0.31081999999999999</c:v>
                      </c:pt>
                      <c:pt idx="100">
                        <c:v>0.29670000000000002</c:v>
                      </c:pt>
                      <c:pt idx="101">
                        <c:v>0.28649999999999998</c:v>
                      </c:pt>
                      <c:pt idx="102">
                        <c:v>0.26874999999999999</c:v>
                      </c:pt>
                      <c:pt idx="103">
                        <c:v>0.25544</c:v>
                      </c:pt>
                      <c:pt idx="104">
                        <c:v>0.23868</c:v>
                      </c:pt>
                      <c:pt idx="105">
                        <c:v>0.23885000000000001</c:v>
                      </c:pt>
                      <c:pt idx="106">
                        <c:v>0.23405000000000001</c:v>
                      </c:pt>
                      <c:pt idx="107">
                        <c:v>0.22561999999999999</c:v>
                      </c:pt>
                      <c:pt idx="108">
                        <c:v>0.20594000000000001</c:v>
                      </c:pt>
                      <c:pt idx="109">
                        <c:v>0.19234999999999999</c:v>
                      </c:pt>
                      <c:pt idx="110">
                        <c:v>0.17069999999999999</c:v>
                      </c:pt>
                      <c:pt idx="111">
                        <c:v>0.16517000000000001</c:v>
                      </c:pt>
                      <c:pt idx="112">
                        <c:v>0.15751999999999999</c:v>
                      </c:pt>
                      <c:pt idx="113">
                        <c:v>0.16317000000000001</c:v>
                      </c:pt>
                      <c:pt idx="114">
                        <c:v>0.16625999999999999</c:v>
                      </c:pt>
                      <c:pt idx="115">
                        <c:v>0.17699999999999999</c:v>
                      </c:pt>
                      <c:pt idx="116">
                        <c:v>0.17233000000000001</c:v>
                      </c:pt>
                      <c:pt idx="117">
                        <c:v>0.15146999999999999</c:v>
                      </c:pt>
                      <c:pt idx="118">
                        <c:v>0.12664</c:v>
                      </c:pt>
                      <c:pt idx="119">
                        <c:v>0.11663</c:v>
                      </c:pt>
                      <c:pt idx="120">
                        <c:v>0.11887</c:v>
                      </c:pt>
                      <c:pt idx="121">
                        <c:v>0.11821</c:v>
                      </c:pt>
                      <c:pt idx="122">
                        <c:v>0.11004</c:v>
                      </c:pt>
                      <c:pt idx="123">
                        <c:v>0.10965</c:v>
                      </c:pt>
                      <c:pt idx="124">
                        <c:v>0.11076</c:v>
                      </c:pt>
                      <c:pt idx="125">
                        <c:v>0.111</c:v>
                      </c:pt>
                      <c:pt idx="126">
                        <c:v>0.10539</c:v>
                      </c:pt>
                      <c:pt idx="127">
                        <c:v>0.10997999999999999</c:v>
                      </c:pt>
                      <c:pt idx="128">
                        <c:v>0.11404</c:v>
                      </c:pt>
                      <c:pt idx="129">
                        <c:v>0.10493</c:v>
                      </c:pt>
                      <c:pt idx="130">
                        <c:v>0.1007</c:v>
                      </c:pt>
                      <c:pt idx="131">
                        <c:v>0.10446999999999999</c:v>
                      </c:pt>
                      <c:pt idx="132">
                        <c:v>0.10732</c:v>
                      </c:pt>
                      <c:pt idx="133">
                        <c:v>9.9790000000000004E-2</c:v>
                      </c:pt>
                      <c:pt idx="134">
                        <c:v>9.9049999999999999E-2</c:v>
                      </c:pt>
                      <c:pt idx="135">
                        <c:v>0.10306</c:v>
                      </c:pt>
                      <c:pt idx="136">
                        <c:v>0.10618</c:v>
                      </c:pt>
                      <c:pt idx="137">
                        <c:v>0.11809</c:v>
                      </c:pt>
                      <c:pt idx="138">
                        <c:v>0.13008</c:v>
                      </c:pt>
                      <c:pt idx="139">
                        <c:v>0.12257</c:v>
                      </c:pt>
                      <c:pt idx="140">
                        <c:v>0.10206999999999999</c:v>
                      </c:pt>
                      <c:pt idx="141">
                        <c:v>9.9299999999999999E-2</c:v>
                      </c:pt>
                      <c:pt idx="142">
                        <c:v>0.11108</c:v>
                      </c:pt>
                      <c:pt idx="143">
                        <c:v>0.11448</c:v>
                      </c:pt>
                      <c:pt idx="144">
                        <c:v>0.10044</c:v>
                      </c:pt>
                      <c:pt idx="145">
                        <c:v>8.5180000000000006E-2</c:v>
                      </c:pt>
                      <c:pt idx="146">
                        <c:v>8.3930000000000005E-2</c:v>
                      </c:pt>
                      <c:pt idx="147">
                        <c:v>8.7980000000000003E-2</c:v>
                      </c:pt>
                      <c:pt idx="148">
                        <c:v>8.0449999999999994E-2</c:v>
                      </c:pt>
                      <c:pt idx="149">
                        <c:v>7.4050000000000005E-2</c:v>
                      </c:pt>
                      <c:pt idx="150">
                        <c:v>8.4779999999999994E-2</c:v>
                      </c:pt>
                      <c:pt idx="151">
                        <c:v>0.10147</c:v>
                      </c:pt>
                      <c:pt idx="152">
                        <c:v>0.11917999999999999</c:v>
                      </c:pt>
                      <c:pt idx="153">
                        <c:v>0.12656999999999999</c:v>
                      </c:pt>
                      <c:pt idx="154">
                        <c:v>0.11819</c:v>
                      </c:pt>
                      <c:pt idx="155">
                        <c:v>0.10503</c:v>
                      </c:pt>
                      <c:pt idx="156">
                        <c:v>0.11175</c:v>
                      </c:pt>
                      <c:pt idx="157">
                        <c:v>0.12739</c:v>
                      </c:pt>
                      <c:pt idx="158">
                        <c:v>0.12984000000000001</c:v>
                      </c:pt>
                      <c:pt idx="159">
                        <c:v>0.1198</c:v>
                      </c:pt>
                      <c:pt idx="160">
                        <c:v>0.11996999999999999</c:v>
                      </c:pt>
                      <c:pt idx="161">
                        <c:v>0.13483000000000001</c:v>
                      </c:pt>
                      <c:pt idx="162">
                        <c:v>0.13427</c:v>
                      </c:pt>
                      <c:pt idx="163">
                        <c:v>0.11882</c:v>
                      </c:pt>
                      <c:pt idx="164">
                        <c:v>0.12135</c:v>
                      </c:pt>
                      <c:pt idx="165">
                        <c:v>0.13603999999999999</c:v>
                      </c:pt>
                      <c:pt idx="166">
                        <c:v>0.14544000000000001</c:v>
                      </c:pt>
                      <c:pt idx="167">
                        <c:v>0.14287</c:v>
                      </c:pt>
                      <c:pt idx="168">
                        <c:v>0.13299</c:v>
                      </c:pt>
                      <c:pt idx="169">
                        <c:v>0.1207</c:v>
                      </c:pt>
                      <c:pt idx="170">
                        <c:v>0.11022</c:v>
                      </c:pt>
                      <c:pt idx="171">
                        <c:v>0.11667</c:v>
                      </c:pt>
                      <c:pt idx="172">
                        <c:v>0.12257999999999999</c:v>
                      </c:pt>
                      <c:pt idx="173">
                        <c:v>0.12291000000000001</c:v>
                      </c:pt>
                      <c:pt idx="174">
                        <c:v>0.11704000000000001</c:v>
                      </c:pt>
                      <c:pt idx="175">
                        <c:v>0.10321</c:v>
                      </c:pt>
                      <c:pt idx="176">
                        <c:v>9.6979999999999997E-2</c:v>
                      </c:pt>
                      <c:pt idx="177">
                        <c:v>0.10742</c:v>
                      </c:pt>
                      <c:pt idx="178">
                        <c:v>0.12912000000000001</c:v>
                      </c:pt>
                      <c:pt idx="179">
                        <c:v>0.12751999999999999</c:v>
                      </c:pt>
                      <c:pt idx="180">
                        <c:v>0.11283</c:v>
                      </c:pt>
                      <c:pt idx="181">
                        <c:v>0.11126</c:v>
                      </c:pt>
                      <c:pt idx="182">
                        <c:v>0.12003999999999999</c:v>
                      </c:pt>
                      <c:pt idx="183">
                        <c:v>0.12927</c:v>
                      </c:pt>
                      <c:pt idx="184">
                        <c:v>0.13094</c:v>
                      </c:pt>
                      <c:pt idx="185">
                        <c:v>0.12998000000000001</c:v>
                      </c:pt>
                      <c:pt idx="186">
                        <c:v>0.13267000000000001</c:v>
                      </c:pt>
                      <c:pt idx="187">
                        <c:v>0.13452</c:v>
                      </c:pt>
                      <c:pt idx="188">
                        <c:v>0.13622000000000001</c:v>
                      </c:pt>
                      <c:pt idx="189">
                        <c:v>0.13877999999999999</c:v>
                      </c:pt>
                      <c:pt idx="190">
                        <c:v>0.14587</c:v>
                      </c:pt>
                      <c:pt idx="191">
                        <c:v>0.14591999999999999</c:v>
                      </c:pt>
                      <c:pt idx="192">
                        <c:v>0.14480000000000001</c:v>
                      </c:pt>
                      <c:pt idx="193">
                        <c:v>0.15681999999999999</c:v>
                      </c:pt>
                      <c:pt idx="194">
                        <c:v>0.1535</c:v>
                      </c:pt>
                      <c:pt idx="195">
                        <c:v>0.15647</c:v>
                      </c:pt>
                      <c:pt idx="196">
                        <c:v>0.16286</c:v>
                      </c:pt>
                      <c:pt idx="197">
                        <c:v>0.18173</c:v>
                      </c:pt>
                      <c:pt idx="198">
                        <c:v>0.17827999999999999</c:v>
                      </c:pt>
                      <c:pt idx="199">
                        <c:v>0.18049000000000001</c:v>
                      </c:pt>
                      <c:pt idx="200">
                        <c:v>0.17394999999999999</c:v>
                      </c:pt>
                      <c:pt idx="201">
                        <c:v>0.15972</c:v>
                      </c:pt>
                      <c:pt idx="202">
                        <c:v>0.14768000000000001</c:v>
                      </c:pt>
                      <c:pt idx="203">
                        <c:v>0.15101999999999999</c:v>
                      </c:pt>
                      <c:pt idx="204">
                        <c:v>0.16228999999999999</c:v>
                      </c:pt>
                      <c:pt idx="205">
                        <c:v>0.17147000000000001</c:v>
                      </c:pt>
                      <c:pt idx="206">
                        <c:v>0.17377999999999999</c:v>
                      </c:pt>
                      <c:pt idx="207">
                        <c:v>0.17560000000000001</c:v>
                      </c:pt>
                      <c:pt idx="208">
                        <c:v>0.18545</c:v>
                      </c:pt>
                      <c:pt idx="209">
                        <c:v>0.20152999999999999</c:v>
                      </c:pt>
                      <c:pt idx="210">
                        <c:v>0.21908</c:v>
                      </c:pt>
                      <c:pt idx="211">
                        <c:v>0.22744</c:v>
                      </c:pt>
                      <c:pt idx="212">
                        <c:v>0.22867000000000001</c:v>
                      </c:pt>
                      <c:pt idx="213">
                        <c:v>0.22076999999999999</c:v>
                      </c:pt>
                      <c:pt idx="214">
                        <c:v>0.22828999999999999</c:v>
                      </c:pt>
                      <c:pt idx="215">
                        <c:v>0.23335</c:v>
                      </c:pt>
                      <c:pt idx="216">
                        <c:v>0.23630000000000001</c:v>
                      </c:pt>
                      <c:pt idx="217">
                        <c:v>0.22341</c:v>
                      </c:pt>
                      <c:pt idx="218">
                        <c:v>0.21992</c:v>
                      </c:pt>
                      <c:pt idx="219">
                        <c:v>0.20896000000000001</c:v>
                      </c:pt>
                      <c:pt idx="220">
                        <c:v>0.22994000000000001</c:v>
                      </c:pt>
                      <c:pt idx="221">
                        <c:v>0.24690000000000001</c:v>
                      </c:pt>
                      <c:pt idx="222">
                        <c:v>0.24926999999999999</c:v>
                      </c:pt>
                      <c:pt idx="223">
                        <c:v>0.23401</c:v>
                      </c:pt>
                      <c:pt idx="224">
                        <c:v>0.24510000000000001</c:v>
                      </c:pt>
                      <c:pt idx="225">
                        <c:v>0.26168999999999998</c:v>
                      </c:pt>
                      <c:pt idx="226">
                        <c:v>0.27322999999999997</c:v>
                      </c:pt>
                      <c:pt idx="227">
                        <c:v>0.27611000000000002</c:v>
                      </c:pt>
                      <c:pt idx="228">
                        <c:v>0.27213999999999999</c:v>
                      </c:pt>
                      <c:pt idx="229">
                        <c:v>0.27276</c:v>
                      </c:pt>
                      <c:pt idx="230">
                        <c:v>0.28810999999999998</c:v>
                      </c:pt>
                      <c:pt idx="231">
                        <c:v>0.30091000000000001</c:v>
                      </c:pt>
                      <c:pt idx="232">
                        <c:v>0.30313000000000001</c:v>
                      </c:pt>
                      <c:pt idx="233">
                        <c:v>0.31635000000000002</c:v>
                      </c:pt>
                      <c:pt idx="234">
                        <c:v>0.32911000000000001</c:v>
                      </c:pt>
                      <c:pt idx="235">
                        <c:v>0.32682</c:v>
                      </c:pt>
                      <c:pt idx="236">
                        <c:v>0.31756000000000001</c:v>
                      </c:pt>
                      <c:pt idx="237">
                        <c:v>0.33656000000000003</c:v>
                      </c:pt>
                      <c:pt idx="238">
                        <c:v>0.35624</c:v>
                      </c:pt>
                      <c:pt idx="239">
                        <c:v>0.35593999999999998</c:v>
                      </c:pt>
                      <c:pt idx="240">
                        <c:v>0.36160999999999999</c:v>
                      </c:pt>
                      <c:pt idx="241">
                        <c:v>0.38006000000000001</c:v>
                      </c:pt>
                      <c:pt idx="242">
                        <c:v>0.39589999999999997</c:v>
                      </c:pt>
                      <c:pt idx="243">
                        <c:v>0.39828999999999998</c:v>
                      </c:pt>
                      <c:pt idx="244">
                        <c:v>0.41727999999999998</c:v>
                      </c:pt>
                      <c:pt idx="245">
                        <c:v>0.44441999999999998</c:v>
                      </c:pt>
                      <c:pt idx="246">
                        <c:v>0.46079999999999999</c:v>
                      </c:pt>
                      <c:pt idx="247">
                        <c:v>0.46553</c:v>
                      </c:pt>
                      <c:pt idx="248">
                        <c:v>0.46772999999999998</c:v>
                      </c:pt>
                      <c:pt idx="249">
                        <c:v>0.47108</c:v>
                      </c:pt>
                      <c:pt idx="250">
                        <c:v>0.48070000000000002</c:v>
                      </c:pt>
                      <c:pt idx="251">
                        <c:v>0.50231999999999999</c:v>
                      </c:pt>
                      <c:pt idx="252">
                        <c:v>0.52083999999999997</c:v>
                      </c:pt>
                      <c:pt idx="253">
                        <c:v>0.53090000000000004</c:v>
                      </c:pt>
                      <c:pt idx="254">
                        <c:v>0.54864999999999997</c:v>
                      </c:pt>
                      <c:pt idx="255">
                        <c:v>0.57715000000000005</c:v>
                      </c:pt>
                      <c:pt idx="256">
                        <c:v>0.60270999999999997</c:v>
                      </c:pt>
                      <c:pt idx="257">
                        <c:v>0.61939</c:v>
                      </c:pt>
                      <c:pt idx="258">
                        <c:v>0.62909999999999999</c:v>
                      </c:pt>
                      <c:pt idx="259">
                        <c:v>0.61526000000000003</c:v>
                      </c:pt>
                      <c:pt idx="260">
                        <c:v>0.61500999999999995</c:v>
                      </c:pt>
                      <c:pt idx="261">
                        <c:v>0.61402999999999996</c:v>
                      </c:pt>
                      <c:pt idx="262">
                        <c:v>0.60133999999999999</c:v>
                      </c:pt>
                      <c:pt idx="263">
                        <c:v>0.57065999999999995</c:v>
                      </c:pt>
                      <c:pt idx="264">
                        <c:v>0.54264999999999997</c:v>
                      </c:pt>
                      <c:pt idx="265">
                        <c:v>0.50168999999999997</c:v>
                      </c:pt>
                      <c:pt idx="266">
                        <c:v>0.44919999999999999</c:v>
                      </c:pt>
                      <c:pt idx="267">
                        <c:v>0.40967999999999999</c:v>
                      </c:pt>
                      <c:pt idx="268">
                        <c:v>0.37641000000000002</c:v>
                      </c:pt>
                      <c:pt idx="269">
                        <c:v>0.33313999999999999</c:v>
                      </c:pt>
                      <c:pt idx="270">
                        <c:v>0.29171000000000002</c:v>
                      </c:pt>
                      <c:pt idx="271">
                        <c:v>0.25577</c:v>
                      </c:pt>
                      <c:pt idx="272">
                        <c:v>0.21751999999999999</c:v>
                      </c:pt>
                      <c:pt idx="273">
                        <c:v>0.1721</c:v>
                      </c:pt>
                      <c:pt idx="274">
                        <c:v>0.14152999999999999</c:v>
                      </c:pt>
                      <c:pt idx="275">
                        <c:v>0.1338</c:v>
                      </c:pt>
                      <c:pt idx="276">
                        <c:v>0.12747</c:v>
                      </c:pt>
                      <c:pt idx="277">
                        <c:v>0.11129</c:v>
                      </c:pt>
                      <c:pt idx="278">
                        <c:v>9.3539999999999998E-2</c:v>
                      </c:pt>
                      <c:pt idx="279">
                        <c:v>7.6560000000000003E-2</c:v>
                      </c:pt>
                      <c:pt idx="280">
                        <c:v>6.0010000000000001E-2</c:v>
                      </c:pt>
                      <c:pt idx="281">
                        <c:v>5.271E-2</c:v>
                      </c:pt>
                      <c:pt idx="282">
                        <c:v>5.5379999999999999E-2</c:v>
                      </c:pt>
                      <c:pt idx="283">
                        <c:v>4.598E-2</c:v>
                      </c:pt>
                      <c:pt idx="284">
                        <c:v>3.4619999999999998E-2</c:v>
                      </c:pt>
                      <c:pt idx="285">
                        <c:v>2.5940000000000001E-2</c:v>
                      </c:pt>
                      <c:pt idx="286">
                        <c:v>3.0249999999999999E-2</c:v>
                      </c:pt>
                      <c:pt idx="287">
                        <c:v>2.1319999999999999E-2</c:v>
                      </c:pt>
                      <c:pt idx="288">
                        <c:v>1.712E-2</c:v>
                      </c:pt>
                      <c:pt idx="289">
                        <c:v>3.3999999999999998E-3</c:v>
                      </c:pt>
                      <c:pt idx="290">
                        <c:v>1.439E-2</c:v>
                      </c:pt>
                      <c:pt idx="291">
                        <c:v>2.733E-2</c:v>
                      </c:pt>
                      <c:pt idx="292">
                        <c:v>2.613E-2</c:v>
                      </c:pt>
                      <c:pt idx="293">
                        <c:v>1.055E-2</c:v>
                      </c:pt>
                      <c:pt idx="294">
                        <c:v>8.0199999999999994E-3</c:v>
                      </c:pt>
                      <c:pt idx="295">
                        <c:v>1.7330000000000002E-2</c:v>
                      </c:pt>
                      <c:pt idx="296">
                        <c:v>2.3699999999999999E-2</c:v>
                      </c:pt>
                      <c:pt idx="297">
                        <c:v>2.8819999999999998E-2</c:v>
                      </c:pt>
                      <c:pt idx="298">
                        <c:v>2.1909999999999999E-2</c:v>
                      </c:pt>
                      <c:pt idx="299">
                        <c:v>9.5600000000000008E-3</c:v>
                      </c:pt>
                      <c:pt idx="300">
                        <c:v>6.3899999999999998E-3</c:v>
                      </c:pt>
                      <c:pt idx="301">
                        <c:v>1.025E-2</c:v>
                      </c:pt>
                      <c:pt idx="302">
                        <c:v>5.5100000000000001E-3</c:v>
                      </c:pt>
                      <c:pt idx="303">
                        <c:v>-5.1799999999999997E-3</c:v>
                      </c:pt>
                      <c:pt idx="304">
                        <c:v>-4.7699999999999999E-3</c:v>
                      </c:pt>
                      <c:pt idx="305">
                        <c:v>2.33E-3</c:v>
                      </c:pt>
                      <c:pt idx="306">
                        <c:v>4.2100000000000002E-3</c:v>
                      </c:pt>
                      <c:pt idx="307">
                        <c:v>1.0109999999999999E-2</c:v>
                      </c:pt>
                      <c:pt idx="308">
                        <c:v>1.7510000000000001E-2</c:v>
                      </c:pt>
                      <c:pt idx="309">
                        <c:v>1.272E-2</c:v>
                      </c:pt>
                      <c:pt idx="310">
                        <c:v>-7.0800000000000004E-3</c:v>
                      </c:pt>
                      <c:pt idx="311">
                        <c:v>-1.5820000000000001E-2</c:v>
                      </c:pt>
                      <c:pt idx="312">
                        <c:v>-3.7100000000000002E-3</c:v>
                      </c:pt>
                      <c:pt idx="313">
                        <c:v>3.2299999999999998E-3</c:v>
                      </c:pt>
                      <c:pt idx="314">
                        <c:v>3.4499999999999999E-3</c:v>
                      </c:pt>
                      <c:pt idx="315">
                        <c:v>1.7600000000000001E-3</c:v>
                      </c:pt>
                      <c:pt idx="316">
                        <c:v>8.2100000000000003E-3</c:v>
                      </c:pt>
                      <c:pt idx="317">
                        <c:v>2.8E-3</c:v>
                      </c:pt>
                      <c:pt idx="318">
                        <c:v>-4.5799999999999999E-3</c:v>
                      </c:pt>
                      <c:pt idx="319">
                        <c:v>-1.269E-2</c:v>
                      </c:pt>
                      <c:pt idx="320">
                        <c:v>-1.21E-2</c:v>
                      </c:pt>
                      <c:pt idx="321">
                        <c:v>-6.6800000000000002E-3</c:v>
                      </c:pt>
                      <c:pt idx="322">
                        <c:v>-1.7700000000000001E-3</c:v>
                      </c:pt>
                      <c:pt idx="323">
                        <c:v>-3.7100000000000002E-3</c:v>
                      </c:pt>
                      <c:pt idx="324">
                        <c:v>-1.2899999999999999E-3</c:v>
                      </c:pt>
                      <c:pt idx="325">
                        <c:v>7.4599999999999996E-3</c:v>
                      </c:pt>
                      <c:pt idx="326">
                        <c:v>1.145E-2</c:v>
                      </c:pt>
                      <c:pt idx="327">
                        <c:v>8.0300000000000007E-3</c:v>
                      </c:pt>
                      <c:pt idx="328">
                        <c:v>5.3099999999999996E-3</c:v>
                      </c:pt>
                      <c:pt idx="329">
                        <c:v>9.75E-3</c:v>
                      </c:pt>
                      <c:pt idx="330">
                        <c:v>1.6080000000000001E-2</c:v>
                      </c:pt>
                      <c:pt idx="331">
                        <c:v>1.5299999999999999E-2</c:v>
                      </c:pt>
                      <c:pt idx="332">
                        <c:v>1.2019999999999999E-2</c:v>
                      </c:pt>
                      <c:pt idx="333">
                        <c:v>9.9699999999999997E-3</c:v>
                      </c:pt>
                      <c:pt idx="334">
                        <c:v>1.1299999999999999E-2</c:v>
                      </c:pt>
                      <c:pt idx="335">
                        <c:v>1.3350000000000001E-2</c:v>
                      </c:pt>
                      <c:pt idx="336">
                        <c:v>1.652E-2</c:v>
                      </c:pt>
                      <c:pt idx="337">
                        <c:v>6.7999999999999996E-3</c:v>
                      </c:pt>
                      <c:pt idx="338">
                        <c:v>-4.9899999999999996E-3</c:v>
                      </c:pt>
                      <c:pt idx="339">
                        <c:v>-3.0899999999999999E-3</c:v>
                      </c:pt>
                      <c:pt idx="340" formatCode="0.00E+00">
                        <c:v>3.8783600000000002E-4</c:v>
                      </c:pt>
                      <c:pt idx="341">
                        <c:v>-4.7999999999999996E-3</c:v>
                      </c:pt>
                      <c:pt idx="342">
                        <c:v>-5.1999999999999998E-3</c:v>
                      </c:pt>
                      <c:pt idx="343" formatCode="0.00E+00">
                        <c:v>-1.11162E-5</c:v>
                      </c:pt>
                      <c:pt idx="344">
                        <c:v>3.16E-3</c:v>
                      </c:pt>
                      <c:pt idx="345">
                        <c:v>7.8300000000000002E-3</c:v>
                      </c:pt>
                      <c:pt idx="346">
                        <c:v>1.7600000000000001E-2</c:v>
                      </c:pt>
                      <c:pt idx="347">
                        <c:v>2.3130000000000001E-2</c:v>
                      </c:pt>
                      <c:pt idx="348">
                        <c:v>1.7930000000000001E-2</c:v>
                      </c:pt>
                      <c:pt idx="349">
                        <c:v>9.2899999999999996E-3</c:v>
                      </c:pt>
                      <c:pt idx="350">
                        <c:v>4.2300000000000003E-3</c:v>
                      </c:pt>
                      <c:pt idx="351">
                        <c:v>5.3800000000000002E-3</c:v>
                      </c:pt>
                      <c:pt idx="352">
                        <c:v>9.2200000000000008E-3</c:v>
                      </c:pt>
                      <c:pt idx="353">
                        <c:v>1.251E-2</c:v>
                      </c:pt>
                      <c:pt idx="354">
                        <c:v>9.7800000000000005E-3</c:v>
                      </c:pt>
                      <c:pt idx="355">
                        <c:v>6.5399999999999998E-3</c:v>
                      </c:pt>
                      <c:pt idx="356">
                        <c:v>9.8700000000000003E-3</c:v>
                      </c:pt>
                      <c:pt idx="357">
                        <c:v>1.0109999999999999E-2</c:v>
                      </c:pt>
                      <c:pt idx="358">
                        <c:v>1.0710000000000001E-2</c:v>
                      </c:pt>
                      <c:pt idx="359">
                        <c:v>1.538E-2</c:v>
                      </c:pt>
                      <c:pt idx="360">
                        <c:v>1.472E-2</c:v>
                      </c:pt>
                      <c:pt idx="361">
                        <c:v>7.5500000000000003E-3</c:v>
                      </c:pt>
                      <c:pt idx="362">
                        <c:v>5.8999999999999999E-3</c:v>
                      </c:pt>
                      <c:pt idx="363">
                        <c:v>9.11E-3</c:v>
                      </c:pt>
                      <c:pt idx="364">
                        <c:v>1.129E-2</c:v>
                      </c:pt>
                      <c:pt idx="365">
                        <c:v>6.6800000000000002E-3</c:v>
                      </c:pt>
                      <c:pt idx="366">
                        <c:v>-5.9500000000000004E-3</c:v>
                      </c:pt>
                      <c:pt idx="367">
                        <c:v>-5.7200000000000003E-3</c:v>
                      </c:pt>
                      <c:pt idx="368">
                        <c:v>3.8700000000000002E-3</c:v>
                      </c:pt>
                      <c:pt idx="369">
                        <c:v>7.4099999999999999E-3</c:v>
                      </c:pt>
                      <c:pt idx="370">
                        <c:v>2.7699999999999999E-3</c:v>
                      </c:pt>
                      <c:pt idx="371" formatCode="0.00E+00">
                        <c:v>-3.8871400000000002E-4</c:v>
                      </c:pt>
                      <c:pt idx="372">
                        <c:v>-3.5200000000000001E-3</c:v>
                      </c:pt>
                      <c:pt idx="373">
                        <c:v>-3.16E-3</c:v>
                      </c:pt>
                      <c:pt idx="374" formatCode="0.00E+00">
                        <c:v>9.3695599999999997E-4</c:v>
                      </c:pt>
                      <c:pt idx="375">
                        <c:v>6.8399999999999997E-3</c:v>
                      </c:pt>
                      <c:pt idx="376">
                        <c:v>1.166E-2</c:v>
                      </c:pt>
                      <c:pt idx="377">
                        <c:v>1.753E-2</c:v>
                      </c:pt>
                      <c:pt idx="378">
                        <c:v>1.848E-2</c:v>
                      </c:pt>
                      <c:pt idx="379">
                        <c:v>1.8540000000000001E-2</c:v>
                      </c:pt>
                      <c:pt idx="380">
                        <c:v>1.7350000000000001E-2</c:v>
                      </c:pt>
                      <c:pt idx="381">
                        <c:v>2.019E-2</c:v>
                      </c:pt>
                      <c:pt idx="382">
                        <c:v>1.9349999999999999E-2</c:v>
                      </c:pt>
                      <c:pt idx="383">
                        <c:v>9.0399999999999994E-3</c:v>
                      </c:pt>
                      <c:pt idx="384">
                        <c:v>8.6300000000000005E-3</c:v>
                      </c:pt>
                      <c:pt idx="385">
                        <c:v>2.2599999999999999E-2</c:v>
                      </c:pt>
                      <c:pt idx="386">
                        <c:v>2.477E-2</c:v>
                      </c:pt>
                      <c:pt idx="387">
                        <c:v>9.9299999999999996E-3</c:v>
                      </c:pt>
                      <c:pt idx="388">
                        <c:v>1.64E-3</c:v>
                      </c:pt>
                      <c:pt idx="389">
                        <c:v>1.119E-2</c:v>
                      </c:pt>
                      <c:pt idx="390">
                        <c:v>1.37E-2</c:v>
                      </c:pt>
                      <c:pt idx="391">
                        <c:v>1.523E-2</c:v>
                      </c:pt>
                      <c:pt idx="392">
                        <c:v>9.7400000000000004E-3</c:v>
                      </c:pt>
                      <c:pt idx="393">
                        <c:v>8.8900000000000003E-3</c:v>
                      </c:pt>
                      <c:pt idx="394">
                        <c:v>4.4299999999999999E-3</c:v>
                      </c:pt>
                      <c:pt idx="395">
                        <c:v>1.8329999999999999E-2</c:v>
                      </c:pt>
                      <c:pt idx="396">
                        <c:v>2.3179999999999999E-2</c:v>
                      </c:pt>
                      <c:pt idx="397">
                        <c:v>2.911E-2</c:v>
                      </c:pt>
                      <c:pt idx="398">
                        <c:v>1.337E-2</c:v>
                      </c:pt>
                      <c:pt idx="399">
                        <c:v>3.6600000000000001E-3</c:v>
                      </c:pt>
                      <c:pt idx="400">
                        <c:v>-3.5100000000000001E-3</c:v>
                      </c:pt>
                      <c:pt idx="401">
                        <c:v>3.4099999999999998E-3</c:v>
                      </c:pt>
                      <c:pt idx="402">
                        <c:v>2.98E-3</c:v>
                      </c:pt>
                      <c:pt idx="403">
                        <c:v>8.0300000000000007E-3</c:v>
                      </c:pt>
                      <c:pt idx="404">
                        <c:v>1.217E-2</c:v>
                      </c:pt>
                      <c:pt idx="405">
                        <c:v>4.9899999999999996E-3</c:v>
                      </c:pt>
                      <c:pt idx="406">
                        <c:v>-5.7299999999999999E-3</c:v>
                      </c:pt>
                      <c:pt idx="407">
                        <c:v>-3.0899999999999999E-3</c:v>
                      </c:pt>
                      <c:pt idx="408">
                        <c:v>5.7200000000000003E-3</c:v>
                      </c:pt>
                      <c:pt idx="409">
                        <c:v>1.4080000000000001E-2</c:v>
                      </c:pt>
                      <c:pt idx="410">
                        <c:v>2.3980000000000001E-2</c:v>
                      </c:pt>
                      <c:pt idx="411">
                        <c:v>2.8389999999999999E-2</c:v>
                      </c:pt>
                      <c:pt idx="412">
                        <c:v>2.41E-2</c:v>
                      </c:pt>
                      <c:pt idx="413">
                        <c:v>1.8280000000000001E-2</c:v>
                      </c:pt>
                      <c:pt idx="414">
                        <c:v>1.8030000000000001E-2</c:v>
                      </c:pt>
                      <c:pt idx="415">
                        <c:v>2.0709999999999999E-2</c:v>
                      </c:pt>
                      <c:pt idx="416">
                        <c:v>2.3300000000000001E-2</c:v>
                      </c:pt>
                      <c:pt idx="417">
                        <c:v>2.5909999999999999E-2</c:v>
                      </c:pt>
                      <c:pt idx="418">
                        <c:v>1.9910000000000001E-2</c:v>
                      </c:pt>
                      <c:pt idx="419">
                        <c:v>1.1860000000000001E-2</c:v>
                      </c:pt>
                      <c:pt idx="420">
                        <c:v>6.1500000000000001E-3</c:v>
                      </c:pt>
                      <c:pt idx="421">
                        <c:v>1.1950000000000001E-2</c:v>
                      </c:pt>
                      <c:pt idx="422">
                        <c:v>2.2239999999999999E-2</c:v>
                      </c:pt>
                      <c:pt idx="423">
                        <c:v>2.5510000000000001E-2</c:v>
                      </c:pt>
                      <c:pt idx="424">
                        <c:v>1.6889999999999999E-2</c:v>
                      </c:pt>
                      <c:pt idx="425">
                        <c:v>1.6750000000000001E-2</c:v>
                      </c:pt>
                      <c:pt idx="426">
                        <c:v>2.58E-2</c:v>
                      </c:pt>
                      <c:pt idx="427">
                        <c:v>3.1140000000000001E-2</c:v>
                      </c:pt>
                      <c:pt idx="428">
                        <c:v>2.7189999999999999E-2</c:v>
                      </c:pt>
                      <c:pt idx="429">
                        <c:v>2.3220000000000001E-2</c:v>
                      </c:pt>
                      <c:pt idx="430">
                        <c:v>1.941E-2</c:v>
                      </c:pt>
                      <c:pt idx="431">
                        <c:v>2.3040000000000001E-2</c:v>
                      </c:pt>
                      <c:pt idx="432">
                        <c:v>3.5990000000000001E-2</c:v>
                      </c:pt>
                      <c:pt idx="433">
                        <c:v>4.4639999999999999E-2</c:v>
                      </c:pt>
                      <c:pt idx="434">
                        <c:v>4.444E-2</c:v>
                      </c:pt>
                      <c:pt idx="435">
                        <c:v>4.2810000000000001E-2</c:v>
                      </c:pt>
                      <c:pt idx="436">
                        <c:v>4.3639999999999998E-2</c:v>
                      </c:pt>
                      <c:pt idx="437">
                        <c:v>4.2220000000000001E-2</c:v>
                      </c:pt>
                      <c:pt idx="438">
                        <c:v>3.5270000000000003E-2</c:v>
                      </c:pt>
                      <c:pt idx="439">
                        <c:v>3.3959999999999997E-2</c:v>
                      </c:pt>
                      <c:pt idx="440">
                        <c:v>3.7069999999999999E-2</c:v>
                      </c:pt>
                      <c:pt idx="441">
                        <c:v>3.8289999999999998E-2</c:v>
                      </c:pt>
                      <c:pt idx="442">
                        <c:v>3.1969999999999998E-2</c:v>
                      </c:pt>
                      <c:pt idx="443">
                        <c:v>2.8760000000000001E-2</c:v>
                      </c:pt>
                      <c:pt idx="444">
                        <c:v>2.869E-2</c:v>
                      </c:pt>
                      <c:pt idx="445">
                        <c:v>3.0450000000000001E-2</c:v>
                      </c:pt>
                      <c:pt idx="446">
                        <c:v>3.2660000000000002E-2</c:v>
                      </c:pt>
                      <c:pt idx="447">
                        <c:v>3.1629999999999998E-2</c:v>
                      </c:pt>
                      <c:pt idx="448">
                        <c:v>3.236E-2</c:v>
                      </c:pt>
                      <c:pt idx="449">
                        <c:v>4.1509999999999998E-2</c:v>
                      </c:pt>
                      <c:pt idx="450">
                        <c:v>5.7919999999999999E-2</c:v>
                      </c:pt>
                      <c:pt idx="451">
                        <c:v>6.4199999999999993E-2</c:v>
                      </c:pt>
                      <c:pt idx="452">
                        <c:v>6.1019999999999998E-2</c:v>
                      </c:pt>
                      <c:pt idx="453">
                        <c:v>4.6670000000000003E-2</c:v>
                      </c:pt>
                      <c:pt idx="454">
                        <c:v>3.5909999999999997E-2</c:v>
                      </c:pt>
                      <c:pt idx="455">
                        <c:v>3.4930000000000003E-2</c:v>
                      </c:pt>
                      <c:pt idx="456">
                        <c:v>4.1689999999999998E-2</c:v>
                      </c:pt>
                      <c:pt idx="457">
                        <c:v>4.2029999999999998E-2</c:v>
                      </c:pt>
                      <c:pt idx="458">
                        <c:v>4.811E-2</c:v>
                      </c:pt>
                      <c:pt idx="459">
                        <c:v>4.9889999999999997E-2</c:v>
                      </c:pt>
                      <c:pt idx="460">
                        <c:v>4.5670000000000002E-2</c:v>
                      </c:pt>
                      <c:pt idx="461">
                        <c:v>3.2620000000000003E-2</c:v>
                      </c:pt>
                      <c:pt idx="462">
                        <c:v>3.1989999999999998E-2</c:v>
                      </c:pt>
                      <c:pt idx="463">
                        <c:v>3.567E-2</c:v>
                      </c:pt>
                      <c:pt idx="464">
                        <c:v>3.7810000000000003E-2</c:v>
                      </c:pt>
                      <c:pt idx="465">
                        <c:v>3.7659999999999999E-2</c:v>
                      </c:pt>
                      <c:pt idx="466">
                        <c:v>3.1989999999999998E-2</c:v>
                      </c:pt>
                      <c:pt idx="467">
                        <c:v>2.2380000000000001E-2</c:v>
                      </c:pt>
                      <c:pt idx="468">
                        <c:v>1.2019999999999999E-2</c:v>
                      </c:pt>
                      <c:pt idx="469">
                        <c:v>1.7330000000000002E-2</c:v>
                      </c:pt>
                      <c:pt idx="470">
                        <c:v>3.1730000000000001E-2</c:v>
                      </c:pt>
                      <c:pt idx="471">
                        <c:v>3.8760000000000003E-2</c:v>
                      </c:pt>
                      <c:pt idx="472">
                        <c:v>3.4849999999999999E-2</c:v>
                      </c:pt>
                      <c:pt idx="473">
                        <c:v>2.9010000000000001E-2</c:v>
                      </c:pt>
                      <c:pt idx="474">
                        <c:v>3.0009999999999998E-2</c:v>
                      </c:pt>
                      <c:pt idx="475">
                        <c:v>3.0870000000000002E-2</c:v>
                      </c:pt>
                      <c:pt idx="476">
                        <c:v>3.3619999999999997E-2</c:v>
                      </c:pt>
                      <c:pt idx="477">
                        <c:v>3.8399999999999997E-2</c:v>
                      </c:pt>
                      <c:pt idx="478">
                        <c:v>3.4250000000000003E-2</c:v>
                      </c:pt>
                      <c:pt idx="479">
                        <c:v>1.6709999999999999E-2</c:v>
                      </c:pt>
                      <c:pt idx="480">
                        <c:v>3.82E-3</c:v>
                      </c:pt>
                      <c:pt idx="481">
                        <c:v>5.5199999999999997E-3</c:v>
                      </c:pt>
                      <c:pt idx="482">
                        <c:v>1.9769999999999999E-2</c:v>
                      </c:pt>
                      <c:pt idx="483">
                        <c:v>3.4799999999999998E-2</c:v>
                      </c:pt>
                      <c:pt idx="484">
                        <c:v>3.7879999999999997E-2</c:v>
                      </c:pt>
                      <c:pt idx="485">
                        <c:v>3.6159999999999998E-2</c:v>
                      </c:pt>
                      <c:pt idx="486">
                        <c:v>4.1439999999999998E-2</c:v>
                      </c:pt>
                      <c:pt idx="487">
                        <c:v>4.7539999999999999E-2</c:v>
                      </c:pt>
                      <c:pt idx="488">
                        <c:v>3.6940000000000001E-2</c:v>
                      </c:pt>
                      <c:pt idx="489">
                        <c:v>2.2100000000000002E-2</c:v>
                      </c:pt>
                      <c:pt idx="490">
                        <c:v>2.5590000000000002E-2</c:v>
                      </c:pt>
                      <c:pt idx="491">
                        <c:v>3.943E-2</c:v>
                      </c:pt>
                      <c:pt idx="492">
                        <c:v>4.1000000000000002E-2</c:v>
                      </c:pt>
                      <c:pt idx="493">
                        <c:v>3.4470000000000001E-2</c:v>
                      </c:pt>
                      <c:pt idx="494">
                        <c:v>3.0280000000000001E-2</c:v>
                      </c:pt>
                      <c:pt idx="495">
                        <c:v>3.5830000000000001E-2</c:v>
                      </c:pt>
                      <c:pt idx="496">
                        <c:v>3.3070000000000002E-2</c:v>
                      </c:pt>
                      <c:pt idx="497">
                        <c:v>4.2049999999999997E-2</c:v>
                      </c:pt>
                      <c:pt idx="498">
                        <c:v>3.7740000000000003E-2</c:v>
                      </c:pt>
                      <c:pt idx="499">
                        <c:v>3.1980000000000001E-2</c:v>
                      </c:pt>
                      <c:pt idx="500">
                        <c:v>2.0719999999999999E-2</c:v>
                      </c:pt>
                      <c:pt idx="501">
                        <c:v>2.4680000000000001E-2</c:v>
                      </c:pt>
                      <c:pt idx="502">
                        <c:v>3.0779999999999998E-2</c:v>
                      </c:pt>
                      <c:pt idx="503">
                        <c:v>2.7140000000000001E-2</c:v>
                      </c:pt>
                      <c:pt idx="504">
                        <c:v>2.794E-2</c:v>
                      </c:pt>
                      <c:pt idx="505">
                        <c:v>2.4930000000000001E-2</c:v>
                      </c:pt>
                      <c:pt idx="506">
                        <c:v>2.4369999999999999E-2</c:v>
                      </c:pt>
                      <c:pt idx="507">
                        <c:v>1.677E-2</c:v>
                      </c:pt>
                      <c:pt idx="508">
                        <c:v>2.078E-2</c:v>
                      </c:pt>
                      <c:pt idx="509">
                        <c:v>2.0740000000000001E-2</c:v>
                      </c:pt>
                      <c:pt idx="510">
                        <c:v>1.9539999999999998E-2</c:v>
                      </c:pt>
                      <c:pt idx="511">
                        <c:v>9.5300000000000003E-3</c:v>
                      </c:pt>
                      <c:pt idx="512">
                        <c:v>4.5599999999999998E-3</c:v>
                      </c:pt>
                      <c:pt idx="513">
                        <c:v>9.4900000000000002E-3</c:v>
                      </c:pt>
                      <c:pt idx="514">
                        <c:v>2.6919999999999999E-2</c:v>
                      </c:pt>
                      <c:pt idx="515">
                        <c:v>4.1340000000000002E-2</c:v>
                      </c:pt>
                      <c:pt idx="516">
                        <c:v>4.1610000000000001E-2</c:v>
                      </c:pt>
                      <c:pt idx="517">
                        <c:v>3.031E-2</c:v>
                      </c:pt>
                      <c:pt idx="518">
                        <c:v>1.9220000000000001E-2</c:v>
                      </c:pt>
                      <c:pt idx="519">
                        <c:v>1.6670000000000001E-2</c:v>
                      </c:pt>
                      <c:pt idx="520">
                        <c:v>2.2210000000000001E-2</c:v>
                      </c:pt>
                      <c:pt idx="521">
                        <c:v>2.528E-2</c:v>
                      </c:pt>
                      <c:pt idx="522">
                        <c:v>2.1700000000000001E-2</c:v>
                      </c:pt>
                      <c:pt idx="523">
                        <c:v>1.264E-2</c:v>
                      </c:pt>
                      <c:pt idx="524">
                        <c:v>1.1860000000000001E-2</c:v>
                      </c:pt>
                      <c:pt idx="525">
                        <c:v>1.9980000000000001E-2</c:v>
                      </c:pt>
                      <c:pt idx="526">
                        <c:v>2.5729999999999999E-2</c:v>
                      </c:pt>
                      <c:pt idx="527">
                        <c:v>2.511E-2</c:v>
                      </c:pt>
                      <c:pt idx="528">
                        <c:v>2.683E-2</c:v>
                      </c:pt>
                      <c:pt idx="529">
                        <c:v>0.03</c:v>
                      </c:pt>
                      <c:pt idx="530">
                        <c:v>2.6169999999999999E-2</c:v>
                      </c:pt>
                      <c:pt idx="531">
                        <c:v>2.5010000000000001E-2</c:v>
                      </c:pt>
                      <c:pt idx="532">
                        <c:v>3.022E-2</c:v>
                      </c:pt>
                      <c:pt idx="533">
                        <c:v>2.8129999999999999E-2</c:v>
                      </c:pt>
                      <c:pt idx="534">
                        <c:v>2.2069999999999999E-2</c:v>
                      </c:pt>
                      <c:pt idx="535">
                        <c:v>2.2030000000000001E-2</c:v>
                      </c:pt>
                      <c:pt idx="536">
                        <c:v>2.9180000000000001E-2</c:v>
                      </c:pt>
                      <c:pt idx="537">
                        <c:v>2.9100000000000001E-2</c:v>
                      </c:pt>
                      <c:pt idx="538">
                        <c:v>3.1919999999999997E-2</c:v>
                      </c:pt>
                      <c:pt idx="539">
                        <c:v>3.7960000000000001E-2</c:v>
                      </c:pt>
                      <c:pt idx="540">
                        <c:v>4.4990000000000002E-2</c:v>
                      </c:pt>
                      <c:pt idx="541">
                        <c:v>4.0989999999999999E-2</c:v>
                      </c:pt>
                      <c:pt idx="542">
                        <c:v>2.75E-2</c:v>
                      </c:pt>
                      <c:pt idx="543">
                        <c:v>1.763E-2</c:v>
                      </c:pt>
                      <c:pt idx="544">
                        <c:v>1.4749999999999999E-2</c:v>
                      </c:pt>
                      <c:pt idx="545">
                        <c:v>1.77E-2</c:v>
                      </c:pt>
                      <c:pt idx="546">
                        <c:v>3.0159999999999999E-2</c:v>
                      </c:pt>
                      <c:pt idx="547">
                        <c:v>3.2059999999999998E-2</c:v>
                      </c:pt>
                      <c:pt idx="548">
                        <c:v>3.5920000000000001E-2</c:v>
                      </c:pt>
                      <c:pt idx="549">
                        <c:v>3.3610000000000001E-2</c:v>
                      </c:pt>
                      <c:pt idx="550">
                        <c:v>3.3169999999999998E-2</c:v>
                      </c:pt>
                      <c:pt idx="551">
                        <c:v>2.0219999999999998E-2</c:v>
                      </c:pt>
                      <c:pt idx="552">
                        <c:v>1.1140000000000001E-2</c:v>
                      </c:pt>
                      <c:pt idx="553">
                        <c:v>2.666E-2</c:v>
                      </c:pt>
                      <c:pt idx="554">
                        <c:v>2.486E-2</c:v>
                      </c:pt>
                      <c:pt idx="555">
                        <c:v>1.6480000000000002E-2</c:v>
                      </c:pt>
                      <c:pt idx="556">
                        <c:v>1.312E-2</c:v>
                      </c:pt>
                      <c:pt idx="557">
                        <c:v>3.5950000000000003E-2</c:v>
                      </c:pt>
                      <c:pt idx="558">
                        <c:v>2.6460000000000001E-2</c:v>
                      </c:pt>
                      <c:pt idx="559">
                        <c:v>4.2500000000000003E-3</c:v>
                      </c:pt>
                      <c:pt idx="560">
                        <c:v>-7.5399999999999998E-3</c:v>
                      </c:pt>
                      <c:pt idx="561">
                        <c:v>-6.8500000000000002E-3</c:v>
                      </c:pt>
                      <c:pt idx="562">
                        <c:v>-3.5100000000000001E-3</c:v>
                      </c:pt>
                      <c:pt idx="563">
                        <c:v>6.7600000000000004E-3</c:v>
                      </c:pt>
                      <c:pt idx="564">
                        <c:v>1.7899999999999999E-2</c:v>
                      </c:pt>
                      <c:pt idx="565">
                        <c:v>2.8219999999999999E-2</c:v>
                      </c:pt>
                      <c:pt idx="566">
                        <c:v>3.1690000000000003E-2</c:v>
                      </c:pt>
                      <c:pt idx="567">
                        <c:v>2.6780000000000002E-2</c:v>
                      </c:pt>
                      <c:pt idx="568">
                        <c:v>1.5970000000000002E-2</c:v>
                      </c:pt>
                      <c:pt idx="569">
                        <c:v>7.0299999999999998E-3</c:v>
                      </c:pt>
                      <c:pt idx="570">
                        <c:v>-2.4399999999999999E-3</c:v>
                      </c:pt>
                      <c:pt idx="571">
                        <c:v>-3.5500000000000002E-3</c:v>
                      </c:pt>
                      <c:pt idx="572">
                        <c:v>7.2399999999999999E-3</c:v>
                      </c:pt>
                      <c:pt idx="573">
                        <c:v>5.3099999999999996E-3</c:v>
                      </c:pt>
                      <c:pt idx="574">
                        <c:v>-1.1259999999999999E-2</c:v>
                      </c:pt>
                      <c:pt idx="575">
                        <c:v>-1.5789999999999998E-2</c:v>
                      </c:pt>
                      <c:pt idx="576">
                        <c:v>-6.8700000000000002E-3</c:v>
                      </c:pt>
                      <c:pt idx="577">
                        <c:v>-2.97E-3</c:v>
                      </c:pt>
                      <c:pt idx="578" formatCode="0.00E+00">
                        <c:v>7.14091E-5</c:v>
                      </c:pt>
                      <c:pt idx="579">
                        <c:v>1.6449999999999999E-2</c:v>
                      </c:pt>
                      <c:pt idx="580">
                        <c:v>2.7019999999999999E-2</c:v>
                      </c:pt>
                      <c:pt idx="581">
                        <c:v>1.5970000000000002E-2</c:v>
                      </c:pt>
                      <c:pt idx="582" formatCode="0.00E+00">
                        <c:v>-6.00031E-4</c:v>
                      </c:pt>
                      <c:pt idx="583">
                        <c:v>-1.2600000000000001E-3</c:v>
                      </c:pt>
                      <c:pt idx="584">
                        <c:v>7.6099999999999996E-3</c:v>
                      </c:pt>
                      <c:pt idx="585">
                        <c:v>5.0400000000000002E-3</c:v>
                      </c:pt>
                      <c:pt idx="586" formatCode="0.00E+00">
                        <c:v>6.7954399999999994E-5</c:v>
                      </c:pt>
                      <c:pt idx="587">
                        <c:v>-7.6299999999999996E-3</c:v>
                      </c:pt>
                      <c:pt idx="588">
                        <c:v>-5.5799999999999999E-3</c:v>
                      </c:pt>
                      <c:pt idx="589">
                        <c:v>1.06E-3</c:v>
                      </c:pt>
                      <c:pt idx="590">
                        <c:v>1.021E-2</c:v>
                      </c:pt>
                      <c:pt idx="591" formatCode="0.00E+00">
                        <c:v>6.1309999999999999E-4</c:v>
                      </c:pt>
                      <c:pt idx="592">
                        <c:v>-8.5400000000000007E-3</c:v>
                      </c:pt>
                      <c:pt idx="593">
                        <c:v>-5.5700000000000003E-3</c:v>
                      </c:pt>
                      <c:pt idx="594">
                        <c:v>1.15E-3</c:v>
                      </c:pt>
                      <c:pt idx="595">
                        <c:v>1.6299999999999999E-3</c:v>
                      </c:pt>
                      <c:pt idx="596">
                        <c:v>3.8400000000000001E-3</c:v>
                      </c:pt>
                      <c:pt idx="597">
                        <c:v>-2.81E-3</c:v>
                      </c:pt>
                      <c:pt idx="598">
                        <c:v>-9.0699999999999999E-3</c:v>
                      </c:pt>
                      <c:pt idx="599">
                        <c:v>-2.034E-2</c:v>
                      </c:pt>
                      <c:pt idx="600">
                        <c:v>-1.3129999999999999E-2</c:v>
                      </c:pt>
                      <c:pt idx="601">
                        <c:v>-8.5100000000000002E-3</c:v>
                      </c:pt>
                      <c:pt idx="602">
                        <c:v>-1.1100000000000001E-3</c:v>
                      </c:pt>
                      <c:pt idx="603">
                        <c:v>-5.8999999999999999E-3</c:v>
                      </c:pt>
                      <c:pt idx="604">
                        <c:v>2.6099999999999999E-3</c:v>
                      </c:pt>
                      <c:pt idx="605">
                        <c:v>5.1999999999999998E-3</c:v>
                      </c:pt>
                      <c:pt idx="606">
                        <c:v>6.43E-3</c:v>
                      </c:pt>
                      <c:pt idx="607">
                        <c:v>-2.6900000000000001E-3</c:v>
                      </c:pt>
                      <c:pt idx="608">
                        <c:v>-1.2630000000000001E-2</c:v>
                      </c:pt>
                      <c:pt idx="609">
                        <c:v>-2.0240000000000001E-2</c:v>
                      </c:pt>
                      <c:pt idx="610">
                        <c:v>-7.8200000000000006E-3</c:v>
                      </c:pt>
                      <c:pt idx="611">
                        <c:v>-4.9899999999999996E-3</c:v>
                      </c:pt>
                      <c:pt idx="612">
                        <c:v>-6.9800000000000001E-3</c:v>
                      </c:pt>
                      <c:pt idx="613">
                        <c:v>-6.0299999999999998E-3</c:v>
                      </c:pt>
                      <c:pt idx="614" formatCode="0.00E+00">
                        <c:v>-2.2058000000000001E-4</c:v>
                      </c:pt>
                      <c:pt idx="615">
                        <c:v>1.65E-3</c:v>
                      </c:pt>
                      <c:pt idx="616">
                        <c:v>1.495E-2</c:v>
                      </c:pt>
                      <c:pt idx="617">
                        <c:v>1.4200000000000001E-2</c:v>
                      </c:pt>
                      <c:pt idx="618">
                        <c:v>-1.91E-3</c:v>
                      </c:pt>
                      <c:pt idx="619">
                        <c:v>-9.7900000000000001E-3</c:v>
                      </c:pt>
                      <c:pt idx="620">
                        <c:v>2.3800000000000002E-3</c:v>
                      </c:pt>
                      <c:pt idx="621">
                        <c:v>2.8900000000000002E-3</c:v>
                      </c:pt>
                      <c:pt idx="622">
                        <c:v>6.3400000000000001E-3</c:v>
                      </c:pt>
                      <c:pt idx="623">
                        <c:v>2.1900000000000001E-3</c:v>
                      </c:pt>
                      <c:pt idx="624">
                        <c:v>6.6800000000000002E-3</c:v>
                      </c:pt>
                      <c:pt idx="625">
                        <c:v>2.8900000000000002E-3</c:v>
                      </c:pt>
                      <c:pt idx="626">
                        <c:v>-2.0300000000000001E-3</c:v>
                      </c:pt>
                      <c:pt idx="627">
                        <c:v>-3.8899999999999998E-3</c:v>
                      </c:pt>
                      <c:pt idx="628">
                        <c:v>-8.3400000000000002E-3</c:v>
                      </c:pt>
                      <c:pt idx="629">
                        <c:v>-6.4400000000000004E-3</c:v>
                      </c:pt>
                      <c:pt idx="630">
                        <c:v>-1.443E-2</c:v>
                      </c:pt>
                      <c:pt idx="631">
                        <c:v>-1.626E-2</c:v>
                      </c:pt>
                      <c:pt idx="632">
                        <c:v>-1.916E-2</c:v>
                      </c:pt>
                      <c:pt idx="633">
                        <c:v>-1.04E-2</c:v>
                      </c:pt>
                      <c:pt idx="634">
                        <c:v>6.8300000000000001E-3</c:v>
                      </c:pt>
                      <c:pt idx="635">
                        <c:v>6.0800000000000003E-3</c:v>
                      </c:pt>
                      <c:pt idx="636" formatCode="0.00E+00">
                        <c:v>5.90301E-4</c:v>
                      </c:pt>
                      <c:pt idx="637">
                        <c:v>-1.059E-2</c:v>
                      </c:pt>
                      <c:pt idx="638">
                        <c:v>-3.5400000000000002E-3</c:v>
                      </c:pt>
                      <c:pt idx="639">
                        <c:v>8.5500000000000003E-3</c:v>
                      </c:pt>
                      <c:pt idx="640">
                        <c:v>1.6240000000000001E-2</c:v>
                      </c:pt>
                      <c:pt idx="641">
                        <c:v>-1.4400000000000001E-3</c:v>
                      </c:pt>
                      <c:pt idx="642">
                        <c:v>-8.4700000000000001E-3</c:v>
                      </c:pt>
                      <c:pt idx="643">
                        <c:v>-5.4799999999999996E-3</c:v>
                      </c:pt>
                      <c:pt idx="644">
                        <c:v>-4.2399999999999998E-3</c:v>
                      </c:pt>
                      <c:pt idx="645">
                        <c:v>-1.5270000000000001E-2</c:v>
                      </c:pt>
                      <c:pt idx="646">
                        <c:v>-1.537E-2</c:v>
                      </c:pt>
                      <c:pt idx="647">
                        <c:v>-1.49E-2</c:v>
                      </c:pt>
                      <c:pt idx="648">
                        <c:v>-2.112E-2</c:v>
                      </c:pt>
                      <c:pt idx="649">
                        <c:v>-3.1730000000000001E-2</c:v>
                      </c:pt>
                      <c:pt idx="650">
                        <c:v>-3.2719999999999999E-2</c:v>
                      </c:pt>
                      <c:pt idx="651">
                        <c:v>-1.8870000000000001E-2</c:v>
                      </c:pt>
                      <c:pt idx="652" formatCode="0.00E+00">
                        <c:v>-6.1247299999999999E-4</c:v>
                      </c:pt>
                      <c:pt idx="653">
                        <c:v>6.5500000000000003E-3</c:v>
                      </c:pt>
                      <c:pt idx="654" formatCode="0.00E+00">
                        <c:v>-4.1078099999999998E-4</c:v>
                      </c:pt>
                      <c:pt idx="655">
                        <c:v>-3.9399999999999999E-3</c:v>
                      </c:pt>
                      <c:pt idx="656">
                        <c:v>-4.4600000000000004E-3</c:v>
                      </c:pt>
                      <c:pt idx="657">
                        <c:v>3.2000000000000002E-3</c:v>
                      </c:pt>
                      <c:pt idx="658">
                        <c:v>1.142E-2</c:v>
                      </c:pt>
                      <c:pt idx="659">
                        <c:v>1.379E-2</c:v>
                      </c:pt>
                      <c:pt idx="660" formatCode="0.00E+00">
                        <c:v>-2.13255E-4</c:v>
                      </c:pt>
                      <c:pt idx="661">
                        <c:v>-1.7160000000000002E-2</c:v>
                      </c:pt>
                      <c:pt idx="662">
                        <c:v>-1.042E-2</c:v>
                      </c:pt>
                      <c:pt idx="663">
                        <c:v>6.4799999999999996E-3</c:v>
                      </c:pt>
                      <c:pt idx="664">
                        <c:v>1.469E-2</c:v>
                      </c:pt>
                      <c:pt idx="665">
                        <c:v>4.4099999999999999E-3</c:v>
                      </c:pt>
                      <c:pt idx="666">
                        <c:v>-2.2100000000000002E-3</c:v>
                      </c:pt>
                      <c:pt idx="667">
                        <c:v>-6.79E-3</c:v>
                      </c:pt>
                      <c:pt idx="668">
                        <c:v>-1.49E-3</c:v>
                      </c:pt>
                      <c:pt idx="669">
                        <c:v>-7.1000000000000004E-3</c:v>
                      </c:pt>
                      <c:pt idx="670">
                        <c:v>-2.051E-2</c:v>
                      </c:pt>
                      <c:pt idx="671">
                        <c:v>-2.213E-2</c:v>
                      </c:pt>
                      <c:pt idx="672">
                        <c:v>6.5599999999999999E-3</c:v>
                      </c:pt>
                      <c:pt idx="673">
                        <c:v>1.4619999999999999E-2</c:v>
                      </c:pt>
                      <c:pt idx="674">
                        <c:v>-1.65E-3</c:v>
                      </c:pt>
                      <c:pt idx="675">
                        <c:v>-8.6599999999999993E-3</c:v>
                      </c:pt>
                      <c:pt idx="676">
                        <c:v>7.0000000000000001E-3</c:v>
                      </c:pt>
                      <c:pt idx="677">
                        <c:v>9.5600000000000008E-3</c:v>
                      </c:pt>
                      <c:pt idx="678">
                        <c:v>1.362E-2</c:v>
                      </c:pt>
                      <c:pt idx="679">
                        <c:v>4.7699999999999999E-3</c:v>
                      </c:pt>
                      <c:pt idx="680">
                        <c:v>7.3400000000000002E-3</c:v>
                      </c:pt>
                      <c:pt idx="681">
                        <c:v>6.9100000000000003E-3</c:v>
                      </c:pt>
                      <c:pt idx="682">
                        <c:v>2.31E-3</c:v>
                      </c:pt>
                      <c:pt idx="683">
                        <c:v>-9.7999999999999997E-3</c:v>
                      </c:pt>
                      <c:pt idx="684">
                        <c:v>-6.11E-3</c:v>
                      </c:pt>
                      <c:pt idx="685">
                        <c:v>1.452E-2</c:v>
                      </c:pt>
                      <c:pt idx="686">
                        <c:v>3.4279999999999998E-2</c:v>
                      </c:pt>
                      <c:pt idx="687">
                        <c:v>2.147E-2</c:v>
                      </c:pt>
                      <c:pt idx="688">
                        <c:v>2.9099999999999998E-3</c:v>
                      </c:pt>
                      <c:pt idx="689">
                        <c:v>7.6699999999999997E-3</c:v>
                      </c:pt>
                      <c:pt idx="690">
                        <c:v>2.1860000000000001E-2</c:v>
                      </c:pt>
                      <c:pt idx="691">
                        <c:v>2.554E-2</c:v>
                      </c:pt>
                      <c:pt idx="692">
                        <c:v>1.9529999999999999E-2</c:v>
                      </c:pt>
                      <c:pt idx="693">
                        <c:v>2.384E-2</c:v>
                      </c:pt>
                      <c:pt idx="694">
                        <c:v>2.5409999999999999E-2</c:v>
                      </c:pt>
                      <c:pt idx="695">
                        <c:v>2.8670000000000001E-2</c:v>
                      </c:pt>
                      <c:pt idx="696">
                        <c:v>1.8450000000000001E-2</c:v>
                      </c:pt>
                      <c:pt idx="697">
                        <c:v>4.3699999999999998E-3</c:v>
                      </c:pt>
                      <c:pt idx="698">
                        <c:v>1.2880000000000001E-2</c:v>
                      </c:pt>
                      <c:pt idx="699">
                        <c:v>-1.6900000000000001E-3</c:v>
                      </c:pt>
                      <c:pt idx="700" formatCode="0.00E+00">
                        <c:v>-8.2184499999999998E-4</c:v>
                      </c:pt>
                      <c:pt idx="701">
                        <c:v>8.6300000000000005E-3</c:v>
                      </c:pt>
                      <c:pt idx="702">
                        <c:v>2.274E-2</c:v>
                      </c:pt>
                      <c:pt idx="703">
                        <c:v>1.176E-2</c:v>
                      </c:pt>
                      <c:pt idx="704">
                        <c:v>8.2000000000000007E-3</c:v>
                      </c:pt>
                      <c:pt idx="705">
                        <c:v>7.0800000000000004E-3</c:v>
                      </c:pt>
                      <c:pt idx="706">
                        <c:v>1.1900000000000001E-3</c:v>
                      </c:pt>
                      <c:pt idx="707">
                        <c:v>4.9699999999999996E-3</c:v>
                      </c:pt>
                      <c:pt idx="708">
                        <c:v>1.111E-2</c:v>
                      </c:pt>
                      <c:pt idx="709">
                        <c:v>9.4900000000000002E-3</c:v>
                      </c:pt>
                      <c:pt idx="710">
                        <c:v>5.0800000000000003E-3</c:v>
                      </c:pt>
                      <c:pt idx="711">
                        <c:v>1.8380000000000001E-2</c:v>
                      </c:pt>
                      <c:pt idx="712">
                        <c:v>3.3550000000000003E-2</c:v>
                      </c:pt>
                      <c:pt idx="713">
                        <c:v>4.0660000000000002E-2</c:v>
                      </c:pt>
                      <c:pt idx="714">
                        <c:v>3.2710000000000003E-2</c:v>
                      </c:pt>
                      <c:pt idx="715">
                        <c:v>2.3130000000000001E-2</c:v>
                      </c:pt>
                      <c:pt idx="716">
                        <c:v>2.3439999999999999E-2</c:v>
                      </c:pt>
                      <c:pt idx="717">
                        <c:v>4.65E-2</c:v>
                      </c:pt>
                      <c:pt idx="718">
                        <c:v>7.5590000000000004E-2</c:v>
                      </c:pt>
                      <c:pt idx="719">
                        <c:v>8.387E-2</c:v>
                      </c:pt>
                      <c:pt idx="720">
                        <c:v>6.7919999999999994E-2</c:v>
                      </c:pt>
                      <c:pt idx="721">
                        <c:v>4.9919999999999999E-2</c:v>
                      </c:pt>
                      <c:pt idx="722">
                        <c:v>3.8370000000000001E-2</c:v>
                      </c:pt>
                      <c:pt idx="723">
                        <c:v>2.7969999999999998E-2</c:v>
                      </c:pt>
                      <c:pt idx="724">
                        <c:v>2.529E-2</c:v>
                      </c:pt>
                      <c:pt idx="725">
                        <c:v>4.1939999999999998E-2</c:v>
                      </c:pt>
                      <c:pt idx="726">
                        <c:v>6.166E-2</c:v>
                      </c:pt>
                      <c:pt idx="727">
                        <c:v>6.7140000000000005E-2</c:v>
                      </c:pt>
                      <c:pt idx="728">
                        <c:v>6.3969999999999999E-2</c:v>
                      </c:pt>
                      <c:pt idx="729">
                        <c:v>6.676E-2</c:v>
                      </c:pt>
                      <c:pt idx="730">
                        <c:v>5.8349999999999999E-2</c:v>
                      </c:pt>
                      <c:pt idx="731">
                        <c:v>4.539E-2</c:v>
                      </c:pt>
                      <c:pt idx="732">
                        <c:v>4.3990000000000001E-2</c:v>
                      </c:pt>
                      <c:pt idx="733">
                        <c:v>5.423E-2</c:v>
                      </c:pt>
                      <c:pt idx="734">
                        <c:v>5.9619999999999999E-2</c:v>
                      </c:pt>
                      <c:pt idx="735">
                        <c:v>5.3769999999999998E-2</c:v>
                      </c:pt>
                      <c:pt idx="736">
                        <c:v>5.0970000000000001E-2</c:v>
                      </c:pt>
                      <c:pt idx="737">
                        <c:v>5.8000000000000003E-2</c:v>
                      </c:pt>
                      <c:pt idx="738">
                        <c:v>7.4219999999999994E-2</c:v>
                      </c:pt>
                      <c:pt idx="739">
                        <c:v>7.603E-2</c:v>
                      </c:pt>
                      <c:pt idx="740">
                        <c:v>6.4860000000000001E-2</c:v>
                      </c:pt>
                      <c:pt idx="741">
                        <c:v>6.0109999999999997E-2</c:v>
                      </c:pt>
                      <c:pt idx="742">
                        <c:v>7.2679999999999995E-2</c:v>
                      </c:pt>
                      <c:pt idx="743">
                        <c:v>9.3899999999999997E-2</c:v>
                      </c:pt>
                      <c:pt idx="744">
                        <c:v>0.10373</c:v>
                      </c:pt>
                      <c:pt idx="745">
                        <c:v>9.7210000000000005E-2</c:v>
                      </c:pt>
                      <c:pt idx="746">
                        <c:v>8.6860000000000007E-2</c:v>
                      </c:pt>
                      <c:pt idx="747">
                        <c:v>8.2479999999999998E-2</c:v>
                      </c:pt>
                      <c:pt idx="748">
                        <c:v>8.8849999999999998E-2</c:v>
                      </c:pt>
                      <c:pt idx="749">
                        <c:v>9.0560000000000002E-2</c:v>
                      </c:pt>
                      <c:pt idx="750">
                        <c:v>9.393E-2</c:v>
                      </c:pt>
                      <c:pt idx="751">
                        <c:v>9.01E-2</c:v>
                      </c:pt>
                      <c:pt idx="752">
                        <c:v>8.8730000000000003E-2</c:v>
                      </c:pt>
                      <c:pt idx="753">
                        <c:v>9.9309999999999996E-2</c:v>
                      </c:pt>
                      <c:pt idx="754">
                        <c:v>0.11176999999999999</c:v>
                      </c:pt>
                      <c:pt idx="755">
                        <c:v>0.12293999999999999</c:v>
                      </c:pt>
                      <c:pt idx="756">
                        <c:v>0.12745999999999999</c:v>
                      </c:pt>
                      <c:pt idx="757">
                        <c:v>0.13671</c:v>
                      </c:pt>
                      <c:pt idx="758">
                        <c:v>0.12194000000000001</c:v>
                      </c:pt>
                      <c:pt idx="759">
                        <c:v>0.11632000000000001</c:v>
                      </c:pt>
                      <c:pt idx="760">
                        <c:v>0.14557999999999999</c:v>
                      </c:pt>
                      <c:pt idx="761">
                        <c:v>0.1623</c:v>
                      </c:pt>
                      <c:pt idx="762">
                        <c:v>0.15773999999999999</c:v>
                      </c:pt>
                      <c:pt idx="763">
                        <c:v>0.12416000000000001</c:v>
                      </c:pt>
                      <c:pt idx="764">
                        <c:v>0.12454999999999999</c:v>
                      </c:pt>
                      <c:pt idx="765">
                        <c:v>0.13474</c:v>
                      </c:pt>
                      <c:pt idx="766">
                        <c:v>0.15636</c:v>
                      </c:pt>
                      <c:pt idx="767">
                        <c:v>0.16359000000000001</c:v>
                      </c:pt>
                      <c:pt idx="768">
                        <c:v>0.17007</c:v>
                      </c:pt>
                      <c:pt idx="769">
                        <c:v>0.17430999999999999</c:v>
                      </c:pt>
                      <c:pt idx="770">
                        <c:v>0.15198</c:v>
                      </c:pt>
                      <c:pt idx="771">
                        <c:v>0.12191</c:v>
                      </c:pt>
                      <c:pt idx="772">
                        <c:v>0.10197000000000001</c:v>
                      </c:pt>
                      <c:pt idx="773">
                        <c:v>9.7659999999999997E-2</c:v>
                      </c:pt>
                      <c:pt idx="774">
                        <c:v>0.10845</c:v>
                      </c:pt>
                      <c:pt idx="775">
                        <c:v>0.11265</c:v>
                      </c:pt>
                      <c:pt idx="776">
                        <c:v>0.1162</c:v>
                      </c:pt>
                      <c:pt idx="777">
                        <c:v>0.10218000000000001</c:v>
                      </c:pt>
                      <c:pt idx="778">
                        <c:v>9.3590000000000007E-2</c:v>
                      </c:pt>
                      <c:pt idx="779">
                        <c:v>9.8030000000000006E-2</c:v>
                      </c:pt>
                      <c:pt idx="780">
                        <c:v>0.11355999999999999</c:v>
                      </c:pt>
                      <c:pt idx="781">
                        <c:v>0.10832</c:v>
                      </c:pt>
                      <c:pt idx="782">
                        <c:v>8.8499999999999995E-2</c:v>
                      </c:pt>
                      <c:pt idx="783">
                        <c:v>7.8320000000000001E-2</c:v>
                      </c:pt>
                      <c:pt idx="784">
                        <c:v>7.7829999999999996E-2</c:v>
                      </c:pt>
                      <c:pt idx="785">
                        <c:v>6.8900000000000003E-2</c:v>
                      </c:pt>
                      <c:pt idx="786">
                        <c:v>6.9239999999999996E-2</c:v>
                      </c:pt>
                      <c:pt idx="787">
                        <c:v>7.2510000000000005E-2</c:v>
                      </c:pt>
                      <c:pt idx="788">
                        <c:v>7.6950000000000005E-2</c:v>
                      </c:pt>
                      <c:pt idx="789">
                        <c:v>7.8310000000000005E-2</c:v>
                      </c:pt>
                      <c:pt idx="790">
                        <c:v>8.6840000000000001E-2</c:v>
                      </c:pt>
                      <c:pt idx="791">
                        <c:v>8.4669999999999995E-2</c:v>
                      </c:pt>
                      <c:pt idx="792">
                        <c:v>6.9819999999999993E-2</c:v>
                      </c:pt>
                      <c:pt idx="793">
                        <c:v>5.9310000000000002E-2</c:v>
                      </c:pt>
                      <c:pt idx="794">
                        <c:v>6.2670000000000003E-2</c:v>
                      </c:pt>
                      <c:pt idx="795">
                        <c:v>8.1030000000000005E-2</c:v>
                      </c:pt>
                      <c:pt idx="796">
                        <c:v>9.2319999999999999E-2</c:v>
                      </c:pt>
                      <c:pt idx="797">
                        <c:v>8.1479999999999997E-2</c:v>
                      </c:pt>
                      <c:pt idx="798">
                        <c:v>7.3660000000000003E-2</c:v>
                      </c:pt>
                      <c:pt idx="799">
                        <c:v>8.4830000000000003E-2</c:v>
                      </c:pt>
                      <c:pt idx="800">
                        <c:v>7.9699999999999993E-2</c:v>
                      </c:pt>
                      <c:pt idx="801">
                        <c:v>5.0560000000000001E-2</c:v>
                      </c:pt>
                      <c:pt idx="802">
                        <c:v>4.4760000000000001E-2</c:v>
                      </c:pt>
                      <c:pt idx="803">
                        <c:v>7.3279999999999998E-2</c:v>
                      </c:pt>
                      <c:pt idx="804">
                        <c:v>7.1669999999999998E-2</c:v>
                      </c:pt>
                      <c:pt idx="805">
                        <c:v>6.7250000000000004E-2</c:v>
                      </c:pt>
                      <c:pt idx="806">
                        <c:v>8.4229999999999999E-2</c:v>
                      </c:pt>
                      <c:pt idx="807">
                        <c:v>9.0660000000000004E-2</c:v>
                      </c:pt>
                      <c:pt idx="808">
                        <c:v>7.7469999999999997E-2</c:v>
                      </c:pt>
                      <c:pt idx="809">
                        <c:v>8.9039999999999994E-2</c:v>
                      </c:pt>
                      <c:pt idx="810">
                        <c:v>0.10883</c:v>
                      </c:pt>
                      <c:pt idx="811">
                        <c:v>9.8500000000000004E-2</c:v>
                      </c:pt>
                      <c:pt idx="812">
                        <c:v>9.4439999999999996E-2</c:v>
                      </c:pt>
                      <c:pt idx="813">
                        <c:v>8.0909999999999996E-2</c:v>
                      </c:pt>
                      <c:pt idx="814">
                        <c:v>6.7680000000000004E-2</c:v>
                      </c:pt>
                      <c:pt idx="815">
                        <c:v>5.9330000000000001E-2</c:v>
                      </c:pt>
                      <c:pt idx="816">
                        <c:v>7.8909999999999994E-2</c:v>
                      </c:pt>
                      <c:pt idx="817">
                        <c:v>7.6590000000000005E-2</c:v>
                      </c:pt>
                      <c:pt idx="818">
                        <c:v>7.0029999999999995E-2</c:v>
                      </c:pt>
                      <c:pt idx="819">
                        <c:v>7.4709999999999999E-2</c:v>
                      </c:pt>
                      <c:pt idx="820">
                        <c:v>0.1055</c:v>
                      </c:pt>
                      <c:pt idx="821">
                        <c:v>0.12534000000000001</c:v>
                      </c:pt>
                      <c:pt idx="822">
                        <c:v>0.11771</c:v>
                      </c:pt>
                      <c:pt idx="823">
                        <c:v>8.8980000000000004E-2</c:v>
                      </c:pt>
                      <c:pt idx="824">
                        <c:v>7.2870000000000004E-2</c:v>
                      </c:pt>
                      <c:pt idx="825">
                        <c:v>9.0469999999999995E-2</c:v>
                      </c:pt>
                      <c:pt idx="826">
                        <c:v>0.13425000000000001</c:v>
                      </c:pt>
                      <c:pt idx="827">
                        <c:v>0.14418</c:v>
                      </c:pt>
                      <c:pt idx="828">
                        <c:v>0.10555</c:v>
                      </c:pt>
                      <c:pt idx="829">
                        <c:v>7.7950000000000005E-2</c:v>
                      </c:pt>
                      <c:pt idx="830">
                        <c:v>8.0350000000000005E-2</c:v>
                      </c:pt>
                      <c:pt idx="831">
                        <c:v>9.9290000000000003E-2</c:v>
                      </c:pt>
                      <c:pt idx="832">
                        <c:v>0.11892999999999999</c:v>
                      </c:pt>
                      <c:pt idx="833">
                        <c:v>0.13127</c:v>
                      </c:pt>
                      <c:pt idx="834">
                        <c:v>0.12467</c:v>
                      </c:pt>
                      <c:pt idx="835">
                        <c:v>0.11831</c:v>
                      </c:pt>
                      <c:pt idx="836">
                        <c:v>0.12096999999999999</c:v>
                      </c:pt>
                      <c:pt idx="837">
                        <c:v>0.1133</c:v>
                      </c:pt>
                      <c:pt idx="838">
                        <c:v>0.1118</c:v>
                      </c:pt>
                      <c:pt idx="839">
                        <c:v>0.12758</c:v>
                      </c:pt>
                      <c:pt idx="840">
                        <c:v>0.15057000000000001</c:v>
                      </c:pt>
                      <c:pt idx="841">
                        <c:v>0.16719999999999999</c:v>
                      </c:pt>
                      <c:pt idx="842">
                        <c:v>0.17057</c:v>
                      </c:pt>
                      <c:pt idx="843">
                        <c:v>0.16678999999999999</c:v>
                      </c:pt>
                      <c:pt idx="844">
                        <c:v>0.18290000000000001</c:v>
                      </c:pt>
                      <c:pt idx="845">
                        <c:v>0.20760000000000001</c:v>
                      </c:pt>
                      <c:pt idx="846">
                        <c:v>0.21295</c:v>
                      </c:pt>
                      <c:pt idx="847">
                        <c:v>0.19408</c:v>
                      </c:pt>
                      <c:pt idx="848">
                        <c:v>0.19661999999999999</c:v>
                      </c:pt>
                      <c:pt idx="849">
                        <c:v>0.23247000000000001</c:v>
                      </c:pt>
                      <c:pt idx="850">
                        <c:v>0.26890999999999998</c:v>
                      </c:pt>
                      <c:pt idx="851">
                        <c:v>0.27690999999999999</c:v>
                      </c:pt>
                      <c:pt idx="852">
                        <c:v>0.26712999999999998</c:v>
                      </c:pt>
                      <c:pt idx="853">
                        <c:v>0.27546999999999999</c:v>
                      </c:pt>
                      <c:pt idx="854">
                        <c:v>0.28756999999999999</c:v>
                      </c:pt>
                      <c:pt idx="855">
                        <c:v>0.30026999999999998</c:v>
                      </c:pt>
                      <c:pt idx="856">
                        <c:v>0.31620999999999999</c:v>
                      </c:pt>
                      <c:pt idx="857">
                        <c:v>0.33434000000000003</c:v>
                      </c:pt>
                      <c:pt idx="858">
                        <c:v>0.33903</c:v>
                      </c:pt>
                      <c:pt idx="859">
                        <c:v>0.33683000000000002</c:v>
                      </c:pt>
                      <c:pt idx="860">
                        <c:v>0.34537000000000001</c:v>
                      </c:pt>
                      <c:pt idx="861">
                        <c:v>0.37114000000000003</c:v>
                      </c:pt>
                      <c:pt idx="862">
                        <c:v>0.39861000000000002</c:v>
                      </c:pt>
                      <c:pt idx="863">
                        <c:v>0.41787000000000002</c:v>
                      </c:pt>
                      <c:pt idx="864">
                        <c:v>0.42936000000000002</c:v>
                      </c:pt>
                      <c:pt idx="865">
                        <c:v>0.44105</c:v>
                      </c:pt>
                      <c:pt idx="866">
                        <c:v>0.45839000000000002</c:v>
                      </c:pt>
                      <c:pt idx="867">
                        <c:v>0.49347999999999997</c:v>
                      </c:pt>
                      <c:pt idx="868">
                        <c:v>0.52817999999999998</c:v>
                      </c:pt>
                      <c:pt idx="869">
                        <c:v>0.53171999999999997</c:v>
                      </c:pt>
                      <c:pt idx="870">
                        <c:v>0.53344000000000003</c:v>
                      </c:pt>
                      <c:pt idx="871">
                        <c:v>0.54168000000000005</c:v>
                      </c:pt>
                      <c:pt idx="872">
                        <c:v>0.56772999999999996</c:v>
                      </c:pt>
                      <c:pt idx="873">
                        <c:v>0.59391000000000005</c:v>
                      </c:pt>
                      <c:pt idx="874">
                        <c:v>0.62199000000000004</c:v>
                      </c:pt>
                      <c:pt idx="875">
                        <c:v>0.64303999999999994</c:v>
                      </c:pt>
                      <c:pt idx="876">
                        <c:v>0.66642999999999997</c:v>
                      </c:pt>
                      <c:pt idx="877">
                        <c:v>0.70106000000000002</c:v>
                      </c:pt>
                      <c:pt idx="878">
                        <c:v>0.74736000000000002</c:v>
                      </c:pt>
                      <c:pt idx="879">
                        <c:v>0.79530999999999996</c:v>
                      </c:pt>
                      <c:pt idx="880">
                        <c:v>0.80888000000000004</c:v>
                      </c:pt>
                      <c:pt idx="881">
                        <c:v>0.78988999999999998</c:v>
                      </c:pt>
                      <c:pt idx="882">
                        <c:v>0.79695000000000005</c:v>
                      </c:pt>
                      <c:pt idx="883">
                        <c:v>0.84079000000000004</c:v>
                      </c:pt>
                      <c:pt idx="884">
                        <c:v>0.89126000000000005</c:v>
                      </c:pt>
                      <c:pt idx="885">
                        <c:v>0.91295000000000004</c:v>
                      </c:pt>
                      <c:pt idx="886">
                        <c:v>0.91037000000000001</c:v>
                      </c:pt>
                      <c:pt idx="887">
                        <c:v>0.95301999999999998</c:v>
                      </c:pt>
                      <c:pt idx="888">
                        <c:v>0.99070000000000003</c:v>
                      </c:pt>
                      <c:pt idx="889">
                        <c:v>1.0322499999999999</c:v>
                      </c:pt>
                      <c:pt idx="890">
                        <c:v>1.0811299999999999</c:v>
                      </c:pt>
                      <c:pt idx="891">
                        <c:v>1.1331199999999999</c:v>
                      </c:pt>
                      <c:pt idx="892">
                        <c:v>1.13565</c:v>
                      </c:pt>
                      <c:pt idx="893">
                        <c:v>1.12401</c:v>
                      </c:pt>
                      <c:pt idx="894">
                        <c:v>1.16781</c:v>
                      </c:pt>
                      <c:pt idx="895">
                        <c:v>1.2164600000000001</c:v>
                      </c:pt>
                      <c:pt idx="896">
                        <c:v>1.2364900000000001</c:v>
                      </c:pt>
                      <c:pt idx="897">
                        <c:v>1.23729</c:v>
                      </c:pt>
                      <c:pt idx="898">
                        <c:v>1.23841</c:v>
                      </c:pt>
                      <c:pt idx="899">
                        <c:v>1.2692600000000001</c:v>
                      </c:pt>
                      <c:pt idx="900">
                        <c:v>1.3048900000000001</c:v>
                      </c:pt>
                      <c:pt idx="901">
                        <c:v>1.32206</c:v>
                      </c:pt>
                      <c:pt idx="902">
                        <c:v>1.3437699999999999</c:v>
                      </c:pt>
                      <c:pt idx="903">
                        <c:v>1.36497</c:v>
                      </c:pt>
                      <c:pt idx="904">
                        <c:v>1.4107000000000001</c:v>
                      </c:pt>
                      <c:pt idx="905">
                        <c:v>1.43997</c:v>
                      </c:pt>
                      <c:pt idx="906">
                        <c:v>1.4705299999999999</c:v>
                      </c:pt>
                      <c:pt idx="907">
                        <c:v>1.4739899999999999</c:v>
                      </c:pt>
                      <c:pt idx="908">
                        <c:v>1.4720200000000001</c:v>
                      </c:pt>
                      <c:pt idx="909">
                        <c:v>1.5273099999999999</c:v>
                      </c:pt>
                      <c:pt idx="910">
                        <c:v>1.5733200000000001</c:v>
                      </c:pt>
                      <c:pt idx="911">
                        <c:v>1.63683</c:v>
                      </c:pt>
                      <c:pt idx="912">
                        <c:v>1.6904399999999999</c:v>
                      </c:pt>
                      <c:pt idx="913">
                        <c:v>1.78108</c:v>
                      </c:pt>
                      <c:pt idx="914">
                        <c:v>1.8508</c:v>
                      </c:pt>
                      <c:pt idx="915">
                        <c:v>1.9126399999999999</c:v>
                      </c:pt>
                      <c:pt idx="916">
                        <c:v>1.9463200000000001</c:v>
                      </c:pt>
                      <c:pt idx="917">
                        <c:v>1.9721200000000001</c:v>
                      </c:pt>
                      <c:pt idx="918">
                        <c:v>2.00149</c:v>
                      </c:pt>
                      <c:pt idx="919">
                        <c:v>2.0611799999999998</c:v>
                      </c:pt>
                      <c:pt idx="920">
                        <c:v>2.1268699999999998</c:v>
                      </c:pt>
                      <c:pt idx="921">
                        <c:v>2.2112599999999998</c:v>
                      </c:pt>
                      <c:pt idx="922">
                        <c:v>2.2929900000000001</c:v>
                      </c:pt>
                      <c:pt idx="923">
                        <c:v>2.38002</c:v>
                      </c:pt>
                      <c:pt idx="924">
                        <c:v>2.42178</c:v>
                      </c:pt>
                      <c:pt idx="925">
                        <c:v>2.4817999999999998</c:v>
                      </c:pt>
                      <c:pt idx="926">
                        <c:v>2.5436000000000001</c:v>
                      </c:pt>
                      <c:pt idx="927">
                        <c:v>2.6321300000000001</c:v>
                      </c:pt>
                      <c:pt idx="928">
                        <c:v>2.6875200000000001</c:v>
                      </c:pt>
                      <c:pt idx="929">
                        <c:v>2.7713199999999998</c:v>
                      </c:pt>
                      <c:pt idx="930">
                        <c:v>2.8728799999999999</c:v>
                      </c:pt>
                      <c:pt idx="931">
                        <c:v>2.9511599999999998</c:v>
                      </c:pt>
                      <c:pt idx="932">
                        <c:v>2.9766499999999998</c:v>
                      </c:pt>
                      <c:pt idx="933">
                        <c:v>3.0316800000000002</c:v>
                      </c:pt>
                      <c:pt idx="934">
                        <c:v>3.1251199999999999</c:v>
                      </c:pt>
                      <c:pt idx="935">
                        <c:v>3.2027700000000001</c:v>
                      </c:pt>
                      <c:pt idx="936">
                        <c:v>3.27102</c:v>
                      </c:pt>
                      <c:pt idx="937">
                        <c:v>3.3701699999999999</c:v>
                      </c:pt>
                      <c:pt idx="938">
                        <c:v>3.4360599999999999</c:v>
                      </c:pt>
                      <c:pt idx="939">
                        <c:v>3.4598</c:v>
                      </c:pt>
                      <c:pt idx="940">
                        <c:v>3.4616099999999999</c:v>
                      </c:pt>
                      <c:pt idx="941">
                        <c:v>3.4614199999999999</c:v>
                      </c:pt>
                      <c:pt idx="942">
                        <c:v>3.4542199999999998</c:v>
                      </c:pt>
                      <c:pt idx="943">
                        <c:v>3.4744700000000002</c:v>
                      </c:pt>
                      <c:pt idx="944">
                        <c:v>3.5159600000000002</c:v>
                      </c:pt>
                      <c:pt idx="945">
                        <c:v>3.4939300000000002</c:v>
                      </c:pt>
                      <c:pt idx="946">
                        <c:v>3.4175800000000001</c:v>
                      </c:pt>
                      <c:pt idx="947">
                        <c:v>3.3496800000000002</c:v>
                      </c:pt>
                      <c:pt idx="948">
                        <c:v>3.3392400000000002</c:v>
                      </c:pt>
                      <c:pt idx="949">
                        <c:v>3.3378299999999999</c:v>
                      </c:pt>
                      <c:pt idx="950">
                        <c:v>3.3297500000000002</c:v>
                      </c:pt>
                      <c:pt idx="951">
                        <c:v>3.2727200000000001</c:v>
                      </c:pt>
                      <c:pt idx="952">
                        <c:v>3.1903700000000002</c:v>
                      </c:pt>
                      <c:pt idx="953">
                        <c:v>3.1053000000000002</c:v>
                      </c:pt>
                      <c:pt idx="954">
                        <c:v>3.0364800000000001</c:v>
                      </c:pt>
                      <c:pt idx="955">
                        <c:v>2.9687100000000002</c:v>
                      </c:pt>
                      <c:pt idx="956">
                        <c:v>2.9401600000000001</c:v>
                      </c:pt>
                      <c:pt idx="957">
                        <c:v>2.9555899999999999</c:v>
                      </c:pt>
                      <c:pt idx="958">
                        <c:v>2.9399700000000002</c:v>
                      </c:pt>
                      <c:pt idx="959">
                        <c:v>2.8685</c:v>
                      </c:pt>
                      <c:pt idx="960">
                        <c:v>2.7917900000000002</c:v>
                      </c:pt>
                      <c:pt idx="961">
                        <c:v>2.7933599999999998</c:v>
                      </c:pt>
                      <c:pt idx="962">
                        <c:v>2.8400799999999999</c:v>
                      </c:pt>
                      <c:pt idx="963">
                        <c:v>2.8526500000000001</c:v>
                      </c:pt>
                      <c:pt idx="964">
                        <c:v>2.8272200000000001</c:v>
                      </c:pt>
                      <c:pt idx="965">
                        <c:v>2.7667700000000002</c:v>
                      </c:pt>
                      <c:pt idx="966">
                        <c:v>2.74153</c:v>
                      </c:pt>
                      <c:pt idx="967">
                        <c:v>2.7478400000000001</c:v>
                      </c:pt>
                      <c:pt idx="968">
                        <c:v>2.7870300000000001</c:v>
                      </c:pt>
                      <c:pt idx="969">
                        <c:v>2.8130299999999999</c:v>
                      </c:pt>
                      <c:pt idx="970">
                        <c:v>2.8296299999999999</c:v>
                      </c:pt>
                      <c:pt idx="971">
                        <c:v>2.8308300000000002</c:v>
                      </c:pt>
                      <c:pt idx="972">
                        <c:v>2.8311000000000002</c:v>
                      </c:pt>
                      <c:pt idx="973">
                        <c:v>2.8653200000000001</c:v>
                      </c:pt>
                      <c:pt idx="974">
                        <c:v>2.92239</c:v>
                      </c:pt>
                      <c:pt idx="975">
                        <c:v>2.9342100000000002</c:v>
                      </c:pt>
                      <c:pt idx="976">
                        <c:v>2.9426399999999999</c:v>
                      </c:pt>
                      <c:pt idx="977">
                        <c:v>2.94692</c:v>
                      </c:pt>
                      <c:pt idx="978">
                        <c:v>2.9699200000000001</c:v>
                      </c:pt>
                      <c:pt idx="979">
                        <c:v>2.99247</c:v>
                      </c:pt>
                      <c:pt idx="980">
                        <c:v>3.0304199999999999</c:v>
                      </c:pt>
                      <c:pt idx="981">
                        <c:v>3.0159799999999999</c:v>
                      </c:pt>
                      <c:pt idx="982">
                        <c:v>2.9774400000000001</c:v>
                      </c:pt>
                      <c:pt idx="983">
                        <c:v>2.95695</c:v>
                      </c:pt>
                      <c:pt idx="984">
                        <c:v>2.9598499999999999</c:v>
                      </c:pt>
                      <c:pt idx="985">
                        <c:v>2.9443800000000002</c:v>
                      </c:pt>
                      <c:pt idx="986">
                        <c:v>2.93526</c:v>
                      </c:pt>
                      <c:pt idx="987">
                        <c:v>2.8915600000000001</c:v>
                      </c:pt>
                      <c:pt idx="988">
                        <c:v>2.8330899999999999</c:v>
                      </c:pt>
                      <c:pt idx="989">
                        <c:v>2.75631</c:v>
                      </c:pt>
                      <c:pt idx="990">
                        <c:v>2.6659299999999999</c:v>
                      </c:pt>
                      <c:pt idx="991">
                        <c:v>2.5556100000000002</c:v>
                      </c:pt>
                      <c:pt idx="992">
                        <c:v>2.4619</c:v>
                      </c:pt>
                      <c:pt idx="993">
                        <c:v>2.3896799999999998</c:v>
                      </c:pt>
                      <c:pt idx="994">
                        <c:v>2.30362</c:v>
                      </c:pt>
                      <c:pt idx="995">
                        <c:v>2.2228699999999999</c:v>
                      </c:pt>
                      <c:pt idx="996">
                        <c:v>2.1505100000000001</c:v>
                      </c:pt>
                      <c:pt idx="997">
                        <c:v>2.0952999999999999</c:v>
                      </c:pt>
                      <c:pt idx="998">
                        <c:v>2.0484499999999999</c:v>
                      </c:pt>
                      <c:pt idx="999">
                        <c:v>1.98672</c:v>
                      </c:pt>
                      <c:pt idx="1000">
                        <c:v>1.92075</c:v>
                      </c:pt>
                      <c:pt idx="1001">
                        <c:v>1.87334</c:v>
                      </c:pt>
                      <c:pt idx="1002">
                        <c:v>1.83677</c:v>
                      </c:pt>
                      <c:pt idx="1003">
                        <c:v>1.7825200000000001</c:v>
                      </c:pt>
                      <c:pt idx="1004">
                        <c:v>1.72773</c:v>
                      </c:pt>
                      <c:pt idx="1005">
                        <c:v>1.6774800000000001</c:v>
                      </c:pt>
                      <c:pt idx="1006">
                        <c:v>1.62724</c:v>
                      </c:pt>
                      <c:pt idx="1007">
                        <c:v>1.5945100000000001</c:v>
                      </c:pt>
                      <c:pt idx="1008">
                        <c:v>1.56871</c:v>
                      </c:pt>
                      <c:pt idx="1009">
                        <c:v>1.54159</c:v>
                      </c:pt>
                      <c:pt idx="1010">
                        <c:v>1.5041</c:v>
                      </c:pt>
                      <c:pt idx="1011">
                        <c:v>1.5043200000000001</c:v>
                      </c:pt>
                      <c:pt idx="1012">
                        <c:v>1.4945600000000001</c:v>
                      </c:pt>
                      <c:pt idx="1013">
                        <c:v>1.47319</c:v>
                      </c:pt>
                      <c:pt idx="1014">
                        <c:v>1.4507300000000001</c:v>
                      </c:pt>
                      <c:pt idx="1015">
                        <c:v>1.4669000000000001</c:v>
                      </c:pt>
                      <c:pt idx="1016">
                        <c:v>1.4766600000000001</c:v>
                      </c:pt>
                      <c:pt idx="1017">
                        <c:v>1.4679199999999999</c:v>
                      </c:pt>
                      <c:pt idx="1018">
                        <c:v>1.4549099999999999</c:v>
                      </c:pt>
                      <c:pt idx="1019">
                        <c:v>1.43991</c:v>
                      </c:pt>
                      <c:pt idx="1020">
                        <c:v>1.4168099999999999</c:v>
                      </c:pt>
                      <c:pt idx="1021">
                        <c:v>1.4113899999999999</c:v>
                      </c:pt>
                      <c:pt idx="1022">
                        <c:v>1.43367</c:v>
                      </c:pt>
                      <c:pt idx="1023">
                        <c:v>1.4392400000000001</c:v>
                      </c:pt>
                      <c:pt idx="1024">
                        <c:v>1.4228499999999999</c:v>
                      </c:pt>
                      <c:pt idx="1025">
                        <c:v>1.4210700000000001</c:v>
                      </c:pt>
                      <c:pt idx="1026">
                        <c:v>1.4242300000000001</c:v>
                      </c:pt>
                      <c:pt idx="1027">
                        <c:v>1.4182600000000001</c:v>
                      </c:pt>
                      <c:pt idx="1028">
                        <c:v>1.41612</c:v>
                      </c:pt>
                      <c:pt idx="1029">
                        <c:v>1.41689</c:v>
                      </c:pt>
                      <c:pt idx="1030">
                        <c:v>1.4088700000000001</c:v>
                      </c:pt>
                      <c:pt idx="1031">
                        <c:v>1.39994</c:v>
                      </c:pt>
                      <c:pt idx="1032">
                        <c:v>1.40225</c:v>
                      </c:pt>
                      <c:pt idx="1033">
                        <c:v>1.40303</c:v>
                      </c:pt>
                      <c:pt idx="1034">
                        <c:v>1.39724</c:v>
                      </c:pt>
                      <c:pt idx="1035">
                        <c:v>1.3855299999999999</c:v>
                      </c:pt>
                      <c:pt idx="1036">
                        <c:v>1.3834500000000001</c:v>
                      </c:pt>
                      <c:pt idx="1037">
                        <c:v>1.38578</c:v>
                      </c:pt>
                      <c:pt idx="1038">
                        <c:v>1.3707199999999999</c:v>
                      </c:pt>
                      <c:pt idx="1039">
                        <c:v>1.3494200000000001</c:v>
                      </c:pt>
                      <c:pt idx="1040">
                        <c:v>1.3423799999999999</c:v>
                      </c:pt>
                      <c:pt idx="1041">
                        <c:v>1.3233900000000001</c:v>
                      </c:pt>
                      <c:pt idx="1042">
                        <c:v>1.3168299999999999</c:v>
                      </c:pt>
                      <c:pt idx="1043">
                        <c:v>1.3173900000000001</c:v>
                      </c:pt>
                      <c:pt idx="1044">
                        <c:v>1.3354900000000001</c:v>
                      </c:pt>
                      <c:pt idx="1045">
                        <c:v>1.3250999999999999</c:v>
                      </c:pt>
                      <c:pt idx="1046">
                        <c:v>1.3232299999999999</c:v>
                      </c:pt>
                      <c:pt idx="1047">
                        <c:v>1.30331</c:v>
                      </c:pt>
                      <c:pt idx="1048">
                        <c:v>1.3162700000000001</c:v>
                      </c:pt>
                      <c:pt idx="1049">
                        <c:v>1.3039400000000001</c:v>
                      </c:pt>
                      <c:pt idx="1050">
                        <c:v>1.27444</c:v>
                      </c:pt>
                      <c:pt idx="1051">
                        <c:v>1.25003</c:v>
                      </c:pt>
                      <c:pt idx="1052">
                        <c:v>1.2657400000000001</c:v>
                      </c:pt>
                      <c:pt idx="1053">
                        <c:v>1.2737700000000001</c:v>
                      </c:pt>
                      <c:pt idx="1054">
                        <c:v>1.2686200000000001</c:v>
                      </c:pt>
                      <c:pt idx="1055">
                        <c:v>1.26061</c:v>
                      </c:pt>
                      <c:pt idx="1056">
                        <c:v>1.2527600000000001</c:v>
                      </c:pt>
                      <c:pt idx="1057">
                        <c:v>1.2293400000000001</c:v>
                      </c:pt>
                      <c:pt idx="1058">
                        <c:v>1.2053199999999999</c:v>
                      </c:pt>
                      <c:pt idx="1059">
                        <c:v>1.2037500000000001</c:v>
                      </c:pt>
                      <c:pt idx="1060">
                        <c:v>1.21801</c:v>
                      </c:pt>
                      <c:pt idx="1061">
                        <c:v>1.20333</c:v>
                      </c:pt>
                      <c:pt idx="1062">
                        <c:v>1.17039</c:v>
                      </c:pt>
                      <c:pt idx="1063">
                        <c:v>1.1729400000000001</c:v>
                      </c:pt>
                      <c:pt idx="1064">
                        <c:v>1.1901200000000001</c:v>
                      </c:pt>
                      <c:pt idx="1065">
                        <c:v>1.1879599999999999</c:v>
                      </c:pt>
                      <c:pt idx="1066">
                        <c:v>1.1800900000000001</c:v>
                      </c:pt>
                      <c:pt idx="1067">
                        <c:v>1.1796500000000001</c:v>
                      </c:pt>
                      <c:pt idx="1068">
                        <c:v>1.1674599999999999</c:v>
                      </c:pt>
                      <c:pt idx="1069">
                        <c:v>1.1509</c:v>
                      </c:pt>
                      <c:pt idx="1070">
                        <c:v>1.14523</c:v>
                      </c:pt>
                      <c:pt idx="1071">
                        <c:v>1.1281600000000001</c:v>
                      </c:pt>
                      <c:pt idx="1072">
                        <c:v>1.11951</c:v>
                      </c:pt>
                      <c:pt idx="1073">
                        <c:v>1.1244700000000001</c:v>
                      </c:pt>
                      <c:pt idx="1074">
                        <c:v>1.1133</c:v>
                      </c:pt>
                      <c:pt idx="1075">
                        <c:v>1.0821499999999999</c:v>
                      </c:pt>
                      <c:pt idx="1076">
                        <c:v>1.0642499999999999</c:v>
                      </c:pt>
                      <c:pt idx="1077">
                        <c:v>1.0401499999999999</c:v>
                      </c:pt>
                      <c:pt idx="1078">
                        <c:v>1.0034099999999999</c:v>
                      </c:pt>
                      <c:pt idx="1079">
                        <c:v>0.99734</c:v>
                      </c:pt>
                      <c:pt idx="1080">
                        <c:v>1.00298</c:v>
                      </c:pt>
                      <c:pt idx="1081">
                        <c:v>0.99304000000000003</c:v>
                      </c:pt>
                      <c:pt idx="1082">
                        <c:v>0.95833999999999997</c:v>
                      </c:pt>
                      <c:pt idx="1083">
                        <c:v>0.91715000000000002</c:v>
                      </c:pt>
                      <c:pt idx="1084">
                        <c:v>0.88385000000000002</c:v>
                      </c:pt>
                      <c:pt idx="1085">
                        <c:v>0.88409000000000004</c:v>
                      </c:pt>
                      <c:pt idx="1086">
                        <c:v>0.89671999999999996</c:v>
                      </c:pt>
                      <c:pt idx="1087">
                        <c:v>0.89117000000000002</c:v>
                      </c:pt>
                      <c:pt idx="1088">
                        <c:v>0.85528999999999999</c:v>
                      </c:pt>
                      <c:pt idx="1089">
                        <c:v>0.81630999999999998</c:v>
                      </c:pt>
                      <c:pt idx="1090">
                        <c:v>0.80452999999999997</c:v>
                      </c:pt>
                      <c:pt idx="1091">
                        <c:v>0.80293999999999999</c:v>
                      </c:pt>
                      <c:pt idx="1092">
                        <c:v>0.79671000000000003</c:v>
                      </c:pt>
                      <c:pt idx="1093">
                        <c:v>0.76475000000000004</c:v>
                      </c:pt>
                      <c:pt idx="1094">
                        <c:v>0.76675000000000004</c:v>
                      </c:pt>
                      <c:pt idx="1095">
                        <c:v>0.75122999999999995</c:v>
                      </c:pt>
                      <c:pt idx="1096">
                        <c:v>0.73319000000000001</c:v>
                      </c:pt>
                      <c:pt idx="1097">
                        <c:v>0.68298999999999999</c:v>
                      </c:pt>
                      <c:pt idx="1098">
                        <c:v>0.66559000000000001</c:v>
                      </c:pt>
                      <c:pt idx="1099">
                        <c:v>0.65947999999999996</c:v>
                      </c:pt>
                      <c:pt idx="1100">
                        <c:v>0.66571999999999998</c:v>
                      </c:pt>
                      <c:pt idx="1101">
                        <c:v>0.65261999999999998</c:v>
                      </c:pt>
                      <c:pt idx="1102">
                        <c:v>0.62888999999999995</c:v>
                      </c:pt>
                      <c:pt idx="1103">
                        <c:v>0.61384000000000005</c:v>
                      </c:pt>
                      <c:pt idx="1104">
                        <c:v>0.60889000000000004</c:v>
                      </c:pt>
                      <c:pt idx="1105">
                        <c:v>0.58525000000000005</c:v>
                      </c:pt>
                      <c:pt idx="1106">
                        <c:v>0.56396000000000002</c:v>
                      </c:pt>
                      <c:pt idx="1107">
                        <c:v>0.55822000000000005</c:v>
                      </c:pt>
                      <c:pt idx="1108">
                        <c:v>0.57050000000000001</c:v>
                      </c:pt>
                      <c:pt idx="1109">
                        <c:v>0.56781999999999999</c:v>
                      </c:pt>
                      <c:pt idx="1110">
                        <c:v>0.56576000000000004</c:v>
                      </c:pt>
                      <c:pt idx="1111">
                        <c:v>0.55274999999999996</c:v>
                      </c:pt>
                      <c:pt idx="1112">
                        <c:v>0.52930999999999995</c:v>
                      </c:pt>
                      <c:pt idx="1113">
                        <c:v>0.49807000000000001</c:v>
                      </c:pt>
                      <c:pt idx="1114">
                        <c:v>0.48485</c:v>
                      </c:pt>
                      <c:pt idx="1115">
                        <c:v>0.49295</c:v>
                      </c:pt>
                      <c:pt idx="1116">
                        <c:v>0.49590000000000001</c:v>
                      </c:pt>
                      <c:pt idx="1117">
                        <c:v>0.47615000000000002</c:v>
                      </c:pt>
                      <c:pt idx="1118">
                        <c:v>0.45565</c:v>
                      </c:pt>
                      <c:pt idx="1119">
                        <c:v>0.46384999999999998</c:v>
                      </c:pt>
                      <c:pt idx="1120">
                        <c:v>0.45305000000000001</c:v>
                      </c:pt>
                      <c:pt idx="1121">
                        <c:v>0.41620000000000001</c:v>
                      </c:pt>
                      <c:pt idx="1122">
                        <c:v>0.40087</c:v>
                      </c:pt>
                      <c:pt idx="1123">
                        <c:v>0.41319</c:v>
                      </c:pt>
                      <c:pt idx="1124">
                        <c:v>0.42314000000000002</c:v>
                      </c:pt>
                      <c:pt idx="1125">
                        <c:v>0.41883999999999999</c:v>
                      </c:pt>
                      <c:pt idx="1126">
                        <c:v>0.41794999999999999</c:v>
                      </c:pt>
                      <c:pt idx="1127">
                        <c:v>0.41859000000000002</c:v>
                      </c:pt>
                      <c:pt idx="1128">
                        <c:v>0.42541000000000001</c:v>
                      </c:pt>
                      <c:pt idx="1129">
                        <c:v>0.41454000000000002</c:v>
                      </c:pt>
                      <c:pt idx="1130">
                        <c:v>0.38250000000000001</c:v>
                      </c:pt>
                      <c:pt idx="1131">
                        <c:v>0.37186000000000002</c:v>
                      </c:pt>
                      <c:pt idx="1132">
                        <c:v>0.37966</c:v>
                      </c:pt>
                    </c:numCache>
                  </c:numRef>
                </c:yVal>
                <c:smooth val="1"/>
                <c:extLst xmlns:c15="http://schemas.microsoft.com/office/drawing/2012/chart">
                  <c:ext xmlns:c16="http://schemas.microsoft.com/office/drawing/2014/chart" uri="{C3380CC4-5D6E-409C-BE32-E72D297353CC}">
                    <c16:uniqueId val="{00000012-BA24-4D9A-B745-9BAE61DCA5D5}"/>
                  </c:ext>
                </c:extLst>
              </c15:ser>
            </c15:filteredScatterSeries>
            <c15:filteredScatterSeries>
              <c15:ser>
                <c:idx val="4"/>
                <c:order val="19"/>
                <c:tx>
                  <c:v>Sample 11 (tempered)</c:v>
                </c:tx>
                <c:marker>
                  <c:symbol val="none"/>
                </c:marker>
                <c:xVal>
                  <c:numRef>
                    <c:extLst xmlns:c15="http://schemas.microsoft.com/office/drawing/2012/chart">
                      <c:ext xmlns:c15="http://schemas.microsoft.com/office/drawing/2012/chart" uri="{02D57815-91ED-43cb-92C2-25804820EDAC}">
                        <c15:formulaRef>
                          <c15:sqref>'Sample 11'!$U$2:$U$1134</c15:sqref>
                        </c15:formulaRef>
                      </c:ext>
                    </c:extLst>
                    <c:numCache>
                      <c:formatCode>General</c:formatCode>
                      <c:ptCount val="1133"/>
                      <c:pt idx="0">
                        <c:v>0.34168999999999999</c:v>
                      </c:pt>
                      <c:pt idx="1">
                        <c:v>0.35664000000000001</c:v>
                      </c:pt>
                      <c:pt idx="2">
                        <c:v>0.37158999999999998</c:v>
                      </c:pt>
                      <c:pt idx="3">
                        <c:v>0.38653999999999999</c:v>
                      </c:pt>
                      <c:pt idx="4">
                        <c:v>0.40149000000000001</c:v>
                      </c:pt>
                      <c:pt idx="5">
                        <c:v>0.41643999999999998</c:v>
                      </c:pt>
                      <c:pt idx="6">
                        <c:v>0.43139</c:v>
                      </c:pt>
                      <c:pt idx="7">
                        <c:v>0.44634000000000001</c:v>
                      </c:pt>
                      <c:pt idx="8">
                        <c:v>0.46128999999999998</c:v>
                      </c:pt>
                      <c:pt idx="9">
                        <c:v>0.47624</c:v>
                      </c:pt>
                      <c:pt idx="10">
                        <c:v>0.49119000000000002</c:v>
                      </c:pt>
                      <c:pt idx="11">
                        <c:v>0.50614000000000003</c:v>
                      </c:pt>
                      <c:pt idx="12">
                        <c:v>0.52109000000000005</c:v>
                      </c:pt>
                      <c:pt idx="13">
                        <c:v>0.53603999999999996</c:v>
                      </c:pt>
                      <c:pt idx="14">
                        <c:v>0.55098999999999998</c:v>
                      </c:pt>
                      <c:pt idx="15">
                        <c:v>0.56594</c:v>
                      </c:pt>
                      <c:pt idx="16">
                        <c:v>0.58089000000000002</c:v>
                      </c:pt>
                      <c:pt idx="17">
                        <c:v>0.59584000000000004</c:v>
                      </c:pt>
                      <c:pt idx="18">
                        <c:v>0.61079000000000006</c:v>
                      </c:pt>
                      <c:pt idx="19">
                        <c:v>0.62573999999999996</c:v>
                      </c:pt>
                      <c:pt idx="20">
                        <c:v>0.64068999999999998</c:v>
                      </c:pt>
                      <c:pt idx="21">
                        <c:v>0.65564</c:v>
                      </c:pt>
                      <c:pt idx="22">
                        <c:v>0.67059000000000002</c:v>
                      </c:pt>
                      <c:pt idx="23">
                        <c:v>0.68554000000000004</c:v>
                      </c:pt>
                      <c:pt idx="24">
                        <c:v>0.70048999999999995</c:v>
                      </c:pt>
                      <c:pt idx="25">
                        <c:v>0.71543999999999996</c:v>
                      </c:pt>
                      <c:pt idx="26">
                        <c:v>0.73038999999999998</c:v>
                      </c:pt>
                      <c:pt idx="27">
                        <c:v>0.74534</c:v>
                      </c:pt>
                      <c:pt idx="28">
                        <c:v>0.76029000000000002</c:v>
                      </c:pt>
                      <c:pt idx="29">
                        <c:v>0.77522999999999997</c:v>
                      </c:pt>
                      <c:pt idx="30">
                        <c:v>0.79017999999999999</c:v>
                      </c:pt>
                      <c:pt idx="31">
                        <c:v>0.80513000000000001</c:v>
                      </c:pt>
                      <c:pt idx="32">
                        <c:v>0.82008000000000003</c:v>
                      </c:pt>
                      <c:pt idx="33">
                        <c:v>0.83503000000000005</c:v>
                      </c:pt>
                      <c:pt idx="34">
                        <c:v>0.84997999999999996</c:v>
                      </c:pt>
                      <c:pt idx="35">
                        <c:v>0.86492999999999998</c:v>
                      </c:pt>
                      <c:pt idx="36">
                        <c:v>0.87988</c:v>
                      </c:pt>
                      <c:pt idx="37">
                        <c:v>0.89483000000000001</c:v>
                      </c:pt>
                      <c:pt idx="38">
                        <c:v>0.90978000000000003</c:v>
                      </c:pt>
                      <c:pt idx="39">
                        <c:v>0.92473000000000005</c:v>
                      </c:pt>
                      <c:pt idx="40">
                        <c:v>0.93967999999999996</c:v>
                      </c:pt>
                      <c:pt idx="41">
                        <c:v>0.95462999999999998</c:v>
                      </c:pt>
                      <c:pt idx="42">
                        <c:v>0.96957000000000004</c:v>
                      </c:pt>
                      <c:pt idx="43">
                        <c:v>0.98451999999999995</c:v>
                      </c:pt>
                      <c:pt idx="44">
                        <c:v>0.99946999999999997</c:v>
                      </c:pt>
                      <c:pt idx="45">
                        <c:v>1.0144200000000001</c:v>
                      </c:pt>
                      <c:pt idx="46">
                        <c:v>1.0293699999999999</c:v>
                      </c:pt>
                      <c:pt idx="47">
                        <c:v>1.0443199999999999</c:v>
                      </c:pt>
                      <c:pt idx="48">
                        <c:v>1.0592699999999999</c:v>
                      </c:pt>
                      <c:pt idx="49">
                        <c:v>1.07422</c:v>
                      </c:pt>
                      <c:pt idx="50">
                        <c:v>1.0891599999999999</c:v>
                      </c:pt>
                      <c:pt idx="51">
                        <c:v>1.1041099999999999</c:v>
                      </c:pt>
                      <c:pt idx="52">
                        <c:v>1.1190599999999999</c:v>
                      </c:pt>
                      <c:pt idx="53">
                        <c:v>1.13401</c:v>
                      </c:pt>
                      <c:pt idx="54">
                        <c:v>1.14896</c:v>
                      </c:pt>
                      <c:pt idx="55">
                        <c:v>1.16391</c:v>
                      </c:pt>
                      <c:pt idx="56">
                        <c:v>1.17886</c:v>
                      </c:pt>
                      <c:pt idx="57">
                        <c:v>1.19381</c:v>
                      </c:pt>
                      <c:pt idx="58">
                        <c:v>1.20875</c:v>
                      </c:pt>
                      <c:pt idx="59">
                        <c:v>1.2237</c:v>
                      </c:pt>
                      <c:pt idx="60">
                        <c:v>1.23865</c:v>
                      </c:pt>
                      <c:pt idx="61">
                        <c:v>1.2536</c:v>
                      </c:pt>
                      <c:pt idx="62">
                        <c:v>1.2685500000000001</c:v>
                      </c:pt>
                      <c:pt idx="63">
                        <c:v>1.28349</c:v>
                      </c:pt>
                      <c:pt idx="64">
                        <c:v>1.29844</c:v>
                      </c:pt>
                      <c:pt idx="65">
                        <c:v>1.3133900000000001</c:v>
                      </c:pt>
                      <c:pt idx="66">
                        <c:v>1.3283400000000001</c:v>
                      </c:pt>
                      <c:pt idx="67">
                        <c:v>1.3432900000000001</c:v>
                      </c:pt>
                      <c:pt idx="68">
                        <c:v>1.35823</c:v>
                      </c:pt>
                      <c:pt idx="69">
                        <c:v>1.3731800000000001</c:v>
                      </c:pt>
                      <c:pt idx="70">
                        <c:v>1.3881300000000001</c:v>
                      </c:pt>
                      <c:pt idx="71">
                        <c:v>1.4030800000000001</c:v>
                      </c:pt>
                      <c:pt idx="72">
                        <c:v>1.4180299999999999</c:v>
                      </c:pt>
                      <c:pt idx="73">
                        <c:v>1.4329799999999999</c:v>
                      </c:pt>
                      <c:pt idx="74">
                        <c:v>1.4479200000000001</c:v>
                      </c:pt>
                      <c:pt idx="75">
                        <c:v>1.4628699999999999</c:v>
                      </c:pt>
                      <c:pt idx="76">
                        <c:v>1.4778199999999999</c:v>
                      </c:pt>
                      <c:pt idx="77">
                        <c:v>1.4927699999999999</c:v>
                      </c:pt>
                      <c:pt idx="78">
                        <c:v>1.5077100000000001</c:v>
                      </c:pt>
                      <c:pt idx="79">
                        <c:v>1.5226599999999999</c:v>
                      </c:pt>
                      <c:pt idx="80">
                        <c:v>1.5376099999999999</c:v>
                      </c:pt>
                      <c:pt idx="81">
                        <c:v>1.5525500000000001</c:v>
                      </c:pt>
                      <c:pt idx="82">
                        <c:v>1.5674999999999999</c:v>
                      </c:pt>
                      <c:pt idx="83">
                        <c:v>1.5824499999999999</c:v>
                      </c:pt>
                      <c:pt idx="84">
                        <c:v>1.5973999999999999</c:v>
                      </c:pt>
                      <c:pt idx="85">
                        <c:v>1.6123400000000001</c:v>
                      </c:pt>
                      <c:pt idx="86">
                        <c:v>1.6272899999999999</c:v>
                      </c:pt>
                      <c:pt idx="87">
                        <c:v>1.6422399999999999</c:v>
                      </c:pt>
                      <c:pt idx="88">
                        <c:v>1.6571800000000001</c:v>
                      </c:pt>
                      <c:pt idx="89">
                        <c:v>1.6721299999999999</c:v>
                      </c:pt>
                      <c:pt idx="90">
                        <c:v>1.6870799999999999</c:v>
                      </c:pt>
                      <c:pt idx="91">
                        <c:v>1.7020299999999999</c:v>
                      </c:pt>
                      <c:pt idx="92">
                        <c:v>1.7169700000000001</c:v>
                      </c:pt>
                      <c:pt idx="93">
                        <c:v>1.7319199999999999</c:v>
                      </c:pt>
                      <c:pt idx="94">
                        <c:v>1.7468699999999999</c:v>
                      </c:pt>
                      <c:pt idx="95">
                        <c:v>1.7618100000000001</c:v>
                      </c:pt>
                      <c:pt idx="96">
                        <c:v>1.7767599999999999</c:v>
                      </c:pt>
                      <c:pt idx="97">
                        <c:v>1.7917099999999999</c:v>
                      </c:pt>
                      <c:pt idx="98">
                        <c:v>1.8066500000000001</c:v>
                      </c:pt>
                      <c:pt idx="99">
                        <c:v>1.8216000000000001</c:v>
                      </c:pt>
                      <c:pt idx="100">
                        <c:v>1.8365400000000001</c:v>
                      </c:pt>
                      <c:pt idx="101">
                        <c:v>1.8514900000000001</c:v>
                      </c:pt>
                      <c:pt idx="102">
                        <c:v>1.8664400000000001</c:v>
                      </c:pt>
                      <c:pt idx="103">
                        <c:v>1.8813800000000001</c:v>
                      </c:pt>
                      <c:pt idx="104">
                        <c:v>1.8963300000000001</c:v>
                      </c:pt>
                      <c:pt idx="105">
                        <c:v>1.9112800000000001</c:v>
                      </c:pt>
                      <c:pt idx="106">
                        <c:v>1.92622</c:v>
                      </c:pt>
                      <c:pt idx="107">
                        <c:v>1.9411700000000001</c:v>
                      </c:pt>
                      <c:pt idx="108">
                        <c:v>1.95611</c:v>
                      </c:pt>
                      <c:pt idx="109">
                        <c:v>1.97106</c:v>
                      </c:pt>
                      <c:pt idx="110">
                        <c:v>1.986</c:v>
                      </c:pt>
                      <c:pt idx="111">
                        <c:v>2.00095</c:v>
                      </c:pt>
                      <c:pt idx="112">
                        <c:v>2.0158900000000002</c:v>
                      </c:pt>
                      <c:pt idx="113">
                        <c:v>2.03084</c:v>
                      </c:pt>
                      <c:pt idx="114">
                        <c:v>2.0457900000000002</c:v>
                      </c:pt>
                      <c:pt idx="115">
                        <c:v>2.06073</c:v>
                      </c:pt>
                      <c:pt idx="116">
                        <c:v>2.0756800000000002</c:v>
                      </c:pt>
                      <c:pt idx="117">
                        <c:v>2.0906199999999999</c:v>
                      </c:pt>
                      <c:pt idx="118">
                        <c:v>2.1055700000000002</c:v>
                      </c:pt>
                      <c:pt idx="119">
                        <c:v>2.1205099999999999</c:v>
                      </c:pt>
                      <c:pt idx="120">
                        <c:v>2.1354600000000001</c:v>
                      </c:pt>
                      <c:pt idx="121">
                        <c:v>2.1503999999999999</c:v>
                      </c:pt>
                      <c:pt idx="122">
                        <c:v>2.1653500000000001</c:v>
                      </c:pt>
                      <c:pt idx="123">
                        <c:v>2.1802899999999998</c:v>
                      </c:pt>
                      <c:pt idx="124">
                        <c:v>2.1952400000000001</c:v>
                      </c:pt>
                      <c:pt idx="125">
                        <c:v>2.2101799999999998</c:v>
                      </c:pt>
                      <c:pt idx="126">
                        <c:v>2.22512</c:v>
                      </c:pt>
                      <c:pt idx="127">
                        <c:v>2.2400699999999998</c:v>
                      </c:pt>
                      <c:pt idx="128">
                        <c:v>2.25501</c:v>
                      </c:pt>
                      <c:pt idx="129">
                        <c:v>2.2699600000000002</c:v>
                      </c:pt>
                      <c:pt idx="130">
                        <c:v>2.2848999999999999</c:v>
                      </c:pt>
                      <c:pt idx="131">
                        <c:v>2.2998500000000002</c:v>
                      </c:pt>
                      <c:pt idx="132">
                        <c:v>2.3147899999999999</c:v>
                      </c:pt>
                      <c:pt idx="133">
                        <c:v>2.3297300000000001</c:v>
                      </c:pt>
                      <c:pt idx="134">
                        <c:v>2.3446799999999999</c:v>
                      </c:pt>
                      <c:pt idx="135">
                        <c:v>2.3596200000000001</c:v>
                      </c:pt>
                      <c:pt idx="136">
                        <c:v>2.3745699999999998</c:v>
                      </c:pt>
                      <c:pt idx="137">
                        <c:v>2.38951</c:v>
                      </c:pt>
                      <c:pt idx="138">
                        <c:v>2.4044500000000002</c:v>
                      </c:pt>
                      <c:pt idx="139">
                        <c:v>2.4194</c:v>
                      </c:pt>
                      <c:pt idx="140">
                        <c:v>2.4343400000000002</c:v>
                      </c:pt>
                      <c:pt idx="141">
                        <c:v>2.4492799999999999</c:v>
                      </c:pt>
                      <c:pt idx="142">
                        <c:v>2.4642300000000001</c:v>
                      </c:pt>
                      <c:pt idx="143">
                        <c:v>2.4791699999999999</c:v>
                      </c:pt>
                      <c:pt idx="144">
                        <c:v>2.49411</c:v>
                      </c:pt>
                      <c:pt idx="145">
                        <c:v>2.5090599999999998</c:v>
                      </c:pt>
                      <c:pt idx="146">
                        <c:v>2.524</c:v>
                      </c:pt>
                      <c:pt idx="147">
                        <c:v>2.5389400000000002</c:v>
                      </c:pt>
                      <c:pt idx="148">
                        <c:v>2.5538799999999999</c:v>
                      </c:pt>
                      <c:pt idx="149">
                        <c:v>2.5688300000000002</c:v>
                      </c:pt>
                      <c:pt idx="150">
                        <c:v>2.5837699999999999</c:v>
                      </c:pt>
                      <c:pt idx="151">
                        <c:v>2.5987100000000001</c:v>
                      </c:pt>
                      <c:pt idx="152">
                        <c:v>2.6136499999999998</c:v>
                      </c:pt>
                      <c:pt idx="153">
                        <c:v>2.6286</c:v>
                      </c:pt>
                      <c:pt idx="154">
                        <c:v>2.6435399999999998</c:v>
                      </c:pt>
                      <c:pt idx="155">
                        <c:v>2.65848</c:v>
                      </c:pt>
                      <c:pt idx="156">
                        <c:v>2.6734200000000001</c:v>
                      </c:pt>
                      <c:pt idx="157">
                        <c:v>2.6883699999999999</c:v>
                      </c:pt>
                      <c:pt idx="158">
                        <c:v>2.7033100000000001</c:v>
                      </c:pt>
                      <c:pt idx="159">
                        <c:v>2.7182499999999998</c:v>
                      </c:pt>
                      <c:pt idx="160">
                        <c:v>2.73319</c:v>
                      </c:pt>
                      <c:pt idx="161">
                        <c:v>2.7481300000000002</c:v>
                      </c:pt>
                      <c:pt idx="162">
                        <c:v>2.7630699999999999</c:v>
                      </c:pt>
                      <c:pt idx="163">
                        <c:v>2.7780100000000001</c:v>
                      </c:pt>
                      <c:pt idx="164">
                        <c:v>2.7929599999999999</c:v>
                      </c:pt>
                      <c:pt idx="165">
                        <c:v>2.8079000000000001</c:v>
                      </c:pt>
                      <c:pt idx="166">
                        <c:v>2.8228399999999998</c:v>
                      </c:pt>
                      <c:pt idx="167">
                        <c:v>2.83778</c:v>
                      </c:pt>
                      <c:pt idx="168">
                        <c:v>2.8527200000000001</c:v>
                      </c:pt>
                      <c:pt idx="169">
                        <c:v>2.8676599999999999</c:v>
                      </c:pt>
                      <c:pt idx="170">
                        <c:v>2.8826000000000001</c:v>
                      </c:pt>
                      <c:pt idx="171">
                        <c:v>2.8975399999999998</c:v>
                      </c:pt>
                      <c:pt idx="172">
                        <c:v>2.91248</c:v>
                      </c:pt>
                      <c:pt idx="173">
                        <c:v>2.9274200000000001</c:v>
                      </c:pt>
                      <c:pt idx="174">
                        <c:v>2.9423599999999999</c:v>
                      </c:pt>
                      <c:pt idx="175">
                        <c:v>2.9573</c:v>
                      </c:pt>
                      <c:pt idx="176">
                        <c:v>2.9722400000000002</c:v>
                      </c:pt>
                      <c:pt idx="177">
                        <c:v>2.9871799999999999</c:v>
                      </c:pt>
                      <c:pt idx="178">
                        <c:v>3.0021200000000001</c:v>
                      </c:pt>
                      <c:pt idx="179">
                        <c:v>3.0170599999999999</c:v>
                      </c:pt>
                      <c:pt idx="180">
                        <c:v>3.032</c:v>
                      </c:pt>
                      <c:pt idx="181">
                        <c:v>3.0469400000000002</c:v>
                      </c:pt>
                      <c:pt idx="182">
                        <c:v>3.0618799999999999</c:v>
                      </c:pt>
                      <c:pt idx="183">
                        <c:v>3.0768200000000001</c:v>
                      </c:pt>
                      <c:pt idx="184">
                        <c:v>3.0917599999999998</c:v>
                      </c:pt>
                      <c:pt idx="185">
                        <c:v>3.1067</c:v>
                      </c:pt>
                      <c:pt idx="186">
                        <c:v>3.1216400000000002</c:v>
                      </c:pt>
                      <c:pt idx="187">
                        <c:v>3.1365799999999999</c:v>
                      </c:pt>
                      <c:pt idx="188">
                        <c:v>3.1515200000000001</c:v>
                      </c:pt>
                      <c:pt idx="189">
                        <c:v>3.1664599999999998</c:v>
                      </c:pt>
                      <c:pt idx="190">
                        <c:v>3.1814</c:v>
                      </c:pt>
                      <c:pt idx="191">
                        <c:v>3.1963300000000001</c:v>
                      </c:pt>
                      <c:pt idx="192">
                        <c:v>3.2112699999999998</c:v>
                      </c:pt>
                      <c:pt idx="193">
                        <c:v>3.22621</c:v>
                      </c:pt>
                      <c:pt idx="194">
                        <c:v>3.2411500000000002</c:v>
                      </c:pt>
                      <c:pt idx="195">
                        <c:v>3.2560899999999999</c:v>
                      </c:pt>
                      <c:pt idx="196">
                        <c:v>3.2710300000000001</c:v>
                      </c:pt>
                      <c:pt idx="197">
                        <c:v>3.2859600000000002</c:v>
                      </c:pt>
                      <c:pt idx="198">
                        <c:v>3.3008999999999999</c:v>
                      </c:pt>
                      <c:pt idx="199">
                        <c:v>3.3158400000000001</c:v>
                      </c:pt>
                      <c:pt idx="200">
                        <c:v>3.3307799999999999</c:v>
                      </c:pt>
                      <c:pt idx="201">
                        <c:v>3.34571</c:v>
                      </c:pt>
                      <c:pt idx="202">
                        <c:v>3.3606500000000001</c:v>
                      </c:pt>
                      <c:pt idx="203">
                        <c:v>3.3755899999999999</c:v>
                      </c:pt>
                      <c:pt idx="204">
                        <c:v>3.39053</c:v>
                      </c:pt>
                      <c:pt idx="205">
                        <c:v>3.4054600000000002</c:v>
                      </c:pt>
                      <c:pt idx="206">
                        <c:v>3.4203999999999999</c:v>
                      </c:pt>
                      <c:pt idx="207">
                        <c:v>3.4353400000000001</c:v>
                      </c:pt>
                      <c:pt idx="208">
                        <c:v>3.4502700000000002</c:v>
                      </c:pt>
                      <c:pt idx="209">
                        <c:v>3.4652099999999999</c:v>
                      </c:pt>
                      <c:pt idx="210">
                        <c:v>3.4801500000000001</c:v>
                      </c:pt>
                      <c:pt idx="211">
                        <c:v>3.4950800000000002</c:v>
                      </c:pt>
                      <c:pt idx="212">
                        <c:v>3.5100199999999999</c:v>
                      </c:pt>
                      <c:pt idx="213">
                        <c:v>3.5249600000000001</c:v>
                      </c:pt>
                      <c:pt idx="214">
                        <c:v>3.5398900000000002</c:v>
                      </c:pt>
                      <c:pt idx="215">
                        <c:v>3.5548299999999999</c:v>
                      </c:pt>
                      <c:pt idx="216">
                        <c:v>3.56976</c:v>
                      </c:pt>
                      <c:pt idx="217">
                        <c:v>3.5847000000000002</c:v>
                      </c:pt>
                      <c:pt idx="218">
                        <c:v>3.5996299999999999</c:v>
                      </c:pt>
                      <c:pt idx="219">
                        <c:v>3.6145700000000001</c:v>
                      </c:pt>
                      <c:pt idx="220">
                        <c:v>3.6295000000000002</c:v>
                      </c:pt>
                      <c:pt idx="221">
                        <c:v>3.6444399999999999</c:v>
                      </c:pt>
                      <c:pt idx="222">
                        <c:v>3.65937</c:v>
                      </c:pt>
                      <c:pt idx="223">
                        <c:v>3.6743100000000002</c:v>
                      </c:pt>
                      <c:pt idx="224">
                        <c:v>3.6892399999999999</c:v>
                      </c:pt>
                      <c:pt idx="225">
                        <c:v>3.70418</c:v>
                      </c:pt>
                      <c:pt idx="226">
                        <c:v>3.7191100000000001</c:v>
                      </c:pt>
                      <c:pt idx="227">
                        <c:v>3.7340499999999999</c:v>
                      </c:pt>
                      <c:pt idx="228">
                        <c:v>3.74898</c:v>
                      </c:pt>
                      <c:pt idx="229">
                        <c:v>3.7639200000000002</c:v>
                      </c:pt>
                      <c:pt idx="230">
                        <c:v>3.7788499999999998</c:v>
                      </c:pt>
                      <c:pt idx="231">
                        <c:v>3.7937799999999999</c:v>
                      </c:pt>
                      <c:pt idx="232">
                        <c:v>3.8087200000000001</c:v>
                      </c:pt>
                      <c:pt idx="233">
                        <c:v>3.8236500000000002</c:v>
                      </c:pt>
                      <c:pt idx="234">
                        <c:v>3.8385899999999999</c:v>
                      </c:pt>
                      <c:pt idx="235">
                        <c:v>3.8535200000000001</c:v>
                      </c:pt>
                      <c:pt idx="236">
                        <c:v>3.8684500000000002</c:v>
                      </c:pt>
                      <c:pt idx="237">
                        <c:v>3.8833899999999999</c:v>
                      </c:pt>
                      <c:pt idx="238">
                        <c:v>3.89832</c:v>
                      </c:pt>
                      <c:pt idx="239">
                        <c:v>3.9132500000000001</c:v>
                      </c:pt>
                      <c:pt idx="240">
                        <c:v>3.9281799999999998</c:v>
                      </c:pt>
                      <c:pt idx="241">
                        <c:v>3.94312</c:v>
                      </c:pt>
                      <c:pt idx="242">
                        <c:v>3.9580500000000001</c:v>
                      </c:pt>
                      <c:pt idx="243">
                        <c:v>3.9729800000000002</c:v>
                      </c:pt>
                      <c:pt idx="244">
                        <c:v>3.9879099999999998</c:v>
                      </c:pt>
                      <c:pt idx="245">
                        <c:v>4.0028499999999996</c:v>
                      </c:pt>
                      <c:pt idx="246">
                        <c:v>4.0177800000000001</c:v>
                      </c:pt>
                      <c:pt idx="247">
                        <c:v>4.0327099999999998</c:v>
                      </c:pt>
                      <c:pt idx="248">
                        <c:v>4.0476400000000003</c:v>
                      </c:pt>
                      <c:pt idx="249">
                        <c:v>4.06257</c:v>
                      </c:pt>
                      <c:pt idx="250">
                        <c:v>4.0774999999999997</c:v>
                      </c:pt>
                      <c:pt idx="251">
                        <c:v>4.0924399999999999</c:v>
                      </c:pt>
                      <c:pt idx="252">
                        <c:v>4.1073700000000004</c:v>
                      </c:pt>
                      <c:pt idx="253">
                        <c:v>4.1223000000000001</c:v>
                      </c:pt>
                      <c:pt idx="254">
                        <c:v>4.1372299999999997</c:v>
                      </c:pt>
                      <c:pt idx="255">
                        <c:v>4.1521600000000003</c:v>
                      </c:pt>
                      <c:pt idx="256">
                        <c:v>4.16709</c:v>
                      </c:pt>
                      <c:pt idx="257">
                        <c:v>4.1820199999999996</c:v>
                      </c:pt>
                      <c:pt idx="258">
                        <c:v>4.1969500000000002</c:v>
                      </c:pt>
                      <c:pt idx="259">
                        <c:v>4.2118799999999998</c:v>
                      </c:pt>
                      <c:pt idx="260">
                        <c:v>4.2268100000000004</c:v>
                      </c:pt>
                      <c:pt idx="261">
                        <c:v>4.2417400000000001</c:v>
                      </c:pt>
                      <c:pt idx="262">
                        <c:v>4.2566699999999997</c:v>
                      </c:pt>
                      <c:pt idx="263">
                        <c:v>4.2716000000000003</c:v>
                      </c:pt>
                      <c:pt idx="264">
                        <c:v>4.28653</c:v>
                      </c:pt>
                      <c:pt idx="265">
                        <c:v>4.3014599999999996</c:v>
                      </c:pt>
                      <c:pt idx="266">
                        <c:v>4.3163900000000002</c:v>
                      </c:pt>
                      <c:pt idx="267">
                        <c:v>4.3313199999999998</c:v>
                      </c:pt>
                      <c:pt idx="268">
                        <c:v>4.3462500000000004</c:v>
                      </c:pt>
                      <c:pt idx="269">
                        <c:v>4.3611700000000004</c:v>
                      </c:pt>
                      <c:pt idx="270">
                        <c:v>4.3761000000000001</c:v>
                      </c:pt>
                      <c:pt idx="271">
                        <c:v>4.3910299999999998</c:v>
                      </c:pt>
                      <c:pt idx="272">
                        <c:v>4.4059600000000003</c:v>
                      </c:pt>
                      <c:pt idx="273">
                        <c:v>4.42089</c:v>
                      </c:pt>
                      <c:pt idx="274">
                        <c:v>4.43581</c:v>
                      </c:pt>
                      <c:pt idx="275">
                        <c:v>4.4507399999999997</c:v>
                      </c:pt>
                      <c:pt idx="276">
                        <c:v>4.4656700000000003</c:v>
                      </c:pt>
                      <c:pt idx="277">
                        <c:v>4.4805999999999999</c:v>
                      </c:pt>
                      <c:pt idx="278">
                        <c:v>4.49552</c:v>
                      </c:pt>
                      <c:pt idx="279">
                        <c:v>4.5104499999999996</c:v>
                      </c:pt>
                      <c:pt idx="280">
                        <c:v>4.5253800000000002</c:v>
                      </c:pt>
                      <c:pt idx="281">
                        <c:v>4.5403099999999998</c:v>
                      </c:pt>
                      <c:pt idx="282">
                        <c:v>4.5552299999999999</c:v>
                      </c:pt>
                      <c:pt idx="283">
                        <c:v>4.5701599999999996</c:v>
                      </c:pt>
                      <c:pt idx="284">
                        <c:v>4.5850900000000001</c:v>
                      </c:pt>
                      <c:pt idx="285">
                        <c:v>4.6000100000000002</c:v>
                      </c:pt>
                      <c:pt idx="286">
                        <c:v>4.6149399999999998</c:v>
                      </c:pt>
                      <c:pt idx="287">
                        <c:v>4.6298700000000004</c:v>
                      </c:pt>
                      <c:pt idx="288">
                        <c:v>4.6447900000000004</c:v>
                      </c:pt>
                      <c:pt idx="289">
                        <c:v>4.6597200000000001</c:v>
                      </c:pt>
                      <c:pt idx="290">
                        <c:v>4.6746400000000001</c:v>
                      </c:pt>
                      <c:pt idx="291">
                        <c:v>4.6895699999999998</c:v>
                      </c:pt>
                      <c:pt idx="292">
                        <c:v>4.7044899999999998</c:v>
                      </c:pt>
                      <c:pt idx="293">
                        <c:v>4.7194200000000004</c:v>
                      </c:pt>
                      <c:pt idx="294">
                        <c:v>4.7343400000000004</c:v>
                      </c:pt>
                      <c:pt idx="295">
                        <c:v>4.7492700000000001</c:v>
                      </c:pt>
                      <c:pt idx="296">
                        <c:v>4.7641900000000001</c:v>
                      </c:pt>
                      <c:pt idx="297">
                        <c:v>4.7791199999999998</c:v>
                      </c:pt>
                      <c:pt idx="298">
                        <c:v>4.7940399999999999</c:v>
                      </c:pt>
                      <c:pt idx="299">
                        <c:v>4.8089599999999999</c:v>
                      </c:pt>
                      <c:pt idx="300">
                        <c:v>4.8238899999999996</c:v>
                      </c:pt>
                      <c:pt idx="301">
                        <c:v>4.8388099999999996</c:v>
                      </c:pt>
                      <c:pt idx="302">
                        <c:v>4.8537400000000002</c:v>
                      </c:pt>
                      <c:pt idx="303">
                        <c:v>4.8686600000000002</c:v>
                      </c:pt>
                      <c:pt idx="304">
                        <c:v>4.8835800000000003</c:v>
                      </c:pt>
                      <c:pt idx="305">
                        <c:v>4.8985099999999999</c:v>
                      </c:pt>
                      <c:pt idx="306">
                        <c:v>4.91343</c:v>
                      </c:pt>
                      <c:pt idx="307">
                        <c:v>4.92835</c:v>
                      </c:pt>
                      <c:pt idx="308">
                        <c:v>4.9432700000000001</c:v>
                      </c:pt>
                      <c:pt idx="309">
                        <c:v>4.9581999999999997</c:v>
                      </c:pt>
                      <c:pt idx="310">
                        <c:v>4.9731199999999998</c:v>
                      </c:pt>
                      <c:pt idx="311">
                        <c:v>4.9880399999999998</c:v>
                      </c:pt>
                      <c:pt idx="312">
                        <c:v>5.0029599999999999</c:v>
                      </c:pt>
                      <c:pt idx="313">
                        <c:v>5.0178799999999999</c:v>
                      </c:pt>
                      <c:pt idx="314">
                        <c:v>5.0328099999999996</c:v>
                      </c:pt>
                      <c:pt idx="315">
                        <c:v>5.0477299999999996</c:v>
                      </c:pt>
                      <c:pt idx="316">
                        <c:v>5.0626499999999997</c:v>
                      </c:pt>
                      <c:pt idx="317">
                        <c:v>5.0775699999999997</c:v>
                      </c:pt>
                      <c:pt idx="318">
                        <c:v>5.0924899999999997</c:v>
                      </c:pt>
                      <c:pt idx="319">
                        <c:v>5.1074099999999998</c:v>
                      </c:pt>
                      <c:pt idx="320">
                        <c:v>5.1223299999999998</c:v>
                      </c:pt>
                      <c:pt idx="321">
                        <c:v>5.1372499999999999</c:v>
                      </c:pt>
                      <c:pt idx="322">
                        <c:v>5.1521699999999999</c:v>
                      </c:pt>
                      <c:pt idx="323">
                        <c:v>5.16709</c:v>
                      </c:pt>
                      <c:pt idx="324">
                        <c:v>5.18201</c:v>
                      </c:pt>
                      <c:pt idx="325">
                        <c:v>5.19693</c:v>
                      </c:pt>
                      <c:pt idx="326">
                        <c:v>5.2118500000000001</c:v>
                      </c:pt>
                      <c:pt idx="327">
                        <c:v>5.2267700000000001</c:v>
                      </c:pt>
                      <c:pt idx="328">
                        <c:v>5.2416900000000002</c:v>
                      </c:pt>
                      <c:pt idx="329">
                        <c:v>5.2566100000000002</c:v>
                      </c:pt>
                      <c:pt idx="330">
                        <c:v>5.2715300000000003</c:v>
                      </c:pt>
                      <c:pt idx="331">
                        <c:v>5.2864500000000003</c:v>
                      </c:pt>
                      <c:pt idx="332">
                        <c:v>5.3013599999999999</c:v>
                      </c:pt>
                      <c:pt idx="333">
                        <c:v>5.3162799999999999</c:v>
                      </c:pt>
                      <c:pt idx="334">
                        <c:v>5.3311999999999999</c:v>
                      </c:pt>
                      <c:pt idx="335">
                        <c:v>5.34612</c:v>
                      </c:pt>
                      <c:pt idx="336">
                        <c:v>5.36104</c:v>
                      </c:pt>
                      <c:pt idx="337">
                        <c:v>5.3759499999999996</c:v>
                      </c:pt>
                      <c:pt idx="338">
                        <c:v>5.3908699999999996</c:v>
                      </c:pt>
                      <c:pt idx="339">
                        <c:v>5.4057899999999997</c:v>
                      </c:pt>
                      <c:pt idx="340">
                        <c:v>5.4207099999999997</c:v>
                      </c:pt>
                      <c:pt idx="341">
                        <c:v>5.4356200000000001</c:v>
                      </c:pt>
                      <c:pt idx="342">
                        <c:v>5.4505400000000002</c:v>
                      </c:pt>
                      <c:pt idx="343">
                        <c:v>5.4654600000000002</c:v>
                      </c:pt>
                      <c:pt idx="344">
                        <c:v>5.4803699999999997</c:v>
                      </c:pt>
                      <c:pt idx="345">
                        <c:v>5.4952899999999998</c:v>
                      </c:pt>
                      <c:pt idx="346">
                        <c:v>5.5102099999999998</c:v>
                      </c:pt>
                      <c:pt idx="347">
                        <c:v>5.5251200000000003</c:v>
                      </c:pt>
                      <c:pt idx="348">
                        <c:v>5.5400400000000003</c:v>
                      </c:pt>
                      <c:pt idx="349">
                        <c:v>5.5549499999999998</c:v>
                      </c:pt>
                      <c:pt idx="350">
                        <c:v>5.5698699999999999</c:v>
                      </c:pt>
                      <c:pt idx="351">
                        <c:v>5.5847800000000003</c:v>
                      </c:pt>
                      <c:pt idx="352">
                        <c:v>5.5997000000000003</c:v>
                      </c:pt>
                      <c:pt idx="353">
                        <c:v>5.6146099999999999</c:v>
                      </c:pt>
                      <c:pt idx="354">
                        <c:v>5.6295299999999999</c:v>
                      </c:pt>
                      <c:pt idx="355">
                        <c:v>5.6444400000000003</c:v>
                      </c:pt>
                      <c:pt idx="356">
                        <c:v>5.6593499999999999</c:v>
                      </c:pt>
                      <c:pt idx="357">
                        <c:v>5.6742699999999999</c:v>
                      </c:pt>
                      <c:pt idx="358">
                        <c:v>5.6891800000000003</c:v>
                      </c:pt>
                      <c:pt idx="359">
                        <c:v>5.7040899999999999</c:v>
                      </c:pt>
                      <c:pt idx="360">
                        <c:v>5.7190099999999999</c:v>
                      </c:pt>
                      <c:pt idx="361">
                        <c:v>5.7339200000000003</c:v>
                      </c:pt>
                      <c:pt idx="362">
                        <c:v>5.7488299999999999</c:v>
                      </c:pt>
                      <c:pt idx="363">
                        <c:v>5.7637499999999999</c:v>
                      </c:pt>
                      <c:pt idx="364">
                        <c:v>5.7786600000000004</c:v>
                      </c:pt>
                      <c:pt idx="365">
                        <c:v>5.7935699999999999</c:v>
                      </c:pt>
                      <c:pt idx="366">
                        <c:v>5.8084800000000003</c:v>
                      </c:pt>
                      <c:pt idx="367">
                        <c:v>5.8234000000000004</c:v>
                      </c:pt>
                      <c:pt idx="368">
                        <c:v>5.8383099999999999</c:v>
                      </c:pt>
                      <c:pt idx="369">
                        <c:v>5.8532200000000003</c:v>
                      </c:pt>
                      <c:pt idx="370">
                        <c:v>5.8681299999999998</c:v>
                      </c:pt>
                      <c:pt idx="371">
                        <c:v>5.8830400000000003</c:v>
                      </c:pt>
                      <c:pt idx="372">
                        <c:v>5.8979499999999998</c:v>
                      </c:pt>
                      <c:pt idx="373">
                        <c:v>5.9128600000000002</c:v>
                      </c:pt>
                      <c:pt idx="374">
                        <c:v>5.9277699999999998</c:v>
                      </c:pt>
                      <c:pt idx="375">
                        <c:v>5.9426800000000002</c:v>
                      </c:pt>
                      <c:pt idx="376">
                        <c:v>5.9575899999999997</c:v>
                      </c:pt>
                      <c:pt idx="377">
                        <c:v>5.9725000000000001</c:v>
                      </c:pt>
                      <c:pt idx="378">
                        <c:v>5.9874099999999997</c:v>
                      </c:pt>
                      <c:pt idx="379">
                        <c:v>6.0023200000000001</c:v>
                      </c:pt>
                      <c:pt idx="380">
                        <c:v>6.0172299999999996</c:v>
                      </c:pt>
                      <c:pt idx="381">
                        <c:v>6.0321400000000001</c:v>
                      </c:pt>
                      <c:pt idx="382">
                        <c:v>6.0470499999999996</c:v>
                      </c:pt>
                      <c:pt idx="383">
                        <c:v>6.06196</c:v>
                      </c:pt>
                      <c:pt idx="384">
                        <c:v>6.0768700000000004</c:v>
                      </c:pt>
                      <c:pt idx="385">
                        <c:v>6.09178</c:v>
                      </c:pt>
                      <c:pt idx="386">
                        <c:v>6.1066799999999999</c:v>
                      </c:pt>
                      <c:pt idx="387">
                        <c:v>6.1215900000000003</c:v>
                      </c:pt>
                      <c:pt idx="388">
                        <c:v>6.1364999999999998</c:v>
                      </c:pt>
                      <c:pt idx="389">
                        <c:v>6.1514100000000003</c:v>
                      </c:pt>
                      <c:pt idx="390">
                        <c:v>6.1663199999999998</c:v>
                      </c:pt>
                      <c:pt idx="391">
                        <c:v>6.1812199999999997</c:v>
                      </c:pt>
                      <c:pt idx="392">
                        <c:v>6.1961300000000001</c:v>
                      </c:pt>
                      <c:pt idx="393">
                        <c:v>6.2110399999999997</c:v>
                      </c:pt>
                      <c:pt idx="394">
                        <c:v>6.2259399999999996</c:v>
                      </c:pt>
                      <c:pt idx="395">
                        <c:v>6.24085</c:v>
                      </c:pt>
                      <c:pt idx="396">
                        <c:v>6.2557600000000004</c:v>
                      </c:pt>
                      <c:pt idx="397">
                        <c:v>6.2706600000000003</c:v>
                      </c:pt>
                      <c:pt idx="398">
                        <c:v>6.2855699999999999</c:v>
                      </c:pt>
                      <c:pt idx="399">
                        <c:v>6.3004699999999998</c:v>
                      </c:pt>
                      <c:pt idx="400">
                        <c:v>6.3153800000000002</c:v>
                      </c:pt>
                      <c:pt idx="401">
                        <c:v>6.3302800000000001</c:v>
                      </c:pt>
                      <c:pt idx="402">
                        <c:v>6.3451899999999997</c:v>
                      </c:pt>
                      <c:pt idx="403">
                        <c:v>6.3600899999999996</c:v>
                      </c:pt>
                      <c:pt idx="404">
                        <c:v>6.375</c:v>
                      </c:pt>
                      <c:pt idx="405">
                        <c:v>6.3898999999999999</c:v>
                      </c:pt>
                      <c:pt idx="406">
                        <c:v>6.4047999999999998</c:v>
                      </c:pt>
                      <c:pt idx="407">
                        <c:v>6.4197100000000002</c:v>
                      </c:pt>
                      <c:pt idx="408">
                        <c:v>6.4346100000000002</c:v>
                      </c:pt>
                      <c:pt idx="409">
                        <c:v>6.4495100000000001</c:v>
                      </c:pt>
                      <c:pt idx="410">
                        <c:v>6.4644199999999996</c:v>
                      </c:pt>
                      <c:pt idx="411">
                        <c:v>6.4793200000000004</c:v>
                      </c:pt>
                      <c:pt idx="412">
                        <c:v>6.4942200000000003</c:v>
                      </c:pt>
                      <c:pt idx="413">
                        <c:v>6.5091299999999999</c:v>
                      </c:pt>
                      <c:pt idx="414">
                        <c:v>6.5240299999999998</c:v>
                      </c:pt>
                      <c:pt idx="415">
                        <c:v>6.5389299999999997</c:v>
                      </c:pt>
                      <c:pt idx="416">
                        <c:v>6.5538299999999996</c:v>
                      </c:pt>
                      <c:pt idx="417">
                        <c:v>6.5687300000000004</c:v>
                      </c:pt>
                      <c:pt idx="418">
                        <c:v>6.5836300000000003</c:v>
                      </c:pt>
                      <c:pt idx="419">
                        <c:v>6.5985300000000002</c:v>
                      </c:pt>
                      <c:pt idx="420">
                        <c:v>6.6134399999999998</c:v>
                      </c:pt>
                      <c:pt idx="421">
                        <c:v>6.6283399999999997</c:v>
                      </c:pt>
                      <c:pt idx="422">
                        <c:v>6.6432399999999996</c:v>
                      </c:pt>
                      <c:pt idx="423">
                        <c:v>6.6581400000000004</c:v>
                      </c:pt>
                      <c:pt idx="424">
                        <c:v>6.6730400000000003</c:v>
                      </c:pt>
                      <c:pt idx="425">
                        <c:v>6.6879400000000002</c:v>
                      </c:pt>
                      <c:pt idx="426">
                        <c:v>6.7028400000000001</c:v>
                      </c:pt>
                      <c:pt idx="427">
                        <c:v>6.71774</c:v>
                      </c:pt>
                      <c:pt idx="428">
                        <c:v>6.7326300000000003</c:v>
                      </c:pt>
                      <c:pt idx="429">
                        <c:v>6.7475300000000002</c:v>
                      </c:pt>
                      <c:pt idx="430">
                        <c:v>6.7624300000000002</c:v>
                      </c:pt>
                      <c:pt idx="431">
                        <c:v>6.7773300000000001</c:v>
                      </c:pt>
                      <c:pt idx="432">
                        <c:v>6.79223</c:v>
                      </c:pt>
                      <c:pt idx="433">
                        <c:v>6.8071299999999999</c:v>
                      </c:pt>
                      <c:pt idx="434">
                        <c:v>6.8220200000000002</c:v>
                      </c:pt>
                      <c:pt idx="435">
                        <c:v>6.8369200000000001</c:v>
                      </c:pt>
                      <c:pt idx="436">
                        <c:v>6.85182</c:v>
                      </c:pt>
                      <c:pt idx="437">
                        <c:v>6.8667199999999999</c:v>
                      </c:pt>
                      <c:pt idx="438">
                        <c:v>6.8816100000000002</c:v>
                      </c:pt>
                      <c:pt idx="439">
                        <c:v>6.8965100000000001</c:v>
                      </c:pt>
                      <c:pt idx="440">
                        <c:v>6.9114100000000001</c:v>
                      </c:pt>
                      <c:pt idx="441">
                        <c:v>6.9263000000000003</c:v>
                      </c:pt>
                      <c:pt idx="442">
                        <c:v>6.9412000000000003</c:v>
                      </c:pt>
                      <c:pt idx="443">
                        <c:v>6.9560899999999997</c:v>
                      </c:pt>
                      <c:pt idx="444">
                        <c:v>6.9709899999999996</c:v>
                      </c:pt>
                      <c:pt idx="445">
                        <c:v>6.9858799999999999</c:v>
                      </c:pt>
                      <c:pt idx="446">
                        <c:v>7.0007799999999998</c:v>
                      </c:pt>
                      <c:pt idx="447">
                        <c:v>7.0156700000000001</c:v>
                      </c:pt>
                      <c:pt idx="448">
                        <c:v>7.03057</c:v>
                      </c:pt>
                      <c:pt idx="449">
                        <c:v>7.0454600000000003</c:v>
                      </c:pt>
                      <c:pt idx="450">
                        <c:v>7.0603600000000002</c:v>
                      </c:pt>
                      <c:pt idx="451">
                        <c:v>7.0752499999999996</c:v>
                      </c:pt>
                      <c:pt idx="452">
                        <c:v>7.0901399999999999</c:v>
                      </c:pt>
                      <c:pt idx="453">
                        <c:v>7.1050399999999998</c:v>
                      </c:pt>
                      <c:pt idx="454">
                        <c:v>7.1199300000000001</c:v>
                      </c:pt>
                      <c:pt idx="455">
                        <c:v>7.1348200000000004</c:v>
                      </c:pt>
                      <c:pt idx="456">
                        <c:v>7.1497099999999998</c:v>
                      </c:pt>
                      <c:pt idx="457">
                        <c:v>7.1646099999999997</c:v>
                      </c:pt>
                      <c:pt idx="458">
                        <c:v>7.1795</c:v>
                      </c:pt>
                      <c:pt idx="459">
                        <c:v>7.1943900000000003</c:v>
                      </c:pt>
                      <c:pt idx="460">
                        <c:v>7.2092799999999997</c:v>
                      </c:pt>
                      <c:pt idx="461">
                        <c:v>7.22417</c:v>
                      </c:pt>
                      <c:pt idx="462">
                        <c:v>7.2390699999999999</c:v>
                      </c:pt>
                      <c:pt idx="463">
                        <c:v>7.2539600000000002</c:v>
                      </c:pt>
                      <c:pt idx="464">
                        <c:v>7.2688499999999996</c:v>
                      </c:pt>
                      <c:pt idx="465">
                        <c:v>7.2837399999999999</c:v>
                      </c:pt>
                      <c:pt idx="466">
                        <c:v>7.2986300000000002</c:v>
                      </c:pt>
                      <c:pt idx="467">
                        <c:v>7.3135199999999996</c:v>
                      </c:pt>
                      <c:pt idx="468">
                        <c:v>7.3284099999999999</c:v>
                      </c:pt>
                      <c:pt idx="469">
                        <c:v>7.3433000000000002</c:v>
                      </c:pt>
                      <c:pt idx="470">
                        <c:v>7.3581799999999999</c:v>
                      </c:pt>
                      <c:pt idx="471">
                        <c:v>7.3730700000000002</c:v>
                      </c:pt>
                      <c:pt idx="472">
                        <c:v>7.3879599999999996</c:v>
                      </c:pt>
                      <c:pt idx="473">
                        <c:v>7.4028499999999999</c:v>
                      </c:pt>
                      <c:pt idx="474">
                        <c:v>7.4177400000000002</c:v>
                      </c:pt>
                      <c:pt idx="475">
                        <c:v>7.4326299999999996</c:v>
                      </c:pt>
                      <c:pt idx="476">
                        <c:v>7.4475199999999999</c:v>
                      </c:pt>
                      <c:pt idx="477">
                        <c:v>7.4623999999999997</c:v>
                      </c:pt>
                      <c:pt idx="478">
                        <c:v>7.47729</c:v>
                      </c:pt>
                      <c:pt idx="479">
                        <c:v>7.4921699999999998</c:v>
                      </c:pt>
                      <c:pt idx="480">
                        <c:v>7.5070600000000001</c:v>
                      </c:pt>
                      <c:pt idx="481">
                        <c:v>7.5219500000000004</c:v>
                      </c:pt>
                      <c:pt idx="482">
                        <c:v>7.5368300000000001</c:v>
                      </c:pt>
                      <c:pt idx="483">
                        <c:v>7.5517200000000004</c:v>
                      </c:pt>
                      <c:pt idx="484">
                        <c:v>7.5666099999999998</c:v>
                      </c:pt>
                      <c:pt idx="485">
                        <c:v>7.5814899999999996</c:v>
                      </c:pt>
                      <c:pt idx="486">
                        <c:v>7.5963799999999999</c:v>
                      </c:pt>
                      <c:pt idx="487">
                        <c:v>7.6112599999999997</c:v>
                      </c:pt>
                      <c:pt idx="488">
                        <c:v>7.62615</c:v>
                      </c:pt>
                      <c:pt idx="489">
                        <c:v>7.6410299999999998</c:v>
                      </c:pt>
                      <c:pt idx="490">
                        <c:v>7.6559100000000004</c:v>
                      </c:pt>
                      <c:pt idx="491">
                        <c:v>7.6707999999999998</c:v>
                      </c:pt>
                      <c:pt idx="492">
                        <c:v>7.6856799999999996</c:v>
                      </c:pt>
                      <c:pt idx="493">
                        <c:v>7.7005699999999999</c:v>
                      </c:pt>
                      <c:pt idx="494">
                        <c:v>7.7154499999999997</c:v>
                      </c:pt>
                      <c:pt idx="495">
                        <c:v>7.7303300000000004</c:v>
                      </c:pt>
                      <c:pt idx="496">
                        <c:v>7.7452100000000002</c:v>
                      </c:pt>
                      <c:pt idx="497">
                        <c:v>7.7601000000000004</c:v>
                      </c:pt>
                      <c:pt idx="498">
                        <c:v>7.7749800000000002</c:v>
                      </c:pt>
                      <c:pt idx="499">
                        <c:v>7.78986</c:v>
                      </c:pt>
                      <c:pt idx="500">
                        <c:v>7.8047399999999998</c:v>
                      </c:pt>
                      <c:pt idx="501">
                        <c:v>7.8196199999999996</c:v>
                      </c:pt>
                      <c:pt idx="502">
                        <c:v>7.8345000000000002</c:v>
                      </c:pt>
                      <c:pt idx="503">
                        <c:v>7.84938</c:v>
                      </c:pt>
                      <c:pt idx="504">
                        <c:v>7.8642599999999998</c:v>
                      </c:pt>
                      <c:pt idx="505">
                        <c:v>7.8791399999999996</c:v>
                      </c:pt>
                      <c:pt idx="506">
                        <c:v>7.8940200000000003</c:v>
                      </c:pt>
                      <c:pt idx="507">
                        <c:v>7.9089</c:v>
                      </c:pt>
                      <c:pt idx="508">
                        <c:v>7.9237799999999998</c:v>
                      </c:pt>
                      <c:pt idx="509">
                        <c:v>7.9386599999999996</c:v>
                      </c:pt>
                      <c:pt idx="510">
                        <c:v>7.9535400000000003</c:v>
                      </c:pt>
                      <c:pt idx="511">
                        <c:v>7.9684200000000001</c:v>
                      </c:pt>
                      <c:pt idx="512">
                        <c:v>7.9832999999999998</c:v>
                      </c:pt>
                      <c:pt idx="513">
                        <c:v>7.9981799999999996</c:v>
                      </c:pt>
                      <c:pt idx="514">
                        <c:v>8.0130499999999998</c:v>
                      </c:pt>
                      <c:pt idx="515">
                        <c:v>8.0279299999999996</c:v>
                      </c:pt>
                      <c:pt idx="516">
                        <c:v>8.0428099999999993</c:v>
                      </c:pt>
                      <c:pt idx="517">
                        <c:v>8.0576899999999991</c:v>
                      </c:pt>
                      <c:pt idx="518">
                        <c:v>8.0725599999999993</c:v>
                      </c:pt>
                      <c:pt idx="519">
                        <c:v>8.0874400000000009</c:v>
                      </c:pt>
                      <c:pt idx="520">
                        <c:v>8.1023200000000006</c:v>
                      </c:pt>
                      <c:pt idx="521">
                        <c:v>8.1171900000000008</c:v>
                      </c:pt>
                      <c:pt idx="522">
                        <c:v>8.1320700000000006</c:v>
                      </c:pt>
                      <c:pt idx="523">
                        <c:v>8.1469400000000007</c:v>
                      </c:pt>
                      <c:pt idx="524">
                        <c:v>8.1618200000000005</c:v>
                      </c:pt>
                      <c:pt idx="525">
                        <c:v>8.1766900000000007</c:v>
                      </c:pt>
                      <c:pt idx="526">
                        <c:v>8.1915700000000005</c:v>
                      </c:pt>
                      <c:pt idx="527">
                        <c:v>8.2064400000000006</c:v>
                      </c:pt>
                      <c:pt idx="528">
                        <c:v>8.2213100000000008</c:v>
                      </c:pt>
                      <c:pt idx="529">
                        <c:v>8.2361900000000006</c:v>
                      </c:pt>
                      <c:pt idx="530">
                        <c:v>8.2510600000000007</c:v>
                      </c:pt>
                      <c:pt idx="531">
                        <c:v>8.2659300000000009</c:v>
                      </c:pt>
                      <c:pt idx="532">
                        <c:v>8.2808100000000007</c:v>
                      </c:pt>
                      <c:pt idx="533">
                        <c:v>8.2956800000000008</c:v>
                      </c:pt>
                      <c:pt idx="534">
                        <c:v>8.3105499999999992</c:v>
                      </c:pt>
                      <c:pt idx="535">
                        <c:v>8.3254199999999994</c:v>
                      </c:pt>
                      <c:pt idx="536">
                        <c:v>8.3402999999999992</c:v>
                      </c:pt>
                      <c:pt idx="537">
                        <c:v>8.3551699999999993</c:v>
                      </c:pt>
                      <c:pt idx="538">
                        <c:v>8.3700399999999995</c:v>
                      </c:pt>
                      <c:pt idx="539">
                        <c:v>8.3849099999999996</c:v>
                      </c:pt>
                      <c:pt idx="540">
                        <c:v>8.3997799999999998</c:v>
                      </c:pt>
                      <c:pt idx="541">
                        <c:v>8.41465</c:v>
                      </c:pt>
                      <c:pt idx="542">
                        <c:v>8.4295200000000001</c:v>
                      </c:pt>
                      <c:pt idx="543">
                        <c:v>8.4443900000000003</c:v>
                      </c:pt>
                      <c:pt idx="544">
                        <c:v>8.4592600000000004</c:v>
                      </c:pt>
                      <c:pt idx="545">
                        <c:v>8.4741300000000006</c:v>
                      </c:pt>
                      <c:pt idx="546">
                        <c:v>8.4890000000000008</c:v>
                      </c:pt>
                      <c:pt idx="547">
                        <c:v>8.5038699999999992</c:v>
                      </c:pt>
                      <c:pt idx="548">
                        <c:v>8.5187299999999997</c:v>
                      </c:pt>
                      <c:pt idx="549">
                        <c:v>8.5335999999999999</c:v>
                      </c:pt>
                      <c:pt idx="550">
                        <c:v>8.54847</c:v>
                      </c:pt>
                      <c:pt idx="551">
                        <c:v>8.5633400000000002</c:v>
                      </c:pt>
                      <c:pt idx="552">
                        <c:v>8.5782000000000007</c:v>
                      </c:pt>
                      <c:pt idx="553">
                        <c:v>8.5930700000000009</c:v>
                      </c:pt>
                      <c:pt idx="554">
                        <c:v>8.6079399999999993</c:v>
                      </c:pt>
                      <c:pt idx="555">
                        <c:v>8.6227999999999998</c:v>
                      </c:pt>
                      <c:pt idx="556">
                        <c:v>8.63767</c:v>
                      </c:pt>
                      <c:pt idx="557">
                        <c:v>8.6525400000000001</c:v>
                      </c:pt>
                      <c:pt idx="558">
                        <c:v>8.6674000000000007</c:v>
                      </c:pt>
                      <c:pt idx="559">
                        <c:v>8.6822700000000008</c:v>
                      </c:pt>
                      <c:pt idx="560">
                        <c:v>8.6971299999999996</c:v>
                      </c:pt>
                      <c:pt idx="561">
                        <c:v>8.7119999999999997</c:v>
                      </c:pt>
                      <c:pt idx="562">
                        <c:v>8.7268600000000003</c:v>
                      </c:pt>
                      <c:pt idx="563">
                        <c:v>8.7417200000000008</c:v>
                      </c:pt>
                      <c:pt idx="564">
                        <c:v>8.7565899999999992</c:v>
                      </c:pt>
                      <c:pt idx="565">
                        <c:v>8.7714499999999997</c:v>
                      </c:pt>
                      <c:pt idx="566">
                        <c:v>8.7863100000000003</c:v>
                      </c:pt>
                      <c:pt idx="567">
                        <c:v>8.8011800000000004</c:v>
                      </c:pt>
                      <c:pt idx="568">
                        <c:v>8.8160399999999992</c:v>
                      </c:pt>
                      <c:pt idx="569">
                        <c:v>8.8308999999999997</c:v>
                      </c:pt>
                      <c:pt idx="570">
                        <c:v>8.8457600000000003</c:v>
                      </c:pt>
                      <c:pt idx="571">
                        <c:v>8.8606200000000008</c:v>
                      </c:pt>
                      <c:pt idx="572">
                        <c:v>8.8754899999999992</c:v>
                      </c:pt>
                      <c:pt idx="573">
                        <c:v>8.8903499999999998</c:v>
                      </c:pt>
                      <c:pt idx="574">
                        <c:v>8.9052100000000003</c:v>
                      </c:pt>
                      <c:pt idx="575">
                        <c:v>8.9200700000000008</c:v>
                      </c:pt>
                      <c:pt idx="576">
                        <c:v>8.9349299999999996</c:v>
                      </c:pt>
                      <c:pt idx="577">
                        <c:v>8.9497900000000001</c:v>
                      </c:pt>
                      <c:pt idx="578">
                        <c:v>8.9646500000000007</c:v>
                      </c:pt>
                      <c:pt idx="579">
                        <c:v>8.9795099999999994</c:v>
                      </c:pt>
                      <c:pt idx="580">
                        <c:v>8.99437</c:v>
                      </c:pt>
                      <c:pt idx="581">
                        <c:v>9.0092199999999991</c:v>
                      </c:pt>
                      <c:pt idx="582">
                        <c:v>9.0240799999999997</c:v>
                      </c:pt>
                      <c:pt idx="583">
                        <c:v>9.0389400000000002</c:v>
                      </c:pt>
                      <c:pt idx="584">
                        <c:v>9.0538000000000007</c:v>
                      </c:pt>
                      <c:pt idx="585">
                        <c:v>9.0686599999999995</c:v>
                      </c:pt>
                      <c:pt idx="586">
                        <c:v>9.0835100000000004</c:v>
                      </c:pt>
                      <c:pt idx="587">
                        <c:v>9.0843600000000002</c:v>
                      </c:pt>
                      <c:pt idx="588">
                        <c:v>9.1552399999999992</c:v>
                      </c:pt>
                      <c:pt idx="589">
                        <c:v>9.2494599999999991</c:v>
                      </c:pt>
                      <c:pt idx="590">
                        <c:v>9.3203399999999998</c:v>
                      </c:pt>
                      <c:pt idx="591">
                        <c:v>9.32118</c:v>
                      </c:pt>
                      <c:pt idx="592">
                        <c:v>9.3360400000000006</c:v>
                      </c:pt>
                      <c:pt idx="593">
                        <c:v>9.3508899999999997</c:v>
                      </c:pt>
                      <c:pt idx="594">
                        <c:v>9.3657400000000006</c:v>
                      </c:pt>
                      <c:pt idx="595">
                        <c:v>9.3805899999999998</c:v>
                      </c:pt>
                      <c:pt idx="596">
                        <c:v>9.3954400000000007</c:v>
                      </c:pt>
                      <c:pt idx="597">
                        <c:v>9.4102899999999998</c:v>
                      </c:pt>
                      <c:pt idx="598">
                        <c:v>9.4251400000000007</c:v>
                      </c:pt>
                      <c:pt idx="599">
                        <c:v>9.4399899999999999</c:v>
                      </c:pt>
                      <c:pt idx="600">
                        <c:v>9.4548400000000008</c:v>
                      </c:pt>
                      <c:pt idx="601">
                        <c:v>9.4696899999999999</c:v>
                      </c:pt>
                      <c:pt idx="602">
                        <c:v>9.4845400000000009</c:v>
                      </c:pt>
                      <c:pt idx="603">
                        <c:v>9.49939</c:v>
                      </c:pt>
                      <c:pt idx="604">
                        <c:v>9.5142299999999995</c:v>
                      </c:pt>
                      <c:pt idx="605">
                        <c:v>9.5290800000000004</c:v>
                      </c:pt>
                      <c:pt idx="606">
                        <c:v>9.5439299999999996</c:v>
                      </c:pt>
                      <c:pt idx="607">
                        <c:v>9.5587800000000005</c:v>
                      </c:pt>
                      <c:pt idx="608">
                        <c:v>9.57362</c:v>
                      </c:pt>
                      <c:pt idx="609">
                        <c:v>9.5884699999999992</c:v>
                      </c:pt>
                      <c:pt idx="610">
                        <c:v>9.6033100000000005</c:v>
                      </c:pt>
                      <c:pt idx="611">
                        <c:v>9.6181599999999996</c:v>
                      </c:pt>
                      <c:pt idx="612">
                        <c:v>9.6330100000000005</c:v>
                      </c:pt>
                      <c:pt idx="613">
                        <c:v>9.64785</c:v>
                      </c:pt>
                      <c:pt idx="614">
                        <c:v>9.6626999999999992</c:v>
                      </c:pt>
                      <c:pt idx="615">
                        <c:v>9.6775400000000005</c:v>
                      </c:pt>
                      <c:pt idx="616">
                        <c:v>9.69238</c:v>
                      </c:pt>
                      <c:pt idx="617">
                        <c:v>9.7072299999999991</c:v>
                      </c:pt>
                      <c:pt idx="618">
                        <c:v>9.7220700000000004</c:v>
                      </c:pt>
                      <c:pt idx="619">
                        <c:v>9.73691</c:v>
                      </c:pt>
                      <c:pt idx="620">
                        <c:v>9.7517600000000009</c:v>
                      </c:pt>
                      <c:pt idx="621">
                        <c:v>9.7666000000000004</c:v>
                      </c:pt>
                      <c:pt idx="622">
                        <c:v>9.7814399999999999</c:v>
                      </c:pt>
                      <c:pt idx="623">
                        <c:v>9.7962799999999994</c:v>
                      </c:pt>
                      <c:pt idx="624">
                        <c:v>9.8111300000000004</c:v>
                      </c:pt>
                      <c:pt idx="625">
                        <c:v>9.8259699999999999</c:v>
                      </c:pt>
                      <c:pt idx="626">
                        <c:v>9.8408099999999994</c:v>
                      </c:pt>
                      <c:pt idx="627">
                        <c:v>9.8556500000000007</c:v>
                      </c:pt>
                      <c:pt idx="628">
                        <c:v>9.8704900000000002</c:v>
                      </c:pt>
                      <c:pt idx="629">
                        <c:v>9.8853299999999997</c:v>
                      </c:pt>
                      <c:pt idx="630">
                        <c:v>9.9001699999999992</c:v>
                      </c:pt>
                      <c:pt idx="631">
                        <c:v>9.9150100000000005</c:v>
                      </c:pt>
                      <c:pt idx="632">
                        <c:v>9.9298400000000004</c:v>
                      </c:pt>
                      <c:pt idx="633">
                        <c:v>9.94468</c:v>
                      </c:pt>
                      <c:pt idx="634">
                        <c:v>9.9595199999999995</c:v>
                      </c:pt>
                      <c:pt idx="635">
                        <c:v>9.9743600000000008</c:v>
                      </c:pt>
                      <c:pt idx="636">
                        <c:v>9.9892000000000003</c:v>
                      </c:pt>
                      <c:pt idx="637">
                        <c:v>10.00403</c:v>
                      </c:pt>
                      <c:pt idx="638">
                        <c:v>10.01887</c:v>
                      </c:pt>
                      <c:pt idx="639">
                        <c:v>10.033709999999999</c:v>
                      </c:pt>
                      <c:pt idx="640">
                        <c:v>10.048539999999999</c:v>
                      </c:pt>
                      <c:pt idx="641">
                        <c:v>10.06338</c:v>
                      </c:pt>
                      <c:pt idx="642">
                        <c:v>10.07822</c:v>
                      </c:pt>
                      <c:pt idx="643">
                        <c:v>10.09305</c:v>
                      </c:pt>
                      <c:pt idx="644">
                        <c:v>10.107889999999999</c:v>
                      </c:pt>
                      <c:pt idx="645">
                        <c:v>10.122719999999999</c:v>
                      </c:pt>
                      <c:pt idx="646">
                        <c:v>10.137549999999999</c:v>
                      </c:pt>
                      <c:pt idx="647">
                        <c:v>10.15239</c:v>
                      </c:pt>
                      <c:pt idx="648">
                        <c:v>10.16722</c:v>
                      </c:pt>
                      <c:pt idx="649">
                        <c:v>10.18205</c:v>
                      </c:pt>
                      <c:pt idx="650">
                        <c:v>10.19689</c:v>
                      </c:pt>
                      <c:pt idx="651">
                        <c:v>10.21172</c:v>
                      </c:pt>
                      <c:pt idx="652">
                        <c:v>10.22655</c:v>
                      </c:pt>
                      <c:pt idx="653">
                        <c:v>10.241379999999999</c:v>
                      </c:pt>
                      <c:pt idx="654">
                        <c:v>10.256209999999999</c:v>
                      </c:pt>
                      <c:pt idx="655">
                        <c:v>10.271050000000001</c:v>
                      </c:pt>
                      <c:pt idx="656">
                        <c:v>10.285880000000001</c:v>
                      </c:pt>
                      <c:pt idx="657">
                        <c:v>10.30071</c:v>
                      </c:pt>
                      <c:pt idx="658">
                        <c:v>10.31554</c:v>
                      </c:pt>
                      <c:pt idx="659">
                        <c:v>10.33037</c:v>
                      </c:pt>
                      <c:pt idx="660">
                        <c:v>10.345190000000001</c:v>
                      </c:pt>
                      <c:pt idx="661">
                        <c:v>10.36002</c:v>
                      </c:pt>
                      <c:pt idx="662">
                        <c:v>10.37485</c:v>
                      </c:pt>
                      <c:pt idx="663">
                        <c:v>10.38968</c:v>
                      </c:pt>
                      <c:pt idx="664">
                        <c:v>10.40451</c:v>
                      </c:pt>
                      <c:pt idx="665">
                        <c:v>10.41934</c:v>
                      </c:pt>
                      <c:pt idx="666">
                        <c:v>10.43416</c:v>
                      </c:pt>
                      <c:pt idx="667">
                        <c:v>10.44899</c:v>
                      </c:pt>
                      <c:pt idx="668">
                        <c:v>10.46382</c:v>
                      </c:pt>
                      <c:pt idx="669">
                        <c:v>10.47864</c:v>
                      </c:pt>
                      <c:pt idx="670">
                        <c:v>10.49347</c:v>
                      </c:pt>
                      <c:pt idx="671">
                        <c:v>10.508290000000001</c:v>
                      </c:pt>
                      <c:pt idx="672">
                        <c:v>10.52312</c:v>
                      </c:pt>
                      <c:pt idx="673">
                        <c:v>10.537940000000001</c:v>
                      </c:pt>
                      <c:pt idx="674">
                        <c:v>10.552770000000001</c:v>
                      </c:pt>
                      <c:pt idx="675">
                        <c:v>10.567589999999999</c:v>
                      </c:pt>
                      <c:pt idx="676">
                        <c:v>10.582420000000001</c:v>
                      </c:pt>
                      <c:pt idx="677">
                        <c:v>10.597239999999999</c:v>
                      </c:pt>
                      <c:pt idx="678">
                        <c:v>10.61206</c:v>
                      </c:pt>
                      <c:pt idx="679">
                        <c:v>10.62689</c:v>
                      </c:pt>
                      <c:pt idx="680">
                        <c:v>10.64171</c:v>
                      </c:pt>
                      <c:pt idx="681">
                        <c:v>10.65653</c:v>
                      </c:pt>
                      <c:pt idx="682">
                        <c:v>10.67135</c:v>
                      </c:pt>
                      <c:pt idx="683">
                        <c:v>10.686170000000001</c:v>
                      </c:pt>
                      <c:pt idx="684">
                        <c:v>10.700989999999999</c:v>
                      </c:pt>
                      <c:pt idx="685">
                        <c:v>10.715809999999999</c:v>
                      </c:pt>
                      <c:pt idx="686">
                        <c:v>10.73063</c:v>
                      </c:pt>
                      <c:pt idx="687">
                        <c:v>10.74545</c:v>
                      </c:pt>
                      <c:pt idx="688">
                        <c:v>10.76027</c:v>
                      </c:pt>
                      <c:pt idx="689">
                        <c:v>10.775090000000001</c:v>
                      </c:pt>
                      <c:pt idx="690">
                        <c:v>10.789910000000001</c:v>
                      </c:pt>
                      <c:pt idx="691">
                        <c:v>10.804729999999999</c:v>
                      </c:pt>
                      <c:pt idx="692">
                        <c:v>10.81955</c:v>
                      </c:pt>
                      <c:pt idx="693">
                        <c:v>10.83436</c:v>
                      </c:pt>
                      <c:pt idx="694">
                        <c:v>10.84918</c:v>
                      </c:pt>
                      <c:pt idx="695">
                        <c:v>10.864000000000001</c:v>
                      </c:pt>
                      <c:pt idx="696">
                        <c:v>10.87881</c:v>
                      </c:pt>
                      <c:pt idx="697">
                        <c:v>10.89363</c:v>
                      </c:pt>
                      <c:pt idx="698">
                        <c:v>10.90845</c:v>
                      </c:pt>
                      <c:pt idx="699">
                        <c:v>10.923260000000001</c:v>
                      </c:pt>
                      <c:pt idx="700">
                        <c:v>10.938079999999999</c:v>
                      </c:pt>
                      <c:pt idx="701">
                        <c:v>10.95289</c:v>
                      </c:pt>
                      <c:pt idx="702">
                        <c:v>10.967700000000001</c:v>
                      </c:pt>
                      <c:pt idx="703">
                        <c:v>10.982519999999999</c:v>
                      </c:pt>
                      <c:pt idx="704">
                        <c:v>10.99733</c:v>
                      </c:pt>
                      <c:pt idx="705">
                        <c:v>11.01215</c:v>
                      </c:pt>
                      <c:pt idx="706">
                        <c:v>11.026960000000001</c:v>
                      </c:pt>
                      <c:pt idx="707">
                        <c:v>11.04177</c:v>
                      </c:pt>
                      <c:pt idx="708">
                        <c:v>11.05658</c:v>
                      </c:pt>
                      <c:pt idx="709">
                        <c:v>11.071389999999999</c:v>
                      </c:pt>
                      <c:pt idx="710">
                        <c:v>11.086209999999999</c:v>
                      </c:pt>
                      <c:pt idx="711">
                        <c:v>11.10102</c:v>
                      </c:pt>
                      <c:pt idx="712">
                        <c:v>11.115830000000001</c:v>
                      </c:pt>
                      <c:pt idx="713">
                        <c:v>11.13064</c:v>
                      </c:pt>
                      <c:pt idx="714">
                        <c:v>11.14545</c:v>
                      </c:pt>
                      <c:pt idx="715">
                        <c:v>11.160259999999999</c:v>
                      </c:pt>
                      <c:pt idx="716">
                        <c:v>11.17507</c:v>
                      </c:pt>
                      <c:pt idx="717">
                        <c:v>11.189870000000001</c:v>
                      </c:pt>
                      <c:pt idx="718">
                        <c:v>11.20468</c:v>
                      </c:pt>
                      <c:pt idx="719">
                        <c:v>11.21949</c:v>
                      </c:pt>
                      <c:pt idx="720">
                        <c:v>11.234299999999999</c:v>
                      </c:pt>
                      <c:pt idx="721">
                        <c:v>11.24911</c:v>
                      </c:pt>
                      <c:pt idx="722">
                        <c:v>11.263909999999999</c:v>
                      </c:pt>
                      <c:pt idx="723">
                        <c:v>11.27872</c:v>
                      </c:pt>
                      <c:pt idx="724">
                        <c:v>11.293519999999999</c:v>
                      </c:pt>
                      <c:pt idx="725">
                        <c:v>11.30833</c:v>
                      </c:pt>
                      <c:pt idx="726">
                        <c:v>11.32314</c:v>
                      </c:pt>
                      <c:pt idx="727">
                        <c:v>11.33794</c:v>
                      </c:pt>
                      <c:pt idx="728">
                        <c:v>11.35275</c:v>
                      </c:pt>
                      <c:pt idx="729">
                        <c:v>11.36755</c:v>
                      </c:pt>
                      <c:pt idx="730">
                        <c:v>11.382350000000001</c:v>
                      </c:pt>
                      <c:pt idx="731">
                        <c:v>11.39716</c:v>
                      </c:pt>
                      <c:pt idx="732">
                        <c:v>11.411960000000001</c:v>
                      </c:pt>
                      <c:pt idx="733">
                        <c:v>11.42676</c:v>
                      </c:pt>
                      <c:pt idx="734">
                        <c:v>11.441560000000001</c:v>
                      </c:pt>
                      <c:pt idx="735">
                        <c:v>11.45637</c:v>
                      </c:pt>
                      <c:pt idx="736">
                        <c:v>11.471170000000001</c:v>
                      </c:pt>
                      <c:pt idx="737">
                        <c:v>11.48597</c:v>
                      </c:pt>
                      <c:pt idx="738">
                        <c:v>11.500769999999999</c:v>
                      </c:pt>
                      <c:pt idx="739">
                        <c:v>11.51557</c:v>
                      </c:pt>
                      <c:pt idx="740">
                        <c:v>11.53037</c:v>
                      </c:pt>
                      <c:pt idx="741">
                        <c:v>11.545170000000001</c:v>
                      </c:pt>
                      <c:pt idx="742">
                        <c:v>11.55997</c:v>
                      </c:pt>
                      <c:pt idx="743">
                        <c:v>11.574769999999999</c:v>
                      </c:pt>
                      <c:pt idx="744">
                        <c:v>11.589560000000001</c:v>
                      </c:pt>
                      <c:pt idx="745">
                        <c:v>11.60436</c:v>
                      </c:pt>
                      <c:pt idx="746">
                        <c:v>11.619160000000001</c:v>
                      </c:pt>
                      <c:pt idx="747">
                        <c:v>11.63396</c:v>
                      </c:pt>
                      <c:pt idx="748">
                        <c:v>11.64875</c:v>
                      </c:pt>
                      <c:pt idx="749">
                        <c:v>11.663550000000001</c:v>
                      </c:pt>
                      <c:pt idx="750">
                        <c:v>11.67835</c:v>
                      </c:pt>
                      <c:pt idx="751">
                        <c:v>11.69314</c:v>
                      </c:pt>
                      <c:pt idx="752">
                        <c:v>11.707940000000001</c:v>
                      </c:pt>
                      <c:pt idx="753">
                        <c:v>11.72273</c:v>
                      </c:pt>
                      <c:pt idx="754">
                        <c:v>11.73753</c:v>
                      </c:pt>
                      <c:pt idx="755">
                        <c:v>11.752319999999999</c:v>
                      </c:pt>
                      <c:pt idx="756">
                        <c:v>11.767110000000001</c:v>
                      </c:pt>
                      <c:pt idx="757">
                        <c:v>11.78191</c:v>
                      </c:pt>
                      <c:pt idx="758">
                        <c:v>11.7967</c:v>
                      </c:pt>
                      <c:pt idx="759">
                        <c:v>11.811489999999999</c:v>
                      </c:pt>
                      <c:pt idx="760">
                        <c:v>11.826280000000001</c:v>
                      </c:pt>
                      <c:pt idx="761">
                        <c:v>11.84108</c:v>
                      </c:pt>
                      <c:pt idx="762">
                        <c:v>11.855869999999999</c:v>
                      </c:pt>
                      <c:pt idx="763">
                        <c:v>11.870660000000001</c:v>
                      </c:pt>
                      <c:pt idx="764">
                        <c:v>11.885450000000001</c:v>
                      </c:pt>
                      <c:pt idx="765">
                        <c:v>11.90024</c:v>
                      </c:pt>
                      <c:pt idx="766">
                        <c:v>11.91503</c:v>
                      </c:pt>
                      <c:pt idx="767">
                        <c:v>11.929819999999999</c:v>
                      </c:pt>
                      <c:pt idx="768">
                        <c:v>11.944610000000001</c:v>
                      </c:pt>
                      <c:pt idx="769">
                        <c:v>11.959390000000001</c:v>
                      </c:pt>
                      <c:pt idx="770">
                        <c:v>11.97418</c:v>
                      </c:pt>
                      <c:pt idx="771">
                        <c:v>11.98897</c:v>
                      </c:pt>
                      <c:pt idx="772">
                        <c:v>12.00376</c:v>
                      </c:pt>
                      <c:pt idx="773">
                        <c:v>12.018549999999999</c:v>
                      </c:pt>
                      <c:pt idx="774">
                        <c:v>12.033329999999999</c:v>
                      </c:pt>
                      <c:pt idx="775">
                        <c:v>12.048120000000001</c:v>
                      </c:pt>
                      <c:pt idx="776">
                        <c:v>12.062900000000001</c:v>
                      </c:pt>
                      <c:pt idx="777">
                        <c:v>12.07769</c:v>
                      </c:pt>
                      <c:pt idx="778">
                        <c:v>12.09247</c:v>
                      </c:pt>
                      <c:pt idx="779">
                        <c:v>12.10726</c:v>
                      </c:pt>
                      <c:pt idx="780">
                        <c:v>12.12204</c:v>
                      </c:pt>
                      <c:pt idx="781">
                        <c:v>12.13683</c:v>
                      </c:pt>
                      <c:pt idx="782">
                        <c:v>12.15161</c:v>
                      </c:pt>
                      <c:pt idx="783">
                        <c:v>12.16639</c:v>
                      </c:pt>
                      <c:pt idx="784">
                        <c:v>12.18117</c:v>
                      </c:pt>
                      <c:pt idx="785">
                        <c:v>12.195959999999999</c:v>
                      </c:pt>
                      <c:pt idx="786">
                        <c:v>12.210739999999999</c:v>
                      </c:pt>
                      <c:pt idx="787">
                        <c:v>12.225519999999999</c:v>
                      </c:pt>
                      <c:pt idx="788">
                        <c:v>12.2403</c:v>
                      </c:pt>
                      <c:pt idx="789">
                        <c:v>12.25508</c:v>
                      </c:pt>
                      <c:pt idx="790">
                        <c:v>12.26986</c:v>
                      </c:pt>
                      <c:pt idx="791">
                        <c:v>12.28464</c:v>
                      </c:pt>
                      <c:pt idx="792">
                        <c:v>12.29942</c:v>
                      </c:pt>
                      <c:pt idx="793">
                        <c:v>12.3142</c:v>
                      </c:pt>
                      <c:pt idx="794">
                        <c:v>12.32897</c:v>
                      </c:pt>
                      <c:pt idx="795">
                        <c:v>12.34375</c:v>
                      </c:pt>
                      <c:pt idx="796">
                        <c:v>12.35853</c:v>
                      </c:pt>
                      <c:pt idx="797">
                        <c:v>12.37331</c:v>
                      </c:pt>
                      <c:pt idx="798">
                        <c:v>12.38808</c:v>
                      </c:pt>
                      <c:pt idx="799">
                        <c:v>12.40286</c:v>
                      </c:pt>
                      <c:pt idx="800">
                        <c:v>12.417630000000001</c:v>
                      </c:pt>
                      <c:pt idx="801">
                        <c:v>12.432410000000001</c:v>
                      </c:pt>
                      <c:pt idx="802">
                        <c:v>12.447179999999999</c:v>
                      </c:pt>
                      <c:pt idx="803">
                        <c:v>12.461959999999999</c:v>
                      </c:pt>
                      <c:pt idx="804">
                        <c:v>12.47673</c:v>
                      </c:pt>
                      <c:pt idx="805">
                        <c:v>12.49151</c:v>
                      </c:pt>
                      <c:pt idx="806">
                        <c:v>12.50628</c:v>
                      </c:pt>
                      <c:pt idx="807">
                        <c:v>12.521050000000001</c:v>
                      </c:pt>
                      <c:pt idx="808">
                        <c:v>12.535830000000001</c:v>
                      </c:pt>
                      <c:pt idx="809">
                        <c:v>12.550599999999999</c:v>
                      </c:pt>
                      <c:pt idx="810">
                        <c:v>12.56537</c:v>
                      </c:pt>
                      <c:pt idx="811">
                        <c:v>12.58014</c:v>
                      </c:pt>
                      <c:pt idx="812">
                        <c:v>12.59491</c:v>
                      </c:pt>
                      <c:pt idx="813">
                        <c:v>12.609680000000001</c:v>
                      </c:pt>
                      <c:pt idx="814">
                        <c:v>12.62445</c:v>
                      </c:pt>
                      <c:pt idx="815">
                        <c:v>12.63922</c:v>
                      </c:pt>
                      <c:pt idx="816">
                        <c:v>12.65399</c:v>
                      </c:pt>
                      <c:pt idx="817">
                        <c:v>12.668760000000001</c:v>
                      </c:pt>
                      <c:pt idx="818">
                        <c:v>12.68352</c:v>
                      </c:pt>
                      <c:pt idx="819">
                        <c:v>12.69829</c:v>
                      </c:pt>
                      <c:pt idx="820">
                        <c:v>12.71306</c:v>
                      </c:pt>
                      <c:pt idx="821">
                        <c:v>12.727830000000001</c:v>
                      </c:pt>
                      <c:pt idx="822">
                        <c:v>12.74259</c:v>
                      </c:pt>
                      <c:pt idx="823">
                        <c:v>12.75736</c:v>
                      </c:pt>
                      <c:pt idx="824">
                        <c:v>12.772119999999999</c:v>
                      </c:pt>
                      <c:pt idx="825">
                        <c:v>12.78689</c:v>
                      </c:pt>
                      <c:pt idx="826">
                        <c:v>12.80165</c:v>
                      </c:pt>
                      <c:pt idx="827">
                        <c:v>12.816420000000001</c:v>
                      </c:pt>
                      <c:pt idx="828">
                        <c:v>12.83118</c:v>
                      </c:pt>
                      <c:pt idx="829">
                        <c:v>12.84595</c:v>
                      </c:pt>
                      <c:pt idx="830">
                        <c:v>12.860709999999999</c:v>
                      </c:pt>
                      <c:pt idx="831">
                        <c:v>12.87547</c:v>
                      </c:pt>
                      <c:pt idx="832">
                        <c:v>12.890230000000001</c:v>
                      </c:pt>
                      <c:pt idx="833">
                        <c:v>12.90499</c:v>
                      </c:pt>
                      <c:pt idx="834">
                        <c:v>12.91976</c:v>
                      </c:pt>
                      <c:pt idx="835">
                        <c:v>12.934519999999999</c:v>
                      </c:pt>
                      <c:pt idx="836">
                        <c:v>12.94928</c:v>
                      </c:pt>
                      <c:pt idx="837">
                        <c:v>12.964040000000001</c:v>
                      </c:pt>
                      <c:pt idx="838">
                        <c:v>12.9788</c:v>
                      </c:pt>
                      <c:pt idx="839">
                        <c:v>12.99356</c:v>
                      </c:pt>
                      <c:pt idx="840">
                        <c:v>13.008319999999999</c:v>
                      </c:pt>
                      <c:pt idx="841">
                        <c:v>13.023070000000001</c:v>
                      </c:pt>
                      <c:pt idx="842">
                        <c:v>13.03783</c:v>
                      </c:pt>
                      <c:pt idx="843">
                        <c:v>13.05259</c:v>
                      </c:pt>
                      <c:pt idx="844">
                        <c:v>13.06734</c:v>
                      </c:pt>
                      <c:pt idx="845">
                        <c:v>13.082100000000001</c:v>
                      </c:pt>
                      <c:pt idx="846">
                        <c:v>13.09686</c:v>
                      </c:pt>
                      <c:pt idx="847">
                        <c:v>13.111610000000001</c:v>
                      </c:pt>
                      <c:pt idx="848">
                        <c:v>13.12637</c:v>
                      </c:pt>
                      <c:pt idx="849">
                        <c:v>13.141120000000001</c:v>
                      </c:pt>
                      <c:pt idx="850">
                        <c:v>13.15588</c:v>
                      </c:pt>
                      <c:pt idx="851">
                        <c:v>13.170629999999999</c:v>
                      </c:pt>
                      <c:pt idx="852">
                        <c:v>13.18538</c:v>
                      </c:pt>
                      <c:pt idx="853">
                        <c:v>13.200139999999999</c:v>
                      </c:pt>
                      <c:pt idx="854">
                        <c:v>13.21489</c:v>
                      </c:pt>
                      <c:pt idx="855">
                        <c:v>13.22964</c:v>
                      </c:pt>
                      <c:pt idx="856">
                        <c:v>13.244389999999999</c:v>
                      </c:pt>
                      <c:pt idx="857">
                        <c:v>13.25914</c:v>
                      </c:pt>
                      <c:pt idx="858">
                        <c:v>13.273899999999999</c:v>
                      </c:pt>
                      <c:pt idx="859">
                        <c:v>13.288650000000001</c:v>
                      </c:pt>
                      <c:pt idx="860">
                        <c:v>13.3034</c:v>
                      </c:pt>
                      <c:pt idx="861">
                        <c:v>13.31814</c:v>
                      </c:pt>
                      <c:pt idx="862">
                        <c:v>13.332890000000001</c:v>
                      </c:pt>
                      <c:pt idx="863">
                        <c:v>13.34764</c:v>
                      </c:pt>
                      <c:pt idx="864">
                        <c:v>13.36239</c:v>
                      </c:pt>
                      <c:pt idx="865">
                        <c:v>13.377140000000001</c:v>
                      </c:pt>
                      <c:pt idx="866">
                        <c:v>13.39189</c:v>
                      </c:pt>
                      <c:pt idx="867">
                        <c:v>13.40663</c:v>
                      </c:pt>
                      <c:pt idx="868">
                        <c:v>13.421379999999999</c:v>
                      </c:pt>
                      <c:pt idx="869">
                        <c:v>13.436120000000001</c:v>
                      </c:pt>
                      <c:pt idx="870">
                        <c:v>13.45087</c:v>
                      </c:pt>
                      <c:pt idx="871">
                        <c:v>13.46561</c:v>
                      </c:pt>
                      <c:pt idx="872">
                        <c:v>13.480359999999999</c:v>
                      </c:pt>
                      <c:pt idx="873">
                        <c:v>13.495100000000001</c:v>
                      </c:pt>
                      <c:pt idx="874">
                        <c:v>13.50985</c:v>
                      </c:pt>
                      <c:pt idx="875">
                        <c:v>13.52459</c:v>
                      </c:pt>
                      <c:pt idx="876">
                        <c:v>13.53933</c:v>
                      </c:pt>
                      <c:pt idx="877">
                        <c:v>13.554069999999999</c:v>
                      </c:pt>
                      <c:pt idx="878">
                        <c:v>13.568820000000001</c:v>
                      </c:pt>
                      <c:pt idx="879">
                        <c:v>13.58356</c:v>
                      </c:pt>
                      <c:pt idx="880">
                        <c:v>13.5983</c:v>
                      </c:pt>
                      <c:pt idx="881">
                        <c:v>13.61304</c:v>
                      </c:pt>
                      <c:pt idx="882">
                        <c:v>13.62778</c:v>
                      </c:pt>
                      <c:pt idx="883">
                        <c:v>13.642519999999999</c:v>
                      </c:pt>
                      <c:pt idx="884">
                        <c:v>13.657260000000001</c:v>
                      </c:pt>
                      <c:pt idx="885">
                        <c:v>13.671989999999999</c:v>
                      </c:pt>
                      <c:pt idx="886">
                        <c:v>13.686730000000001</c:v>
                      </c:pt>
                      <c:pt idx="887">
                        <c:v>13.70147</c:v>
                      </c:pt>
                      <c:pt idx="888">
                        <c:v>13.716200000000001</c:v>
                      </c:pt>
                      <c:pt idx="889">
                        <c:v>13.73094</c:v>
                      </c:pt>
                      <c:pt idx="890">
                        <c:v>13.74568</c:v>
                      </c:pt>
                      <c:pt idx="891">
                        <c:v>13.76041</c:v>
                      </c:pt>
                      <c:pt idx="892">
                        <c:v>13.77515</c:v>
                      </c:pt>
                      <c:pt idx="893">
                        <c:v>13.78988</c:v>
                      </c:pt>
                      <c:pt idx="894">
                        <c:v>13.80462</c:v>
                      </c:pt>
                      <c:pt idx="895">
                        <c:v>13.81935</c:v>
                      </c:pt>
                      <c:pt idx="896">
                        <c:v>13.83409</c:v>
                      </c:pt>
                      <c:pt idx="897">
                        <c:v>13.84882</c:v>
                      </c:pt>
                      <c:pt idx="898">
                        <c:v>13.86355</c:v>
                      </c:pt>
                      <c:pt idx="899">
                        <c:v>13.87828</c:v>
                      </c:pt>
                      <c:pt idx="900">
                        <c:v>13.89301</c:v>
                      </c:pt>
                      <c:pt idx="901">
                        <c:v>13.90774</c:v>
                      </c:pt>
                      <c:pt idx="902">
                        <c:v>13.92248</c:v>
                      </c:pt>
                      <c:pt idx="903">
                        <c:v>13.93721</c:v>
                      </c:pt>
                      <c:pt idx="904">
                        <c:v>13.95194</c:v>
                      </c:pt>
                      <c:pt idx="905">
                        <c:v>13.966670000000001</c:v>
                      </c:pt>
                      <c:pt idx="906">
                        <c:v>13.981389999999999</c:v>
                      </c:pt>
                      <c:pt idx="907">
                        <c:v>13.996119999999999</c:v>
                      </c:pt>
                      <c:pt idx="908">
                        <c:v>14.01085</c:v>
                      </c:pt>
                      <c:pt idx="909">
                        <c:v>14.02558</c:v>
                      </c:pt>
                      <c:pt idx="910">
                        <c:v>14.0403</c:v>
                      </c:pt>
                      <c:pt idx="911">
                        <c:v>14.05503</c:v>
                      </c:pt>
                      <c:pt idx="912">
                        <c:v>14.06976</c:v>
                      </c:pt>
                      <c:pt idx="913">
                        <c:v>14.084479999999999</c:v>
                      </c:pt>
                      <c:pt idx="914">
                        <c:v>14.099209999999999</c:v>
                      </c:pt>
                      <c:pt idx="915">
                        <c:v>14.11393</c:v>
                      </c:pt>
                      <c:pt idx="916">
                        <c:v>14.12865</c:v>
                      </c:pt>
                      <c:pt idx="917">
                        <c:v>14.143380000000001</c:v>
                      </c:pt>
                      <c:pt idx="918">
                        <c:v>14.158099999999999</c:v>
                      </c:pt>
                      <c:pt idx="919">
                        <c:v>14.17282</c:v>
                      </c:pt>
                      <c:pt idx="920">
                        <c:v>14.18754</c:v>
                      </c:pt>
                      <c:pt idx="921">
                        <c:v>14.20227</c:v>
                      </c:pt>
                      <c:pt idx="922">
                        <c:v>14.216989999999999</c:v>
                      </c:pt>
                      <c:pt idx="923">
                        <c:v>14.23171</c:v>
                      </c:pt>
                      <c:pt idx="924">
                        <c:v>14.24643</c:v>
                      </c:pt>
                      <c:pt idx="925">
                        <c:v>14.261150000000001</c:v>
                      </c:pt>
                      <c:pt idx="926">
                        <c:v>14.275869999999999</c:v>
                      </c:pt>
                      <c:pt idx="927">
                        <c:v>14.29059</c:v>
                      </c:pt>
                      <c:pt idx="928">
                        <c:v>14.305300000000001</c:v>
                      </c:pt>
                      <c:pt idx="929">
                        <c:v>14.32002</c:v>
                      </c:pt>
                      <c:pt idx="930">
                        <c:v>14.33474</c:v>
                      </c:pt>
                      <c:pt idx="931">
                        <c:v>14.349460000000001</c:v>
                      </c:pt>
                      <c:pt idx="932">
                        <c:v>14.36417</c:v>
                      </c:pt>
                      <c:pt idx="933">
                        <c:v>14.37889</c:v>
                      </c:pt>
                      <c:pt idx="934">
                        <c:v>14.393599999999999</c:v>
                      </c:pt>
                      <c:pt idx="935">
                        <c:v>14.40832</c:v>
                      </c:pt>
                      <c:pt idx="936">
                        <c:v>14.423030000000001</c:v>
                      </c:pt>
                      <c:pt idx="937">
                        <c:v>14.437749999999999</c:v>
                      </c:pt>
                      <c:pt idx="938">
                        <c:v>14.45246</c:v>
                      </c:pt>
                      <c:pt idx="939">
                        <c:v>14.467169999999999</c:v>
                      </c:pt>
                      <c:pt idx="940">
                        <c:v>14.48189</c:v>
                      </c:pt>
                      <c:pt idx="941">
                        <c:v>14.496600000000001</c:v>
                      </c:pt>
                      <c:pt idx="942">
                        <c:v>14.51131</c:v>
                      </c:pt>
                      <c:pt idx="943">
                        <c:v>14.526020000000001</c:v>
                      </c:pt>
                      <c:pt idx="944">
                        <c:v>14.54073</c:v>
                      </c:pt>
                      <c:pt idx="945">
                        <c:v>14.555440000000001</c:v>
                      </c:pt>
                      <c:pt idx="946">
                        <c:v>14.57015</c:v>
                      </c:pt>
                      <c:pt idx="947">
                        <c:v>14.584860000000001</c:v>
                      </c:pt>
                      <c:pt idx="948">
                        <c:v>14.59957</c:v>
                      </c:pt>
                      <c:pt idx="949">
                        <c:v>14.614269999999999</c:v>
                      </c:pt>
                      <c:pt idx="950">
                        <c:v>14.62898</c:v>
                      </c:pt>
                      <c:pt idx="951">
                        <c:v>14.643689999999999</c:v>
                      </c:pt>
                      <c:pt idx="952">
                        <c:v>14.6584</c:v>
                      </c:pt>
                      <c:pt idx="953">
                        <c:v>14.6731</c:v>
                      </c:pt>
                      <c:pt idx="954">
                        <c:v>14.687810000000001</c:v>
                      </c:pt>
                      <c:pt idx="955">
                        <c:v>14.70251</c:v>
                      </c:pt>
                      <c:pt idx="956">
                        <c:v>14.717219999999999</c:v>
                      </c:pt>
                      <c:pt idx="957">
                        <c:v>14.731920000000001</c:v>
                      </c:pt>
                      <c:pt idx="958">
                        <c:v>14.74662</c:v>
                      </c:pt>
                      <c:pt idx="959">
                        <c:v>14.761329999999999</c:v>
                      </c:pt>
                      <c:pt idx="960">
                        <c:v>14.77603</c:v>
                      </c:pt>
                      <c:pt idx="961">
                        <c:v>14.79073</c:v>
                      </c:pt>
                      <c:pt idx="962">
                        <c:v>14.805429999999999</c:v>
                      </c:pt>
                      <c:pt idx="963">
                        <c:v>14.82014</c:v>
                      </c:pt>
                      <c:pt idx="964">
                        <c:v>14.83484</c:v>
                      </c:pt>
                      <c:pt idx="965">
                        <c:v>14.84953</c:v>
                      </c:pt>
                      <c:pt idx="966">
                        <c:v>14.864229999999999</c:v>
                      </c:pt>
                      <c:pt idx="967">
                        <c:v>14.87893</c:v>
                      </c:pt>
                      <c:pt idx="968">
                        <c:v>14.89363</c:v>
                      </c:pt>
                      <c:pt idx="969">
                        <c:v>14.908329999999999</c:v>
                      </c:pt>
                      <c:pt idx="970">
                        <c:v>14.923030000000001</c:v>
                      </c:pt>
                      <c:pt idx="971">
                        <c:v>14.93773</c:v>
                      </c:pt>
                      <c:pt idx="972">
                        <c:v>14.95242</c:v>
                      </c:pt>
                      <c:pt idx="973">
                        <c:v>14.96712</c:v>
                      </c:pt>
                      <c:pt idx="974">
                        <c:v>14.981809999999999</c:v>
                      </c:pt>
                      <c:pt idx="975">
                        <c:v>14.996510000000001</c:v>
                      </c:pt>
                      <c:pt idx="976">
                        <c:v>15.011200000000001</c:v>
                      </c:pt>
                      <c:pt idx="977">
                        <c:v>15.0259</c:v>
                      </c:pt>
                      <c:pt idx="978">
                        <c:v>15.04059</c:v>
                      </c:pt>
                      <c:pt idx="979">
                        <c:v>15.05528</c:v>
                      </c:pt>
                      <c:pt idx="980">
                        <c:v>15.069979999999999</c:v>
                      </c:pt>
                      <c:pt idx="981">
                        <c:v>15.084669999999999</c:v>
                      </c:pt>
                      <c:pt idx="982">
                        <c:v>15.099360000000001</c:v>
                      </c:pt>
                      <c:pt idx="983">
                        <c:v>15.114050000000001</c:v>
                      </c:pt>
                      <c:pt idx="984">
                        <c:v>15.128740000000001</c:v>
                      </c:pt>
                      <c:pt idx="985">
                        <c:v>15.14343</c:v>
                      </c:pt>
                      <c:pt idx="986">
                        <c:v>15.15812</c:v>
                      </c:pt>
                      <c:pt idx="987">
                        <c:v>15.17281</c:v>
                      </c:pt>
                      <c:pt idx="988">
                        <c:v>15.1875</c:v>
                      </c:pt>
                      <c:pt idx="989">
                        <c:v>15.20219</c:v>
                      </c:pt>
                      <c:pt idx="990">
                        <c:v>15.21687</c:v>
                      </c:pt>
                      <c:pt idx="991">
                        <c:v>15.23156</c:v>
                      </c:pt>
                      <c:pt idx="992">
                        <c:v>15.24625</c:v>
                      </c:pt>
                      <c:pt idx="993">
                        <c:v>15.26093</c:v>
                      </c:pt>
                      <c:pt idx="994">
                        <c:v>15.27562</c:v>
                      </c:pt>
                      <c:pt idx="995">
                        <c:v>15.2903</c:v>
                      </c:pt>
                      <c:pt idx="996">
                        <c:v>15.30499</c:v>
                      </c:pt>
                      <c:pt idx="997">
                        <c:v>15.31967</c:v>
                      </c:pt>
                      <c:pt idx="998">
                        <c:v>15.33436</c:v>
                      </c:pt>
                      <c:pt idx="999">
                        <c:v>15.34904</c:v>
                      </c:pt>
                      <c:pt idx="1000">
                        <c:v>15.363720000000001</c:v>
                      </c:pt>
                      <c:pt idx="1001">
                        <c:v>15.378399999999999</c:v>
                      </c:pt>
                      <c:pt idx="1002">
                        <c:v>15.393079999999999</c:v>
                      </c:pt>
                      <c:pt idx="1003">
                        <c:v>15.40776</c:v>
                      </c:pt>
                      <c:pt idx="1004">
                        <c:v>15.42244</c:v>
                      </c:pt>
                      <c:pt idx="1005">
                        <c:v>15.43712</c:v>
                      </c:pt>
                      <c:pt idx="1006">
                        <c:v>15.4518</c:v>
                      </c:pt>
                      <c:pt idx="1007">
                        <c:v>15.466480000000001</c:v>
                      </c:pt>
                      <c:pt idx="1008">
                        <c:v>15.481159999999999</c:v>
                      </c:pt>
                      <c:pt idx="1009">
                        <c:v>15.495839999999999</c:v>
                      </c:pt>
                      <c:pt idx="1010">
                        <c:v>15.51051</c:v>
                      </c:pt>
                      <c:pt idx="1011">
                        <c:v>15.52519</c:v>
                      </c:pt>
                      <c:pt idx="1012">
                        <c:v>15.539870000000001</c:v>
                      </c:pt>
                      <c:pt idx="1013">
                        <c:v>15.554539999999999</c:v>
                      </c:pt>
                      <c:pt idx="1014">
                        <c:v>15.56922</c:v>
                      </c:pt>
                      <c:pt idx="1015">
                        <c:v>15.58389</c:v>
                      </c:pt>
                      <c:pt idx="1016">
                        <c:v>15.59857</c:v>
                      </c:pt>
                      <c:pt idx="1017">
                        <c:v>15.613239999999999</c:v>
                      </c:pt>
                      <c:pt idx="1018">
                        <c:v>15.62791</c:v>
                      </c:pt>
                      <c:pt idx="1019">
                        <c:v>15.642580000000001</c:v>
                      </c:pt>
                      <c:pt idx="1020">
                        <c:v>15.657260000000001</c:v>
                      </c:pt>
                      <c:pt idx="1021">
                        <c:v>15.67193</c:v>
                      </c:pt>
                      <c:pt idx="1022">
                        <c:v>15.6866</c:v>
                      </c:pt>
                      <c:pt idx="1023">
                        <c:v>15.701269999999999</c:v>
                      </c:pt>
                      <c:pt idx="1024">
                        <c:v>15.71594</c:v>
                      </c:pt>
                      <c:pt idx="1025">
                        <c:v>15.73061</c:v>
                      </c:pt>
                      <c:pt idx="1026">
                        <c:v>15.745279999999999</c:v>
                      </c:pt>
                      <c:pt idx="1027">
                        <c:v>15.75994</c:v>
                      </c:pt>
                      <c:pt idx="1028">
                        <c:v>15.774609999999999</c:v>
                      </c:pt>
                      <c:pt idx="1029">
                        <c:v>15.78928</c:v>
                      </c:pt>
                      <c:pt idx="1030">
                        <c:v>15.80395</c:v>
                      </c:pt>
                      <c:pt idx="1031">
                        <c:v>15.81861</c:v>
                      </c:pt>
                      <c:pt idx="1032">
                        <c:v>15.83328</c:v>
                      </c:pt>
                      <c:pt idx="1033">
                        <c:v>15.847939999999999</c:v>
                      </c:pt>
                      <c:pt idx="1034">
                        <c:v>15.86261</c:v>
                      </c:pt>
                      <c:pt idx="1035">
                        <c:v>15.877269999999999</c:v>
                      </c:pt>
                      <c:pt idx="1036">
                        <c:v>15.89193</c:v>
                      </c:pt>
                      <c:pt idx="1037">
                        <c:v>15.906599999999999</c:v>
                      </c:pt>
                      <c:pt idx="1038">
                        <c:v>15.92126</c:v>
                      </c:pt>
                      <c:pt idx="1039">
                        <c:v>15.935919999999999</c:v>
                      </c:pt>
                      <c:pt idx="1040">
                        <c:v>15.95058</c:v>
                      </c:pt>
                      <c:pt idx="1041">
                        <c:v>15.96524</c:v>
                      </c:pt>
                      <c:pt idx="1042">
                        <c:v>15.979900000000001</c:v>
                      </c:pt>
                      <c:pt idx="1043">
                        <c:v>15.99456</c:v>
                      </c:pt>
                      <c:pt idx="1044">
                        <c:v>16.009219999999999</c:v>
                      </c:pt>
                      <c:pt idx="1045">
                        <c:v>16.023879999999998</c:v>
                      </c:pt>
                      <c:pt idx="1046">
                        <c:v>16.038540000000001</c:v>
                      </c:pt>
                      <c:pt idx="1047">
                        <c:v>16.0532</c:v>
                      </c:pt>
                      <c:pt idx="1048">
                        <c:v>16.06785</c:v>
                      </c:pt>
                      <c:pt idx="1049">
                        <c:v>16.082509999999999</c:v>
                      </c:pt>
                      <c:pt idx="1050">
                        <c:v>16.097159999999999</c:v>
                      </c:pt>
                      <c:pt idx="1051">
                        <c:v>16.111820000000002</c:v>
                      </c:pt>
                      <c:pt idx="1052">
                        <c:v>16.126480000000001</c:v>
                      </c:pt>
                      <c:pt idx="1053">
                        <c:v>16.14113</c:v>
                      </c:pt>
                      <c:pt idx="1054">
                        <c:v>16.15578</c:v>
                      </c:pt>
                      <c:pt idx="1055">
                        <c:v>16.17043</c:v>
                      </c:pt>
                      <c:pt idx="1056">
                        <c:v>16.185089999999999</c:v>
                      </c:pt>
                      <c:pt idx="1057">
                        <c:v>16.199739999999998</c:v>
                      </c:pt>
                      <c:pt idx="1058">
                        <c:v>16.214390000000002</c:v>
                      </c:pt>
                      <c:pt idx="1059">
                        <c:v>16.229040000000001</c:v>
                      </c:pt>
                      <c:pt idx="1060">
                        <c:v>16.22486</c:v>
                      </c:pt>
                      <c:pt idx="1061">
                        <c:v>16.314830000000001</c:v>
                      </c:pt>
                      <c:pt idx="1062">
                        <c:v>16.43618</c:v>
                      </c:pt>
                      <c:pt idx="1063">
                        <c:v>16.526140000000002</c:v>
                      </c:pt>
                      <c:pt idx="1064">
                        <c:v>16.52195</c:v>
                      </c:pt>
                      <c:pt idx="1065">
                        <c:v>16.53659</c:v>
                      </c:pt>
                      <c:pt idx="1066">
                        <c:v>16.55123</c:v>
                      </c:pt>
                      <c:pt idx="1067">
                        <c:v>16.565860000000001</c:v>
                      </c:pt>
                      <c:pt idx="1068">
                        <c:v>16.580500000000001</c:v>
                      </c:pt>
                      <c:pt idx="1069">
                        <c:v>16.595140000000001</c:v>
                      </c:pt>
                      <c:pt idx="1070">
                        <c:v>16.609780000000001</c:v>
                      </c:pt>
                      <c:pt idx="1071">
                        <c:v>16.624410000000001</c:v>
                      </c:pt>
                      <c:pt idx="1072">
                        <c:v>16.639050000000001</c:v>
                      </c:pt>
                      <c:pt idx="1073">
                        <c:v>16.653680000000001</c:v>
                      </c:pt>
                      <c:pt idx="1074">
                        <c:v>16.668320000000001</c:v>
                      </c:pt>
                      <c:pt idx="1075">
                        <c:v>16.682950000000002</c:v>
                      </c:pt>
                      <c:pt idx="1076">
                        <c:v>16.697579999999999</c:v>
                      </c:pt>
                      <c:pt idx="1077">
                        <c:v>16.712219999999999</c:v>
                      </c:pt>
                      <c:pt idx="1078">
                        <c:v>16.726849999999999</c:v>
                      </c:pt>
                      <c:pt idx="1079">
                        <c:v>16.741479999999999</c:v>
                      </c:pt>
                      <c:pt idx="1080">
                        <c:v>16.75611</c:v>
                      </c:pt>
                      <c:pt idx="1081">
                        <c:v>16.77074</c:v>
                      </c:pt>
                      <c:pt idx="1082">
                        <c:v>16.78537</c:v>
                      </c:pt>
                      <c:pt idx="1083">
                        <c:v>16.8</c:v>
                      </c:pt>
                      <c:pt idx="1084">
                        <c:v>16.814630000000001</c:v>
                      </c:pt>
                      <c:pt idx="1085">
                        <c:v>16.829260000000001</c:v>
                      </c:pt>
                      <c:pt idx="1086">
                        <c:v>16.843879999999999</c:v>
                      </c:pt>
                      <c:pt idx="1087">
                        <c:v>16.858509999999999</c:v>
                      </c:pt>
                      <c:pt idx="1088">
                        <c:v>16.873139999999999</c:v>
                      </c:pt>
                      <c:pt idx="1089">
                        <c:v>16.88776</c:v>
                      </c:pt>
                      <c:pt idx="1090">
                        <c:v>16.90239</c:v>
                      </c:pt>
                      <c:pt idx="1091">
                        <c:v>16.917010000000001</c:v>
                      </c:pt>
                      <c:pt idx="1092">
                        <c:v>16.931640000000002</c:v>
                      </c:pt>
                      <c:pt idx="1093">
                        <c:v>16.946259999999999</c:v>
                      </c:pt>
                      <c:pt idx="1094">
                        <c:v>16.960889999999999</c:v>
                      </c:pt>
                      <c:pt idx="1095">
                        <c:v>16.97551</c:v>
                      </c:pt>
                      <c:pt idx="1096">
                        <c:v>16.990130000000001</c:v>
                      </c:pt>
                      <c:pt idx="1097">
                        <c:v>17.004750000000001</c:v>
                      </c:pt>
                      <c:pt idx="1098">
                        <c:v>17.019369999999999</c:v>
                      </c:pt>
                      <c:pt idx="1099">
                        <c:v>17.033989999999999</c:v>
                      </c:pt>
                      <c:pt idx="1100">
                        <c:v>17.04861</c:v>
                      </c:pt>
                      <c:pt idx="1101">
                        <c:v>17.063230000000001</c:v>
                      </c:pt>
                      <c:pt idx="1102">
                        <c:v>17.077850000000002</c:v>
                      </c:pt>
                      <c:pt idx="1103">
                        <c:v>17.092469999999999</c:v>
                      </c:pt>
                      <c:pt idx="1104">
                        <c:v>17.10708</c:v>
                      </c:pt>
                      <c:pt idx="1105">
                        <c:v>17.121700000000001</c:v>
                      </c:pt>
                      <c:pt idx="1106">
                        <c:v>17.136320000000001</c:v>
                      </c:pt>
                      <c:pt idx="1107">
                        <c:v>17.150929999999999</c:v>
                      </c:pt>
                      <c:pt idx="1108">
                        <c:v>17.16555</c:v>
                      </c:pt>
                      <c:pt idx="1109">
                        <c:v>17.180160000000001</c:v>
                      </c:pt>
                      <c:pt idx="1110">
                        <c:v>17.194769999999998</c:v>
                      </c:pt>
                      <c:pt idx="1111">
                        <c:v>17.209389999999999</c:v>
                      </c:pt>
                      <c:pt idx="1112">
                        <c:v>17.224</c:v>
                      </c:pt>
                      <c:pt idx="1113">
                        <c:v>17.238610000000001</c:v>
                      </c:pt>
                      <c:pt idx="1114">
                        <c:v>17.253229999999999</c:v>
                      </c:pt>
                      <c:pt idx="1115">
                        <c:v>17.26784</c:v>
                      </c:pt>
                      <c:pt idx="1116">
                        <c:v>17.282450000000001</c:v>
                      </c:pt>
                      <c:pt idx="1117">
                        <c:v>17.297059999999998</c:v>
                      </c:pt>
                      <c:pt idx="1118">
                        <c:v>17.31166</c:v>
                      </c:pt>
                      <c:pt idx="1119">
                        <c:v>17.326270000000001</c:v>
                      </c:pt>
                      <c:pt idx="1120">
                        <c:v>17.340879999999999</c:v>
                      </c:pt>
                      <c:pt idx="1121">
                        <c:v>17.35549</c:v>
                      </c:pt>
                      <c:pt idx="1122">
                        <c:v>17.370100000000001</c:v>
                      </c:pt>
                      <c:pt idx="1123">
                        <c:v>17.384699999999999</c:v>
                      </c:pt>
                      <c:pt idx="1124">
                        <c:v>17.39931</c:v>
                      </c:pt>
                      <c:pt idx="1125">
                        <c:v>17.413910000000001</c:v>
                      </c:pt>
                      <c:pt idx="1126">
                        <c:v>17.428519999999999</c:v>
                      </c:pt>
                      <c:pt idx="1127">
                        <c:v>17.44312</c:v>
                      </c:pt>
                      <c:pt idx="1128">
                        <c:v>17.457730000000002</c:v>
                      </c:pt>
                      <c:pt idx="1129">
                        <c:v>17.472329999999999</c:v>
                      </c:pt>
                      <c:pt idx="1130">
                        <c:v>17.486930000000001</c:v>
                      </c:pt>
                      <c:pt idx="1131">
                        <c:v>17.501529999999999</c:v>
                      </c:pt>
                      <c:pt idx="1132">
                        <c:v>17.51613</c:v>
                      </c:pt>
                    </c:numCache>
                  </c:numRef>
                </c:xVal>
                <c:yVal>
                  <c:numRef>
                    <c:extLst xmlns:c15="http://schemas.microsoft.com/office/drawing/2012/chart">
                      <c:ext xmlns:c15="http://schemas.microsoft.com/office/drawing/2012/chart" uri="{02D57815-91ED-43cb-92C2-25804820EDAC}">
                        <c15:formulaRef>
                          <c15:sqref>'Sample 11'!$W$2:$W$1132</c15:sqref>
                        </c15:formulaRef>
                      </c:ext>
                    </c:extLst>
                    <c:numCache>
                      <c:formatCode>General</c:formatCode>
                      <c:ptCount val="1131"/>
                      <c:pt idx="0">
                        <c:v>5.8148600000000004</c:v>
                      </c:pt>
                      <c:pt idx="1">
                        <c:v>5.7382499999999999</c:v>
                      </c:pt>
                      <c:pt idx="2">
                        <c:v>5.6661299999999999</c:v>
                      </c:pt>
                      <c:pt idx="3">
                        <c:v>5.6231799999999996</c:v>
                      </c:pt>
                      <c:pt idx="4">
                        <c:v>5.6215599999999997</c:v>
                      </c:pt>
                      <c:pt idx="5">
                        <c:v>5.5552999999999999</c:v>
                      </c:pt>
                      <c:pt idx="6">
                        <c:v>5.4397500000000001</c:v>
                      </c:pt>
                      <c:pt idx="7">
                        <c:v>5.3517200000000003</c:v>
                      </c:pt>
                      <c:pt idx="8">
                        <c:v>5.2729499999999998</c:v>
                      </c:pt>
                      <c:pt idx="9">
                        <c:v>5.1892199999999997</c:v>
                      </c:pt>
                      <c:pt idx="10">
                        <c:v>5.1813200000000004</c:v>
                      </c:pt>
                      <c:pt idx="11">
                        <c:v>5.2508999999999997</c:v>
                      </c:pt>
                      <c:pt idx="12">
                        <c:v>5.24064</c:v>
                      </c:pt>
                      <c:pt idx="13">
                        <c:v>5.1908099999999999</c:v>
                      </c:pt>
                      <c:pt idx="14">
                        <c:v>5.1714099999999998</c:v>
                      </c:pt>
                      <c:pt idx="15">
                        <c:v>5.2095799999999999</c:v>
                      </c:pt>
                      <c:pt idx="16">
                        <c:v>5.22898</c:v>
                      </c:pt>
                      <c:pt idx="17">
                        <c:v>5.2220800000000001</c:v>
                      </c:pt>
                      <c:pt idx="18">
                        <c:v>5.1821200000000003</c:v>
                      </c:pt>
                      <c:pt idx="19">
                        <c:v>5.1383000000000001</c:v>
                      </c:pt>
                      <c:pt idx="20">
                        <c:v>5.1138599999999999</c:v>
                      </c:pt>
                      <c:pt idx="21">
                        <c:v>5.1788499999999997</c:v>
                      </c:pt>
                      <c:pt idx="22">
                        <c:v>5.2851499999999998</c:v>
                      </c:pt>
                      <c:pt idx="23">
                        <c:v>5.3276000000000003</c:v>
                      </c:pt>
                      <c:pt idx="24">
                        <c:v>5.2442799999999998</c:v>
                      </c:pt>
                      <c:pt idx="25">
                        <c:v>5.23264</c:v>
                      </c:pt>
                      <c:pt idx="26">
                        <c:v>5.3087099999999996</c:v>
                      </c:pt>
                      <c:pt idx="27">
                        <c:v>5.3969199999999997</c:v>
                      </c:pt>
                      <c:pt idx="28">
                        <c:v>5.4181800000000004</c:v>
                      </c:pt>
                      <c:pt idx="29">
                        <c:v>5.4218400000000004</c:v>
                      </c:pt>
                      <c:pt idx="30">
                        <c:v>5.43011</c:v>
                      </c:pt>
                      <c:pt idx="31">
                        <c:v>5.4481000000000002</c:v>
                      </c:pt>
                      <c:pt idx="32">
                        <c:v>5.4962200000000001</c:v>
                      </c:pt>
                      <c:pt idx="33">
                        <c:v>5.5533099999999997</c:v>
                      </c:pt>
                      <c:pt idx="34">
                        <c:v>5.5753500000000003</c:v>
                      </c:pt>
                      <c:pt idx="35">
                        <c:v>5.5442799999999997</c:v>
                      </c:pt>
                      <c:pt idx="36">
                        <c:v>5.5928800000000001</c:v>
                      </c:pt>
                      <c:pt idx="37">
                        <c:v>5.6808699999999996</c:v>
                      </c:pt>
                      <c:pt idx="38">
                        <c:v>5.8017099999999999</c:v>
                      </c:pt>
                      <c:pt idx="39">
                        <c:v>5.8412199999999999</c:v>
                      </c:pt>
                      <c:pt idx="40">
                        <c:v>5.88727</c:v>
                      </c:pt>
                      <c:pt idx="41">
                        <c:v>5.9431799999999999</c:v>
                      </c:pt>
                      <c:pt idx="42">
                        <c:v>6.0785099999999996</c:v>
                      </c:pt>
                      <c:pt idx="43">
                        <c:v>6.1791700000000001</c:v>
                      </c:pt>
                      <c:pt idx="44">
                        <c:v>6.2129799999999999</c:v>
                      </c:pt>
                      <c:pt idx="45">
                        <c:v>6.2587700000000002</c:v>
                      </c:pt>
                      <c:pt idx="46">
                        <c:v>6.3627399999999996</c:v>
                      </c:pt>
                      <c:pt idx="47">
                        <c:v>6.4792399999999999</c:v>
                      </c:pt>
                      <c:pt idx="48">
                        <c:v>6.5769299999999999</c:v>
                      </c:pt>
                      <c:pt idx="49">
                        <c:v>6.70017</c:v>
                      </c:pt>
                      <c:pt idx="50">
                        <c:v>6.8982999999999999</c:v>
                      </c:pt>
                      <c:pt idx="51">
                        <c:v>7.0778400000000001</c:v>
                      </c:pt>
                      <c:pt idx="52">
                        <c:v>7.1610699999999996</c:v>
                      </c:pt>
                      <c:pt idx="53">
                        <c:v>7.2641799999999996</c:v>
                      </c:pt>
                      <c:pt idx="54">
                        <c:v>7.4631800000000004</c:v>
                      </c:pt>
                      <c:pt idx="55">
                        <c:v>7.6818499999999998</c:v>
                      </c:pt>
                      <c:pt idx="56">
                        <c:v>7.8102999999999998</c:v>
                      </c:pt>
                      <c:pt idx="57">
                        <c:v>7.9353600000000002</c:v>
                      </c:pt>
                      <c:pt idx="58">
                        <c:v>8.1270000000000007</c:v>
                      </c:pt>
                      <c:pt idx="59">
                        <c:v>8.3858599999999992</c:v>
                      </c:pt>
                      <c:pt idx="60">
                        <c:v>8.6096599999999999</c:v>
                      </c:pt>
                      <c:pt idx="61">
                        <c:v>8.8297699999999999</c:v>
                      </c:pt>
                      <c:pt idx="62">
                        <c:v>9.1321999999999992</c:v>
                      </c:pt>
                      <c:pt idx="63">
                        <c:v>9.5160599999999995</c:v>
                      </c:pt>
                      <c:pt idx="64">
                        <c:v>9.8715200000000003</c:v>
                      </c:pt>
                      <c:pt idx="65">
                        <c:v>10.089219999999999</c:v>
                      </c:pt>
                      <c:pt idx="66">
                        <c:v>10.22038</c:v>
                      </c:pt>
                      <c:pt idx="67">
                        <c:v>10.292289999999999</c:v>
                      </c:pt>
                      <c:pt idx="68">
                        <c:v>10.350630000000001</c:v>
                      </c:pt>
                      <c:pt idx="69">
                        <c:v>10.29453</c:v>
                      </c:pt>
                      <c:pt idx="70">
                        <c:v>10.031779999999999</c:v>
                      </c:pt>
                      <c:pt idx="71">
                        <c:v>9.5309600000000003</c:v>
                      </c:pt>
                      <c:pt idx="72">
                        <c:v>8.8108699999999995</c:v>
                      </c:pt>
                      <c:pt idx="73">
                        <c:v>7.9226200000000002</c:v>
                      </c:pt>
                      <c:pt idx="74">
                        <c:v>6.9242400000000002</c:v>
                      </c:pt>
                      <c:pt idx="75">
                        <c:v>5.8708999999999998</c:v>
                      </c:pt>
                      <c:pt idx="76">
                        <c:v>4.8723599999999996</c:v>
                      </c:pt>
                      <c:pt idx="77">
                        <c:v>3.9577200000000001</c:v>
                      </c:pt>
                      <c:pt idx="78">
                        <c:v>3.1896300000000002</c:v>
                      </c:pt>
                      <c:pt idx="79">
                        <c:v>2.5459999999999998</c:v>
                      </c:pt>
                      <c:pt idx="80">
                        <c:v>2.0554000000000001</c:v>
                      </c:pt>
                      <c:pt idx="81">
                        <c:v>1.6861900000000001</c:v>
                      </c:pt>
                      <c:pt idx="82">
                        <c:v>1.42574</c:v>
                      </c:pt>
                      <c:pt idx="83">
                        <c:v>1.2672099999999999</c:v>
                      </c:pt>
                      <c:pt idx="84">
                        <c:v>1.13609</c:v>
                      </c:pt>
                      <c:pt idx="85">
                        <c:v>0.99467000000000005</c:v>
                      </c:pt>
                      <c:pt idx="86">
                        <c:v>0.85729999999999995</c:v>
                      </c:pt>
                      <c:pt idx="87">
                        <c:v>0.77576000000000001</c:v>
                      </c:pt>
                      <c:pt idx="88">
                        <c:v>0.72363</c:v>
                      </c:pt>
                      <c:pt idx="89">
                        <c:v>0.66981000000000002</c:v>
                      </c:pt>
                      <c:pt idx="90">
                        <c:v>0.60868</c:v>
                      </c:pt>
                      <c:pt idx="91">
                        <c:v>0.55210999999999999</c:v>
                      </c:pt>
                      <c:pt idx="92">
                        <c:v>0.50443000000000005</c:v>
                      </c:pt>
                      <c:pt idx="93">
                        <c:v>0.46221000000000001</c:v>
                      </c:pt>
                      <c:pt idx="94">
                        <c:v>0.42346</c:v>
                      </c:pt>
                      <c:pt idx="95">
                        <c:v>0.39206000000000002</c:v>
                      </c:pt>
                      <c:pt idx="96">
                        <c:v>0.37131999999999998</c:v>
                      </c:pt>
                      <c:pt idx="97">
                        <c:v>0.36864000000000002</c:v>
                      </c:pt>
                      <c:pt idx="98">
                        <c:v>0.37069999999999997</c:v>
                      </c:pt>
                      <c:pt idx="99">
                        <c:v>0.36303999999999997</c:v>
                      </c:pt>
                      <c:pt idx="100">
                        <c:v>0.33887</c:v>
                      </c:pt>
                      <c:pt idx="101">
                        <c:v>0.32290000000000002</c:v>
                      </c:pt>
                      <c:pt idx="102">
                        <c:v>0.30691000000000002</c:v>
                      </c:pt>
                      <c:pt idx="103">
                        <c:v>0.30042999999999997</c:v>
                      </c:pt>
                      <c:pt idx="104">
                        <c:v>0.2989</c:v>
                      </c:pt>
                      <c:pt idx="105">
                        <c:v>0.28947000000000001</c:v>
                      </c:pt>
                      <c:pt idx="106">
                        <c:v>0.26413999999999999</c:v>
                      </c:pt>
                      <c:pt idx="107">
                        <c:v>0.24134</c:v>
                      </c:pt>
                      <c:pt idx="108">
                        <c:v>0.24274999999999999</c:v>
                      </c:pt>
                      <c:pt idx="109">
                        <c:v>0.23527000000000001</c:v>
                      </c:pt>
                      <c:pt idx="110">
                        <c:v>0.23458999999999999</c:v>
                      </c:pt>
                      <c:pt idx="111">
                        <c:v>0.22878000000000001</c:v>
                      </c:pt>
                      <c:pt idx="112">
                        <c:v>0.22322</c:v>
                      </c:pt>
                      <c:pt idx="113">
                        <c:v>0.19822999999999999</c:v>
                      </c:pt>
                      <c:pt idx="114">
                        <c:v>0.17923</c:v>
                      </c:pt>
                      <c:pt idx="115">
                        <c:v>0.17806</c:v>
                      </c:pt>
                      <c:pt idx="116">
                        <c:v>0.17996999999999999</c:v>
                      </c:pt>
                      <c:pt idx="117">
                        <c:v>0.16889999999999999</c:v>
                      </c:pt>
                      <c:pt idx="118">
                        <c:v>0.15997</c:v>
                      </c:pt>
                      <c:pt idx="119">
                        <c:v>0.15776999999999999</c:v>
                      </c:pt>
                      <c:pt idx="120">
                        <c:v>0.14871000000000001</c:v>
                      </c:pt>
                      <c:pt idx="121">
                        <c:v>0.14249000000000001</c:v>
                      </c:pt>
                      <c:pt idx="122">
                        <c:v>0.15240000000000001</c:v>
                      </c:pt>
                      <c:pt idx="123">
                        <c:v>0.1414</c:v>
                      </c:pt>
                      <c:pt idx="124">
                        <c:v>0.13911000000000001</c:v>
                      </c:pt>
                      <c:pt idx="125">
                        <c:v>0.13843</c:v>
                      </c:pt>
                      <c:pt idx="126">
                        <c:v>0.14318</c:v>
                      </c:pt>
                      <c:pt idx="127">
                        <c:v>0.11974</c:v>
                      </c:pt>
                      <c:pt idx="128">
                        <c:v>0.13242000000000001</c:v>
                      </c:pt>
                      <c:pt idx="129">
                        <c:v>0.14882999999999999</c:v>
                      </c:pt>
                      <c:pt idx="130">
                        <c:v>0.16084000000000001</c:v>
                      </c:pt>
                      <c:pt idx="131">
                        <c:v>0.14365</c:v>
                      </c:pt>
                      <c:pt idx="132">
                        <c:v>0.13724</c:v>
                      </c:pt>
                      <c:pt idx="133">
                        <c:v>0.13417999999999999</c:v>
                      </c:pt>
                      <c:pt idx="134">
                        <c:v>0.14094999999999999</c:v>
                      </c:pt>
                      <c:pt idx="135">
                        <c:v>0.14327999999999999</c:v>
                      </c:pt>
                      <c:pt idx="136">
                        <c:v>0.14002999999999999</c:v>
                      </c:pt>
                      <c:pt idx="137">
                        <c:v>0.13850999999999999</c:v>
                      </c:pt>
                      <c:pt idx="138">
                        <c:v>0.14562</c:v>
                      </c:pt>
                      <c:pt idx="139">
                        <c:v>0.14535999999999999</c:v>
                      </c:pt>
                      <c:pt idx="140">
                        <c:v>0.13386999999999999</c:v>
                      </c:pt>
                      <c:pt idx="141">
                        <c:v>0.13261000000000001</c:v>
                      </c:pt>
                      <c:pt idx="142">
                        <c:v>0.14463000000000001</c:v>
                      </c:pt>
                      <c:pt idx="143">
                        <c:v>0.14996000000000001</c:v>
                      </c:pt>
                      <c:pt idx="144">
                        <c:v>0.13741</c:v>
                      </c:pt>
                      <c:pt idx="145">
                        <c:v>0.13594000000000001</c:v>
                      </c:pt>
                      <c:pt idx="146">
                        <c:v>0.13805999999999999</c:v>
                      </c:pt>
                      <c:pt idx="147">
                        <c:v>0.15523999999999999</c:v>
                      </c:pt>
                      <c:pt idx="148">
                        <c:v>0.14926</c:v>
                      </c:pt>
                      <c:pt idx="149">
                        <c:v>0.16184999999999999</c:v>
                      </c:pt>
                      <c:pt idx="150">
                        <c:v>0.16428000000000001</c:v>
                      </c:pt>
                      <c:pt idx="151">
                        <c:v>0.16413</c:v>
                      </c:pt>
                      <c:pt idx="152">
                        <c:v>0.12711</c:v>
                      </c:pt>
                      <c:pt idx="153">
                        <c:v>0.11976000000000001</c:v>
                      </c:pt>
                      <c:pt idx="154">
                        <c:v>0.12401</c:v>
                      </c:pt>
                      <c:pt idx="155">
                        <c:v>0.13800999999999999</c:v>
                      </c:pt>
                      <c:pt idx="156">
                        <c:v>0.14127000000000001</c:v>
                      </c:pt>
                      <c:pt idx="157">
                        <c:v>0.1545</c:v>
                      </c:pt>
                      <c:pt idx="158">
                        <c:v>0.15978999999999999</c:v>
                      </c:pt>
                      <c:pt idx="159">
                        <c:v>0.14968999999999999</c:v>
                      </c:pt>
                      <c:pt idx="160">
                        <c:v>0.13325000000000001</c:v>
                      </c:pt>
                      <c:pt idx="161">
                        <c:v>0.13607</c:v>
                      </c:pt>
                      <c:pt idx="162">
                        <c:v>0.17323</c:v>
                      </c:pt>
                      <c:pt idx="163">
                        <c:v>0.19966999999999999</c:v>
                      </c:pt>
                      <c:pt idx="164">
                        <c:v>0.18099000000000001</c:v>
                      </c:pt>
                      <c:pt idx="165">
                        <c:v>0.15345</c:v>
                      </c:pt>
                      <c:pt idx="166">
                        <c:v>0.16900000000000001</c:v>
                      </c:pt>
                      <c:pt idx="167">
                        <c:v>0.19953000000000001</c:v>
                      </c:pt>
                      <c:pt idx="168">
                        <c:v>0.20280999999999999</c:v>
                      </c:pt>
                      <c:pt idx="169">
                        <c:v>0.19167000000000001</c:v>
                      </c:pt>
                      <c:pt idx="170">
                        <c:v>0.18110000000000001</c:v>
                      </c:pt>
                      <c:pt idx="171">
                        <c:v>0.17532</c:v>
                      </c:pt>
                      <c:pt idx="172">
                        <c:v>0.17815</c:v>
                      </c:pt>
                      <c:pt idx="173">
                        <c:v>0.18273</c:v>
                      </c:pt>
                      <c:pt idx="174">
                        <c:v>0.16803000000000001</c:v>
                      </c:pt>
                      <c:pt idx="175">
                        <c:v>0.15376000000000001</c:v>
                      </c:pt>
                      <c:pt idx="176">
                        <c:v>0.15248999999999999</c:v>
                      </c:pt>
                      <c:pt idx="177">
                        <c:v>0.16782</c:v>
                      </c:pt>
                      <c:pt idx="178">
                        <c:v>0.17959</c:v>
                      </c:pt>
                      <c:pt idx="179">
                        <c:v>0.18498000000000001</c:v>
                      </c:pt>
                      <c:pt idx="180">
                        <c:v>0.18199000000000001</c:v>
                      </c:pt>
                      <c:pt idx="181">
                        <c:v>0.1835</c:v>
                      </c:pt>
                      <c:pt idx="182">
                        <c:v>0.18495</c:v>
                      </c:pt>
                      <c:pt idx="183">
                        <c:v>0.18723000000000001</c:v>
                      </c:pt>
                      <c:pt idx="184">
                        <c:v>0.19491</c:v>
                      </c:pt>
                      <c:pt idx="185">
                        <c:v>0.20865</c:v>
                      </c:pt>
                      <c:pt idx="186">
                        <c:v>0.2162</c:v>
                      </c:pt>
                      <c:pt idx="187">
                        <c:v>0.21415000000000001</c:v>
                      </c:pt>
                      <c:pt idx="188">
                        <c:v>0.20558999999999999</c:v>
                      </c:pt>
                      <c:pt idx="189">
                        <c:v>0.20691000000000001</c:v>
                      </c:pt>
                      <c:pt idx="190">
                        <c:v>0.21942</c:v>
                      </c:pt>
                      <c:pt idx="191">
                        <c:v>0.25031999999999999</c:v>
                      </c:pt>
                      <c:pt idx="192">
                        <c:v>0.25758999999999999</c:v>
                      </c:pt>
                      <c:pt idx="193">
                        <c:v>0.2477</c:v>
                      </c:pt>
                      <c:pt idx="194">
                        <c:v>0.23519999999999999</c:v>
                      </c:pt>
                      <c:pt idx="195">
                        <c:v>0.24804999999999999</c:v>
                      </c:pt>
                      <c:pt idx="196">
                        <c:v>0.24585000000000001</c:v>
                      </c:pt>
                      <c:pt idx="197">
                        <c:v>0.23727999999999999</c:v>
                      </c:pt>
                      <c:pt idx="198">
                        <c:v>0.23172000000000001</c:v>
                      </c:pt>
                      <c:pt idx="199">
                        <c:v>0.24401</c:v>
                      </c:pt>
                      <c:pt idx="200">
                        <c:v>0.25967000000000001</c:v>
                      </c:pt>
                      <c:pt idx="201">
                        <c:v>0.26671</c:v>
                      </c:pt>
                      <c:pt idx="202">
                        <c:v>0.26391999999999999</c:v>
                      </c:pt>
                      <c:pt idx="203">
                        <c:v>0.26321</c:v>
                      </c:pt>
                      <c:pt idx="204">
                        <c:v>0.26205000000000001</c:v>
                      </c:pt>
                      <c:pt idx="205">
                        <c:v>0.26599</c:v>
                      </c:pt>
                      <c:pt idx="206">
                        <c:v>0.28320000000000001</c:v>
                      </c:pt>
                      <c:pt idx="207">
                        <c:v>0.29738999999999999</c:v>
                      </c:pt>
                      <c:pt idx="208">
                        <c:v>0.30014999999999997</c:v>
                      </c:pt>
                      <c:pt idx="209">
                        <c:v>0.30003999999999997</c:v>
                      </c:pt>
                      <c:pt idx="210">
                        <c:v>0.30739</c:v>
                      </c:pt>
                      <c:pt idx="211">
                        <c:v>0.30901000000000001</c:v>
                      </c:pt>
                      <c:pt idx="212">
                        <c:v>0.30975999999999998</c:v>
                      </c:pt>
                      <c:pt idx="213">
                        <c:v>0.31159999999999999</c:v>
                      </c:pt>
                      <c:pt idx="214">
                        <c:v>0.30459000000000003</c:v>
                      </c:pt>
                      <c:pt idx="215">
                        <c:v>0.31103999999999998</c:v>
                      </c:pt>
                      <c:pt idx="216">
                        <c:v>0.31646000000000002</c:v>
                      </c:pt>
                      <c:pt idx="217">
                        <c:v>0.33339999999999997</c:v>
                      </c:pt>
                      <c:pt idx="218">
                        <c:v>0.33461999999999997</c:v>
                      </c:pt>
                      <c:pt idx="219">
                        <c:v>0.34681000000000001</c:v>
                      </c:pt>
                      <c:pt idx="220">
                        <c:v>0.34723999999999999</c:v>
                      </c:pt>
                      <c:pt idx="221">
                        <c:v>0.35633999999999999</c:v>
                      </c:pt>
                      <c:pt idx="222">
                        <c:v>0.3584</c:v>
                      </c:pt>
                      <c:pt idx="223">
                        <c:v>0.35302</c:v>
                      </c:pt>
                      <c:pt idx="224">
                        <c:v>0.34783999999999998</c:v>
                      </c:pt>
                      <c:pt idx="225">
                        <c:v>0.35788999999999999</c:v>
                      </c:pt>
                      <c:pt idx="226">
                        <c:v>0.37957999999999997</c:v>
                      </c:pt>
                      <c:pt idx="227">
                        <c:v>0.39268999999999998</c:v>
                      </c:pt>
                      <c:pt idx="228">
                        <c:v>0.38974999999999999</c:v>
                      </c:pt>
                      <c:pt idx="229">
                        <c:v>0.38897999999999999</c:v>
                      </c:pt>
                      <c:pt idx="230">
                        <c:v>0.40200999999999998</c:v>
                      </c:pt>
                      <c:pt idx="231">
                        <c:v>0.41574</c:v>
                      </c:pt>
                      <c:pt idx="232">
                        <c:v>0.42262</c:v>
                      </c:pt>
                      <c:pt idx="233">
                        <c:v>0.43348999999999999</c:v>
                      </c:pt>
                      <c:pt idx="234">
                        <c:v>0.44247999999999998</c:v>
                      </c:pt>
                      <c:pt idx="235">
                        <c:v>0.45494000000000001</c:v>
                      </c:pt>
                      <c:pt idx="236">
                        <c:v>0.46742</c:v>
                      </c:pt>
                      <c:pt idx="237">
                        <c:v>0.46753</c:v>
                      </c:pt>
                      <c:pt idx="238">
                        <c:v>0.47741</c:v>
                      </c:pt>
                      <c:pt idx="239">
                        <c:v>0.48551</c:v>
                      </c:pt>
                      <c:pt idx="240">
                        <c:v>0.49075000000000002</c:v>
                      </c:pt>
                      <c:pt idx="241">
                        <c:v>0.48422999999999999</c:v>
                      </c:pt>
                      <c:pt idx="242">
                        <c:v>0.51749999999999996</c:v>
                      </c:pt>
                      <c:pt idx="243">
                        <c:v>0.54808000000000001</c:v>
                      </c:pt>
                      <c:pt idx="244">
                        <c:v>0.56047000000000002</c:v>
                      </c:pt>
                      <c:pt idx="245">
                        <c:v>0.55876999999999999</c:v>
                      </c:pt>
                      <c:pt idx="246">
                        <c:v>0.56898000000000004</c:v>
                      </c:pt>
                      <c:pt idx="247">
                        <c:v>0.58747000000000005</c:v>
                      </c:pt>
                      <c:pt idx="248">
                        <c:v>0.60057000000000005</c:v>
                      </c:pt>
                      <c:pt idx="249">
                        <c:v>0.61429999999999996</c:v>
                      </c:pt>
                      <c:pt idx="250">
                        <c:v>0.63166</c:v>
                      </c:pt>
                      <c:pt idx="251">
                        <c:v>0.64585000000000004</c:v>
                      </c:pt>
                      <c:pt idx="252">
                        <c:v>0.65980000000000005</c:v>
                      </c:pt>
                      <c:pt idx="253">
                        <c:v>0.68462999999999996</c:v>
                      </c:pt>
                      <c:pt idx="254">
                        <c:v>0.71589999999999998</c:v>
                      </c:pt>
                      <c:pt idx="255">
                        <c:v>0.73473999999999995</c:v>
                      </c:pt>
                      <c:pt idx="256">
                        <c:v>0.72584000000000004</c:v>
                      </c:pt>
                      <c:pt idx="257">
                        <c:v>0.71235000000000004</c:v>
                      </c:pt>
                      <c:pt idx="258">
                        <c:v>0.72182999999999997</c:v>
                      </c:pt>
                      <c:pt idx="259">
                        <c:v>0.73595999999999995</c:v>
                      </c:pt>
                      <c:pt idx="260">
                        <c:v>0.72485999999999995</c:v>
                      </c:pt>
                      <c:pt idx="261">
                        <c:v>0.67971000000000004</c:v>
                      </c:pt>
                      <c:pt idx="262">
                        <c:v>0.64144000000000001</c:v>
                      </c:pt>
                      <c:pt idx="263">
                        <c:v>0.60448999999999997</c:v>
                      </c:pt>
                      <c:pt idx="264">
                        <c:v>0.57401999999999997</c:v>
                      </c:pt>
                      <c:pt idx="265">
                        <c:v>0.53608</c:v>
                      </c:pt>
                      <c:pt idx="266">
                        <c:v>0.48554000000000003</c:v>
                      </c:pt>
                      <c:pt idx="267">
                        <c:v>0.42304999999999998</c:v>
                      </c:pt>
                      <c:pt idx="268">
                        <c:v>0.37220999999999999</c:v>
                      </c:pt>
                      <c:pt idx="269">
                        <c:v>0.34297</c:v>
                      </c:pt>
                      <c:pt idx="270">
                        <c:v>0.31326999999999999</c:v>
                      </c:pt>
                      <c:pt idx="271">
                        <c:v>0.27117000000000002</c:v>
                      </c:pt>
                      <c:pt idx="272">
                        <c:v>0.22223000000000001</c:v>
                      </c:pt>
                      <c:pt idx="273">
                        <c:v>0.17931</c:v>
                      </c:pt>
                      <c:pt idx="274">
                        <c:v>0.15073</c:v>
                      </c:pt>
                      <c:pt idx="275">
                        <c:v>0.13172</c:v>
                      </c:pt>
                      <c:pt idx="276">
                        <c:v>0.11243</c:v>
                      </c:pt>
                      <c:pt idx="277">
                        <c:v>9.0039999999999995E-2</c:v>
                      </c:pt>
                      <c:pt idx="278">
                        <c:v>7.1309999999999998E-2</c:v>
                      </c:pt>
                      <c:pt idx="279">
                        <c:v>6.4689999999999998E-2</c:v>
                      </c:pt>
                      <c:pt idx="280">
                        <c:v>6.3890000000000002E-2</c:v>
                      </c:pt>
                      <c:pt idx="281">
                        <c:v>7.1669999999999998E-2</c:v>
                      </c:pt>
                      <c:pt idx="282">
                        <c:v>6.2140000000000001E-2</c:v>
                      </c:pt>
                      <c:pt idx="283">
                        <c:v>5.8029999999999998E-2</c:v>
                      </c:pt>
                      <c:pt idx="284">
                        <c:v>5.0340000000000003E-2</c:v>
                      </c:pt>
                      <c:pt idx="285">
                        <c:v>4.2790000000000002E-2</c:v>
                      </c:pt>
                      <c:pt idx="286">
                        <c:v>2.3009999999999999E-2</c:v>
                      </c:pt>
                      <c:pt idx="287">
                        <c:v>1.7330000000000002E-2</c:v>
                      </c:pt>
                      <c:pt idx="288">
                        <c:v>3.3860000000000001E-2</c:v>
                      </c:pt>
                      <c:pt idx="289">
                        <c:v>3.9390000000000001E-2</c:v>
                      </c:pt>
                      <c:pt idx="290">
                        <c:v>2.41E-2</c:v>
                      </c:pt>
                      <c:pt idx="291">
                        <c:v>3.3E-3</c:v>
                      </c:pt>
                      <c:pt idx="292">
                        <c:v>6.4700000000000001E-3</c:v>
                      </c:pt>
                      <c:pt idx="293">
                        <c:v>1.026E-2</c:v>
                      </c:pt>
                      <c:pt idx="294">
                        <c:v>6.3899999999999998E-3</c:v>
                      </c:pt>
                      <c:pt idx="295">
                        <c:v>8.6199999999999992E-3</c:v>
                      </c:pt>
                      <c:pt idx="296">
                        <c:v>1.6369999999999999E-2</c:v>
                      </c:pt>
                      <c:pt idx="297">
                        <c:v>1.6070000000000001E-2</c:v>
                      </c:pt>
                      <c:pt idx="298">
                        <c:v>1.72E-2</c:v>
                      </c:pt>
                      <c:pt idx="299">
                        <c:v>2.6509999999999999E-2</c:v>
                      </c:pt>
                      <c:pt idx="300">
                        <c:v>2.647E-2</c:v>
                      </c:pt>
                      <c:pt idx="301">
                        <c:v>1.6910000000000001E-2</c:v>
                      </c:pt>
                      <c:pt idx="302">
                        <c:v>1.771E-2</c:v>
                      </c:pt>
                      <c:pt idx="303">
                        <c:v>2.7470000000000001E-2</c:v>
                      </c:pt>
                      <c:pt idx="304">
                        <c:v>3.3660000000000002E-2</c:v>
                      </c:pt>
                      <c:pt idx="305">
                        <c:v>2.8379999999999999E-2</c:v>
                      </c:pt>
                      <c:pt idx="306">
                        <c:v>2.366E-2</c:v>
                      </c:pt>
                      <c:pt idx="307">
                        <c:v>1.1220000000000001E-2</c:v>
                      </c:pt>
                      <c:pt idx="308">
                        <c:v>6.3299999999999997E-3</c:v>
                      </c:pt>
                      <c:pt idx="309">
                        <c:v>-7.9799999999999992E-3</c:v>
                      </c:pt>
                      <c:pt idx="310">
                        <c:v>-5.1700000000000001E-3</c:v>
                      </c:pt>
                      <c:pt idx="311">
                        <c:v>5.2300000000000003E-3</c:v>
                      </c:pt>
                      <c:pt idx="312">
                        <c:v>1.2370000000000001E-2</c:v>
                      </c:pt>
                      <c:pt idx="313">
                        <c:v>1.2999999999999999E-3</c:v>
                      </c:pt>
                      <c:pt idx="314">
                        <c:v>-5.2599999999999999E-3</c:v>
                      </c:pt>
                      <c:pt idx="315" formatCode="0.00E+00">
                        <c:v>-6.2700799999999997E-4</c:v>
                      </c:pt>
                      <c:pt idx="316">
                        <c:v>8.2400000000000008E-3</c:v>
                      </c:pt>
                      <c:pt idx="317">
                        <c:v>1.9470000000000001E-2</c:v>
                      </c:pt>
                      <c:pt idx="318">
                        <c:v>2.7550000000000002E-2</c:v>
                      </c:pt>
                      <c:pt idx="319">
                        <c:v>2.8070000000000001E-2</c:v>
                      </c:pt>
                      <c:pt idx="320">
                        <c:v>1.8370000000000001E-2</c:v>
                      </c:pt>
                      <c:pt idx="321">
                        <c:v>2.5500000000000002E-3</c:v>
                      </c:pt>
                      <c:pt idx="322">
                        <c:v>-1.1849999999999999E-2</c:v>
                      </c:pt>
                      <c:pt idx="323" formatCode="0.00E+00">
                        <c:v>-1.542E-2</c:v>
                      </c:pt>
                      <c:pt idx="324">
                        <c:v>-8.7899999999999992E-3</c:v>
                      </c:pt>
                      <c:pt idx="325">
                        <c:v>2.64E-3</c:v>
                      </c:pt>
                      <c:pt idx="326">
                        <c:v>6.7400000000000003E-3</c:v>
                      </c:pt>
                      <c:pt idx="327" formatCode="0.00E+00">
                        <c:v>-2.9641200000000002E-4</c:v>
                      </c:pt>
                      <c:pt idx="328">
                        <c:v>2.3600000000000001E-3</c:v>
                      </c:pt>
                      <c:pt idx="329">
                        <c:v>1.192E-2</c:v>
                      </c:pt>
                      <c:pt idx="330">
                        <c:v>9.5999999999999992E-3</c:v>
                      </c:pt>
                      <c:pt idx="331" formatCode="0.00E+00">
                        <c:v>-2.8717E-4</c:v>
                      </c:pt>
                      <c:pt idx="332">
                        <c:v>-1.0200000000000001E-3</c:v>
                      </c:pt>
                      <c:pt idx="333">
                        <c:v>1.0619999999999999E-2</c:v>
                      </c:pt>
                      <c:pt idx="334">
                        <c:v>7.9000000000000008E-3</c:v>
                      </c:pt>
                      <c:pt idx="335">
                        <c:v>1.209E-2</c:v>
                      </c:pt>
                      <c:pt idx="336">
                        <c:v>9.2200000000000008E-3</c:v>
                      </c:pt>
                      <c:pt idx="337">
                        <c:v>1.286E-2</c:v>
                      </c:pt>
                      <c:pt idx="338">
                        <c:v>2.7269999999999999E-2</c:v>
                      </c:pt>
                      <c:pt idx="339">
                        <c:v>4.8149999999999998E-2</c:v>
                      </c:pt>
                      <c:pt idx="340">
                        <c:v>4.6800000000000001E-2</c:v>
                      </c:pt>
                      <c:pt idx="341">
                        <c:v>3.3210000000000003E-2</c:v>
                      </c:pt>
                      <c:pt idx="342">
                        <c:v>2.1399999999999999E-2</c:v>
                      </c:pt>
                      <c:pt idx="343">
                        <c:v>9.8899999999999995E-3</c:v>
                      </c:pt>
                      <c:pt idx="344" formatCode="0.00E+00">
                        <c:v>-8.9112499999999999E-4</c:v>
                      </c:pt>
                      <c:pt idx="345">
                        <c:v>-4.2700000000000004E-3</c:v>
                      </c:pt>
                      <c:pt idx="346" formatCode="0.00E+00">
                        <c:v>-6.2330999999999997E-4</c:v>
                      </c:pt>
                      <c:pt idx="347">
                        <c:v>1.247E-2</c:v>
                      </c:pt>
                      <c:pt idx="348">
                        <c:v>2.4799999999999999E-2</c:v>
                      </c:pt>
                      <c:pt idx="349">
                        <c:v>2.4049999999999998E-2</c:v>
                      </c:pt>
                      <c:pt idx="350">
                        <c:v>1.8280000000000001E-2</c:v>
                      </c:pt>
                      <c:pt idx="351">
                        <c:v>1.306E-2</c:v>
                      </c:pt>
                      <c:pt idx="352">
                        <c:v>7.9399999999999991E-3</c:v>
                      </c:pt>
                      <c:pt idx="353">
                        <c:v>9.92E-3</c:v>
                      </c:pt>
                      <c:pt idx="354">
                        <c:v>1.7690000000000001E-2</c:v>
                      </c:pt>
                      <c:pt idx="355">
                        <c:v>2.0580000000000001E-2</c:v>
                      </c:pt>
                      <c:pt idx="356">
                        <c:v>1.1780000000000001E-2</c:v>
                      </c:pt>
                      <c:pt idx="357">
                        <c:v>1.068E-2</c:v>
                      </c:pt>
                      <c:pt idx="358">
                        <c:v>6.7200000000000003E-3</c:v>
                      </c:pt>
                      <c:pt idx="359">
                        <c:v>3.46E-3</c:v>
                      </c:pt>
                      <c:pt idx="360">
                        <c:v>-2.1800000000000001E-3</c:v>
                      </c:pt>
                      <c:pt idx="361">
                        <c:v>2.6800000000000001E-3</c:v>
                      </c:pt>
                      <c:pt idx="362">
                        <c:v>1.89E-3</c:v>
                      </c:pt>
                      <c:pt idx="363">
                        <c:v>1.175E-2</c:v>
                      </c:pt>
                      <c:pt idx="364">
                        <c:v>1.899E-2</c:v>
                      </c:pt>
                      <c:pt idx="365">
                        <c:v>2.1770000000000001E-2</c:v>
                      </c:pt>
                      <c:pt idx="366" formatCode="0.00E+00">
                        <c:v>2.2030000000000001E-2</c:v>
                      </c:pt>
                      <c:pt idx="367">
                        <c:v>2.741E-2</c:v>
                      </c:pt>
                      <c:pt idx="368">
                        <c:v>2.7060000000000001E-2</c:v>
                      </c:pt>
                      <c:pt idx="369">
                        <c:v>1.0670000000000001E-2</c:v>
                      </c:pt>
                      <c:pt idx="370">
                        <c:v>-4.7000000000000002E-3</c:v>
                      </c:pt>
                      <c:pt idx="371" formatCode="0.00E+00">
                        <c:v>-6.23822E-4</c:v>
                      </c:pt>
                      <c:pt idx="372">
                        <c:v>2.0029999999999999E-2</c:v>
                      </c:pt>
                      <c:pt idx="373">
                        <c:v>3.9460000000000002E-2</c:v>
                      </c:pt>
                      <c:pt idx="374">
                        <c:v>4.342E-2</c:v>
                      </c:pt>
                      <c:pt idx="375">
                        <c:v>3.4099999999999998E-2</c:v>
                      </c:pt>
                      <c:pt idx="376">
                        <c:v>2.027E-2</c:v>
                      </c:pt>
                      <c:pt idx="377">
                        <c:v>2.2960000000000001E-2</c:v>
                      </c:pt>
                      <c:pt idx="378">
                        <c:v>3.7609999999999998E-2</c:v>
                      </c:pt>
                      <c:pt idx="379">
                        <c:v>4.1480000000000003E-2</c:v>
                      </c:pt>
                      <c:pt idx="380">
                        <c:v>3.2730000000000002E-2</c:v>
                      </c:pt>
                      <c:pt idx="381">
                        <c:v>2.895E-2</c:v>
                      </c:pt>
                      <c:pt idx="382">
                        <c:v>3.3140000000000003E-2</c:v>
                      </c:pt>
                      <c:pt idx="383">
                        <c:v>2.819E-2</c:v>
                      </c:pt>
                      <c:pt idx="384">
                        <c:v>1.511E-2</c:v>
                      </c:pt>
                      <c:pt idx="385">
                        <c:v>1.018E-2</c:v>
                      </c:pt>
                      <c:pt idx="386">
                        <c:v>1.7350000000000001E-2</c:v>
                      </c:pt>
                      <c:pt idx="387">
                        <c:v>1.9619999999999999E-2</c:v>
                      </c:pt>
                      <c:pt idx="388">
                        <c:v>8.0099999999999998E-3</c:v>
                      </c:pt>
                      <c:pt idx="389">
                        <c:v>1.451E-2</c:v>
                      </c:pt>
                      <c:pt idx="390">
                        <c:v>1.907E-2</c:v>
                      </c:pt>
                      <c:pt idx="391">
                        <c:v>2.7009999999999999E-2</c:v>
                      </c:pt>
                      <c:pt idx="392">
                        <c:v>2.513E-2</c:v>
                      </c:pt>
                      <c:pt idx="393">
                        <c:v>2.6249999999999999E-2</c:v>
                      </c:pt>
                      <c:pt idx="394">
                        <c:v>2.0379999999999999E-2</c:v>
                      </c:pt>
                      <c:pt idx="395">
                        <c:v>1.831E-2</c:v>
                      </c:pt>
                      <c:pt idx="396" formatCode="0.00E+00">
                        <c:v>2.198E-2</c:v>
                      </c:pt>
                      <c:pt idx="397">
                        <c:v>2.2009999999999998E-2</c:v>
                      </c:pt>
                      <c:pt idx="398">
                        <c:v>2.5850000000000001E-2</c:v>
                      </c:pt>
                      <c:pt idx="399">
                        <c:v>3.5900000000000001E-2</c:v>
                      </c:pt>
                      <c:pt idx="400">
                        <c:v>3.9129999999999998E-2</c:v>
                      </c:pt>
                      <c:pt idx="401">
                        <c:v>3.4079999999999999E-2</c:v>
                      </c:pt>
                      <c:pt idx="402">
                        <c:v>2.9399999999999999E-2</c:v>
                      </c:pt>
                      <c:pt idx="403">
                        <c:v>3.56E-2</c:v>
                      </c:pt>
                      <c:pt idx="404">
                        <c:v>3.4689999999999999E-2</c:v>
                      </c:pt>
                      <c:pt idx="405">
                        <c:v>2.8150000000000001E-2</c:v>
                      </c:pt>
                      <c:pt idx="406">
                        <c:v>3.1489999999999997E-2</c:v>
                      </c:pt>
                      <c:pt idx="407">
                        <c:v>3.2300000000000002E-2</c:v>
                      </c:pt>
                      <c:pt idx="408">
                        <c:v>2.5059999999999999E-2</c:v>
                      </c:pt>
                      <c:pt idx="409">
                        <c:v>2.248E-2</c:v>
                      </c:pt>
                      <c:pt idx="410">
                        <c:v>2.963E-2</c:v>
                      </c:pt>
                      <c:pt idx="411">
                        <c:v>3.3989999999999999E-2</c:v>
                      </c:pt>
                      <c:pt idx="412">
                        <c:v>3.1940000000000003E-2</c:v>
                      </c:pt>
                      <c:pt idx="413">
                        <c:v>3.7949999999999998E-2</c:v>
                      </c:pt>
                      <c:pt idx="414">
                        <c:v>4.5469999999999997E-2</c:v>
                      </c:pt>
                      <c:pt idx="415">
                        <c:v>5.1659999999999998E-2</c:v>
                      </c:pt>
                      <c:pt idx="416">
                        <c:v>4.9639999999999997E-2</c:v>
                      </c:pt>
                      <c:pt idx="417">
                        <c:v>5.2589999999999998E-2</c:v>
                      </c:pt>
                      <c:pt idx="418">
                        <c:v>5.7439999999999998E-2</c:v>
                      </c:pt>
                      <c:pt idx="419">
                        <c:v>5.348E-2</c:v>
                      </c:pt>
                      <c:pt idx="420">
                        <c:v>4.5310000000000003E-2</c:v>
                      </c:pt>
                      <c:pt idx="421">
                        <c:v>4.1279999999999997E-2</c:v>
                      </c:pt>
                      <c:pt idx="422">
                        <c:v>5.4199999999999998E-2</c:v>
                      </c:pt>
                      <c:pt idx="423">
                        <c:v>4.2470000000000001E-2</c:v>
                      </c:pt>
                      <c:pt idx="424">
                        <c:v>2.835E-2</c:v>
                      </c:pt>
                      <c:pt idx="425">
                        <c:v>1.6559999999999998E-2</c:v>
                      </c:pt>
                      <c:pt idx="426">
                        <c:v>3.8399999999999997E-2</c:v>
                      </c:pt>
                      <c:pt idx="427">
                        <c:v>5.824E-2</c:v>
                      </c:pt>
                      <c:pt idx="428">
                        <c:v>7.3450000000000001E-2</c:v>
                      </c:pt>
                      <c:pt idx="429">
                        <c:v>6.8419999999999995E-2</c:v>
                      </c:pt>
                      <c:pt idx="430">
                        <c:v>5.3539999999999997E-2</c:v>
                      </c:pt>
                      <c:pt idx="431">
                        <c:v>3.8730000000000001E-2</c:v>
                      </c:pt>
                      <c:pt idx="432">
                        <c:v>3.1530000000000002E-2</c:v>
                      </c:pt>
                      <c:pt idx="433">
                        <c:v>4.3069999999999997E-2</c:v>
                      </c:pt>
                      <c:pt idx="434">
                        <c:v>5.7930000000000002E-2</c:v>
                      </c:pt>
                      <c:pt idx="435">
                        <c:v>7.2789999999999994E-2</c:v>
                      </c:pt>
                      <c:pt idx="436">
                        <c:v>7.1129999999999999E-2</c:v>
                      </c:pt>
                      <c:pt idx="437">
                        <c:v>6.6530000000000006E-2</c:v>
                      </c:pt>
                      <c:pt idx="438">
                        <c:v>6.7970000000000003E-2</c:v>
                      </c:pt>
                      <c:pt idx="439">
                        <c:v>7.6950000000000005E-2</c:v>
                      </c:pt>
                      <c:pt idx="440">
                        <c:v>7.0040000000000005E-2</c:v>
                      </c:pt>
                      <c:pt idx="441">
                        <c:v>5.0650000000000001E-2</c:v>
                      </c:pt>
                      <c:pt idx="442">
                        <c:v>4.6219999999999997E-2</c:v>
                      </c:pt>
                      <c:pt idx="443">
                        <c:v>6.1010000000000002E-2</c:v>
                      </c:pt>
                      <c:pt idx="444">
                        <c:v>7.3709999999999998E-2</c:v>
                      </c:pt>
                      <c:pt idx="445">
                        <c:v>7.1340000000000001E-2</c:v>
                      </c:pt>
                      <c:pt idx="446">
                        <c:v>6.8500000000000005E-2</c:v>
                      </c:pt>
                      <c:pt idx="447">
                        <c:v>6.8489999999999995E-2</c:v>
                      </c:pt>
                      <c:pt idx="448">
                        <c:v>6.9449999999999998E-2</c:v>
                      </c:pt>
                      <c:pt idx="449">
                        <c:v>7.1050000000000002E-2</c:v>
                      </c:pt>
                      <c:pt idx="450">
                        <c:v>7.1550000000000002E-2</c:v>
                      </c:pt>
                      <c:pt idx="451">
                        <c:v>6.1179999999999998E-2</c:v>
                      </c:pt>
                      <c:pt idx="452">
                        <c:v>5.0040000000000001E-2</c:v>
                      </c:pt>
                      <c:pt idx="453">
                        <c:v>5.9630000000000002E-2</c:v>
                      </c:pt>
                      <c:pt idx="454">
                        <c:v>6.7629999999999996E-2</c:v>
                      </c:pt>
                      <c:pt idx="455">
                        <c:v>7.1720000000000006E-2</c:v>
                      </c:pt>
                      <c:pt idx="456">
                        <c:v>6.7390000000000005E-2</c:v>
                      </c:pt>
                      <c:pt idx="457">
                        <c:v>6.3960000000000003E-2</c:v>
                      </c:pt>
                      <c:pt idx="458">
                        <c:v>5.4309999999999997E-2</c:v>
                      </c:pt>
                      <c:pt idx="459">
                        <c:v>4.9759999999999999E-2</c:v>
                      </c:pt>
                      <c:pt idx="460">
                        <c:v>3.7789999999999997E-2</c:v>
                      </c:pt>
                      <c:pt idx="461">
                        <c:v>3.8769999999999999E-2</c:v>
                      </c:pt>
                      <c:pt idx="462">
                        <c:v>5.4800000000000001E-2</c:v>
                      </c:pt>
                      <c:pt idx="463">
                        <c:v>5.917E-2</c:v>
                      </c:pt>
                      <c:pt idx="464">
                        <c:v>4.931E-2</c:v>
                      </c:pt>
                      <c:pt idx="465">
                        <c:v>5.5149999999999998E-2</c:v>
                      </c:pt>
                      <c:pt idx="466">
                        <c:v>6.7239999999999994E-2</c:v>
                      </c:pt>
                      <c:pt idx="467">
                        <c:v>6.1949999999999998E-2</c:v>
                      </c:pt>
                      <c:pt idx="468">
                        <c:v>4.4940000000000001E-2</c:v>
                      </c:pt>
                      <c:pt idx="469">
                        <c:v>3.9899999999999998E-2</c:v>
                      </c:pt>
                      <c:pt idx="470">
                        <c:v>4.5769999999999998E-2</c:v>
                      </c:pt>
                      <c:pt idx="471">
                        <c:v>6.2700000000000006E-2</c:v>
                      </c:pt>
                      <c:pt idx="472">
                        <c:v>7.2300000000000003E-2</c:v>
                      </c:pt>
                      <c:pt idx="473">
                        <c:v>5.8959999999999999E-2</c:v>
                      </c:pt>
                      <c:pt idx="474">
                        <c:v>3.5479999999999998E-2</c:v>
                      </c:pt>
                      <c:pt idx="475">
                        <c:v>2.6759999999999999E-2</c:v>
                      </c:pt>
                      <c:pt idx="476">
                        <c:v>3.3739999999999999E-2</c:v>
                      </c:pt>
                      <c:pt idx="477">
                        <c:v>4.6129999999999997E-2</c:v>
                      </c:pt>
                      <c:pt idx="478">
                        <c:v>6.2810000000000005E-2</c:v>
                      </c:pt>
                      <c:pt idx="479">
                        <c:v>6.6769999999999996E-2</c:v>
                      </c:pt>
                      <c:pt idx="480">
                        <c:v>4.9250000000000002E-2</c:v>
                      </c:pt>
                      <c:pt idx="481">
                        <c:v>3.6929999999999998E-2</c:v>
                      </c:pt>
                      <c:pt idx="482">
                        <c:v>4.3819999999999998E-2</c:v>
                      </c:pt>
                      <c:pt idx="483">
                        <c:v>5.4940000000000003E-2</c:v>
                      </c:pt>
                      <c:pt idx="484">
                        <c:v>5.4919999999999997E-2</c:v>
                      </c:pt>
                      <c:pt idx="485">
                        <c:v>4.2040000000000001E-2</c:v>
                      </c:pt>
                      <c:pt idx="486">
                        <c:v>3.0960000000000001E-2</c:v>
                      </c:pt>
                      <c:pt idx="487">
                        <c:v>3.703E-2</c:v>
                      </c:pt>
                      <c:pt idx="488">
                        <c:v>5.0389999999999997E-2</c:v>
                      </c:pt>
                      <c:pt idx="489">
                        <c:v>5.6210000000000003E-2</c:v>
                      </c:pt>
                      <c:pt idx="490">
                        <c:v>4.7190000000000003E-2</c:v>
                      </c:pt>
                      <c:pt idx="491">
                        <c:v>3.5520000000000003E-2</c:v>
                      </c:pt>
                      <c:pt idx="492">
                        <c:v>3.1460000000000002E-2</c:v>
                      </c:pt>
                      <c:pt idx="493">
                        <c:v>3.7940000000000002E-2</c:v>
                      </c:pt>
                      <c:pt idx="494">
                        <c:v>4.086E-2</c:v>
                      </c:pt>
                      <c:pt idx="495">
                        <c:v>5.0319999999999997E-2</c:v>
                      </c:pt>
                      <c:pt idx="496">
                        <c:v>6.1499999999999999E-2</c:v>
                      </c:pt>
                      <c:pt idx="497">
                        <c:v>6.1269999999999998E-2</c:v>
                      </c:pt>
                      <c:pt idx="498">
                        <c:v>4.1709999999999997E-2</c:v>
                      </c:pt>
                      <c:pt idx="499">
                        <c:v>3.4709999999999998E-2</c:v>
                      </c:pt>
                      <c:pt idx="500">
                        <c:v>4.4139999999999999E-2</c:v>
                      </c:pt>
                      <c:pt idx="501">
                        <c:v>5.8709999999999998E-2</c:v>
                      </c:pt>
                      <c:pt idx="502">
                        <c:v>5.1560000000000002E-2</c:v>
                      </c:pt>
                      <c:pt idx="503">
                        <c:v>4.0730000000000002E-2</c:v>
                      </c:pt>
                      <c:pt idx="504">
                        <c:v>3.7719999999999997E-2</c:v>
                      </c:pt>
                      <c:pt idx="505">
                        <c:v>4.2860000000000002E-2</c:v>
                      </c:pt>
                      <c:pt idx="506">
                        <c:v>4.0770000000000001E-2</c:v>
                      </c:pt>
                      <c:pt idx="507">
                        <c:v>2.9340000000000001E-2</c:v>
                      </c:pt>
                      <c:pt idx="508">
                        <c:v>1.8880000000000001E-2</c:v>
                      </c:pt>
                      <c:pt idx="509">
                        <c:v>1.8749999999999999E-2</c:v>
                      </c:pt>
                      <c:pt idx="510">
                        <c:v>3.4290000000000001E-2</c:v>
                      </c:pt>
                      <c:pt idx="511">
                        <c:v>3.1329999999999997E-2</c:v>
                      </c:pt>
                      <c:pt idx="512">
                        <c:v>1.43E-2</c:v>
                      </c:pt>
                      <c:pt idx="513">
                        <c:v>1.106E-2</c:v>
                      </c:pt>
                      <c:pt idx="514">
                        <c:v>3.1449999999999999E-2</c:v>
                      </c:pt>
                      <c:pt idx="515">
                        <c:v>4.734E-2</c:v>
                      </c:pt>
                      <c:pt idx="516">
                        <c:v>4.965E-2</c:v>
                      </c:pt>
                      <c:pt idx="517">
                        <c:v>4.2840000000000003E-2</c:v>
                      </c:pt>
                      <c:pt idx="518">
                        <c:v>3.347E-2</c:v>
                      </c:pt>
                      <c:pt idx="519">
                        <c:v>3.0790000000000001E-2</c:v>
                      </c:pt>
                      <c:pt idx="520">
                        <c:v>3.4369999999999998E-2</c:v>
                      </c:pt>
                      <c:pt idx="521">
                        <c:v>3.6299999999999999E-2</c:v>
                      </c:pt>
                      <c:pt idx="522">
                        <c:v>3.286E-2</c:v>
                      </c:pt>
                      <c:pt idx="523">
                        <c:v>2.4750000000000001E-2</c:v>
                      </c:pt>
                      <c:pt idx="524">
                        <c:v>1.4250000000000001E-2</c:v>
                      </c:pt>
                      <c:pt idx="525">
                        <c:v>1.695E-2</c:v>
                      </c:pt>
                      <c:pt idx="526">
                        <c:v>3.6880000000000003E-2</c:v>
                      </c:pt>
                      <c:pt idx="527">
                        <c:v>5.2220000000000003E-2</c:v>
                      </c:pt>
                      <c:pt idx="528">
                        <c:v>4.7690000000000003E-2</c:v>
                      </c:pt>
                      <c:pt idx="529">
                        <c:v>2.954E-2</c:v>
                      </c:pt>
                      <c:pt idx="530">
                        <c:v>1.5599999999999999E-2</c:v>
                      </c:pt>
                      <c:pt idx="531">
                        <c:v>1.5599999999999999E-2</c:v>
                      </c:pt>
                      <c:pt idx="532">
                        <c:v>2.2939999999999999E-2</c:v>
                      </c:pt>
                      <c:pt idx="533">
                        <c:v>3.4009999999999999E-2</c:v>
                      </c:pt>
                      <c:pt idx="534">
                        <c:v>4.9399999999999999E-2</c:v>
                      </c:pt>
                      <c:pt idx="535">
                        <c:v>5.8409999999999997E-2</c:v>
                      </c:pt>
                      <c:pt idx="536">
                        <c:v>5.4980000000000001E-2</c:v>
                      </c:pt>
                      <c:pt idx="537">
                        <c:v>4.3589999999999997E-2</c:v>
                      </c:pt>
                      <c:pt idx="538">
                        <c:v>4.1349999999999998E-2</c:v>
                      </c:pt>
                      <c:pt idx="539">
                        <c:v>4.2689999999999999E-2</c:v>
                      </c:pt>
                      <c:pt idx="540">
                        <c:v>3.6760000000000001E-2</c:v>
                      </c:pt>
                      <c:pt idx="541">
                        <c:v>2.2759999999999999E-2</c:v>
                      </c:pt>
                      <c:pt idx="542">
                        <c:v>2.29E-2</c:v>
                      </c:pt>
                      <c:pt idx="543">
                        <c:v>4.3119999999999999E-2</c:v>
                      </c:pt>
                      <c:pt idx="544">
                        <c:v>4.6780000000000002E-2</c:v>
                      </c:pt>
                      <c:pt idx="545">
                        <c:v>3.0460000000000001E-2</c:v>
                      </c:pt>
                      <c:pt idx="546">
                        <c:v>2.2530000000000001E-2</c:v>
                      </c:pt>
                      <c:pt idx="547">
                        <c:v>2.8490000000000001E-2</c:v>
                      </c:pt>
                      <c:pt idx="548">
                        <c:v>2.3369999999999998E-2</c:v>
                      </c:pt>
                      <c:pt idx="549">
                        <c:v>2.3630000000000002E-2</c:v>
                      </c:pt>
                      <c:pt idx="550">
                        <c:v>4.0390000000000002E-2</c:v>
                      </c:pt>
                      <c:pt idx="551">
                        <c:v>3.807E-2</c:v>
                      </c:pt>
                      <c:pt idx="552">
                        <c:v>2.3959999999999999E-2</c:v>
                      </c:pt>
                      <c:pt idx="553">
                        <c:v>1.273E-2</c:v>
                      </c:pt>
                      <c:pt idx="554">
                        <c:v>1.9269999999999999E-2</c:v>
                      </c:pt>
                      <c:pt idx="555">
                        <c:v>2.1139999999999999E-2</c:v>
                      </c:pt>
                      <c:pt idx="556">
                        <c:v>3.4840000000000003E-2</c:v>
                      </c:pt>
                      <c:pt idx="557">
                        <c:v>4.2220000000000001E-2</c:v>
                      </c:pt>
                      <c:pt idx="558">
                        <c:v>4.8899999999999999E-2</c:v>
                      </c:pt>
                      <c:pt idx="559">
                        <c:v>4.4540000000000003E-2</c:v>
                      </c:pt>
                      <c:pt idx="560">
                        <c:v>2.3460000000000002E-2</c:v>
                      </c:pt>
                      <c:pt idx="561" formatCode="0.00E+00">
                        <c:v>8.9247999999999997E-5</c:v>
                      </c:pt>
                      <c:pt idx="562">
                        <c:v>-1.01E-3</c:v>
                      </c:pt>
                      <c:pt idx="563">
                        <c:v>1.295E-2</c:v>
                      </c:pt>
                      <c:pt idx="564">
                        <c:v>1.174E-2</c:v>
                      </c:pt>
                      <c:pt idx="565">
                        <c:v>1.201E-2</c:v>
                      </c:pt>
                      <c:pt idx="566">
                        <c:v>1.8370000000000001E-2</c:v>
                      </c:pt>
                      <c:pt idx="567">
                        <c:v>2.1819999999999999E-2</c:v>
                      </c:pt>
                      <c:pt idx="568">
                        <c:v>1.004E-2</c:v>
                      </c:pt>
                      <c:pt idx="569">
                        <c:v>-2.0300000000000001E-3</c:v>
                      </c:pt>
                      <c:pt idx="570">
                        <c:v>4.5100000000000001E-3</c:v>
                      </c:pt>
                      <c:pt idx="571">
                        <c:v>1.511E-2</c:v>
                      </c:pt>
                      <c:pt idx="572">
                        <c:v>1.968E-2</c:v>
                      </c:pt>
                      <c:pt idx="573">
                        <c:v>1.184E-2</c:v>
                      </c:pt>
                      <c:pt idx="574">
                        <c:v>8.4700000000000001E-3</c:v>
                      </c:pt>
                      <c:pt idx="575">
                        <c:v>1.7250000000000001E-2</c:v>
                      </c:pt>
                      <c:pt idx="576">
                        <c:v>3.4139999999999997E-2</c:v>
                      </c:pt>
                      <c:pt idx="577">
                        <c:v>3.6229999999999998E-2</c:v>
                      </c:pt>
                      <c:pt idx="578">
                        <c:v>1.065E-2</c:v>
                      </c:pt>
                      <c:pt idx="579">
                        <c:v>-6.11E-3</c:v>
                      </c:pt>
                      <c:pt idx="580">
                        <c:v>6.8700000000000002E-3</c:v>
                      </c:pt>
                      <c:pt idx="581">
                        <c:v>2.2450000000000001E-2</c:v>
                      </c:pt>
                      <c:pt idx="582">
                        <c:v>1.35E-2</c:v>
                      </c:pt>
                      <c:pt idx="583" formatCode="0.00E+00">
                        <c:v>-2.02795E-4</c:v>
                      </c:pt>
                      <c:pt idx="584">
                        <c:v>4.6800000000000001E-3</c:v>
                      </c:pt>
                      <c:pt idx="585">
                        <c:v>2.291E-2</c:v>
                      </c:pt>
                      <c:pt idx="586">
                        <c:v>4.138E-2</c:v>
                      </c:pt>
                      <c:pt idx="587">
                        <c:v>4.8129999999999999E-2</c:v>
                      </c:pt>
                      <c:pt idx="588">
                        <c:v>2.487E-2</c:v>
                      </c:pt>
                      <c:pt idx="589">
                        <c:v>-7.2500000000000004E-3</c:v>
                      </c:pt>
                      <c:pt idx="590" formatCode="0.00E+00">
                        <c:v>-1.7139999999999999E-2</c:v>
                      </c:pt>
                      <c:pt idx="591" formatCode="0.00E+00">
                        <c:v>-6.6896800000000004E-4</c:v>
                      </c:pt>
                      <c:pt idx="592">
                        <c:v>1.5720000000000001E-2</c:v>
                      </c:pt>
                      <c:pt idx="593">
                        <c:v>1.4409999999999999E-2</c:v>
                      </c:pt>
                      <c:pt idx="594">
                        <c:v>-4.1999999999999997E-3</c:v>
                      </c:pt>
                      <c:pt idx="595">
                        <c:v>-1.2449999999999999E-2</c:v>
                      </c:pt>
                      <c:pt idx="596">
                        <c:v>-4.4600000000000004E-3</c:v>
                      </c:pt>
                      <c:pt idx="597">
                        <c:v>5.5199999999999997E-3</c:v>
                      </c:pt>
                      <c:pt idx="598" formatCode="0.00E+00">
                        <c:v>-5.2252800000000002E-5</c:v>
                      </c:pt>
                      <c:pt idx="599" formatCode="0.00E+00">
                        <c:v>-6.6299999999999996E-3</c:v>
                      </c:pt>
                      <c:pt idx="600">
                        <c:v>-9.8200000000000006E-3</c:v>
                      </c:pt>
                      <c:pt idx="601">
                        <c:v>-4.45E-3</c:v>
                      </c:pt>
                      <c:pt idx="602">
                        <c:v>3.2599999999999999E-3</c:v>
                      </c:pt>
                      <c:pt idx="603">
                        <c:v>-5.8100000000000001E-3</c:v>
                      </c:pt>
                      <c:pt idx="604">
                        <c:v>-2.639E-2</c:v>
                      </c:pt>
                      <c:pt idx="605">
                        <c:v>-2.8799999999999999E-2</c:v>
                      </c:pt>
                      <c:pt idx="606">
                        <c:v>1.23E-3</c:v>
                      </c:pt>
                      <c:pt idx="607" formatCode="0.00E+00">
                        <c:v>2.6169999999999999E-2</c:v>
                      </c:pt>
                      <c:pt idx="608">
                        <c:v>1.857E-2</c:v>
                      </c:pt>
                      <c:pt idx="609">
                        <c:v>8.5800000000000008E-3</c:v>
                      </c:pt>
                      <c:pt idx="610">
                        <c:v>2.0629999999999999E-2</c:v>
                      </c:pt>
                      <c:pt idx="611">
                        <c:v>2.3230000000000001E-2</c:v>
                      </c:pt>
                      <c:pt idx="612">
                        <c:v>7.5900000000000004E-3</c:v>
                      </c:pt>
                      <c:pt idx="613">
                        <c:v>-2.7399999999999998E-3</c:v>
                      </c:pt>
                      <c:pt idx="614">
                        <c:v>-2.8500000000000001E-3</c:v>
                      </c:pt>
                      <c:pt idx="615">
                        <c:v>-4.81E-3</c:v>
                      </c:pt>
                      <c:pt idx="616">
                        <c:v>-6.0600000000000003E-3</c:v>
                      </c:pt>
                      <c:pt idx="617">
                        <c:v>1.34E-3</c:v>
                      </c:pt>
                      <c:pt idx="618">
                        <c:v>9.2099999999999994E-3</c:v>
                      </c:pt>
                      <c:pt idx="619">
                        <c:v>1.694E-2</c:v>
                      </c:pt>
                      <c:pt idx="620">
                        <c:v>1.6789999999999999E-2</c:v>
                      </c:pt>
                      <c:pt idx="621">
                        <c:v>5.5300000000000002E-3</c:v>
                      </c:pt>
                      <c:pt idx="622">
                        <c:v>-4.1999999999999997E-3</c:v>
                      </c:pt>
                      <c:pt idx="623" formatCode="0.00E+00">
                        <c:v>-5.4900000000000001E-3</c:v>
                      </c:pt>
                      <c:pt idx="624">
                        <c:v>-1.3639999999999999E-2</c:v>
                      </c:pt>
                      <c:pt idx="625">
                        <c:v>-1.4E-2</c:v>
                      </c:pt>
                      <c:pt idx="626">
                        <c:v>-1.1999999999999999E-3</c:v>
                      </c:pt>
                      <c:pt idx="627">
                        <c:v>6.9199999999999999E-3</c:v>
                      </c:pt>
                      <c:pt idx="628">
                        <c:v>-8.4499999999999992E-3</c:v>
                      </c:pt>
                      <c:pt idx="629">
                        <c:v>-1.376E-2</c:v>
                      </c:pt>
                      <c:pt idx="630">
                        <c:v>2.4499999999999999E-3</c:v>
                      </c:pt>
                      <c:pt idx="631">
                        <c:v>1.92E-3</c:v>
                      </c:pt>
                      <c:pt idx="632" formatCode="0.00E+00">
                        <c:v>1.30681E-6</c:v>
                      </c:pt>
                      <c:pt idx="633">
                        <c:v>-5.3299999999999997E-3</c:v>
                      </c:pt>
                      <c:pt idx="634">
                        <c:v>6.1799999999999997E-3</c:v>
                      </c:pt>
                      <c:pt idx="635">
                        <c:v>5.0299999999999997E-3</c:v>
                      </c:pt>
                      <c:pt idx="636">
                        <c:v>1.1939999999999999E-2</c:v>
                      </c:pt>
                      <c:pt idx="637">
                        <c:v>1.256E-2</c:v>
                      </c:pt>
                      <c:pt idx="638">
                        <c:v>1.9619999999999999E-2</c:v>
                      </c:pt>
                      <c:pt idx="639">
                        <c:v>1.319E-2</c:v>
                      </c:pt>
                      <c:pt idx="640">
                        <c:v>-3.8500000000000001E-3</c:v>
                      </c:pt>
                      <c:pt idx="641">
                        <c:v>-3.6519999999999997E-2</c:v>
                      </c:pt>
                      <c:pt idx="642">
                        <c:v>-3.4290000000000001E-2</c:v>
                      </c:pt>
                      <c:pt idx="643">
                        <c:v>-1.7819999999999999E-2</c:v>
                      </c:pt>
                      <c:pt idx="644">
                        <c:v>-2.5899999999999999E-3</c:v>
                      </c:pt>
                      <c:pt idx="645" formatCode="0.00E+00">
                        <c:v>-6.6100000000000004E-3</c:v>
                      </c:pt>
                      <c:pt idx="646" formatCode="0.00E+00">
                        <c:v>-6.0000000000000001E-3</c:v>
                      </c:pt>
                      <c:pt idx="647">
                        <c:v>3.0200000000000001E-3</c:v>
                      </c:pt>
                      <c:pt idx="648">
                        <c:v>4.3899999999999998E-3</c:v>
                      </c:pt>
                      <c:pt idx="649">
                        <c:v>1.1950000000000001E-2</c:v>
                      </c:pt>
                      <c:pt idx="650">
                        <c:v>8.1399999999999997E-3</c:v>
                      </c:pt>
                      <c:pt idx="651">
                        <c:v>-6.0200000000000002E-3</c:v>
                      </c:pt>
                      <c:pt idx="652">
                        <c:v>-1.189E-2</c:v>
                      </c:pt>
                      <c:pt idx="653">
                        <c:v>-2.0200000000000001E-3</c:v>
                      </c:pt>
                      <c:pt idx="654">
                        <c:v>1.0160000000000001E-2</c:v>
                      </c:pt>
                      <c:pt idx="655">
                        <c:v>-2.4499999999999999E-3</c:v>
                      </c:pt>
                      <c:pt idx="656">
                        <c:v>-2.691E-2</c:v>
                      </c:pt>
                      <c:pt idx="657">
                        <c:v>-3.4660000000000003E-2</c:v>
                      </c:pt>
                      <c:pt idx="658" formatCode="0.00E+00">
                        <c:v>-1.3809999999999999E-2</c:v>
                      </c:pt>
                      <c:pt idx="659">
                        <c:v>9.8200000000000006E-3</c:v>
                      </c:pt>
                      <c:pt idx="660">
                        <c:v>5.0200000000000002E-3</c:v>
                      </c:pt>
                      <c:pt idx="661">
                        <c:v>-5.5599999999999998E-3</c:v>
                      </c:pt>
                      <c:pt idx="662" formatCode="0.00E+00">
                        <c:v>-4.6899999999999997E-3</c:v>
                      </c:pt>
                      <c:pt idx="663" formatCode="0.00E+00">
                        <c:v>-7.63895E-4</c:v>
                      </c:pt>
                      <c:pt idx="664">
                        <c:v>-1.97E-3</c:v>
                      </c:pt>
                      <c:pt idx="665">
                        <c:v>-5.62E-3</c:v>
                      </c:pt>
                      <c:pt idx="666">
                        <c:v>2.5400000000000002E-3</c:v>
                      </c:pt>
                      <c:pt idx="667">
                        <c:v>-1.158E-2</c:v>
                      </c:pt>
                      <c:pt idx="668">
                        <c:v>-1.3129999999999999E-2</c:v>
                      </c:pt>
                      <c:pt idx="669">
                        <c:v>-1.6129999999999999E-2</c:v>
                      </c:pt>
                      <c:pt idx="670">
                        <c:v>-7.3600000000000002E-3</c:v>
                      </c:pt>
                      <c:pt idx="671">
                        <c:v>-8.1399999999999997E-3</c:v>
                      </c:pt>
                      <c:pt idx="672">
                        <c:v>1.242E-2</c:v>
                      </c:pt>
                      <c:pt idx="673">
                        <c:v>1.9449999999999999E-2</c:v>
                      </c:pt>
                      <c:pt idx="674" formatCode="0.00E+00">
                        <c:v>4.7331100000000002E-4</c:v>
                      </c:pt>
                      <c:pt idx="675" formatCode="0.00E+00">
                        <c:v>-1.2840000000000001E-2</c:v>
                      </c:pt>
                      <c:pt idx="676" formatCode="0.00E+00">
                        <c:v>-2.1190000000000001E-2</c:v>
                      </c:pt>
                      <c:pt idx="677" formatCode="0.00E+00">
                        <c:v>1.87865E-4</c:v>
                      </c:pt>
                      <c:pt idx="678">
                        <c:v>2.018E-2</c:v>
                      </c:pt>
                      <c:pt idx="679">
                        <c:v>2.8479999999999998E-2</c:v>
                      </c:pt>
                      <c:pt idx="680">
                        <c:v>1.04E-2</c:v>
                      </c:pt>
                      <c:pt idx="681">
                        <c:v>-8.0700000000000008E-3</c:v>
                      </c:pt>
                      <c:pt idx="682">
                        <c:v>-3.6049999999999999E-2</c:v>
                      </c:pt>
                      <c:pt idx="683">
                        <c:v>-4.1759999999999999E-2</c:v>
                      </c:pt>
                      <c:pt idx="684" formatCode="0.00E+00">
                        <c:v>7.5877699999999998E-4</c:v>
                      </c:pt>
                      <c:pt idx="685">
                        <c:v>1.8759999999999999E-2</c:v>
                      </c:pt>
                      <c:pt idx="686">
                        <c:v>2.7000000000000001E-3</c:v>
                      </c:pt>
                      <c:pt idx="687">
                        <c:v>-6.9300000000000004E-3</c:v>
                      </c:pt>
                      <c:pt idx="688">
                        <c:v>2.112E-2</c:v>
                      </c:pt>
                      <c:pt idx="689" formatCode="0.00E+00">
                        <c:v>1.1350000000000001E-2</c:v>
                      </c:pt>
                      <c:pt idx="690">
                        <c:v>-6.8900000000000003E-3</c:v>
                      </c:pt>
                      <c:pt idx="691">
                        <c:v>-5.6299999999999996E-3</c:v>
                      </c:pt>
                      <c:pt idx="692">
                        <c:v>1.9269999999999999E-2</c:v>
                      </c:pt>
                      <c:pt idx="693">
                        <c:v>1.8509999999999999E-2</c:v>
                      </c:pt>
                      <c:pt idx="694">
                        <c:v>1.357E-2</c:v>
                      </c:pt>
                      <c:pt idx="695">
                        <c:v>2.1700000000000001E-2</c:v>
                      </c:pt>
                      <c:pt idx="696">
                        <c:v>2.7369999999999998E-2</c:v>
                      </c:pt>
                      <c:pt idx="697">
                        <c:v>1.443E-2</c:v>
                      </c:pt>
                      <c:pt idx="698">
                        <c:v>1.4019999999999999E-2</c:v>
                      </c:pt>
                      <c:pt idx="699">
                        <c:v>2.3470000000000001E-2</c:v>
                      </c:pt>
                      <c:pt idx="700">
                        <c:v>2.0879999999999999E-2</c:v>
                      </c:pt>
                      <c:pt idx="701">
                        <c:v>5.6600000000000001E-3</c:v>
                      </c:pt>
                      <c:pt idx="702">
                        <c:v>-7.6400000000000001E-3</c:v>
                      </c:pt>
                      <c:pt idx="703">
                        <c:v>-2.886E-2</c:v>
                      </c:pt>
                      <c:pt idx="704">
                        <c:v>-2.3449999999999999E-2</c:v>
                      </c:pt>
                      <c:pt idx="705">
                        <c:v>-3.1199999999999999E-3</c:v>
                      </c:pt>
                      <c:pt idx="706">
                        <c:v>2.6120000000000001E-2</c:v>
                      </c:pt>
                      <c:pt idx="707">
                        <c:v>3.159E-2</c:v>
                      </c:pt>
                      <c:pt idx="708">
                        <c:v>2.4029999999999999E-2</c:v>
                      </c:pt>
                      <c:pt idx="709">
                        <c:v>4.1900000000000001E-3</c:v>
                      </c:pt>
                      <c:pt idx="710" formatCode="0.00E+00">
                        <c:v>1.91E-3</c:v>
                      </c:pt>
                      <c:pt idx="711">
                        <c:v>1.9869999999999999E-2</c:v>
                      </c:pt>
                      <c:pt idx="712">
                        <c:v>3.5060000000000001E-2</c:v>
                      </c:pt>
                      <c:pt idx="713">
                        <c:v>6.0290000000000003E-2</c:v>
                      </c:pt>
                      <c:pt idx="714">
                        <c:v>7.6660000000000006E-2</c:v>
                      </c:pt>
                      <c:pt idx="715">
                        <c:v>6.5280000000000005E-2</c:v>
                      </c:pt>
                      <c:pt idx="716">
                        <c:v>3.015E-2</c:v>
                      </c:pt>
                      <c:pt idx="717">
                        <c:v>1.7170000000000001E-2</c:v>
                      </c:pt>
                      <c:pt idx="718">
                        <c:v>2.9919999999999999E-2</c:v>
                      </c:pt>
                      <c:pt idx="719">
                        <c:v>4.7079999999999997E-2</c:v>
                      </c:pt>
                      <c:pt idx="720">
                        <c:v>5.8709999999999998E-2</c:v>
                      </c:pt>
                      <c:pt idx="721">
                        <c:v>6.3329999999999997E-2</c:v>
                      </c:pt>
                      <c:pt idx="722">
                        <c:v>6.3200000000000006E-2</c:v>
                      </c:pt>
                      <c:pt idx="723">
                        <c:v>5.7540000000000001E-2</c:v>
                      </c:pt>
                      <c:pt idx="724">
                        <c:v>5.8650000000000001E-2</c:v>
                      </c:pt>
                      <c:pt idx="725">
                        <c:v>7.238E-2</c:v>
                      </c:pt>
                      <c:pt idx="726">
                        <c:v>7.9869999999999997E-2</c:v>
                      </c:pt>
                      <c:pt idx="727">
                        <c:v>6.9769999999999999E-2</c:v>
                      </c:pt>
                      <c:pt idx="728">
                        <c:v>6.3600000000000004E-2</c:v>
                      </c:pt>
                      <c:pt idx="729">
                        <c:v>6.7070000000000005E-2</c:v>
                      </c:pt>
                      <c:pt idx="730">
                        <c:v>6.2649999999999997E-2</c:v>
                      </c:pt>
                      <c:pt idx="731">
                        <c:v>5.611E-2</c:v>
                      </c:pt>
                      <c:pt idx="732">
                        <c:v>6.3E-2</c:v>
                      </c:pt>
                      <c:pt idx="733">
                        <c:v>7.8399999999999997E-2</c:v>
                      </c:pt>
                      <c:pt idx="734">
                        <c:v>7.5090000000000004E-2</c:v>
                      </c:pt>
                      <c:pt idx="735">
                        <c:v>6.1370000000000001E-2</c:v>
                      </c:pt>
                      <c:pt idx="736">
                        <c:v>6.812E-2</c:v>
                      </c:pt>
                      <c:pt idx="737">
                        <c:v>0.1159</c:v>
                      </c:pt>
                      <c:pt idx="738">
                        <c:v>0.15337000000000001</c:v>
                      </c:pt>
                      <c:pt idx="739">
                        <c:v>0.1426</c:v>
                      </c:pt>
                      <c:pt idx="740">
                        <c:v>9.7860000000000003E-2</c:v>
                      </c:pt>
                      <c:pt idx="741">
                        <c:v>6.6360000000000002E-2</c:v>
                      </c:pt>
                      <c:pt idx="742">
                        <c:v>6.4600000000000005E-2</c:v>
                      </c:pt>
                      <c:pt idx="743">
                        <c:v>8.5019999999999998E-2</c:v>
                      </c:pt>
                      <c:pt idx="744">
                        <c:v>0.12631000000000001</c:v>
                      </c:pt>
                      <c:pt idx="745">
                        <c:v>0.17188999999999999</c:v>
                      </c:pt>
                      <c:pt idx="746">
                        <c:v>0.18575</c:v>
                      </c:pt>
                      <c:pt idx="747">
                        <c:v>0.14995</c:v>
                      </c:pt>
                      <c:pt idx="748">
                        <c:v>0.10689</c:v>
                      </c:pt>
                      <c:pt idx="749">
                        <c:v>0.10596999999999999</c:v>
                      </c:pt>
                      <c:pt idx="750">
                        <c:v>0.13994999999999999</c:v>
                      </c:pt>
                      <c:pt idx="751">
                        <c:v>0.15533</c:v>
                      </c:pt>
                      <c:pt idx="752">
                        <c:v>0.12381</c:v>
                      </c:pt>
                      <c:pt idx="753">
                        <c:v>0.10279000000000001</c:v>
                      </c:pt>
                      <c:pt idx="754">
                        <c:v>0.12372</c:v>
                      </c:pt>
                      <c:pt idx="755">
                        <c:v>0.15065000000000001</c:v>
                      </c:pt>
                      <c:pt idx="756">
                        <c:v>0.16863</c:v>
                      </c:pt>
                      <c:pt idx="757">
                        <c:v>0.18389</c:v>
                      </c:pt>
                      <c:pt idx="758">
                        <c:v>0.17433000000000001</c:v>
                      </c:pt>
                      <c:pt idx="759">
                        <c:v>0.12096999999999999</c:v>
                      </c:pt>
                      <c:pt idx="760">
                        <c:v>0.11210000000000001</c:v>
                      </c:pt>
                      <c:pt idx="761">
                        <c:v>0.15487999999999999</c:v>
                      </c:pt>
                      <c:pt idx="762">
                        <c:v>0.20809</c:v>
                      </c:pt>
                      <c:pt idx="763">
                        <c:v>0.18886</c:v>
                      </c:pt>
                      <c:pt idx="764">
                        <c:v>0.13963</c:v>
                      </c:pt>
                      <c:pt idx="765">
                        <c:v>0.13288</c:v>
                      </c:pt>
                      <c:pt idx="766">
                        <c:v>0.1681</c:v>
                      </c:pt>
                      <c:pt idx="767">
                        <c:v>0.18925</c:v>
                      </c:pt>
                      <c:pt idx="768">
                        <c:v>0.14354</c:v>
                      </c:pt>
                      <c:pt idx="769">
                        <c:v>0.12103999999999999</c:v>
                      </c:pt>
                      <c:pt idx="770">
                        <c:v>0.12773999999999999</c:v>
                      </c:pt>
                      <c:pt idx="771">
                        <c:v>0.15734000000000001</c:v>
                      </c:pt>
                      <c:pt idx="772">
                        <c:v>0.16483</c:v>
                      </c:pt>
                      <c:pt idx="773">
                        <c:v>0.16650999999999999</c:v>
                      </c:pt>
                      <c:pt idx="774">
                        <c:v>0.13864000000000001</c:v>
                      </c:pt>
                      <c:pt idx="775">
                        <c:v>9.7439999999999999E-2</c:v>
                      </c:pt>
                      <c:pt idx="776">
                        <c:v>7.671E-2</c:v>
                      </c:pt>
                      <c:pt idx="777">
                        <c:v>0.10517</c:v>
                      </c:pt>
                      <c:pt idx="778">
                        <c:v>0.12856999999999999</c:v>
                      </c:pt>
                      <c:pt idx="779">
                        <c:v>0.11386</c:v>
                      </c:pt>
                      <c:pt idx="780">
                        <c:v>8.1180000000000002E-2</c:v>
                      </c:pt>
                      <c:pt idx="781">
                        <c:v>7.0059999999999997E-2</c:v>
                      </c:pt>
                      <c:pt idx="782">
                        <c:v>7.6429999999999998E-2</c:v>
                      </c:pt>
                      <c:pt idx="783">
                        <c:v>7.8609999999999999E-2</c:v>
                      </c:pt>
                      <c:pt idx="784">
                        <c:v>9.3899999999999997E-2</c:v>
                      </c:pt>
                      <c:pt idx="785">
                        <c:v>0.11112</c:v>
                      </c:pt>
                      <c:pt idx="786">
                        <c:v>0.11275</c:v>
                      </c:pt>
                      <c:pt idx="787">
                        <c:v>0.10498</c:v>
                      </c:pt>
                      <c:pt idx="788">
                        <c:v>0.1135</c:v>
                      </c:pt>
                      <c:pt idx="789">
                        <c:v>0.1249</c:v>
                      </c:pt>
                      <c:pt idx="790">
                        <c:v>0.12537999999999999</c:v>
                      </c:pt>
                      <c:pt idx="791">
                        <c:v>0.11204</c:v>
                      </c:pt>
                      <c:pt idx="792">
                        <c:v>0.10679</c:v>
                      </c:pt>
                      <c:pt idx="793">
                        <c:v>0.11962</c:v>
                      </c:pt>
                      <c:pt idx="794">
                        <c:v>0.13386000000000001</c:v>
                      </c:pt>
                      <c:pt idx="795">
                        <c:v>0.10764</c:v>
                      </c:pt>
                      <c:pt idx="796">
                        <c:v>6.4189999999999997E-2</c:v>
                      </c:pt>
                      <c:pt idx="797">
                        <c:v>6.8279999999999993E-2</c:v>
                      </c:pt>
                      <c:pt idx="798">
                        <c:v>0.10603</c:v>
                      </c:pt>
                      <c:pt idx="799">
                        <c:v>0.12614</c:v>
                      </c:pt>
                      <c:pt idx="800">
                        <c:v>0.12884999999999999</c:v>
                      </c:pt>
                      <c:pt idx="801">
                        <c:v>0.13331000000000001</c:v>
                      </c:pt>
                      <c:pt idx="802">
                        <c:v>0.12898000000000001</c:v>
                      </c:pt>
                      <c:pt idx="803">
                        <c:v>0.12291000000000001</c:v>
                      </c:pt>
                      <c:pt idx="804">
                        <c:v>0.11573</c:v>
                      </c:pt>
                      <c:pt idx="805">
                        <c:v>9.1520000000000004E-2</c:v>
                      </c:pt>
                      <c:pt idx="806">
                        <c:v>6.9540000000000005E-2</c:v>
                      </c:pt>
                      <c:pt idx="807">
                        <c:v>8.9870000000000005E-2</c:v>
                      </c:pt>
                      <c:pt idx="808">
                        <c:v>0.13802</c:v>
                      </c:pt>
                      <c:pt idx="809">
                        <c:v>0.14968000000000001</c:v>
                      </c:pt>
                      <c:pt idx="810">
                        <c:v>0.13435</c:v>
                      </c:pt>
                      <c:pt idx="811">
                        <c:v>0.11674</c:v>
                      </c:pt>
                      <c:pt idx="812">
                        <c:v>0.1217</c:v>
                      </c:pt>
                      <c:pt idx="813">
                        <c:v>0.13183</c:v>
                      </c:pt>
                      <c:pt idx="814">
                        <c:v>0.15026999999999999</c:v>
                      </c:pt>
                      <c:pt idx="815">
                        <c:v>0.17304</c:v>
                      </c:pt>
                      <c:pt idx="816">
                        <c:v>0.19295999999999999</c:v>
                      </c:pt>
                      <c:pt idx="817">
                        <c:v>0.19334000000000001</c:v>
                      </c:pt>
                      <c:pt idx="818">
                        <c:v>0.18157000000000001</c:v>
                      </c:pt>
                      <c:pt idx="819">
                        <c:v>0.18345</c:v>
                      </c:pt>
                      <c:pt idx="820">
                        <c:v>0.20222999999999999</c:v>
                      </c:pt>
                      <c:pt idx="821">
                        <c:v>0.21423</c:v>
                      </c:pt>
                      <c:pt idx="822">
                        <c:v>0.20874000000000001</c:v>
                      </c:pt>
                      <c:pt idx="823">
                        <c:v>0.19212000000000001</c:v>
                      </c:pt>
                      <c:pt idx="824">
                        <c:v>0.18143000000000001</c:v>
                      </c:pt>
                      <c:pt idx="825">
                        <c:v>0.17659</c:v>
                      </c:pt>
                      <c:pt idx="826">
                        <c:v>0.18922</c:v>
                      </c:pt>
                      <c:pt idx="827">
                        <c:v>0.20795</c:v>
                      </c:pt>
                      <c:pt idx="828">
                        <c:v>0.23400000000000001</c:v>
                      </c:pt>
                      <c:pt idx="829">
                        <c:v>0.24499000000000001</c:v>
                      </c:pt>
                      <c:pt idx="830">
                        <c:v>0.25982</c:v>
                      </c:pt>
                      <c:pt idx="831">
                        <c:v>0.27187</c:v>
                      </c:pt>
                      <c:pt idx="832">
                        <c:v>0.25747999999999999</c:v>
                      </c:pt>
                      <c:pt idx="833">
                        <c:v>0.24385000000000001</c:v>
                      </c:pt>
                      <c:pt idx="834">
                        <c:v>0.25662000000000001</c:v>
                      </c:pt>
                      <c:pt idx="835">
                        <c:v>0.29926999999999998</c:v>
                      </c:pt>
                      <c:pt idx="836">
                        <c:v>0.29581000000000002</c:v>
                      </c:pt>
                      <c:pt idx="837">
                        <c:v>0.26750000000000002</c:v>
                      </c:pt>
                      <c:pt idx="838">
                        <c:v>0.24843999999999999</c:v>
                      </c:pt>
                      <c:pt idx="839">
                        <c:v>0.26701000000000003</c:v>
                      </c:pt>
                      <c:pt idx="840">
                        <c:v>0.29139999999999999</c:v>
                      </c:pt>
                      <c:pt idx="841">
                        <c:v>0.32701000000000002</c:v>
                      </c:pt>
                      <c:pt idx="842">
                        <c:v>0.36218</c:v>
                      </c:pt>
                      <c:pt idx="843">
                        <c:v>0.36427999999999999</c:v>
                      </c:pt>
                      <c:pt idx="844">
                        <c:v>0.33033000000000001</c:v>
                      </c:pt>
                      <c:pt idx="845">
                        <c:v>0.32755000000000001</c:v>
                      </c:pt>
                      <c:pt idx="846">
                        <c:v>0.38158999999999998</c:v>
                      </c:pt>
                      <c:pt idx="847">
                        <c:v>0.42901</c:v>
                      </c:pt>
                      <c:pt idx="848">
                        <c:v>0.42620000000000002</c:v>
                      </c:pt>
                      <c:pt idx="849">
                        <c:v>0.43432999999999999</c:v>
                      </c:pt>
                      <c:pt idx="850">
                        <c:v>0.48186000000000001</c:v>
                      </c:pt>
                      <c:pt idx="851">
                        <c:v>0.53058000000000005</c:v>
                      </c:pt>
                      <c:pt idx="852">
                        <c:v>0.54896</c:v>
                      </c:pt>
                      <c:pt idx="853">
                        <c:v>0.56389999999999996</c:v>
                      </c:pt>
                      <c:pt idx="854">
                        <c:v>0.57150000000000001</c:v>
                      </c:pt>
                      <c:pt idx="855">
                        <c:v>0.55645</c:v>
                      </c:pt>
                      <c:pt idx="856">
                        <c:v>0.55911999999999995</c:v>
                      </c:pt>
                      <c:pt idx="857">
                        <c:v>0.58887999999999996</c:v>
                      </c:pt>
                      <c:pt idx="858">
                        <c:v>0.62646000000000002</c:v>
                      </c:pt>
                      <c:pt idx="859">
                        <c:v>0.63627</c:v>
                      </c:pt>
                      <c:pt idx="860">
                        <c:v>0.63680000000000003</c:v>
                      </c:pt>
                      <c:pt idx="861">
                        <c:v>0.65717999999999999</c:v>
                      </c:pt>
                      <c:pt idx="862">
                        <c:v>0.68913000000000002</c:v>
                      </c:pt>
                      <c:pt idx="863">
                        <c:v>0.74678999999999995</c:v>
                      </c:pt>
                      <c:pt idx="864">
                        <c:v>0.82862999999999998</c:v>
                      </c:pt>
                      <c:pt idx="865">
                        <c:v>0.87653999999999999</c:v>
                      </c:pt>
                      <c:pt idx="866">
                        <c:v>0.86604000000000003</c:v>
                      </c:pt>
                      <c:pt idx="867">
                        <c:v>0.84853000000000001</c:v>
                      </c:pt>
                      <c:pt idx="868">
                        <c:v>0.87121000000000004</c:v>
                      </c:pt>
                      <c:pt idx="869">
                        <c:v>0.90210999999999997</c:v>
                      </c:pt>
                      <c:pt idx="870">
                        <c:v>0.96091000000000004</c:v>
                      </c:pt>
                      <c:pt idx="871">
                        <c:v>1.0237799999999999</c:v>
                      </c:pt>
                      <c:pt idx="872">
                        <c:v>1.05382</c:v>
                      </c:pt>
                      <c:pt idx="873">
                        <c:v>1.0402</c:v>
                      </c:pt>
                      <c:pt idx="874">
                        <c:v>1.07098</c:v>
                      </c:pt>
                      <c:pt idx="875">
                        <c:v>1.1261300000000001</c:v>
                      </c:pt>
                      <c:pt idx="876">
                        <c:v>1.15408</c:v>
                      </c:pt>
                      <c:pt idx="877">
                        <c:v>1.1513199999999999</c:v>
                      </c:pt>
                      <c:pt idx="878">
                        <c:v>1.2029799999999999</c:v>
                      </c:pt>
                      <c:pt idx="879">
                        <c:v>1.28813</c:v>
                      </c:pt>
                      <c:pt idx="880">
                        <c:v>1.3540700000000001</c:v>
                      </c:pt>
                      <c:pt idx="881">
                        <c:v>1.38964</c:v>
                      </c:pt>
                      <c:pt idx="882">
                        <c:v>1.36026</c:v>
                      </c:pt>
                      <c:pt idx="883">
                        <c:v>1.34026</c:v>
                      </c:pt>
                      <c:pt idx="884">
                        <c:v>1.40435</c:v>
                      </c:pt>
                      <c:pt idx="885">
                        <c:v>1.52441</c:v>
                      </c:pt>
                      <c:pt idx="886">
                        <c:v>1.5744400000000001</c:v>
                      </c:pt>
                      <c:pt idx="887">
                        <c:v>1.5734999999999999</c:v>
                      </c:pt>
                      <c:pt idx="888">
                        <c:v>1.5738099999999999</c:v>
                      </c:pt>
                      <c:pt idx="889">
                        <c:v>1.59388</c:v>
                      </c:pt>
                      <c:pt idx="890">
                        <c:v>1.6495599999999999</c:v>
                      </c:pt>
                      <c:pt idx="891">
                        <c:v>1.7619499999999999</c:v>
                      </c:pt>
                      <c:pt idx="892">
                        <c:v>1.8601000000000001</c:v>
                      </c:pt>
                      <c:pt idx="893">
                        <c:v>1.8776999999999999</c:v>
                      </c:pt>
                      <c:pt idx="894">
                        <c:v>1.8285</c:v>
                      </c:pt>
                      <c:pt idx="895">
                        <c:v>1.8130900000000001</c:v>
                      </c:pt>
                      <c:pt idx="896">
                        <c:v>1.8693</c:v>
                      </c:pt>
                      <c:pt idx="897">
                        <c:v>1.93384</c:v>
                      </c:pt>
                      <c:pt idx="898">
                        <c:v>1.9206399999999999</c:v>
                      </c:pt>
                      <c:pt idx="899">
                        <c:v>1.8971499999999999</c:v>
                      </c:pt>
                      <c:pt idx="900">
                        <c:v>1.9393499999999999</c:v>
                      </c:pt>
                      <c:pt idx="901">
                        <c:v>2.0268799999999998</c:v>
                      </c:pt>
                      <c:pt idx="902">
                        <c:v>2.0825300000000002</c:v>
                      </c:pt>
                      <c:pt idx="903">
                        <c:v>2.13707</c:v>
                      </c:pt>
                      <c:pt idx="904">
                        <c:v>2.1852100000000001</c:v>
                      </c:pt>
                      <c:pt idx="905">
                        <c:v>2.2426499999999998</c:v>
                      </c:pt>
                      <c:pt idx="906">
                        <c:v>2.3043800000000001</c:v>
                      </c:pt>
                      <c:pt idx="907">
                        <c:v>2.3620700000000001</c:v>
                      </c:pt>
                      <c:pt idx="908">
                        <c:v>2.4311500000000001</c:v>
                      </c:pt>
                      <c:pt idx="909">
                        <c:v>2.53423</c:v>
                      </c:pt>
                      <c:pt idx="910">
                        <c:v>2.6444700000000001</c:v>
                      </c:pt>
                      <c:pt idx="911">
                        <c:v>2.6946699999999999</c:v>
                      </c:pt>
                      <c:pt idx="912">
                        <c:v>2.7246700000000001</c:v>
                      </c:pt>
                      <c:pt idx="913">
                        <c:v>2.7899699999999998</c:v>
                      </c:pt>
                      <c:pt idx="914">
                        <c:v>2.8993899999999999</c:v>
                      </c:pt>
                      <c:pt idx="915">
                        <c:v>2.9687800000000002</c:v>
                      </c:pt>
                      <c:pt idx="916">
                        <c:v>2.97418</c:v>
                      </c:pt>
                      <c:pt idx="917">
                        <c:v>3.0183800000000001</c:v>
                      </c:pt>
                      <c:pt idx="918">
                        <c:v>3.13727</c:v>
                      </c:pt>
                      <c:pt idx="919">
                        <c:v>3.2691499999999998</c:v>
                      </c:pt>
                      <c:pt idx="920">
                        <c:v>3.3677600000000001</c:v>
                      </c:pt>
                      <c:pt idx="921">
                        <c:v>3.4261699999999999</c:v>
                      </c:pt>
                      <c:pt idx="922">
                        <c:v>3.45642</c:v>
                      </c:pt>
                      <c:pt idx="923">
                        <c:v>3.5125199999999999</c:v>
                      </c:pt>
                      <c:pt idx="924">
                        <c:v>3.6054300000000001</c:v>
                      </c:pt>
                      <c:pt idx="925">
                        <c:v>3.7014499999999999</c:v>
                      </c:pt>
                      <c:pt idx="926">
                        <c:v>3.80871</c:v>
                      </c:pt>
                      <c:pt idx="927">
                        <c:v>3.9202900000000001</c:v>
                      </c:pt>
                      <c:pt idx="928">
                        <c:v>3.9804499999999998</c:v>
                      </c:pt>
                      <c:pt idx="929">
                        <c:v>4.0094900000000004</c:v>
                      </c:pt>
                      <c:pt idx="930">
                        <c:v>4.0594400000000004</c:v>
                      </c:pt>
                      <c:pt idx="931">
                        <c:v>4.1339800000000002</c:v>
                      </c:pt>
                      <c:pt idx="932">
                        <c:v>4.2025600000000001</c:v>
                      </c:pt>
                      <c:pt idx="933">
                        <c:v>4.2793400000000004</c:v>
                      </c:pt>
                      <c:pt idx="934">
                        <c:v>4.36008</c:v>
                      </c:pt>
                      <c:pt idx="935">
                        <c:v>4.4132199999999999</c:v>
                      </c:pt>
                      <c:pt idx="936">
                        <c:v>4.3821099999999999</c:v>
                      </c:pt>
                      <c:pt idx="937">
                        <c:v>4.3087299999999997</c:v>
                      </c:pt>
                      <c:pt idx="938">
                        <c:v>4.3141600000000002</c:v>
                      </c:pt>
                      <c:pt idx="939">
                        <c:v>4.4170400000000001</c:v>
                      </c:pt>
                      <c:pt idx="940">
                        <c:v>4.4928800000000004</c:v>
                      </c:pt>
                      <c:pt idx="941">
                        <c:v>4.4675399999999996</c:v>
                      </c:pt>
                      <c:pt idx="942">
                        <c:v>4.3989599999999998</c:v>
                      </c:pt>
                      <c:pt idx="943">
                        <c:v>4.3686600000000002</c:v>
                      </c:pt>
                      <c:pt idx="944">
                        <c:v>4.37744</c:v>
                      </c:pt>
                      <c:pt idx="945">
                        <c:v>4.3991300000000004</c:v>
                      </c:pt>
                      <c:pt idx="946">
                        <c:v>4.41655</c:v>
                      </c:pt>
                      <c:pt idx="947">
                        <c:v>4.4198899999999997</c:v>
                      </c:pt>
                      <c:pt idx="948">
                        <c:v>4.3902599999999996</c:v>
                      </c:pt>
                      <c:pt idx="949">
                        <c:v>4.3318500000000002</c:v>
                      </c:pt>
                      <c:pt idx="950">
                        <c:v>4.2803599999999999</c:v>
                      </c:pt>
                      <c:pt idx="951">
                        <c:v>4.2366900000000003</c:v>
                      </c:pt>
                      <c:pt idx="952">
                        <c:v>4.1878299999999999</c:v>
                      </c:pt>
                      <c:pt idx="953">
                        <c:v>4.1487299999999996</c:v>
                      </c:pt>
                      <c:pt idx="954">
                        <c:v>4.1568399999999999</c:v>
                      </c:pt>
                      <c:pt idx="955">
                        <c:v>4.1604200000000002</c:v>
                      </c:pt>
                      <c:pt idx="956">
                        <c:v>4.1281999999999996</c:v>
                      </c:pt>
                      <c:pt idx="957">
                        <c:v>4.0887799999999999</c:v>
                      </c:pt>
                      <c:pt idx="958">
                        <c:v>4.1006</c:v>
                      </c:pt>
                      <c:pt idx="959">
                        <c:v>4.1181299999999998</c:v>
                      </c:pt>
                      <c:pt idx="960">
                        <c:v>4.08744</c:v>
                      </c:pt>
                      <c:pt idx="961">
                        <c:v>4.0313699999999999</c:v>
                      </c:pt>
                      <c:pt idx="962">
                        <c:v>3.97472</c:v>
                      </c:pt>
                      <c:pt idx="963">
                        <c:v>3.9294500000000001</c:v>
                      </c:pt>
                      <c:pt idx="964">
                        <c:v>3.9338099999999998</c:v>
                      </c:pt>
                      <c:pt idx="965">
                        <c:v>4.01532</c:v>
                      </c:pt>
                      <c:pt idx="966">
                        <c:v>4.0794100000000002</c:v>
                      </c:pt>
                      <c:pt idx="967">
                        <c:v>4.0517099999999999</c:v>
                      </c:pt>
                      <c:pt idx="968">
                        <c:v>3.9805100000000002</c:v>
                      </c:pt>
                      <c:pt idx="969">
                        <c:v>3.9638599999999999</c:v>
                      </c:pt>
                      <c:pt idx="970">
                        <c:v>4.0044000000000004</c:v>
                      </c:pt>
                      <c:pt idx="971">
                        <c:v>4.0464200000000003</c:v>
                      </c:pt>
                      <c:pt idx="972">
                        <c:v>4.0554699999999997</c:v>
                      </c:pt>
                      <c:pt idx="973">
                        <c:v>4.0753199999999996</c:v>
                      </c:pt>
                      <c:pt idx="974">
                        <c:v>4.1003299999999996</c:v>
                      </c:pt>
                      <c:pt idx="975">
                        <c:v>4.0512199999999998</c:v>
                      </c:pt>
                      <c:pt idx="976">
                        <c:v>3.9883899999999999</c:v>
                      </c:pt>
                      <c:pt idx="977">
                        <c:v>3.9876900000000002</c:v>
                      </c:pt>
                      <c:pt idx="978">
                        <c:v>3.9941800000000001</c:v>
                      </c:pt>
                      <c:pt idx="979">
                        <c:v>3.9166300000000001</c:v>
                      </c:pt>
                      <c:pt idx="980">
                        <c:v>3.84199</c:v>
                      </c:pt>
                      <c:pt idx="981">
                        <c:v>3.8174899999999998</c:v>
                      </c:pt>
                      <c:pt idx="982">
                        <c:v>3.7955000000000001</c:v>
                      </c:pt>
                      <c:pt idx="983">
                        <c:v>3.7273000000000001</c:v>
                      </c:pt>
                      <c:pt idx="984">
                        <c:v>3.6372100000000001</c:v>
                      </c:pt>
                      <c:pt idx="985">
                        <c:v>3.5653700000000002</c:v>
                      </c:pt>
                      <c:pt idx="986">
                        <c:v>3.5097</c:v>
                      </c:pt>
                      <c:pt idx="987">
                        <c:v>3.3975499999999998</c:v>
                      </c:pt>
                      <c:pt idx="988">
                        <c:v>3.2326000000000001</c:v>
                      </c:pt>
                      <c:pt idx="989">
                        <c:v>3.1180699999999999</c:v>
                      </c:pt>
                      <c:pt idx="990">
                        <c:v>3.0655399999999999</c:v>
                      </c:pt>
                      <c:pt idx="991">
                        <c:v>2.9828999999999999</c:v>
                      </c:pt>
                      <c:pt idx="992">
                        <c:v>2.8666399999999999</c:v>
                      </c:pt>
                      <c:pt idx="993">
                        <c:v>2.7875399999999999</c:v>
                      </c:pt>
                      <c:pt idx="994">
                        <c:v>2.73407</c:v>
                      </c:pt>
                      <c:pt idx="995">
                        <c:v>2.64873</c:v>
                      </c:pt>
                      <c:pt idx="996">
                        <c:v>2.5483500000000001</c:v>
                      </c:pt>
                      <c:pt idx="997">
                        <c:v>2.4726699999999999</c:v>
                      </c:pt>
                      <c:pt idx="998">
                        <c:v>2.44034</c:v>
                      </c:pt>
                      <c:pt idx="999">
                        <c:v>2.4085700000000001</c:v>
                      </c:pt>
                      <c:pt idx="1000">
                        <c:v>2.3814700000000002</c:v>
                      </c:pt>
                      <c:pt idx="1001">
                        <c:v>2.3494799999999998</c:v>
                      </c:pt>
                      <c:pt idx="1002">
                        <c:v>2.2902399999999998</c:v>
                      </c:pt>
                      <c:pt idx="1003">
                        <c:v>2.2106699999999999</c:v>
                      </c:pt>
                      <c:pt idx="1004">
                        <c:v>2.1945299999999999</c:v>
                      </c:pt>
                      <c:pt idx="1005">
                        <c:v>2.20119</c:v>
                      </c:pt>
                      <c:pt idx="1006">
                        <c:v>2.1941299999999999</c:v>
                      </c:pt>
                      <c:pt idx="1007">
                        <c:v>2.1802700000000002</c:v>
                      </c:pt>
                      <c:pt idx="1008">
                        <c:v>2.1869999999999998</c:v>
                      </c:pt>
                      <c:pt idx="1009">
                        <c:v>2.1523300000000001</c:v>
                      </c:pt>
                      <c:pt idx="1010">
                        <c:v>2.08866</c:v>
                      </c:pt>
                      <c:pt idx="1011">
                        <c:v>2.04006</c:v>
                      </c:pt>
                      <c:pt idx="1012">
                        <c:v>2.0510600000000001</c:v>
                      </c:pt>
                      <c:pt idx="1013">
                        <c:v>2.0986099999999999</c:v>
                      </c:pt>
                      <c:pt idx="1014">
                        <c:v>2.1317599999999999</c:v>
                      </c:pt>
                      <c:pt idx="1015">
                        <c:v>2.1100500000000002</c:v>
                      </c:pt>
                      <c:pt idx="1016">
                        <c:v>2.0824600000000002</c:v>
                      </c:pt>
                      <c:pt idx="1017">
                        <c:v>2.0723799999999999</c:v>
                      </c:pt>
                      <c:pt idx="1018">
                        <c:v>2.0748700000000002</c:v>
                      </c:pt>
                      <c:pt idx="1019">
                        <c:v>2.07274</c:v>
                      </c:pt>
                      <c:pt idx="1020">
                        <c:v>2.0884499999999999</c:v>
                      </c:pt>
                      <c:pt idx="1021">
                        <c:v>2.1046</c:v>
                      </c:pt>
                      <c:pt idx="1022">
                        <c:v>2.0889899999999999</c:v>
                      </c:pt>
                      <c:pt idx="1023">
                        <c:v>2.0450200000000001</c:v>
                      </c:pt>
                      <c:pt idx="1024">
                        <c:v>2.0336500000000002</c:v>
                      </c:pt>
                      <c:pt idx="1025">
                        <c:v>2.0740500000000002</c:v>
                      </c:pt>
                      <c:pt idx="1026">
                        <c:v>2.09057</c:v>
                      </c:pt>
                      <c:pt idx="1027">
                        <c:v>2.0594100000000002</c:v>
                      </c:pt>
                      <c:pt idx="1028">
                        <c:v>2.0242900000000001</c:v>
                      </c:pt>
                      <c:pt idx="1029">
                        <c:v>2.0356299999999998</c:v>
                      </c:pt>
                      <c:pt idx="1030">
                        <c:v>2.05626</c:v>
                      </c:pt>
                      <c:pt idx="1031">
                        <c:v>2.0583999999999998</c:v>
                      </c:pt>
                      <c:pt idx="1032">
                        <c:v>2.0248300000000001</c:v>
                      </c:pt>
                      <c:pt idx="1033">
                        <c:v>1.98353</c:v>
                      </c:pt>
                      <c:pt idx="1034">
                        <c:v>1.9900500000000001</c:v>
                      </c:pt>
                      <c:pt idx="1035">
                        <c:v>2.0205299999999999</c:v>
                      </c:pt>
                      <c:pt idx="1036">
                        <c:v>2.0284300000000002</c:v>
                      </c:pt>
                      <c:pt idx="1037">
                        <c:v>2.0179100000000001</c:v>
                      </c:pt>
                      <c:pt idx="1038">
                        <c:v>2.0000900000000001</c:v>
                      </c:pt>
                      <c:pt idx="1039">
                        <c:v>1.9587699999999999</c:v>
                      </c:pt>
                      <c:pt idx="1040">
                        <c:v>1.9237599999999999</c:v>
                      </c:pt>
                      <c:pt idx="1041">
                        <c:v>1.9249700000000001</c:v>
                      </c:pt>
                      <c:pt idx="1042">
                        <c:v>1.9276199999999999</c:v>
                      </c:pt>
                      <c:pt idx="1043">
                        <c:v>1.91665</c:v>
                      </c:pt>
                      <c:pt idx="1044">
                        <c:v>1.9124699999999999</c:v>
                      </c:pt>
                      <c:pt idx="1045">
                        <c:v>1.91632</c:v>
                      </c:pt>
                      <c:pt idx="1046">
                        <c:v>1.9004799999999999</c:v>
                      </c:pt>
                      <c:pt idx="1047">
                        <c:v>1.8870499999999999</c:v>
                      </c:pt>
                      <c:pt idx="1048">
                        <c:v>1.88805</c:v>
                      </c:pt>
                      <c:pt idx="1049">
                        <c:v>1.8995299999999999</c:v>
                      </c:pt>
                      <c:pt idx="1050">
                        <c:v>1.9105700000000001</c:v>
                      </c:pt>
                      <c:pt idx="1051">
                        <c:v>1.91466</c:v>
                      </c:pt>
                      <c:pt idx="1052">
                        <c:v>1.8955299999999999</c:v>
                      </c:pt>
                      <c:pt idx="1053">
                        <c:v>1.8520000000000001</c:v>
                      </c:pt>
                      <c:pt idx="1054">
                        <c:v>1.8076000000000001</c:v>
                      </c:pt>
                      <c:pt idx="1055">
                        <c:v>1.78752</c:v>
                      </c:pt>
                      <c:pt idx="1056">
                        <c:v>1.7972300000000001</c:v>
                      </c:pt>
                      <c:pt idx="1057">
                        <c:v>1.7896300000000001</c:v>
                      </c:pt>
                      <c:pt idx="1058">
                        <c:v>1.7416799999999999</c:v>
                      </c:pt>
                      <c:pt idx="1059">
                        <c:v>1.6986600000000001</c:v>
                      </c:pt>
                      <c:pt idx="1060">
                        <c:v>1.74712</c:v>
                      </c:pt>
                      <c:pt idx="1061">
                        <c:v>1.6897800000000001</c:v>
                      </c:pt>
                      <c:pt idx="1062">
                        <c:v>1.56996</c:v>
                      </c:pt>
                      <c:pt idx="1063">
                        <c:v>1.4607000000000001</c:v>
                      </c:pt>
                      <c:pt idx="1064">
                        <c:v>1.47559</c:v>
                      </c:pt>
                      <c:pt idx="1065">
                        <c:v>1.45113</c:v>
                      </c:pt>
                      <c:pt idx="1066">
                        <c:v>1.42459</c:v>
                      </c:pt>
                      <c:pt idx="1067">
                        <c:v>1.3931899999999999</c:v>
                      </c:pt>
                      <c:pt idx="1068">
                        <c:v>1.3644400000000001</c:v>
                      </c:pt>
                      <c:pt idx="1069">
                        <c:v>1.3277099999999999</c:v>
                      </c:pt>
                      <c:pt idx="1070">
                        <c:v>1.30694</c:v>
                      </c:pt>
                      <c:pt idx="1071">
                        <c:v>1.2871300000000001</c:v>
                      </c:pt>
                      <c:pt idx="1072">
                        <c:v>1.2624200000000001</c:v>
                      </c:pt>
                      <c:pt idx="1073">
                        <c:v>1.23848</c:v>
                      </c:pt>
                      <c:pt idx="1074">
                        <c:v>1.2297400000000001</c:v>
                      </c:pt>
                      <c:pt idx="1075">
                        <c:v>1.2051499999999999</c:v>
                      </c:pt>
                      <c:pt idx="1076">
                        <c:v>1.1741200000000001</c:v>
                      </c:pt>
                      <c:pt idx="1077">
                        <c:v>1.15177</c:v>
                      </c:pt>
                      <c:pt idx="1078">
                        <c:v>1.1420699999999999</c:v>
                      </c:pt>
                      <c:pt idx="1079">
                        <c:v>1.1131200000000001</c:v>
                      </c:pt>
                      <c:pt idx="1080">
                        <c:v>1.08294</c:v>
                      </c:pt>
                      <c:pt idx="1081">
                        <c:v>1.07117</c:v>
                      </c:pt>
                      <c:pt idx="1082">
                        <c:v>1.08</c:v>
                      </c:pt>
                      <c:pt idx="1083">
                        <c:v>1.06996</c:v>
                      </c:pt>
                      <c:pt idx="1084">
                        <c:v>1.03728</c:v>
                      </c:pt>
                      <c:pt idx="1085">
                        <c:v>1.0061500000000001</c:v>
                      </c:pt>
                      <c:pt idx="1086">
                        <c:v>0.99482999999999999</c:v>
                      </c:pt>
                      <c:pt idx="1087">
                        <c:v>0.98163</c:v>
                      </c:pt>
                      <c:pt idx="1088">
                        <c:v>0.95635999999999999</c:v>
                      </c:pt>
                      <c:pt idx="1089">
                        <c:v>0.93593000000000004</c:v>
                      </c:pt>
                      <c:pt idx="1090">
                        <c:v>0.92234000000000005</c:v>
                      </c:pt>
                      <c:pt idx="1091">
                        <c:v>0.91529000000000005</c:v>
                      </c:pt>
                      <c:pt idx="1092">
                        <c:v>0.91139999999999999</c:v>
                      </c:pt>
                      <c:pt idx="1093">
                        <c:v>0.88532</c:v>
                      </c:pt>
                      <c:pt idx="1094">
                        <c:v>0.83640999999999999</c:v>
                      </c:pt>
                      <c:pt idx="1095">
                        <c:v>0.83299000000000001</c:v>
                      </c:pt>
                      <c:pt idx="1096">
                        <c:v>0.86650000000000005</c:v>
                      </c:pt>
                      <c:pt idx="1097">
                        <c:v>0.85484000000000004</c:v>
                      </c:pt>
                      <c:pt idx="1098">
                        <c:v>0.79796</c:v>
                      </c:pt>
                      <c:pt idx="1099">
                        <c:v>0.76400999999999997</c:v>
                      </c:pt>
                      <c:pt idx="1100">
                        <c:v>0.76222000000000001</c:v>
                      </c:pt>
                      <c:pt idx="1101">
                        <c:v>0.75388999999999995</c:v>
                      </c:pt>
                      <c:pt idx="1102">
                        <c:v>0.72467999999999999</c:v>
                      </c:pt>
                      <c:pt idx="1103">
                        <c:v>0.70935000000000004</c:v>
                      </c:pt>
                      <c:pt idx="1104">
                        <c:v>0.71848000000000001</c:v>
                      </c:pt>
                      <c:pt idx="1105">
                        <c:v>0.71801999999999999</c:v>
                      </c:pt>
                      <c:pt idx="1106">
                        <c:v>0.69716999999999996</c:v>
                      </c:pt>
                      <c:pt idx="1107">
                        <c:v>0.68472</c:v>
                      </c:pt>
                      <c:pt idx="1108">
                        <c:v>0.66615000000000002</c:v>
                      </c:pt>
                      <c:pt idx="1109">
                        <c:v>0.63665000000000005</c:v>
                      </c:pt>
                      <c:pt idx="1110">
                        <c:v>0.62363999999999997</c:v>
                      </c:pt>
                      <c:pt idx="1111">
                        <c:v>0.63768000000000002</c:v>
                      </c:pt>
                      <c:pt idx="1112">
                        <c:v>0.64187000000000005</c:v>
                      </c:pt>
                      <c:pt idx="1113">
                        <c:v>0.63571999999999995</c:v>
                      </c:pt>
                      <c:pt idx="1114">
                        <c:v>0.62565000000000004</c:v>
                      </c:pt>
                      <c:pt idx="1115">
                        <c:v>0.60933999999999999</c:v>
                      </c:pt>
                      <c:pt idx="1116">
                        <c:v>0.59123000000000003</c:v>
                      </c:pt>
                      <c:pt idx="1117">
                        <c:v>0.58992999999999995</c:v>
                      </c:pt>
                      <c:pt idx="1118">
                        <c:v>0.59053</c:v>
                      </c:pt>
                      <c:pt idx="1119">
                        <c:v>0.58220000000000005</c:v>
                      </c:pt>
                      <c:pt idx="1120">
                        <c:v>0.57049000000000005</c:v>
                      </c:pt>
                      <c:pt idx="1121">
                        <c:v>0.57740999999999998</c:v>
                      </c:pt>
                      <c:pt idx="1122">
                        <c:v>0.57155999999999996</c:v>
                      </c:pt>
                      <c:pt idx="1123">
                        <c:v>0.56144000000000005</c:v>
                      </c:pt>
                      <c:pt idx="1124">
                        <c:v>0.55278000000000005</c:v>
                      </c:pt>
                      <c:pt idx="1125">
                        <c:v>0.55257000000000001</c:v>
                      </c:pt>
                      <c:pt idx="1126">
                        <c:v>0.54408000000000001</c:v>
                      </c:pt>
                      <c:pt idx="1127">
                        <c:v>0.54427999999999999</c:v>
                      </c:pt>
                      <c:pt idx="1128">
                        <c:v>0.55193000000000003</c:v>
                      </c:pt>
                      <c:pt idx="1129">
                        <c:v>0.53856999999999999</c:v>
                      </c:pt>
                      <c:pt idx="1130">
                        <c:v>0.51524999999999999</c:v>
                      </c:pt>
                    </c:numCache>
                  </c:numRef>
                </c:yVal>
                <c:smooth val="1"/>
                <c:extLst xmlns:c15="http://schemas.microsoft.com/office/drawing/2012/chart">
                  <c:ext xmlns:c16="http://schemas.microsoft.com/office/drawing/2014/chart" uri="{C3380CC4-5D6E-409C-BE32-E72D297353CC}">
                    <c16:uniqueId val="{00000013-BA24-4D9A-B745-9BAE61DCA5D5}"/>
                  </c:ext>
                </c:extLst>
              </c15:ser>
            </c15:filteredScatterSeries>
            <c15:filteredScatterSeries>
              <c15:ser>
                <c:idx val="20"/>
                <c:order val="20"/>
                <c:tx>
                  <c:v>Sample 12 (tempered)</c:v>
                </c:tx>
                <c:spPr>
                  <a:ln>
                    <a:solidFill>
                      <a:schemeClr val="accent3">
                        <a:lumMod val="75000"/>
                      </a:schemeClr>
                    </a:solidFill>
                  </a:ln>
                </c:spPr>
                <c:marker>
                  <c:symbol val="none"/>
                </c:marker>
                <c:xVal>
                  <c:numRef>
                    <c:extLst xmlns:c15="http://schemas.microsoft.com/office/drawing/2012/chart">
                      <c:ext xmlns:c15="http://schemas.microsoft.com/office/drawing/2012/chart" uri="{02D57815-91ED-43cb-92C2-25804820EDAC}">
                        <c15:formulaRef>
                          <c15:sqref>'Sample 12'!$U$2:$U$1133</c15:sqref>
                        </c15:formulaRef>
                      </c:ext>
                    </c:extLst>
                    <c:numCache>
                      <c:formatCode>General</c:formatCode>
                      <c:ptCount val="1132"/>
                      <c:pt idx="0">
                        <c:v>0.31069999999999998</c:v>
                      </c:pt>
                      <c:pt idx="1">
                        <c:v>0.32565</c:v>
                      </c:pt>
                      <c:pt idx="2">
                        <c:v>0.34061000000000002</c:v>
                      </c:pt>
                      <c:pt idx="3">
                        <c:v>0.35555999999999999</c:v>
                      </c:pt>
                      <c:pt idx="4">
                        <c:v>0.37052000000000002</c:v>
                      </c:pt>
                      <c:pt idx="5">
                        <c:v>0.38546999999999998</c:v>
                      </c:pt>
                      <c:pt idx="6">
                        <c:v>0.40043000000000001</c:v>
                      </c:pt>
                      <c:pt idx="7">
                        <c:v>0.41538000000000003</c:v>
                      </c:pt>
                      <c:pt idx="8">
                        <c:v>0.43034</c:v>
                      </c:pt>
                      <c:pt idx="9">
                        <c:v>0.44529000000000002</c:v>
                      </c:pt>
                      <c:pt idx="10">
                        <c:v>0.46024999999999999</c:v>
                      </c:pt>
                      <c:pt idx="11">
                        <c:v>0.47520000000000001</c:v>
                      </c:pt>
                      <c:pt idx="12">
                        <c:v>0.49015999999999998</c:v>
                      </c:pt>
                      <c:pt idx="13">
                        <c:v>0.50510999999999995</c:v>
                      </c:pt>
                      <c:pt idx="14">
                        <c:v>0.52007000000000003</c:v>
                      </c:pt>
                      <c:pt idx="15">
                        <c:v>0.53503000000000001</c:v>
                      </c:pt>
                      <c:pt idx="16">
                        <c:v>0.54998000000000002</c:v>
                      </c:pt>
                      <c:pt idx="17">
                        <c:v>0.56494</c:v>
                      </c:pt>
                      <c:pt idx="18">
                        <c:v>0.57989000000000002</c:v>
                      </c:pt>
                      <c:pt idx="19">
                        <c:v>0.59484999999999999</c:v>
                      </c:pt>
                      <c:pt idx="20">
                        <c:v>0.60980000000000001</c:v>
                      </c:pt>
                      <c:pt idx="21">
                        <c:v>0.62475999999999998</c:v>
                      </c:pt>
                      <c:pt idx="22">
                        <c:v>0.63971</c:v>
                      </c:pt>
                      <c:pt idx="23">
                        <c:v>0.65466999999999997</c:v>
                      </c:pt>
                      <c:pt idx="24">
                        <c:v>0.66961999999999999</c:v>
                      </c:pt>
                      <c:pt idx="25">
                        <c:v>0.68457999999999997</c:v>
                      </c:pt>
                      <c:pt idx="26">
                        <c:v>0.69952999999999999</c:v>
                      </c:pt>
                      <c:pt idx="27">
                        <c:v>0.71448999999999996</c:v>
                      </c:pt>
                      <c:pt idx="28">
                        <c:v>0.72943999999999998</c:v>
                      </c:pt>
                      <c:pt idx="29">
                        <c:v>0.74439</c:v>
                      </c:pt>
                      <c:pt idx="30">
                        <c:v>0.75934999999999997</c:v>
                      </c:pt>
                      <c:pt idx="31">
                        <c:v>0.77429999999999999</c:v>
                      </c:pt>
                      <c:pt idx="32">
                        <c:v>0.78925999999999996</c:v>
                      </c:pt>
                      <c:pt idx="33">
                        <c:v>0.80420999999999998</c:v>
                      </c:pt>
                      <c:pt idx="34">
                        <c:v>0.81916999999999995</c:v>
                      </c:pt>
                      <c:pt idx="35">
                        <c:v>0.83411999999999997</c:v>
                      </c:pt>
                      <c:pt idx="36">
                        <c:v>0.84907999999999995</c:v>
                      </c:pt>
                      <c:pt idx="37">
                        <c:v>0.86402999999999996</c:v>
                      </c:pt>
                      <c:pt idx="38">
                        <c:v>0.87899000000000005</c:v>
                      </c:pt>
                      <c:pt idx="39">
                        <c:v>0.89393999999999996</c:v>
                      </c:pt>
                      <c:pt idx="40">
                        <c:v>0.90890000000000004</c:v>
                      </c:pt>
                      <c:pt idx="41">
                        <c:v>0.92384999999999995</c:v>
                      </c:pt>
                      <c:pt idx="42">
                        <c:v>0.93879999999999997</c:v>
                      </c:pt>
                      <c:pt idx="43">
                        <c:v>0.95376000000000005</c:v>
                      </c:pt>
                      <c:pt idx="44">
                        <c:v>0.96870999999999996</c:v>
                      </c:pt>
                      <c:pt idx="45">
                        <c:v>0.98367000000000004</c:v>
                      </c:pt>
                      <c:pt idx="46">
                        <c:v>0.99861999999999995</c:v>
                      </c:pt>
                      <c:pt idx="47">
                        <c:v>1.0135799999999999</c:v>
                      </c:pt>
                      <c:pt idx="48">
                        <c:v>1.0285299999999999</c:v>
                      </c:pt>
                      <c:pt idx="49">
                        <c:v>1.04349</c:v>
                      </c:pt>
                      <c:pt idx="50">
                        <c:v>1.05844</c:v>
                      </c:pt>
                      <c:pt idx="51">
                        <c:v>1.0733900000000001</c:v>
                      </c:pt>
                      <c:pt idx="52">
                        <c:v>1.0883499999999999</c:v>
                      </c:pt>
                      <c:pt idx="53">
                        <c:v>1.1032999999999999</c:v>
                      </c:pt>
                      <c:pt idx="54">
                        <c:v>1.11826</c:v>
                      </c:pt>
                      <c:pt idx="55">
                        <c:v>1.1332100000000001</c:v>
                      </c:pt>
                      <c:pt idx="56">
                        <c:v>1.1481600000000001</c:v>
                      </c:pt>
                      <c:pt idx="57">
                        <c:v>1.1631199999999999</c:v>
                      </c:pt>
                      <c:pt idx="58">
                        <c:v>1.17807</c:v>
                      </c:pt>
                      <c:pt idx="59">
                        <c:v>1.19302</c:v>
                      </c:pt>
                      <c:pt idx="60">
                        <c:v>1.2079800000000001</c:v>
                      </c:pt>
                      <c:pt idx="61">
                        <c:v>1.2229300000000001</c:v>
                      </c:pt>
                      <c:pt idx="62">
                        <c:v>1.2378899999999999</c:v>
                      </c:pt>
                      <c:pt idx="63">
                        <c:v>1.25284</c:v>
                      </c:pt>
                      <c:pt idx="64">
                        <c:v>1.26779</c:v>
                      </c:pt>
                      <c:pt idx="65">
                        <c:v>1.2827500000000001</c:v>
                      </c:pt>
                      <c:pt idx="66">
                        <c:v>1.2977000000000001</c:v>
                      </c:pt>
                      <c:pt idx="67">
                        <c:v>1.3126500000000001</c:v>
                      </c:pt>
                      <c:pt idx="68">
                        <c:v>1.32761</c:v>
                      </c:pt>
                      <c:pt idx="69">
                        <c:v>1.34256</c:v>
                      </c:pt>
                      <c:pt idx="70">
                        <c:v>1.35751</c:v>
                      </c:pt>
                      <c:pt idx="71">
                        <c:v>1.3724700000000001</c:v>
                      </c:pt>
                      <c:pt idx="72">
                        <c:v>1.3874200000000001</c:v>
                      </c:pt>
                      <c:pt idx="73">
                        <c:v>1.4023699999999999</c:v>
                      </c:pt>
                      <c:pt idx="74">
                        <c:v>1.41733</c:v>
                      </c:pt>
                      <c:pt idx="75">
                        <c:v>1.43228</c:v>
                      </c:pt>
                      <c:pt idx="76">
                        <c:v>1.44723</c:v>
                      </c:pt>
                      <c:pt idx="77">
                        <c:v>1.4621900000000001</c:v>
                      </c:pt>
                      <c:pt idx="78">
                        <c:v>1.4771399999999999</c:v>
                      </c:pt>
                      <c:pt idx="79">
                        <c:v>1.4920899999999999</c:v>
                      </c:pt>
                      <c:pt idx="80">
                        <c:v>1.50705</c:v>
                      </c:pt>
                      <c:pt idx="81">
                        <c:v>1.522</c:v>
                      </c:pt>
                      <c:pt idx="82">
                        <c:v>1.53695</c:v>
                      </c:pt>
                      <c:pt idx="83">
                        <c:v>1.5519000000000001</c:v>
                      </c:pt>
                      <c:pt idx="84">
                        <c:v>1.5668599999999999</c:v>
                      </c:pt>
                      <c:pt idx="85">
                        <c:v>1.5818099999999999</c:v>
                      </c:pt>
                      <c:pt idx="86">
                        <c:v>1.59676</c:v>
                      </c:pt>
                      <c:pt idx="87">
                        <c:v>1.61171</c:v>
                      </c:pt>
                      <c:pt idx="88">
                        <c:v>1.6266700000000001</c:v>
                      </c:pt>
                      <c:pt idx="89">
                        <c:v>1.6416200000000001</c:v>
                      </c:pt>
                      <c:pt idx="90">
                        <c:v>1.6565700000000001</c:v>
                      </c:pt>
                      <c:pt idx="91">
                        <c:v>1.6715199999999999</c:v>
                      </c:pt>
                      <c:pt idx="92">
                        <c:v>1.68648</c:v>
                      </c:pt>
                      <c:pt idx="93">
                        <c:v>1.70143</c:v>
                      </c:pt>
                      <c:pt idx="94">
                        <c:v>1.71638</c:v>
                      </c:pt>
                      <c:pt idx="95">
                        <c:v>1.73133</c:v>
                      </c:pt>
                      <c:pt idx="96">
                        <c:v>1.7462899999999999</c:v>
                      </c:pt>
                      <c:pt idx="97">
                        <c:v>1.7612399999999999</c:v>
                      </c:pt>
                      <c:pt idx="98">
                        <c:v>1.7761899999999999</c:v>
                      </c:pt>
                      <c:pt idx="99">
                        <c:v>1.79114</c:v>
                      </c:pt>
                      <c:pt idx="100">
                        <c:v>1.80609</c:v>
                      </c:pt>
                      <c:pt idx="101">
                        <c:v>1.82104</c:v>
                      </c:pt>
                      <c:pt idx="102">
                        <c:v>1.8360000000000001</c:v>
                      </c:pt>
                      <c:pt idx="103">
                        <c:v>1.8509500000000001</c:v>
                      </c:pt>
                      <c:pt idx="104">
                        <c:v>1.8658999999999999</c:v>
                      </c:pt>
                      <c:pt idx="105">
                        <c:v>1.8808499999999999</c:v>
                      </c:pt>
                      <c:pt idx="106">
                        <c:v>1.8957999999999999</c:v>
                      </c:pt>
                      <c:pt idx="107">
                        <c:v>1.9107499999999999</c:v>
                      </c:pt>
                      <c:pt idx="108">
                        <c:v>1.9257</c:v>
                      </c:pt>
                      <c:pt idx="109">
                        <c:v>1.9406600000000001</c:v>
                      </c:pt>
                      <c:pt idx="110">
                        <c:v>1.9556100000000001</c:v>
                      </c:pt>
                      <c:pt idx="111">
                        <c:v>1.9705600000000001</c:v>
                      </c:pt>
                      <c:pt idx="112">
                        <c:v>1.9855100000000001</c:v>
                      </c:pt>
                      <c:pt idx="113">
                        <c:v>2.0004599999999999</c:v>
                      </c:pt>
                      <c:pt idx="114">
                        <c:v>2.0154100000000001</c:v>
                      </c:pt>
                      <c:pt idx="115">
                        <c:v>2.0303599999999999</c:v>
                      </c:pt>
                      <c:pt idx="116">
                        <c:v>2.0453100000000002</c:v>
                      </c:pt>
                      <c:pt idx="117">
                        <c:v>2.06026</c:v>
                      </c:pt>
                      <c:pt idx="118">
                        <c:v>2.0752100000000002</c:v>
                      </c:pt>
                      <c:pt idx="119">
                        <c:v>2.09016</c:v>
                      </c:pt>
                      <c:pt idx="120">
                        <c:v>2.1051099999999998</c:v>
                      </c:pt>
                      <c:pt idx="121">
                        <c:v>2.1200600000000001</c:v>
                      </c:pt>
                      <c:pt idx="122">
                        <c:v>2.1350199999999999</c:v>
                      </c:pt>
                      <c:pt idx="123">
                        <c:v>2.1499700000000002</c:v>
                      </c:pt>
                      <c:pt idx="124">
                        <c:v>2.16492</c:v>
                      </c:pt>
                      <c:pt idx="125">
                        <c:v>2.1798700000000002</c:v>
                      </c:pt>
                      <c:pt idx="126">
                        <c:v>2.19482</c:v>
                      </c:pt>
                      <c:pt idx="127">
                        <c:v>2.2097699999999998</c:v>
                      </c:pt>
                      <c:pt idx="128">
                        <c:v>2.22472</c:v>
                      </c:pt>
                      <c:pt idx="129">
                        <c:v>2.2396699999999998</c:v>
                      </c:pt>
                      <c:pt idx="130">
                        <c:v>2.2546200000000001</c:v>
                      </c:pt>
                      <c:pt idx="131">
                        <c:v>2.2695699999999999</c:v>
                      </c:pt>
                      <c:pt idx="132">
                        <c:v>2.28451</c:v>
                      </c:pt>
                      <c:pt idx="133">
                        <c:v>2.2994599999999998</c:v>
                      </c:pt>
                      <c:pt idx="134">
                        <c:v>2.3144100000000001</c:v>
                      </c:pt>
                      <c:pt idx="135">
                        <c:v>2.3293599999999999</c:v>
                      </c:pt>
                      <c:pt idx="136">
                        <c:v>2.3443100000000001</c:v>
                      </c:pt>
                      <c:pt idx="137">
                        <c:v>2.3592599999999999</c:v>
                      </c:pt>
                      <c:pt idx="138">
                        <c:v>2.3742100000000002</c:v>
                      </c:pt>
                      <c:pt idx="139">
                        <c:v>2.38916</c:v>
                      </c:pt>
                      <c:pt idx="140">
                        <c:v>2.4041100000000002</c:v>
                      </c:pt>
                      <c:pt idx="141">
                        <c:v>2.41906</c:v>
                      </c:pt>
                      <c:pt idx="142">
                        <c:v>2.4340099999999998</c:v>
                      </c:pt>
                      <c:pt idx="143">
                        <c:v>2.44896</c:v>
                      </c:pt>
                      <c:pt idx="144">
                        <c:v>2.4639000000000002</c:v>
                      </c:pt>
                      <c:pt idx="145">
                        <c:v>2.47885</c:v>
                      </c:pt>
                      <c:pt idx="146">
                        <c:v>2.4937999999999998</c:v>
                      </c:pt>
                      <c:pt idx="147">
                        <c:v>2.50875</c:v>
                      </c:pt>
                      <c:pt idx="148">
                        <c:v>2.5236999999999998</c:v>
                      </c:pt>
                      <c:pt idx="149">
                        <c:v>2.5386500000000001</c:v>
                      </c:pt>
                      <c:pt idx="150">
                        <c:v>2.5535899999999998</c:v>
                      </c:pt>
                      <c:pt idx="151">
                        <c:v>2.56854</c:v>
                      </c:pt>
                      <c:pt idx="152">
                        <c:v>2.5834899999999998</c:v>
                      </c:pt>
                      <c:pt idx="153">
                        <c:v>2.5984400000000001</c:v>
                      </c:pt>
                      <c:pt idx="154">
                        <c:v>2.6133899999999999</c:v>
                      </c:pt>
                      <c:pt idx="155">
                        <c:v>2.6283300000000001</c:v>
                      </c:pt>
                      <c:pt idx="156">
                        <c:v>2.6432799999999999</c:v>
                      </c:pt>
                      <c:pt idx="157">
                        <c:v>2.6582300000000001</c:v>
                      </c:pt>
                      <c:pt idx="158">
                        <c:v>2.6731799999999999</c:v>
                      </c:pt>
                      <c:pt idx="159">
                        <c:v>2.6881200000000001</c:v>
                      </c:pt>
                      <c:pt idx="160">
                        <c:v>2.7030699999999999</c:v>
                      </c:pt>
                      <c:pt idx="161">
                        <c:v>2.7180200000000001</c:v>
                      </c:pt>
                      <c:pt idx="162">
                        <c:v>2.7329599999999998</c:v>
                      </c:pt>
                      <c:pt idx="163">
                        <c:v>2.7479100000000001</c:v>
                      </c:pt>
                      <c:pt idx="164">
                        <c:v>2.7628599999999999</c:v>
                      </c:pt>
                      <c:pt idx="165">
                        <c:v>2.7778100000000001</c:v>
                      </c:pt>
                      <c:pt idx="166">
                        <c:v>2.7927499999999998</c:v>
                      </c:pt>
                      <c:pt idx="167">
                        <c:v>2.8077000000000001</c:v>
                      </c:pt>
                      <c:pt idx="168">
                        <c:v>2.8226399999999998</c:v>
                      </c:pt>
                      <c:pt idx="169">
                        <c:v>2.8375900000000001</c:v>
                      </c:pt>
                      <c:pt idx="170">
                        <c:v>2.8525399999999999</c:v>
                      </c:pt>
                      <c:pt idx="171">
                        <c:v>2.86748</c:v>
                      </c:pt>
                      <c:pt idx="172">
                        <c:v>2.8824299999999998</c:v>
                      </c:pt>
                      <c:pt idx="173">
                        <c:v>2.8973800000000001</c:v>
                      </c:pt>
                      <c:pt idx="174">
                        <c:v>2.9123199999999998</c:v>
                      </c:pt>
                      <c:pt idx="175">
                        <c:v>2.92727</c:v>
                      </c:pt>
                      <c:pt idx="176">
                        <c:v>2.9422100000000002</c:v>
                      </c:pt>
                      <c:pt idx="177">
                        <c:v>2.95716</c:v>
                      </c:pt>
                      <c:pt idx="178">
                        <c:v>2.9721000000000002</c:v>
                      </c:pt>
                      <c:pt idx="179">
                        <c:v>2.98705</c:v>
                      </c:pt>
                      <c:pt idx="180">
                        <c:v>3.0019999999999998</c:v>
                      </c:pt>
                      <c:pt idx="181">
                        <c:v>3.01694</c:v>
                      </c:pt>
                      <c:pt idx="182">
                        <c:v>3.0318900000000002</c:v>
                      </c:pt>
                      <c:pt idx="183">
                        <c:v>3.0468299999999999</c:v>
                      </c:pt>
                      <c:pt idx="184">
                        <c:v>3.0617800000000002</c:v>
                      </c:pt>
                      <c:pt idx="185">
                        <c:v>3.0767199999999999</c:v>
                      </c:pt>
                      <c:pt idx="186">
                        <c:v>3.0916700000000001</c:v>
                      </c:pt>
                      <c:pt idx="187">
                        <c:v>3.1066099999999999</c:v>
                      </c:pt>
                      <c:pt idx="188">
                        <c:v>3.12155</c:v>
                      </c:pt>
                      <c:pt idx="189">
                        <c:v>3.1364999999999998</c:v>
                      </c:pt>
                      <c:pt idx="190">
                        <c:v>3.15144</c:v>
                      </c:pt>
                      <c:pt idx="191">
                        <c:v>3.1663899999999998</c:v>
                      </c:pt>
                      <c:pt idx="192">
                        <c:v>3.18133</c:v>
                      </c:pt>
                      <c:pt idx="193">
                        <c:v>3.1962799999999998</c:v>
                      </c:pt>
                      <c:pt idx="194">
                        <c:v>3.21122</c:v>
                      </c:pt>
                      <c:pt idx="195">
                        <c:v>3.2261600000000001</c:v>
                      </c:pt>
                      <c:pt idx="196">
                        <c:v>3.2411099999999999</c:v>
                      </c:pt>
                      <c:pt idx="197">
                        <c:v>3.2560500000000001</c:v>
                      </c:pt>
                      <c:pt idx="198">
                        <c:v>3.2709899999999998</c:v>
                      </c:pt>
                      <c:pt idx="199">
                        <c:v>3.2859400000000001</c:v>
                      </c:pt>
                      <c:pt idx="200">
                        <c:v>3.3008799999999998</c:v>
                      </c:pt>
                      <c:pt idx="201">
                        <c:v>3.31582</c:v>
                      </c:pt>
                      <c:pt idx="202">
                        <c:v>3.3307699999999998</c:v>
                      </c:pt>
                      <c:pt idx="203">
                        <c:v>3.34571</c:v>
                      </c:pt>
                      <c:pt idx="204">
                        <c:v>3.3606500000000001</c:v>
                      </c:pt>
                      <c:pt idx="205">
                        <c:v>3.3755899999999999</c:v>
                      </c:pt>
                      <c:pt idx="206">
                        <c:v>3.3905400000000001</c:v>
                      </c:pt>
                      <c:pt idx="207">
                        <c:v>3.4054799999999998</c:v>
                      </c:pt>
                      <c:pt idx="208">
                        <c:v>3.42042</c:v>
                      </c:pt>
                      <c:pt idx="209">
                        <c:v>3.4353600000000002</c:v>
                      </c:pt>
                      <c:pt idx="210">
                        <c:v>3.45031</c:v>
                      </c:pt>
                      <c:pt idx="211">
                        <c:v>3.4652500000000002</c:v>
                      </c:pt>
                      <c:pt idx="212">
                        <c:v>3.4801899999999999</c:v>
                      </c:pt>
                      <c:pt idx="213">
                        <c:v>3.4951300000000001</c:v>
                      </c:pt>
                      <c:pt idx="214">
                        <c:v>3.5100699999999998</c:v>
                      </c:pt>
                      <c:pt idx="215">
                        <c:v>3.52501</c:v>
                      </c:pt>
                      <c:pt idx="216">
                        <c:v>3.5399600000000002</c:v>
                      </c:pt>
                      <c:pt idx="217">
                        <c:v>3.5548999999999999</c:v>
                      </c:pt>
                      <c:pt idx="218">
                        <c:v>3.5698400000000001</c:v>
                      </c:pt>
                      <c:pt idx="219">
                        <c:v>3.5847799999999999</c:v>
                      </c:pt>
                      <c:pt idx="220">
                        <c:v>3.59972</c:v>
                      </c:pt>
                      <c:pt idx="221">
                        <c:v>3.6146600000000002</c:v>
                      </c:pt>
                      <c:pt idx="222">
                        <c:v>3.6295999999999999</c:v>
                      </c:pt>
                      <c:pt idx="223">
                        <c:v>3.6445400000000001</c:v>
                      </c:pt>
                      <c:pt idx="224">
                        <c:v>3.6594799999999998</c:v>
                      </c:pt>
                      <c:pt idx="225">
                        <c:v>3.67442</c:v>
                      </c:pt>
                      <c:pt idx="226">
                        <c:v>3.6893600000000002</c:v>
                      </c:pt>
                      <c:pt idx="227">
                        <c:v>3.7042999999999999</c:v>
                      </c:pt>
                      <c:pt idx="228">
                        <c:v>3.7192400000000001</c:v>
                      </c:pt>
                      <c:pt idx="229">
                        <c:v>3.7341799999999998</c:v>
                      </c:pt>
                      <c:pt idx="230">
                        <c:v>3.74912</c:v>
                      </c:pt>
                      <c:pt idx="231">
                        <c:v>3.7640600000000002</c:v>
                      </c:pt>
                      <c:pt idx="232">
                        <c:v>3.7789999999999999</c:v>
                      </c:pt>
                      <c:pt idx="233">
                        <c:v>3.7939400000000001</c:v>
                      </c:pt>
                      <c:pt idx="234">
                        <c:v>3.8088799999999998</c:v>
                      </c:pt>
                      <c:pt idx="235">
                        <c:v>3.82382</c:v>
                      </c:pt>
                      <c:pt idx="236">
                        <c:v>3.8387600000000002</c:v>
                      </c:pt>
                      <c:pt idx="237">
                        <c:v>3.8536999999999999</c:v>
                      </c:pt>
                      <c:pt idx="238">
                        <c:v>3.86863</c:v>
                      </c:pt>
                      <c:pt idx="239">
                        <c:v>3.8835700000000002</c:v>
                      </c:pt>
                      <c:pt idx="240">
                        <c:v>3.8985099999999999</c:v>
                      </c:pt>
                      <c:pt idx="241">
                        <c:v>3.9134500000000001</c:v>
                      </c:pt>
                      <c:pt idx="242">
                        <c:v>3.9283899999999998</c:v>
                      </c:pt>
                      <c:pt idx="243">
                        <c:v>3.94333</c:v>
                      </c:pt>
                      <c:pt idx="244">
                        <c:v>3.9582600000000001</c:v>
                      </c:pt>
                      <c:pt idx="245">
                        <c:v>3.9731999999999998</c:v>
                      </c:pt>
                      <c:pt idx="246">
                        <c:v>3.98814</c:v>
                      </c:pt>
                      <c:pt idx="247">
                        <c:v>4.0030799999999997</c:v>
                      </c:pt>
                      <c:pt idx="248">
                        <c:v>4.0180100000000003</c:v>
                      </c:pt>
                      <c:pt idx="249">
                        <c:v>4.0329499999999996</c:v>
                      </c:pt>
                      <c:pt idx="250">
                        <c:v>4.0478899999999998</c:v>
                      </c:pt>
                      <c:pt idx="251">
                        <c:v>4.0628299999999999</c:v>
                      </c:pt>
                      <c:pt idx="252">
                        <c:v>4.0777599999999996</c:v>
                      </c:pt>
                      <c:pt idx="253">
                        <c:v>4.0926999999999998</c:v>
                      </c:pt>
                      <c:pt idx="254">
                        <c:v>4.10764</c:v>
                      </c:pt>
                      <c:pt idx="255">
                        <c:v>4.1225699999999996</c:v>
                      </c:pt>
                      <c:pt idx="256">
                        <c:v>4.1375099999999998</c:v>
                      </c:pt>
                      <c:pt idx="257">
                        <c:v>4.1524400000000004</c:v>
                      </c:pt>
                      <c:pt idx="258">
                        <c:v>4.1673799999999996</c:v>
                      </c:pt>
                      <c:pt idx="259">
                        <c:v>4.1823199999999998</c:v>
                      </c:pt>
                      <c:pt idx="260">
                        <c:v>4.1972500000000004</c:v>
                      </c:pt>
                      <c:pt idx="261">
                        <c:v>4.2121899999999997</c:v>
                      </c:pt>
                      <c:pt idx="262">
                        <c:v>4.2271200000000002</c:v>
                      </c:pt>
                      <c:pt idx="263">
                        <c:v>4.2420600000000004</c:v>
                      </c:pt>
                      <c:pt idx="264">
                        <c:v>4.2569900000000001</c:v>
                      </c:pt>
                      <c:pt idx="265">
                        <c:v>4.2719300000000002</c:v>
                      </c:pt>
                      <c:pt idx="266">
                        <c:v>4.2868599999999999</c:v>
                      </c:pt>
                      <c:pt idx="267">
                        <c:v>4.3018000000000001</c:v>
                      </c:pt>
                      <c:pt idx="268">
                        <c:v>4.3167299999999997</c:v>
                      </c:pt>
                      <c:pt idx="269">
                        <c:v>4.3316699999999999</c:v>
                      </c:pt>
                      <c:pt idx="270">
                        <c:v>4.3465999999999996</c:v>
                      </c:pt>
                      <c:pt idx="271">
                        <c:v>4.3615300000000001</c:v>
                      </c:pt>
                      <c:pt idx="272">
                        <c:v>4.3764700000000003</c:v>
                      </c:pt>
                      <c:pt idx="273">
                        <c:v>4.3914</c:v>
                      </c:pt>
                      <c:pt idx="274">
                        <c:v>4.4063400000000001</c:v>
                      </c:pt>
                      <c:pt idx="275">
                        <c:v>4.4212699999999998</c:v>
                      </c:pt>
                      <c:pt idx="276">
                        <c:v>4.4362000000000004</c:v>
                      </c:pt>
                      <c:pt idx="277">
                        <c:v>4.4511399999999997</c:v>
                      </c:pt>
                      <c:pt idx="278">
                        <c:v>4.4660700000000002</c:v>
                      </c:pt>
                      <c:pt idx="279">
                        <c:v>4.4809999999999999</c:v>
                      </c:pt>
                      <c:pt idx="280">
                        <c:v>4.4959300000000004</c:v>
                      </c:pt>
                      <c:pt idx="281">
                        <c:v>4.5108699999999997</c:v>
                      </c:pt>
                      <c:pt idx="282">
                        <c:v>4.5258000000000003</c:v>
                      </c:pt>
                      <c:pt idx="283">
                        <c:v>4.5407299999999999</c:v>
                      </c:pt>
                      <c:pt idx="284">
                        <c:v>4.5556599999999996</c:v>
                      </c:pt>
                      <c:pt idx="285">
                        <c:v>4.5705999999999998</c:v>
                      </c:pt>
                      <c:pt idx="286">
                        <c:v>4.5855300000000003</c:v>
                      </c:pt>
                      <c:pt idx="287">
                        <c:v>4.60046</c:v>
                      </c:pt>
                      <c:pt idx="288">
                        <c:v>4.6153899999999997</c:v>
                      </c:pt>
                      <c:pt idx="289">
                        <c:v>4.6303200000000002</c:v>
                      </c:pt>
                      <c:pt idx="290">
                        <c:v>4.6452499999999999</c:v>
                      </c:pt>
                      <c:pt idx="291">
                        <c:v>4.6601800000000004</c:v>
                      </c:pt>
                      <c:pt idx="292">
                        <c:v>4.6751199999999997</c:v>
                      </c:pt>
                      <c:pt idx="293">
                        <c:v>4.6900500000000003</c:v>
                      </c:pt>
                      <c:pt idx="294">
                        <c:v>4.7049799999999999</c:v>
                      </c:pt>
                      <c:pt idx="295">
                        <c:v>4.7199099999999996</c:v>
                      </c:pt>
                      <c:pt idx="296">
                        <c:v>4.7348400000000002</c:v>
                      </c:pt>
                      <c:pt idx="297">
                        <c:v>4.7497699999999998</c:v>
                      </c:pt>
                      <c:pt idx="298">
                        <c:v>4.7647000000000004</c:v>
                      </c:pt>
                      <c:pt idx="299">
                        <c:v>4.77963</c:v>
                      </c:pt>
                      <c:pt idx="300">
                        <c:v>4.7945599999999997</c:v>
                      </c:pt>
                      <c:pt idx="301">
                        <c:v>4.8094900000000003</c:v>
                      </c:pt>
                      <c:pt idx="302">
                        <c:v>4.8244199999999999</c:v>
                      </c:pt>
                      <c:pt idx="303">
                        <c:v>4.83934</c:v>
                      </c:pt>
                      <c:pt idx="304">
                        <c:v>4.8542699999999996</c:v>
                      </c:pt>
                      <c:pt idx="305">
                        <c:v>4.8692000000000002</c:v>
                      </c:pt>
                      <c:pt idx="306">
                        <c:v>4.8841299999999999</c:v>
                      </c:pt>
                      <c:pt idx="307">
                        <c:v>4.8990600000000004</c:v>
                      </c:pt>
                      <c:pt idx="308">
                        <c:v>4.9139900000000001</c:v>
                      </c:pt>
                      <c:pt idx="309">
                        <c:v>4.9289199999999997</c:v>
                      </c:pt>
                      <c:pt idx="310">
                        <c:v>4.9438399999999998</c:v>
                      </c:pt>
                      <c:pt idx="311">
                        <c:v>4.9587700000000003</c:v>
                      </c:pt>
                      <c:pt idx="312">
                        <c:v>4.9737</c:v>
                      </c:pt>
                      <c:pt idx="313">
                        <c:v>4.9886299999999997</c:v>
                      </c:pt>
                      <c:pt idx="314">
                        <c:v>5.0035499999999997</c:v>
                      </c:pt>
                      <c:pt idx="315">
                        <c:v>5.0184800000000003</c:v>
                      </c:pt>
                      <c:pt idx="316">
                        <c:v>5.0334099999999999</c:v>
                      </c:pt>
                      <c:pt idx="317">
                        <c:v>5.04833</c:v>
                      </c:pt>
                      <c:pt idx="318">
                        <c:v>5.0632599999999996</c:v>
                      </c:pt>
                      <c:pt idx="319">
                        <c:v>5.0781900000000002</c:v>
                      </c:pt>
                      <c:pt idx="320">
                        <c:v>5.0931100000000002</c:v>
                      </c:pt>
                      <c:pt idx="321">
                        <c:v>5.1080399999999999</c:v>
                      </c:pt>
                      <c:pt idx="322">
                        <c:v>5.1229699999999996</c:v>
                      </c:pt>
                      <c:pt idx="323">
                        <c:v>5.1378899999999996</c:v>
                      </c:pt>
                      <c:pt idx="324">
                        <c:v>5.1528200000000002</c:v>
                      </c:pt>
                      <c:pt idx="325">
                        <c:v>5.1677400000000002</c:v>
                      </c:pt>
                      <c:pt idx="326">
                        <c:v>5.1826699999999999</c:v>
                      </c:pt>
                      <c:pt idx="327">
                        <c:v>5.1975899999999999</c:v>
                      </c:pt>
                      <c:pt idx="328">
                        <c:v>5.2125199999999996</c:v>
                      </c:pt>
                      <c:pt idx="329">
                        <c:v>5.2274399999999996</c:v>
                      </c:pt>
                      <c:pt idx="330">
                        <c:v>5.2423700000000002</c:v>
                      </c:pt>
                      <c:pt idx="331">
                        <c:v>5.2572900000000002</c:v>
                      </c:pt>
                      <c:pt idx="332">
                        <c:v>5.2722199999999999</c:v>
                      </c:pt>
                      <c:pt idx="333">
                        <c:v>5.28714</c:v>
                      </c:pt>
                      <c:pt idx="334">
                        <c:v>5.30206</c:v>
                      </c:pt>
                      <c:pt idx="335">
                        <c:v>5.3169899999999997</c:v>
                      </c:pt>
                      <c:pt idx="336">
                        <c:v>5.3319099999999997</c:v>
                      </c:pt>
                      <c:pt idx="337">
                        <c:v>5.3468299999999997</c:v>
                      </c:pt>
                      <c:pt idx="338">
                        <c:v>5.3617600000000003</c:v>
                      </c:pt>
                      <c:pt idx="339">
                        <c:v>5.3766800000000003</c:v>
                      </c:pt>
                      <c:pt idx="340">
                        <c:v>5.3916000000000004</c:v>
                      </c:pt>
                      <c:pt idx="341">
                        <c:v>5.4065300000000001</c:v>
                      </c:pt>
                      <c:pt idx="342">
                        <c:v>5.4214500000000001</c:v>
                      </c:pt>
                      <c:pt idx="343">
                        <c:v>5.4363700000000001</c:v>
                      </c:pt>
                      <c:pt idx="344">
                        <c:v>5.4512900000000002</c:v>
                      </c:pt>
                      <c:pt idx="345">
                        <c:v>5.4662100000000002</c:v>
                      </c:pt>
                      <c:pt idx="346">
                        <c:v>5.4811399999999999</c:v>
                      </c:pt>
                      <c:pt idx="347">
                        <c:v>5.4960599999999999</c:v>
                      </c:pt>
                      <c:pt idx="348">
                        <c:v>5.51098</c:v>
                      </c:pt>
                      <c:pt idx="349">
                        <c:v>5.5259</c:v>
                      </c:pt>
                      <c:pt idx="350">
                        <c:v>5.5408200000000001</c:v>
                      </c:pt>
                      <c:pt idx="351">
                        <c:v>5.5557400000000001</c:v>
                      </c:pt>
                      <c:pt idx="352">
                        <c:v>5.5706600000000002</c:v>
                      </c:pt>
                      <c:pt idx="353">
                        <c:v>5.5855800000000002</c:v>
                      </c:pt>
                      <c:pt idx="354">
                        <c:v>5.6005000000000003</c:v>
                      </c:pt>
                      <c:pt idx="355">
                        <c:v>5.6154200000000003</c:v>
                      </c:pt>
                      <c:pt idx="356">
                        <c:v>5.6303400000000003</c:v>
                      </c:pt>
                      <c:pt idx="357">
                        <c:v>5.6452600000000004</c:v>
                      </c:pt>
                      <c:pt idx="358">
                        <c:v>5.6601800000000004</c:v>
                      </c:pt>
                      <c:pt idx="359">
                        <c:v>5.6750999999999996</c:v>
                      </c:pt>
                      <c:pt idx="360">
                        <c:v>5.6900199999999996</c:v>
                      </c:pt>
                      <c:pt idx="361">
                        <c:v>5.7049399999999997</c:v>
                      </c:pt>
                      <c:pt idx="362">
                        <c:v>5.7198599999999997</c:v>
                      </c:pt>
                      <c:pt idx="363">
                        <c:v>5.7347700000000001</c:v>
                      </c:pt>
                      <c:pt idx="364">
                        <c:v>5.7496900000000002</c:v>
                      </c:pt>
                      <c:pt idx="365">
                        <c:v>5.7646100000000002</c:v>
                      </c:pt>
                      <c:pt idx="366">
                        <c:v>5.7795300000000003</c:v>
                      </c:pt>
                      <c:pt idx="367">
                        <c:v>5.7944500000000003</c:v>
                      </c:pt>
                      <c:pt idx="368">
                        <c:v>5.8093700000000004</c:v>
                      </c:pt>
                      <c:pt idx="369">
                        <c:v>5.8242799999999999</c:v>
                      </c:pt>
                      <c:pt idx="370">
                        <c:v>5.8391999999999999</c:v>
                      </c:pt>
                      <c:pt idx="371">
                        <c:v>5.85412</c:v>
                      </c:pt>
                      <c:pt idx="372">
                        <c:v>5.8690300000000004</c:v>
                      </c:pt>
                      <c:pt idx="373">
                        <c:v>5.8839499999999996</c:v>
                      </c:pt>
                      <c:pt idx="374">
                        <c:v>5.8988699999999996</c:v>
                      </c:pt>
                      <c:pt idx="375">
                        <c:v>5.91378</c:v>
                      </c:pt>
                      <c:pt idx="376">
                        <c:v>5.9287000000000001</c:v>
                      </c:pt>
                      <c:pt idx="377">
                        <c:v>5.9436099999999996</c:v>
                      </c:pt>
                      <c:pt idx="378">
                        <c:v>5.9585299999999997</c:v>
                      </c:pt>
                      <c:pt idx="379">
                        <c:v>5.9734400000000001</c:v>
                      </c:pt>
                      <c:pt idx="380">
                        <c:v>5.9883600000000001</c:v>
                      </c:pt>
                      <c:pt idx="381">
                        <c:v>6.0032699999999997</c:v>
                      </c:pt>
                      <c:pt idx="382">
                        <c:v>6.0181899999999997</c:v>
                      </c:pt>
                      <c:pt idx="383">
                        <c:v>6.0331000000000001</c:v>
                      </c:pt>
                      <c:pt idx="384">
                        <c:v>6.0480200000000002</c:v>
                      </c:pt>
                      <c:pt idx="385">
                        <c:v>6.0629299999999997</c:v>
                      </c:pt>
                      <c:pt idx="386">
                        <c:v>6.0778499999999998</c:v>
                      </c:pt>
                      <c:pt idx="387">
                        <c:v>6.0927600000000002</c:v>
                      </c:pt>
                      <c:pt idx="388">
                        <c:v>6.1076699999999997</c:v>
                      </c:pt>
                      <c:pt idx="389">
                        <c:v>6.1225899999999998</c:v>
                      </c:pt>
                      <c:pt idx="390">
                        <c:v>6.1375000000000002</c:v>
                      </c:pt>
                      <c:pt idx="391">
                        <c:v>6.1524099999999997</c:v>
                      </c:pt>
                      <c:pt idx="392">
                        <c:v>6.1673200000000001</c:v>
                      </c:pt>
                      <c:pt idx="393">
                        <c:v>6.1822400000000002</c:v>
                      </c:pt>
                      <c:pt idx="394">
                        <c:v>6.1971499999999997</c:v>
                      </c:pt>
                      <c:pt idx="395">
                        <c:v>6.2120600000000001</c:v>
                      </c:pt>
                      <c:pt idx="396">
                        <c:v>6.2269699999999997</c:v>
                      </c:pt>
                      <c:pt idx="397">
                        <c:v>6.2418800000000001</c:v>
                      </c:pt>
                      <c:pt idx="398">
                        <c:v>6.2568000000000001</c:v>
                      </c:pt>
                      <c:pt idx="399">
                        <c:v>6.2717099999999997</c:v>
                      </c:pt>
                      <c:pt idx="400">
                        <c:v>6.2866200000000001</c:v>
                      </c:pt>
                      <c:pt idx="401">
                        <c:v>6.3015299999999996</c:v>
                      </c:pt>
                      <c:pt idx="402">
                        <c:v>6.3164400000000001</c:v>
                      </c:pt>
                      <c:pt idx="403">
                        <c:v>6.3313499999999996</c:v>
                      </c:pt>
                      <c:pt idx="404">
                        <c:v>6.34626</c:v>
                      </c:pt>
                      <c:pt idx="405">
                        <c:v>6.3611700000000004</c:v>
                      </c:pt>
                      <c:pt idx="406">
                        <c:v>6.37608</c:v>
                      </c:pt>
                      <c:pt idx="407">
                        <c:v>6.3909900000000004</c:v>
                      </c:pt>
                      <c:pt idx="408">
                        <c:v>6.4058999999999999</c:v>
                      </c:pt>
                      <c:pt idx="409">
                        <c:v>6.4208100000000004</c:v>
                      </c:pt>
                      <c:pt idx="410">
                        <c:v>6.4357199999999999</c:v>
                      </c:pt>
                      <c:pt idx="411">
                        <c:v>6.4506199999999998</c:v>
                      </c:pt>
                      <c:pt idx="412">
                        <c:v>6.4655300000000002</c:v>
                      </c:pt>
                      <c:pt idx="413">
                        <c:v>6.4804399999999998</c:v>
                      </c:pt>
                      <c:pt idx="414">
                        <c:v>6.4953500000000002</c:v>
                      </c:pt>
                      <c:pt idx="415">
                        <c:v>6.5102599999999997</c:v>
                      </c:pt>
                      <c:pt idx="416">
                        <c:v>6.5251700000000001</c:v>
                      </c:pt>
                      <c:pt idx="417">
                        <c:v>6.5400700000000001</c:v>
                      </c:pt>
                      <c:pt idx="418">
                        <c:v>6.5549799999999996</c:v>
                      </c:pt>
                      <c:pt idx="419">
                        <c:v>6.56989</c:v>
                      </c:pt>
                      <c:pt idx="420">
                        <c:v>6.5847899999999999</c:v>
                      </c:pt>
                      <c:pt idx="421">
                        <c:v>6.5997000000000003</c:v>
                      </c:pt>
                      <c:pt idx="422">
                        <c:v>6.6146099999999999</c:v>
                      </c:pt>
                      <c:pt idx="423">
                        <c:v>6.6295099999999998</c:v>
                      </c:pt>
                      <c:pt idx="424">
                        <c:v>6.6444200000000002</c:v>
                      </c:pt>
                      <c:pt idx="425">
                        <c:v>6.6593200000000001</c:v>
                      </c:pt>
                      <c:pt idx="426">
                        <c:v>6.6742299999999997</c:v>
                      </c:pt>
                      <c:pt idx="427">
                        <c:v>6.6891299999999996</c:v>
                      </c:pt>
                      <c:pt idx="428">
                        <c:v>6.70404</c:v>
                      </c:pt>
                      <c:pt idx="429">
                        <c:v>6.7189399999999999</c:v>
                      </c:pt>
                      <c:pt idx="430">
                        <c:v>6.7338500000000003</c:v>
                      </c:pt>
                      <c:pt idx="431">
                        <c:v>6.7487500000000002</c:v>
                      </c:pt>
                      <c:pt idx="432">
                        <c:v>6.7636599999999998</c:v>
                      </c:pt>
                      <c:pt idx="433">
                        <c:v>6.7785599999999997</c:v>
                      </c:pt>
                      <c:pt idx="434">
                        <c:v>6.7934599999999996</c:v>
                      </c:pt>
                      <c:pt idx="435">
                        <c:v>6.80837</c:v>
                      </c:pt>
                      <c:pt idx="436">
                        <c:v>6.8232699999999999</c:v>
                      </c:pt>
                      <c:pt idx="437">
                        <c:v>6.8381699999999999</c:v>
                      </c:pt>
                      <c:pt idx="438">
                        <c:v>6.8530699999999998</c:v>
                      </c:pt>
                      <c:pt idx="439">
                        <c:v>6.8679800000000002</c:v>
                      </c:pt>
                      <c:pt idx="440">
                        <c:v>6.8828800000000001</c:v>
                      </c:pt>
                      <c:pt idx="441">
                        <c:v>6.89778</c:v>
                      </c:pt>
                      <c:pt idx="442">
                        <c:v>6.9126799999999999</c:v>
                      </c:pt>
                      <c:pt idx="443">
                        <c:v>6.9275799999999998</c:v>
                      </c:pt>
                      <c:pt idx="444">
                        <c:v>6.9424900000000003</c:v>
                      </c:pt>
                      <c:pt idx="445">
                        <c:v>6.9573900000000002</c:v>
                      </c:pt>
                      <c:pt idx="446">
                        <c:v>6.9722900000000001</c:v>
                      </c:pt>
                      <c:pt idx="447">
                        <c:v>6.98719</c:v>
                      </c:pt>
                      <c:pt idx="448">
                        <c:v>7.0020899999999999</c:v>
                      </c:pt>
                      <c:pt idx="449">
                        <c:v>7.0169899999999998</c:v>
                      </c:pt>
                      <c:pt idx="450">
                        <c:v>7.0318899999999998</c:v>
                      </c:pt>
                      <c:pt idx="451">
                        <c:v>7.0467899999999997</c:v>
                      </c:pt>
                      <c:pt idx="452">
                        <c:v>7.0616899999999996</c:v>
                      </c:pt>
                      <c:pt idx="453">
                        <c:v>7.0765799999999999</c:v>
                      </c:pt>
                      <c:pt idx="454">
                        <c:v>7.0914799999999998</c:v>
                      </c:pt>
                      <c:pt idx="455">
                        <c:v>7.1063799999999997</c:v>
                      </c:pt>
                      <c:pt idx="456">
                        <c:v>7.1212799999999996</c:v>
                      </c:pt>
                      <c:pt idx="457">
                        <c:v>7.1361800000000004</c:v>
                      </c:pt>
                      <c:pt idx="458">
                        <c:v>7.1510800000000003</c:v>
                      </c:pt>
                      <c:pt idx="459">
                        <c:v>7.1659699999999997</c:v>
                      </c:pt>
                      <c:pt idx="460">
                        <c:v>7.1808699999999996</c:v>
                      </c:pt>
                      <c:pt idx="461">
                        <c:v>7.1957700000000004</c:v>
                      </c:pt>
                      <c:pt idx="462">
                        <c:v>7.2106700000000004</c:v>
                      </c:pt>
                      <c:pt idx="463">
                        <c:v>7.2255599999999998</c:v>
                      </c:pt>
                      <c:pt idx="464">
                        <c:v>7.2404599999999997</c:v>
                      </c:pt>
                      <c:pt idx="465">
                        <c:v>7.25535</c:v>
                      </c:pt>
                      <c:pt idx="466">
                        <c:v>7.2702499999999999</c:v>
                      </c:pt>
                      <c:pt idx="467">
                        <c:v>7.2851499999999998</c:v>
                      </c:pt>
                      <c:pt idx="468">
                        <c:v>7.3000400000000001</c:v>
                      </c:pt>
                      <c:pt idx="469">
                        <c:v>7.31494</c:v>
                      </c:pt>
                      <c:pt idx="470">
                        <c:v>7.3298300000000003</c:v>
                      </c:pt>
                      <c:pt idx="471">
                        <c:v>7.3447300000000002</c:v>
                      </c:pt>
                      <c:pt idx="472">
                        <c:v>7.3596199999999996</c:v>
                      </c:pt>
                      <c:pt idx="473">
                        <c:v>7.3745200000000004</c:v>
                      </c:pt>
                      <c:pt idx="474">
                        <c:v>7.3894099999999998</c:v>
                      </c:pt>
                      <c:pt idx="475">
                        <c:v>7.4043000000000001</c:v>
                      </c:pt>
                      <c:pt idx="476">
                        <c:v>7.4192</c:v>
                      </c:pt>
                      <c:pt idx="477">
                        <c:v>7.4340900000000003</c:v>
                      </c:pt>
                      <c:pt idx="478">
                        <c:v>7.4489799999999997</c:v>
                      </c:pt>
                      <c:pt idx="479">
                        <c:v>7.4638799999999996</c:v>
                      </c:pt>
                      <c:pt idx="480">
                        <c:v>7.4787699999999999</c:v>
                      </c:pt>
                      <c:pt idx="481">
                        <c:v>7.4936600000000002</c:v>
                      </c:pt>
                      <c:pt idx="482">
                        <c:v>7.5085499999999996</c:v>
                      </c:pt>
                      <c:pt idx="483">
                        <c:v>7.5234399999999999</c:v>
                      </c:pt>
                      <c:pt idx="484">
                        <c:v>7.5383399999999998</c:v>
                      </c:pt>
                      <c:pt idx="485">
                        <c:v>7.5532300000000001</c:v>
                      </c:pt>
                      <c:pt idx="486">
                        <c:v>7.5681200000000004</c:v>
                      </c:pt>
                      <c:pt idx="487">
                        <c:v>7.5830099999999998</c:v>
                      </c:pt>
                      <c:pt idx="488">
                        <c:v>7.5979000000000001</c:v>
                      </c:pt>
                      <c:pt idx="489">
                        <c:v>7.6127900000000004</c:v>
                      </c:pt>
                      <c:pt idx="490">
                        <c:v>7.6276799999999998</c:v>
                      </c:pt>
                      <c:pt idx="491">
                        <c:v>7.6425700000000001</c:v>
                      </c:pt>
                      <c:pt idx="492">
                        <c:v>7.6574600000000004</c:v>
                      </c:pt>
                      <c:pt idx="493">
                        <c:v>7.6723499999999998</c:v>
                      </c:pt>
                      <c:pt idx="494">
                        <c:v>7.6872400000000001</c:v>
                      </c:pt>
                      <c:pt idx="495">
                        <c:v>7.7021199999999999</c:v>
                      </c:pt>
                      <c:pt idx="496">
                        <c:v>7.7170100000000001</c:v>
                      </c:pt>
                      <c:pt idx="497">
                        <c:v>7.7319000000000004</c:v>
                      </c:pt>
                      <c:pt idx="498">
                        <c:v>7.7467899999999998</c:v>
                      </c:pt>
                      <c:pt idx="499">
                        <c:v>7.7616800000000001</c:v>
                      </c:pt>
                      <c:pt idx="500">
                        <c:v>7.7765599999999999</c:v>
                      </c:pt>
                      <c:pt idx="501">
                        <c:v>7.7914500000000002</c:v>
                      </c:pt>
                      <c:pt idx="502">
                        <c:v>7.8063399999999996</c:v>
                      </c:pt>
                      <c:pt idx="503">
                        <c:v>7.8212200000000003</c:v>
                      </c:pt>
                      <c:pt idx="504">
                        <c:v>7.8361099999999997</c:v>
                      </c:pt>
                      <c:pt idx="505">
                        <c:v>7.851</c:v>
                      </c:pt>
                      <c:pt idx="506">
                        <c:v>7.8658799999999998</c:v>
                      </c:pt>
                      <c:pt idx="507">
                        <c:v>7.8807700000000001</c:v>
                      </c:pt>
                      <c:pt idx="508">
                        <c:v>7.8956499999999998</c:v>
                      </c:pt>
                      <c:pt idx="509">
                        <c:v>7.9105400000000001</c:v>
                      </c:pt>
                      <c:pt idx="510">
                        <c:v>7.9254199999999999</c:v>
                      </c:pt>
                      <c:pt idx="511">
                        <c:v>7.9403100000000002</c:v>
                      </c:pt>
                      <c:pt idx="512">
                        <c:v>7.95519</c:v>
                      </c:pt>
                      <c:pt idx="513">
                        <c:v>7.9700800000000003</c:v>
                      </c:pt>
                      <c:pt idx="514">
                        <c:v>7.9849600000000001</c:v>
                      </c:pt>
                      <c:pt idx="515">
                        <c:v>7.9998399999999998</c:v>
                      </c:pt>
                      <c:pt idx="516">
                        <c:v>8.0147300000000001</c:v>
                      </c:pt>
                      <c:pt idx="517">
                        <c:v>8.0296099999999999</c:v>
                      </c:pt>
                      <c:pt idx="518">
                        <c:v>8.0444899999999997</c:v>
                      </c:pt>
                      <c:pt idx="519">
                        <c:v>8.0593699999999995</c:v>
                      </c:pt>
                      <c:pt idx="520">
                        <c:v>8.0742499999999993</c:v>
                      </c:pt>
                      <c:pt idx="521">
                        <c:v>8.0891400000000004</c:v>
                      </c:pt>
                      <c:pt idx="522">
                        <c:v>8.1040200000000002</c:v>
                      </c:pt>
                      <c:pt idx="523">
                        <c:v>8.1189</c:v>
                      </c:pt>
                      <c:pt idx="524">
                        <c:v>8.1337799999999998</c:v>
                      </c:pt>
                      <c:pt idx="525">
                        <c:v>8.1486599999999996</c:v>
                      </c:pt>
                      <c:pt idx="526">
                        <c:v>8.1635399999999994</c:v>
                      </c:pt>
                      <c:pt idx="527">
                        <c:v>8.1784199999999991</c:v>
                      </c:pt>
                      <c:pt idx="528">
                        <c:v>8.1933000000000007</c:v>
                      </c:pt>
                      <c:pt idx="529">
                        <c:v>8.2081800000000005</c:v>
                      </c:pt>
                      <c:pt idx="530">
                        <c:v>8.2230600000000003</c:v>
                      </c:pt>
                      <c:pt idx="531">
                        <c:v>8.23794</c:v>
                      </c:pt>
                      <c:pt idx="532">
                        <c:v>8.2528199999999998</c:v>
                      </c:pt>
                      <c:pt idx="533">
                        <c:v>8.2676999999999996</c:v>
                      </c:pt>
                      <c:pt idx="534">
                        <c:v>8.2825699999999998</c:v>
                      </c:pt>
                      <c:pt idx="535">
                        <c:v>8.2974499999999995</c:v>
                      </c:pt>
                      <c:pt idx="536">
                        <c:v>8.3123299999999993</c:v>
                      </c:pt>
                      <c:pt idx="537">
                        <c:v>8.3272099999999991</c:v>
                      </c:pt>
                      <c:pt idx="538">
                        <c:v>8.3420799999999993</c:v>
                      </c:pt>
                      <c:pt idx="539">
                        <c:v>8.3569600000000008</c:v>
                      </c:pt>
                      <c:pt idx="540">
                        <c:v>8.3718400000000006</c:v>
                      </c:pt>
                      <c:pt idx="541">
                        <c:v>8.3867100000000008</c:v>
                      </c:pt>
                      <c:pt idx="542">
                        <c:v>8.4015900000000006</c:v>
                      </c:pt>
                      <c:pt idx="543">
                        <c:v>8.4164600000000007</c:v>
                      </c:pt>
                      <c:pt idx="544">
                        <c:v>8.4313400000000005</c:v>
                      </c:pt>
                      <c:pt idx="545">
                        <c:v>8.4462200000000003</c:v>
                      </c:pt>
                      <c:pt idx="546">
                        <c:v>8.4610900000000004</c:v>
                      </c:pt>
                      <c:pt idx="547">
                        <c:v>8.4759600000000006</c:v>
                      </c:pt>
                      <c:pt idx="548">
                        <c:v>8.4908400000000004</c:v>
                      </c:pt>
                      <c:pt idx="549">
                        <c:v>8.5057100000000005</c:v>
                      </c:pt>
                      <c:pt idx="550">
                        <c:v>8.5205900000000003</c:v>
                      </c:pt>
                      <c:pt idx="551">
                        <c:v>8.5354600000000005</c:v>
                      </c:pt>
                      <c:pt idx="552">
                        <c:v>8.5503300000000007</c:v>
                      </c:pt>
                      <c:pt idx="553">
                        <c:v>8.5652100000000004</c:v>
                      </c:pt>
                      <c:pt idx="554">
                        <c:v>8.5800800000000006</c:v>
                      </c:pt>
                      <c:pt idx="555">
                        <c:v>8.5949500000000008</c:v>
                      </c:pt>
                      <c:pt idx="556">
                        <c:v>8.6098199999999991</c:v>
                      </c:pt>
                      <c:pt idx="557">
                        <c:v>8.6246899999999993</c:v>
                      </c:pt>
                      <c:pt idx="558">
                        <c:v>8.6395599999999995</c:v>
                      </c:pt>
                      <c:pt idx="559">
                        <c:v>8.6544399999999992</c:v>
                      </c:pt>
                      <c:pt idx="560">
                        <c:v>8.6693099999999994</c:v>
                      </c:pt>
                      <c:pt idx="561">
                        <c:v>8.6841799999999996</c:v>
                      </c:pt>
                      <c:pt idx="562">
                        <c:v>8.6990499999999997</c:v>
                      </c:pt>
                      <c:pt idx="563">
                        <c:v>8.7139199999999999</c:v>
                      </c:pt>
                      <c:pt idx="564">
                        <c:v>8.72879</c:v>
                      </c:pt>
                      <c:pt idx="565">
                        <c:v>8.7436600000000002</c:v>
                      </c:pt>
                      <c:pt idx="566">
                        <c:v>8.7585200000000007</c:v>
                      </c:pt>
                      <c:pt idx="567">
                        <c:v>8.7733899999999991</c:v>
                      </c:pt>
                      <c:pt idx="568">
                        <c:v>8.7882599999999993</c:v>
                      </c:pt>
                      <c:pt idx="569">
                        <c:v>8.8031299999999995</c:v>
                      </c:pt>
                      <c:pt idx="570">
                        <c:v>8.8179999999999996</c:v>
                      </c:pt>
                      <c:pt idx="571">
                        <c:v>8.8328699999999998</c:v>
                      </c:pt>
                      <c:pt idx="572">
                        <c:v>8.8477300000000003</c:v>
                      </c:pt>
                      <c:pt idx="573">
                        <c:v>8.8626000000000005</c:v>
                      </c:pt>
                      <c:pt idx="574">
                        <c:v>8.8774700000000006</c:v>
                      </c:pt>
                      <c:pt idx="575">
                        <c:v>8.8923299999999994</c:v>
                      </c:pt>
                      <c:pt idx="576">
                        <c:v>8.9071999999999996</c:v>
                      </c:pt>
                      <c:pt idx="577">
                        <c:v>8.9220600000000001</c:v>
                      </c:pt>
                      <c:pt idx="578">
                        <c:v>8.9369300000000003</c:v>
                      </c:pt>
                      <c:pt idx="579">
                        <c:v>8.9517900000000008</c:v>
                      </c:pt>
                      <c:pt idx="580">
                        <c:v>8.9666599999999992</c:v>
                      </c:pt>
                      <c:pt idx="581">
                        <c:v>8.9815199999999997</c:v>
                      </c:pt>
                      <c:pt idx="582">
                        <c:v>8.9963899999999999</c:v>
                      </c:pt>
                      <c:pt idx="583">
                        <c:v>9.0112500000000004</c:v>
                      </c:pt>
                      <c:pt idx="584">
                        <c:v>9.0261099999999992</c:v>
                      </c:pt>
                      <c:pt idx="585">
                        <c:v>9.0409799999999994</c:v>
                      </c:pt>
                      <c:pt idx="586">
                        <c:v>9.0558399999999999</c:v>
                      </c:pt>
                      <c:pt idx="587">
                        <c:v>9.0566899999999997</c:v>
                      </c:pt>
                      <c:pt idx="588">
                        <c:v>9.1275999999999993</c:v>
                      </c:pt>
                      <c:pt idx="589">
                        <c:v>9.2218599999999995</c:v>
                      </c:pt>
                      <c:pt idx="590">
                        <c:v>9.2927599999999995</c:v>
                      </c:pt>
                      <c:pt idx="591">
                        <c:v>9.2936099999999993</c:v>
                      </c:pt>
                      <c:pt idx="592">
                        <c:v>9.3084699999999998</c:v>
                      </c:pt>
                      <c:pt idx="593">
                        <c:v>9.3233200000000007</c:v>
                      </c:pt>
                      <c:pt idx="594">
                        <c:v>9.3381799999999995</c:v>
                      </c:pt>
                      <c:pt idx="595">
                        <c:v>9.35304</c:v>
                      </c:pt>
                      <c:pt idx="596">
                        <c:v>9.3678899999999992</c:v>
                      </c:pt>
                      <c:pt idx="597">
                        <c:v>9.3827499999999997</c:v>
                      </c:pt>
                      <c:pt idx="598">
                        <c:v>9.3976000000000006</c:v>
                      </c:pt>
                      <c:pt idx="599">
                        <c:v>9.4124599999999994</c:v>
                      </c:pt>
                      <c:pt idx="600">
                        <c:v>9.4273199999999999</c:v>
                      </c:pt>
                      <c:pt idx="601">
                        <c:v>9.4421700000000008</c:v>
                      </c:pt>
                      <c:pt idx="602">
                        <c:v>9.4570299999999996</c:v>
                      </c:pt>
                      <c:pt idx="603">
                        <c:v>9.4718800000000005</c:v>
                      </c:pt>
                      <c:pt idx="604">
                        <c:v>9.4867299999999997</c:v>
                      </c:pt>
                      <c:pt idx="605">
                        <c:v>9.5015900000000002</c:v>
                      </c:pt>
                      <c:pt idx="606">
                        <c:v>9.5164399999999993</c:v>
                      </c:pt>
                      <c:pt idx="607">
                        <c:v>9.5312900000000003</c:v>
                      </c:pt>
                      <c:pt idx="608">
                        <c:v>9.5461500000000008</c:v>
                      </c:pt>
                      <c:pt idx="609">
                        <c:v>9.5609999999999999</c:v>
                      </c:pt>
                      <c:pt idx="610">
                        <c:v>9.5758500000000009</c:v>
                      </c:pt>
                      <c:pt idx="611">
                        <c:v>9.5907</c:v>
                      </c:pt>
                      <c:pt idx="612">
                        <c:v>9.6055499999999991</c:v>
                      </c:pt>
                      <c:pt idx="613">
                        <c:v>9.6204000000000001</c:v>
                      </c:pt>
                      <c:pt idx="614">
                        <c:v>9.6352499999999992</c:v>
                      </c:pt>
                      <c:pt idx="615">
                        <c:v>9.6501099999999997</c:v>
                      </c:pt>
                      <c:pt idx="616">
                        <c:v>9.6649600000000007</c:v>
                      </c:pt>
                      <c:pt idx="617">
                        <c:v>9.6798000000000002</c:v>
                      </c:pt>
                      <c:pt idx="618">
                        <c:v>9.6946499999999993</c:v>
                      </c:pt>
                      <c:pt idx="619">
                        <c:v>9.7095000000000002</c:v>
                      </c:pt>
                      <c:pt idx="620">
                        <c:v>9.7243499999999994</c:v>
                      </c:pt>
                      <c:pt idx="621">
                        <c:v>9.7392000000000003</c:v>
                      </c:pt>
                      <c:pt idx="622">
                        <c:v>9.7540499999999994</c:v>
                      </c:pt>
                      <c:pt idx="623">
                        <c:v>9.7689000000000004</c:v>
                      </c:pt>
                      <c:pt idx="624">
                        <c:v>9.7837399999999999</c:v>
                      </c:pt>
                      <c:pt idx="625">
                        <c:v>9.7985900000000008</c:v>
                      </c:pt>
                      <c:pt idx="626">
                        <c:v>9.8134399999999999</c:v>
                      </c:pt>
                      <c:pt idx="627">
                        <c:v>9.8282799999999995</c:v>
                      </c:pt>
                      <c:pt idx="628">
                        <c:v>9.8431300000000004</c:v>
                      </c:pt>
                      <c:pt idx="629">
                        <c:v>9.8579799999999995</c:v>
                      </c:pt>
                      <c:pt idx="630">
                        <c:v>9.8728200000000008</c:v>
                      </c:pt>
                      <c:pt idx="631">
                        <c:v>9.88767</c:v>
                      </c:pt>
                      <c:pt idx="632">
                        <c:v>9.9025099999999995</c:v>
                      </c:pt>
                      <c:pt idx="633">
                        <c:v>9.9173600000000004</c:v>
                      </c:pt>
                      <c:pt idx="634">
                        <c:v>9.9321999999999999</c:v>
                      </c:pt>
                      <c:pt idx="635">
                        <c:v>9.9470399999999994</c:v>
                      </c:pt>
                      <c:pt idx="636">
                        <c:v>9.9618900000000004</c:v>
                      </c:pt>
                      <c:pt idx="637">
                        <c:v>9.9767299999999999</c:v>
                      </c:pt>
                      <c:pt idx="638">
                        <c:v>9.9915699999999994</c:v>
                      </c:pt>
                      <c:pt idx="639">
                        <c:v>10.00642</c:v>
                      </c:pt>
                      <c:pt idx="640">
                        <c:v>10.02126</c:v>
                      </c:pt>
                      <c:pt idx="641">
                        <c:v>10.036099999999999</c:v>
                      </c:pt>
                      <c:pt idx="642">
                        <c:v>10.050940000000001</c:v>
                      </c:pt>
                      <c:pt idx="643">
                        <c:v>10.06578</c:v>
                      </c:pt>
                      <c:pt idx="644">
                        <c:v>10.08062</c:v>
                      </c:pt>
                      <c:pt idx="645">
                        <c:v>10.095459999999999</c:v>
                      </c:pt>
                      <c:pt idx="646">
                        <c:v>10.110300000000001</c:v>
                      </c:pt>
                      <c:pt idx="647">
                        <c:v>10.12514</c:v>
                      </c:pt>
                      <c:pt idx="648">
                        <c:v>10.13998</c:v>
                      </c:pt>
                      <c:pt idx="649">
                        <c:v>10.154820000000001</c:v>
                      </c:pt>
                      <c:pt idx="650">
                        <c:v>10.16966</c:v>
                      </c:pt>
                      <c:pt idx="651">
                        <c:v>10.1845</c:v>
                      </c:pt>
                      <c:pt idx="652">
                        <c:v>10.199339999999999</c:v>
                      </c:pt>
                      <c:pt idx="653">
                        <c:v>10.214169999999999</c:v>
                      </c:pt>
                      <c:pt idx="654">
                        <c:v>10.229010000000001</c:v>
                      </c:pt>
                      <c:pt idx="655">
                        <c:v>10.24385</c:v>
                      </c:pt>
                      <c:pt idx="656">
                        <c:v>10.25869</c:v>
                      </c:pt>
                      <c:pt idx="657">
                        <c:v>10.27352</c:v>
                      </c:pt>
                      <c:pt idx="658">
                        <c:v>10.288360000000001</c:v>
                      </c:pt>
                      <c:pt idx="659">
                        <c:v>10.303190000000001</c:v>
                      </c:pt>
                      <c:pt idx="660">
                        <c:v>10.31803</c:v>
                      </c:pt>
                      <c:pt idx="661">
                        <c:v>10.33286</c:v>
                      </c:pt>
                      <c:pt idx="662">
                        <c:v>10.3477</c:v>
                      </c:pt>
                      <c:pt idx="663">
                        <c:v>10.36253</c:v>
                      </c:pt>
                      <c:pt idx="664">
                        <c:v>10.377370000000001</c:v>
                      </c:pt>
                      <c:pt idx="665">
                        <c:v>10.392200000000001</c:v>
                      </c:pt>
                      <c:pt idx="666">
                        <c:v>10.407030000000001</c:v>
                      </c:pt>
                      <c:pt idx="667">
                        <c:v>10.42187</c:v>
                      </c:pt>
                      <c:pt idx="668">
                        <c:v>10.4367</c:v>
                      </c:pt>
                      <c:pt idx="669">
                        <c:v>10.45153</c:v>
                      </c:pt>
                      <c:pt idx="670">
                        <c:v>10.46636</c:v>
                      </c:pt>
                      <c:pt idx="671">
                        <c:v>10.48119</c:v>
                      </c:pt>
                      <c:pt idx="672">
                        <c:v>10.496029999999999</c:v>
                      </c:pt>
                      <c:pt idx="673">
                        <c:v>10.510859999999999</c:v>
                      </c:pt>
                      <c:pt idx="674">
                        <c:v>10.525690000000001</c:v>
                      </c:pt>
                      <c:pt idx="675">
                        <c:v>10.540520000000001</c:v>
                      </c:pt>
                      <c:pt idx="676">
                        <c:v>10.555350000000001</c:v>
                      </c:pt>
                      <c:pt idx="677">
                        <c:v>10.570180000000001</c:v>
                      </c:pt>
                      <c:pt idx="678">
                        <c:v>10.585000000000001</c:v>
                      </c:pt>
                      <c:pt idx="679">
                        <c:v>10.599830000000001</c:v>
                      </c:pt>
                      <c:pt idx="680">
                        <c:v>10.614660000000001</c:v>
                      </c:pt>
                      <c:pt idx="681">
                        <c:v>10.629490000000001</c:v>
                      </c:pt>
                      <c:pt idx="682">
                        <c:v>10.64432</c:v>
                      </c:pt>
                      <c:pt idx="683">
                        <c:v>10.659140000000001</c:v>
                      </c:pt>
                      <c:pt idx="684">
                        <c:v>10.673970000000001</c:v>
                      </c:pt>
                      <c:pt idx="685">
                        <c:v>10.688800000000001</c:v>
                      </c:pt>
                      <c:pt idx="686">
                        <c:v>10.703620000000001</c:v>
                      </c:pt>
                      <c:pt idx="687">
                        <c:v>10.718450000000001</c:v>
                      </c:pt>
                      <c:pt idx="688">
                        <c:v>10.733269999999999</c:v>
                      </c:pt>
                      <c:pt idx="689">
                        <c:v>10.748100000000001</c:v>
                      </c:pt>
                      <c:pt idx="690">
                        <c:v>10.762919999999999</c:v>
                      </c:pt>
                      <c:pt idx="691">
                        <c:v>10.777749999999999</c:v>
                      </c:pt>
                      <c:pt idx="692">
                        <c:v>10.79257</c:v>
                      </c:pt>
                      <c:pt idx="693">
                        <c:v>10.807399999999999</c:v>
                      </c:pt>
                      <c:pt idx="694">
                        <c:v>10.82222</c:v>
                      </c:pt>
                      <c:pt idx="695">
                        <c:v>10.83704</c:v>
                      </c:pt>
                      <c:pt idx="696">
                        <c:v>10.85186</c:v>
                      </c:pt>
                      <c:pt idx="697">
                        <c:v>10.86669</c:v>
                      </c:pt>
                      <c:pt idx="698">
                        <c:v>10.88151</c:v>
                      </c:pt>
                      <c:pt idx="699">
                        <c:v>10.896330000000001</c:v>
                      </c:pt>
                      <c:pt idx="700">
                        <c:v>10.911149999999999</c:v>
                      </c:pt>
                      <c:pt idx="701">
                        <c:v>10.92597</c:v>
                      </c:pt>
                      <c:pt idx="702">
                        <c:v>10.94079</c:v>
                      </c:pt>
                      <c:pt idx="703">
                        <c:v>10.95561</c:v>
                      </c:pt>
                      <c:pt idx="704">
                        <c:v>10.97043</c:v>
                      </c:pt>
                      <c:pt idx="705">
                        <c:v>10.985250000000001</c:v>
                      </c:pt>
                      <c:pt idx="706">
                        <c:v>11.000069999999999</c:v>
                      </c:pt>
                      <c:pt idx="707">
                        <c:v>11.014889999999999</c:v>
                      </c:pt>
                      <c:pt idx="708">
                        <c:v>11.0297</c:v>
                      </c:pt>
                      <c:pt idx="709">
                        <c:v>11.04452</c:v>
                      </c:pt>
                      <c:pt idx="710">
                        <c:v>11.059340000000001</c:v>
                      </c:pt>
                      <c:pt idx="711">
                        <c:v>11.074159999999999</c:v>
                      </c:pt>
                      <c:pt idx="712">
                        <c:v>11.08897</c:v>
                      </c:pt>
                      <c:pt idx="713">
                        <c:v>11.10379</c:v>
                      </c:pt>
                      <c:pt idx="714">
                        <c:v>11.118600000000001</c:v>
                      </c:pt>
                      <c:pt idx="715">
                        <c:v>11.133419999999999</c:v>
                      </c:pt>
                      <c:pt idx="716">
                        <c:v>11.148239999999999</c:v>
                      </c:pt>
                      <c:pt idx="717">
                        <c:v>11.16305</c:v>
                      </c:pt>
                      <c:pt idx="718">
                        <c:v>11.177860000000001</c:v>
                      </c:pt>
                      <c:pt idx="719">
                        <c:v>11.192679999999999</c:v>
                      </c:pt>
                      <c:pt idx="720">
                        <c:v>11.20749</c:v>
                      </c:pt>
                      <c:pt idx="721">
                        <c:v>11.22231</c:v>
                      </c:pt>
                      <c:pt idx="722">
                        <c:v>11.237120000000001</c:v>
                      </c:pt>
                      <c:pt idx="723">
                        <c:v>11.25193</c:v>
                      </c:pt>
                      <c:pt idx="724">
                        <c:v>11.26674</c:v>
                      </c:pt>
                      <c:pt idx="725">
                        <c:v>11.281549999999999</c:v>
                      </c:pt>
                      <c:pt idx="726">
                        <c:v>11.29636</c:v>
                      </c:pt>
                      <c:pt idx="727">
                        <c:v>11.31118</c:v>
                      </c:pt>
                      <c:pt idx="728">
                        <c:v>11.325989999999999</c:v>
                      </c:pt>
                      <c:pt idx="729">
                        <c:v>11.3408</c:v>
                      </c:pt>
                      <c:pt idx="730">
                        <c:v>11.35561</c:v>
                      </c:pt>
                      <c:pt idx="731">
                        <c:v>11.370419999999999</c:v>
                      </c:pt>
                      <c:pt idx="732">
                        <c:v>11.38523</c:v>
                      </c:pt>
                      <c:pt idx="733">
                        <c:v>11.400029999999999</c:v>
                      </c:pt>
                      <c:pt idx="734">
                        <c:v>11.41484</c:v>
                      </c:pt>
                      <c:pt idx="735">
                        <c:v>11.429650000000001</c:v>
                      </c:pt>
                      <c:pt idx="736">
                        <c:v>11.444459999999999</c:v>
                      </c:pt>
                      <c:pt idx="737">
                        <c:v>11.45926</c:v>
                      </c:pt>
                      <c:pt idx="738">
                        <c:v>11.474069999999999</c:v>
                      </c:pt>
                      <c:pt idx="739">
                        <c:v>11.48888</c:v>
                      </c:pt>
                      <c:pt idx="740">
                        <c:v>11.503679999999999</c:v>
                      </c:pt>
                      <c:pt idx="741">
                        <c:v>11.51849</c:v>
                      </c:pt>
                      <c:pt idx="742">
                        <c:v>11.533289999999999</c:v>
                      </c:pt>
                      <c:pt idx="743">
                        <c:v>11.5481</c:v>
                      </c:pt>
                      <c:pt idx="744">
                        <c:v>11.562900000000001</c:v>
                      </c:pt>
                      <c:pt idx="745">
                        <c:v>11.57771</c:v>
                      </c:pt>
                      <c:pt idx="746">
                        <c:v>11.592510000000001</c:v>
                      </c:pt>
                      <c:pt idx="747">
                        <c:v>11.60731</c:v>
                      </c:pt>
                      <c:pt idx="748">
                        <c:v>11.622120000000001</c:v>
                      </c:pt>
                      <c:pt idx="749">
                        <c:v>11.63692</c:v>
                      </c:pt>
                      <c:pt idx="750">
                        <c:v>11.651719999999999</c:v>
                      </c:pt>
                      <c:pt idx="751">
                        <c:v>11.66652</c:v>
                      </c:pt>
                      <c:pt idx="752">
                        <c:v>11.681319999999999</c:v>
                      </c:pt>
                      <c:pt idx="753">
                        <c:v>11.696120000000001</c:v>
                      </c:pt>
                      <c:pt idx="754">
                        <c:v>11.710929999999999</c:v>
                      </c:pt>
                      <c:pt idx="755">
                        <c:v>11.725720000000001</c:v>
                      </c:pt>
                      <c:pt idx="756">
                        <c:v>11.74053</c:v>
                      </c:pt>
                      <c:pt idx="757">
                        <c:v>11.755319999999999</c:v>
                      </c:pt>
                      <c:pt idx="758">
                        <c:v>11.77012</c:v>
                      </c:pt>
                      <c:pt idx="759">
                        <c:v>11.78492</c:v>
                      </c:pt>
                      <c:pt idx="760">
                        <c:v>11.799720000000001</c:v>
                      </c:pt>
                      <c:pt idx="761">
                        <c:v>11.81452</c:v>
                      </c:pt>
                      <c:pt idx="762">
                        <c:v>11.82931</c:v>
                      </c:pt>
                      <c:pt idx="763">
                        <c:v>11.844110000000001</c:v>
                      </c:pt>
                      <c:pt idx="764">
                        <c:v>11.85891</c:v>
                      </c:pt>
                      <c:pt idx="765">
                        <c:v>11.873699999999999</c:v>
                      </c:pt>
                      <c:pt idx="766">
                        <c:v>11.888500000000001</c:v>
                      </c:pt>
                      <c:pt idx="767">
                        <c:v>11.9033</c:v>
                      </c:pt>
                      <c:pt idx="768">
                        <c:v>11.918089999999999</c:v>
                      </c:pt>
                      <c:pt idx="769">
                        <c:v>11.932880000000001</c:v>
                      </c:pt>
                      <c:pt idx="770">
                        <c:v>11.94768</c:v>
                      </c:pt>
                      <c:pt idx="771">
                        <c:v>11.96247</c:v>
                      </c:pt>
                      <c:pt idx="772">
                        <c:v>11.977259999999999</c:v>
                      </c:pt>
                      <c:pt idx="773">
                        <c:v>11.99206</c:v>
                      </c:pt>
                      <c:pt idx="774">
                        <c:v>12.00685</c:v>
                      </c:pt>
                      <c:pt idx="775">
                        <c:v>12.02164</c:v>
                      </c:pt>
                      <c:pt idx="776">
                        <c:v>12.036429999999999</c:v>
                      </c:pt>
                      <c:pt idx="777">
                        <c:v>12.051220000000001</c:v>
                      </c:pt>
                      <c:pt idx="778">
                        <c:v>12.06602</c:v>
                      </c:pt>
                      <c:pt idx="779">
                        <c:v>12.08081</c:v>
                      </c:pt>
                      <c:pt idx="780">
                        <c:v>12.095599999999999</c:v>
                      </c:pt>
                      <c:pt idx="781">
                        <c:v>12.110390000000001</c:v>
                      </c:pt>
                      <c:pt idx="782">
                        <c:v>12.12518</c:v>
                      </c:pt>
                      <c:pt idx="783">
                        <c:v>12.13997</c:v>
                      </c:pt>
                      <c:pt idx="784">
                        <c:v>12.15475</c:v>
                      </c:pt>
                      <c:pt idx="785">
                        <c:v>12.16954</c:v>
                      </c:pt>
                      <c:pt idx="786">
                        <c:v>12.184329999999999</c:v>
                      </c:pt>
                      <c:pt idx="787">
                        <c:v>12.199120000000001</c:v>
                      </c:pt>
                      <c:pt idx="788">
                        <c:v>12.213900000000001</c:v>
                      </c:pt>
                      <c:pt idx="789">
                        <c:v>12.22869</c:v>
                      </c:pt>
                      <c:pt idx="790">
                        <c:v>12.24347</c:v>
                      </c:pt>
                      <c:pt idx="791">
                        <c:v>12.25826</c:v>
                      </c:pt>
                      <c:pt idx="792">
                        <c:v>12.27304</c:v>
                      </c:pt>
                      <c:pt idx="793">
                        <c:v>12.28783</c:v>
                      </c:pt>
                      <c:pt idx="794">
                        <c:v>12.30261</c:v>
                      </c:pt>
                      <c:pt idx="795">
                        <c:v>12.317399999999999</c:v>
                      </c:pt>
                      <c:pt idx="796">
                        <c:v>12.332179999999999</c:v>
                      </c:pt>
                      <c:pt idx="797">
                        <c:v>12.346959999999999</c:v>
                      </c:pt>
                      <c:pt idx="798">
                        <c:v>12.361750000000001</c:v>
                      </c:pt>
                      <c:pt idx="799">
                        <c:v>12.376530000000001</c:v>
                      </c:pt>
                      <c:pt idx="800">
                        <c:v>12.391310000000001</c:v>
                      </c:pt>
                      <c:pt idx="801">
                        <c:v>12.406090000000001</c:v>
                      </c:pt>
                      <c:pt idx="802">
                        <c:v>12.420870000000001</c:v>
                      </c:pt>
                      <c:pt idx="803">
                        <c:v>12.435650000000001</c:v>
                      </c:pt>
                      <c:pt idx="804">
                        <c:v>12.450430000000001</c:v>
                      </c:pt>
                      <c:pt idx="805">
                        <c:v>12.465210000000001</c:v>
                      </c:pt>
                      <c:pt idx="806">
                        <c:v>12.479990000000001</c:v>
                      </c:pt>
                      <c:pt idx="807">
                        <c:v>12.494770000000001</c:v>
                      </c:pt>
                      <c:pt idx="808">
                        <c:v>12.509550000000001</c:v>
                      </c:pt>
                      <c:pt idx="809">
                        <c:v>12.524330000000001</c:v>
                      </c:pt>
                      <c:pt idx="810">
                        <c:v>12.539110000000001</c:v>
                      </c:pt>
                      <c:pt idx="811">
                        <c:v>12.553879999999999</c:v>
                      </c:pt>
                      <c:pt idx="812">
                        <c:v>12.568659999999999</c:v>
                      </c:pt>
                      <c:pt idx="813">
                        <c:v>12.58344</c:v>
                      </c:pt>
                      <c:pt idx="814">
                        <c:v>12.59821</c:v>
                      </c:pt>
                      <c:pt idx="815">
                        <c:v>12.61299</c:v>
                      </c:pt>
                      <c:pt idx="816">
                        <c:v>12.62776</c:v>
                      </c:pt>
                      <c:pt idx="817">
                        <c:v>12.64254</c:v>
                      </c:pt>
                      <c:pt idx="818">
                        <c:v>12.657310000000001</c:v>
                      </c:pt>
                      <c:pt idx="819">
                        <c:v>12.672079999999999</c:v>
                      </c:pt>
                      <c:pt idx="820">
                        <c:v>12.686859999999999</c:v>
                      </c:pt>
                      <c:pt idx="821">
                        <c:v>12.70163</c:v>
                      </c:pt>
                      <c:pt idx="822">
                        <c:v>12.7164</c:v>
                      </c:pt>
                      <c:pt idx="823">
                        <c:v>12.73118</c:v>
                      </c:pt>
                      <c:pt idx="824">
                        <c:v>12.745950000000001</c:v>
                      </c:pt>
                      <c:pt idx="825">
                        <c:v>12.760719999999999</c:v>
                      </c:pt>
                      <c:pt idx="826">
                        <c:v>12.77549</c:v>
                      </c:pt>
                      <c:pt idx="827">
                        <c:v>12.79026</c:v>
                      </c:pt>
                      <c:pt idx="828">
                        <c:v>12.80503</c:v>
                      </c:pt>
                      <c:pt idx="829">
                        <c:v>12.819800000000001</c:v>
                      </c:pt>
                      <c:pt idx="830">
                        <c:v>12.834569999999999</c:v>
                      </c:pt>
                      <c:pt idx="831">
                        <c:v>12.84934</c:v>
                      </c:pt>
                      <c:pt idx="832">
                        <c:v>12.864100000000001</c:v>
                      </c:pt>
                      <c:pt idx="833">
                        <c:v>12.878869999999999</c:v>
                      </c:pt>
                      <c:pt idx="834">
                        <c:v>12.89364</c:v>
                      </c:pt>
                      <c:pt idx="835">
                        <c:v>12.90841</c:v>
                      </c:pt>
                      <c:pt idx="836">
                        <c:v>12.923170000000001</c:v>
                      </c:pt>
                      <c:pt idx="837">
                        <c:v>12.937939999999999</c:v>
                      </c:pt>
                      <c:pt idx="838">
                        <c:v>12.9527</c:v>
                      </c:pt>
                      <c:pt idx="839">
                        <c:v>12.96747</c:v>
                      </c:pt>
                      <c:pt idx="840">
                        <c:v>12.982229999999999</c:v>
                      </c:pt>
                      <c:pt idx="841">
                        <c:v>12.997</c:v>
                      </c:pt>
                      <c:pt idx="842">
                        <c:v>13.011760000000001</c:v>
                      </c:pt>
                      <c:pt idx="843">
                        <c:v>13.026529999999999</c:v>
                      </c:pt>
                      <c:pt idx="844">
                        <c:v>13.04129</c:v>
                      </c:pt>
                      <c:pt idx="845">
                        <c:v>13.056050000000001</c:v>
                      </c:pt>
                      <c:pt idx="846">
                        <c:v>13.07081</c:v>
                      </c:pt>
                      <c:pt idx="847">
                        <c:v>13.08558</c:v>
                      </c:pt>
                      <c:pt idx="848">
                        <c:v>13.100339999999999</c:v>
                      </c:pt>
                      <c:pt idx="849">
                        <c:v>13.1151</c:v>
                      </c:pt>
                      <c:pt idx="850">
                        <c:v>13.129860000000001</c:v>
                      </c:pt>
                      <c:pt idx="851">
                        <c:v>13.14462</c:v>
                      </c:pt>
                      <c:pt idx="852">
                        <c:v>13.159380000000001</c:v>
                      </c:pt>
                      <c:pt idx="853">
                        <c:v>13.17414</c:v>
                      </c:pt>
                      <c:pt idx="854">
                        <c:v>13.188890000000001</c:v>
                      </c:pt>
                      <c:pt idx="855">
                        <c:v>13.20365</c:v>
                      </c:pt>
                      <c:pt idx="856">
                        <c:v>13.21841</c:v>
                      </c:pt>
                      <c:pt idx="857">
                        <c:v>13.233169999999999</c:v>
                      </c:pt>
                      <c:pt idx="858">
                        <c:v>13.247920000000001</c:v>
                      </c:pt>
                      <c:pt idx="859">
                        <c:v>13.26268</c:v>
                      </c:pt>
                      <c:pt idx="860">
                        <c:v>13.27744</c:v>
                      </c:pt>
                      <c:pt idx="861">
                        <c:v>13.29219</c:v>
                      </c:pt>
                      <c:pt idx="862">
                        <c:v>13.306950000000001</c:v>
                      </c:pt>
                      <c:pt idx="863">
                        <c:v>13.3217</c:v>
                      </c:pt>
                      <c:pt idx="864">
                        <c:v>13.336460000000001</c:v>
                      </c:pt>
                      <c:pt idx="865">
                        <c:v>13.35121</c:v>
                      </c:pt>
                      <c:pt idx="866">
                        <c:v>13.365959999999999</c:v>
                      </c:pt>
                      <c:pt idx="867">
                        <c:v>13.38072</c:v>
                      </c:pt>
                      <c:pt idx="868">
                        <c:v>13.39547</c:v>
                      </c:pt>
                      <c:pt idx="869">
                        <c:v>13.410220000000001</c:v>
                      </c:pt>
                      <c:pt idx="870">
                        <c:v>13.42497</c:v>
                      </c:pt>
                      <c:pt idx="871">
                        <c:v>13.439719999999999</c:v>
                      </c:pt>
                      <c:pt idx="872">
                        <c:v>13.454470000000001</c:v>
                      </c:pt>
                      <c:pt idx="873">
                        <c:v>13.46922</c:v>
                      </c:pt>
                      <c:pt idx="874">
                        <c:v>13.483969999999999</c:v>
                      </c:pt>
                      <c:pt idx="875">
                        <c:v>13.49872</c:v>
                      </c:pt>
                      <c:pt idx="876">
                        <c:v>13.51347</c:v>
                      </c:pt>
                      <c:pt idx="877">
                        <c:v>13.528219999999999</c:v>
                      </c:pt>
                      <c:pt idx="878">
                        <c:v>13.542960000000001</c:v>
                      </c:pt>
                      <c:pt idx="879">
                        <c:v>13.55771</c:v>
                      </c:pt>
                      <c:pt idx="880">
                        <c:v>13.57246</c:v>
                      </c:pt>
                      <c:pt idx="881">
                        <c:v>13.587210000000001</c:v>
                      </c:pt>
                      <c:pt idx="882">
                        <c:v>13.60195</c:v>
                      </c:pt>
                      <c:pt idx="883">
                        <c:v>13.6167</c:v>
                      </c:pt>
                      <c:pt idx="884">
                        <c:v>13.63144</c:v>
                      </c:pt>
                      <c:pt idx="885">
                        <c:v>13.646190000000001</c:v>
                      </c:pt>
                      <c:pt idx="886">
                        <c:v>13.66093</c:v>
                      </c:pt>
                      <c:pt idx="887">
                        <c:v>13.67567</c:v>
                      </c:pt>
                      <c:pt idx="888">
                        <c:v>13.69042</c:v>
                      </c:pt>
                      <c:pt idx="889">
                        <c:v>13.705159999999999</c:v>
                      </c:pt>
                      <c:pt idx="890">
                        <c:v>13.719900000000001</c:v>
                      </c:pt>
                      <c:pt idx="891">
                        <c:v>13.734640000000001</c:v>
                      </c:pt>
                      <c:pt idx="892">
                        <c:v>13.74939</c:v>
                      </c:pt>
                      <c:pt idx="893">
                        <c:v>13.76413</c:v>
                      </c:pt>
                      <c:pt idx="894">
                        <c:v>13.77887</c:v>
                      </c:pt>
                      <c:pt idx="895">
                        <c:v>13.793609999999999</c:v>
                      </c:pt>
                      <c:pt idx="896">
                        <c:v>13.808350000000001</c:v>
                      </c:pt>
                      <c:pt idx="897">
                        <c:v>13.823090000000001</c:v>
                      </c:pt>
                      <c:pt idx="898">
                        <c:v>13.837820000000001</c:v>
                      </c:pt>
                      <c:pt idx="899">
                        <c:v>13.85256</c:v>
                      </c:pt>
                      <c:pt idx="900">
                        <c:v>13.8673</c:v>
                      </c:pt>
                      <c:pt idx="901">
                        <c:v>13.88204</c:v>
                      </c:pt>
                      <c:pt idx="902">
                        <c:v>13.89677</c:v>
                      </c:pt>
                      <c:pt idx="903">
                        <c:v>13.91151</c:v>
                      </c:pt>
                      <c:pt idx="904">
                        <c:v>13.92625</c:v>
                      </c:pt>
                      <c:pt idx="905">
                        <c:v>13.94098</c:v>
                      </c:pt>
                      <c:pt idx="906">
                        <c:v>13.955719999999999</c:v>
                      </c:pt>
                      <c:pt idx="907">
                        <c:v>13.97045</c:v>
                      </c:pt>
                      <c:pt idx="908">
                        <c:v>13.98518</c:v>
                      </c:pt>
                      <c:pt idx="909">
                        <c:v>13.999919999999999</c:v>
                      </c:pt>
                      <c:pt idx="910">
                        <c:v>14.01465</c:v>
                      </c:pt>
                      <c:pt idx="911">
                        <c:v>14.02938</c:v>
                      </c:pt>
                      <c:pt idx="912">
                        <c:v>14.04411</c:v>
                      </c:pt>
                      <c:pt idx="913">
                        <c:v>14.05885</c:v>
                      </c:pt>
                      <c:pt idx="914">
                        <c:v>14.07358</c:v>
                      </c:pt>
                      <c:pt idx="915">
                        <c:v>14.08831</c:v>
                      </c:pt>
                      <c:pt idx="916">
                        <c:v>14.10304</c:v>
                      </c:pt>
                      <c:pt idx="917">
                        <c:v>14.11777</c:v>
                      </c:pt>
                      <c:pt idx="918">
                        <c:v>14.1325</c:v>
                      </c:pt>
                      <c:pt idx="919">
                        <c:v>14.147220000000001</c:v>
                      </c:pt>
                      <c:pt idx="920">
                        <c:v>14.161949999999999</c:v>
                      </c:pt>
                      <c:pt idx="921">
                        <c:v>14.176679999999999</c:v>
                      </c:pt>
                      <c:pt idx="922">
                        <c:v>14.191409999999999</c:v>
                      </c:pt>
                      <c:pt idx="923">
                        <c:v>14.20614</c:v>
                      </c:pt>
                      <c:pt idx="924">
                        <c:v>14.22086</c:v>
                      </c:pt>
                      <c:pt idx="925">
                        <c:v>14.23559</c:v>
                      </c:pt>
                      <c:pt idx="926">
                        <c:v>14.250310000000001</c:v>
                      </c:pt>
                      <c:pt idx="927">
                        <c:v>14.265040000000001</c:v>
                      </c:pt>
                      <c:pt idx="928">
                        <c:v>14.27976</c:v>
                      </c:pt>
                      <c:pt idx="929">
                        <c:v>14.29449</c:v>
                      </c:pt>
                      <c:pt idx="930">
                        <c:v>14.30921</c:v>
                      </c:pt>
                      <c:pt idx="931">
                        <c:v>14.323930000000001</c:v>
                      </c:pt>
                      <c:pt idx="932">
                        <c:v>14.338649999999999</c:v>
                      </c:pt>
                      <c:pt idx="933">
                        <c:v>14.35338</c:v>
                      </c:pt>
                      <c:pt idx="934">
                        <c:v>14.3681</c:v>
                      </c:pt>
                      <c:pt idx="935">
                        <c:v>14.382820000000001</c:v>
                      </c:pt>
                      <c:pt idx="936">
                        <c:v>14.397539999999999</c:v>
                      </c:pt>
                      <c:pt idx="937">
                        <c:v>14.41226</c:v>
                      </c:pt>
                      <c:pt idx="938">
                        <c:v>14.42698</c:v>
                      </c:pt>
                      <c:pt idx="939">
                        <c:v>14.441700000000001</c:v>
                      </c:pt>
                      <c:pt idx="940">
                        <c:v>14.45642</c:v>
                      </c:pt>
                      <c:pt idx="941">
                        <c:v>14.47114</c:v>
                      </c:pt>
                      <c:pt idx="942">
                        <c:v>14.485849999999999</c:v>
                      </c:pt>
                      <c:pt idx="943">
                        <c:v>14.50057</c:v>
                      </c:pt>
                      <c:pt idx="944">
                        <c:v>14.515280000000001</c:v>
                      </c:pt>
                      <c:pt idx="945">
                        <c:v>14.53</c:v>
                      </c:pt>
                      <c:pt idx="946">
                        <c:v>14.54472</c:v>
                      </c:pt>
                      <c:pt idx="947">
                        <c:v>14.559430000000001</c:v>
                      </c:pt>
                      <c:pt idx="948">
                        <c:v>14.574149999999999</c:v>
                      </c:pt>
                      <c:pt idx="949">
                        <c:v>14.58886</c:v>
                      </c:pt>
                      <c:pt idx="950">
                        <c:v>14.603569999999999</c:v>
                      </c:pt>
                      <c:pt idx="951">
                        <c:v>14.61829</c:v>
                      </c:pt>
                      <c:pt idx="952">
                        <c:v>14.632999999999999</c:v>
                      </c:pt>
                      <c:pt idx="953">
                        <c:v>14.64771</c:v>
                      </c:pt>
                      <c:pt idx="954">
                        <c:v>14.662419999999999</c:v>
                      </c:pt>
                      <c:pt idx="955">
                        <c:v>14.67713</c:v>
                      </c:pt>
                      <c:pt idx="956">
                        <c:v>14.691850000000001</c:v>
                      </c:pt>
                      <c:pt idx="957">
                        <c:v>14.70655</c:v>
                      </c:pt>
                      <c:pt idx="958">
                        <c:v>14.721270000000001</c:v>
                      </c:pt>
                      <c:pt idx="959">
                        <c:v>14.73597</c:v>
                      </c:pt>
                      <c:pt idx="960">
                        <c:v>14.750679999999999</c:v>
                      </c:pt>
                      <c:pt idx="961">
                        <c:v>14.76539</c:v>
                      </c:pt>
                      <c:pt idx="962">
                        <c:v>14.780099999999999</c:v>
                      </c:pt>
                      <c:pt idx="963">
                        <c:v>14.79481</c:v>
                      </c:pt>
                      <c:pt idx="964">
                        <c:v>14.80951</c:v>
                      </c:pt>
                      <c:pt idx="965">
                        <c:v>14.82422</c:v>
                      </c:pt>
                      <c:pt idx="966">
                        <c:v>14.83893</c:v>
                      </c:pt>
                      <c:pt idx="967">
                        <c:v>14.853630000000001</c:v>
                      </c:pt>
                      <c:pt idx="968">
                        <c:v>14.86834</c:v>
                      </c:pt>
                      <c:pt idx="969">
                        <c:v>14.883039999999999</c:v>
                      </c:pt>
                      <c:pt idx="970">
                        <c:v>14.897740000000001</c:v>
                      </c:pt>
                      <c:pt idx="971">
                        <c:v>14.91245</c:v>
                      </c:pt>
                      <c:pt idx="972">
                        <c:v>14.927149999999999</c:v>
                      </c:pt>
                      <c:pt idx="973">
                        <c:v>14.941850000000001</c:v>
                      </c:pt>
                      <c:pt idx="974">
                        <c:v>14.95655</c:v>
                      </c:pt>
                      <c:pt idx="975">
                        <c:v>14.97125</c:v>
                      </c:pt>
                      <c:pt idx="976">
                        <c:v>14.98596</c:v>
                      </c:pt>
                      <c:pt idx="977">
                        <c:v>15.00066</c:v>
                      </c:pt>
                      <c:pt idx="978">
                        <c:v>15.015359999999999</c:v>
                      </c:pt>
                      <c:pt idx="979">
                        <c:v>15.030060000000001</c:v>
                      </c:pt>
                      <c:pt idx="980">
                        <c:v>15.044750000000001</c:v>
                      </c:pt>
                      <c:pt idx="981">
                        <c:v>15.05945</c:v>
                      </c:pt>
                      <c:pt idx="982">
                        <c:v>15.074149999999999</c:v>
                      </c:pt>
                      <c:pt idx="983">
                        <c:v>15.088850000000001</c:v>
                      </c:pt>
                      <c:pt idx="984">
                        <c:v>15.103540000000001</c:v>
                      </c:pt>
                      <c:pt idx="985">
                        <c:v>15.11824</c:v>
                      </c:pt>
                      <c:pt idx="986">
                        <c:v>15.13293</c:v>
                      </c:pt>
                      <c:pt idx="987">
                        <c:v>15.147629999999999</c:v>
                      </c:pt>
                      <c:pt idx="988">
                        <c:v>15.162319999999999</c:v>
                      </c:pt>
                      <c:pt idx="989">
                        <c:v>15.177020000000001</c:v>
                      </c:pt>
                      <c:pt idx="990">
                        <c:v>15.19171</c:v>
                      </c:pt>
                      <c:pt idx="991">
                        <c:v>15.20641</c:v>
                      </c:pt>
                      <c:pt idx="992">
                        <c:v>15.2211</c:v>
                      </c:pt>
                      <c:pt idx="993">
                        <c:v>15.23579</c:v>
                      </c:pt>
                      <c:pt idx="994">
                        <c:v>15.25048</c:v>
                      </c:pt>
                      <c:pt idx="995">
                        <c:v>15.265169999999999</c:v>
                      </c:pt>
                      <c:pt idx="996">
                        <c:v>15.279859999999999</c:v>
                      </c:pt>
                      <c:pt idx="997">
                        <c:v>15.294549999999999</c:v>
                      </c:pt>
                      <c:pt idx="998">
                        <c:v>15.309240000000001</c:v>
                      </c:pt>
                      <c:pt idx="999">
                        <c:v>15.323930000000001</c:v>
                      </c:pt>
                      <c:pt idx="1000">
                        <c:v>15.338620000000001</c:v>
                      </c:pt>
                      <c:pt idx="1001">
                        <c:v>15.35331</c:v>
                      </c:pt>
                      <c:pt idx="1002">
                        <c:v>15.367990000000001</c:v>
                      </c:pt>
                      <c:pt idx="1003">
                        <c:v>15.382680000000001</c:v>
                      </c:pt>
                      <c:pt idx="1004">
                        <c:v>15.39737</c:v>
                      </c:pt>
                      <c:pt idx="1005">
                        <c:v>15.41206</c:v>
                      </c:pt>
                      <c:pt idx="1006">
                        <c:v>15.426740000000001</c:v>
                      </c:pt>
                      <c:pt idx="1007">
                        <c:v>15.44143</c:v>
                      </c:pt>
                      <c:pt idx="1008">
                        <c:v>15.456110000000001</c:v>
                      </c:pt>
                      <c:pt idx="1009">
                        <c:v>15.470789999999999</c:v>
                      </c:pt>
                      <c:pt idx="1010">
                        <c:v>15.485480000000001</c:v>
                      </c:pt>
                      <c:pt idx="1011">
                        <c:v>15.500159999999999</c:v>
                      </c:pt>
                      <c:pt idx="1012">
                        <c:v>15.51484</c:v>
                      </c:pt>
                      <c:pt idx="1013">
                        <c:v>15.52952</c:v>
                      </c:pt>
                      <c:pt idx="1014">
                        <c:v>15.5442</c:v>
                      </c:pt>
                      <c:pt idx="1015">
                        <c:v>15.55888</c:v>
                      </c:pt>
                      <c:pt idx="1016">
                        <c:v>15.573560000000001</c:v>
                      </c:pt>
                      <c:pt idx="1017">
                        <c:v>15.588240000000001</c:v>
                      </c:pt>
                      <c:pt idx="1018">
                        <c:v>15.602919999999999</c:v>
                      </c:pt>
                      <c:pt idx="1019">
                        <c:v>15.617599999999999</c:v>
                      </c:pt>
                      <c:pt idx="1020">
                        <c:v>15.63228</c:v>
                      </c:pt>
                      <c:pt idx="1021">
                        <c:v>15.64696</c:v>
                      </c:pt>
                      <c:pt idx="1022">
                        <c:v>15.661630000000001</c:v>
                      </c:pt>
                      <c:pt idx="1023">
                        <c:v>15.676310000000001</c:v>
                      </c:pt>
                      <c:pt idx="1024">
                        <c:v>15.690989999999999</c:v>
                      </c:pt>
                      <c:pt idx="1025">
                        <c:v>15.70566</c:v>
                      </c:pt>
                      <c:pt idx="1026">
                        <c:v>15.72034</c:v>
                      </c:pt>
                      <c:pt idx="1027">
                        <c:v>15.735010000000001</c:v>
                      </c:pt>
                      <c:pt idx="1028">
                        <c:v>15.749689999999999</c:v>
                      </c:pt>
                      <c:pt idx="1029">
                        <c:v>15.76436</c:v>
                      </c:pt>
                      <c:pt idx="1030">
                        <c:v>15.779030000000001</c:v>
                      </c:pt>
                      <c:pt idx="1031">
                        <c:v>15.793699999999999</c:v>
                      </c:pt>
                      <c:pt idx="1032">
                        <c:v>15.80837</c:v>
                      </c:pt>
                      <c:pt idx="1033">
                        <c:v>15.82305</c:v>
                      </c:pt>
                      <c:pt idx="1034">
                        <c:v>15.837719999999999</c:v>
                      </c:pt>
                      <c:pt idx="1035">
                        <c:v>15.85239</c:v>
                      </c:pt>
                      <c:pt idx="1036">
                        <c:v>15.86706</c:v>
                      </c:pt>
                      <c:pt idx="1037">
                        <c:v>15.881729999999999</c:v>
                      </c:pt>
                      <c:pt idx="1038">
                        <c:v>15.89639</c:v>
                      </c:pt>
                      <c:pt idx="1039">
                        <c:v>15.911060000000001</c:v>
                      </c:pt>
                      <c:pt idx="1040">
                        <c:v>15.92573</c:v>
                      </c:pt>
                      <c:pt idx="1041">
                        <c:v>15.9404</c:v>
                      </c:pt>
                      <c:pt idx="1042">
                        <c:v>15.95506</c:v>
                      </c:pt>
                      <c:pt idx="1043">
                        <c:v>15.96973</c:v>
                      </c:pt>
                      <c:pt idx="1044">
                        <c:v>15.984389999999999</c:v>
                      </c:pt>
                      <c:pt idx="1045">
                        <c:v>15.99906</c:v>
                      </c:pt>
                      <c:pt idx="1046">
                        <c:v>16.013719999999999</c:v>
                      </c:pt>
                      <c:pt idx="1047">
                        <c:v>16.028390000000002</c:v>
                      </c:pt>
                      <c:pt idx="1048">
                        <c:v>16.043050000000001</c:v>
                      </c:pt>
                      <c:pt idx="1049">
                        <c:v>16.05771</c:v>
                      </c:pt>
                      <c:pt idx="1050">
                        <c:v>16.072369999999999</c:v>
                      </c:pt>
                      <c:pt idx="1051">
                        <c:v>16.087039999999998</c:v>
                      </c:pt>
                      <c:pt idx="1052">
                        <c:v>16.101700000000001</c:v>
                      </c:pt>
                      <c:pt idx="1053">
                        <c:v>16.11636</c:v>
                      </c:pt>
                      <c:pt idx="1054">
                        <c:v>16.131019999999999</c:v>
                      </c:pt>
                      <c:pt idx="1055">
                        <c:v>16.145679999999999</c:v>
                      </c:pt>
                      <c:pt idx="1056">
                        <c:v>16.160340000000001</c:v>
                      </c:pt>
                      <c:pt idx="1057">
                        <c:v>16.174990000000001</c:v>
                      </c:pt>
                      <c:pt idx="1058">
                        <c:v>16.18965</c:v>
                      </c:pt>
                      <c:pt idx="1059">
                        <c:v>16.20431</c:v>
                      </c:pt>
                      <c:pt idx="1060">
                        <c:v>16.200130000000001</c:v>
                      </c:pt>
                      <c:pt idx="1061">
                        <c:v>16.290130000000001</c:v>
                      </c:pt>
                      <c:pt idx="1062">
                        <c:v>16.411529999999999</c:v>
                      </c:pt>
                      <c:pt idx="1063">
                        <c:v>16.501529999999999</c:v>
                      </c:pt>
                      <c:pt idx="1064">
                        <c:v>16.497340000000001</c:v>
                      </c:pt>
                      <c:pt idx="1065">
                        <c:v>16.511980000000001</c:v>
                      </c:pt>
                      <c:pt idx="1066">
                        <c:v>16.526630000000001</c:v>
                      </c:pt>
                      <c:pt idx="1067">
                        <c:v>16.541270000000001</c:v>
                      </c:pt>
                      <c:pt idx="1068">
                        <c:v>16.55592</c:v>
                      </c:pt>
                      <c:pt idx="1069">
                        <c:v>16.57056</c:v>
                      </c:pt>
                      <c:pt idx="1070">
                        <c:v>16.5852</c:v>
                      </c:pt>
                      <c:pt idx="1071">
                        <c:v>16.59984</c:v>
                      </c:pt>
                      <c:pt idx="1072">
                        <c:v>16.61448</c:v>
                      </c:pt>
                      <c:pt idx="1073">
                        <c:v>16.62913</c:v>
                      </c:pt>
                      <c:pt idx="1074">
                        <c:v>16.64377</c:v>
                      </c:pt>
                      <c:pt idx="1075">
                        <c:v>16.65841</c:v>
                      </c:pt>
                      <c:pt idx="1076">
                        <c:v>16.67305</c:v>
                      </c:pt>
                      <c:pt idx="1077">
                        <c:v>16.68769</c:v>
                      </c:pt>
                      <c:pt idx="1078">
                        <c:v>16.70232</c:v>
                      </c:pt>
                      <c:pt idx="1079">
                        <c:v>16.71696</c:v>
                      </c:pt>
                      <c:pt idx="1080">
                        <c:v>16.7316</c:v>
                      </c:pt>
                      <c:pt idx="1081">
                        <c:v>16.746230000000001</c:v>
                      </c:pt>
                      <c:pt idx="1082">
                        <c:v>16.760870000000001</c:v>
                      </c:pt>
                      <c:pt idx="1083">
                        <c:v>16.775510000000001</c:v>
                      </c:pt>
                      <c:pt idx="1084">
                        <c:v>16.790140000000001</c:v>
                      </c:pt>
                      <c:pt idx="1085">
                        <c:v>16.804780000000001</c:v>
                      </c:pt>
                      <c:pt idx="1086">
                        <c:v>16.819410000000001</c:v>
                      </c:pt>
                      <c:pt idx="1087">
                        <c:v>16.834040000000002</c:v>
                      </c:pt>
                      <c:pt idx="1088">
                        <c:v>16.848669999999998</c:v>
                      </c:pt>
                      <c:pt idx="1089">
                        <c:v>16.863309999999998</c:v>
                      </c:pt>
                      <c:pt idx="1090">
                        <c:v>16.877939999999999</c:v>
                      </c:pt>
                      <c:pt idx="1091">
                        <c:v>16.892569999999999</c:v>
                      </c:pt>
                      <c:pt idx="1092">
                        <c:v>16.9072</c:v>
                      </c:pt>
                      <c:pt idx="1093">
                        <c:v>16.92183</c:v>
                      </c:pt>
                      <c:pt idx="1094">
                        <c:v>16.93646</c:v>
                      </c:pt>
                      <c:pt idx="1095">
                        <c:v>16.951090000000001</c:v>
                      </c:pt>
                      <c:pt idx="1096">
                        <c:v>16.965720000000001</c:v>
                      </c:pt>
                      <c:pt idx="1097">
                        <c:v>16.980340000000002</c:v>
                      </c:pt>
                      <c:pt idx="1098">
                        <c:v>16.994969999999999</c:v>
                      </c:pt>
                      <c:pt idx="1099">
                        <c:v>17.009599999999999</c:v>
                      </c:pt>
                      <c:pt idx="1100">
                        <c:v>17.02422</c:v>
                      </c:pt>
                      <c:pt idx="1101">
                        <c:v>17.03885</c:v>
                      </c:pt>
                      <c:pt idx="1102">
                        <c:v>17.053470000000001</c:v>
                      </c:pt>
                      <c:pt idx="1103">
                        <c:v>17.068100000000001</c:v>
                      </c:pt>
                      <c:pt idx="1104">
                        <c:v>17.082719999999998</c:v>
                      </c:pt>
                      <c:pt idx="1105">
                        <c:v>17.097339999999999</c:v>
                      </c:pt>
                      <c:pt idx="1106">
                        <c:v>17.111969999999999</c:v>
                      </c:pt>
                      <c:pt idx="1107">
                        <c:v>17.12659</c:v>
                      </c:pt>
                      <c:pt idx="1108">
                        <c:v>17.141210000000001</c:v>
                      </c:pt>
                      <c:pt idx="1109">
                        <c:v>17.155830000000002</c:v>
                      </c:pt>
                      <c:pt idx="1110">
                        <c:v>17.170449999999999</c:v>
                      </c:pt>
                      <c:pt idx="1111">
                        <c:v>17.18507</c:v>
                      </c:pt>
                      <c:pt idx="1112">
                        <c:v>17.19969</c:v>
                      </c:pt>
                      <c:pt idx="1113">
                        <c:v>17.214310000000001</c:v>
                      </c:pt>
                      <c:pt idx="1114">
                        <c:v>17.228919999999999</c:v>
                      </c:pt>
                      <c:pt idx="1115">
                        <c:v>17.243539999999999</c:v>
                      </c:pt>
                      <c:pt idx="1116">
                        <c:v>17.25816</c:v>
                      </c:pt>
                      <c:pt idx="1117">
                        <c:v>17.272770000000001</c:v>
                      </c:pt>
                      <c:pt idx="1118">
                        <c:v>17.287389999999998</c:v>
                      </c:pt>
                      <c:pt idx="1119">
                        <c:v>17.302</c:v>
                      </c:pt>
                      <c:pt idx="1120">
                        <c:v>17.31662</c:v>
                      </c:pt>
                      <c:pt idx="1121">
                        <c:v>17.331230000000001</c:v>
                      </c:pt>
                      <c:pt idx="1122">
                        <c:v>17.345849999999999</c:v>
                      </c:pt>
                      <c:pt idx="1123">
                        <c:v>17.36046</c:v>
                      </c:pt>
                      <c:pt idx="1124">
                        <c:v>17.375070000000001</c:v>
                      </c:pt>
                      <c:pt idx="1125">
                        <c:v>17.389679999999998</c:v>
                      </c:pt>
                      <c:pt idx="1126">
                        <c:v>17.40429</c:v>
                      </c:pt>
                      <c:pt idx="1127">
                        <c:v>17.418900000000001</c:v>
                      </c:pt>
                      <c:pt idx="1128">
                        <c:v>17.433509999999998</c:v>
                      </c:pt>
                      <c:pt idx="1129">
                        <c:v>17.448119999999999</c:v>
                      </c:pt>
                      <c:pt idx="1130">
                        <c:v>17.462730000000001</c:v>
                      </c:pt>
                      <c:pt idx="1131">
                        <c:v>17.477340000000002</c:v>
                      </c:pt>
                    </c:numCache>
                  </c:numRef>
                </c:xVal>
                <c:yVal>
                  <c:numRef>
                    <c:extLst xmlns:c15="http://schemas.microsoft.com/office/drawing/2012/chart">
                      <c:ext xmlns:c15="http://schemas.microsoft.com/office/drawing/2012/chart" uri="{02D57815-91ED-43cb-92C2-25804820EDAC}">
                        <c15:formulaRef>
                          <c15:sqref>'Sample 12'!$W$2:$W$1133</c15:sqref>
                        </c15:formulaRef>
                      </c:ext>
                    </c:extLst>
                    <c:numCache>
                      <c:formatCode>General</c:formatCode>
                      <c:ptCount val="1132"/>
                      <c:pt idx="0">
                        <c:v>5.6794075386516498</c:v>
                      </c:pt>
                      <c:pt idx="1">
                        <c:v>5.8989179541726902</c:v>
                      </c:pt>
                      <c:pt idx="2">
                        <c:v>6.0276461856741097</c:v>
                      </c:pt>
                      <c:pt idx="3">
                        <c:v>6.0697017250911802</c:v>
                      </c:pt>
                      <c:pt idx="4">
                        <c:v>5.9948075571925497</c:v>
                      </c:pt>
                      <c:pt idx="5">
                        <c:v>5.8726396866186796</c:v>
                      </c:pt>
                      <c:pt idx="6">
                        <c:v>5.8429423687000197</c:v>
                      </c:pt>
                      <c:pt idx="7">
                        <c:v>5.8071675278142596</c:v>
                      </c:pt>
                      <c:pt idx="8">
                        <c:v>5.7496294811334003</c:v>
                      </c:pt>
                      <c:pt idx="9">
                        <c:v>5.6588309161295003</c:v>
                      </c:pt>
                      <c:pt idx="10">
                        <c:v>5.5335535560944198</c:v>
                      </c:pt>
                      <c:pt idx="11">
                        <c:v>5.4384690932872699</c:v>
                      </c:pt>
                      <c:pt idx="12">
                        <c:v>5.45413434135145</c:v>
                      </c:pt>
                      <c:pt idx="13">
                        <c:v>5.50530452846324</c:v>
                      </c:pt>
                      <c:pt idx="14">
                        <c:v>5.46833260718976</c:v>
                      </c:pt>
                      <c:pt idx="15">
                        <c:v>5.4389976820494299</c:v>
                      </c:pt>
                      <c:pt idx="16">
                        <c:v>5.4433178906784203</c:v>
                      </c:pt>
                      <c:pt idx="17">
                        <c:v>5.4529947654884898</c:v>
                      </c:pt>
                      <c:pt idx="18">
                        <c:v>5.4617899325040504</c:v>
                      </c:pt>
                      <c:pt idx="19">
                        <c:v>5.4797942229926999</c:v>
                      </c:pt>
                      <c:pt idx="20">
                        <c:v>5.4442459620672601</c:v>
                      </c:pt>
                      <c:pt idx="21">
                        <c:v>5.3891111312774198</c:v>
                      </c:pt>
                      <c:pt idx="22">
                        <c:v>5.40013148851832</c:v>
                      </c:pt>
                      <c:pt idx="23">
                        <c:v>5.4626521948276103</c:v>
                      </c:pt>
                      <c:pt idx="24">
                        <c:v>5.5489732262073996</c:v>
                      </c:pt>
                      <c:pt idx="25">
                        <c:v>5.5584331718667199</c:v>
                      </c:pt>
                      <c:pt idx="26">
                        <c:v>5.5135762251951501</c:v>
                      </c:pt>
                      <c:pt idx="27">
                        <c:v>5.4983599848860996</c:v>
                      </c:pt>
                      <c:pt idx="28">
                        <c:v>5.5894414230998901</c:v>
                      </c:pt>
                      <c:pt idx="29">
                        <c:v>5.6728913411273298</c:v>
                      </c:pt>
                      <c:pt idx="30">
                        <c:v>5.6871076956496402</c:v>
                      </c:pt>
                      <c:pt idx="31">
                        <c:v>5.6725896328810004</c:v>
                      </c:pt>
                      <c:pt idx="32">
                        <c:v>5.6812638564193696</c:v>
                      </c:pt>
                      <c:pt idx="33">
                        <c:v>5.7364917337912598</c:v>
                      </c:pt>
                      <c:pt idx="34">
                        <c:v>5.8296683912411202</c:v>
                      </c:pt>
                      <c:pt idx="35">
                        <c:v>5.9113398473407397</c:v>
                      </c:pt>
                      <c:pt idx="36">
                        <c:v>5.9342921808485602</c:v>
                      </c:pt>
                      <c:pt idx="37">
                        <c:v>5.9043913857015804</c:v>
                      </c:pt>
                      <c:pt idx="38">
                        <c:v>5.9229136225600003</c:v>
                      </c:pt>
                      <c:pt idx="39">
                        <c:v>6.0197442304277198</c:v>
                      </c:pt>
                      <c:pt idx="40">
                        <c:v>6.1465270359263702</c:v>
                      </c:pt>
                      <c:pt idx="41">
                        <c:v>6.1512865005555</c:v>
                      </c:pt>
                      <c:pt idx="42">
                        <c:v>6.1716254357576403</c:v>
                      </c:pt>
                      <c:pt idx="43">
                        <c:v>6.2728236680540403</c:v>
                      </c:pt>
                      <c:pt idx="44">
                        <c:v>6.4482028144058301</c:v>
                      </c:pt>
                      <c:pt idx="45">
                        <c:v>6.5280608114502998</c:v>
                      </c:pt>
                      <c:pt idx="46">
                        <c:v>6.5748947975470804</c:v>
                      </c:pt>
                      <c:pt idx="47">
                        <c:v>6.65985673503162</c:v>
                      </c:pt>
                      <c:pt idx="48">
                        <c:v>6.7810540702247204</c:v>
                      </c:pt>
                      <c:pt idx="49">
                        <c:v>6.8977919874243199</c:v>
                      </c:pt>
                      <c:pt idx="50">
                        <c:v>7.0044711175094099</c:v>
                      </c:pt>
                      <c:pt idx="51">
                        <c:v>7.1478104527430899</c:v>
                      </c:pt>
                      <c:pt idx="52">
                        <c:v>7.3532202036697596</c:v>
                      </c:pt>
                      <c:pt idx="53">
                        <c:v>7.5399054438123603</c:v>
                      </c:pt>
                      <c:pt idx="54">
                        <c:v>7.6780871081042301</c:v>
                      </c:pt>
                      <c:pt idx="55">
                        <c:v>7.8824817058363399</c:v>
                      </c:pt>
                      <c:pt idx="56">
                        <c:v>8.1638441862499</c:v>
                      </c:pt>
                      <c:pt idx="57">
                        <c:v>8.4338723613273601</c:v>
                      </c:pt>
                      <c:pt idx="58">
                        <c:v>8.6041383099319297</c:v>
                      </c:pt>
                      <c:pt idx="59">
                        <c:v>8.7779508236438293</c:v>
                      </c:pt>
                      <c:pt idx="60">
                        <c:v>8.9580714974967695</c:v>
                      </c:pt>
                      <c:pt idx="61">
                        <c:v>9.2048885663238895</c:v>
                      </c:pt>
                      <c:pt idx="62">
                        <c:v>9.5178438218174506</c:v>
                      </c:pt>
                      <c:pt idx="63">
                        <c:v>9.7851837807344602</c:v>
                      </c:pt>
                      <c:pt idx="64">
                        <c:v>10.097863458567099</c:v>
                      </c:pt>
                      <c:pt idx="65">
                        <c:v>10.4583033105017</c:v>
                      </c:pt>
                      <c:pt idx="66">
                        <c:v>10.8772020569119</c:v>
                      </c:pt>
                      <c:pt idx="67">
                        <c:v>11.079951405991499</c:v>
                      </c:pt>
                      <c:pt idx="68">
                        <c:v>11.216439081658701</c:v>
                      </c:pt>
                      <c:pt idx="69">
                        <c:v>11.2391028418606</c:v>
                      </c:pt>
                      <c:pt idx="70">
                        <c:v>11.249778424989</c:v>
                      </c:pt>
                      <c:pt idx="71">
                        <c:v>11.108801084722201</c:v>
                      </c:pt>
                      <c:pt idx="72">
                        <c:v>10.744995680195499</c:v>
                      </c:pt>
                      <c:pt idx="73">
                        <c:v>10.1249498241758</c:v>
                      </c:pt>
                      <c:pt idx="74">
                        <c:v>9.3302891468071891</c:v>
                      </c:pt>
                      <c:pt idx="75">
                        <c:v>8.4302233226095105</c:v>
                      </c:pt>
                      <c:pt idx="76">
                        <c:v>7.4589729153368101</c:v>
                      </c:pt>
                      <c:pt idx="77">
                        <c:v>6.4392268844704601</c:v>
                      </c:pt>
                      <c:pt idx="78">
                        <c:v>5.4302952212990698</c:v>
                      </c:pt>
                      <c:pt idx="79">
                        <c:v>4.4729145848333003</c:v>
                      </c:pt>
                      <c:pt idx="80">
                        <c:v>3.6682504092481998</c:v>
                      </c:pt>
                      <c:pt idx="81">
                        <c:v>2.9900900769642198</c:v>
                      </c:pt>
                      <c:pt idx="82">
                        <c:v>2.4337559351345601</c:v>
                      </c:pt>
                      <c:pt idx="83">
                        <c:v>2.0118728285931202</c:v>
                      </c:pt>
                      <c:pt idx="84">
                        <c:v>1.6892195796281699</c:v>
                      </c:pt>
                      <c:pt idx="85">
                        <c:v>1.4806127156165501</c:v>
                      </c:pt>
                      <c:pt idx="86">
                        <c:v>1.27112939313449</c:v>
                      </c:pt>
                      <c:pt idx="87">
                        <c:v>1.08863180019765</c:v>
                      </c:pt>
                      <c:pt idx="88">
                        <c:v>0.92893529870110103</c:v>
                      </c:pt>
                      <c:pt idx="89">
                        <c:v>0.84584110224179299</c:v>
                      </c:pt>
                      <c:pt idx="90">
                        <c:v>0.77438001592894601</c:v>
                      </c:pt>
                      <c:pt idx="91">
                        <c:v>0.71140286389865504</c:v>
                      </c:pt>
                      <c:pt idx="92">
                        <c:v>0.64727042152410996</c:v>
                      </c:pt>
                      <c:pt idx="93">
                        <c:v>0.58663957445271597</c:v>
                      </c:pt>
                      <c:pt idx="94">
                        <c:v>0.53278461480504002</c:v>
                      </c:pt>
                      <c:pt idx="95">
                        <c:v>0.493751041525678</c:v>
                      </c:pt>
                      <c:pt idx="96">
                        <c:v>0.46685182756728499</c:v>
                      </c:pt>
                      <c:pt idx="97">
                        <c:v>0.43598997951715501</c:v>
                      </c:pt>
                      <c:pt idx="98">
                        <c:v>0.40991881070088598</c:v>
                      </c:pt>
                      <c:pt idx="99">
                        <c:v>0.406727307222912</c:v>
                      </c:pt>
                      <c:pt idx="100">
                        <c:v>0.40242549983042902</c:v>
                      </c:pt>
                      <c:pt idx="101">
                        <c:v>0.36644034416765697</c:v>
                      </c:pt>
                      <c:pt idx="102">
                        <c:v>0.32608092665183003</c:v>
                      </c:pt>
                      <c:pt idx="103">
                        <c:v>0.31627612039695502</c:v>
                      </c:pt>
                      <c:pt idx="104">
                        <c:v>0.31792916989314601</c:v>
                      </c:pt>
                      <c:pt idx="105">
                        <c:v>0.29759445833877501</c:v>
                      </c:pt>
                      <c:pt idx="106">
                        <c:v>0.27703473030895798</c:v>
                      </c:pt>
                      <c:pt idx="107">
                        <c:v>0.26643242337085599</c:v>
                      </c:pt>
                      <c:pt idx="108">
                        <c:v>0.26753841784562898</c:v>
                      </c:pt>
                      <c:pt idx="109">
                        <c:v>0.25708323648806197</c:v>
                      </c:pt>
                      <c:pt idx="110">
                        <c:v>0.239141436324628</c:v>
                      </c:pt>
                      <c:pt idx="111">
                        <c:v>0.222980047950359</c:v>
                      </c:pt>
                      <c:pt idx="112">
                        <c:v>0.21875431643281601</c:v>
                      </c:pt>
                      <c:pt idx="113">
                        <c:v>0.20995366905172599</c:v>
                      </c:pt>
                      <c:pt idx="114">
                        <c:v>0.200587285113769</c:v>
                      </c:pt>
                      <c:pt idx="115">
                        <c:v>0.20924070402352399</c:v>
                      </c:pt>
                      <c:pt idx="116">
                        <c:v>0.21420508413138301</c:v>
                      </c:pt>
                      <c:pt idx="117">
                        <c:v>0.188034556800902</c:v>
                      </c:pt>
                      <c:pt idx="118">
                        <c:v>0.16160911472738401</c:v>
                      </c:pt>
                      <c:pt idx="119">
                        <c:v>0.16725793966059699</c:v>
                      </c:pt>
                      <c:pt idx="120">
                        <c:v>0.18776297797399299</c:v>
                      </c:pt>
                      <c:pt idx="121">
                        <c:v>0.20367902537951299</c:v>
                      </c:pt>
                      <c:pt idx="122">
                        <c:v>0.196050054984203</c:v>
                      </c:pt>
                      <c:pt idx="123">
                        <c:v>0.18238258613151101</c:v>
                      </c:pt>
                      <c:pt idx="124">
                        <c:v>0.17866904445884199</c:v>
                      </c:pt>
                      <c:pt idx="125">
                        <c:v>0.18830594899508599</c:v>
                      </c:pt>
                      <c:pt idx="126">
                        <c:v>0.155100377532326</c:v>
                      </c:pt>
                      <c:pt idx="127">
                        <c:v>0.123136740702015</c:v>
                      </c:pt>
                      <c:pt idx="128">
                        <c:v>0.11725305379539</c:v>
                      </c:pt>
                      <c:pt idx="129">
                        <c:v>0.15138844071028401</c:v>
                      </c:pt>
                      <c:pt idx="130">
                        <c:v>0.16170660289233599</c:v>
                      </c:pt>
                      <c:pt idx="131">
                        <c:v>0.15727638150099801</c:v>
                      </c:pt>
                      <c:pt idx="132">
                        <c:v>0.13130598791855699</c:v>
                      </c:pt>
                      <c:pt idx="133">
                        <c:v>0.13464820888507101</c:v>
                      </c:pt>
                      <c:pt idx="134">
                        <c:v>0.15259593195945301</c:v>
                      </c:pt>
                      <c:pt idx="135">
                        <c:v>0.16909122198166299</c:v>
                      </c:pt>
                      <c:pt idx="136">
                        <c:v>0.156721441267582</c:v>
                      </c:pt>
                      <c:pt idx="137">
                        <c:v>0.13485549484197501</c:v>
                      </c:pt>
                      <c:pt idx="138">
                        <c:v>0.12361259151109</c:v>
                      </c:pt>
                      <c:pt idx="139">
                        <c:v>0.13777566613693201</c:v>
                      </c:pt>
                      <c:pt idx="140">
                        <c:v>0.15168961588191399</c:v>
                      </c:pt>
                      <c:pt idx="141">
                        <c:v>0.14642485775426201</c:v>
                      </c:pt>
                      <c:pt idx="142">
                        <c:v>0.13994430991107901</c:v>
                      </c:pt>
                      <c:pt idx="143">
                        <c:v>0.13196703472803201</c:v>
                      </c:pt>
                      <c:pt idx="144">
                        <c:v>0.121289803802793</c:v>
                      </c:pt>
                      <c:pt idx="145">
                        <c:v>0.124715623075666</c:v>
                      </c:pt>
                      <c:pt idx="146">
                        <c:v>0.135461293493601</c:v>
                      </c:pt>
                      <c:pt idx="147">
                        <c:v>0.14691518774180301</c:v>
                      </c:pt>
                      <c:pt idx="148">
                        <c:v>0.14818421461265999</c:v>
                      </c:pt>
                      <c:pt idx="149">
                        <c:v>0.144220286791957</c:v>
                      </c:pt>
                      <c:pt idx="150">
                        <c:v>0.122988315568953</c:v>
                      </c:pt>
                      <c:pt idx="151">
                        <c:v>0.120098516665049</c:v>
                      </c:pt>
                      <c:pt idx="152">
                        <c:v>0.13396367360627501</c:v>
                      </c:pt>
                      <c:pt idx="153">
                        <c:v>0.15045685436807199</c:v>
                      </c:pt>
                      <c:pt idx="154">
                        <c:v>0.158133394949802</c:v>
                      </c:pt>
                      <c:pt idx="155">
                        <c:v>0.14814694730231701</c:v>
                      </c:pt>
                      <c:pt idx="156">
                        <c:v>0.13947793803033301</c:v>
                      </c:pt>
                      <c:pt idx="157">
                        <c:v>0.144723833861823</c:v>
                      </c:pt>
                      <c:pt idx="158">
                        <c:v>0.164580042136691</c:v>
                      </c:pt>
                      <c:pt idx="159">
                        <c:v>0.17253713772645601</c:v>
                      </c:pt>
                      <c:pt idx="160">
                        <c:v>0.167024532738898</c:v>
                      </c:pt>
                      <c:pt idx="161">
                        <c:v>0.15789759533928199</c:v>
                      </c:pt>
                      <c:pt idx="162">
                        <c:v>0.15921274237546401</c:v>
                      </c:pt>
                      <c:pt idx="163">
                        <c:v>0.16906217559798101</c:v>
                      </c:pt>
                      <c:pt idx="164">
                        <c:v>0.17286289638846</c:v>
                      </c:pt>
                      <c:pt idx="165">
                        <c:v>0.16471517711796799</c:v>
                      </c:pt>
                      <c:pt idx="166">
                        <c:v>0.16567112379722099</c:v>
                      </c:pt>
                      <c:pt idx="167">
                        <c:v>0.167144314449061</c:v>
                      </c:pt>
                      <c:pt idx="168">
                        <c:v>0.16828417718629701</c:v>
                      </c:pt>
                      <c:pt idx="169">
                        <c:v>0.173147290309693</c:v>
                      </c:pt>
                      <c:pt idx="170">
                        <c:v>0.181073982586438</c:v>
                      </c:pt>
                      <c:pt idx="171">
                        <c:v>0.177961249527195</c:v>
                      </c:pt>
                      <c:pt idx="172">
                        <c:v>0.16872120678219801</c:v>
                      </c:pt>
                      <c:pt idx="173">
                        <c:v>0.17617071147497501</c:v>
                      </c:pt>
                      <c:pt idx="174">
                        <c:v>0.18060274586862099</c:v>
                      </c:pt>
                      <c:pt idx="175">
                        <c:v>0.17672770037969401</c:v>
                      </c:pt>
                      <c:pt idx="176">
                        <c:v>0.17619117969937201</c:v>
                      </c:pt>
                      <c:pt idx="177">
                        <c:v>0.19046372792549601</c:v>
                      </c:pt>
                      <c:pt idx="178">
                        <c:v>0.19241054426785201</c:v>
                      </c:pt>
                      <c:pt idx="179">
                        <c:v>0.18167761098444599</c:v>
                      </c:pt>
                      <c:pt idx="180">
                        <c:v>0.17475110819294301</c:v>
                      </c:pt>
                      <c:pt idx="181">
                        <c:v>0.182080611475742</c:v>
                      </c:pt>
                      <c:pt idx="182">
                        <c:v>0.18347858692382801</c:v>
                      </c:pt>
                      <c:pt idx="183">
                        <c:v>0.17845144476446301</c:v>
                      </c:pt>
                      <c:pt idx="184">
                        <c:v>0.179802599565827</c:v>
                      </c:pt>
                      <c:pt idx="185">
                        <c:v>0.185543990698885</c:v>
                      </c:pt>
                      <c:pt idx="186">
                        <c:v>0.192893706162966</c:v>
                      </c:pt>
                      <c:pt idx="187">
                        <c:v>0.21501723156570801</c:v>
                      </c:pt>
                      <c:pt idx="188">
                        <c:v>0.23298965910589001</c:v>
                      </c:pt>
                      <c:pt idx="189">
                        <c:v>0.22570859279873101</c:v>
                      </c:pt>
                      <c:pt idx="190">
                        <c:v>0.19874110975297499</c:v>
                      </c:pt>
                      <c:pt idx="191">
                        <c:v>0.18940060354962801</c:v>
                      </c:pt>
                      <c:pt idx="192">
                        <c:v>0.198443821069199</c:v>
                      </c:pt>
                      <c:pt idx="193">
                        <c:v>0.21747569132908401</c:v>
                      </c:pt>
                      <c:pt idx="194">
                        <c:v>0.22340510883287201</c:v>
                      </c:pt>
                      <c:pt idx="195">
                        <c:v>0.23784004483284901</c:v>
                      </c:pt>
                      <c:pt idx="196">
                        <c:v>0.23366780044150301</c:v>
                      </c:pt>
                      <c:pt idx="197">
                        <c:v>0.22894577002233699</c:v>
                      </c:pt>
                      <c:pt idx="198">
                        <c:v>0.21797445700303</c:v>
                      </c:pt>
                      <c:pt idx="199">
                        <c:v>0.231931568497213</c:v>
                      </c:pt>
                      <c:pt idx="200">
                        <c:v>0.234202119000748</c:v>
                      </c:pt>
                      <c:pt idx="201">
                        <c:v>0.24084765904649</c:v>
                      </c:pt>
                      <c:pt idx="202">
                        <c:v>0.24628962287338299</c:v>
                      </c:pt>
                      <c:pt idx="203">
                        <c:v>0.25485813997551698</c:v>
                      </c:pt>
                      <c:pt idx="204">
                        <c:v>0.26048832576041497</c:v>
                      </c:pt>
                      <c:pt idx="205">
                        <c:v>0.27035113781967501</c:v>
                      </c:pt>
                      <c:pt idx="206">
                        <c:v>0.28308554950126202</c:v>
                      </c:pt>
                      <c:pt idx="207">
                        <c:v>0.29023830309668103</c:v>
                      </c:pt>
                      <c:pt idx="208">
                        <c:v>0.28789314977999197</c:v>
                      </c:pt>
                      <c:pt idx="209">
                        <c:v>0.27908267846149598</c:v>
                      </c:pt>
                      <c:pt idx="210">
                        <c:v>0.281814912796783</c:v>
                      </c:pt>
                      <c:pt idx="211">
                        <c:v>0.291694053095091</c:v>
                      </c:pt>
                      <c:pt idx="212">
                        <c:v>0.30157751411415101</c:v>
                      </c:pt>
                      <c:pt idx="213">
                        <c:v>0.3047307245659</c:v>
                      </c:pt>
                      <c:pt idx="214">
                        <c:v>0.29167583845937101</c:v>
                      </c:pt>
                      <c:pt idx="215">
                        <c:v>0.29467677814249899</c:v>
                      </c:pt>
                      <c:pt idx="216">
                        <c:v>0.30866746430077602</c:v>
                      </c:pt>
                      <c:pt idx="217">
                        <c:v>0.33179509962560499</c:v>
                      </c:pt>
                      <c:pt idx="218">
                        <c:v>0.336237796849993</c:v>
                      </c:pt>
                      <c:pt idx="219">
                        <c:v>0.34012005614497998</c:v>
                      </c:pt>
                      <c:pt idx="220">
                        <c:v>0.33799384499864399</c:v>
                      </c:pt>
                      <c:pt idx="221">
                        <c:v>0.34452882139430702</c:v>
                      </c:pt>
                      <c:pt idx="222">
                        <c:v>0.35413859660911201</c:v>
                      </c:pt>
                      <c:pt idx="223">
                        <c:v>0.36543160394701302</c:v>
                      </c:pt>
                      <c:pt idx="224">
                        <c:v>0.37359457724181799</c:v>
                      </c:pt>
                      <c:pt idx="225">
                        <c:v>0.37248231665829501</c:v>
                      </c:pt>
                      <c:pt idx="226">
                        <c:v>0.37142606050396099</c:v>
                      </c:pt>
                      <c:pt idx="227">
                        <c:v>0.37773506930950201</c:v>
                      </c:pt>
                      <c:pt idx="228">
                        <c:v>0.38535091669468602</c:v>
                      </c:pt>
                      <c:pt idx="229">
                        <c:v>0.38321224657949698</c:v>
                      </c:pt>
                      <c:pt idx="230">
                        <c:v>0.38527022881401302</c:v>
                      </c:pt>
                      <c:pt idx="231">
                        <c:v>0.39666211987626498</c:v>
                      </c:pt>
                      <c:pt idx="232">
                        <c:v>0.410241867524689</c:v>
                      </c:pt>
                      <c:pt idx="233">
                        <c:v>0.43147958361795702</c:v>
                      </c:pt>
                      <c:pt idx="234">
                        <c:v>0.45101969642196699</c:v>
                      </c:pt>
                      <c:pt idx="235">
                        <c:v>0.45981942777266699</c:v>
                      </c:pt>
                      <c:pt idx="236">
                        <c:v>0.44460428969882698</c:v>
                      </c:pt>
                      <c:pt idx="237">
                        <c:v>0.44591317762851101</c:v>
                      </c:pt>
                      <c:pt idx="238">
                        <c:v>0.47462469011807501</c:v>
                      </c:pt>
                      <c:pt idx="239">
                        <c:v>0.51004012967571499</c:v>
                      </c:pt>
                      <c:pt idx="240">
                        <c:v>0.51459874037671105</c:v>
                      </c:pt>
                      <c:pt idx="241">
                        <c:v>0.52926116160560199</c:v>
                      </c:pt>
                      <c:pt idx="242">
                        <c:v>0.55907311335015997</c:v>
                      </c:pt>
                      <c:pt idx="243">
                        <c:v>0.57823890329901195</c:v>
                      </c:pt>
                      <c:pt idx="244">
                        <c:v>0.57558653543258598</c:v>
                      </c:pt>
                      <c:pt idx="245">
                        <c:v>0.57727852306258998</c:v>
                      </c:pt>
                      <c:pt idx="246">
                        <c:v>0.596287236542833</c:v>
                      </c:pt>
                      <c:pt idx="247">
                        <c:v>0.61563387052385399</c:v>
                      </c:pt>
                      <c:pt idx="248">
                        <c:v>0.62272916060439998</c:v>
                      </c:pt>
                      <c:pt idx="249">
                        <c:v>0.62396109269896405</c:v>
                      </c:pt>
                      <c:pt idx="250">
                        <c:v>0.63903265185868896</c:v>
                      </c:pt>
                      <c:pt idx="251">
                        <c:v>0.66787467651954102</c:v>
                      </c:pt>
                      <c:pt idx="252">
                        <c:v>0.69541014720014405</c:v>
                      </c:pt>
                      <c:pt idx="253">
                        <c:v>0.71733925460255299</c:v>
                      </c:pt>
                      <c:pt idx="254">
                        <c:v>0.72642681069063197</c:v>
                      </c:pt>
                      <c:pt idx="255">
                        <c:v>0.72625807738400805</c:v>
                      </c:pt>
                      <c:pt idx="256">
                        <c:v>0.73231409606994502</c:v>
                      </c:pt>
                      <c:pt idx="257">
                        <c:v>0.73653753202033301</c:v>
                      </c:pt>
                      <c:pt idx="258">
                        <c:v>0.74202682222185301</c:v>
                      </c:pt>
                      <c:pt idx="259">
                        <c:v>0.75676137654137998</c:v>
                      </c:pt>
                      <c:pt idx="260">
                        <c:v>0.77723283108684205</c:v>
                      </c:pt>
                      <c:pt idx="261">
                        <c:v>0.769623984711166</c:v>
                      </c:pt>
                      <c:pt idx="262">
                        <c:v>0.73780367521632395</c:v>
                      </c:pt>
                      <c:pt idx="263">
                        <c:v>0.69731055825097898</c:v>
                      </c:pt>
                      <c:pt idx="264">
                        <c:v>0.65641049287287301</c:v>
                      </c:pt>
                      <c:pt idx="265">
                        <c:v>0.61107256735525695</c:v>
                      </c:pt>
                      <c:pt idx="266">
                        <c:v>0.57645192379627597</c:v>
                      </c:pt>
                      <c:pt idx="267">
                        <c:v>0.53991228939796698</c:v>
                      </c:pt>
                      <c:pt idx="268">
                        <c:v>0.491160238437021</c:v>
                      </c:pt>
                      <c:pt idx="269">
                        <c:v>0.43376133998351502</c:v>
                      </c:pt>
                      <c:pt idx="270">
                        <c:v>0.37830454279950199</c:v>
                      </c:pt>
                      <c:pt idx="271">
                        <c:v>0.32385985978508203</c:v>
                      </c:pt>
                      <c:pt idx="272">
                        <c:v>0.27939651545704802</c:v>
                      </c:pt>
                      <c:pt idx="273">
                        <c:v>0.25342344964866398</c:v>
                      </c:pt>
                      <c:pt idx="274">
                        <c:v>0.22808435656093601</c:v>
                      </c:pt>
                      <c:pt idx="275">
                        <c:v>0.197596151001733</c:v>
                      </c:pt>
                      <c:pt idx="276">
                        <c:v>0.16653071814915399</c:v>
                      </c:pt>
                      <c:pt idx="277">
                        <c:v>0.13918169070605901</c:v>
                      </c:pt>
                      <c:pt idx="278">
                        <c:v>0.12164791542753201</c:v>
                      </c:pt>
                      <c:pt idx="279">
                        <c:v>0.11022532972157401</c:v>
                      </c:pt>
                      <c:pt idx="280">
                        <c:v>9.4898724105782997E-2</c:v>
                      </c:pt>
                      <c:pt idx="281">
                        <c:v>8.8065993149873206E-2</c:v>
                      </c:pt>
                      <c:pt idx="282">
                        <c:v>9.0516130987049304E-2</c:v>
                      </c:pt>
                      <c:pt idx="283">
                        <c:v>9.1533208860378398E-2</c:v>
                      </c:pt>
                      <c:pt idx="284">
                        <c:v>6.8495799684033895E-2</c:v>
                      </c:pt>
                      <c:pt idx="285">
                        <c:v>4.6820882366103697E-2</c:v>
                      </c:pt>
                      <c:pt idx="286">
                        <c:v>4.3086682038219103E-2</c:v>
                      </c:pt>
                      <c:pt idx="287">
                        <c:v>3.7893967980567302E-2</c:v>
                      </c:pt>
                      <c:pt idx="288">
                        <c:v>3.5891362714401701E-2</c:v>
                      </c:pt>
                      <c:pt idx="289">
                        <c:v>2.4469284649738899E-2</c:v>
                      </c:pt>
                      <c:pt idx="290">
                        <c:v>1.8253440040550899E-2</c:v>
                      </c:pt>
                      <c:pt idx="291">
                        <c:v>9.6262824055956004E-3</c:v>
                      </c:pt>
                      <c:pt idx="292">
                        <c:v>1.5866364329058202E-2</c:v>
                      </c:pt>
                      <c:pt idx="293">
                        <c:v>2.5662732586513699E-2</c:v>
                      </c:pt>
                      <c:pt idx="294">
                        <c:v>2.1568567282997698E-2</c:v>
                      </c:pt>
                      <c:pt idx="295">
                        <c:v>1.5406231372088399E-2</c:v>
                      </c:pt>
                      <c:pt idx="296">
                        <c:v>1.2037735097459101E-2</c:v>
                      </c:pt>
                      <c:pt idx="297">
                        <c:v>1.6956375124192E-2</c:v>
                      </c:pt>
                      <c:pt idx="298">
                        <c:v>1.9201654982601599E-2</c:v>
                      </c:pt>
                      <c:pt idx="299">
                        <c:v>2.61193041683703E-2</c:v>
                      </c:pt>
                      <c:pt idx="300">
                        <c:v>3.2853569221262299E-2</c:v>
                      </c:pt>
                      <c:pt idx="301">
                        <c:v>2.8457491079645202E-2</c:v>
                      </c:pt>
                      <c:pt idx="302">
                        <c:v>1.7067929081006301E-2</c:v>
                      </c:pt>
                      <c:pt idx="303">
                        <c:v>5.8264111992850599E-3</c:v>
                      </c:pt>
                      <c:pt idx="304">
                        <c:v>2.63694089425837E-3</c:v>
                      </c:pt>
                      <c:pt idx="305">
                        <c:v>5.14428469675188E-3</c:v>
                      </c:pt>
                      <c:pt idx="306">
                        <c:v>9.6427301276144108E-3</c:v>
                      </c:pt>
                      <c:pt idx="307">
                        <c:v>6.0648916051474497E-3</c:v>
                      </c:pt>
                      <c:pt idx="308">
                        <c:v>4.7001311345096202E-3</c:v>
                      </c:pt>
                      <c:pt idx="309">
                        <c:v>4.1307797883873799E-3</c:v>
                      </c:pt>
                      <c:pt idx="310">
                        <c:v>2.8256732591070998E-3</c:v>
                      </c:pt>
                      <c:pt idx="311">
                        <c:v>5.5029071512259203E-3</c:v>
                      </c:pt>
                      <c:pt idx="312">
                        <c:v>1.2344692267873599E-2</c:v>
                      </c:pt>
                      <c:pt idx="313">
                        <c:v>1.9150310931873499E-2</c:v>
                      </c:pt>
                      <c:pt idx="314">
                        <c:v>8.1938822260019303E-3</c:v>
                      </c:pt>
                      <c:pt idx="315">
                        <c:v>7.44928353670638E-3</c:v>
                      </c:pt>
                      <c:pt idx="316">
                        <c:v>3.82380447442665E-3</c:v>
                      </c:pt>
                      <c:pt idx="317">
                        <c:v>-6.5102808996225798E-3</c:v>
                      </c:pt>
                      <c:pt idx="318">
                        <c:v>-1.49824709455186E-2</c:v>
                      </c:pt>
                      <c:pt idx="319">
                        <c:v>4.2844987636854199E-3</c:v>
                      </c:pt>
                      <c:pt idx="320">
                        <c:v>1.5916298409932601E-2</c:v>
                      </c:pt>
                      <c:pt idx="321">
                        <c:v>1.55642982970661E-2</c:v>
                      </c:pt>
                      <c:pt idx="322">
                        <c:v>1.41543194158906E-2</c:v>
                      </c:pt>
                      <c:pt idx="323">
                        <c:v>1.2447038042012699E-2</c:v>
                      </c:pt>
                      <c:pt idx="324">
                        <c:v>8.2000192099250802E-3</c:v>
                      </c:pt>
                      <c:pt idx="325">
                        <c:v>4.3218260748902901E-3</c:v>
                      </c:pt>
                      <c:pt idx="326">
                        <c:v>-3.69328510604217E-3</c:v>
                      </c:pt>
                      <c:pt idx="327">
                        <c:v>-1.1348800469081301E-2</c:v>
                      </c:pt>
                      <c:pt idx="328">
                        <c:v>-7.3288008083002296E-3</c:v>
                      </c:pt>
                      <c:pt idx="329">
                        <c:v>8.5438573461603697E-3</c:v>
                      </c:pt>
                      <c:pt idx="330">
                        <c:v>1.6790380847737801E-2</c:v>
                      </c:pt>
                      <c:pt idx="331">
                        <c:v>2.5961533912012801E-2</c:v>
                      </c:pt>
                      <c:pt idx="332">
                        <c:v>2.8015731494864499E-2</c:v>
                      </c:pt>
                      <c:pt idx="333">
                        <c:v>2.40213570173771E-2</c:v>
                      </c:pt>
                      <c:pt idx="334">
                        <c:v>1.37761994495649E-2</c:v>
                      </c:pt>
                      <c:pt idx="335">
                        <c:v>1.0752251865194001E-2</c:v>
                      </c:pt>
                      <c:pt idx="336">
                        <c:v>1.23958851057246E-2</c:v>
                      </c:pt>
                      <c:pt idx="337">
                        <c:v>1.69750441997529E-2</c:v>
                      </c:pt>
                      <c:pt idx="338">
                        <c:v>2.5259582779274498E-2</c:v>
                      </c:pt>
                      <c:pt idx="339">
                        <c:v>3.3169035010290199E-2</c:v>
                      </c:pt>
                      <c:pt idx="340">
                        <c:v>2.87884791759173E-2</c:v>
                      </c:pt>
                      <c:pt idx="341">
                        <c:v>1.4739445642286001E-2</c:v>
                      </c:pt>
                      <c:pt idx="342">
                        <c:v>7.1338585732334502E-3</c:v>
                      </c:pt>
                      <c:pt idx="343">
                        <c:v>4.7294858289482801E-3</c:v>
                      </c:pt>
                      <c:pt idx="344">
                        <c:v>8.71590173830839E-3</c:v>
                      </c:pt>
                      <c:pt idx="345">
                        <c:v>6.51942286974805E-3</c:v>
                      </c:pt>
                      <c:pt idx="346">
                        <c:v>7.8263337832897902E-3</c:v>
                      </c:pt>
                      <c:pt idx="347">
                        <c:v>8.7024254062665306E-3</c:v>
                      </c:pt>
                      <c:pt idx="348">
                        <c:v>7.6832455656897797E-3</c:v>
                      </c:pt>
                      <c:pt idx="349">
                        <c:v>1.2260014992510101E-3</c:v>
                      </c:pt>
                      <c:pt idx="350">
                        <c:v>-1.38795280749171E-3</c:v>
                      </c:pt>
                      <c:pt idx="351">
                        <c:v>9.0956311784499092E-3</c:v>
                      </c:pt>
                      <c:pt idx="352">
                        <c:v>2.0988774004195399E-2</c:v>
                      </c:pt>
                      <c:pt idx="353">
                        <c:v>2.2550245889678699E-2</c:v>
                      </c:pt>
                      <c:pt idx="354">
                        <c:v>1.5652199513683698E-2</c:v>
                      </c:pt>
                      <c:pt idx="355">
                        <c:v>9.1454519643623406E-3</c:v>
                      </c:pt>
                      <c:pt idx="356">
                        <c:v>7.7571416876237604E-3</c:v>
                      </c:pt>
                      <c:pt idx="357">
                        <c:v>4.3154677483443499E-3</c:v>
                      </c:pt>
                      <c:pt idx="358">
                        <c:v>2.5129884349610601E-3</c:v>
                      </c:pt>
                      <c:pt idx="359">
                        <c:v>5.6432227004470396E-3</c:v>
                      </c:pt>
                      <c:pt idx="360">
                        <c:v>1.8917181299658E-3</c:v>
                      </c:pt>
                      <c:pt idx="361">
                        <c:v>-3.4605411378815201E-3</c:v>
                      </c:pt>
                      <c:pt idx="362">
                        <c:v>-4.62812482803821E-3</c:v>
                      </c:pt>
                      <c:pt idx="363">
                        <c:v>1.5428700054742599E-3</c:v>
                      </c:pt>
                      <c:pt idx="364">
                        <c:v>8.5215057687528795E-3</c:v>
                      </c:pt>
                      <c:pt idx="365">
                        <c:v>6.46993622207681E-3</c:v>
                      </c:pt>
                      <c:pt idx="366">
                        <c:v>1.19131572314194E-2</c:v>
                      </c:pt>
                      <c:pt idx="367">
                        <c:v>6.8896280176714599E-3</c:v>
                      </c:pt>
                      <c:pt idx="368">
                        <c:v>4.72713051337126E-3</c:v>
                      </c:pt>
                      <c:pt idx="369">
                        <c:v>5.0427192371921298E-3</c:v>
                      </c:pt>
                      <c:pt idx="370">
                        <c:v>1.8997812078799199E-2</c:v>
                      </c:pt>
                      <c:pt idx="371">
                        <c:v>2.2606203356567701E-2</c:v>
                      </c:pt>
                      <c:pt idx="372">
                        <c:v>8.0041850129352107E-3</c:v>
                      </c:pt>
                      <c:pt idx="373">
                        <c:v>1.09072127294026E-2</c:v>
                      </c:pt>
                      <c:pt idx="374">
                        <c:v>1.6578755414380399E-2</c:v>
                      </c:pt>
                      <c:pt idx="375">
                        <c:v>2.52195955780973E-2</c:v>
                      </c:pt>
                      <c:pt idx="376">
                        <c:v>1.8582233643478399E-2</c:v>
                      </c:pt>
                      <c:pt idx="377">
                        <c:v>1.6868277861007398E-2</c:v>
                      </c:pt>
                      <c:pt idx="378">
                        <c:v>1.5928002854957699E-2</c:v>
                      </c:pt>
                      <c:pt idx="379">
                        <c:v>1.6103179079275901E-2</c:v>
                      </c:pt>
                      <c:pt idx="380">
                        <c:v>9.4698217392713592E-3</c:v>
                      </c:pt>
                      <c:pt idx="381">
                        <c:v>4.25789396783349E-3</c:v>
                      </c:pt>
                      <c:pt idx="382">
                        <c:v>9.6867739562914706E-3</c:v>
                      </c:pt>
                      <c:pt idx="383">
                        <c:v>2.1913947040953102E-2</c:v>
                      </c:pt>
                      <c:pt idx="384">
                        <c:v>2.7693582961437101E-2</c:v>
                      </c:pt>
                      <c:pt idx="385">
                        <c:v>2.0333666678482101E-2</c:v>
                      </c:pt>
                      <c:pt idx="386">
                        <c:v>1.19565201693987E-2</c:v>
                      </c:pt>
                      <c:pt idx="387">
                        <c:v>7.3093626476277204E-3</c:v>
                      </c:pt>
                      <c:pt idx="388">
                        <c:v>1.2309134860868799E-2</c:v>
                      </c:pt>
                      <c:pt idx="389">
                        <c:v>1.36127952977101E-2</c:v>
                      </c:pt>
                      <c:pt idx="390">
                        <c:v>2.1349852706832699E-2</c:v>
                      </c:pt>
                      <c:pt idx="391">
                        <c:v>2.3640401969188801E-2</c:v>
                      </c:pt>
                      <c:pt idx="392">
                        <c:v>2.3470115513584199E-2</c:v>
                      </c:pt>
                      <c:pt idx="393">
                        <c:v>1.6981822625711799E-2</c:v>
                      </c:pt>
                      <c:pt idx="394">
                        <c:v>7.2066708883532504E-3</c:v>
                      </c:pt>
                      <c:pt idx="395">
                        <c:v>-1.0258029681144999E-3</c:v>
                      </c:pt>
                      <c:pt idx="396" formatCode="0.00E+00">
                        <c:v>-4.69529442159833E-4</c:v>
                      </c:pt>
                      <c:pt idx="397">
                        <c:v>1.1380139039275899E-2</c:v>
                      </c:pt>
                      <c:pt idx="398">
                        <c:v>3.7735181431640501E-2</c:v>
                      </c:pt>
                      <c:pt idx="399">
                        <c:v>4.7087206574373201E-2</c:v>
                      </c:pt>
                      <c:pt idx="400">
                        <c:v>3.3730260643151301E-2</c:v>
                      </c:pt>
                      <c:pt idx="401">
                        <c:v>1.0693244884177701E-2</c:v>
                      </c:pt>
                      <c:pt idx="402">
                        <c:v>1.70512382931748E-2</c:v>
                      </c:pt>
                      <c:pt idx="403">
                        <c:v>3.9841849145435801E-2</c:v>
                      </c:pt>
                      <c:pt idx="404">
                        <c:v>4.7464200175759898E-2</c:v>
                      </c:pt>
                      <c:pt idx="405">
                        <c:v>4.3890199874654298E-2</c:v>
                      </c:pt>
                      <c:pt idx="406">
                        <c:v>3.6916051759765603E-2</c:v>
                      </c:pt>
                      <c:pt idx="407">
                        <c:v>3.3335617013678702E-2</c:v>
                      </c:pt>
                      <c:pt idx="408">
                        <c:v>2.31993772103938E-2</c:v>
                      </c:pt>
                      <c:pt idx="409">
                        <c:v>1.9265657437113701E-2</c:v>
                      </c:pt>
                      <c:pt idx="410">
                        <c:v>2.5941499944832198E-2</c:v>
                      </c:pt>
                      <c:pt idx="411">
                        <c:v>2.8477612303086899E-2</c:v>
                      </c:pt>
                      <c:pt idx="412">
                        <c:v>2.60201791059953E-2</c:v>
                      </c:pt>
                      <c:pt idx="413">
                        <c:v>2.4669125133709099E-2</c:v>
                      </c:pt>
                      <c:pt idx="414">
                        <c:v>2.8020692354557401E-2</c:v>
                      </c:pt>
                      <c:pt idx="415">
                        <c:v>3.5655279387728799E-2</c:v>
                      </c:pt>
                      <c:pt idx="416">
                        <c:v>3.4795222381378603E-2</c:v>
                      </c:pt>
                      <c:pt idx="417">
                        <c:v>3.1347799691317797E-2</c:v>
                      </c:pt>
                      <c:pt idx="418">
                        <c:v>3.0704360143583999E-2</c:v>
                      </c:pt>
                      <c:pt idx="419">
                        <c:v>4.1854950336691399E-2</c:v>
                      </c:pt>
                      <c:pt idx="420">
                        <c:v>5.4860843061972503E-2</c:v>
                      </c:pt>
                      <c:pt idx="421">
                        <c:v>6.2041188946721802E-2</c:v>
                      </c:pt>
                      <c:pt idx="422">
                        <c:v>6.3440344552221695E-2</c:v>
                      </c:pt>
                      <c:pt idx="423">
                        <c:v>5.4541220003522899E-2</c:v>
                      </c:pt>
                      <c:pt idx="424">
                        <c:v>5.8552022760341403E-2</c:v>
                      </c:pt>
                      <c:pt idx="425">
                        <c:v>5.6420188470491003E-2</c:v>
                      </c:pt>
                      <c:pt idx="426">
                        <c:v>5.3549685357639903E-2</c:v>
                      </c:pt>
                      <c:pt idx="427">
                        <c:v>3.9547103833509498E-2</c:v>
                      </c:pt>
                      <c:pt idx="428">
                        <c:v>3.8614087523074797E-2</c:v>
                      </c:pt>
                      <c:pt idx="429">
                        <c:v>3.3737680328294203E-2</c:v>
                      </c:pt>
                      <c:pt idx="430">
                        <c:v>2.54102972375603E-2</c:v>
                      </c:pt>
                      <c:pt idx="431">
                        <c:v>1.53468133028218E-2</c:v>
                      </c:pt>
                      <c:pt idx="432">
                        <c:v>1.5251836745618599E-2</c:v>
                      </c:pt>
                      <c:pt idx="433">
                        <c:v>2.6358124712135899E-2</c:v>
                      </c:pt>
                      <c:pt idx="434">
                        <c:v>3.7901937256678501E-2</c:v>
                      </c:pt>
                      <c:pt idx="435">
                        <c:v>4.5859973771464398E-2</c:v>
                      </c:pt>
                      <c:pt idx="436">
                        <c:v>4.91635833878801E-2</c:v>
                      </c:pt>
                      <c:pt idx="437">
                        <c:v>4.8024527565686502E-2</c:v>
                      </c:pt>
                      <c:pt idx="438">
                        <c:v>4.77638374738679E-2</c:v>
                      </c:pt>
                      <c:pt idx="439">
                        <c:v>4.6249293180633498E-2</c:v>
                      </c:pt>
                      <c:pt idx="440">
                        <c:v>4.2906047437790598E-2</c:v>
                      </c:pt>
                      <c:pt idx="441">
                        <c:v>4.7156983748562503E-2</c:v>
                      </c:pt>
                      <c:pt idx="442">
                        <c:v>5.6141422240151097E-2</c:v>
                      </c:pt>
                      <c:pt idx="443">
                        <c:v>5.8958204782487499E-2</c:v>
                      </c:pt>
                      <c:pt idx="444">
                        <c:v>5.5063240584775103E-2</c:v>
                      </c:pt>
                      <c:pt idx="445">
                        <c:v>5.6413908501617302E-2</c:v>
                      </c:pt>
                      <c:pt idx="446">
                        <c:v>5.8205667455692403E-2</c:v>
                      </c:pt>
                      <c:pt idx="447">
                        <c:v>5.2838391238332998E-2</c:v>
                      </c:pt>
                      <c:pt idx="448">
                        <c:v>4.7513735974465197E-2</c:v>
                      </c:pt>
                      <c:pt idx="449">
                        <c:v>4.7748920563557097E-2</c:v>
                      </c:pt>
                      <c:pt idx="450">
                        <c:v>5.35104032731245E-2</c:v>
                      </c:pt>
                      <c:pt idx="451">
                        <c:v>5.5579493785363497E-2</c:v>
                      </c:pt>
                      <c:pt idx="452">
                        <c:v>5.4308407956076499E-2</c:v>
                      </c:pt>
                      <c:pt idx="453">
                        <c:v>5.2391839281667997E-2</c:v>
                      </c:pt>
                      <c:pt idx="454">
                        <c:v>4.3860657685301702E-2</c:v>
                      </c:pt>
                      <c:pt idx="455">
                        <c:v>4.6894839866308803E-2</c:v>
                      </c:pt>
                      <c:pt idx="456">
                        <c:v>5.34893035029829E-2</c:v>
                      </c:pt>
                      <c:pt idx="457">
                        <c:v>5.5472290976075797E-2</c:v>
                      </c:pt>
                      <c:pt idx="458">
                        <c:v>6.5576733911397303E-2</c:v>
                      </c:pt>
                      <c:pt idx="459">
                        <c:v>8.0138311642816804E-2</c:v>
                      </c:pt>
                      <c:pt idx="460">
                        <c:v>8.0904451307823297E-2</c:v>
                      </c:pt>
                      <c:pt idx="461">
                        <c:v>5.8751376027558498E-2</c:v>
                      </c:pt>
                      <c:pt idx="462">
                        <c:v>4.6253624048665599E-2</c:v>
                      </c:pt>
                      <c:pt idx="463">
                        <c:v>4.2345228875252598E-2</c:v>
                      </c:pt>
                      <c:pt idx="464">
                        <c:v>4.2403324942296997E-2</c:v>
                      </c:pt>
                      <c:pt idx="465">
                        <c:v>4.0146211124233701E-2</c:v>
                      </c:pt>
                      <c:pt idx="466">
                        <c:v>3.2482435969887598E-2</c:v>
                      </c:pt>
                      <c:pt idx="467">
                        <c:v>3.4735093946909497E-2</c:v>
                      </c:pt>
                      <c:pt idx="468">
                        <c:v>3.73288970062629E-2</c:v>
                      </c:pt>
                      <c:pt idx="469">
                        <c:v>3.8725333823324701E-2</c:v>
                      </c:pt>
                      <c:pt idx="470">
                        <c:v>2.7991560259147199E-2</c:v>
                      </c:pt>
                      <c:pt idx="471">
                        <c:v>1.56860127935965E-2</c:v>
                      </c:pt>
                      <c:pt idx="472">
                        <c:v>1.7517075637252098E-2</c:v>
                      </c:pt>
                      <c:pt idx="473">
                        <c:v>2.4418953213447302E-2</c:v>
                      </c:pt>
                      <c:pt idx="474">
                        <c:v>3.1448485123957003E-2</c:v>
                      </c:pt>
                      <c:pt idx="475">
                        <c:v>3.16107395455415E-2</c:v>
                      </c:pt>
                      <c:pt idx="476">
                        <c:v>4.0052341058846801E-2</c:v>
                      </c:pt>
                      <c:pt idx="477">
                        <c:v>3.9001060049603901E-2</c:v>
                      </c:pt>
                      <c:pt idx="478">
                        <c:v>3.2459574532800697E-2</c:v>
                      </c:pt>
                      <c:pt idx="479">
                        <c:v>2.4790645168805001E-2</c:v>
                      </c:pt>
                      <c:pt idx="480">
                        <c:v>1.40802056690718E-2</c:v>
                      </c:pt>
                      <c:pt idx="481">
                        <c:v>1.1411489123530801E-2</c:v>
                      </c:pt>
                      <c:pt idx="482">
                        <c:v>2.26062552812187E-2</c:v>
                      </c:pt>
                      <c:pt idx="483">
                        <c:v>3.3528965833456902E-2</c:v>
                      </c:pt>
                      <c:pt idx="484">
                        <c:v>3.0972657053481401E-2</c:v>
                      </c:pt>
                      <c:pt idx="485">
                        <c:v>2.61549628176675E-2</c:v>
                      </c:pt>
                      <c:pt idx="486">
                        <c:v>3.5078798974980202E-2</c:v>
                      </c:pt>
                      <c:pt idx="487">
                        <c:v>4.3589015906363E-2</c:v>
                      </c:pt>
                      <c:pt idx="488">
                        <c:v>4.5029483607507803E-2</c:v>
                      </c:pt>
                      <c:pt idx="489">
                        <c:v>5.3866775386201098E-2</c:v>
                      </c:pt>
                      <c:pt idx="490">
                        <c:v>5.7633991050517898E-2</c:v>
                      </c:pt>
                      <c:pt idx="491">
                        <c:v>4.3993128140912302E-2</c:v>
                      </c:pt>
                      <c:pt idx="492">
                        <c:v>2.5147933626953702E-2</c:v>
                      </c:pt>
                      <c:pt idx="493">
                        <c:v>2.2609094715698601E-2</c:v>
                      </c:pt>
                      <c:pt idx="494">
                        <c:v>4.2998062075997198E-2</c:v>
                      </c:pt>
                      <c:pt idx="495">
                        <c:v>5.45358899903629E-2</c:v>
                      </c:pt>
                      <c:pt idx="496">
                        <c:v>6.7339158521927206E-2</c:v>
                      </c:pt>
                      <c:pt idx="497">
                        <c:v>5.8705094109373898E-2</c:v>
                      </c:pt>
                      <c:pt idx="498">
                        <c:v>4.1905067408070498E-2</c:v>
                      </c:pt>
                      <c:pt idx="499">
                        <c:v>1.7551591420817001E-2</c:v>
                      </c:pt>
                      <c:pt idx="500">
                        <c:v>6.4781136343038401E-3</c:v>
                      </c:pt>
                      <c:pt idx="501">
                        <c:v>1.9450930476026E-3</c:v>
                      </c:pt>
                      <c:pt idx="502">
                        <c:v>1.6444379924346102E-2</c:v>
                      </c:pt>
                      <c:pt idx="503">
                        <c:v>2.67625457437E-2</c:v>
                      </c:pt>
                      <c:pt idx="504">
                        <c:v>3.0865060444185102E-2</c:v>
                      </c:pt>
                      <c:pt idx="505">
                        <c:v>3.2000293167956599E-2</c:v>
                      </c:pt>
                      <c:pt idx="506">
                        <c:v>3.39671094964775E-2</c:v>
                      </c:pt>
                      <c:pt idx="507">
                        <c:v>3.4751914028010401E-2</c:v>
                      </c:pt>
                      <c:pt idx="508">
                        <c:v>3.3840635534690897E-2</c:v>
                      </c:pt>
                      <c:pt idx="509">
                        <c:v>3.3621809230903403E-2</c:v>
                      </c:pt>
                      <c:pt idx="510">
                        <c:v>1.4521440590990999E-2</c:v>
                      </c:pt>
                      <c:pt idx="511">
                        <c:v>1.7541126807171601E-2</c:v>
                      </c:pt>
                      <c:pt idx="512">
                        <c:v>2.37188322886084E-2</c:v>
                      </c:pt>
                      <c:pt idx="513">
                        <c:v>2.71440475870562E-2</c:v>
                      </c:pt>
                      <c:pt idx="514">
                        <c:v>1.3298311154461499E-2</c:v>
                      </c:pt>
                      <c:pt idx="515">
                        <c:v>8.1998606367026401E-3</c:v>
                      </c:pt>
                      <c:pt idx="516">
                        <c:v>1.5209286178184799E-2</c:v>
                      </c:pt>
                      <c:pt idx="517">
                        <c:v>3.3438683417229699E-2</c:v>
                      </c:pt>
                      <c:pt idx="518">
                        <c:v>3.6654280928626097E-2</c:v>
                      </c:pt>
                      <c:pt idx="519">
                        <c:v>3.12023986867771E-2</c:v>
                      </c:pt>
                      <c:pt idx="520">
                        <c:v>2.2561665165481502E-2</c:v>
                      </c:pt>
                      <c:pt idx="521">
                        <c:v>1.8144000772390902E-2</c:v>
                      </c:pt>
                      <c:pt idx="522">
                        <c:v>1.72974478729996E-2</c:v>
                      </c:pt>
                      <c:pt idx="523">
                        <c:v>2.68831979100396E-2</c:v>
                      </c:pt>
                      <c:pt idx="524">
                        <c:v>3.2279160187002602E-2</c:v>
                      </c:pt>
                      <c:pt idx="525">
                        <c:v>3.2076173068630198E-2</c:v>
                      </c:pt>
                      <c:pt idx="526">
                        <c:v>3.4526905862648997E-2</c:v>
                      </c:pt>
                      <c:pt idx="527">
                        <c:v>3.1794799958285401E-2</c:v>
                      </c:pt>
                      <c:pt idx="528">
                        <c:v>1.9742546694784799E-2</c:v>
                      </c:pt>
                      <c:pt idx="529">
                        <c:v>8.7530735568873697E-3</c:v>
                      </c:pt>
                      <c:pt idx="530">
                        <c:v>6.8004702516188996E-3</c:v>
                      </c:pt>
                      <c:pt idx="531">
                        <c:v>9.5557578618725696E-3</c:v>
                      </c:pt>
                      <c:pt idx="532">
                        <c:v>1.8532708759360399E-2</c:v>
                      </c:pt>
                      <c:pt idx="533">
                        <c:v>3.35857249513523E-2</c:v>
                      </c:pt>
                      <c:pt idx="534">
                        <c:v>4.2683865994793901E-2</c:v>
                      </c:pt>
                      <c:pt idx="535">
                        <c:v>3.62976456444336E-2</c:v>
                      </c:pt>
                      <c:pt idx="536">
                        <c:v>2.3031031412965901E-2</c:v>
                      </c:pt>
                      <c:pt idx="537">
                        <c:v>2.4119229279389E-2</c:v>
                      </c:pt>
                      <c:pt idx="538">
                        <c:v>1.86243072673845E-2</c:v>
                      </c:pt>
                      <c:pt idx="539">
                        <c:v>1.62966987634315E-2</c:v>
                      </c:pt>
                      <c:pt idx="540">
                        <c:v>2.35907585576434E-2</c:v>
                      </c:pt>
                      <c:pt idx="541">
                        <c:v>4.2346629878253599E-2</c:v>
                      </c:pt>
                      <c:pt idx="542">
                        <c:v>4.0733299665765603E-2</c:v>
                      </c:pt>
                      <c:pt idx="543">
                        <c:v>3.5225400859633597E-2</c:v>
                      </c:pt>
                      <c:pt idx="544">
                        <c:v>3.9875334224484402E-2</c:v>
                      </c:pt>
                      <c:pt idx="545">
                        <c:v>4.4433144800561701E-2</c:v>
                      </c:pt>
                      <c:pt idx="546">
                        <c:v>2.9982329235797502E-2</c:v>
                      </c:pt>
                      <c:pt idx="547">
                        <c:v>2.6190071918940201E-2</c:v>
                      </c:pt>
                      <c:pt idx="548">
                        <c:v>2.83231423952293E-2</c:v>
                      </c:pt>
                      <c:pt idx="549">
                        <c:v>2.9766439105167099E-2</c:v>
                      </c:pt>
                      <c:pt idx="550">
                        <c:v>1.56508489621714E-2</c:v>
                      </c:pt>
                      <c:pt idx="551">
                        <c:v>2.2650174036216199E-2</c:v>
                      </c:pt>
                      <c:pt idx="552">
                        <c:v>3.2975804623572497E-2</c:v>
                      </c:pt>
                      <c:pt idx="553">
                        <c:v>2.946563457533E-2</c:v>
                      </c:pt>
                      <c:pt idx="554">
                        <c:v>2.6023808027922798E-2</c:v>
                      </c:pt>
                      <c:pt idx="555">
                        <c:v>2.8195227419650599E-2</c:v>
                      </c:pt>
                      <c:pt idx="556">
                        <c:v>2.4580913776300301E-2</c:v>
                      </c:pt>
                      <c:pt idx="557">
                        <c:v>4.3425410571649196E-3</c:v>
                      </c:pt>
                      <c:pt idx="558">
                        <c:v>7.2196966855639904E-3</c:v>
                      </c:pt>
                      <c:pt idx="559">
                        <c:v>3.3516428194138498E-2</c:v>
                      </c:pt>
                      <c:pt idx="560">
                        <c:v>4.54097687949329E-2</c:v>
                      </c:pt>
                      <c:pt idx="561">
                        <c:v>3.6556715654735998E-2</c:v>
                      </c:pt>
                      <c:pt idx="562">
                        <c:v>1.59337901378853E-2</c:v>
                      </c:pt>
                      <c:pt idx="563">
                        <c:v>1.9330479590281401E-2</c:v>
                      </c:pt>
                      <c:pt idx="564">
                        <c:v>2.67362671604481E-2</c:v>
                      </c:pt>
                      <c:pt idx="565">
                        <c:v>2.54365834459945E-2</c:v>
                      </c:pt>
                      <c:pt idx="566">
                        <c:v>1.72280706101463E-2</c:v>
                      </c:pt>
                      <c:pt idx="567">
                        <c:v>1.4385525538302101E-2</c:v>
                      </c:pt>
                      <c:pt idx="568">
                        <c:v>2.27871545785777E-2</c:v>
                      </c:pt>
                      <c:pt idx="569">
                        <c:v>1.7991556769191501E-2</c:v>
                      </c:pt>
                      <c:pt idx="570">
                        <c:v>2.0068646424069199E-2</c:v>
                      </c:pt>
                      <c:pt idx="571">
                        <c:v>1.7586634106888401E-2</c:v>
                      </c:pt>
                      <c:pt idx="572">
                        <c:v>2.2560077099285099E-2</c:v>
                      </c:pt>
                      <c:pt idx="573">
                        <c:v>2.2340134730050299E-2</c:v>
                      </c:pt>
                      <c:pt idx="574">
                        <c:v>1.6809111207403901E-2</c:v>
                      </c:pt>
                      <c:pt idx="575">
                        <c:v>9.4201572014114294E-3</c:v>
                      </c:pt>
                      <c:pt idx="576">
                        <c:v>1.0030409948350701E-2</c:v>
                      </c:pt>
                      <c:pt idx="577">
                        <c:v>1.17009124470254E-2</c:v>
                      </c:pt>
                      <c:pt idx="578">
                        <c:v>9.4689680303114993E-3</c:v>
                      </c:pt>
                      <c:pt idx="579">
                        <c:v>2.4692728005856202E-3</c:v>
                      </c:pt>
                      <c:pt idx="580">
                        <c:v>-7.7554778017950897E-3</c:v>
                      </c:pt>
                      <c:pt idx="581">
                        <c:v>-6.62852774792899E-3</c:v>
                      </c:pt>
                      <c:pt idx="582">
                        <c:v>5.1458723221540197E-3</c:v>
                      </c:pt>
                      <c:pt idx="583">
                        <c:v>1.43880288063761E-2</c:v>
                      </c:pt>
                      <c:pt idx="584">
                        <c:v>1.6410753957270201E-2</c:v>
                      </c:pt>
                      <c:pt idx="585">
                        <c:v>1.8365510403206001E-2</c:v>
                      </c:pt>
                      <c:pt idx="586">
                        <c:v>1.43010108375569E-2</c:v>
                      </c:pt>
                      <c:pt idx="587">
                        <c:v>5.8160796960161597E-3</c:v>
                      </c:pt>
                      <c:pt idx="588">
                        <c:v>1.02501626156641E-2</c:v>
                      </c:pt>
                      <c:pt idx="589">
                        <c:v>1.27981103806378E-2</c:v>
                      </c:pt>
                      <c:pt idx="590">
                        <c:v>1.0567969644183699E-2</c:v>
                      </c:pt>
                      <c:pt idx="591">
                        <c:v>3.4087912873574898E-3</c:v>
                      </c:pt>
                      <c:pt idx="592">
                        <c:v>2.00221012924262E-3</c:v>
                      </c:pt>
                      <c:pt idx="593">
                        <c:v>3.8247458663290801E-3</c:v>
                      </c:pt>
                      <c:pt idx="594">
                        <c:v>2.2449979476630898E-3</c:v>
                      </c:pt>
                      <c:pt idx="595">
                        <c:v>2.5106681770216098E-3</c:v>
                      </c:pt>
                      <c:pt idx="596">
                        <c:v>-4.5241404414199096E-3</c:v>
                      </c:pt>
                      <c:pt idx="597">
                        <c:v>-2.9308988440540601E-3</c:v>
                      </c:pt>
                      <c:pt idx="598">
                        <c:v>-4.1430338246004599E-3</c:v>
                      </c:pt>
                      <c:pt idx="599">
                        <c:v>-3.2905493816752802E-3</c:v>
                      </c:pt>
                      <c:pt idx="600">
                        <c:v>-6.7297115561801898E-3</c:v>
                      </c:pt>
                      <c:pt idx="601">
                        <c:v>-1.3062199262790499E-2</c:v>
                      </c:pt>
                      <c:pt idx="602">
                        <c:v>-5.86086306066003E-3</c:v>
                      </c:pt>
                      <c:pt idx="603">
                        <c:v>-1.6593029693048301E-3</c:v>
                      </c:pt>
                      <c:pt idx="604">
                        <c:v>1.03942875629931E-2</c:v>
                      </c:pt>
                      <c:pt idx="605">
                        <c:v>7.0800384063812701E-3</c:v>
                      </c:pt>
                      <c:pt idx="606">
                        <c:v>9.8417380589359595E-3</c:v>
                      </c:pt>
                      <c:pt idx="607" formatCode="0.00E+00">
                        <c:v>2.21875470490795E-5</c:v>
                      </c:pt>
                      <c:pt idx="608">
                        <c:v>5.2377798631572103E-3</c:v>
                      </c:pt>
                      <c:pt idx="609">
                        <c:v>1.2730587731714199E-2</c:v>
                      </c:pt>
                      <c:pt idx="610">
                        <c:v>5.9495082108548302E-3</c:v>
                      </c:pt>
                      <c:pt idx="611">
                        <c:v>-1.05013453552285E-2</c:v>
                      </c:pt>
                      <c:pt idx="612">
                        <c:v>-6.3014632617028896E-3</c:v>
                      </c:pt>
                      <c:pt idx="613">
                        <c:v>9.6895528843639108E-3</c:v>
                      </c:pt>
                      <c:pt idx="614">
                        <c:v>7.53795600153728E-3</c:v>
                      </c:pt>
                      <c:pt idx="615">
                        <c:v>3.2004446659813501E-3</c:v>
                      </c:pt>
                      <c:pt idx="616">
                        <c:v>-3.2546590532800401E-3</c:v>
                      </c:pt>
                      <c:pt idx="617">
                        <c:v>-3.63340793498568E-3</c:v>
                      </c:pt>
                      <c:pt idx="618">
                        <c:v>-1.47879974866013E-2</c:v>
                      </c:pt>
                      <c:pt idx="619">
                        <c:v>-1.5452442796514899E-2</c:v>
                      </c:pt>
                      <c:pt idx="620">
                        <c:v>-1.25461513710251E-2</c:v>
                      </c:pt>
                      <c:pt idx="621">
                        <c:v>3.0103456292671599E-3</c:v>
                      </c:pt>
                      <c:pt idx="622">
                        <c:v>1.01778375683874E-2</c:v>
                      </c:pt>
                      <c:pt idx="623">
                        <c:v>-4.0665226165677E-3</c:v>
                      </c:pt>
                      <c:pt idx="624">
                        <c:v>-1.5472166660180999E-2</c:v>
                      </c:pt>
                      <c:pt idx="625">
                        <c:v>-8.0991172411577494E-3</c:v>
                      </c:pt>
                      <c:pt idx="626">
                        <c:v>-1.04718982657315E-3</c:v>
                      </c:pt>
                      <c:pt idx="627">
                        <c:v>1.27194823054945E-2</c:v>
                      </c:pt>
                      <c:pt idx="628">
                        <c:v>7.0289032573984701E-3</c:v>
                      </c:pt>
                      <c:pt idx="629">
                        <c:v>8.6852057001110001E-3</c:v>
                      </c:pt>
                      <c:pt idx="630">
                        <c:v>-7.1443453820949597E-3</c:v>
                      </c:pt>
                      <c:pt idx="631">
                        <c:v>-2.6628150362393299E-3</c:v>
                      </c:pt>
                      <c:pt idx="632">
                        <c:v>-1.7744616030191101E-2</c:v>
                      </c:pt>
                      <c:pt idx="633">
                        <c:v>-1.92753454575324E-2</c:v>
                      </c:pt>
                      <c:pt idx="634">
                        <c:v>-1.5743149663494899E-2</c:v>
                      </c:pt>
                      <c:pt idx="635">
                        <c:v>-1.5664837847034801E-2</c:v>
                      </c:pt>
                      <c:pt idx="636">
                        <c:v>-1.79069615347582E-3</c:v>
                      </c:pt>
                      <c:pt idx="637">
                        <c:v>2.5417335005584001E-2</c:v>
                      </c:pt>
                      <c:pt idx="638">
                        <c:v>2.4008549045115801E-2</c:v>
                      </c:pt>
                      <c:pt idx="639">
                        <c:v>-6.3042046465409101E-3</c:v>
                      </c:pt>
                      <c:pt idx="640">
                        <c:v>-8.9913009387959705E-3</c:v>
                      </c:pt>
                      <c:pt idx="641">
                        <c:v>-5.6581633652117401E-3</c:v>
                      </c:pt>
                      <c:pt idx="642">
                        <c:v>-7.1487708644024702E-3</c:v>
                      </c:pt>
                      <c:pt idx="643">
                        <c:v>-1.4050502544932101E-2</c:v>
                      </c:pt>
                      <c:pt idx="644">
                        <c:v>-1.78297383595871E-3</c:v>
                      </c:pt>
                      <c:pt idx="645" formatCode="0.00E+00">
                        <c:v>-3.2049963774993801E-4</c:v>
                      </c:pt>
                      <c:pt idx="646" formatCode="0.00E+00">
                        <c:v>7.1466872627712301E-5</c:v>
                      </c:pt>
                      <c:pt idx="647">
                        <c:v>-1.5319300621969199E-2</c:v>
                      </c:pt>
                      <c:pt idx="648">
                        <c:v>-2.2800929622163998E-2</c:v>
                      </c:pt>
                      <c:pt idx="649">
                        <c:v>-8.7016879709878002E-3</c:v>
                      </c:pt>
                      <c:pt idx="650">
                        <c:v>6.3642924780859004E-3</c:v>
                      </c:pt>
                      <c:pt idx="651">
                        <c:v>4.9267475231462602E-3</c:v>
                      </c:pt>
                      <c:pt idx="652">
                        <c:v>4.5658068931447903E-3</c:v>
                      </c:pt>
                      <c:pt idx="653">
                        <c:v>8.5863742592124908E-3</c:v>
                      </c:pt>
                      <c:pt idx="654">
                        <c:v>-6.4158573574599797E-3</c:v>
                      </c:pt>
                      <c:pt idx="655">
                        <c:v>-5.4385174515308998E-3</c:v>
                      </c:pt>
                      <c:pt idx="656">
                        <c:v>-5.9077638942280899E-3</c:v>
                      </c:pt>
                      <c:pt idx="657">
                        <c:v>1.40107244225453E-2</c:v>
                      </c:pt>
                      <c:pt idx="658" formatCode="0.00E+00">
                        <c:v>9.7541957429980698E-4</c:v>
                      </c:pt>
                      <c:pt idx="659">
                        <c:v>1.6827483612594198E-2</c:v>
                      </c:pt>
                      <c:pt idx="660">
                        <c:v>1.6538030439815501E-3</c:v>
                      </c:pt>
                      <c:pt idx="661">
                        <c:v>6.1650642135366897E-3</c:v>
                      </c:pt>
                      <c:pt idx="662">
                        <c:v>-9.8519241830255008E-3</c:v>
                      </c:pt>
                      <c:pt idx="663">
                        <c:v>-7.2917974070622104E-3</c:v>
                      </c:pt>
                      <c:pt idx="664">
                        <c:v>-9.1747625234843699E-3</c:v>
                      </c:pt>
                      <c:pt idx="665">
                        <c:v>-2.6831298342519E-3</c:v>
                      </c:pt>
                      <c:pt idx="666">
                        <c:v>-8.7280579517737805E-3</c:v>
                      </c:pt>
                      <c:pt idx="667">
                        <c:v>-5.9297533601375702E-3</c:v>
                      </c:pt>
                      <c:pt idx="668">
                        <c:v>1.7097277527015401E-2</c:v>
                      </c:pt>
                      <c:pt idx="669">
                        <c:v>3.1054423588455501E-2</c:v>
                      </c:pt>
                      <c:pt idx="670">
                        <c:v>2.6620385662023599E-2</c:v>
                      </c:pt>
                      <c:pt idx="671">
                        <c:v>6.40804614427881E-3</c:v>
                      </c:pt>
                      <c:pt idx="672">
                        <c:v>5.1328254765143902E-3</c:v>
                      </c:pt>
                      <c:pt idx="673">
                        <c:v>-5.9545983029113403E-3</c:v>
                      </c:pt>
                      <c:pt idx="674" formatCode="0.00E+00">
                        <c:v>-8.5702608916560198E-4</c:v>
                      </c:pt>
                      <c:pt idx="675" formatCode="0.00E+00">
                        <c:v>-4.8059420256096902E-4</c:v>
                      </c:pt>
                      <c:pt idx="676" formatCode="0.00E+00">
                        <c:v>-4.3948269451976602E-4</c:v>
                      </c:pt>
                      <c:pt idx="677">
                        <c:v>-3.5554302500757601E-3</c:v>
                      </c:pt>
                      <c:pt idx="678">
                        <c:v>-9.3139854107366898E-3</c:v>
                      </c:pt>
                      <c:pt idx="679">
                        <c:v>-1.4819770078438E-2</c:v>
                      </c:pt>
                      <c:pt idx="680">
                        <c:v>-1.90996798807452E-3</c:v>
                      </c:pt>
                      <c:pt idx="681">
                        <c:v>9.3427468165518997E-3</c:v>
                      </c:pt>
                      <c:pt idx="682">
                        <c:v>7.17528041100723E-3</c:v>
                      </c:pt>
                      <c:pt idx="683">
                        <c:v>-1.0815348212849501E-2</c:v>
                      </c:pt>
                      <c:pt idx="684">
                        <c:v>-2.2115609237398602E-3</c:v>
                      </c:pt>
                      <c:pt idx="685">
                        <c:v>-3.00084709582515E-3</c:v>
                      </c:pt>
                      <c:pt idx="686">
                        <c:v>-6.3943154524881401E-3</c:v>
                      </c:pt>
                      <c:pt idx="687">
                        <c:v>-8.4083838094775008E-3</c:v>
                      </c:pt>
                      <c:pt idx="688">
                        <c:v>-4.49209687612018E-3</c:v>
                      </c:pt>
                      <c:pt idx="689" formatCode="0.00E+00">
                        <c:v>-3.4011902130348702E-4</c:v>
                      </c:pt>
                      <c:pt idx="690">
                        <c:v>1.0273689275542E-2</c:v>
                      </c:pt>
                      <c:pt idx="691">
                        <c:v>2.1577698483137502E-2</c:v>
                      </c:pt>
                      <c:pt idx="692">
                        <c:v>1.6783502642323801E-2</c:v>
                      </c:pt>
                      <c:pt idx="693">
                        <c:v>1.8217927969061999E-3</c:v>
                      </c:pt>
                      <c:pt idx="694">
                        <c:v>2.6743984650279299E-3</c:v>
                      </c:pt>
                      <c:pt idx="695">
                        <c:v>1.7523558967847099E-2</c:v>
                      </c:pt>
                      <c:pt idx="696">
                        <c:v>6.59304154348162E-3</c:v>
                      </c:pt>
                      <c:pt idx="697">
                        <c:v>-1.2291857598585301E-3</c:v>
                      </c:pt>
                      <c:pt idx="698">
                        <c:v>7.0083091218340297E-3</c:v>
                      </c:pt>
                      <c:pt idx="699">
                        <c:v>3.3804663268144602E-2</c:v>
                      </c:pt>
                      <c:pt idx="700">
                        <c:v>3.65938200660854E-2</c:v>
                      </c:pt>
                      <c:pt idx="701">
                        <c:v>1.2240719934147199E-2</c:v>
                      </c:pt>
                      <c:pt idx="702">
                        <c:v>-4.3117624311923598E-3</c:v>
                      </c:pt>
                      <c:pt idx="703">
                        <c:v>3.8593834836315702E-3</c:v>
                      </c:pt>
                      <c:pt idx="704">
                        <c:v>3.4728335662584701E-2</c:v>
                      </c:pt>
                      <c:pt idx="705">
                        <c:v>2.9642527573826599E-2</c:v>
                      </c:pt>
                      <c:pt idx="706">
                        <c:v>1.0926592287365601E-2</c:v>
                      </c:pt>
                      <c:pt idx="707">
                        <c:v>3.6725379871858101E-3</c:v>
                      </c:pt>
                      <c:pt idx="708">
                        <c:v>4.5248853150145997E-3</c:v>
                      </c:pt>
                      <c:pt idx="709">
                        <c:v>-7.8806301873781699E-3</c:v>
                      </c:pt>
                      <c:pt idx="710" formatCode="0.00E+00">
                        <c:v>1.3637460652327101E-4</c:v>
                      </c:pt>
                      <c:pt idx="711">
                        <c:v>2.7230761605289599E-2</c:v>
                      </c:pt>
                      <c:pt idx="712">
                        <c:v>2.28751523206292E-2</c:v>
                      </c:pt>
                      <c:pt idx="713">
                        <c:v>2.7143629053785201E-3</c:v>
                      </c:pt>
                      <c:pt idx="714">
                        <c:v>1.43750829890665E-3</c:v>
                      </c:pt>
                      <c:pt idx="715">
                        <c:v>2.6032609777445499E-2</c:v>
                      </c:pt>
                      <c:pt idx="716">
                        <c:v>2.26504093695661E-2</c:v>
                      </c:pt>
                      <c:pt idx="717">
                        <c:v>1.09610315333728E-2</c:v>
                      </c:pt>
                      <c:pt idx="718">
                        <c:v>1.1714253178214199E-2</c:v>
                      </c:pt>
                      <c:pt idx="719">
                        <c:v>3.5165099057386899E-2</c:v>
                      </c:pt>
                      <c:pt idx="720">
                        <c:v>3.8780103878729703E-2</c:v>
                      </c:pt>
                      <c:pt idx="721">
                        <c:v>3.08415023945201E-2</c:v>
                      </c:pt>
                      <c:pt idx="722">
                        <c:v>4.3594764990543503E-2</c:v>
                      </c:pt>
                      <c:pt idx="723">
                        <c:v>5.7194875316217003E-2</c:v>
                      </c:pt>
                      <c:pt idx="724">
                        <c:v>4.1031060955914397E-2</c:v>
                      </c:pt>
                      <c:pt idx="725">
                        <c:v>2.6063442758190301E-2</c:v>
                      </c:pt>
                      <c:pt idx="726">
                        <c:v>3.54605215412509E-2</c:v>
                      </c:pt>
                      <c:pt idx="727">
                        <c:v>4.5978271185631803E-2</c:v>
                      </c:pt>
                      <c:pt idx="728">
                        <c:v>4.6313152270893498E-2</c:v>
                      </c:pt>
                      <c:pt idx="729">
                        <c:v>5.0959971971308998E-2</c:v>
                      </c:pt>
                      <c:pt idx="730">
                        <c:v>6.1026494105789003E-2</c:v>
                      </c:pt>
                      <c:pt idx="731">
                        <c:v>7.7929787439882103E-2</c:v>
                      </c:pt>
                      <c:pt idx="732">
                        <c:v>9.4040938962121096E-2</c:v>
                      </c:pt>
                      <c:pt idx="733">
                        <c:v>9.9102279677116795E-2</c:v>
                      </c:pt>
                      <c:pt idx="734">
                        <c:v>9.2491282719373596E-2</c:v>
                      </c:pt>
                      <c:pt idx="735">
                        <c:v>8.0421411534525006E-2</c:v>
                      </c:pt>
                      <c:pt idx="736">
                        <c:v>6.8181071598514706E-2</c:v>
                      </c:pt>
                      <c:pt idx="737">
                        <c:v>8.5514949319166506E-2</c:v>
                      </c:pt>
                      <c:pt idx="738">
                        <c:v>0.117307152038387</c:v>
                      </c:pt>
                      <c:pt idx="739">
                        <c:v>0.12206943653133701</c:v>
                      </c:pt>
                      <c:pt idx="740">
                        <c:v>9.9475597618401398E-2</c:v>
                      </c:pt>
                      <c:pt idx="741">
                        <c:v>8.51371368105793E-2</c:v>
                      </c:pt>
                      <c:pt idx="742">
                        <c:v>7.4585565889815394E-2</c:v>
                      </c:pt>
                      <c:pt idx="743">
                        <c:v>7.8243831808534295E-2</c:v>
                      </c:pt>
                      <c:pt idx="744">
                        <c:v>9.6133031125275104E-2</c:v>
                      </c:pt>
                      <c:pt idx="745">
                        <c:v>0.116228010246852</c:v>
                      </c:pt>
                      <c:pt idx="746">
                        <c:v>0.115607161283603</c:v>
                      </c:pt>
                      <c:pt idx="747">
                        <c:v>0.11540080849154299</c:v>
                      </c:pt>
                      <c:pt idx="748">
                        <c:v>9.9148632150685395E-2</c:v>
                      </c:pt>
                      <c:pt idx="749">
                        <c:v>8.2496256180781796E-2</c:v>
                      </c:pt>
                      <c:pt idx="750">
                        <c:v>0.101846208025671</c:v>
                      </c:pt>
                      <c:pt idx="751">
                        <c:v>0.14372578846346101</c:v>
                      </c:pt>
                      <c:pt idx="752">
                        <c:v>0.15250963622866101</c:v>
                      </c:pt>
                      <c:pt idx="753">
                        <c:v>0.107390105203524</c:v>
                      </c:pt>
                      <c:pt idx="754">
                        <c:v>9.5904875430109504E-2</c:v>
                      </c:pt>
                      <c:pt idx="755">
                        <c:v>0.13108429005424799</c:v>
                      </c:pt>
                      <c:pt idx="756">
                        <c:v>0.15006524854105099</c:v>
                      </c:pt>
                      <c:pt idx="757">
                        <c:v>0.160551808166468</c:v>
                      </c:pt>
                      <c:pt idx="758">
                        <c:v>0.14940621301229901</c:v>
                      </c:pt>
                      <c:pt idx="759">
                        <c:v>0.134822229269981</c:v>
                      </c:pt>
                      <c:pt idx="760">
                        <c:v>0.106554964518929</c:v>
                      </c:pt>
                      <c:pt idx="761">
                        <c:v>9.6632629078237303E-2</c:v>
                      </c:pt>
                      <c:pt idx="762">
                        <c:v>0.105546855585693</c:v>
                      </c:pt>
                      <c:pt idx="763">
                        <c:v>0.107008634668534</c:v>
                      </c:pt>
                      <c:pt idx="764">
                        <c:v>0.141651066802324</c:v>
                      </c:pt>
                      <c:pt idx="765">
                        <c:v>0.14683353529551799</c:v>
                      </c:pt>
                      <c:pt idx="766">
                        <c:v>0.16415759844733799</c:v>
                      </c:pt>
                      <c:pt idx="767">
                        <c:v>0.16720020393309501</c:v>
                      </c:pt>
                      <c:pt idx="768">
                        <c:v>0.16361512273710899</c:v>
                      </c:pt>
                      <c:pt idx="769">
                        <c:v>0.13787541265551201</c:v>
                      </c:pt>
                      <c:pt idx="770">
                        <c:v>0.11544617318933</c:v>
                      </c:pt>
                      <c:pt idx="771">
                        <c:v>0.124375742249237</c:v>
                      </c:pt>
                      <c:pt idx="772">
                        <c:v>0.124870438873477</c:v>
                      </c:pt>
                      <c:pt idx="773">
                        <c:v>0.122755234910086</c:v>
                      </c:pt>
                      <c:pt idx="774">
                        <c:v>0.11151624101883099</c:v>
                      </c:pt>
                      <c:pt idx="775">
                        <c:v>0.11810168761838701</c:v>
                      </c:pt>
                      <c:pt idx="776">
                        <c:v>0.10930582510869501</c:v>
                      </c:pt>
                      <c:pt idx="777">
                        <c:v>0.10603821409224</c:v>
                      </c:pt>
                      <c:pt idx="778">
                        <c:v>0.10725756327261</c:v>
                      </c:pt>
                      <c:pt idx="779">
                        <c:v>0.108167275693843</c:v>
                      </c:pt>
                      <c:pt idx="780">
                        <c:v>0.101744173965001</c:v>
                      </c:pt>
                      <c:pt idx="781">
                        <c:v>0.10197629036735199</c:v>
                      </c:pt>
                      <c:pt idx="782">
                        <c:v>0.115107781806651</c:v>
                      </c:pt>
                      <c:pt idx="783">
                        <c:v>0.10960173613098</c:v>
                      </c:pt>
                      <c:pt idx="784">
                        <c:v>0.10385827083155499</c:v>
                      </c:pt>
                      <c:pt idx="785">
                        <c:v>0.10586475157814999</c:v>
                      </c:pt>
                      <c:pt idx="786">
                        <c:v>0.10877341349962499</c:v>
                      </c:pt>
                      <c:pt idx="787">
                        <c:v>9.6934915840807906E-2</c:v>
                      </c:pt>
                      <c:pt idx="788">
                        <c:v>7.8330500141166701E-2</c:v>
                      </c:pt>
                      <c:pt idx="789">
                        <c:v>7.2487158057860795E-2</c:v>
                      </c:pt>
                      <c:pt idx="790">
                        <c:v>8.5192398824966306E-2</c:v>
                      </c:pt>
                      <c:pt idx="791">
                        <c:v>0.109787210063747</c:v>
                      </c:pt>
                      <c:pt idx="792">
                        <c:v>0.10771416079289001</c:v>
                      </c:pt>
                      <c:pt idx="793">
                        <c:v>8.3449045175870706E-2</c:v>
                      </c:pt>
                      <c:pt idx="794">
                        <c:v>6.9254407374360394E-2</c:v>
                      </c:pt>
                      <c:pt idx="795">
                        <c:v>7.9572486788848096E-2</c:v>
                      </c:pt>
                      <c:pt idx="796">
                        <c:v>8.8287604253774396E-2</c:v>
                      </c:pt>
                      <c:pt idx="797">
                        <c:v>8.8031790016920297E-2</c:v>
                      </c:pt>
                      <c:pt idx="798">
                        <c:v>9.9946679129332597E-2</c:v>
                      </c:pt>
                      <c:pt idx="799">
                        <c:v>0.11033602949592899</c:v>
                      </c:pt>
                      <c:pt idx="800">
                        <c:v>0.13767983510590201</c:v>
                      </c:pt>
                      <c:pt idx="801">
                        <c:v>0.12563561471433701</c:v>
                      </c:pt>
                      <c:pt idx="802">
                        <c:v>9.0516804250328806E-2</c:v>
                      </c:pt>
                      <c:pt idx="803">
                        <c:v>5.86474702741384E-2</c:v>
                      </c:pt>
                      <c:pt idx="804">
                        <c:v>7.1147529139486701E-2</c:v>
                      </c:pt>
                      <c:pt idx="805">
                        <c:v>0.101901113242679</c:v>
                      </c:pt>
                      <c:pt idx="806">
                        <c:v>0.107578415585514</c:v>
                      </c:pt>
                      <c:pt idx="807">
                        <c:v>9.2688244685795104E-2</c:v>
                      </c:pt>
                      <c:pt idx="808">
                        <c:v>8.1579932701382904E-2</c:v>
                      </c:pt>
                      <c:pt idx="809">
                        <c:v>0.10134461507039701</c:v>
                      </c:pt>
                      <c:pt idx="810">
                        <c:v>0.111118032662632</c:v>
                      </c:pt>
                      <c:pt idx="811">
                        <c:v>8.4892419392151197E-2</c:v>
                      </c:pt>
                      <c:pt idx="812">
                        <c:v>5.7536914213523797E-2</c:v>
                      </c:pt>
                      <c:pt idx="813">
                        <c:v>6.0383015450589599E-2</c:v>
                      </c:pt>
                      <c:pt idx="814">
                        <c:v>7.6160885306160594E-2</c:v>
                      </c:pt>
                      <c:pt idx="815">
                        <c:v>7.7750765504695604E-2</c:v>
                      </c:pt>
                      <c:pt idx="816">
                        <c:v>7.3243805866652703E-2</c:v>
                      </c:pt>
                      <c:pt idx="817">
                        <c:v>7.5875512597134903E-2</c:v>
                      </c:pt>
                      <c:pt idx="818">
                        <c:v>9.5702960883013305E-2</c:v>
                      </c:pt>
                      <c:pt idx="819">
                        <c:v>0.11738721552334901</c:v>
                      </c:pt>
                      <c:pt idx="820">
                        <c:v>0.128796657209726</c:v>
                      </c:pt>
                      <c:pt idx="821">
                        <c:v>0.132806449850213</c:v>
                      </c:pt>
                      <c:pt idx="822">
                        <c:v>0.14109767757698599</c:v>
                      </c:pt>
                      <c:pt idx="823">
                        <c:v>0.14704989818498301</c:v>
                      </c:pt>
                      <c:pt idx="824">
                        <c:v>0.143224902156843</c:v>
                      </c:pt>
                      <c:pt idx="825">
                        <c:v>0.146422546758432</c:v>
                      </c:pt>
                      <c:pt idx="826">
                        <c:v>0.15973950556852301</c:v>
                      </c:pt>
                      <c:pt idx="827">
                        <c:v>0.177705658035855</c:v>
                      </c:pt>
                      <c:pt idx="828">
                        <c:v>0.161929546242115</c:v>
                      </c:pt>
                      <c:pt idx="829">
                        <c:v>0.13598453611257</c:v>
                      </c:pt>
                      <c:pt idx="830">
                        <c:v>0.123657900132847</c:v>
                      </c:pt>
                      <c:pt idx="831">
                        <c:v>0.14779271503524</c:v>
                      </c:pt>
                      <c:pt idx="832">
                        <c:v>0.164478388029623</c:v>
                      </c:pt>
                      <c:pt idx="833">
                        <c:v>0.17421554882855</c:v>
                      </c:pt>
                      <c:pt idx="834">
                        <c:v>0.16894805916223599</c:v>
                      </c:pt>
                      <c:pt idx="835">
                        <c:v>0.18355661750838501</c:v>
                      </c:pt>
                      <c:pt idx="836">
                        <c:v>0.175907464261192</c:v>
                      </c:pt>
                      <c:pt idx="837">
                        <c:v>0.159226856179147</c:v>
                      </c:pt>
                      <c:pt idx="838">
                        <c:v>0.145227260201609</c:v>
                      </c:pt>
                      <c:pt idx="839">
                        <c:v>0.15708624681580899</c:v>
                      </c:pt>
                      <c:pt idx="840">
                        <c:v>0.17198891810761599</c:v>
                      </c:pt>
                      <c:pt idx="841">
                        <c:v>0.20200000177371899</c:v>
                      </c:pt>
                      <c:pt idx="842">
                        <c:v>0.21368890992183201</c:v>
                      </c:pt>
                      <c:pt idx="843">
                        <c:v>0.19726612947243799</c:v>
                      </c:pt>
                      <c:pt idx="844">
                        <c:v>0.21101363009224999</c:v>
                      </c:pt>
                      <c:pt idx="845">
                        <c:v>0.24669029493984199</c:v>
                      </c:pt>
                      <c:pt idx="846">
                        <c:v>0.26687469972199002</c:v>
                      </c:pt>
                      <c:pt idx="847">
                        <c:v>0.27957984103404498</c:v>
                      </c:pt>
                      <c:pt idx="848">
                        <c:v>0.29968366826196902</c:v>
                      </c:pt>
                      <c:pt idx="849">
                        <c:v>0.310017728045481</c:v>
                      </c:pt>
                      <c:pt idx="850">
                        <c:v>0.316794328533196</c:v>
                      </c:pt>
                      <c:pt idx="851">
                        <c:v>0.34989022599872799</c:v>
                      </c:pt>
                      <c:pt idx="852">
                        <c:v>0.386177800412907</c:v>
                      </c:pt>
                      <c:pt idx="853">
                        <c:v>0.41937108606510798</c:v>
                      </c:pt>
                      <c:pt idx="854">
                        <c:v>0.42359977328294601</c:v>
                      </c:pt>
                      <c:pt idx="855">
                        <c:v>0.41875217247651397</c:v>
                      </c:pt>
                      <c:pt idx="856">
                        <c:v>0.41479304348816898</c:v>
                      </c:pt>
                      <c:pt idx="857">
                        <c:v>0.42754074711469497</c:v>
                      </c:pt>
                      <c:pt idx="858">
                        <c:v>0.44341992568727301</c:v>
                      </c:pt>
                      <c:pt idx="859">
                        <c:v>0.458096193098045</c:v>
                      </c:pt>
                      <c:pt idx="860">
                        <c:v>0.48269396450546598</c:v>
                      </c:pt>
                      <c:pt idx="861">
                        <c:v>0.53562615356413101</c:v>
                      </c:pt>
                      <c:pt idx="862">
                        <c:v>0.56699373638439199</c:v>
                      </c:pt>
                      <c:pt idx="863">
                        <c:v>0.597874640602442</c:v>
                      </c:pt>
                      <c:pt idx="864">
                        <c:v>0.59646580915098302</c:v>
                      </c:pt>
                      <c:pt idx="865">
                        <c:v>0.63042803355297905</c:v>
                      </c:pt>
                      <c:pt idx="866">
                        <c:v>0.65544760125909496</c:v>
                      </c:pt>
                      <c:pt idx="867">
                        <c:v>0.71066091830639999</c:v>
                      </c:pt>
                      <c:pt idx="868">
                        <c:v>0.73544230015281598</c:v>
                      </c:pt>
                      <c:pt idx="869">
                        <c:v>0.75332090600576096</c:v>
                      </c:pt>
                      <c:pt idx="870">
                        <c:v>0.76064488249814199</c:v>
                      </c:pt>
                      <c:pt idx="871">
                        <c:v>0.78134046071433705</c:v>
                      </c:pt>
                      <c:pt idx="872">
                        <c:v>0.82686170115143698</c:v>
                      </c:pt>
                      <c:pt idx="873">
                        <c:v>0.87212166073877995</c:v>
                      </c:pt>
                      <c:pt idx="874">
                        <c:v>0.89872340861867295</c:v>
                      </c:pt>
                      <c:pt idx="875">
                        <c:v>0.93425456152180297</c:v>
                      </c:pt>
                      <c:pt idx="876">
                        <c:v>0.98601926555950903</c:v>
                      </c:pt>
                      <c:pt idx="877">
                        <c:v>1.0197846826861701</c:v>
                      </c:pt>
                      <c:pt idx="878">
                        <c:v>1.05787687639071</c:v>
                      </c:pt>
                      <c:pt idx="879">
                        <c:v>1.09485672395561</c:v>
                      </c:pt>
                      <c:pt idx="880">
                        <c:v>1.12695049843419</c:v>
                      </c:pt>
                      <c:pt idx="881">
                        <c:v>1.15600459781697</c:v>
                      </c:pt>
                      <c:pt idx="882">
                        <c:v>1.1890858695381801</c:v>
                      </c:pt>
                      <c:pt idx="883">
                        <c:v>1.20079303963022</c:v>
                      </c:pt>
                      <c:pt idx="884">
                        <c:v>1.2003370303779199</c:v>
                      </c:pt>
                      <c:pt idx="885">
                        <c:v>1.2683404484120899</c:v>
                      </c:pt>
                      <c:pt idx="886">
                        <c:v>1.33346153451843</c:v>
                      </c:pt>
                      <c:pt idx="887">
                        <c:v>1.3712976797702701</c:v>
                      </c:pt>
                      <c:pt idx="888">
                        <c:v>1.35020199207299</c:v>
                      </c:pt>
                      <c:pt idx="889">
                        <c:v>1.3587212335851899</c:v>
                      </c:pt>
                      <c:pt idx="890">
                        <c:v>1.379078192338</c:v>
                      </c:pt>
                      <c:pt idx="891">
                        <c:v>1.43253799424751</c:v>
                      </c:pt>
                      <c:pt idx="892">
                        <c:v>1.47509470289067</c:v>
                      </c:pt>
                      <c:pt idx="893">
                        <c:v>1.4945646597709501</c:v>
                      </c:pt>
                      <c:pt idx="894">
                        <c:v>1.5148922061660299</c:v>
                      </c:pt>
                      <c:pt idx="895">
                        <c:v>1.5596390538170199</c:v>
                      </c:pt>
                      <c:pt idx="896">
                        <c:v>1.60239523997988</c:v>
                      </c:pt>
                      <c:pt idx="897">
                        <c:v>1.62301128403964</c:v>
                      </c:pt>
                      <c:pt idx="898">
                        <c:v>1.6514819677680099</c:v>
                      </c:pt>
                      <c:pt idx="899">
                        <c:v>1.6761442193240801</c:v>
                      </c:pt>
                      <c:pt idx="900">
                        <c:v>1.6917909876741599</c:v>
                      </c:pt>
                      <c:pt idx="901">
                        <c:v>1.7247834907767099</c:v>
                      </c:pt>
                      <c:pt idx="902">
                        <c:v>1.77021803513395</c:v>
                      </c:pt>
                      <c:pt idx="903">
                        <c:v>1.8143040198074201</c:v>
                      </c:pt>
                      <c:pt idx="904">
                        <c:v>1.8999990177147901</c:v>
                      </c:pt>
                      <c:pt idx="905">
                        <c:v>1.97685821237228</c:v>
                      </c:pt>
                      <c:pt idx="906">
                        <c:v>2.04507312365523</c:v>
                      </c:pt>
                      <c:pt idx="907">
                        <c:v>2.0507317370245799</c:v>
                      </c:pt>
                      <c:pt idx="908">
                        <c:v>2.06776926864248</c:v>
                      </c:pt>
                      <c:pt idx="909">
                        <c:v>2.1029499200087001</c:v>
                      </c:pt>
                      <c:pt idx="910">
                        <c:v>2.2200955624184</c:v>
                      </c:pt>
                      <c:pt idx="911">
                        <c:v>2.3161626903198602</c:v>
                      </c:pt>
                      <c:pt idx="912">
                        <c:v>2.3994736624850002</c:v>
                      </c:pt>
                      <c:pt idx="913">
                        <c:v>2.4748854176957602</c:v>
                      </c:pt>
                      <c:pt idx="914">
                        <c:v>2.5511570353078099</c:v>
                      </c:pt>
                      <c:pt idx="915">
                        <c:v>2.6172104736558901</c:v>
                      </c:pt>
                      <c:pt idx="916">
                        <c:v>2.70264041162805</c:v>
                      </c:pt>
                      <c:pt idx="917">
                        <c:v>2.7529311906291598</c:v>
                      </c:pt>
                      <c:pt idx="918">
                        <c:v>2.7670538388332302</c:v>
                      </c:pt>
                      <c:pt idx="919">
                        <c:v>2.8277807521236098</c:v>
                      </c:pt>
                      <c:pt idx="920">
                        <c:v>2.9435787512678799</c:v>
                      </c:pt>
                      <c:pt idx="921">
                        <c:v>3.0504954586465902</c:v>
                      </c:pt>
                      <c:pt idx="922">
                        <c:v>3.1337619517265698</c:v>
                      </c:pt>
                      <c:pt idx="923">
                        <c:v>3.1919716853808802</c:v>
                      </c:pt>
                      <c:pt idx="924">
                        <c:v>3.27987919492965</c:v>
                      </c:pt>
                      <c:pt idx="925">
                        <c:v>3.3769355926056202</c:v>
                      </c:pt>
                      <c:pt idx="926">
                        <c:v>3.4667626665773699</c:v>
                      </c:pt>
                      <c:pt idx="927">
                        <c:v>3.54273707277919</c:v>
                      </c:pt>
                      <c:pt idx="928">
                        <c:v>3.6167632007045101</c:v>
                      </c:pt>
                      <c:pt idx="929">
                        <c:v>3.70704474339307</c:v>
                      </c:pt>
                      <c:pt idx="930">
                        <c:v>3.8018836359353401</c:v>
                      </c:pt>
                      <c:pt idx="931">
                        <c:v>3.9073942919667202</c:v>
                      </c:pt>
                      <c:pt idx="932">
                        <c:v>4.00946780144971</c:v>
                      </c:pt>
                      <c:pt idx="933">
                        <c:v>4.08169881433765</c:v>
                      </c:pt>
                      <c:pt idx="934">
                        <c:v>4.15807782366055</c:v>
                      </c:pt>
                      <c:pt idx="935">
                        <c:v>4.2054246990961701</c:v>
                      </c:pt>
                      <c:pt idx="936">
                        <c:v>4.3053840292177696</c:v>
                      </c:pt>
                      <c:pt idx="937">
                        <c:v>4.3478157670349802</c:v>
                      </c:pt>
                      <c:pt idx="938">
                        <c:v>4.3548340145473299</c:v>
                      </c:pt>
                      <c:pt idx="939">
                        <c:v>4.3027345266403696</c:v>
                      </c:pt>
                      <c:pt idx="940">
                        <c:v>4.3356974568875497</c:v>
                      </c:pt>
                      <c:pt idx="941">
                        <c:v>4.37608582764679</c:v>
                      </c:pt>
                      <c:pt idx="942">
                        <c:v>4.4402422163839503</c:v>
                      </c:pt>
                      <c:pt idx="943">
                        <c:v>4.4405119361832099</c:v>
                      </c:pt>
                      <c:pt idx="944">
                        <c:v>4.4295716647216201</c:v>
                      </c:pt>
                      <c:pt idx="945">
                        <c:v>4.4273982587963596</c:v>
                      </c:pt>
                      <c:pt idx="946">
                        <c:v>4.4554648163623796</c:v>
                      </c:pt>
                      <c:pt idx="947">
                        <c:v>4.4426328714858396</c:v>
                      </c:pt>
                      <c:pt idx="948">
                        <c:v>4.4149358712347802</c:v>
                      </c:pt>
                      <c:pt idx="949">
                        <c:v>4.42995440752237</c:v>
                      </c:pt>
                      <c:pt idx="950">
                        <c:v>4.4332401383261697</c:v>
                      </c:pt>
                      <c:pt idx="951">
                        <c:v>4.3966177027967097</c:v>
                      </c:pt>
                      <c:pt idx="952">
                        <c:v>4.3725713956031802</c:v>
                      </c:pt>
                      <c:pt idx="953">
                        <c:v>4.3399398970348804</c:v>
                      </c:pt>
                      <c:pt idx="954">
                        <c:v>4.3023093429052102</c:v>
                      </c:pt>
                      <c:pt idx="955">
                        <c:v>4.2583017453877003</c:v>
                      </c:pt>
                      <c:pt idx="956">
                        <c:v>4.2518519405546202</c:v>
                      </c:pt>
                      <c:pt idx="957">
                        <c:v>4.2327351173577501</c:v>
                      </c:pt>
                      <c:pt idx="958">
                        <c:v>4.21749243213526</c:v>
                      </c:pt>
                      <c:pt idx="959">
                        <c:v>4.2246002929313899</c:v>
                      </c:pt>
                      <c:pt idx="960">
                        <c:v>4.2522188395565701</c:v>
                      </c:pt>
                      <c:pt idx="961">
                        <c:v>4.2783288687385799</c:v>
                      </c:pt>
                      <c:pt idx="962">
                        <c:v>4.2381045706773204</c:v>
                      </c:pt>
                      <c:pt idx="963">
                        <c:v>4.2230038166119197</c:v>
                      </c:pt>
                      <c:pt idx="964">
                        <c:v>4.1891230767491203</c:v>
                      </c:pt>
                      <c:pt idx="965">
                        <c:v>4.17996558967228</c:v>
                      </c:pt>
                      <c:pt idx="966">
                        <c:v>4.1834821846935997</c:v>
                      </c:pt>
                      <c:pt idx="967">
                        <c:v>4.2100909935393798</c:v>
                      </c:pt>
                      <c:pt idx="968">
                        <c:v>4.2027027869810603</c:v>
                      </c:pt>
                      <c:pt idx="969">
                        <c:v>4.1638137046852304</c:v>
                      </c:pt>
                      <c:pt idx="970">
                        <c:v>4.1152760023493897</c:v>
                      </c:pt>
                      <c:pt idx="971">
                        <c:v>4.14942678670793</c:v>
                      </c:pt>
                      <c:pt idx="972">
                        <c:v>4.1854399448915203</c:v>
                      </c:pt>
                      <c:pt idx="973">
                        <c:v>4.2103426359847003</c:v>
                      </c:pt>
                      <c:pt idx="974">
                        <c:v>4.1575011246151004</c:v>
                      </c:pt>
                      <c:pt idx="975">
                        <c:v>4.1819358049078099</c:v>
                      </c:pt>
                      <c:pt idx="976">
                        <c:v>4.1663274017299399</c:v>
                      </c:pt>
                      <c:pt idx="977">
                        <c:v>4.1414886781222702</c:v>
                      </c:pt>
                      <c:pt idx="978">
                        <c:v>4.1065965997077303</c:v>
                      </c:pt>
                      <c:pt idx="979">
                        <c:v>4.1049557328511197</c:v>
                      </c:pt>
                      <c:pt idx="980">
                        <c:v>4.04849130582003</c:v>
                      </c:pt>
                      <c:pt idx="981">
                        <c:v>3.9841523839064399</c:v>
                      </c:pt>
                      <c:pt idx="982">
                        <c:v>3.9370704504781999</c:v>
                      </c:pt>
                      <c:pt idx="983">
                        <c:v>3.8951523936474199</c:v>
                      </c:pt>
                      <c:pt idx="984">
                        <c:v>3.80860266321677</c:v>
                      </c:pt>
                      <c:pt idx="985">
                        <c:v>3.7659714807492799</c:v>
                      </c:pt>
                      <c:pt idx="986">
                        <c:v>3.7146820328872501</c:v>
                      </c:pt>
                      <c:pt idx="987">
                        <c:v>3.6904614325865799</c:v>
                      </c:pt>
                      <c:pt idx="988">
                        <c:v>3.5823724771815</c:v>
                      </c:pt>
                      <c:pt idx="989">
                        <c:v>3.4449169420738799</c:v>
                      </c:pt>
                      <c:pt idx="990">
                        <c:v>3.2947411374058402</c:v>
                      </c:pt>
                      <c:pt idx="991">
                        <c:v>3.2070317051015298</c:v>
                      </c:pt>
                      <c:pt idx="992">
                        <c:v>3.11890780213121</c:v>
                      </c:pt>
                      <c:pt idx="993">
                        <c:v>2.9997489391250798</c:v>
                      </c:pt>
                      <c:pt idx="994">
                        <c:v>2.8764930875057502</c:v>
                      </c:pt>
                      <c:pt idx="995">
                        <c:v>2.7535758410933702</c:v>
                      </c:pt>
                      <c:pt idx="996">
                        <c:v>2.6748923611756701</c:v>
                      </c:pt>
                      <c:pt idx="997">
                        <c:v>2.6157254180077101</c:v>
                      </c:pt>
                      <c:pt idx="998">
                        <c:v>2.5611108254568</c:v>
                      </c:pt>
                      <c:pt idx="999">
                        <c:v>2.5176293996195298</c:v>
                      </c:pt>
                      <c:pt idx="1000">
                        <c:v>2.4580147636014802</c:v>
                      </c:pt>
                      <c:pt idx="1001">
                        <c:v>2.3786503908960301</c:v>
                      </c:pt>
                      <c:pt idx="1002">
                        <c:v>2.3285426524439701</c:v>
                      </c:pt>
                      <c:pt idx="1003">
                        <c:v>2.2925178446059702</c:v>
                      </c:pt>
                      <c:pt idx="1004">
                        <c:v>2.1966005816970098</c:v>
                      </c:pt>
                      <c:pt idx="1005">
                        <c:v>2.1373093513897401</c:v>
                      </c:pt>
                      <c:pt idx="1006">
                        <c:v>2.1361511393800798</c:v>
                      </c:pt>
                      <c:pt idx="1007">
                        <c:v>2.1241658181378802</c:v>
                      </c:pt>
                      <c:pt idx="1008">
                        <c:v>2.0785802895667098</c:v>
                      </c:pt>
                      <c:pt idx="1009">
                        <c:v>2.0718647249655699</c:v>
                      </c:pt>
                      <c:pt idx="1010">
                        <c:v>2.0801727939744201</c:v>
                      </c:pt>
                      <c:pt idx="1011">
                        <c:v>2.0554917955798602</c:v>
                      </c:pt>
                      <c:pt idx="1012">
                        <c:v>2.04486295113696</c:v>
                      </c:pt>
                      <c:pt idx="1013">
                        <c:v>2.00033784534752</c:v>
                      </c:pt>
                      <c:pt idx="1014">
                        <c:v>1.99748288729652</c:v>
                      </c:pt>
                      <c:pt idx="1015">
                        <c:v>1.95629125015982</c:v>
                      </c:pt>
                      <c:pt idx="1016">
                        <c:v>1.9585298785248599</c:v>
                      </c:pt>
                      <c:pt idx="1017">
                        <c:v>1.94577420199046</c:v>
                      </c:pt>
                      <c:pt idx="1018">
                        <c:v>1.9549417635195001</c:v>
                      </c:pt>
                      <c:pt idx="1019">
                        <c:v>1.94164488960311</c:v>
                      </c:pt>
                      <c:pt idx="1020">
                        <c:v>1.9619243694131101</c:v>
                      </c:pt>
                      <c:pt idx="1021">
                        <c:v>1.98053420332912</c:v>
                      </c:pt>
                      <c:pt idx="1022">
                        <c:v>1.95538667101927</c:v>
                      </c:pt>
                      <c:pt idx="1023">
                        <c:v>1.9290399185991001</c:v>
                      </c:pt>
                      <c:pt idx="1024">
                        <c:v>1.93615581807172</c:v>
                      </c:pt>
                      <c:pt idx="1025">
                        <c:v>1.94263250924095</c:v>
                      </c:pt>
                      <c:pt idx="1026">
                        <c:v>1.93017446242292</c:v>
                      </c:pt>
                      <c:pt idx="1027">
                        <c:v>1.9089228193399199</c:v>
                      </c:pt>
                      <c:pt idx="1028">
                        <c:v>1.9142373605134999</c:v>
                      </c:pt>
                      <c:pt idx="1029">
                        <c:v>1.9222358060048801</c:v>
                      </c:pt>
                      <c:pt idx="1030">
                        <c:v>1.9241077183164501</c:v>
                      </c:pt>
                      <c:pt idx="1031">
                        <c:v>1.91272608718193</c:v>
                      </c:pt>
                      <c:pt idx="1032">
                        <c:v>1.9014188416572999</c:v>
                      </c:pt>
                      <c:pt idx="1033">
                        <c:v>1.8691761526905</c:v>
                      </c:pt>
                      <c:pt idx="1034">
                        <c:v>1.83482301637454</c:v>
                      </c:pt>
                      <c:pt idx="1035">
                        <c:v>1.8329678415366699</c:v>
                      </c:pt>
                      <c:pt idx="1036">
                        <c:v>1.8495103469552401</c:v>
                      </c:pt>
                      <c:pt idx="1037">
                        <c:v>1.8379430902373499</c:v>
                      </c:pt>
                      <c:pt idx="1038">
                        <c:v>1.85505966733859</c:v>
                      </c:pt>
                      <c:pt idx="1039">
                        <c:v>1.8815632122779</c:v>
                      </c:pt>
                      <c:pt idx="1040">
                        <c:v>1.8734248036558701</c:v>
                      </c:pt>
                      <c:pt idx="1041">
                        <c:v>1.8204257387624501</c:v>
                      </c:pt>
                      <c:pt idx="1042">
                        <c:v>1.8035788495092</c:v>
                      </c:pt>
                      <c:pt idx="1043">
                        <c:v>1.79206822995494</c:v>
                      </c:pt>
                      <c:pt idx="1044">
                        <c:v>1.7866089523998701</c:v>
                      </c:pt>
                      <c:pt idx="1045">
                        <c:v>1.78211147001839</c:v>
                      </c:pt>
                      <c:pt idx="1046">
                        <c:v>1.78051928948996</c:v>
                      </c:pt>
                      <c:pt idx="1047">
                        <c:v>1.7721870568566001</c:v>
                      </c:pt>
                      <c:pt idx="1048">
                        <c:v>1.76529488206956</c:v>
                      </c:pt>
                      <c:pt idx="1049">
                        <c:v>1.7610957450690099</c:v>
                      </c:pt>
                      <c:pt idx="1050">
                        <c:v>1.76992255607091</c:v>
                      </c:pt>
                      <c:pt idx="1051">
                        <c:v>1.7647884346156699</c:v>
                      </c:pt>
                      <c:pt idx="1052">
                        <c:v>1.7673751343978801</c:v>
                      </c:pt>
                      <c:pt idx="1053">
                        <c:v>1.7307737941177901</c:v>
                      </c:pt>
                      <c:pt idx="1054">
                        <c:v>1.6969545282078899</c:v>
                      </c:pt>
                      <c:pt idx="1055">
                        <c:v>1.6667623429554801</c:v>
                      </c:pt>
                      <c:pt idx="1056">
                        <c:v>1.6832600269579601</c:v>
                      </c:pt>
                      <c:pt idx="1057">
                        <c:v>1.6933419105029699</c:v>
                      </c:pt>
                      <c:pt idx="1058">
                        <c:v>1.6959066413331301</c:v>
                      </c:pt>
                      <c:pt idx="1059">
                        <c:v>1.6579799818314001</c:v>
                      </c:pt>
                      <c:pt idx="1060">
                        <c:v>1.6227691576113501</c:v>
                      </c:pt>
                      <c:pt idx="1061">
                        <c:v>1.53316783086285</c:v>
                      </c:pt>
                      <c:pt idx="1062">
                        <c:v>1.4338939232538801</c:v>
                      </c:pt>
                      <c:pt idx="1063">
                        <c:v>1.3702373334189599</c:v>
                      </c:pt>
                      <c:pt idx="1064">
                        <c:v>1.3725268689227601</c:v>
                      </c:pt>
                      <c:pt idx="1065">
                        <c:v>1.3563547893335199</c:v>
                      </c:pt>
                      <c:pt idx="1066">
                        <c:v>1.3255345906209299</c:v>
                      </c:pt>
                      <c:pt idx="1067">
                        <c:v>1.2869580426229199</c:v>
                      </c:pt>
                      <c:pt idx="1068">
                        <c:v>1.26239004128243</c:v>
                      </c:pt>
                      <c:pt idx="1069">
                        <c:v>1.2553553854988999</c:v>
                      </c:pt>
                      <c:pt idx="1070">
                        <c:v>1.2564566810070099</c:v>
                      </c:pt>
                      <c:pt idx="1071">
                        <c:v>1.2343522866055801</c:v>
                      </c:pt>
                      <c:pt idx="1072">
                        <c:v>1.2188063713816699</c:v>
                      </c:pt>
                      <c:pt idx="1073">
                        <c:v>1.1935050243885501</c:v>
                      </c:pt>
                      <c:pt idx="1074">
                        <c:v>1.1600446716186601</c:v>
                      </c:pt>
                      <c:pt idx="1075">
                        <c:v>1.14210321305856</c:v>
                      </c:pt>
                      <c:pt idx="1076">
                        <c:v>1.12559215685083</c:v>
                      </c:pt>
                      <c:pt idx="1077">
                        <c:v>1.1064691845318699</c:v>
                      </c:pt>
                      <c:pt idx="1078">
                        <c:v>1.07545842788739</c:v>
                      </c:pt>
                      <c:pt idx="1079">
                        <c:v>1.06274065664878</c:v>
                      </c:pt>
                      <c:pt idx="1080">
                        <c:v>1.0510723858706199</c:v>
                      </c:pt>
                      <c:pt idx="1081">
                        <c:v>1.03017202972872</c:v>
                      </c:pt>
                      <c:pt idx="1082">
                        <c:v>1.00937012913371</c:v>
                      </c:pt>
                      <c:pt idx="1083">
                        <c:v>0.989894147348096</c:v>
                      </c:pt>
                      <c:pt idx="1084">
                        <c:v>0.97968305808318201</c:v>
                      </c:pt>
                      <c:pt idx="1085">
                        <c:v>0.95396046372318499</c:v>
                      </c:pt>
                      <c:pt idx="1086">
                        <c:v>0.92882992896086802</c:v>
                      </c:pt>
                      <c:pt idx="1087">
                        <c:v>0.91437106372002797</c:v>
                      </c:pt>
                      <c:pt idx="1088">
                        <c:v>0.89845476559417703</c:v>
                      </c:pt>
                      <c:pt idx="1089">
                        <c:v>0.88419758850681995</c:v>
                      </c:pt>
                      <c:pt idx="1090">
                        <c:v>0.86614212061593898</c:v>
                      </c:pt>
                      <c:pt idx="1091">
                        <c:v>0.84274357437545699</c:v>
                      </c:pt>
                      <c:pt idx="1092">
                        <c:v>0.81417991835898496</c:v>
                      </c:pt>
                      <c:pt idx="1093">
                        <c:v>0.79683516297534596</c:v>
                      </c:pt>
                      <c:pt idx="1094">
                        <c:v>0.815418884274971</c:v>
                      </c:pt>
                      <c:pt idx="1095">
                        <c:v>0.783320484593793</c:v>
                      </c:pt>
                      <c:pt idx="1096">
                        <c:v>0.76430774944292501</c:v>
                      </c:pt>
                      <c:pt idx="1097">
                        <c:v>0.75469001619114895</c:v>
                      </c:pt>
                      <c:pt idx="1098">
                        <c:v>0.75675753309746396</c:v>
                      </c:pt>
                      <c:pt idx="1099">
                        <c:v>0.72606978304552305</c:v>
                      </c:pt>
                      <c:pt idx="1100">
                        <c:v>0.72008321290411903</c:v>
                      </c:pt>
                      <c:pt idx="1101">
                        <c:v>0.71673023533796798</c:v>
                      </c:pt>
                      <c:pt idx="1102">
                        <c:v>0.71346910972902899</c:v>
                      </c:pt>
                      <c:pt idx="1103">
                        <c:v>0.67832840091750102</c:v>
                      </c:pt>
                      <c:pt idx="1104">
                        <c:v>0.64836545676739099</c:v>
                      </c:pt>
                      <c:pt idx="1105">
                        <c:v>0.63178504988102602</c:v>
                      </c:pt>
                      <c:pt idx="1106">
                        <c:v>0.63968156106435503</c:v>
                      </c:pt>
                      <c:pt idx="1107">
                        <c:v>0.63726947050148897</c:v>
                      </c:pt>
                      <c:pt idx="1108">
                        <c:v>0.62594390331626204</c:v>
                      </c:pt>
                      <c:pt idx="1109">
                        <c:v>0.61986564798475996</c:v>
                      </c:pt>
                      <c:pt idx="1110">
                        <c:v>0.611972181613472</c:v>
                      </c:pt>
                      <c:pt idx="1111">
                        <c:v>0.59236229886384495</c:v>
                      </c:pt>
                      <c:pt idx="1112">
                        <c:v>0.56404450249112703</c:v>
                      </c:pt>
                      <c:pt idx="1113">
                        <c:v>0.55958424552054298</c:v>
                      </c:pt>
                      <c:pt idx="1114">
                        <c:v>0.560421175632554</c:v>
                      </c:pt>
                      <c:pt idx="1115">
                        <c:v>0.54719942667723798</c:v>
                      </c:pt>
                      <c:pt idx="1116">
                        <c:v>0.53046889140739295</c:v>
                      </c:pt>
                      <c:pt idx="1117">
                        <c:v>0.52619449974729304</c:v>
                      </c:pt>
                      <c:pt idx="1118">
                        <c:v>0.51243373593708896</c:v>
                      </c:pt>
                      <c:pt idx="1119">
                        <c:v>0.498386318159737</c:v>
                      </c:pt>
                      <c:pt idx="1120">
                        <c:v>0.49724131150704298</c:v>
                      </c:pt>
                      <c:pt idx="1121">
                        <c:v>0.51743066239785895</c:v>
                      </c:pt>
                      <c:pt idx="1122">
                        <c:v>0.52666713140658605</c:v>
                      </c:pt>
                      <c:pt idx="1123">
                        <c:v>0.53065880334264903</c:v>
                      </c:pt>
                      <c:pt idx="1124">
                        <c:v>0.52350772532516399</c:v>
                      </c:pt>
                      <c:pt idx="1125">
                        <c:v>0.511382580673309</c:v>
                      </c:pt>
                      <c:pt idx="1126">
                        <c:v>0.48460818782918103</c:v>
                      </c:pt>
                      <c:pt idx="1127">
                        <c:v>0.47530647908462997</c:v>
                      </c:pt>
                      <c:pt idx="1128">
                        <c:v>0.47648404541856798</c:v>
                      </c:pt>
                      <c:pt idx="1129">
                        <c:v>0.45740511618383001</c:v>
                      </c:pt>
                      <c:pt idx="1130">
                        <c:v>0.45094796381076602</c:v>
                      </c:pt>
                      <c:pt idx="1131">
                        <c:v>0.45912482155411699</c:v>
                      </c:pt>
                    </c:numCache>
                  </c:numRef>
                </c:yVal>
                <c:smooth val="1"/>
                <c:extLst xmlns:c15="http://schemas.microsoft.com/office/drawing/2012/chart">
                  <c:ext xmlns:c16="http://schemas.microsoft.com/office/drawing/2014/chart" uri="{C3380CC4-5D6E-409C-BE32-E72D297353CC}">
                    <c16:uniqueId val="{00000014-BA24-4D9A-B745-9BAE61DCA5D5}"/>
                  </c:ext>
                </c:extLst>
              </c15:ser>
            </c15:filteredScatterSeries>
            <c15:filteredScatterSeries>
              <c15:ser>
                <c:idx val="21"/>
                <c:order val="21"/>
                <c:tx>
                  <c:v>Sample 13 (tempered)</c:v>
                </c:tx>
                <c:spPr>
                  <a:ln>
                    <a:solidFill>
                      <a:schemeClr val="accent4">
                        <a:lumMod val="50000"/>
                      </a:schemeClr>
                    </a:solidFill>
                  </a:ln>
                </c:spPr>
                <c:marker>
                  <c:symbol val="none"/>
                </c:marker>
                <c:xVal>
                  <c:numRef>
                    <c:extLst xmlns:c15="http://schemas.microsoft.com/office/drawing/2012/chart">
                      <c:ext xmlns:c15="http://schemas.microsoft.com/office/drawing/2012/chart" uri="{02D57815-91ED-43cb-92C2-25804820EDAC}">
                        <c15:formulaRef>
                          <c15:sqref>'Sample 13'!$U$6:$U$1138</c15:sqref>
                        </c15:formulaRef>
                      </c:ext>
                    </c:extLst>
                    <c:numCache>
                      <c:formatCode>General</c:formatCode>
                      <c:ptCount val="1133"/>
                      <c:pt idx="0">
                        <c:v>0.30292000000000002</c:v>
                      </c:pt>
                      <c:pt idx="1">
                        <c:v>0.31786999999999999</c:v>
                      </c:pt>
                      <c:pt idx="2">
                        <c:v>0.33282</c:v>
                      </c:pt>
                      <c:pt idx="3">
                        <c:v>0.34777999999999998</c:v>
                      </c:pt>
                      <c:pt idx="4">
                        <c:v>0.36273</c:v>
                      </c:pt>
                      <c:pt idx="5">
                        <c:v>0.37769000000000003</c:v>
                      </c:pt>
                      <c:pt idx="6">
                        <c:v>0.39263999999999999</c:v>
                      </c:pt>
                      <c:pt idx="7">
                        <c:v>0.40760000000000002</c:v>
                      </c:pt>
                      <c:pt idx="8">
                        <c:v>0.42254999999999998</c:v>
                      </c:pt>
                      <c:pt idx="9">
                        <c:v>0.43751000000000001</c:v>
                      </c:pt>
                      <c:pt idx="10">
                        <c:v>0.45245999999999997</c:v>
                      </c:pt>
                      <c:pt idx="11">
                        <c:v>0.46740999999999999</c:v>
                      </c:pt>
                      <c:pt idx="12">
                        <c:v>0.48237000000000002</c:v>
                      </c:pt>
                      <c:pt idx="13">
                        <c:v>0.49731999999999998</c:v>
                      </c:pt>
                      <c:pt idx="14">
                        <c:v>0.51227999999999996</c:v>
                      </c:pt>
                      <c:pt idx="15">
                        <c:v>0.52722999999999998</c:v>
                      </c:pt>
                      <c:pt idx="16">
                        <c:v>0.54218999999999995</c:v>
                      </c:pt>
                      <c:pt idx="17">
                        <c:v>0.55713999999999997</c:v>
                      </c:pt>
                      <c:pt idx="18">
                        <c:v>0.57208999999999999</c:v>
                      </c:pt>
                      <c:pt idx="19">
                        <c:v>0.58704999999999996</c:v>
                      </c:pt>
                      <c:pt idx="20">
                        <c:v>0.60199999999999998</c:v>
                      </c:pt>
                      <c:pt idx="21">
                        <c:v>0.61695999999999995</c:v>
                      </c:pt>
                      <c:pt idx="22">
                        <c:v>0.63190999999999997</c:v>
                      </c:pt>
                      <c:pt idx="23">
                        <c:v>0.64686999999999995</c:v>
                      </c:pt>
                      <c:pt idx="24">
                        <c:v>0.66181999999999996</c:v>
                      </c:pt>
                      <c:pt idx="25">
                        <c:v>0.67676999999999998</c:v>
                      </c:pt>
                      <c:pt idx="26">
                        <c:v>0.69172999999999996</c:v>
                      </c:pt>
                      <c:pt idx="27">
                        <c:v>0.70667999999999997</c:v>
                      </c:pt>
                      <c:pt idx="28">
                        <c:v>0.72163999999999995</c:v>
                      </c:pt>
                      <c:pt idx="29">
                        <c:v>0.73658999999999997</c:v>
                      </c:pt>
                      <c:pt idx="30">
                        <c:v>0.75153999999999999</c:v>
                      </c:pt>
                      <c:pt idx="31">
                        <c:v>0.76649999999999996</c:v>
                      </c:pt>
                      <c:pt idx="32">
                        <c:v>0.78144999999999998</c:v>
                      </c:pt>
                      <c:pt idx="33">
                        <c:v>0.79640999999999995</c:v>
                      </c:pt>
                      <c:pt idx="34">
                        <c:v>0.81135999999999997</c:v>
                      </c:pt>
                      <c:pt idx="35">
                        <c:v>0.82630999999999999</c:v>
                      </c:pt>
                      <c:pt idx="36">
                        <c:v>0.84126999999999996</c:v>
                      </c:pt>
                      <c:pt idx="37">
                        <c:v>0.85621999999999998</c:v>
                      </c:pt>
                      <c:pt idx="38">
                        <c:v>0.87117</c:v>
                      </c:pt>
                      <c:pt idx="39">
                        <c:v>0.88612999999999997</c:v>
                      </c:pt>
                      <c:pt idx="40">
                        <c:v>0.90107999999999999</c:v>
                      </c:pt>
                      <c:pt idx="41">
                        <c:v>0.91603999999999997</c:v>
                      </c:pt>
                      <c:pt idx="42">
                        <c:v>0.93098999999999998</c:v>
                      </c:pt>
                      <c:pt idx="43">
                        <c:v>0.94594</c:v>
                      </c:pt>
                      <c:pt idx="44">
                        <c:v>0.96089999999999998</c:v>
                      </c:pt>
                      <c:pt idx="45">
                        <c:v>0.97585</c:v>
                      </c:pt>
                      <c:pt idx="46">
                        <c:v>0.99080000000000001</c:v>
                      </c:pt>
                      <c:pt idx="47">
                        <c:v>1.00576</c:v>
                      </c:pt>
                      <c:pt idx="48">
                        <c:v>1.02071</c:v>
                      </c:pt>
                      <c:pt idx="49">
                        <c:v>1.03566</c:v>
                      </c:pt>
                      <c:pt idx="50">
                        <c:v>1.0506200000000001</c:v>
                      </c:pt>
                      <c:pt idx="51">
                        <c:v>1.0655699999999999</c:v>
                      </c:pt>
                      <c:pt idx="52">
                        <c:v>1.0805199999999999</c:v>
                      </c:pt>
                      <c:pt idx="53">
                        <c:v>1.09548</c:v>
                      </c:pt>
                      <c:pt idx="54">
                        <c:v>1.11043</c:v>
                      </c:pt>
                      <c:pt idx="55">
                        <c:v>1.12538</c:v>
                      </c:pt>
                      <c:pt idx="56">
                        <c:v>1.1403399999999999</c:v>
                      </c:pt>
                      <c:pt idx="57">
                        <c:v>1.1552899999999999</c:v>
                      </c:pt>
                      <c:pt idx="58">
                        <c:v>1.1702399999999999</c:v>
                      </c:pt>
                      <c:pt idx="59">
                        <c:v>1.1852</c:v>
                      </c:pt>
                      <c:pt idx="60">
                        <c:v>1.2001500000000001</c:v>
                      </c:pt>
                      <c:pt idx="61">
                        <c:v>1.2151000000000001</c:v>
                      </c:pt>
                      <c:pt idx="62">
                        <c:v>1.2300500000000001</c:v>
                      </c:pt>
                      <c:pt idx="63">
                        <c:v>1.24501</c:v>
                      </c:pt>
                      <c:pt idx="64">
                        <c:v>1.25996</c:v>
                      </c:pt>
                      <c:pt idx="65">
                        <c:v>1.27491</c:v>
                      </c:pt>
                      <c:pt idx="66">
                        <c:v>1.2898700000000001</c:v>
                      </c:pt>
                      <c:pt idx="67">
                        <c:v>1.3048200000000001</c:v>
                      </c:pt>
                      <c:pt idx="68">
                        <c:v>1.3197700000000001</c:v>
                      </c:pt>
                      <c:pt idx="69">
                        <c:v>1.3347199999999999</c:v>
                      </c:pt>
                      <c:pt idx="70">
                        <c:v>1.34968</c:v>
                      </c:pt>
                      <c:pt idx="71">
                        <c:v>1.36463</c:v>
                      </c:pt>
                      <c:pt idx="72">
                        <c:v>1.37958</c:v>
                      </c:pt>
                      <c:pt idx="73">
                        <c:v>1.39453</c:v>
                      </c:pt>
                      <c:pt idx="74">
                        <c:v>1.4094899999999999</c:v>
                      </c:pt>
                      <c:pt idx="75">
                        <c:v>1.4244399999999999</c:v>
                      </c:pt>
                      <c:pt idx="76">
                        <c:v>1.4393899999999999</c:v>
                      </c:pt>
                      <c:pt idx="77">
                        <c:v>1.45434</c:v>
                      </c:pt>
                      <c:pt idx="78">
                        <c:v>1.4693000000000001</c:v>
                      </c:pt>
                      <c:pt idx="79">
                        <c:v>1.4842500000000001</c:v>
                      </c:pt>
                      <c:pt idx="80">
                        <c:v>1.4992000000000001</c:v>
                      </c:pt>
                      <c:pt idx="81">
                        <c:v>1.5141500000000001</c:v>
                      </c:pt>
                      <c:pt idx="82">
                        <c:v>1.5290999999999999</c:v>
                      </c:pt>
                      <c:pt idx="83">
                        <c:v>1.54406</c:v>
                      </c:pt>
                      <c:pt idx="84">
                        <c:v>1.55901</c:v>
                      </c:pt>
                      <c:pt idx="85">
                        <c:v>1.57396</c:v>
                      </c:pt>
                      <c:pt idx="86">
                        <c:v>1.58891</c:v>
                      </c:pt>
                      <c:pt idx="87">
                        <c:v>1.6038600000000001</c:v>
                      </c:pt>
                      <c:pt idx="88">
                        <c:v>1.6188100000000001</c:v>
                      </c:pt>
                      <c:pt idx="89">
                        <c:v>1.6337699999999999</c:v>
                      </c:pt>
                      <c:pt idx="90">
                        <c:v>1.64872</c:v>
                      </c:pt>
                      <c:pt idx="91">
                        <c:v>1.66367</c:v>
                      </c:pt>
                      <c:pt idx="92">
                        <c:v>1.67862</c:v>
                      </c:pt>
                      <c:pt idx="93">
                        <c:v>1.69357</c:v>
                      </c:pt>
                      <c:pt idx="94">
                        <c:v>1.70852</c:v>
                      </c:pt>
                      <c:pt idx="95">
                        <c:v>1.7234700000000001</c:v>
                      </c:pt>
                      <c:pt idx="96">
                        <c:v>1.7384299999999999</c:v>
                      </c:pt>
                      <c:pt idx="97">
                        <c:v>1.7533799999999999</c:v>
                      </c:pt>
                      <c:pt idx="98">
                        <c:v>1.76833</c:v>
                      </c:pt>
                      <c:pt idx="99">
                        <c:v>1.78328</c:v>
                      </c:pt>
                      <c:pt idx="100">
                        <c:v>1.79823</c:v>
                      </c:pt>
                      <c:pt idx="101">
                        <c:v>1.81318</c:v>
                      </c:pt>
                      <c:pt idx="102">
                        <c:v>1.82813</c:v>
                      </c:pt>
                      <c:pt idx="103">
                        <c:v>1.8430800000000001</c:v>
                      </c:pt>
                      <c:pt idx="104">
                        <c:v>1.8580300000000001</c:v>
                      </c:pt>
                      <c:pt idx="105">
                        <c:v>1.8729800000000001</c:v>
                      </c:pt>
                      <c:pt idx="106">
                        <c:v>1.8879300000000001</c:v>
                      </c:pt>
                      <c:pt idx="107">
                        <c:v>1.9028799999999999</c:v>
                      </c:pt>
                      <c:pt idx="108">
                        <c:v>1.9178299999999999</c:v>
                      </c:pt>
                      <c:pt idx="109">
                        <c:v>1.93279</c:v>
                      </c:pt>
                      <c:pt idx="110">
                        <c:v>1.94774</c:v>
                      </c:pt>
                      <c:pt idx="111">
                        <c:v>1.96269</c:v>
                      </c:pt>
                      <c:pt idx="112">
                        <c:v>1.9776400000000001</c:v>
                      </c:pt>
                      <c:pt idx="113">
                        <c:v>1.9925900000000001</c:v>
                      </c:pt>
                      <c:pt idx="114">
                        <c:v>2.0075400000000001</c:v>
                      </c:pt>
                      <c:pt idx="115">
                        <c:v>2.0224899999999999</c:v>
                      </c:pt>
                      <c:pt idx="116">
                        <c:v>2.0374400000000001</c:v>
                      </c:pt>
                      <c:pt idx="117">
                        <c:v>2.0523899999999999</c:v>
                      </c:pt>
                      <c:pt idx="118">
                        <c:v>2.0673400000000002</c:v>
                      </c:pt>
                      <c:pt idx="119">
                        <c:v>2.08229</c:v>
                      </c:pt>
                      <c:pt idx="120">
                        <c:v>2.0972400000000002</c:v>
                      </c:pt>
                      <c:pt idx="121">
                        <c:v>2.11219</c:v>
                      </c:pt>
                      <c:pt idx="122">
                        <c:v>2.1271300000000002</c:v>
                      </c:pt>
                      <c:pt idx="123">
                        <c:v>2.14208</c:v>
                      </c:pt>
                      <c:pt idx="124">
                        <c:v>2.1570299999999998</c:v>
                      </c:pt>
                      <c:pt idx="125">
                        <c:v>2.17198</c:v>
                      </c:pt>
                      <c:pt idx="126">
                        <c:v>2.1869299999999998</c:v>
                      </c:pt>
                      <c:pt idx="127">
                        <c:v>2.2018800000000001</c:v>
                      </c:pt>
                      <c:pt idx="128">
                        <c:v>2.2168299999999999</c:v>
                      </c:pt>
                      <c:pt idx="129">
                        <c:v>2.2317800000000001</c:v>
                      </c:pt>
                      <c:pt idx="130">
                        <c:v>2.2467299999999999</c:v>
                      </c:pt>
                      <c:pt idx="131">
                        <c:v>2.2616800000000001</c:v>
                      </c:pt>
                      <c:pt idx="132">
                        <c:v>2.2766299999999999</c:v>
                      </c:pt>
                      <c:pt idx="133">
                        <c:v>2.2915700000000001</c:v>
                      </c:pt>
                      <c:pt idx="134">
                        <c:v>2.3065199999999999</c:v>
                      </c:pt>
                      <c:pt idx="135">
                        <c:v>2.3214700000000001</c:v>
                      </c:pt>
                      <c:pt idx="136">
                        <c:v>2.3364199999999999</c:v>
                      </c:pt>
                      <c:pt idx="137">
                        <c:v>2.3513700000000002</c:v>
                      </c:pt>
                      <c:pt idx="138">
                        <c:v>2.36632</c:v>
                      </c:pt>
                      <c:pt idx="139">
                        <c:v>2.3812700000000002</c:v>
                      </c:pt>
                      <c:pt idx="140">
                        <c:v>2.39621</c:v>
                      </c:pt>
                      <c:pt idx="141">
                        <c:v>2.4111600000000002</c:v>
                      </c:pt>
                      <c:pt idx="142">
                        <c:v>2.42611</c:v>
                      </c:pt>
                      <c:pt idx="143">
                        <c:v>2.4410599999999998</c:v>
                      </c:pt>
                      <c:pt idx="144">
                        <c:v>2.45601</c:v>
                      </c:pt>
                      <c:pt idx="145">
                        <c:v>2.4709500000000002</c:v>
                      </c:pt>
                      <c:pt idx="146">
                        <c:v>2.4859</c:v>
                      </c:pt>
                      <c:pt idx="147">
                        <c:v>2.5008499999999998</c:v>
                      </c:pt>
                      <c:pt idx="148">
                        <c:v>2.5158</c:v>
                      </c:pt>
                      <c:pt idx="149">
                        <c:v>2.5307400000000002</c:v>
                      </c:pt>
                      <c:pt idx="150">
                        <c:v>2.54569</c:v>
                      </c:pt>
                      <c:pt idx="151">
                        <c:v>2.5606399999999998</c:v>
                      </c:pt>
                      <c:pt idx="152">
                        <c:v>2.57558</c:v>
                      </c:pt>
                      <c:pt idx="153">
                        <c:v>2.5905300000000002</c:v>
                      </c:pt>
                      <c:pt idx="154">
                        <c:v>2.60548</c:v>
                      </c:pt>
                      <c:pt idx="155">
                        <c:v>2.6204299999999998</c:v>
                      </c:pt>
                      <c:pt idx="156">
                        <c:v>2.63537</c:v>
                      </c:pt>
                      <c:pt idx="157">
                        <c:v>2.6503199999999998</c:v>
                      </c:pt>
                      <c:pt idx="158">
                        <c:v>2.66527</c:v>
                      </c:pt>
                      <c:pt idx="159">
                        <c:v>2.6802100000000002</c:v>
                      </c:pt>
                      <c:pt idx="160">
                        <c:v>2.69516</c:v>
                      </c:pt>
                      <c:pt idx="161">
                        <c:v>2.7101099999999998</c:v>
                      </c:pt>
                      <c:pt idx="162">
                        <c:v>2.72505</c:v>
                      </c:pt>
                      <c:pt idx="163">
                        <c:v>2.74</c:v>
                      </c:pt>
                      <c:pt idx="164">
                        <c:v>2.7549399999999999</c:v>
                      </c:pt>
                      <c:pt idx="165">
                        <c:v>2.7698900000000002</c:v>
                      </c:pt>
                      <c:pt idx="166">
                        <c:v>2.78484</c:v>
                      </c:pt>
                      <c:pt idx="167">
                        <c:v>2.7997800000000002</c:v>
                      </c:pt>
                      <c:pt idx="168">
                        <c:v>2.81473</c:v>
                      </c:pt>
                      <c:pt idx="169">
                        <c:v>2.8296700000000001</c:v>
                      </c:pt>
                      <c:pt idx="170">
                        <c:v>2.8446199999999999</c:v>
                      </c:pt>
                      <c:pt idx="171">
                        <c:v>2.8595600000000001</c:v>
                      </c:pt>
                      <c:pt idx="172">
                        <c:v>2.8745099999999999</c:v>
                      </c:pt>
                      <c:pt idx="173">
                        <c:v>2.8894500000000001</c:v>
                      </c:pt>
                      <c:pt idx="174">
                        <c:v>2.9043999999999999</c:v>
                      </c:pt>
                      <c:pt idx="175">
                        <c:v>2.91934</c:v>
                      </c:pt>
                      <c:pt idx="176">
                        <c:v>2.9342899999999998</c:v>
                      </c:pt>
                      <c:pt idx="177">
                        <c:v>2.94923</c:v>
                      </c:pt>
                      <c:pt idx="178">
                        <c:v>2.9641799999999998</c:v>
                      </c:pt>
                      <c:pt idx="179">
                        <c:v>2.97912</c:v>
                      </c:pt>
                      <c:pt idx="180">
                        <c:v>2.9940699999999998</c:v>
                      </c:pt>
                      <c:pt idx="181">
                        <c:v>3.00901</c:v>
                      </c:pt>
                      <c:pt idx="182">
                        <c:v>3.0239600000000002</c:v>
                      </c:pt>
                      <c:pt idx="183">
                        <c:v>3.0388999999999999</c:v>
                      </c:pt>
                      <c:pt idx="184">
                        <c:v>3.0538400000000001</c:v>
                      </c:pt>
                      <c:pt idx="185">
                        <c:v>3.0687899999999999</c:v>
                      </c:pt>
                      <c:pt idx="186">
                        <c:v>3.0837300000000001</c:v>
                      </c:pt>
                      <c:pt idx="187">
                        <c:v>3.0986799999999999</c:v>
                      </c:pt>
                      <c:pt idx="188">
                        <c:v>3.1136200000000001</c:v>
                      </c:pt>
                      <c:pt idx="189">
                        <c:v>3.1285599999999998</c:v>
                      </c:pt>
                      <c:pt idx="190">
                        <c:v>3.14351</c:v>
                      </c:pt>
                      <c:pt idx="191">
                        <c:v>3.1584500000000002</c:v>
                      </c:pt>
                      <c:pt idx="192">
                        <c:v>3.1734</c:v>
                      </c:pt>
                      <c:pt idx="193">
                        <c:v>3.1883400000000002</c:v>
                      </c:pt>
                      <c:pt idx="194">
                        <c:v>3.2032799999999999</c:v>
                      </c:pt>
                      <c:pt idx="195">
                        <c:v>3.2182200000000001</c:v>
                      </c:pt>
                      <c:pt idx="196">
                        <c:v>3.2331699999999999</c:v>
                      </c:pt>
                      <c:pt idx="197">
                        <c:v>3.2481100000000001</c:v>
                      </c:pt>
                      <c:pt idx="198">
                        <c:v>3.2630499999999998</c:v>
                      </c:pt>
                      <c:pt idx="199">
                        <c:v>3.27799</c:v>
                      </c:pt>
                      <c:pt idx="200">
                        <c:v>3.2929400000000002</c:v>
                      </c:pt>
                      <c:pt idx="201">
                        <c:v>3.3078799999999999</c:v>
                      </c:pt>
                      <c:pt idx="202">
                        <c:v>3.3228200000000001</c:v>
                      </c:pt>
                      <c:pt idx="203">
                        <c:v>3.3377599999999998</c:v>
                      </c:pt>
                      <c:pt idx="204">
                        <c:v>3.3527100000000001</c:v>
                      </c:pt>
                      <c:pt idx="205">
                        <c:v>3.3676499999999998</c:v>
                      </c:pt>
                      <c:pt idx="206">
                        <c:v>3.38259</c:v>
                      </c:pt>
                      <c:pt idx="207">
                        <c:v>3.3975300000000002</c:v>
                      </c:pt>
                      <c:pt idx="208">
                        <c:v>3.4124699999999999</c:v>
                      </c:pt>
                      <c:pt idx="209">
                        <c:v>3.4274100000000001</c:v>
                      </c:pt>
                      <c:pt idx="210">
                        <c:v>3.4423599999999999</c:v>
                      </c:pt>
                      <c:pt idx="211">
                        <c:v>3.4573</c:v>
                      </c:pt>
                      <c:pt idx="212">
                        <c:v>3.4722400000000002</c:v>
                      </c:pt>
                      <c:pt idx="213">
                        <c:v>3.4871799999999999</c:v>
                      </c:pt>
                      <c:pt idx="214">
                        <c:v>3.5021200000000001</c:v>
                      </c:pt>
                      <c:pt idx="215">
                        <c:v>3.5170599999999999</c:v>
                      </c:pt>
                      <c:pt idx="216">
                        <c:v>3.532</c:v>
                      </c:pt>
                      <c:pt idx="217">
                        <c:v>3.5469400000000002</c:v>
                      </c:pt>
                      <c:pt idx="218">
                        <c:v>3.5618799999999999</c:v>
                      </c:pt>
                      <c:pt idx="219">
                        <c:v>3.5768200000000001</c:v>
                      </c:pt>
                      <c:pt idx="220">
                        <c:v>3.5917599999999998</c:v>
                      </c:pt>
                      <c:pt idx="221">
                        <c:v>3.6067</c:v>
                      </c:pt>
                      <c:pt idx="222">
                        <c:v>3.6216400000000002</c:v>
                      </c:pt>
                      <c:pt idx="223">
                        <c:v>3.6365799999999999</c:v>
                      </c:pt>
                      <c:pt idx="224">
                        <c:v>3.6515200000000001</c:v>
                      </c:pt>
                      <c:pt idx="225">
                        <c:v>3.6664599999999998</c:v>
                      </c:pt>
                      <c:pt idx="226">
                        <c:v>3.6814</c:v>
                      </c:pt>
                      <c:pt idx="227">
                        <c:v>3.6963400000000002</c:v>
                      </c:pt>
                      <c:pt idx="228">
                        <c:v>3.7112799999999999</c:v>
                      </c:pt>
                      <c:pt idx="229">
                        <c:v>3.7262200000000001</c:v>
                      </c:pt>
                      <c:pt idx="230">
                        <c:v>3.7411599999999998</c:v>
                      </c:pt>
                      <c:pt idx="231">
                        <c:v>3.7561</c:v>
                      </c:pt>
                      <c:pt idx="232">
                        <c:v>3.7710300000000001</c:v>
                      </c:pt>
                      <c:pt idx="233">
                        <c:v>3.7859699999999998</c:v>
                      </c:pt>
                      <c:pt idx="234">
                        <c:v>3.80091</c:v>
                      </c:pt>
                      <c:pt idx="235">
                        <c:v>3.8158500000000002</c:v>
                      </c:pt>
                      <c:pt idx="236">
                        <c:v>3.8307899999999999</c:v>
                      </c:pt>
                      <c:pt idx="237">
                        <c:v>3.84572</c:v>
                      </c:pt>
                      <c:pt idx="238">
                        <c:v>3.8606600000000002</c:v>
                      </c:pt>
                      <c:pt idx="239">
                        <c:v>3.8755999999999999</c:v>
                      </c:pt>
                      <c:pt idx="240">
                        <c:v>3.8905400000000001</c:v>
                      </c:pt>
                      <c:pt idx="241">
                        <c:v>3.9054799999999998</c:v>
                      </c:pt>
                      <c:pt idx="242">
                        <c:v>3.92041</c:v>
                      </c:pt>
                      <c:pt idx="243">
                        <c:v>3.9353500000000001</c:v>
                      </c:pt>
                      <c:pt idx="244">
                        <c:v>3.9502899999999999</c:v>
                      </c:pt>
                      <c:pt idx="245">
                        <c:v>3.96522</c:v>
                      </c:pt>
                      <c:pt idx="246">
                        <c:v>3.9801600000000001</c:v>
                      </c:pt>
                      <c:pt idx="247">
                        <c:v>3.9950999999999999</c:v>
                      </c:pt>
                      <c:pt idx="248">
                        <c:v>4.0100300000000004</c:v>
                      </c:pt>
                      <c:pt idx="249">
                        <c:v>4.0249699999999997</c:v>
                      </c:pt>
                      <c:pt idx="250">
                        <c:v>4.0399099999999999</c:v>
                      </c:pt>
                      <c:pt idx="251">
                        <c:v>4.0548400000000004</c:v>
                      </c:pt>
                      <c:pt idx="252">
                        <c:v>4.0697799999999997</c:v>
                      </c:pt>
                      <c:pt idx="253">
                        <c:v>4.0847199999999999</c:v>
                      </c:pt>
                      <c:pt idx="254">
                        <c:v>4.0996499999999996</c:v>
                      </c:pt>
                      <c:pt idx="255">
                        <c:v>4.1145899999999997</c:v>
                      </c:pt>
                      <c:pt idx="256">
                        <c:v>4.1295200000000003</c:v>
                      </c:pt>
                      <c:pt idx="257">
                        <c:v>4.1444599999999996</c:v>
                      </c:pt>
                      <c:pt idx="258">
                        <c:v>4.1593900000000001</c:v>
                      </c:pt>
                      <c:pt idx="259">
                        <c:v>4.1743300000000003</c:v>
                      </c:pt>
                      <c:pt idx="260">
                        <c:v>4.18926</c:v>
                      </c:pt>
                      <c:pt idx="261">
                        <c:v>4.2042000000000002</c:v>
                      </c:pt>
                      <c:pt idx="262">
                        <c:v>4.2191299999999998</c:v>
                      </c:pt>
                      <c:pt idx="263">
                        <c:v>4.23407</c:v>
                      </c:pt>
                      <c:pt idx="264">
                        <c:v>4.2489999999999997</c:v>
                      </c:pt>
                      <c:pt idx="265">
                        <c:v>4.2639399999999998</c:v>
                      </c:pt>
                      <c:pt idx="266">
                        <c:v>4.2788700000000004</c:v>
                      </c:pt>
                      <c:pt idx="267">
                        <c:v>4.2938000000000001</c:v>
                      </c:pt>
                      <c:pt idx="268">
                        <c:v>4.3087400000000002</c:v>
                      </c:pt>
                      <c:pt idx="269">
                        <c:v>4.3236699999999999</c:v>
                      </c:pt>
                      <c:pt idx="270">
                        <c:v>4.3385999999999996</c:v>
                      </c:pt>
                      <c:pt idx="271">
                        <c:v>4.3535399999999997</c:v>
                      </c:pt>
                      <c:pt idx="272">
                        <c:v>4.3684700000000003</c:v>
                      </c:pt>
                      <c:pt idx="273">
                        <c:v>4.3834</c:v>
                      </c:pt>
                      <c:pt idx="274">
                        <c:v>4.3983400000000001</c:v>
                      </c:pt>
                      <c:pt idx="275">
                        <c:v>4.4132699999999998</c:v>
                      </c:pt>
                      <c:pt idx="276">
                        <c:v>4.4282000000000004</c:v>
                      </c:pt>
                      <c:pt idx="277">
                        <c:v>4.44313</c:v>
                      </c:pt>
                      <c:pt idx="278">
                        <c:v>4.4580700000000002</c:v>
                      </c:pt>
                      <c:pt idx="279">
                        <c:v>4.4729999999999999</c:v>
                      </c:pt>
                      <c:pt idx="280">
                        <c:v>4.4879300000000004</c:v>
                      </c:pt>
                      <c:pt idx="281">
                        <c:v>4.5028600000000001</c:v>
                      </c:pt>
                      <c:pt idx="282">
                        <c:v>4.5177899999999998</c:v>
                      </c:pt>
                      <c:pt idx="283">
                        <c:v>4.5327299999999999</c:v>
                      </c:pt>
                      <c:pt idx="284">
                        <c:v>4.5476599999999996</c:v>
                      </c:pt>
                      <c:pt idx="285">
                        <c:v>4.5625900000000001</c:v>
                      </c:pt>
                      <c:pt idx="286">
                        <c:v>4.5775199999999998</c:v>
                      </c:pt>
                      <c:pt idx="287">
                        <c:v>4.5924500000000004</c:v>
                      </c:pt>
                      <c:pt idx="288">
                        <c:v>4.60738</c:v>
                      </c:pt>
                      <c:pt idx="289">
                        <c:v>4.6223099999999997</c:v>
                      </c:pt>
                      <c:pt idx="290">
                        <c:v>4.6372400000000003</c:v>
                      </c:pt>
                      <c:pt idx="291">
                        <c:v>4.6521699999999999</c:v>
                      </c:pt>
                      <c:pt idx="292">
                        <c:v>4.6670999999999996</c:v>
                      </c:pt>
                      <c:pt idx="293">
                        <c:v>4.6820300000000001</c:v>
                      </c:pt>
                      <c:pt idx="294">
                        <c:v>4.6969599999999998</c:v>
                      </c:pt>
                      <c:pt idx="295">
                        <c:v>4.7118900000000004</c:v>
                      </c:pt>
                      <c:pt idx="296">
                        <c:v>4.72682</c:v>
                      </c:pt>
                      <c:pt idx="297">
                        <c:v>4.7417499999999997</c:v>
                      </c:pt>
                      <c:pt idx="298">
                        <c:v>4.7566800000000002</c:v>
                      </c:pt>
                      <c:pt idx="299">
                        <c:v>4.7716099999999999</c:v>
                      </c:pt>
                      <c:pt idx="300">
                        <c:v>4.7865399999999996</c:v>
                      </c:pt>
                      <c:pt idx="301">
                        <c:v>4.8014700000000001</c:v>
                      </c:pt>
                      <c:pt idx="302">
                        <c:v>4.8163900000000002</c:v>
                      </c:pt>
                      <c:pt idx="303">
                        <c:v>4.8313199999999998</c:v>
                      </c:pt>
                      <c:pt idx="304">
                        <c:v>4.8462500000000004</c:v>
                      </c:pt>
                      <c:pt idx="305">
                        <c:v>4.8611800000000001</c:v>
                      </c:pt>
                      <c:pt idx="306">
                        <c:v>4.8761099999999997</c:v>
                      </c:pt>
                      <c:pt idx="307">
                        <c:v>4.8910299999999998</c:v>
                      </c:pt>
                      <c:pt idx="308">
                        <c:v>4.9059600000000003</c:v>
                      </c:pt>
                      <c:pt idx="309">
                        <c:v>4.92089</c:v>
                      </c:pt>
                      <c:pt idx="310">
                        <c:v>4.9358199999999997</c:v>
                      </c:pt>
                      <c:pt idx="311">
                        <c:v>4.9507399999999997</c:v>
                      </c:pt>
                      <c:pt idx="312">
                        <c:v>4.9656700000000003</c:v>
                      </c:pt>
                      <c:pt idx="313">
                        <c:v>4.9805999999999999</c:v>
                      </c:pt>
                      <c:pt idx="314">
                        <c:v>4.99552</c:v>
                      </c:pt>
                      <c:pt idx="315">
                        <c:v>5.0104499999999996</c:v>
                      </c:pt>
                      <c:pt idx="316">
                        <c:v>5.0253800000000002</c:v>
                      </c:pt>
                      <c:pt idx="317">
                        <c:v>5.0403000000000002</c:v>
                      </c:pt>
                      <c:pt idx="318">
                        <c:v>5.0552299999999999</c:v>
                      </c:pt>
                      <c:pt idx="319">
                        <c:v>5.0701499999999999</c:v>
                      </c:pt>
                      <c:pt idx="320">
                        <c:v>5.0850799999999996</c:v>
                      </c:pt>
                      <c:pt idx="321">
                        <c:v>5.1000100000000002</c:v>
                      </c:pt>
                      <c:pt idx="322">
                        <c:v>5.1149300000000002</c:v>
                      </c:pt>
                      <c:pt idx="323">
                        <c:v>5.1298599999999999</c:v>
                      </c:pt>
                      <c:pt idx="324">
                        <c:v>5.1447799999999999</c:v>
                      </c:pt>
                      <c:pt idx="325">
                        <c:v>5.1597</c:v>
                      </c:pt>
                      <c:pt idx="326">
                        <c:v>5.1746299999999996</c:v>
                      </c:pt>
                      <c:pt idx="327">
                        <c:v>5.1895499999999997</c:v>
                      </c:pt>
                      <c:pt idx="328">
                        <c:v>5.2044800000000002</c:v>
                      </c:pt>
                      <c:pt idx="329">
                        <c:v>5.2194000000000003</c:v>
                      </c:pt>
                      <c:pt idx="330">
                        <c:v>5.2343299999999999</c:v>
                      </c:pt>
                      <c:pt idx="331">
                        <c:v>5.24925</c:v>
                      </c:pt>
                      <c:pt idx="332">
                        <c:v>5.26417</c:v>
                      </c:pt>
                      <c:pt idx="333">
                        <c:v>5.2790999999999997</c:v>
                      </c:pt>
                      <c:pt idx="334">
                        <c:v>5.2940199999999997</c:v>
                      </c:pt>
                      <c:pt idx="335">
                        <c:v>5.3089399999999998</c:v>
                      </c:pt>
                      <c:pt idx="336">
                        <c:v>5.3238599999999998</c:v>
                      </c:pt>
                      <c:pt idx="337">
                        <c:v>5.3387900000000004</c:v>
                      </c:pt>
                      <c:pt idx="338">
                        <c:v>5.3537100000000004</c:v>
                      </c:pt>
                      <c:pt idx="339">
                        <c:v>5.3686299999999996</c:v>
                      </c:pt>
                      <c:pt idx="340">
                        <c:v>5.3835499999999996</c:v>
                      </c:pt>
                      <c:pt idx="341">
                        <c:v>5.3984800000000002</c:v>
                      </c:pt>
                      <c:pt idx="342">
                        <c:v>5.4134000000000002</c:v>
                      </c:pt>
                      <c:pt idx="343">
                        <c:v>5.4283200000000003</c:v>
                      </c:pt>
                      <c:pt idx="344">
                        <c:v>5.4432400000000003</c:v>
                      </c:pt>
                      <c:pt idx="345">
                        <c:v>5.4581600000000003</c:v>
                      </c:pt>
                      <c:pt idx="346">
                        <c:v>5.4730800000000004</c:v>
                      </c:pt>
                      <c:pt idx="347">
                        <c:v>5.4880000000000004</c:v>
                      </c:pt>
                      <c:pt idx="348">
                        <c:v>5.5029199999999996</c:v>
                      </c:pt>
                      <c:pt idx="349">
                        <c:v>5.5178399999999996</c:v>
                      </c:pt>
                      <c:pt idx="350">
                        <c:v>5.5327599999999997</c:v>
                      </c:pt>
                      <c:pt idx="351">
                        <c:v>5.5476799999999997</c:v>
                      </c:pt>
                      <c:pt idx="352">
                        <c:v>5.5625999999999998</c:v>
                      </c:pt>
                      <c:pt idx="353">
                        <c:v>5.5775199999999998</c:v>
                      </c:pt>
                      <c:pt idx="354">
                        <c:v>5.5924399999999999</c:v>
                      </c:pt>
                      <c:pt idx="355">
                        <c:v>5.6073599999999999</c:v>
                      </c:pt>
                      <c:pt idx="356">
                        <c:v>5.6222799999999999</c:v>
                      </c:pt>
                      <c:pt idx="357">
                        <c:v>5.6372</c:v>
                      </c:pt>
                      <c:pt idx="358">
                        <c:v>5.65212</c:v>
                      </c:pt>
                      <c:pt idx="359">
                        <c:v>5.6670400000000001</c:v>
                      </c:pt>
                      <c:pt idx="360">
                        <c:v>5.6819499999999996</c:v>
                      </c:pt>
                      <c:pt idx="361">
                        <c:v>5.6968699999999997</c:v>
                      </c:pt>
                      <c:pt idx="362">
                        <c:v>5.7117899999999997</c:v>
                      </c:pt>
                      <c:pt idx="363">
                        <c:v>5.7267099999999997</c:v>
                      </c:pt>
                      <c:pt idx="364">
                        <c:v>5.7416299999999998</c:v>
                      </c:pt>
                      <c:pt idx="365">
                        <c:v>5.7565400000000002</c:v>
                      </c:pt>
                      <c:pt idx="366">
                        <c:v>5.7714600000000003</c:v>
                      </c:pt>
                      <c:pt idx="367">
                        <c:v>5.7863800000000003</c:v>
                      </c:pt>
                      <c:pt idx="368">
                        <c:v>5.8012899999999998</c:v>
                      </c:pt>
                      <c:pt idx="369">
                        <c:v>5.8162099999999999</c:v>
                      </c:pt>
                      <c:pt idx="370">
                        <c:v>5.8311299999999999</c:v>
                      </c:pt>
                      <c:pt idx="371">
                        <c:v>5.8460400000000003</c:v>
                      </c:pt>
                      <c:pt idx="372">
                        <c:v>5.8609600000000004</c:v>
                      </c:pt>
                      <c:pt idx="373">
                        <c:v>5.8758800000000004</c:v>
                      </c:pt>
                      <c:pt idx="374">
                        <c:v>5.89079</c:v>
                      </c:pt>
                      <c:pt idx="375">
                        <c:v>5.90571</c:v>
                      </c:pt>
                      <c:pt idx="376">
                        <c:v>5.9206200000000004</c:v>
                      </c:pt>
                      <c:pt idx="377">
                        <c:v>5.9355399999999996</c:v>
                      </c:pt>
                      <c:pt idx="378">
                        <c:v>5.95045</c:v>
                      </c:pt>
                      <c:pt idx="379">
                        <c:v>5.9653700000000001</c:v>
                      </c:pt>
                      <c:pt idx="380">
                        <c:v>5.9802799999999996</c:v>
                      </c:pt>
                      <c:pt idx="381">
                        <c:v>5.99519</c:v>
                      </c:pt>
                      <c:pt idx="382">
                        <c:v>6.0101100000000001</c:v>
                      </c:pt>
                      <c:pt idx="383">
                        <c:v>6.0250199999999996</c:v>
                      </c:pt>
                      <c:pt idx="384">
                        <c:v>6.0399399999999996</c:v>
                      </c:pt>
                      <c:pt idx="385">
                        <c:v>6.0548500000000001</c:v>
                      </c:pt>
                      <c:pt idx="386">
                        <c:v>6.0697599999999996</c:v>
                      </c:pt>
                      <c:pt idx="387">
                        <c:v>6.08467</c:v>
                      </c:pt>
                      <c:pt idx="388">
                        <c:v>6.0995900000000001</c:v>
                      </c:pt>
                      <c:pt idx="389">
                        <c:v>6.1144999999999996</c:v>
                      </c:pt>
                      <c:pt idx="390">
                        <c:v>6.12941</c:v>
                      </c:pt>
                      <c:pt idx="391">
                        <c:v>6.1443300000000001</c:v>
                      </c:pt>
                      <c:pt idx="392">
                        <c:v>6.1592399999999996</c:v>
                      </c:pt>
                      <c:pt idx="393">
                        <c:v>6.17415</c:v>
                      </c:pt>
                      <c:pt idx="394">
                        <c:v>6.1890599999999996</c:v>
                      </c:pt>
                      <c:pt idx="395">
                        <c:v>6.20397</c:v>
                      </c:pt>
                      <c:pt idx="396">
                        <c:v>6.2188800000000004</c:v>
                      </c:pt>
                      <c:pt idx="397">
                        <c:v>6.2337899999999999</c:v>
                      </c:pt>
                      <c:pt idx="398">
                        <c:v>6.2487000000000004</c:v>
                      </c:pt>
                      <c:pt idx="399">
                        <c:v>6.2636099999999999</c:v>
                      </c:pt>
                      <c:pt idx="400">
                        <c:v>6.2785200000000003</c:v>
                      </c:pt>
                      <c:pt idx="401">
                        <c:v>6.2934299999999999</c:v>
                      </c:pt>
                      <c:pt idx="402">
                        <c:v>6.3083400000000003</c:v>
                      </c:pt>
                      <c:pt idx="403">
                        <c:v>6.3232499999999998</c:v>
                      </c:pt>
                      <c:pt idx="404">
                        <c:v>6.3381600000000002</c:v>
                      </c:pt>
                      <c:pt idx="405">
                        <c:v>6.3530699999999998</c:v>
                      </c:pt>
                      <c:pt idx="406">
                        <c:v>6.3679800000000002</c:v>
                      </c:pt>
                      <c:pt idx="407">
                        <c:v>6.3828899999999997</c:v>
                      </c:pt>
                      <c:pt idx="408">
                        <c:v>6.3978000000000002</c:v>
                      </c:pt>
                      <c:pt idx="409">
                        <c:v>6.4127099999999997</c:v>
                      </c:pt>
                      <c:pt idx="410">
                        <c:v>6.4276200000000001</c:v>
                      </c:pt>
                      <c:pt idx="411">
                        <c:v>6.44252</c:v>
                      </c:pt>
                      <c:pt idx="412">
                        <c:v>6.4574299999999996</c:v>
                      </c:pt>
                      <c:pt idx="413">
                        <c:v>6.47234</c:v>
                      </c:pt>
                      <c:pt idx="414">
                        <c:v>6.4872500000000004</c:v>
                      </c:pt>
                      <c:pt idx="415">
                        <c:v>6.5021500000000003</c:v>
                      </c:pt>
                      <c:pt idx="416">
                        <c:v>6.5170599999999999</c:v>
                      </c:pt>
                      <c:pt idx="417">
                        <c:v>6.5319700000000003</c:v>
                      </c:pt>
                      <c:pt idx="418">
                        <c:v>6.5468700000000002</c:v>
                      </c:pt>
                      <c:pt idx="419">
                        <c:v>6.5617799999999997</c:v>
                      </c:pt>
                      <c:pt idx="420">
                        <c:v>6.5766799999999996</c:v>
                      </c:pt>
                      <c:pt idx="421">
                        <c:v>6.5915900000000001</c:v>
                      </c:pt>
                      <c:pt idx="422">
                        <c:v>6.6064999999999996</c:v>
                      </c:pt>
                      <c:pt idx="423">
                        <c:v>6.6214000000000004</c:v>
                      </c:pt>
                      <c:pt idx="424">
                        <c:v>6.6363099999999999</c:v>
                      </c:pt>
                      <c:pt idx="425">
                        <c:v>6.6512099999999998</c:v>
                      </c:pt>
                      <c:pt idx="426">
                        <c:v>6.6661200000000003</c:v>
                      </c:pt>
                      <c:pt idx="427">
                        <c:v>6.6810200000000002</c:v>
                      </c:pt>
                      <c:pt idx="428">
                        <c:v>6.6959200000000001</c:v>
                      </c:pt>
                      <c:pt idx="429">
                        <c:v>6.7108299999999996</c:v>
                      </c:pt>
                      <c:pt idx="430">
                        <c:v>6.7257300000000004</c:v>
                      </c:pt>
                      <c:pt idx="431">
                        <c:v>6.74064</c:v>
                      </c:pt>
                      <c:pt idx="432">
                        <c:v>6.7555399999999999</c:v>
                      </c:pt>
                      <c:pt idx="433">
                        <c:v>6.7704399999999998</c:v>
                      </c:pt>
                      <c:pt idx="434">
                        <c:v>6.7853399999999997</c:v>
                      </c:pt>
                      <c:pt idx="435">
                        <c:v>6.8002500000000001</c:v>
                      </c:pt>
                      <c:pt idx="436">
                        <c:v>6.81515</c:v>
                      </c:pt>
                      <c:pt idx="437">
                        <c:v>6.83005</c:v>
                      </c:pt>
                      <c:pt idx="438">
                        <c:v>6.8449499999999999</c:v>
                      </c:pt>
                      <c:pt idx="439">
                        <c:v>6.8598499999999998</c:v>
                      </c:pt>
                      <c:pt idx="440">
                        <c:v>6.8747600000000002</c:v>
                      </c:pt>
                      <c:pt idx="441">
                        <c:v>6.8896600000000001</c:v>
                      </c:pt>
                      <c:pt idx="442">
                        <c:v>6.90456</c:v>
                      </c:pt>
                      <c:pt idx="443">
                        <c:v>6.9194599999999999</c:v>
                      </c:pt>
                      <c:pt idx="444">
                        <c:v>6.9343599999999999</c:v>
                      </c:pt>
                      <c:pt idx="445">
                        <c:v>6.9492599999999998</c:v>
                      </c:pt>
                      <c:pt idx="446">
                        <c:v>6.9641599999999997</c:v>
                      </c:pt>
                      <c:pt idx="447">
                        <c:v>6.9790599999999996</c:v>
                      </c:pt>
                      <c:pt idx="448">
                        <c:v>6.9939600000000004</c:v>
                      </c:pt>
                      <c:pt idx="449">
                        <c:v>7.0088600000000003</c:v>
                      </c:pt>
                      <c:pt idx="450">
                        <c:v>7.0237600000000002</c:v>
                      </c:pt>
                      <c:pt idx="451">
                        <c:v>7.0386600000000001</c:v>
                      </c:pt>
                      <c:pt idx="452">
                        <c:v>7.0535600000000001</c:v>
                      </c:pt>
                      <c:pt idx="453">
                        <c:v>7.0684500000000003</c:v>
                      </c:pt>
                      <c:pt idx="454">
                        <c:v>7.0833500000000003</c:v>
                      </c:pt>
                      <c:pt idx="455">
                        <c:v>7.0982500000000002</c:v>
                      </c:pt>
                      <c:pt idx="456">
                        <c:v>7.1131500000000001</c:v>
                      </c:pt>
                      <c:pt idx="457">
                        <c:v>7.1280400000000004</c:v>
                      </c:pt>
                      <c:pt idx="458">
                        <c:v>7.1429400000000003</c:v>
                      </c:pt>
                      <c:pt idx="459">
                        <c:v>7.1578400000000002</c:v>
                      </c:pt>
                      <c:pt idx="460">
                        <c:v>7.1727400000000001</c:v>
                      </c:pt>
                      <c:pt idx="461">
                        <c:v>7.1876300000000004</c:v>
                      </c:pt>
                      <c:pt idx="462">
                        <c:v>7.2025300000000003</c:v>
                      </c:pt>
                      <c:pt idx="463">
                        <c:v>7.2174199999999997</c:v>
                      </c:pt>
                      <c:pt idx="464">
                        <c:v>7.2323199999999996</c:v>
                      </c:pt>
                      <c:pt idx="465">
                        <c:v>7.2472099999999999</c:v>
                      </c:pt>
                      <c:pt idx="466">
                        <c:v>7.2621099999999998</c:v>
                      </c:pt>
                      <c:pt idx="467">
                        <c:v>7.2770099999999998</c:v>
                      </c:pt>
                      <c:pt idx="468">
                        <c:v>7.2919</c:v>
                      </c:pt>
                      <c:pt idx="469">
                        <c:v>7.3067900000000003</c:v>
                      </c:pt>
                      <c:pt idx="470">
                        <c:v>7.3216900000000003</c:v>
                      </c:pt>
                      <c:pt idx="471">
                        <c:v>7.3365799999999997</c:v>
                      </c:pt>
                      <c:pt idx="472">
                        <c:v>7.3514799999999996</c:v>
                      </c:pt>
                      <c:pt idx="473">
                        <c:v>7.3663699999999999</c:v>
                      </c:pt>
                      <c:pt idx="474">
                        <c:v>7.3812600000000002</c:v>
                      </c:pt>
                      <c:pt idx="475">
                        <c:v>7.3961600000000001</c:v>
                      </c:pt>
                      <c:pt idx="476">
                        <c:v>7.4110500000000004</c:v>
                      </c:pt>
                      <c:pt idx="477">
                        <c:v>7.4259399999999998</c:v>
                      </c:pt>
                      <c:pt idx="478">
                        <c:v>7.4408300000000001</c:v>
                      </c:pt>
                      <c:pt idx="479">
                        <c:v>7.45573</c:v>
                      </c:pt>
                      <c:pt idx="480">
                        <c:v>7.4706200000000003</c:v>
                      </c:pt>
                      <c:pt idx="481">
                        <c:v>7.4855099999999997</c:v>
                      </c:pt>
                      <c:pt idx="482">
                        <c:v>7.5004</c:v>
                      </c:pt>
                      <c:pt idx="483">
                        <c:v>7.5152900000000002</c:v>
                      </c:pt>
                      <c:pt idx="484">
                        <c:v>7.5301799999999997</c:v>
                      </c:pt>
                      <c:pt idx="485">
                        <c:v>7.5450699999999999</c:v>
                      </c:pt>
                      <c:pt idx="486">
                        <c:v>7.5599600000000002</c:v>
                      </c:pt>
                      <c:pt idx="487">
                        <c:v>7.5748499999999996</c:v>
                      </c:pt>
                      <c:pt idx="488">
                        <c:v>7.5897399999999999</c:v>
                      </c:pt>
                      <c:pt idx="489">
                        <c:v>7.6046300000000002</c:v>
                      </c:pt>
                      <c:pt idx="490">
                        <c:v>7.6195199999999996</c:v>
                      </c:pt>
                      <c:pt idx="491">
                        <c:v>7.6344099999999999</c:v>
                      </c:pt>
                      <c:pt idx="492">
                        <c:v>7.6493000000000002</c:v>
                      </c:pt>
                      <c:pt idx="493">
                        <c:v>7.6641899999999996</c:v>
                      </c:pt>
                      <c:pt idx="494">
                        <c:v>7.6790799999999999</c:v>
                      </c:pt>
                      <c:pt idx="495">
                        <c:v>7.6939599999999997</c:v>
                      </c:pt>
                      <c:pt idx="496">
                        <c:v>7.70885</c:v>
                      </c:pt>
                      <c:pt idx="497">
                        <c:v>7.7237400000000003</c:v>
                      </c:pt>
                      <c:pt idx="498">
                        <c:v>7.7386299999999997</c:v>
                      </c:pt>
                      <c:pt idx="499">
                        <c:v>7.7535100000000003</c:v>
                      </c:pt>
                      <c:pt idx="500">
                        <c:v>7.7683999999999997</c:v>
                      </c:pt>
                      <c:pt idx="501">
                        <c:v>7.78329</c:v>
                      </c:pt>
                      <c:pt idx="502">
                        <c:v>7.7981699999999998</c:v>
                      </c:pt>
                      <c:pt idx="503">
                        <c:v>7.8130600000000001</c:v>
                      </c:pt>
                      <c:pt idx="504">
                        <c:v>7.8279399999999999</c:v>
                      </c:pt>
                      <c:pt idx="505">
                        <c:v>7.8428300000000002</c:v>
                      </c:pt>
                      <c:pt idx="506">
                        <c:v>7.85771</c:v>
                      </c:pt>
                      <c:pt idx="507">
                        <c:v>7.8726000000000003</c:v>
                      </c:pt>
                      <c:pt idx="508">
                        <c:v>7.88748</c:v>
                      </c:pt>
                      <c:pt idx="509">
                        <c:v>7.9023700000000003</c:v>
                      </c:pt>
                      <c:pt idx="510">
                        <c:v>7.9172500000000001</c:v>
                      </c:pt>
                      <c:pt idx="511">
                        <c:v>7.9321400000000004</c:v>
                      </c:pt>
                      <c:pt idx="512">
                        <c:v>7.9470200000000002</c:v>
                      </c:pt>
                      <c:pt idx="513">
                        <c:v>7.9619</c:v>
                      </c:pt>
                      <c:pt idx="514">
                        <c:v>7.9767900000000003</c:v>
                      </c:pt>
                      <c:pt idx="515">
                        <c:v>7.9916700000000001</c:v>
                      </c:pt>
                      <c:pt idx="516">
                        <c:v>8.0065500000000007</c:v>
                      </c:pt>
                      <c:pt idx="517">
                        <c:v>8.0214300000000005</c:v>
                      </c:pt>
                      <c:pt idx="518">
                        <c:v>8.0363100000000003</c:v>
                      </c:pt>
                      <c:pt idx="519">
                        <c:v>8.0511999999999997</c:v>
                      </c:pt>
                      <c:pt idx="520">
                        <c:v>8.0660799999999995</c:v>
                      </c:pt>
                      <c:pt idx="521">
                        <c:v>8.0809599999999993</c:v>
                      </c:pt>
                      <c:pt idx="522">
                        <c:v>8.0958400000000008</c:v>
                      </c:pt>
                      <c:pt idx="523">
                        <c:v>8.1107200000000006</c:v>
                      </c:pt>
                      <c:pt idx="524">
                        <c:v>8.1256000000000004</c:v>
                      </c:pt>
                      <c:pt idx="525">
                        <c:v>8.1404800000000002</c:v>
                      </c:pt>
                      <c:pt idx="526">
                        <c:v>8.1553599999999999</c:v>
                      </c:pt>
                      <c:pt idx="527">
                        <c:v>8.1702399999999997</c:v>
                      </c:pt>
                      <c:pt idx="528">
                        <c:v>8.1851199999999995</c:v>
                      </c:pt>
                      <c:pt idx="529">
                        <c:v>8.1999999999999993</c:v>
                      </c:pt>
                      <c:pt idx="530">
                        <c:v>8.2148699999999995</c:v>
                      </c:pt>
                      <c:pt idx="531">
                        <c:v>8.2297499999999992</c:v>
                      </c:pt>
                      <c:pt idx="532">
                        <c:v>8.2446300000000008</c:v>
                      </c:pt>
                      <c:pt idx="533">
                        <c:v>8.2595100000000006</c:v>
                      </c:pt>
                      <c:pt idx="534">
                        <c:v>8.2743900000000004</c:v>
                      </c:pt>
                      <c:pt idx="535">
                        <c:v>8.2892600000000005</c:v>
                      </c:pt>
                      <c:pt idx="536">
                        <c:v>8.3041400000000003</c:v>
                      </c:pt>
                      <c:pt idx="537">
                        <c:v>8.3190200000000001</c:v>
                      </c:pt>
                      <c:pt idx="538">
                        <c:v>8.3338900000000002</c:v>
                      </c:pt>
                      <c:pt idx="539">
                        <c:v>8.34877</c:v>
                      </c:pt>
                      <c:pt idx="540">
                        <c:v>8.3636499999999998</c:v>
                      </c:pt>
                      <c:pt idx="541">
                        <c:v>8.37852</c:v>
                      </c:pt>
                      <c:pt idx="542">
                        <c:v>8.3933999999999997</c:v>
                      </c:pt>
                      <c:pt idx="543">
                        <c:v>8.4082699999999999</c:v>
                      </c:pt>
                      <c:pt idx="544">
                        <c:v>8.4231499999999997</c:v>
                      </c:pt>
                      <c:pt idx="545">
                        <c:v>8.4380199999999999</c:v>
                      </c:pt>
                      <c:pt idx="546">
                        <c:v>8.45289</c:v>
                      </c:pt>
                      <c:pt idx="547">
                        <c:v>8.4677699999999998</c:v>
                      </c:pt>
                      <c:pt idx="548">
                        <c:v>8.48264</c:v>
                      </c:pt>
                      <c:pt idx="549">
                        <c:v>8.4975100000000001</c:v>
                      </c:pt>
                      <c:pt idx="550">
                        <c:v>8.5123899999999999</c:v>
                      </c:pt>
                      <c:pt idx="551">
                        <c:v>8.5272600000000001</c:v>
                      </c:pt>
                      <c:pt idx="552">
                        <c:v>8.5421300000000002</c:v>
                      </c:pt>
                      <c:pt idx="553">
                        <c:v>8.5570000000000004</c:v>
                      </c:pt>
                      <c:pt idx="554">
                        <c:v>8.5718800000000002</c:v>
                      </c:pt>
                      <c:pt idx="555">
                        <c:v>8.5867500000000003</c:v>
                      </c:pt>
                      <c:pt idx="556">
                        <c:v>8.6016200000000005</c:v>
                      </c:pt>
                      <c:pt idx="557">
                        <c:v>8.6164900000000006</c:v>
                      </c:pt>
                      <c:pt idx="558">
                        <c:v>8.6313600000000008</c:v>
                      </c:pt>
                      <c:pt idx="559">
                        <c:v>8.6462299999999992</c:v>
                      </c:pt>
                      <c:pt idx="560">
                        <c:v>8.6610999999999994</c:v>
                      </c:pt>
                      <c:pt idx="561">
                        <c:v>8.6759699999999995</c:v>
                      </c:pt>
                      <c:pt idx="562">
                        <c:v>8.6908399999999997</c:v>
                      </c:pt>
                      <c:pt idx="563">
                        <c:v>8.7057099999999998</c:v>
                      </c:pt>
                      <c:pt idx="564">
                        <c:v>8.72058</c:v>
                      </c:pt>
                      <c:pt idx="565">
                        <c:v>8.7354500000000002</c:v>
                      </c:pt>
                      <c:pt idx="566">
                        <c:v>8.7503200000000003</c:v>
                      </c:pt>
                      <c:pt idx="567">
                        <c:v>8.7651800000000009</c:v>
                      </c:pt>
                      <c:pt idx="568">
                        <c:v>8.7800499999999992</c:v>
                      </c:pt>
                      <c:pt idx="569">
                        <c:v>8.7949199999999994</c:v>
                      </c:pt>
                      <c:pt idx="570">
                        <c:v>8.8097899999999996</c:v>
                      </c:pt>
                      <c:pt idx="571">
                        <c:v>8.8246500000000001</c:v>
                      </c:pt>
                      <c:pt idx="572">
                        <c:v>8.8395200000000003</c:v>
                      </c:pt>
                      <c:pt idx="573">
                        <c:v>8.8543900000000004</c:v>
                      </c:pt>
                      <c:pt idx="574">
                        <c:v>8.8692499999999992</c:v>
                      </c:pt>
                      <c:pt idx="575">
                        <c:v>8.8841199999999994</c:v>
                      </c:pt>
                      <c:pt idx="576">
                        <c:v>8.8989799999999999</c:v>
                      </c:pt>
                      <c:pt idx="577">
                        <c:v>8.9138500000000001</c:v>
                      </c:pt>
                      <c:pt idx="578">
                        <c:v>8.9287100000000006</c:v>
                      </c:pt>
                      <c:pt idx="579">
                        <c:v>8.9435800000000008</c:v>
                      </c:pt>
                      <c:pt idx="580">
                        <c:v>8.9584399999999995</c:v>
                      </c:pt>
                      <c:pt idx="581">
                        <c:v>8.9733000000000001</c:v>
                      </c:pt>
                      <c:pt idx="582">
                        <c:v>8.9881700000000002</c:v>
                      </c:pt>
                      <c:pt idx="583">
                        <c:v>9.0030300000000008</c:v>
                      </c:pt>
                      <c:pt idx="584">
                        <c:v>9.0178899999999995</c:v>
                      </c:pt>
                      <c:pt idx="585">
                        <c:v>9.0327599999999997</c:v>
                      </c:pt>
                      <c:pt idx="586">
                        <c:v>9.0476200000000002</c:v>
                      </c:pt>
                      <c:pt idx="587">
                        <c:v>9.04847</c:v>
                      </c:pt>
                      <c:pt idx="588">
                        <c:v>9.11937</c:v>
                      </c:pt>
                      <c:pt idx="589">
                        <c:v>9.2136300000000002</c:v>
                      </c:pt>
                      <c:pt idx="590">
                        <c:v>9.2845300000000002</c:v>
                      </c:pt>
                      <c:pt idx="591">
                        <c:v>9.2853700000000003</c:v>
                      </c:pt>
                      <c:pt idx="592">
                        <c:v>9.3002300000000009</c:v>
                      </c:pt>
                      <c:pt idx="593">
                        <c:v>9.3150899999999996</c:v>
                      </c:pt>
                      <c:pt idx="594">
                        <c:v>9.3299400000000006</c:v>
                      </c:pt>
                      <c:pt idx="595">
                        <c:v>9.3447999999999993</c:v>
                      </c:pt>
                      <c:pt idx="596">
                        <c:v>9.3596599999999999</c:v>
                      </c:pt>
                      <c:pt idx="597">
                        <c:v>9.3745100000000008</c:v>
                      </c:pt>
                      <c:pt idx="598">
                        <c:v>9.3893699999999995</c:v>
                      </c:pt>
                      <c:pt idx="599">
                        <c:v>9.4042200000000005</c:v>
                      </c:pt>
                      <c:pt idx="600">
                        <c:v>9.4190799999999992</c:v>
                      </c:pt>
                      <c:pt idx="601">
                        <c:v>9.4339300000000001</c:v>
                      </c:pt>
                      <c:pt idx="602">
                        <c:v>9.4487799999999993</c:v>
                      </c:pt>
                      <c:pt idx="603">
                        <c:v>9.4636399999999998</c:v>
                      </c:pt>
                      <c:pt idx="604">
                        <c:v>9.4784900000000007</c:v>
                      </c:pt>
                      <c:pt idx="605">
                        <c:v>9.4933399999999999</c:v>
                      </c:pt>
                      <c:pt idx="606">
                        <c:v>9.5082000000000004</c:v>
                      </c:pt>
                      <c:pt idx="607">
                        <c:v>9.5230499999999996</c:v>
                      </c:pt>
                      <c:pt idx="608">
                        <c:v>9.5379000000000005</c:v>
                      </c:pt>
                      <c:pt idx="609">
                        <c:v>9.5527499999999996</c:v>
                      </c:pt>
                      <c:pt idx="610">
                        <c:v>9.5676000000000005</c:v>
                      </c:pt>
                      <c:pt idx="611">
                        <c:v>9.5824599999999993</c:v>
                      </c:pt>
                      <c:pt idx="612">
                        <c:v>9.5973100000000002</c:v>
                      </c:pt>
                      <c:pt idx="613">
                        <c:v>9.6121599999999994</c:v>
                      </c:pt>
                      <c:pt idx="614">
                        <c:v>9.6270100000000003</c:v>
                      </c:pt>
                      <c:pt idx="615">
                        <c:v>9.6418599999999994</c:v>
                      </c:pt>
                      <c:pt idx="616">
                        <c:v>9.6567100000000003</c:v>
                      </c:pt>
                      <c:pt idx="617">
                        <c:v>9.6715499999999999</c:v>
                      </c:pt>
                      <c:pt idx="618">
                        <c:v>9.6864000000000008</c:v>
                      </c:pt>
                      <c:pt idx="619">
                        <c:v>9.7012499999999999</c:v>
                      </c:pt>
                      <c:pt idx="620">
                        <c:v>9.7161000000000008</c:v>
                      </c:pt>
                      <c:pt idx="621">
                        <c:v>9.73095</c:v>
                      </c:pt>
                      <c:pt idx="622">
                        <c:v>9.7457999999999991</c:v>
                      </c:pt>
                      <c:pt idx="623">
                        <c:v>9.7606400000000004</c:v>
                      </c:pt>
                      <c:pt idx="624">
                        <c:v>9.7754899999999996</c:v>
                      </c:pt>
                      <c:pt idx="625">
                        <c:v>9.7903400000000005</c:v>
                      </c:pt>
                      <c:pt idx="626">
                        <c:v>9.80518</c:v>
                      </c:pt>
                      <c:pt idx="627">
                        <c:v>9.8200299999999991</c:v>
                      </c:pt>
                      <c:pt idx="628">
                        <c:v>9.8348700000000004</c:v>
                      </c:pt>
                      <c:pt idx="629">
                        <c:v>9.8497199999999996</c:v>
                      </c:pt>
                      <c:pt idx="630">
                        <c:v>9.8645600000000009</c:v>
                      </c:pt>
                      <c:pt idx="631">
                        <c:v>9.87941</c:v>
                      </c:pt>
                      <c:pt idx="632">
                        <c:v>9.8942499999999995</c:v>
                      </c:pt>
                      <c:pt idx="633">
                        <c:v>9.9091000000000005</c:v>
                      </c:pt>
                      <c:pt idx="634">
                        <c:v>9.92394</c:v>
                      </c:pt>
                      <c:pt idx="635">
                        <c:v>9.9387799999999995</c:v>
                      </c:pt>
                      <c:pt idx="636">
                        <c:v>9.9536300000000004</c:v>
                      </c:pt>
                      <c:pt idx="637">
                        <c:v>9.9684699999999999</c:v>
                      </c:pt>
                      <c:pt idx="638">
                        <c:v>9.9833099999999995</c:v>
                      </c:pt>
                      <c:pt idx="639">
                        <c:v>9.9981500000000008</c:v>
                      </c:pt>
                      <c:pt idx="640">
                        <c:v>10.01299</c:v>
                      </c:pt>
                      <c:pt idx="641">
                        <c:v>10.02783</c:v>
                      </c:pt>
                      <c:pt idx="642">
                        <c:v>10.042680000000001</c:v>
                      </c:pt>
                      <c:pt idx="643">
                        <c:v>10.05752</c:v>
                      </c:pt>
                      <c:pt idx="644">
                        <c:v>10.07236</c:v>
                      </c:pt>
                      <c:pt idx="645">
                        <c:v>10.087199999999999</c:v>
                      </c:pt>
                      <c:pt idx="646">
                        <c:v>10.102029999999999</c:v>
                      </c:pt>
                      <c:pt idx="647">
                        <c:v>10.11687</c:v>
                      </c:pt>
                      <c:pt idx="648">
                        <c:v>10.13171</c:v>
                      </c:pt>
                      <c:pt idx="649">
                        <c:v>10.14655</c:v>
                      </c:pt>
                      <c:pt idx="650">
                        <c:v>10.161390000000001</c:v>
                      </c:pt>
                      <c:pt idx="651">
                        <c:v>10.17623</c:v>
                      </c:pt>
                      <c:pt idx="652">
                        <c:v>10.19106</c:v>
                      </c:pt>
                      <c:pt idx="653">
                        <c:v>10.2059</c:v>
                      </c:pt>
                      <c:pt idx="654">
                        <c:v>10.220739999999999</c:v>
                      </c:pt>
                      <c:pt idx="655">
                        <c:v>10.235569999999999</c:v>
                      </c:pt>
                      <c:pt idx="656">
                        <c:v>10.25041</c:v>
                      </c:pt>
                      <c:pt idx="657">
                        <c:v>10.26525</c:v>
                      </c:pt>
                      <c:pt idx="658">
                        <c:v>10.28008</c:v>
                      </c:pt>
                      <c:pt idx="659">
                        <c:v>10.294919999999999</c:v>
                      </c:pt>
                      <c:pt idx="660">
                        <c:v>10.309749999999999</c:v>
                      </c:pt>
                      <c:pt idx="661">
                        <c:v>10.324590000000001</c:v>
                      </c:pt>
                      <c:pt idx="662">
                        <c:v>10.33942</c:v>
                      </c:pt>
                      <c:pt idx="663">
                        <c:v>10.35425</c:v>
                      </c:pt>
                      <c:pt idx="664">
                        <c:v>10.36909</c:v>
                      </c:pt>
                      <c:pt idx="665">
                        <c:v>10.38392</c:v>
                      </c:pt>
                      <c:pt idx="666">
                        <c:v>10.39875</c:v>
                      </c:pt>
                      <c:pt idx="667">
                        <c:v>10.41358</c:v>
                      </c:pt>
                      <c:pt idx="668">
                        <c:v>10.428419999999999</c:v>
                      </c:pt>
                      <c:pt idx="669">
                        <c:v>10.443250000000001</c:v>
                      </c:pt>
                      <c:pt idx="670">
                        <c:v>10.458080000000001</c:v>
                      </c:pt>
                      <c:pt idx="671">
                        <c:v>10.472910000000001</c:v>
                      </c:pt>
                      <c:pt idx="672">
                        <c:v>10.487740000000001</c:v>
                      </c:pt>
                      <c:pt idx="673">
                        <c:v>10.50257</c:v>
                      </c:pt>
                      <c:pt idx="674">
                        <c:v>10.5174</c:v>
                      </c:pt>
                      <c:pt idx="675">
                        <c:v>10.53223</c:v>
                      </c:pt>
                      <c:pt idx="676">
                        <c:v>10.54706</c:v>
                      </c:pt>
                      <c:pt idx="677">
                        <c:v>10.56189</c:v>
                      </c:pt>
                      <c:pt idx="678">
                        <c:v>10.57671</c:v>
                      </c:pt>
                      <c:pt idx="679">
                        <c:v>10.59154</c:v>
                      </c:pt>
                      <c:pt idx="680">
                        <c:v>10.60637</c:v>
                      </c:pt>
                      <c:pt idx="681">
                        <c:v>10.6212</c:v>
                      </c:pt>
                      <c:pt idx="682">
                        <c:v>10.63602</c:v>
                      </c:pt>
                      <c:pt idx="683">
                        <c:v>10.65085</c:v>
                      </c:pt>
                      <c:pt idx="684">
                        <c:v>10.66568</c:v>
                      </c:pt>
                      <c:pt idx="685">
                        <c:v>10.6805</c:v>
                      </c:pt>
                      <c:pt idx="686">
                        <c:v>10.69533</c:v>
                      </c:pt>
                      <c:pt idx="687">
                        <c:v>10.710150000000001</c:v>
                      </c:pt>
                      <c:pt idx="688">
                        <c:v>10.72498</c:v>
                      </c:pt>
                      <c:pt idx="689">
                        <c:v>10.739800000000001</c:v>
                      </c:pt>
                      <c:pt idx="690">
                        <c:v>10.754630000000001</c:v>
                      </c:pt>
                      <c:pt idx="691">
                        <c:v>10.769450000000001</c:v>
                      </c:pt>
                      <c:pt idx="692">
                        <c:v>10.784269999999999</c:v>
                      </c:pt>
                      <c:pt idx="693">
                        <c:v>10.799099999999999</c:v>
                      </c:pt>
                      <c:pt idx="694">
                        <c:v>10.81392</c:v>
                      </c:pt>
                      <c:pt idx="695">
                        <c:v>10.82874</c:v>
                      </c:pt>
                      <c:pt idx="696">
                        <c:v>10.84356</c:v>
                      </c:pt>
                      <c:pt idx="697">
                        <c:v>10.85838</c:v>
                      </c:pt>
                      <c:pt idx="698">
                        <c:v>10.87321</c:v>
                      </c:pt>
                      <c:pt idx="699">
                        <c:v>10.888030000000001</c:v>
                      </c:pt>
                      <c:pt idx="700">
                        <c:v>10.902850000000001</c:v>
                      </c:pt>
                      <c:pt idx="701">
                        <c:v>10.917669999999999</c:v>
                      </c:pt>
                      <c:pt idx="702">
                        <c:v>10.93249</c:v>
                      </c:pt>
                      <c:pt idx="703">
                        <c:v>10.9473</c:v>
                      </c:pt>
                      <c:pt idx="704">
                        <c:v>10.962120000000001</c:v>
                      </c:pt>
                      <c:pt idx="705">
                        <c:v>10.976940000000001</c:v>
                      </c:pt>
                      <c:pt idx="706">
                        <c:v>10.991759999999999</c:v>
                      </c:pt>
                      <c:pt idx="707">
                        <c:v>11.00658</c:v>
                      </c:pt>
                      <c:pt idx="708">
                        <c:v>11.0214</c:v>
                      </c:pt>
                      <c:pt idx="709">
                        <c:v>11.036210000000001</c:v>
                      </c:pt>
                      <c:pt idx="710">
                        <c:v>11.051030000000001</c:v>
                      </c:pt>
                      <c:pt idx="711">
                        <c:v>11.065849999999999</c:v>
                      </c:pt>
                      <c:pt idx="712">
                        <c:v>11.08066</c:v>
                      </c:pt>
                      <c:pt idx="713">
                        <c:v>11.09548</c:v>
                      </c:pt>
                      <c:pt idx="714">
                        <c:v>11.110290000000001</c:v>
                      </c:pt>
                      <c:pt idx="715">
                        <c:v>11.125109999999999</c:v>
                      </c:pt>
                      <c:pt idx="716">
                        <c:v>11.13992</c:v>
                      </c:pt>
                      <c:pt idx="717">
                        <c:v>11.15474</c:v>
                      </c:pt>
                      <c:pt idx="718">
                        <c:v>11.169549999999999</c:v>
                      </c:pt>
                      <c:pt idx="719">
                        <c:v>11.18436</c:v>
                      </c:pt>
                      <c:pt idx="720">
                        <c:v>11.19918</c:v>
                      </c:pt>
                      <c:pt idx="721">
                        <c:v>11.213990000000001</c:v>
                      </c:pt>
                      <c:pt idx="722">
                        <c:v>11.2288</c:v>
                      </c:pt>
                      <c:pt idx="723">
                        <c:v>11.24361</c:v>
                      </c:pt>
                      <c:pt idx="724">
                        <c:v>11.258419999999999</c:v>
                      </c:pt>
                      <c:pt idx="725">
                        <c:v>11.273239999999999</c:v>
                      </c:pt>
                      <c:pt idx="726">
                        <c:v>11.28805</c:v>
                      </c:pt>
                      <c:pt idx="727">
                        <c:v>11.302860000000001</c:v>
                      </c:pt>
                      <c:pt idx="728">
                        <c:v>11.31767</c:v>
                      </c:pt>
                      <c:pt idx="729">
                        <c:v>11.33248</c:v>
                      </c:pt>
                      <c:pt idx="730">
                        <c:v>11.347289999999999</c:v>
                      </c:pt>
                      <c:pt idx="731">
                        <c:v>11.36209</c:v>
                      </c:pt>
                      <c:pt idx="732">
                        <c:v>11.376899999999999</c:v>
                      </c:pt>
                      <c:pt idx="733">
                        <c:v>11.39171</c:v>
                      </c:pt>
                      <c:pt idx="734">
                        <c:v>11.40652</c:v>
                      </c:pt>
                      <c:pt idx="735">
                        <c:v>11.42132</c:v>
                      </c:pt>
                      <c:pt idx="736">
                        <c:v>11.43613</c:v>
                      </c:pt>
                      <c:pt idx="737">
                        <c:v>11.450939999999999</c:v>
                      </c:pt>
                      <c:pt idx="738">
                        <c:v>11.46574</c:v>
                      </c:pt>
                      <c:pt idx="739">
                        <c:v>11.480549999999999</c:v>
                      </c:pt>
                      <c:pt idx="740">
                        <c:v>11.49535</c:v>
                      </c:pt>
                      <c:pt idx="741">
                        <c:v>11.510160000000001</c:v>
                      </c:pt>
                      <c:pt idx="742">
                        <c:v>11.52496</c:v>
                      </c:pt>
                      <c:pt idx="743">
                        <c:v>11.539770000000001</c:v>
                      </c:pt>
                      <c:pt idx="744">
                        <c:v>11.55457</c:v>
                      </c:pt>
                      <c:pt idx="745">
                        <c:v>11.569380000000001</c:v>
                      </c:pt>
                      <c:pt idx="746">
                        <c:v>11.58418</c:v>
                      </c:pt>
                      <c:pt idx="747">
                        <c:v>11.598979999999999</c:v>
                      </c:pt>
                      <c:pt idx="748">
                        <c:v>11.61378</c:v>
                      </c:pt>
                      <c:pt idx="749">
                        <c:v>11.628579999999999</c:v>
                      </c:pt>
                      <c:pt idx="750">
                        <c:v>11.64339</c:v>
                      </c:pt>
                      <c:pt idx="751">
                        <c:v>11.658189999999999</c:v>
                      </c:pt>
                      <c:pt idx="752">
                        <c:v>11.67299</c:v>
                      </c:pt>
                      <c:pt idx="753">
                        <c:v>11.68779</c:v>
                      </c:pt>
                      <c:pt idx="754">
                        <c:v>11.702590000000001</c:v>
                      </c:pt>
                      <c:pt idx="755">
                        <c:v>11.71739</c:v>
                      </c:pt>
                      <c:pt idx="756">
                        <c:v>11.732189999999999</c:v>
                      </c:pt>
                      <c:pt idx="757">
                        <c:v>11.746980000000001</c:v>
                      </c:pt>
                      <c:pt idx="758">
                        <c:v>11.76178</c:v>
                      </c:pt>
                      <c:pt idx="759">
                        <c:v>11.776579999999999</c:v>
                      </c:pt>
                      <c:pt idx="760">
                        <c:v>11.79138</c:v>
                      </c:pt>
                      <c:pt idx="761">
                        <c:v>11.806179999999999</c:v>
                      </c:pt>
                      <c:pt idx="762">
                        <c:v>11.820970000000001</c:v>
                      </c:pt>
                      <c:pt idx="763">
                        <c:v>11.83577</c:v>
                      </c:pt>
                      <c:pt idx="764">
                        <c:v>11.85056</c:v>
                      </c:pt>
                      <c:pt idx="765">
                        <c:v>11.865360000000001</c:v>
                      </c:pt>
                      <c:pt idx="766">
                        <c:v>11.88015</c:v>
                      </c:pt>
                      <c:pt idx="767">
                        <c:v>11.89495</c:v>
                      </c:pt>
                      <c:pt idx="768">
                        <c:v>11.909739999999999</c:v>
                      </c:pt>
                      <c:pt idx="769">
                        <c:v>11.92454</c:v>
                      </c:pt>
                      <c:pt idx="770">
                        <c:v>11.93933</c:v>
                      </c:pt>
                      <c:pt idx="771">
                        <c:v>11.95412</c:v>
                      </c:pt>
                      <c:pt idx="772">
                        <c:v>11.968920000000001</c:v>
                      </c:pt>
                      <c:pt idx="773">
                        <c:v>11.98371</c:v>
                      </c:pt>
                      <c:pt idx="774">
                        <c:v>11.9985</c:v>
                      </c:pt>
                      <c:pt idx="775">
                        <c:v>12.01329</c:v>
                      </c:pt>
                      <c:pt idx="776">
                        <c:v>12.028079999999999</c:v>
                      </c:pt>
                      <c:pt idx="777">
                        <c:v>12.042870000000001</c:v>
                      </c:pt>
                      <c:pt idx="778">
                        <c:v>12.05766</c:v>
                      </c:pt>
                      <c:pt idx="779">
                        <c:v>12.07245</c:v>
                      </c:pt>
                      <c:pt idx="780">
                        <c:v>12.08724</c:v>
                      </c:pt>
                      <c:pt idx="781">
                        <c:v>12.102029999999999</c:v>
                      </c:pt>
                      <c:pt idx="782">
                        <c:v>12.116820000000001</c:v>
                      </c:pt>
                      <c:pt idx="783">
                        <c:v>12.13161</c:v>
                      </c:pt>
                      <c:pt idx="784">
                        <c:v>12.1464</c:v>
                      </c:pt>
                      <c:pt idx="785">
                        <c:v>12.16118</c:v>
                      </c:pt>
                      <c:pt idx="786">
                        <c:v>12.17597</c:v>
                      </c:pt>
                      <c:pt idx="787">
                        <c:v>12.190759999999999</c:v>
                      </c:pt>
                      <c:pt idx="788">
                        <c:v>12.205539999999999</c:v>
                      </c:pt>
                      <c:pt idx="789">
                        <c:v>12.220330000000001</c:v>
                      </c:pt>
                      <c:pt idx="790">
                        <c:v>12.235110000000001</c:v>
                      </c:pt>
                      <c:pt idx="791">
                        <c:v>12.2499</c:v>
                      </c:pt>
                      <c:pt idx="792">
                        <c:v>12.26468</c:v>
                      </c:pt>
                      <c:pt idx="793">
                        <c:v>12.27947</c:v>
                      </c:pt>
                      <c:pt idx="794">
                        <c:v>12.29425</c:v>
                      </c:pt>
                      <c:pt idx="795">
                        <c:v>12.30904</c:v>
                      </c:pt>
                      <c:pt idx="796">
                        <c:v>12.32382</c:v>
                      </c:pt>
                      <c:pt idx="797">
                        <c:v>12.3386</c:v>
                      </c:pt>
                      <c:pt idx="798">
                        <c:v>12.35338</c:v>
                      </c:pt>
                      <c:pt idx="799">
                        <c:v>12.368169999999999</c:v>
                      </c:pt>
                      <c:pt idx="800">
                        <c:v>12.382949999999999</c:v>
                      </c:pt>
                      <c:pt idx="801">
                        <c:v>12.397729999999999</c:v>
                      </c:pt>
                      <c:pt idx="802">
                        <c:v>12.412509999999999</c:v>
                      </c:pt>
                      <c:pt idx="803">
                        <c:v>12.427289999999999</c:v>
                      </c:pt>
                      <c:pt idx="804">
                        <c:v>12.442069999999999</c:v>
                      </c:pt>
                      <c:pt idx="805">
                        <c:v>12.456849999999999</c:v>
                      </c:pt>
                      <c:pt idx="806">
                        <c:v>12.471629999999999</c:v>
                      </c:pt>
                      <c:pt idx="807">
                        <c:v>12.4864</c:v>
                      </c:pt>
                      <c:pt idx="808">
                        <c:v>12.50118</c:v>
                      </c:pt>
                      <c:pt idx="809">
                        <c:v>12.51596</c:v>
                      </c:pt>
                      <c:pt idx="810">
                        <c:v>12.53074</c:v>
                      </c:pt>
                      <c:pt idx="811">
                        <c:v>12.54551</c:v>
                      </c:pt>
                      <c:pt idx="812">
                        <c:v>12.56029</c:v>
                      </c:pt>
                      <c:pt idx="813">
                        <c:v>12.575060000000001</c:v>
                      </c:pt>
                      <c:pt idx="814">
                        <c:v>12.589840000000001</c:v>
                      </c:pt>
                      <c:pt idx="815">
                        <c:v>12.604609999999999</c:v>
                      </c:pt>
                      <c:pt idx="816">
                        <c:v>12.619389999999999</c:v>
                      </c:pt>
                      <c:pt idx="817">
                        <c:v>12.63416</c:v>
                      </c:pt>
                      <c:pt idx="818">
                        <c:v>12.64894</c:v>
                      </c:pt>
                      <c:pt idx="819">
                        <c:v>12.66371</c:v>
                      </c:pt>
                      <c:pt idx="820">
                        <c:v>12.67848</c:v>
                      </c:pt>
                      <c:pt idx="821">
                        <c:v>12.693250000000001</c:v>
                      </c:pt>
                      <c:pt idx="822">
                        <c:v>12.708030000000001</c:v>
                      </c:pt>
                      <c:pt idx="823">
                        <c:v>12.722799999999999</c:v>
                      </c:pt>
                      <c:pt idx="824">
                        <c:v>12.73757</c:v>
                      </c:pt>
                      <c:pt idx="825">
                        <c:v>12.75234</c:v>
                      </c:pt>
                      <c:pt idx="826">
                        <c:v>12.767110000000001</c:v>
                      </c:pt>
                      <c:pt idx="827">
                        <c:v>12.781879999999999</c:v>
                      </c:pt>
                      <c:pt idx="828">
                        <c:v>12.79665</c:v>
                      </c:pt>
                      <c:pt idx="829">
                        <c:v>12.81142</c:v>
                      </c:pt>
                      <c:pt idx="830">
                        <c:v>12.82619</c:v>
                      </c:pt>
                      <c:pt idx="831">
                        <c:v>12.840949999999999</c:v>
                      </c:pt>
                      <c:pt idx="832">
                        <c:v>12.85572</c:v>
                      </c:pt>
                      <c:pt idx="833">
                        <c:v>12.87049</c:v>
                      </c:pt>
                      <c:pt idx="834">
                        <c:v>12.885260000000001</c:v>
                      </c:pt>
                      <c:pt idx="835">
                        <c:v>12.90002</c:v>
                      </c:pt>
                      <c:pt idx="836">
                        <c:v>12.91479</c:v>
                      </c:pt>
                      <c:pt idx="837">
                        <c:v>12.929550000000001</c:v>
                      </c:pt>
                      <c:pt idx="838">
                        <c:v>12.944319999999999</c:v>
                      </c:pt>
                      <c:pt idx="839">
                        <c:v>12.95908</c:v>
                      </c:pt>
                      <c:pt idx="840">
                        <c:v>12.973850000000001</c:v>
                      </c:pt>
                      <c:pt idx="841">
                        <c:v>12.98861</c:v>
                      </c:pt>
                      <c:pt idx="842">
                        <c:v>13.00337</c:v>
                      </c:pt>
                      <c:pt idx="843">
                        <c:v>13.018140000000001</c:v>
                      </c:pt>
                      <c:pt idx="844">
                        <c:v>13.0329</c:v>
                      </c:pt>
                      <c:pt idx="845">
                        <c:v>13.04766</c:v>
                      </c:pt>
                      <c:pt idx="846">
                        <c:v>13.062419999999999</c:v>
                      </c:pt>
                      <c:pt idx="847">
                        <c:v>13.07718</c:v>
                      </c:pt>
                      <c:pt idx="848">
                        <c:v>13.091939999999999</c:v>
                      </c:pt>
                      <c:pt idx="849">
                        <c:v>13.1067</c:v>
                      </c:pt>
                      <c:pt idx="850">
                        <c:v>13.121460000000001</c:v>
                      </c:pt>
                      <c:pt idx="851">
                        <c:v>13.13622</c:v>
                      </c:pt>
                      <c:pt idx="852">
                        <c:v>13.150980000000001</c:v>
                      </c:pt>
                      <c:pt idx="853">
                        <c:v>13.16574</c:v>
                      </c:pt>
                      <c:pt idx="854">
                        <c:v>13.1805</c:v>
                      </c:pt>
                      <c:pt idx="855">
                        <c:v>13.195259999999999</c:v>
                      </c:pt>
                      <c:pt idx="856">
                        <c:v>13.21001</c:v>
                      </c:pt>
                      <c:pt idx="857">
                        <c:v>13.224769999999999</c:v>
                      </c:pt>
                      <c:pt idx="858">
                        <c:v>13.239520000000001</c:v>
                      </c:pt>
                      <c:pt idx="859">
                        <c:v>13.25428</c:v>
                      </c:pt>
                      <c:pt idx="860">
                        <c:v>13.26904</c:v>
                      </c:pt>
                      <c:pt idx="861">
                        <c:v>13.28379</c:v>
                      </c:pt>
                      <c:pt idx="862">
                        <c:v>13.298550000000001</c:v>
                      </c:pt>
                      <c:pt idx="863">
                        <c:v>13.3133</c:v>
                      </c:pt>
                      <c:pt idx="864">
                        <c:v>13.328049999999999</c:v>
                      </c:pt>
                      <c:pt idx="865">
                        <c:v>13.34281</c:v>
                      </c:pt>
                      <c:pt idx="866">
                        <c:v>13.357559999999999</c:v>
                      </c:pt>
                      <c:pt idx="867">
                        <c:v>13.372310000000001</c:v>
                      </c:pt>
                      <c:pt idx="868">
                        <c:v>13.38706</c:v>
                      </c:pt>
                      <c:pt idx="869">
                        <c:v>13.401809999999999</c:v>
                      </c:pt>
                      <c:pt idx="870">
                        <c:v>13.41656</c:v>
                      </c:pt>
                      <c:pt idx="871">
                        <c:v>13.43131</c:v>
                      </c:pt>
                      <c:pt idx="872">
                        <c:v>13.446059999999999</c:v>
                      </c:pt>
                      <c:pt idx="873">
                        <c:v>13.46081</c:v>
                      </c:pt>
                      <c:pt idx="874">
                        <c:v>13.47556</c:v>
                      </c:pt>
                      <c:pt idx="875">
                        <c:v>13.490309999999999</c:v>
                      </c:pt>
                      <c:pt idx="876">
                        <c:v>13.50506</c:v>
                      </c:pt>
                      <c:pt idx="877">
                        <c:v>13.51981</c:v>
                      </c:pt>
                      <c:pt idx="878">
                        <c:v>13.534560000000001</c:v>
                      </c:pt>
                      <c:pt idx="879">
                        <c:v>13.549300000000001</c:v>
                      </c:pt>
                      <c:pt idx="880">
                        <c:v>13.56405</c:v>
                      </c:pt>
                      <c:pt idx="881">
                        <c:v>13.57879</c:v>
                      </c:pt>
                      <c:pt idx="882">
                        <c:v>13.593540000000001</c:v>
                      </c:pt>
                      <c:pt idx="883">
                        <c:v>13.608280000000001</c:v>
                      </c:pt>
                      <c:pt idx="884">
                        <c:v>13.62303</c:v>
                      </c:pt>
                      <c:pt idx="885">
                        <c:v>13.63777</c:v>
                      </c:pt>
                      <c:pt idx="886">
                        <c:v>13.652520000000001</c:v>
                      </c:pt>
                      <c:pt idx="887">
                        <c:v>13.667260000000001</c:v>
                      </c:pt>
                      <c:pt idx="888">
                        <c:v>13.682</c:v>
                      </c:pt>
                      <c:pt idx="889">
                        <c:v>13.69674</c:v>
                      </c:pt>
                      <c:pt idx="890">
                        <c:v>13.71149</c:v>
                      </c:pt>
                      <c:pt idx="891">
                        <c:v>13.726229999999999</c:v>
                      </c:pt>
                      <c:pt idx="892">
                        <c:v>13.740970000000001</c:v>
                      </c:pt>
                      <c:pt idx="893">
                        <c:v>13.755710000000001</c:v>
                      </c:pt>
                      <c:pt idx="894">
                        <c:v>13.77045</c:v>
                      </c:pt>
                      <c:pt idx="895">
                        <c:v>13.78519</c:v>
                      </c:pt>
                      <c:pt idx="896">
                        <c:v>13.79993</c:v>
                      </c:pt>
                      <c:pt idx="897">
                        <c:v>13.81466</c:v>
                      </c:pt>
                      <c:pt idx="898">
                        <c:v>13.8294</c:v>
                      </c:pt>
                      <c:pt idx="899">
                        <c:v>13.844139999999999</c:v>
                      </c:pt>
                      <c:pt idx="900">
                        <c:v>13.858879999999999</c:v>
                      </c:pt>
                      <c:pt idx="901">
                        <c:v>13.873609999999999</c:v>
                      </c:pt>
                      <c:pt idx="902">
                        <c:v>13.888350000000001</c:v>
                      </c:pt>
                      <c:pt idx="903">
                        <c:v>13.903090000000001</c:v>
                      </c:pt>
                      <c:pt idx="904">
                        <c:v>13.917820000000001</c:v>
                      </c:pt>
                      <c:pt idx="905">
                        <c:v>13.93256</c:v>
                      </c:pt>
                      <c:pt idx="906">
                        <c:v>13.947290000000001</c:v>
                      </c:pt>
                      <c:pt idx="907">
                        <c:v>13.962020000000001</c:v>
                      </c:pt>
                      <c:pt idx="908">
                        <c:v>13.976760000000001</c:v>
                      </c:pt>
                      <c:pt idx="909">
                        <c:v>13.991490000000001</c:v>
                      </c:pt>
                      <c:pt idx="910">
                        <c:v>14.006220000000001</c:v>
                      </c:pt>
                      <c:pt idx="911">
                        <c:v>14.020949999999999</c:v>
                      </c:pt>
                      <c:pt idx="912">
                        <c:v>14.035679999999999</c:v>
                      </c:pt>
                      <c:pt idx="913">
                        <c:v>14.050420000000001</c:v>
                      </c:pt>
                      <c:pt idx="914">
                        <c:v>14.065149999999999</c:v>
                      </c:pt>
                      <c:pt idx="915">
                        <c:v>14.079879999999999</c:v>
                      </c:pt>
                      <c:pt idx="916">
                        <c:v>14.094609999999999</c:v>
                      </c:pt>
                      <c:pt idx="917">
                        <c:v>14.10933</c:v>
                      </c:pt>
                      <c:pt idx="918">
                        <c:v>14.12406</c:v>
                      </c:pt>
                      <c:pt idx="919">
                        <c:v>14.13879</c:v>
                      </c:pt>
                      <c:pt idx="920">
                        <c:v>14.15352</c:v>
                      </c:pt>
                      <c:pt idx="921">
                        <c:v>14.16825</c:v>
                      </c:pt>
                      <c:pt idx="922">
                        <c:v>14.182969999999999</c:v>
                      </c:pt>
                      <c:pt idx="923">
                        <c:v>14.197699999999999</c:v>
                      </c:pt>
                      <c:pt idx="924">
                        <c:v>14.212429999999999</c:v>
                      </c:pt>
                      <c:pt idx="925">
                        <c:v>14.22715</c:v>
                      </c:pt>
                      <c:pt idx="926">
                        <c:v>14.24187</c:v>
                      </c:pt>
                      <c:pt idx="927">
                        <c:v>14.256600000000001</c:v>
                      </c:pt>
                      <c:pt idx="928">
                        <c:v>14.271319999999999</c:v>
                      </c:pt>
                      <c:pt idx="929">
                        <c:v>14.286049999999999</c:v>
                      </c:pt>
                      <c:pt idx="930">
                        <c:v>14.30077</c:v>
                      </c:pt>
                      <c:pt idx="931">
                        <c:v>14.31549</c:v>
                      </c:pt>
                      <c:pt idx="932">
                        <c:v>14.330209999999999</c:v>
                      </c:pt>
                      <c:pt idx="933">
                        <c:v>14.344939999999999</c:v>
                      </c:pt>
                      <c:pt idx="934">
                        <c:v>14.35966</c:v>
                      </c:pt>
                      <c:pt idx="935">
                        <c:v>14.37438</c:v>
                      </c:pt>
                      <c:pt idx="936">
                        <c:v>14.389099999999999</c:v>
                      </c:pt>
                      <c:pt idx="937">
                        <c:v>14.40382</c:v>
                      </c:pt>
                      <c:pt idx="938">
                        <c:v>14.418530000000001</c:v>
                      </c:pt>
                      <c:pt idx="939">
                        <c:v>14.433249999999999</c:v>
                      </c:pt>
                      <c:pt idx="940">
                        <c:v>14.44797</c:v>
                      </c:pt>
                      <c:pt idx="941">
                        <c:v>14.46269</c:v>
                      </c:pt>
                      <c:pt idx="942">
                        <c:v>14.477410000000001</c:v>
                      </c:pt>
                      <c:pt idx="943">
                        <c:v>14.49212</c:v>
                      </c:pt>
                      <c:pt idx="944">
                        <c:v>14.50684</c:v>
                      </c:pt>
                      <c:pt idx="945">
                        <c:v>14.52155</c:v>
                      </c:pt>
                      <c:pt idx="946">
                        <c:v>14.53627</c:v>
                      </c:pt>
                      <c:pt idx="947">
                        <c:v>14.550979999999999</c:v>
                      </c:pt>
                      <c:pt idx="948">
                        <c:v>14.5657</c:v>
                      </c:pt>
                      <c:pt idx="949">
                        <c:v>14.580410000000001</c:v>
                      </c:pt>
                      <c:pt idx="950">
                        <c:v>14.59512</c:v>
                      </c:pt>
                      <c:pt idx="951">
                        <c:v>14.60984</c:v>
                      </c:pt>
                      <c:pt idx="952">
                        <c:v>14.624549999999999</c:v>
                      </c:pt>
                      <c:pt idx="953">
                        <c:v>14.63926</c:v>
                      </c:pt>
                      <c:pt idx="954">
                        <c:v>14.653969999999999</c:v>
                      </c:pt>
                      <c:pt idx="955">
                        <c:v>14.66868</c:v>
                      </c:pt>
                      <c:pt idx="956">
                        <c:v>14.683389999999999</c:v>
                      </c:pt>
                      <c:pt idx="957">
                        <c:v>14.6981</c:v>
                      </c:pt>
                      <c:pt idx="958">
                        <c:v>14.712809999999999</c:v>
                      </c:pt>
                      <c:pt idx="959">
                        <c:v>14.72752</c:v>
                      </c:pt>
                      <c:pt idx="960">
                        <c:v>14.742229999999999</c:v>
                      </c:pt>
                      <c:pt idx="961">
                        <c:v>14.75694</c:v>
                      </c:pt>
                      <c:pt idx="962">
                        <c:v>14.77164</c:v>
                      </c:pt>
                      <c:pt idx="963">
                        <c:v>14.786350000000001</c:v>
                      </c:pt>
                      <c:pt idx="964">
                        <c:v>14.80106</c:v>
                      </c:pt>
                      <c:pt idx="965">
                        <c:v>14.815759999999999</c:v>
                      </c:pt>
                      <c:pt idx="966">
                        <c:v>14.83047</c:v>
                      </c:pt>
                      <c:pt idx="967">
                        <c:v>14.84517</c:v>
                      </c:pt>
                      <c:pt idx="968">
                        <c:v>14.859870000000001</c:v>
                      </c:pt>
                      <c:pt idx="969">
                        <c:v>14.87458</c:v>
                      </c:pt>
                      <c:pt idx="970">
                        <c:v>14.889279999999999</c:v>
                      </c:pt>
                      <c:pt idx="971">
                        <c:v>14.90399</c:v>
                      </c:pt>
                      <c:pt idx="972">
                        <c:v>14.91869</c:v>
                      </c:pt>
                      <c:pt idx="973">
                        <c:v>14.933389999999999</c:v>
                      </c:pt>
                      <c:pt idx="974">
                        <c:v>14.948090000000001</c:v>
                      </c:pt>
                      <c:pt idx="975">
                        <c:v>14.96279</c:v>
                      </c:pt>
                      <c:pt idx="976">
                        <c:v>14.97749</c:v>
                      </c:pt>
                      <c:pt idx="977">
                        <c:v>14.992190000000001</c:v>
                      </c:pt>
                      <c:pt idx="978">
                        <c:v>15.00689</c:v>
                      </c:pt>
                      <c:pt idx="979">
                        <c:v>15.02159</c:v>
                      </c:pt>
                      <c:pt idx="980">
                        <c:v>15.036289999999999</c:v>
                      </c:pt>
                      <c:pt idx="981">
                        <c:v>15.050979999999999</c:v>
                      </c:pt>
                      <c:pt idx="982">
                        <c:v>15.06568</c:v>
                      </c:pt>
                      <c:pt idx="983">
                        <c:v>15.08038</c:v>
                      </c:pt>
                      <c:pt idx="984">
                        <c:v>15.09507</c:v>
                      </c:pt>
                      <c:pt idx="985">
                        <c:v>15.109769999999999</c:v>
                      </c:pt>
                      <c:pt idx="986">
                        <c:v>15.124459999999999</c:v>
                      </c:pt>
                      <c:pt idx="987">
                        <c:v>15.13916</c:v>
                      </c:pt>
                      <c:pt idx="988">
                        <c:v>15.15385</c:v>
                      </c:pt>
                      <c:pt idx="989">
                        <c:v>15.16855</c:v>
                      </c:pt>
                      <c:pt idx="990">
                        <c:v>15.18324</c:v>
                      </c:pt>
                      <c:pt idx="991">
                        <c:v>15.197929999999999</c:v>
                      </c:pt>
                      <c:pt idx="992">
                        <c:v>15.212630000000001</c:v>
                      </c:pt>
                      <c:pt idx="993">
                        <c:v>15.227320000000001</c:v>
                      </c:pt>
                      <c:pt idx="994">
                        <c:v>15.242010000000001</c:v>
                      </c:pt>
                      <c:pt idx="995">
                        <c:v>15.2567</c:v>
                      </c:pt>
                      <c:pt idx="996">
                        <c:v>15.27139</c:v>
                      </c:pt>
                      <c:pt idx="997">
                        <c:v>15.28608</c:v>
                      </c:pt>
                      <c:pt idx="998">
                        <c:v>15.30077</c:v>
                      </c:pt>
                      <c:pt idx="999">
                        <c:v>15.31545</c:v>
                      </c:pt>
                      <c:pt idx="1000">
                        <c:v>15.33014</c:v>
                      </c:pt>
                      <c:pt idx="1001">
                        <c:v>15.34483</c:v>
                      </c:pt>
                      <c:pt idx="1002">
                        <c:v>15.35952</c:v>
                      </c:pt>
                      <c:pt idx="1003">
                        <c:v>15.3742</c:v>
                      </c:pt>
                      <c:pt idx="1004">
                        <c:v>15.38889</c:v>
                      </c:pt>
                      <c:pt idx="1005">
                        <c:v>15.40357</c:v>
                      </c:pt>
                      <c:pt idx="1006">
                        <c:v>15.41826</c:v>
                      </c:pt>
                      <c:pt idx="1007">
                        <c:v>15.43294</c:v>
                      </c:pt>
                      <c:pt idx="1008">
                        <c:v>15.44763</c:v>
                      </c:pt>
                      <c:pt idx="1009">
                        <c:v>15.46231</c:v>
                      </c:pt>
                      <c:pt idx="1010">
                        <c:v>15.476990000000001</c:v>
                      </c:pt>
                      <c:pt idx="1011">
                        <c:v>15.491680000000001</c:v>
                      </c:pt>
                      <c:pt idx="1012">
                        <c:v>15.506360000000001</c:v>
                      </c:pt>
                      <c:pt idx="1013">
                        <c:v>15.521039999999999</c:v>
                      </c:pt>
                      <c:pt idx="1014">
                        <c:v>15.53572</c:v>
                      </c:pt>
                      <c:pt idx="1015">
                        <c:v>15.5504</c:v>
                      </c:pt>
                      <c:pt idx="1016">
                        <c:v>15.56508</c:v>
                      </c:pt>
                      <c:pt idx="1017">
                        <c:v>15.57976</c:v>
                      </c:pt>
                      <c:pt idx="1018">
                        <c:v>15.594429999999999</c:v>
                      </c:pt>
                      <c:pt idx="1019">
                        <c:v>15.609109999999999</c:v>
                      </c:pt>
                      <c:pt idx="1020">
                        <c:v>15.62379</c:v>
                      </c:pt>
                      <c:pt idx="1021">
                        <c:v>15.63847</c:v>
                      </c:pt>
                      <c:pt idx="1022">
                        <c:v>15.65315</c:v>
                      </c:pt>
                      <c:pt idx="1023">
                        <c:v>15.667820000000001</c:v>
                      </c:pt>
                      <c:pt idx="1024">
                        <c:v>15.682499999999999</c:v>
                      </c:pt>
                      <c:pt idx="1025">
                        <c:v>15.69717</c:v>
                      </c:pt>
                      <c:pt idx="1026">
                        <c:v>15.71185</c:v>
                      </c:pt>
                      <c:pt idx="1027">
                        <c:v>15.726520000000001</c:v>
                      </c:pt>
                      <c:pt idx="1028">
                        <c:v>15.74119</c:v>
                      </c:pt>
                      <c:pt idx="1029">
                        <c:v>15.75586</c:v>
                      </c:pt>
                      <c:pt idx="1030">
                        <c:v>15.77054</c:v>
                      </c:pt>
                      <c:pt idx="1031">
                        <c:v>15.785209999999999</c:v>
                      </c:pt>
                      <c:pt idx="1032">
                        <c:v>15.79988</c:v>
                      </c:pt>
                      <c:pt idx="1033">
                        <c:v>15.814550000000001</c:v>
                      </c:pt>
                      <c:pt idx="1034">
                        <c:v>15.829219999999999</c:v>
                      </c:pt>
                      <c:pt idx="1035">
                        <c:v>15.84389</c:v>
                      </c:pt>
                      <c:pt idx="1036">
                        <c:v>15.858560000000001</c:v>
                      </c:pt>
                      <c:pt idx="1037">
                        <c:v>15.87323</c:v>
                      </c:pt>
                      <c:pt idx="1038">
                        <c:v>15.8879</c:v>
                      </c:pt>
                      <c:pt idx="1039">
                        <c:v>15.902559999999999</c:v>
                      </c:pt>
                      <c:pt idx="1040">
                        <c:v>15.91723</c:v>
                      </c:pt>
                      <c:pt idx="1041">
                        <c:v>15.931900000000001</c:v>
                      </c:pt>
                      <c:pt idx="1042">
                        <c:v>15.94656</c:v>
                      </c:pt>
                      <c:pt idx="1043">
                        <c:v>15.96123</c:v>
                      </c:pt>
                      <c:pt idx="1044">
                        <c:v>15.97589</c:v>
                      </c:pt>
                      <c:pt idx="1045">
                        <c:v>15.99056</c:v>
                      </c:pt>
                      <c:pt idx="1046">
                        <c:v>16.005220000000001</c:v>
                      </c:pt>
                      <c:pt idx="1047">
                        <c:v>16.019880000000001</c:v>
                      </c:pt>
                      <c:pt idx="1048">
                        <c:v>16.034549999999999</c:v>
                      </c:pt>
                      <c:pt idx="1049">
                        <c:v>16.049209999999999</c:v>
                      </c:pt>
                      <c:pt idx="1050">
                        <c:v>16.063870000000001</c:v>
                      </c:pt>
                      <c:pt idx="1051">
                        <c:v>16.078530000000001</c:v>
                      </c:pt>
                      <c:pt idx="1052">
                        <c:v>16.09319</c:v>
                      </c:pt>
                      <c:pt idx="1053">
                        <c:v>16.107849999999999</c:v>
                      </c:pt>
                      <c:pt idx="1054">
                        <c:v>16.122509999999998</c:v>
                      </c:pt>
                      <c:pt idx="1055">
                        <c:v>16.137170000000001</c:v>
                      </c:pt>
                      <c:pt idx="1056">
                        <c:v>16.15183</c:v>
                      </c:pt>
                      <c:pt idx="1057">
                        <c:v>16.16648</c:v>
                      </c:pt>
                      <c:pt idx="1058">
                        <c:v>16.181139999999999</c:v>
                      </c:pt>
                      <c:pt idx="1059">
                        <c:v>16.195799999999998</c:v>
                      </c:pt>
                      <c:pt idx="1060">
                        <c:v>16.19162</c:v>
                      </c:pt>
                      <c:pt idx="1061">
                        <c:v>16.28162</c:v>
                      </c:pt>
                      <c:pt idx="1062">
                        <c:v>16.403009999999998</c:v>
                      </c:pt>
                      <c:pt idx="1063">
                        <c:v>16.493010000000002</c:v>
                      </c:pt>
                      <c:pt idx="1064">
                        <c:v>16.48882</c:v>
                      </c:pt>
                      <c:pt idx="1065">
                        <c:v>16.50346</c:v>
                      </c:pt>
                      <c:pt idx="1066">
                        <c:v>16.51811</c:v>
                      </c:pt>
                      <c:pt idx="1067">
                        <c:v>16.53275</c:v>
                      </c:pt>
                      <c:pt idx="1068">
                        <c:v>16.54739</c:v>
                      </c:pt>
                      <c:pt idx="1069">
                        <c:v>16.56204</c:v>
                      </c:pt>
                      <c:pt idx="1070">
                        <c:v>16.57668</c:v>
                      </c:pt>
                      <c:pt idx="1071">
                        <c:v>16.59132</c:v>
                      </c:pt>
                      <c:pt idx="1072">
                        <c:v>16.60596</c:v>
                      </c:pt>
                      <c:pt idx="1073">
                        <c:v>16.6206</c:v>
                      </c:pt>
                      <c:pt idx="1074">
                        <c:v>16.63524</c:v>
                      </c:pt>
                      <c:pt idx="1075">
                        <c:v>16.64988</c:v>
                      </c:pt>
                      <c:pt idx="1076">
                        <c:v>16.66452</c:v>
                      </c:pt>
                      <c:pt idx="1077">
                        <c:v>16.67916</c:v>
                      </c:pt>
                      <c:pt idx="1078">
                        <c:v>16.6938</c:v>
                      </c:pt>
                      <c:pt idx="1079">
                        <c:v>16.70844</c:v>
                      </c:pt>
                      <c:pt idx="1080">
                        <c:v>16.72307</c:v>
                      </c:pt>
                      <c:pt idx="1081">
                        <c:v>16.73771</c:v>
                      </c:pt>
                      <c:pt idx="1082">
                        <c:v>16.75234</c:v>
                      </c:pt>
                      <c:pt idx="1083">
                        <c:v>16.76698</c:v>
                      </c:pt>
                      <c:pt idx="1084">
                        <c:v>16.781610000000001</c:v>
                      </c:pt>
                      <c:pt idx="1085">
                        <c:v>16.796250000000001</c:v>
                      </c:pt>
                      <c:pt idx="1086">
                        <c:v>16.810880000000001</c:v>
                      </c:pt>
                      <c:pt idx="1087">
                        <c:v>16.825510000000001</c:v>
                      </c:pt>
                      <c:pt idx="1088">
                        <c:v>16.840150000000001</c:v>
                      </c:pt>
                      <c:pt idx="1089">
                        <c:v>16.854780000000002</c:v>
                      </c:pt>
                      <c:pt idx="1090">
                        <c:v>16.869409999999998</c:v>
                      </c:pt>
                      <c:pt idx="1091">
                        <c:v>16.884039999999999</c:v>
                      </c:pt>
                      <c:pt idx="1092">
                        <c:v>16.898669999999999</c:v>
                      </c:pt>
                      <c:pt idx="1093">
                        <c:v>16.9133</c:v>
                      </c:pt>
                      <c:pt idx="1094">
                        <c:v>16.92793</c:v>
                      </c:pt>
                      <c:pt idx="1095">
                        <c:v>16.942550000000001</c:v>
                      </c:pt>
                      <c:pt idx="1096">
                        <c:v>16.957180000000001</c:v>
                      </c:pt>
                      <c:pt idx="1097">
                        <c:v>16.971810000000001</c:v>
                      </c:pt>
                      <c:pt idx="1098">
                        <c:v>16.986429999999999</c:v>
                      </c:pt>
                      <c:pt idx="1099">
                        <c:v>17.001059999999999</c:v>
                      </c:pt>
                      <c:pt idx="1100">
                        <c:v>17.015689999999999</c:v>
                      </c:pt>
                      <c:pt idx="1101">
                        <c:v>17.03031</c:v>
                      </c:pt>
                      <c:pt idx="1102">
                        <c:v>17.04494</c:v>
                      </c:pt>
                      <c:pt idx="1103">
                        <c:v>17.059560000000001</c:v>
                      </c:pt>
                      <c:pt idx="1104">
                        <c:v>17.074179999999998</c:v>
                      </c:pt>
                      <c:pt idx="1105">
                        <c:v>17.088799999999999</c:v>
                      </c:pt>
                      <c:pt idx="1106">
                        <c:v>17.103429999999999</c:v>
                      </c:pt>
                      <c:pt idx="1107">
                        <c:v>17.11805</c:v>
                      </c:pt>
                      <c:pt idx="1108">
                        <c:v>17.132670000000001</c:v>
                      </c:pt>
                      <c:pt idx="1109">
                        <c:v>17.147290000000002</c:v>
                      </c:pt>
                      <c:pt idx="1110">
                        <c:v>17.161909999999999</c:v>
                      </c:pt>
                      <c:pt idx="1111">
                        <c:v>17.17653</c:v>
                      </c:pt>
                      <c:pt idx="1112">
                        <c:v>17.19115</c:v>
                      </c:pt>
                      <c:pt idx="1113">
                        <c:v>17.205760000000001</c:v>
                      </c:pt>
                      <c:pt idx="1114">
                        <c:v>17.220379999999999</c:v>
                      </c:pt>
                      <c:pt idx="1115">
                        <c:v>17.234999999999999</c:v>
                      </c:pt>
                      <c:pt idx="1116">
                        <c:v>17.249610000000001</c:v>
                      </c:pt>
                      <c:pt idx="1117">
                        <c:v>17.264230000000001</c:v>
                      </c:pt>
                      <c:pt idx="1118">
                        <c:v>17.278839999999999</c:v>
                      </c:pt>
                      <c:pt idx="1119">
                        <c:v>17.29346</c:v>
                      </c:pt>
                      <c:pt idx="1120">
                        <c:v>17.308070000000001</c:v>
                      </c:pt>
                      <c:pt idx="1121">
                        <c:v>17.322690000000001</c:v>
                      </c:pt>
                      <c:pt idx="1122">
                        <c:v>17.337299999999999</c:v>
                      </c:pt>
                      <c:pt idx="1123">
                        <c:v>17.35191</c:v>
                      </c:pt>
                      <c:pt idx="1124">
                        <c:v>17.366520000000001</c:v>
                      </c:pt>
                      <c:pt idx="1125">
                        <c:v>17.381129999999999</c:v>
                      </c:pt>
                      <c:pt idx="1126">
                        <c:v>17.39574</c:v>
                      </c:pt>
                      <c:pt idx="1127">
                        <c:v>17.410350000000001</c:v>
                      </c:pt>
                      <c:pt idx="1128">
                        <c:v>17.424959999999999</c:v>
                      </c:pt>
                      <c:pt idx="1129">
                        <c:v>17.43957</c:v>
                      </c:pt>
                      <c:pt idx="1130">
                        <c:v>17.454180000000001</c:v>
                      </c:pt>
                      <c:pt idx="1131">
                        <c:v>17.468779999999999</c:v>
                      </c:pt>
                      <c:pt idx="1132">
                        <c:v>17.48339</c:v>
                      </c:pt>
                    </c:numCache>
                  </c:numRef>
                </c:xVal>
                <c:yVal>
                  <c:numRef>
                    <c:extLst xmlns:c15="http://schemas.microsoft.com/office/drawing/2012/chart">
                      <c:ext xmlns:c15="http://schemas.microsoft.com/office/drawing/2012/chart" uri="{02D57815-91ED-43cb-92C2-25804820EDAC}">
                        <c15:formulaRef>
                          <c15:sqref>'Sample 13'!$W$6:$W$1138</c15:sqref>
                        </c15:formulaRef>
                      </c:ext>
                    </c:extLst>
                    <c:numCache>
                      <c:formatCode>General</c:formatCode>
                      <c:ptCount val="1133"/>
                      <c:pt idx="0">
                        <c:v>2.8245200000000001</c:v>
                      </c:pt>
                      <c:pt idx="1">
                        <c:v>3.4645700000000001</c:v>
                      </c:pt>
                      <c:pt idx="2">
                        <c:v>3.7635700000000001</c:v>
                      </c:pt>
                      <c:pt idx="3">
                        <c:v>3.8840699999999999</c:v>
                      </c:pt>
                      <c:pt idx="4">
                        <c:v>3.8507600000000002</c:v>
                      </c:pt>
                      <c:pt idx="5">
                        <c:v>3.78227</c:v>
                      </c:pt>
                      <c:pt idx="6">
                        <c:v>3.7581000000000002</c:v>
                      </c:pt>
                      <c:pt idx="7">
                        <c:v>3.7347700000000001</c:v>
                      </c:pt>
                      <c:pt idx="8">
                        <c:v>3.6853699999999998</c:v>
                      </c:pt>
                      <c:pt idx="9">
                        <c:v>3.6465399999999999</c:v>
                      </c:pt>
                      <c:pt idx="10">
                        <c:v>3.6346400000000001</c:v>
                      </c:pt>
                      <c:pt idx="11">
                        <c:v>3.5714999999999999</c:v>
                      </c:pt>
                      <c:pt idx="12">
                        <c:v>3.4792100000000001</c:v>
                      </c:pt>
                      <c:pt idx="13">
                        <c:v>3.4579599999999999</c:v>
                      </c:pt>
                      <c:pt idx="14">
                        <c:v>3.4741300000000002</c:v>
                      </c:pt>
                      <c:pt idx="15">
                        <c:v>3.4483899999999998</c:v>
                      </c:pt>
                      <c:pt idx="16">
                        <c:v>3.4103699999999999</c:v>
                      </c:pt>
                      <c:pt idx="17">
                        <c:v>3.4213800000000001</c:v>
                      </c:pt>
                      <c:pt idx="18">
                        <c:v>3.4345400000000001</c:v>
                      </c:pt>
                      <c:pt idx="19">
                        <c:v>3.4455800000000001</c:v>
                      </c:pt>
                      <c:pt idx="20">
                        <c:v>3.4344899999999998</c:v>
                      </c:pt>
                      <c:pt idx="21">
                        <c:v>3.4333300000000002</c:v>
                      </c:pt>
                      <c:pt idx="22">
                        <c:v>3.4218799999999998</c:v>
                      </c:pt>
                      <c:pt idx="23">
                        <c:v>3.4255599999999999</c:v>
                      </c:pt>
                      <c:pt idx="24">
                        <c:v>3.4583900000000001</c:v>
                      </c:pt>
                      <c:pt idx="25">
                        <c:v>3.5276800000000001</c:v>
                      </c:pt>
                      <c:pt idx="26">
                        <c:v>3.5657100000000002</c:v>
                      </c:pt>
                      <c:pt idx="27">
                        <c:v>3.5421100000000001</c:v>
                      </c:pt>
                      <c:pt idx="28">
                        <c:v>3.5303</c:v>
                      </c:pt>
                      <c:pt idx="29">
                        <c:v>3.5440200000000002</c:v>
                      </c:pt>
                      <c:pt idx="30">
                        <c:v>3.5567899999999999</c:v>
                      </c:pt>
                      <c:pt idx="31">
                        <c:v>3.56603</c:v>
                      </c:pt>
                      <c:pt idx="32">
                        <c:v>3.5817600000000001</c:v>
                      </c:pt>
                      <c:pt idx="33">
                        <c:v>3.6059399999999999</c:v>
                      </c:pt>
                      <c:pt idx="34">
                        <c:v>3.6419700000000002</c:v>
                      </c:pt>
                      <c:pt idx="35">
                        <c:v>3.6901799999999998</c:v>
                      </c:pt>
                      <c:pt idx="36">
                        <c:v>3.7238000000000002</c:v>
                      </c:pt>
                      <c:pt idx="37">
                        <c:v>3.7278600000000002</c:v>
                      </c:pt>
                      <c:pt idx="38">
                        <c:v>3.7232500000000002</c:v>
                      </c:pt>
                      <c:pt idx="39">
                        <c:v>3.7599</c:v>
                      </c:pt>
                      <c:pt idx="40">
                        <c:v>3.8225899999999999</c:v>
                      </c:pt>
                      <c:pt idx="41">
                        <c:v>3.8678499999999998</c:v>
                      </c:pt>
                      <c:pt idx="42">
                        <c:v>3.8929999999999998</c:v>
                      </c:pt>
                      <c:pt idx="43">
                        <c:v>3.92774</c:v>
                      </c:pt>
                      <c:pt idx="44">
                        <c:v>3.9759000000000002</c:v>
                      </c:pt>
                      <c:pt idx="45">
                        <c:v>4.0290499999999998</c:v>
                      </c:pt>
                      <c:pt idx="46">
                        <c:v>4.0774299999999997</c:v>
                      </c:pt>
                      <c:pt idx="47">
                        <c:v>4.1093400000000004</c:v>
                      </c:pt>
                      <c:pt idx="48">
                        <c:v>4.1628499999999997</c:v>
                      </c:pt>
                      <c:pt idx="49">
                        <c:v>4.2280100000000003</c:v>
                      </c:pt>
                      <c:pt idx="50">
                        <c:v>4.2769700000000004</c:v>
                      </c:pt>
                      <c:pt idx="51">
                        <c:v>4.3083600000000004</c:v>
                      </c:pt>
                      <c:pt idx="52">
                        <c:v>4.3953600000000002</c:v>
                      </c:pt>
                      <c:pt idx="53">
                        <c:v>4.5356399999999999</c:v>
                      </c:pt>
                      <c:pt idx="54">
                        <c:v>4.6602800000000002</c:v>
                      </c:pt>
                      <c:pt idx="55">
                        <c:v>4.7445000000000004</c:v>
                      </c:pt>
                      <c:pt idx="56">
                        <c:v>4.8565300000000002</c:v>
                      </c:pt>
                      <c:pt idx="57">
                        <c:v>5.0172600000000003</c:v>
                      </c:pt>
                      <c:pt idx="58">
                        <c:v>5.1903800000000002</c:v>
                      </c:pt>
                      <c:pt idx="59">
                        <c:v>5.3527500000000003</c:v>
                      </c:pt>
                      <c:pt idx="60">
                        <c:v>5.5152799999999997</c:v>
                      </c:pt>
                      <c:pt idx="61">
                        <c:v>5.6684000000000001</c:v>
                      </c:pt>
                      <c:pt idx="62">
                        <c:v>5.8497300000000001</c:v>
                      </c:pt>
                      <c:pt idx="63">
                        <c:v>6.0469200000000001</c:v>
                      </c:pt>
                      <c:pt idx="64">
                        <c:v>6.3039500000000004</c:v>
                      </c:pt>
                      <c:pt idx="65">
                        <c:v>6.64445</c:v>
                      </c:pt>
                      <c:pt idx="66">
                        <c:v>7.04223</c:v>
                      </c:pt>
                      <c:pt idx="67">
                        <c:v>7.4131799999999997</c:v>
                      </c:pt>
                      <c:pt idx="68">
                        <c:v>7.7265899999999998</c:v>
                      </c:pt>
                      <c:pt idx="69">
                        <c:v>8.0132399999999997</c:v>
                      </c:pt>
                      <c:pt idx="70">
                        <c:v>8.2590199999999996</c:v>
                      </c:pt>
                      <c:pt idx="71">
                        <c:v>8.4502400000000009</c:v>
                      </c:pt>
                      <c:pt idx="72">
                        <c:v>8.5251999999999999</c:v>
                      </c:pt>
                      <c:pt idx="73">
                        <c:v>8.3971800000000005</c:v>
                      </c:pt>
                      <c:pt idx="74">
                        <c:v>8.0498999999999992</c:v>
                      </c:pt>
                      <c:pt idx="75">
                        <c:v>7.4905799999999996</c:v>
                      </c:pt>
                      <c:pt idx="76">
                        <c:v>6.7742000000000004</c:v>
                      </c:pt>
                      <c:pt idx="77">
                        <c:v>5.9371099999999997</c:v>
                      </c:pt>
                      <c:pt idx="78">
                        <c:v>5.0232999999999999</c:v>
                      </c:pt>
                      <c:pt idx="79">
                        <c:v>4.1323400000000001</c:v>
                      </c:pt>
                      <c:pt idx="80">
                        <c:v>3.2848600000000001</c:v>
                      </c:pt>
                      <c:pt idx="81">
                        <c:v>2.5826500000000001</c:v>
                      </c:pt>
                      <c:pt idx="82">
                        <c:v>2.0113799999999999</c:v>
                      </c:pt>
                      <c:pt idx="83">
                        <c:v>1.6018399999999999</c:v>
                      </c:pt>
                      <c:pt idx="84">
                        <c:v>1.2855799999999999</c:v>
                      </c:pt>
                      <c:pt idx="85">
                        <c:v>1.05314</c:v>
                      </c:pt>
                      <c:pt idx="86">
                        <c:v>0.89061999999999997</c:v>
                      </c:pt>
                      <c:pt idx="87">
                        <c:v>0.77312000000000003</c:v>
                      </c:pt>
                      <c:pt idx="88">
                        <c:v>0.67501999999999995</c:v>
                      </c:pt>
                      <c:pt idx="89">
                        <c:v>0.58182</c:v>
                      </c:pt>
                      <c:pt idx="90">
                        <c:v>0.51265000000000005</c:v>
                      </c:pt>
                      <c:pt idx="91">
                        <c:v>0.45782</c:v>
                      </c:pt>
                      <c:pt idx="92">
                        <c:v>0.41469</c:v>
                      </c:pt>
                      <c:pt idx="93">
                        <c:v>0.38479000000000002</c:v>
                      </c:pt>
                      <c:pt idx="94">
                        <c:v>0.36604999999999999</c:v>
                      </c:pt>
                      <c:pt idx="95">
                        <c:v>0.34633999999999998</c:v>
                      </c:pt>
                      <c:pt idx="96">
                        <c:v>0.32151999999999997</c:v>
                      </c:pt>
                      <c:pt idx="97">
                        <c:v>0.30601</c:v>
                      </c:pt>
                      <c:pt idx="98">
                        <c:v>0.29909000000000002</c:v>
                      </c:pt>
                      <c:pt idx="99">
                        <c:v>0.28310000000000002</c:v>
                      </c:pt>
                      <c:pt idx="100">
                        <c:v>0.26099</c:v>
                      </c:pt>
                      <c:pt idx="101">
                        <c:v>0.24340999999999999</c:v>
                      </c:pt>
                      <c:pt idx="102">
                        <c:v>0.23616999999999999</c:v>
                      </c:pt>
                      <c:pt idx="103">
                        <c:v>0.22511999999999999</c:v>
                      </c:pt>
                      <c:pt idx="104">
                        <c:v>0.21973999999999999</c:v>
                      </c:pt>
                      <c:pt idx="105">
                        <c:v>0.21357000000000001</c:v>
                      </c:pt>
                      <c:pt idx="106">
                        <c:v>0.20893999999999999</c:v>
                      </c:pt>
                      <c:pt idx="107">
                        <c:v>0.20635000000000001</c:v>
                      </c:pt>
                      <c:pt idx="108">
                        <c:v>0.20796000000000001</c:v>
                      </c:pt>
                      <c:pt idx="109">
                        <c:v>0.19855</c:v>
                      </c:pt>
                      <c:pt idx="110">
                        <c:v>0.19855999999999999</c:v>
                      </c:pt>
                      <c:pt idx="111">
                        <c:v>0.20918999999999999</c:v>
                      </c:pt>
                      <c:pt idx="112">
                        <c:v>0.21456</c:v>
                      </c:pt>
                      <c:pt idx="113">
                        <c:v>0.20141000000000001</c:v>
                      </c:pt>
                      <c:pt idx="114">
                        <c:v>0.18873000000000001</c:v>
                      </c:pt>
                      <c:pt idx="115">
                        <c:v>0.17373</c:v>
                      </c:pt>
                      <c:pt idx="116">
                        <c:v>0.14935999999999999</c:v>
                      </c:pt>
                      <c:pt idx="117">
                        <c:v>0.13236999999999999</c:v>
                      </c:pt>
                      <c:pt idx="118">
                        <c:v>0.13102</c:v>
                      </c:pt>
                      <c:pt idx="119">
                        <c:v>0.13547999999999999</c:v>
                      </c:pt>
                      <c:pt idx="120">
                        <c:v>0.13535</c:v>
                      </c:pt>
                      <c:pt idx="121">
                        <c:v>0.13464000000000001</c:v>
                      </c:pt>
                      <c:pt idx="122">
                        <c:v>0.13356000000000001</c:v>
                      </c:pt>
                      <c:pt idx="123">
                        <c:v>0.11327</c:v>
                      </c:pt>
                      <c:pt idx="124">
                        <c:v>9.035E-2</c:v>
                      </c:pt>
                      <c:pt idx="125">
                        <c:v>8.1869999999999998E-2</c:v>
                      </c:pt>
                      <c:pt idx="126">
                        <c:v>9.2679999999999998E-2</c:v>
                      </c:pt>
                      <c:pt idx="127">
                        <c:v>9.8180000000000003E-2</c:v>
                      </c:pt>
                      <c:pt idx="128">
                        <c:v>9.06E-2</c:v>
                      </c:pt>
                      <c:pt idx="129">
                        <c:v>8.695E-2</c:v>
                      </c:pt>
                      <c:pt idx="130">
                        <c:v>9.0090000000000003E-2</c:v>
                      </c:pt>
                      <c:pt idx="131">
                        <c:v>9.9659999999999999E-2</c:v>
                      </c:pt>
                      <c:pt idx="132">
                        <c:v>0.10489999999999999</c:v>
                      </c:pt>
                      <c:pt idx="133">
                        <c:v>0.11172</c:v>
                      </c:pt>
                      <c:pt idx="134">
                        <c:v>0.10619000000000001</c:v>
                      </c:pt>
                      <c:pt idx="135">
                        <c:v>8.6400000000000005E-2</c:v>
                      </c:pt>
                      <c:pt idx="136">
                        <c:v>8.2650000000000001E-2</c:v>
                      </c:pt>
                      <c:pt idx="137">
                        <c:v>9.6439999999999998E-2</c:v>
                      </c:pt>
                      <c:pt idx="138">
                        <c:v>0.1099</c:v>
                      </c:pt>
                      <c:pt idx="139">
                        <c:v>0.10496999999999999</c:v>
                      </c:pt>
                      <c:pt idx="140">
                        <c:v>0.10113999999999999</c:v>
                      </c:pt>
                      <c:pt idx="141">
                        <c:v>0.10224</c:v>
                      </c:pt>
                      <c:pt idx="142">
                        <c:v>9.8479999999999998E-2</c:v>
                      </c:pt>
                      <c:pt idx="143">
                        <c:v>9.4509999999999997E-2</c:v>
                      </c:pt>
                      <c:pt idx="144">
                        <c:v>9.8780000000000007E-2</c:v>
                      </c:pt>
                      <c:pt idx="145">
                        <c:v>0.10750999999999999</c:v>
                      </c:pt>
                      <c:pt idx="146">
                        <c:v>0.1081</c:v>
                      </c:pt>
                      <c:pt idx="147">
                        <c:v>0.10706</c:v>
                      </c:pt>
                      <c:pt idx="148">
                        <c:v>0.1128</c:v>
                      </c:pt>
                      <c:pt idx="149">
                        <c:v>0.11709</c:v>
                      </c:pt>
                      <c:pt idx="150">
                        <c:v>0.11692</c:v>
                      </c:pt>
                      <c:pt idx="151">
                        <c:v>0.10506</c:v>
                      </c:pt>
                      <c:pt idx="152">
                        <c:v>0.10252</c:v>
                      </c:pt>
                      <c:pt idx="153">
                        <c:v>0.10951</c:v>
                      </c:pt>
                      <c:pt idx="154">
                        <c:v>0.11416999999999999</c:v>
                      </c:pt>
                      <c:pt idx="155">
                        <c:v>0.11020000000000001</c:v>
                      </c:pt>
                      <c:pt idx="156">
                        <c:v>0.10773000000000001</c:v>
                      </c:pt>
                      <c:pt idx="157">
                        <c:v>0.1182</c:v>
                      </c:pt>
                      <c:pt idx="158">
                        <c:v>0.12331</c:v>
                      </c:pt>
                      <c:pt idx="159">
                        <c:v>0.12182999999999999</c:v>
                      </c:pt>
                      <c:pt idx="160">
                        <c:v>0.11479</c:v>
                      </c:pt>
                      <c:pt idx="161">
                        <c:v>0.12107999999999999</c:v>
                      </c:pt>
                      <c:pt idx="162">
                        <c:v>0.13458000000000001</c:v>
                      </c:pt>
                      <c:pt idx="163">
                        <c:v>0.14216999999999999</c:v>
                      </c:pt>
                      <c:pt idx="164">
                        <c:v>0.14147000000000001</c:v>
                      </c:pt>
                      <c:pt idx="165">
                        <c:v>0.13564000000000001</c:v>
                      </c:pt>
                      <c:pt idx="166">
                        <c:v>0.13108</c:v>
                      </c:pt>
                      <c:pt idx="167">
                        <c:v>0.13302</c:v>
                      </c:pt>
                      <c:pt idx="168">
                        <c:v>0.14047000000000001</c:v>
                      </c:pt>
                      <c:pt idx="169">
                        <c:v>0.14965999999999999</c:v>
                      </c:pt>
                      <c:pt idx="170">
                        <c:v>0.15698999999999999</c:v>
                      </c:pt>
                      <c:pt idx="171">
                        <c:v>0.16261</c:v>
                      </c:pt>
                      <c:pt idx="172">
                        <c:v>0.15257000000000001</c:v>
                      </c:pt>
                      <c:pt idx="173">
                        <c:v>0.14566000000000001</c:v>
                      </c:pt>
                      <c:pt idx="174">
                        <c:v>0.14355000000000001</c:v>
                      </c:pt>
                      <c:pt idx="175">
                        <c:v>0.14313000000000001</c:v>
                      </c:pt>
                      <c:pt idx="176">
                        <c:v>0.14055999999999999</c:v>
                      </c:pt>
                      <c:pt idx="177">
                        <c:v>0.14862</c:v>
                      </c:pt>
                      <c:pt idx="178">
                        <c:v>0.15725</c:v>
                      </c:pt>
                      <c:pt idx="179">
                        <c:v>0.15245</c:v>
                      </c:pt>
                      <c:pt idx="180">
                        <c:v>0.13786000000000001</c:v>
                      </c:pt>
                      <c:pt idx="181">
                        <c:v>0.13888</c:v>
                      </c:pt>
                      <c:pt idx="182">
                        <c:v>0.15776000000000001</c:v>
                      </c:pt>
                      <c:pt idx="183">
                        <c:v>0.17279</c:v>
                      </c:pt>
                      <c:pt idx="184">
                        <c:v>0.16692000000000001</c:v>
                      </c:pt>
                      <c:pt idx="185">
                        <c:v>0.16198000000000001</c:v>
                      </c:pt>
                      <c:pt idx="186">
                        <c:v>0.16875999999999999</c:v>
                      </c:pt>
                      <c:pt idx="187">
                        <c:v>0.17438999999999999</c:v>
                      </c:pt>
                      <c:pt idx="188">
                        <c:v>0.17466999999999999</c:v>
                      </c:pt>
                      <c:pt idx="189">
                        <c:v>0.17043</c:v>
                      </c:pt>
                      <c:pt idx="190">
                        <c:v>0.16550999999999999</c:v>
                      </c:pt>
                      <c:pt idx="191">
                        <c:v>0.16066</c:v>
                      </c:pt>
                      <c:pt idx="192">
                        <c:v>0.16661999999999999</c:v>
                      </c:pt>
                      <c:pt idx="193">
                        <c:v>0.1832</c:v>
                      </c:pt>
                      <c:pt idx="194">
                        <c:v>0.19434999999999999</c:v>
                      </c:pt>
                      <c:pt idx="195">
                        <c:v>0.19320999999999999</c:v>
                      </c:pt>
                      <c:pt idx="196">
                        <c:v>0.18376000000000001</c:v>
                      </c:pt>
                      <c:pt idx="197">
                        <c:v>0.18357000000000001</c:v>
                      </c:pt>
                      <c:pt idx="198">
                        <c:v>0.18559</c:v>
                      </c:pt>
                      <c:pt idx="199">
                        <c:v>0.17999000000000001</c:v>
                      </c:pt>
                      <c:pt idx="200">
                        <c:v>0.17215</c:v>
                      </c:pt>
                      <c:pt idx="201">
                        <c:v>0.17118</c:v>
                      </c:pt>
                      <c:pt idx="202">
                        <c:v>0.17327000000000001</c:v>
                      </c:pt>
                      <c:pt idx="203">
                        <c:v>0.17208000000000001</c:v>
                      </c:pt>
                      <c:pt idx="204">
                        <c:v>0.18361</c:v>
                      </c:pt>
                      <c:pt idx="205">
                        <c:v>0.1961</c:v>
                      </c:pt>
                      <c:pt idx="206">
                        <c:v>0.19792000000000001</c:v>
                      </c:pt>
                      <c:pt idx="207">
                        <c:v>0.19591</c:v>
                      </c:pt>
                      <c:pt idx="208">
                        <c:v>0.20011999999999999</c:v>
                      </c:pt>
                      <c:pt idx="209">
                        <c:v>0.20466000000000001</c:v>
                      </c:pt>
                      <c:pt idx="210">
                        <c:v>0.20250000000000001</c:v>
                      </c:pt>
                      <c:pt idx="211">
                        <c:v>0.19883999999999999</c:v>
                      </c:pt>
                      <c:pt idx="212">
                        <c:v>0.20502000000000001</c:v>
                      </c:pt>
                      <c:pt idx="213">
                        <c:v>0.21153</c:v>
                      </c:pt>
                      <c:pt idx="214">
                        <c:v>0.21582999999999999</c:v>
                      </c:pt>
                      <c:pt idx="215">
                        <c:v>0.20413999999999999</c:v>
                      </c:pt>
                      <c:pt idx="216">
                        <c:v>0.20938000000000001</c:v>
                      </c:pt>
                      <c:pt idx="217">
                        <c:v>0.22173999999999999</c:v>
                      </c:pt>
                      <c:pt idx="218">
                        <c:v>0.23103000000000001</c:v>
                      </c:pt>
                      <c:pt idx="219">
                        <c:v>0.21904999999999999</c:v>
                      </c:pt>
                      <c:pt idx="220">
                        <c:v>0.2172</c:v>
                      </c:pt>
                      <c:pt idx="221">
                        <c:v>0.22539000000000001</c:v>
                      </c:pt>
                      <c:pt idx="222">
                        <c:v>0.2324</c:v>
                      </c:pt>
                      <c:pt idx="223">
                        <c:v>0.23941999999999999</c:v>
                      </c:pt>
                      <c:pt idx="224">
                        <c:v>0.24179999999999999</c:v>
                      </c:pt>
                      <c:pt idx="225">
                        <c:v>0.24117</c:v>
                      </c:pt>
                      <c:pt idx="226">
                        <c:v>0.23566999999999999</c:v>
                      </c:pt>
                      <c:pt idx="227">
                        <c:v>0.24364</c:v>
                      </c:pt>
                      <c:pt idx="228">
                        <c:v>0.24944</c:v>
                      </c:pt>
                      <c:pt idx="229">
                        <c:v>0.25205</c:v>
                      </c:pt>
                      <c:pt idx="230">
                        <c:v>0.25213999999999998</c:v>
                      </c:pt>
                      <c:pt idx="231">
                        <c:v>0.25324000000000002</c:v>
                      </c:pt>
                      <c:pt idx="232">
                        <c:v>0.26049</c:v>
                      </c:pt>
                      <c:pt idx="233">
                        <c:v>0.27050999999999997</c:v>
                      </c:pt>
                      <c:pt idx="234">
                        <c:v>0.27438000000000001</c:v>
                      </c:pt>
                      <c:pt idx="235">
                        <c:v>0.26173000000000002</c:v>
                      </c:pt>
                      <c:pt idx="236">
                        <c:v>0.25019999999999998</c:v>
                      </c:pt>
                      <c:pt idx="237">
                        <c:v>0.25105</c:v>
                      </c:pt>
                      <c:pt idx="238">
                        <c:v>0.26645000000000002</c:v>
                      </c:pt>
                      <c:pt idx="239">
                        <c:v>0.29446</c:v>
                      </c:pt>
                      <c:pt idx="240">
                        <c:v>0.32090000000000002</c:v>
                      </c:pt>
                      <c:pt idx="241">
                        <c:v>0.32235999999999998</c:v>
                      </c:pt>
                      <c:pt idx="242">
                        <c:v>0.30597999999999997</c:v>
                      </c:pt>
                      <c:pt idx="243">
                        <c:v>0.29941000000000001</c:v>
                      </c:pt>
                      <c:pt idx="244">
                        <c:v>0.30729000000000001</c:v>
                      </c:pt>
                      <c:pt idx="245">
                        <c:v>0.32705000000000001</c:v>
                      </c:pt>
                      <c:pt idx="246">
                        <c:v>0.34482000000000002</c:v>
                      </c:pt>
                      <c:pt idx="247">
                        <c:v>0.35087000000000002</c:v>
                      </c:pt>
                      <c:pt idx="248">
                        <c:v>0.34551999999999999</c:v>
                      </c:pt>
                      <c:pt idx="249">
                        <c:v>0.35576000000000002</c:v>
                      </c:pt>
                      <c:pt idx="250">
                        <c:v>0.37920999999999999</c:v>
                      </c:pt>
                      <c:pt idx="251">
                        <c:v>0.39976</c:v>
                      </c:pt>
                      <c:pt idx="252">
                        <c:v>0.41931000000000002</c:v>
                      </c:pt>
                      <c:pt idx="253">
                        <c:v>0.43931999999999999</c:v>
                      </c:pt>
                      <c:pt idx="254">
                        <c:v>0.45145000000000002</c:v>
                      </c:pt>
                      <c:pt idx="255">
                        <c:v>0.46111999999999997</c:v>
                      </c:pt>
                      <c:pt idx="256">
                        <c:v>0.47788999999999998</c:v>
                      </c:pt>
                      <c:pt idx="257">
                        <c:v>0.50063000000000002</c:v>
                      </c:pt>
                      <c:pt idx="258">
                        <c:v>0.52039999999999997</c:v>
                      </c:pt>
                      <c:pt idx="259">
                        <c:v>0.54403999999999997</c:v>
                      </c:pt>
                      <c:pt idx="260">
                        <c:v>0.56847999999999999</c:v>
                      </c:pt>
                      <c:pt idx="261">
                        <c:v>0.58726</c:v>
                      </c:pt>
                      <c:pt idx="262">
                        <c:v>0.60107999999999995</c:v>
                      </c:pt>
                      <c:pt idx="263">
                        <c:v>0.60802</c:v>
                      </c:pt>
                      <c:pt idx="264">
                        <c:v>0.57769999999999999</c:v>
                      </c:pt>
                      <c:pt idx="265">
                        <c:v>0.54401999999999995</c:v>
                      </c:pt>
                      <c:pt idx="266">
                        <c:v>0.52381</c:v>
                      </c:pt>
                      <c:pt idx="267">
                        <c:v>0.52127999999999997</c:v>
                      </c:pt>
                      <c:pt idx="268">
                        <c:v>0.47872999999999999</c:v>
                      </c:pt>
                      <c:pt idx="269">
                        <c:v>0.41374</c:v>
                      </c:pt>
                      <c:pt idx="270">
                        <c:v>0.34520000000000001</c:v>
                      </c:pt>
                      <c:pt idx="271">
                        <c:v>0.29474</c:v>
                      </c:pt>
                      <c:pt idx="272">
                        <c:v>0.25235000000000002</c:v>
                      </c:pt>
                      <c:pt idx="273">
                        <c:v>0.21858</c:v>
                      </c:pt>
                      <c:pt idx="274">
                        <c:v>0.19077</c:v>
                      </c:pt>
                      <c:pt idx="275">
                        <c:v>0.15972</c:v>
                      </c:pt>
                      <c:pt idx="276">
                        <c:v>0.12773999999999999</c:v>
                      </c:pt>
                      <c:pt idx="277">
                        <c:v>0.10546999999999999</c:v>
                      </c:pt>
                      <c:pt idx="278">
                        <c:v>8.4640000000000007E-2</c:v>
                      </c:pt>
                      <c:pt idx="279">
                        <c:v>6.1469999999999997E-2</c:v>
                      </c:pt>
                      <c:pt idx="280">
                        <c:v>4.8899999999999999E-2</c:v>
                      </c:pt>
                      <c:pt idx="281">
                        <c:v>4.4409999999999998E-2</c:v>
                      </c:pt>
                      <c:pt idx="282">
                        <c:v>3.082E-2</c:v>
                      </c:pt>
                      <c:pt idx="283">
                        <c:v>1.6580000000000001E-2</c:v>
                      </c:pt>
                      <c:pt idx="284">
                        <c:v>1.9990000000000001E-2</c:v>
                      </c:pt>
                      <c:pt idx="285">
                        <c:v>2.6530000000000001E-2</c:v>
                      </c:pt>
                      <c:pt idx="286">
                        <c:v>2.5839999999999998E-2</c:v>
                      </c:pt>
                      <c:pt idx="287">
                        <c:v>1.9619999999999999E-2</c:v>
                      </c:pt>
                      <c:pt idx="288">
                        <c:v>1.04E-2</c:v>
                      </c:pt>
                      <c:pt idx="289">
                        <c:v>-1.3500000000000001E-3</c:v>
                      </c:pt>
                      <c:pt idx="290">
                        <c:v>2.9399999999999999E-3</c:v>
                      </c:pt>
                      <c:pt idx="291">
                        <c:v>1.2959999999999999E-2</c:v>
                      </c:pt>
                      <c:pt idx="292">
                        <c:v>8.6599999999999993E-3</c:v>
                      </c:pt>
                      <c:pt idx="293">
                        <c:v>-4.8900000000000002E-3</c:v>
                      </c:pt>
                      <c:pt idx="294">
                        <c:v>-7.1700000000000002E-3</c:v>
                      </c:pt>
                      <c:pt idx="295">
                        <c:v>-3.9899999999999996E-3</c:v>
                      </c:pt>
                      <c:pt idx="296">
                        <c:v>-2.3500000000000001E-3</c:v>
                      </c:pt>
                      <c:pt idx="297" formatCode="0.00E+00">
                        <c:v>-8.1983200000000005E-4</c:v>
                      </c:pt>
                      <c:pt idx="298">
                        <c:v>3.4199999999999999E-3</c:v>
                      </c:pt>
                      <c:pt idx="299">
                        <c:v>1.25E-3</c:v>
                      </c:pt>
                      <c:pt idx="300">
                        <c:v>-3.5500000000000002E-3</c:v>
                      </c:pt>
                      <c:pt idx="301">
                        <c:v>-6.2500000000000003E-3</c:v>
                      </c:pt>
                      <c:pt idx="302">
                        <c:v>-6.4400000000000004E-3</c:v>
                      </c:pt>
                      <c:pt idx="303">
                        <c:v>-2.2899999999999999E-3</c:v>
                      </c:pt>
                      <c:pt idx="304">
                        <c:v>5.1000000000000004E-3</c:v>
                      </c:pt>
                      <c:pt idx="305">
                        <c:v>8.8800000000000007E-3</c:v>
                      </c:pt>
                      <c:pt idx="306" formatCode="0.00E+00">
                        <c:v>9.0923800000000004E-4</c:v>
                      </c:pt>
                      <c:pt idx="307" formatCode="0.00E+00">
                        <c:v>-9.9004200000000001E-4</c:v>
                      </c:pt>
                      <c:pt idx="308">
                        <c:v>4.7699999999999999E-3</c:v>
                      </c:pt>
                      <c:pt idx="309">
                        <c:v>7.8799999999999999E-3</c:v>
                      </c:pt>
                      <c:pt idx="310">
                        <c:v>3.2000000000000002E-3</c:v>
                      </c:pt>
                      <c:pt idx="311">
                        <c:v>-3.47E-3</c:v>
                      </c:pt>
                      <c:pt idx="312" formatCode="0.00E+00">
                        <c:v>-7.9218300000000001E-4</c:v>
                      </c:pt>
                      <c:pt idx="313" formatCode="0.00E+00">
                        <c:v>2.51201E-4</c:v>
                      </c:pt>
                      <c:pt idx="314">
                        <c:v>2.2200000000000002E-3</c:v>
                      </c:pt>
                      <c:pt idx="315">
                        <c:v>-5.9300000000000004E-3</c:v>
                      </c:pt>
                      <c:pt idx="316">
                        <c:v>-1.098E-2</c:v>
                      </c:pt>
                      <c:pt idx="317">
                        <c:v>-9.4900000000000002E-3</c:v>
                      </c:pt>
                      <c:pt idx="318">
                        <c:v>-2.7699999999999999E-3</c:v>
                      </c:pt>
                      <c:pt idx="319" formatCode="0.00E+00">
                        <c:v>-2.3871600000000001E-4</c:v>
                      </c:pt>
                      <c:pt idx="320">
                        <c:v>-3.7200000000000002E-3</c:v>
                      </c:pt>
                      <c:pt idx="321">
                        <c:v>-4.1399999999999996E-3</c:v>
                      </c:pt>
                      <c:pt idx="322">
                        <c:v>-4.6600000000000001E-3</c:v>
                      </c:pt>
                      <c:pt idx="323">
                        <c:v>-3.5999999999999999E-3</c:v>
                      </c:pt>
                      <c:pt idx="324">
                        <c:v>-2.3E-3</c:v>
                      </c:pt>
                      <c:pt idx="325">
                        <c:v>5.4099999999999999E-3</c:v>
                      </c:pt>
                      <c:pt idx="326">
                        <c:v>1.3220000000000001E-2</c:v>
                      </c:pt>
                      <c:pt idx="327">
                        <c:v>1.14E-2</c:v>
                      </c:pt>
                      <c:pt idx="328">
                        <c:v>1.99E-3</c:v>
                      </c:pt>
                      <c:pt idx="329" formatCode="0.00E+00">
                        <c:v>-8.0116400000000004E-4</c:v>
                      </c:pt>
                      <c:pt idx="330">
                        <c:v>4.6899999999999997E-3</c:v>
                      </c:pt>
                      <c:pt idx="331">
                        <c:v>3.79E-3</c:v>
                      </c:pt>
                      <c:pt idx="332">
                        <c:v>-1.095E-2</c:v>
                      </c:pt>
                      <c:pt idx="333">
                        <c:v>-1.9400000000000001E-2</c:v>
                      </c:pt>
                      <c:pt idx="334">
                        <c:v>-1.201E-2</c:v>
                      </c:pt>
                      <c:pt idx="335">
                        <c:v>6.7200000000000003E-3</c:v>
                      </c:pt>
                      <c:pt idx="336">
                        <c:v>6.2399999999999999E-3</c:v>
                      </c:pt>
                      <c:pt idx="337" formatCode="0.00E+00">
                        <c:v>3.6496800000000002E-4</c:v>
                      </c:pt>
                      <c:pt idx="338">
                        <c:v>4.2900000000000004E-3</c:v>
                      </c:pt>
                      <c:pt idx="339">
                        <c:v>9.1999999999999998E-3</c:v>
                      </c:pt>
                      <c:pt idx="340">
                        <c:v>6.8399999999999997E-3</c:v>
                      </c:pt>
                      <c:pt idx="341" formatCode="0.00E+00">
                        <c:v>7.3581199999999997E-4</c:v>
                      </c:pt>
                      <c:pt idx="342">
                        <c:v>2.5699999999999998E-3</c:v>
                      </c:pt>
                      <c:pt idx="343">
                        <c:v>-5.5199999999999997E-3</c:v>
                      </c:pt>
                      <c:pt idx="344">
                        <c:v>-5.7499999999999999E-3</c:v>
                      </c:pt>
                      <c:pt idx="345">
                        <c:v>-7.0800000000000004E-3</c:v>
                      </c:pt>
                      <c:pt idx="346">
                        <c:v>-3.46E-3</c:v>
                      </c:pt>
                      <c:pt idx="347">
                        <c:v>-8.6300000000000005E-3</c:v>
                      </c:pt>
                      <c:pt idx="348">
                        <c:v>-5.9699999999999996E-3</c:v>
                      </c:pt>
                      <c:pt idx="349">
                        <c:v>3.49E-3</c:v>
                      </c:pt>
                      <c:pt idx="350">
                        <c:v>1.3169999999999999E-2</c:v>
                      </c:pt>
                      <c:pt idx="351">
                        <c:v>1.214E-2</c:v>
                      </c:pt>
                      <c:pt idx="352">
                        <c:v>8.77E-3</c:v>
                      </c:pt>
                      <c:pt idx="353">
                        <c:v>6.5500000000000003E-3</c:v>
                      </c:pt>
                      <c:pt idx="354" formatCode="0.00E+00">
                        <c:v>3.1671300000000003E-5</c:v>
                      </c:pt>
                      <c:pt idx="355">
                        <c:v>-2.5300000000000001E-3</c:v>
                      </c:pt>
                      <c:pt idx="356">
                        <c:v>4.5300000000000002E-3</c:v>
                      </c:pt>
                      <c:pt idx="357">
                        <c:v>9.4500000000000001E-3</c:v>
                      </c:pt>
                      <c:pt idx="358">
                        <c:v>8.2900000000000005E-3</c:v>
                      </c:pt>
                      <c:pt idx="359" formatCode="0.00E+00">
                        <c:v>3.7236099999999998E-4</c:v>
                      </c:pt>
                      <c:pt idx="360">
                        <c:v>-6.79E-3</c:v>
                      </c:pt>
                      <c:pt idx="361">
                        <c:v>-1.1599999999999999E-2</c:v>
                      </c:pt>
                      <c:pt idx="362">
                        <c:v>-1.4599999999999999E-3</c:v>
                      </c:pt>
                      <c:pt idx="363">
                        <c:v>1.5779999999999999E-2</c:v>
                      </c:pt>
                      <c:pt idx="364">
                        <c:v>2.5930000000000002E-2</c:v>
                      </c:pt>
                      <c:pt idx="365">
                        <c:v>2.1850000000000001E-2</c:v>
                      </c:pt>
                      <c:pt idx="366">
                        <c:v>1.2919999999999999E-2</c:v>
                      </c:pt>
                      <c:pt idx="367">
                        <c:v>3.0300000000000001E-3</c:v>
                      </c:pt>
                      <c:pt idx="368" formatCode="0.00E+00">
                        <c:v>2.4759400000000002E-4</c:v>
                      </c:pt>
                      <c:pt idx="369">
                        <c:v>2.33E-3</c:v>
                      </c:pt>
                      <c:pt idx="370">
                        <c:v>8.6599999999999993E-3</c:v>
                      </c:pt>
                      <c:pt idx="371">
                        <c:v>1.2579999999999999E-2</c:v>
                      </c:pt>
                      <c:pt idx="372">
                        <c:v>1.519E-2</c:v>
                      </c:pt>
                      <c:pt idx="373">
                        <c:v>7.2399999999999999E-3</c:v>
                      </c:pt>
                      <c:pt idx="374">
                        <c:v>3.0400000000000002E-3</c:v>
                      </c:pt>
                      <c:pt idx="375">
                        <c:v>6.45E-3</c:v>
                      </c:pt>
                      <c:pt idx="376">
                        <c:v>5.5399999999999998E-3</c:v>
                      </c:pt>
                      <c:pt idx="377">
                        <c:v>-4.1000000000000003E-3</c:v>
                      </c:pt>
                      <c:pt idx="378">
                        <c:v>-3.4499999999999999E-3</c:v>
                      </c:pt>
                      <c:pt idx="379">
                        <c:v>6.79E-3</c:v>
                      </c:pt>
                      <c:pt idx="380">
                        <c:v>5.9800000000000001E-3</c:v>
                      </c:pt>
                      <c:pt idx="381">
                        <c:v>-5.9899999999999997E-3</c:v>
                      </c:pt>
                      <c:pt idx="382">
                        <c:v>-9.1500000000000001E-3</c:v>
                      </c:pt>
                      <c:pt idx="383">
                        <c:v>1.2099999999999999E-3</c:v>
                      </c:pt>
                      <c:pt idx="384">
                        <c:v>8.0800000000000004E-3</c:v>
                      </c:pt>
                      <c:pt idx="385">
                        <c:v>2.9399999999999999E-3</c:v>
                      </c:pt>
                      <c:pt idx="386">
                        <c:v>-1.3500000000000001E-3</c:v>
                      </c:pt>
                      <c:pt idx="387">
                        <c:v>8.8400000000000006E-3</c:v>
                      </c:pt>
                      <c:pt idx="388">
                        <c:v>2.1819999999999999E-2</c:v>
                      </c:pt>
                      <c:pt idx="389">
                        <c:v>2.5069999999999999E-2</c:v>
                      </c:pt>
                      <c:pt idx="390">
                        <c:v>2.0469999999999999E-2</c:v>
                      </c:pt>
                      <c:pt idx="391">
                        <c:v>1.205E-2</c:v>
                      </c:pt>
                      <c:pt idx="392">
                        <c:v>6.6299999999999996E-3</c:v>
                      </c:pt>
                      <c:pt idx="393">
                        <c:v>5.5300000000000002E-3</c:v>
                      </c:pt>
                      <c:pt idx="394">
                        <c:v>7.0499999999999998E-3</c:v>
                      </c:pt>
                      <c:pt idx="395">
                        <c:v>6.2899999999999996E-3</c:v>
                      </c:pt>
                      <c:pt idx="396">
                        <c:v>1.3299999999999999E-2</c:v>
                      </c:pt>
                      <c:pt idx="397">
                        <c:v>1.7659999999999999E-2</c:v>
                      </c:pt>
                      <c:pt idx="398">
                        <c:v>9.4299999999999991E-3</c:v>
                      </c:pt>
                      <c:pt idx="399">
                        <c:v>1.0529999999999999E-2</c:v>
                      </c:pt>
                      <c:pt idx="400">
                        <c:v>2.453E-2</c:v>
                      </c:pt>
                      <c:pt idx="401">
                        <c:v>2.981E-2</c:v>
                      </c:pt>
                      <c:pt idx="402">
                        <c:v>1.72E-2</c:v>
                      </c:pt>
                      <c:pt idx="403">
                        <c:v>1.533E-2</c:v>
                      </c:pt>
                      <c:pt idx="404">
                        <c:v>1.7250000000000001E-2</c:v>
                      </c:pt>
                      <c:pt idx="405">
                        <c:v>1.7809999999999999E-2</c:v>
                      </c:pt>
                      <c:pt idx="406">
                        <c:v>1.423E-2</c:v>
                      </c:pt>
                      <c:pt idx="407">
                        <c:v>2.0070000000000001E-2</c:v>
                      </c:pt>
                      <c:pt idx="408">
                        <c:v>2.836E-2</c:v>
                      </c:pt>
                      <c:pt idx="409">
                        <c:v>3.2059999999999998E-2</c:v>
                      </c:pt>
                      <c:pt idx="410">
                        <c:v>2.2579999999999999E-2</c:v>
                      </c:pt>
                      <c:pt idx="411">
                        <c:v>1.23E-2</c:v>
                      </c:pt>
                      <c:pt idx="412">
                        <c:v>1.5640000000000001E-2</c:v>
                      </c:pt>
                      <c:pt idx="413">
                        <c:v>2.3800000000000002E-2</c:v>
                      </c:pt>
                      <c:pt idx="414">
                        <c:v>2.2960000000000001E-2</c:v>
                      </c:pt>
                      <c:pt idx="415">
                        <c:v>1.502E-2</c:v>
                      </c:pt>
                      <c:pt idx="416">
                        <c:v>7.7200000000000003E-3</c:v>
                      </c:pt>
                      <c:pt idx="417">
                        <c:v>6.6699999999999997E-3</c:v>
                      </c:pt>
                      <c:pt idx="418">
                        <c:v>1.201E-2</c:v>
                      </c:pt>
                      <c:pt idx="419">
                        <c:v>1.538E-2</c:v>
                      </c:pt>
                      <c:pt idx="420">
                        <c:v>1.286E-2</c:v>
                      </c:pt>
                      <c:pt idx="421">
                        <c:v>1.9019999999999999E-2</c:v>
                      </c:pt>
                      <c:pt idx="422">
                        <c:v>2.777E-2</c:v>
                      </c:pt>
                      <c:pt idx="423">
                        <c:v>2.9600000000000001E-2</c:v>
                      </c:pt>
                      <c:pt idx="424">
                        <c:v>2.3120000000000002E-2</c:v>
                      </c:pt>
                      <c:pt idx="425">
                        <c:v>2.9590000000000002E-2</c:v>
                      </c:pt>
                      <c:pt idx="426">
                        <c:v>3.875E-2</c:v>
                      </c:pt>
                      <c:pt idx="427">
                        <c:v>4.3360000000000003E-2</c:v>
                      </c:pt>
                      <c:pt idx="428">
                        <c:v>4.2209999999999998E-2</c:v>
                      </c:pt>
                      <c:pt idx="429">
                        <c:v>4.7010000000000003E-2</c:v>
                      </c:pt>
                      <c:pt idx="430">
                        <c:v>3.7600000000000001E-2</c:v>
                      </c:pt>
                      <c:pt idx="431">
                        <c:v>2.776E-2</c:v>
                      </c:pt>
                      <c:pt idx="432">
                        <c:v>2.349E-2</c:v>
                      </c:pt>
                      <c:pt idx="433">
                        <c:v>3.2199999999999999E-2</c:v>
                      </c:pt>
                      <c:pt idx="434">
                        <c:v>3.048E-2</c:v>
                      </c:pt>
                      <c:pt idx="435">
                        <c:v>3.2980000000000002E-2</c:v>
                      </c:pt>
                      <c:pt idx="436">
                        <c:v>3.1280000000000002E-2</c:v>
                      </c:pt>
                      <c:pt idx="437">
                        <c:v>2.964E-2</c:v>
                      </c:pt>
                      <c:pt idx="438">
                        <c:v>3.0769999999999999E-2</c:v>
                      </c:pt>
                      <c:pt idx="439">
                        <c:v>3.4590000000000003E-2</c:v>
                      </c:pt>
                      <c:pt idx="440">
                        <c:v>3.4229999999999997E-2</c:v>
                      </c:pt>
                      <c:pt idx="441">
                        <c:v>3.0290000000000001E-2</c:v>
                      </c:pt>
                      <c:pt idx="442">
                        <c:v>3.8150000000000003E-2</c:v>
                      </c:pt>
                      <c:pt idx="443">
                        <c:v>4.8800000000000003E-2</c:v>
                      </c:pt>
                      <c:pt idx="444">
                        <c:v>5.024E-2</c:v>
                      </c:pt>
                      <c:pt idx="445">
                        <c:v>4.1730000000000003E-2</c:v>
                      </c:pt>
                      <c:pt idx="446">
                        <c:v>3.7920000000000002E-2</c:v>
                      </c:pt>
                      <c:pt idx="447">
                        <c:v>4.3130000000000002E-2</c:v>
                      </c:pt>
                      <c:pt idx="448">
                        <c:v>4.8210000000000003E-2</c:v>
                      </c:pt>
                      <c:pt idx="449">
                        <c:v>4.6269999999999999E-2</c:v>
                      </c:pt>
                      <c:pt idx="450">
                        <c:v>3.8690000000000002E-2</c:v>
                      </c:pt>
                      <c:pt idx="451">
                        <c:v>4.0550000000000003E-2</c:v>
                      </c:pt>
                      <c:pt idx="452">
                        <c:v>4.9369999999999997E-2</c:v>
                      </c:pt>
                      <c:pt idx="453">
                        <c:v>5.4399999999999997E-2</c:v>
                      </c:pt>
                      <c:pt idx="454">
                        <c:v>4.8520000000000001E-2</c:v>
                      </c:pt>
                      <c:pt idx="455">
                        <c:v>4.4970000000000003E-2</c:v>
                      </c:pt>
                      <c:pt idx="456">
                        <c:v>4.7719999999999999E-2</c:v>
                      </c:pt>
                      <c:pt idx="457">
                        <c:v>5.4120000000000001E-2</c:v>
                      </c:pt>
                      <c:pt idx="458">
                        <c:v>5.543E-2</c:v>
                      </c:pt>
                      <c:pt idx="459">
                        <c:v>5.0380000000000001E-2</c:v>
                      </c:pt>
                      <c:pt idx="460">
                        <c:v>4.41E-2</c:v>
                      </c:pt>
                      <c:pt idx="461">
                        <c:v>4.7660000000000001E-2</c:v>
                      </c:pt>
                      <c:pt idx="462">
                        <c:v>4.5569999999999999E-2</c:v>
                      </c:pt>
                      <c:pt idx="463">
                        <c:v>0.04</c:v>
                      </c:pt>
                      <c:pt idx="464">
                        <c:v>3.3099999999999997E-2</c:v>
                      </c:pt>
                      <c:pt idx="465">
                        <c:v>3.5830000000000001E-2</c:v>
                      </c:pt>
                      <c:pt idx="466">
                        <c:v>4.1399999999999999E-2</c:v>
                      </c:pt>
                      <c:pt idx="467">
                        <c:v>4.6519999999999999E-2</c:v>
                      </c:pt>
                      <c:pt idx="468">
                        <c:v>3.9510000000000003E-2</c:v>
                      </c:pt>
                      <c:pt idx="469">
                        <c:v>2.7390000000000001E-2</c:v>
                      </c:pt>
                      <c:pt idx="470">
                        <c:v>2.1590000000000002E-2</c:v>
                      </c:pt>
                      <c:pt idx="471">
                        <c:v>2.0209999999999999E-2</c:v>
                      </c:pt>
                      <c:pt idx="472">
                        <c:v>8.0499999999999999E-3</c:v>
                      </c:pt>
                      <c:pt idx="473">
                        <c:v>2.5500000000000002E-3</c:v>
                      </c:pt>
                      <c:pt idx="474">
                        <c:v>8.6300000000000005E-3</c:v>
                      </c:pt>
                      <c:pt idx="475">
                        <c:v>2.47E-2</c:v>
                      </c:pt>
                      <c:pt idx="476">
                        <c:v>3.6400000000000002E-2</c:v>
                      </c:pt>
                      <c:pt idx="477">
                        <c:v>3.4549999999999997E-2</c:v>
                      </c:pt>
                      <c:pt idx="478">
                        <c:v>2.6540000000000001E-2</c:v>
                      </c:pt>
                      <c:pt idx="479">
                        <c:v>2.8539999999999999E-2</c:v>
                      </c:pt>
                      <c:pt idx="480">
                        <c:v>3.7600000000000001E-2</c:v>
                      </c:pt>
                      <c:pt idx="481">
                        <c:v>4.0439999999999997E-2</c:v>
                      </c:pt>
                      <c:pt idx="482">
                        <c:v>3.8600000000000002E-2</c:v>
                      </c:pt>
                      <c:pt idx="483">
                        <c:v>3.8350000000000002E-2</c:v>
                      </c:pt>
                      <c:pt idx="484">
                        <c:v>3.4799999999999998E-2</c:v>
                      </c:pt>
                      <c:pt idx="485">
                        <c:v>2.9489999999999999E-2</c:v>
                      </c:pt>
                      <c:pt idx="486">
                        <c:v>2.8879999999999999E-2</c:v>
                      </c:pt>
                      <c:pt idx="487">
                        <c:v>2.494E-2</c:v>
                      </c:pt>
                      <c:pt idx="488">
                        <c:v>1.8190000000000001E-2</c:v>
                      </c:pt>
                      <c:pt idx="489">
                        <c:v>2.0279999999999999E-2</c:v>
                      </c:pt>
                      <c:pt idx="490">
                        <c:v>3.6650000000000002E-2</c:v>
                      </c:pt>
                      <c:pt idx="491">
                        <c:v>4.8980000000000003E-2</c:v>
                      </c:pt>
                      <c:pt idx="492">
                        <c:v>4.546E-2</c:v>
                      </c:pt>
                      <c:pt idx="493">
                        <c:v>3.8059999999999997E-2</c:v>
                      </c:pt>
                      <c:pt idx="494">
                        <c:v>3.5709999999999999E-2</c:v>
                      </c:pt>
                      <c:pt idx="495">
                        <c:v>3.5380000000000002E-2</c:v>
                      </c:pt>
                      <c:pt idx="496">
                        <c:v>2.9929999999999998E-2</c:v>
                      </c:pt>
                      <c:pt idx="497">
                        <c:v>2.9770000000000001E-2</c:v>
                      </c:pt>
                      <c:pt idx="498">
                        <c:v>2.7470000000000001E-2</c:v>
                      </c:pt>
                      <c:pt idx="499">
                        <c:v>2.8150000000000001E-2</c:v>
                      </c:pt>
                      <c:pt idx="500">
                        <c:v>2.6159999999999999E-2</c:v>
                      </c:pt>
                      <c:pt idx="501">
                        <c:v>2.7969999999999998E-2</c:v>
                      </c:pt>
                      <c:pt idx="502">
                        <c:v>1.7940000000000001E-2</c:v>
                      </c:pt>
                      <c:pt idx="503">
                        <c:v>1.506E-2</c:v>
                      </c:pt>
                      <c:pt idx="504">
                        <c:v>2.291E-2</c:v>
                      </c:pt>
                      <c:pt idx="505">
                        <c:v>3.057E-2</c:v>
                      </c:pt>
                      <c:pt idx="506">
                        <c:v>3.4029999999999998E-2</c:v>
                      </c:pt>
                      <c:pt idx="507">
                        <c:v>2.5760000000000002E-2</c:v>
                      </c:pt>
                      <c:pt idx="508">
                        <c:v>1.7080000000000001E-2</c:v>
                      </c:pt>
                      <c:pt idx="509">
                        <c:v>7.7200000000000003E-3</c:v>
                      </c:pt>
                      <c:pt idx="510">
                        <c:v>1.073E-2</c:v>
                      </c:pt>
                      <c:pt idx="511">
                        <c:v>1.221E-2</c:v>
                      </c:pt>
                      <c:pt idx="512">
                        <c:v>1.932E-2</c:v>
                      </c:pt>
                      <c:pt idx="513">
                        <c:v>2.358E-2</c:v>
                      </c:pt>
                      <c:pt idx="514">
                        <c:v>1.9259999999999999E-2</c:v>
                      </c:pt>
                      <c:pt idx="515">
                        <c:v>1.4109999999999999E-2</c:v>
                      </c:pt>
                      <c:pt idx="516">
                        <c:v>1.7049999999999999E-2</c:v>
                      </c:pt>
                      <c:pt idx="517">
                        <c:v>1.8509999999999999E-2</c:v>
                      </c:pt>
                      <c:pt idx="518">
                        <c:v>1.584E-2</c:v>
                      </c:pt>
                      <c:pt idx="519">
                        <c:v>1.9630000000000002E-2</c:v>
                      </c:pt>
                      <c:pt idx="520">
                        <c:v>2.0729999999999998E-2</c:v>
                      </c:pt>
                      <c:pt idx="521">
                        <c:v>1.051E-2</c:v>
                      </c:pt>
                      <c:pt idx="522" formatCode="0.00E+00">
                        <c:v>-9.2927499999999994E-5</c:v>
                      </c:pt>
                      <c:pt idx="523">
                        <c:v>4.9100000000000003E-3</c:v>
                      </c:pt>
                      <c:pt idx="524">
                        <c:v>1.736E-2</c:v>
                      </c:pt>
                      <c:pt idx="525">
                        <c:v>2.5690000000000001E-2</c:v>
                      </c:pt>
                      <c:pt idx="526">
                        <c:v>2.7179999999999999E-2</c:v>
                      </c:pt>
                      <c:pt idx="527">
                        <c:v>2.367E-2</c:v>
                      </c:pt>
                      <c:pt idx="528">
                        <c:v>2.07E-2</c:v>
                      </c:pt>
                      <c:pt idx="529">
                        <c:v>2.4889999999999999E-2</c:v>
                      </c:pt>
                      <c:pt idx="530">
                        <c:v>3.1890000000000002E-2</c:v>
                      </c:pt>
                      <c:pt idx="531">
                        <c:v>3.1269999999999999E-2</c:v>
                      </c:pt>
                      <c:pt idx="532">
                        <c:v>2.5510000000000001E-2</c:v>
                      </c:pt>
                      <c:pt idx="533">
                        <c:v>2.5219999999999999E-2</c:v>
                      </c:pt>
                      <c:pt idx="534">
                        <c:v>2.7890000000000002E-2</c:v>
                      </c:pt>
                      <c:pt idx="535">
                        <c:v>2.647E-2</c:v>
                      </c:pt>
                      <c:pt idx="536">
                        <c:v>2.7289999999999998E-2</c:v>
                      </c:pt>
                      <c:pt idx="537">
                        <c:v>3.0970000000000001E-2</c:v>
                      </c:pt>
                      <c:pt idx="538">
                        <c:v>2.9010000000000001E-2</c:v>
                      </c:pt>
                      <c:pt idx="539">
                        <c:v>2.6280000000000001E-2</c:v>
                      </c:pt>
                      <c:pt idx="540">
                        <c:v>3.1399999999999997E-2</c:v>
                      </c:pt>
                      <c:pt idx="541">
                        <c:v>4.444E-2</c:v>
                      </c:pt>
                      <c:pt idx="542">
                        <c:v>4.546E-2</c:v>
                      </c:pt>
                      <c:pt idx="543">
                        <c:v>2.4549999999999999E-2</c:v>
                      </c:pt>
                      <c:pt idx="544">
                        <c:v>7.4700000000000001E-3</c:v>
                      </c:pt>
                      <c:pt idx="545">
                        <c:v>7.6499999999999997E-3</c:v>
                      </c:pt>
                      <c:pt idx="546">
                        <c:v>2.0389999999999998E-2</c:v>
                      </c:pt>
                      <c:pt idx="547">
                        <c:v>2.5669999999999998E-2</c:v>
                      </c:pt>
                      <c:pt idx="548">
                        <c:v>3.3730000000000003E-2</c:v>
                      </c:pt>
                      <c:pt idx="549">
                        <c:v>3.8159999999999999E-2</c:v>
                      </c:pt>
                      <c:pt idx="550">
                        <c:v>3.7600000000000001E-2</c:v>
                      </c:pt>
                      <c:pt idx="551">
                        <c:v>3.2500000000000001E-2</c:v>
                      </c:pt>
                      <c:pt idx="552">
                        <c:v>3.601E-2</c:v>
                      </c:pt>
                      <c:pt idx="553">
                        <c:v>4.1860000000000001E-2</c:v>
                      </c:pt>
                      <c:pt idx="554">
                        <c:v>3.9030000000000002E-2</c:v>
                      </c:pt>
                      <c:pt idx="555">
                        <c:v>1.9060000000000001E-2</c:v>
                      </c:pt>
                      <c:pt idx="556">
                        <c:v>1.4E-3</c:v>
                      </c:pt>
                      <c:pt idx="557">
                        <c:v>1.0489999999999999E-2</c:v>
                      </c:pt>
                      <c:pt idx="558">
                        <c:v>1.7010000000000001E-2</c:v>
                      </c:pt>
                      <c:pt idx="559">
                        <c:v>1.6070000000000001E-2</c:v>
                      </c:pt>
                      <c:pt idx="560">
                        <c:v>2.65E-3</c:v>
                      </c:pt>
                      <c:pt idx="561">
                        <c:v>5.6899999999999997E-3</c:v>
                      </c:pt>
                      <c:pt idx="562">
                        <c:v>7.2700000000000004E-3</c:v>
                      </c:pt>
                      <c:pt idx="563">
                        <c:v>1.3820000000000001E-2</c:v>
                      </c:pt>
                      <c:pt idx="564">
                        <c:v>2.317E-2</c:v>
                      </c:pt>
                      <c:pt idx="565">
                        <c:v>2.8760000000000001E-2</c:v>
                      </c:pt>
                      <c:pt idx="566">
                        <c:v>3.2500000000000001E-2</c:v>
                      </c:pt>
                      <c:pt idx="567">
                        <c:v>2.8219999999999999E-2</c:v>
                      </c:pt>
                      <c:pt idx="568">
                        <c:v>2.051E-2</c:v>
                      </c:pt>
                      <c:pt idx="569">
                        <c:v>1.5049999999999999E-2</c:v>
                      </c:pt>
                      <c:pt idx="570">
                        <c:v>1.7090000000000001E-2</c:v>
                      </c:pt>
                      <c:pt idx="571">
                        <c:v>1.6740000000000001E-2</c:v>
                      </c:pt>
                      <c:pt idx="572">
                        <c:v>1.072E-2</c:v>
                      </c:pt>
                      <c:pt idx="573">
                        <c:v>9.4900000000000002E-3</c:v>
                      </c:pt>
                      <c:pt idx="574">
                        <c:v>1.453E-2</c:v>
                      </c:pt>
                      <c:pt idx="575">
                        <c:v>1.55E-2</c:v>
                      </c:pt>
                      <c:pt idx="576">
                        <c:v>1.413E-2</c:v>
                      </c:pt>
                      <c:pt idx="577">
                        <c:v>1.9130000000000001E-2</c:v>
                      </c:pt>
                      <c:pt idx="578">
                        <c:v>2.3859999999999999E-2</c:v>
                      </c:pt>
                      <c:pt idx="579">
                        <c:v>1.661E-2</c:v>
                      </c:pt>
                      <c:pt idx="580">
                        <c:v>-1.16E-3</c:v>
                      </c:pt>
                      <c:pt idx="581">
                        <c:v>-1.372E-2</c:v>
                      </c:pt>
                      <c:pt idx="582">
                        <c:v>-1.4109999999999999E-2</c:v>
                      </c:pt>
                      <c:pt idx="583">
                        <c:v>-5.8500000000000002E-3</c:v>
                      </c:pt>
                      <c:pt idx="584">
                        <c:v>-1.97E-3</c:v>
                      </c:pt>
                      <c:pt idx="585">
                        <c:v>-6.0299999999999998E-3</c:v>
                      </c:pt>
                      <c:pt idx="586">
                        <c:v>-9.7400000000000004E-3</c:v>
                      </c:pt>
                      <c:pt idx="587">
                        <c:v>-1.362E-2</c:v>
                      </c:pt>
                      <c:pt idx="588">
                        <c:v>-1.536E-2</c:v>
                      </c:pt>
                      <c:pt idx="589">
                        <c:v>-1.453E-2</c:v>
                      </c:pt>
                      <c:pt idx="590">
                        <c:v>-1.0160000000000001E-2</c:v>
                      </c:pt>
                      <c:pt idx="591">
                        <c:v>-1.3769999999999999E-2</c:v>
                      </c:pt>
                      <c:pt idx="592">
                        <c:v>-1.7809999999999999E-2</c:v>
                      </c:pt>
                      <c:pt idx="593">
                        <c:v>-1.4149999999999999E-2</c:v>
                      </c:pt>
                      <c:pt idx="594">
                        <c:v>2.6900000000000001E-3</c:v>
                      </c:pt>
                      <c:pt idx="595">
                        <c:v>1.027E-2</c:v>
                      </c:pt>
                      <c:pt idx="596">
                        <c:v>-1.7799999999999999E-3</c:v>
                      </c:pt>
                      <c:pt idx="597">
                        <c:v>-1.6660000000000001E-2</c:v>
                      </c:pt>
                      <c:pt idx="598">
                        <c:v>-2.0389999999999998E-2</c:v>
                      </c:pt>
                      <c:pt idx="599">
                        <c:v>-1.6920000000000001E-2</c:v>
                      </c:pt>
                      <c:pt idx="600">
                        <c:v>-1.6750000000000001E-2</c:v>
                      </c:pt>
                      <c:pt idx="601">
                        <c:v>-1.4710000000000001E-2</c:v>
                      </c:pt>
                      <c:pt idx="602">
                        <c:v>-1.6789999999999999E-2</c:v>
                      </c:pt>
                      <c:pt idx="603">
                        <c:v>-1.9990000000000001E-2</c:v>
                      </c:pt>
                      <c:pt idx="604">
                        <c:v>-1.5630000000000002E-2</c:v>
                      </c:pt>
                      <c:pt idx="605">
                        <c:v>-7.5399999999999998E-3</c:v>
                      </c:pt>
                      <c:pt idx="606">
                        <c:v>-5.6299999999999996E-3</c:v>
                      </c:pt>
                      <c:pt idx="607">
                        <c:v>-1.3780000000000001E-2</c:v>
                      </c:pt>
                      <c:pt idx="608">
                        <c:v>-1.124E-2</c:v>
                      </c:pt>
                      <c:pt idx="609">
                        <c:v>-8.6E-3</c:v>
                      </c:pt>
                      <c:pt idx="610">
                        <c:v>-9.2999999999999992E-3</c:v>
                      </c:pt>
                      <c:pt idx="611">
                        <c:v>-1.5270000000000001E-2</c:v>
                      </c:pt>
                      <c:pt idx="612">
                        <c:v>-1.5869999999999999E-2</c:v>
                      </c:pt>
                      <c:pt idx="613">
                        <c:v>-1.745E-2</c:v>
                      </c:pt>
                      <c:pt idx="614">
                        <c:v>-9.9600000000000001E-3</c:v>
                      </c:pt>
                      <c:pt idx="615">
                        <c:v>-7.8600000000000007E-3</c:v>
                      </c:pt>
                      <c:pt idx="616" formatCode="0.00E+00">
                        <c:v>5.3568400000000003E-4</c:v>
                      </c:pt>
                      <c:pt idx="617">
                        <c:v>8.8000000000000005E-3</c:v>
                      </c:pt>
                      <c:pt idx="618">
                        <c:v>1.197E-2</c:v>
                      </c:pt>
                      <c:pt idx="619">
                        <c:v>-3.7699999999999999E-3</c:v>
                      </c:pt>
                      <c:pt idx="620">
                        <c:v>-1.354E-2</c:v>
                      </c:pt>
                      <c:pt idx="621">
                        <c:v>-1.58E-3</c:v>
                      </c:pt>
                      <c:pt idx="622">
                        <c:v>9.0100000000000006E-3</c:v>
                      </c:pt>
                      <c:pt idx="623">
                        <c:v>1.81E-3</c:v>
                      </c:pt>
                      <c:pt idx="624">
                        <c:v>-3.13E-3</c:v>
                      </c:pt>
                      <c:pt idx="625" formatCode="0.00E+00">
                        <c:v>7.2847000000000005E-4</c:v>
                      </c:pt>
                      <c:pt idx="626">
                        <c:v>-3.4199999999999999E-3</c:v>
                      </c:pt>
                      <c:pt idx="627">
                        <c:v>-7.4799999999999997E-3</c:v>
                      </c:pt>
                      <c:pt idx="628" formatCode="0.00E+00">
                        <c:v>-3.84213E-4</c:v>
                      </c:pt>
                      <c:pt idx="629">
                        <c:v>4.6699999999999997E-3</c:v>
                      </c:pt>
                      <c:pt idx="630">
                        <c:v>1.0149999999999999E-2</c:v>
                      </c:pt>
                      <c:pt idx="631">
                        <c:v>1.951E-2</c:v>
                      </c:pt>
                      <c:pt idx="632">
                        <c:v>2.0799999999999999E-2</c:v>
                      </c:pt>
                      <c:pt idx="633">
                        <c:v>1.5399999999999999E-3</c:v>
                      </c:pt>
                      <c:pt idx="634">
                        <c:v>-8.7600000000000004E-3</c:v>
                      </c:pt>
                      <c:pt idx="635">
                        <c:v>-1.8800000000000001E-2</c:v>
                      </c:pt>
                      <c:pt idx="636">
                        <c:v>-2.1749999999999999E-2</c:v>
                      </c:pt>
                      <c:pt idx="637">
                        <c:v>-2.2429999999999999E-2</c:v>
                      </c:pt>
                      <c:pt idx="638">
                        <c:v>-1.4120000000000001E-2</c:v>
                      </c:pt>
                      <c:pt idx="639">
                        <c:v>-1.5219999999999999E-2</c:v>
                      </c:pt>
                      <c:pt idx="640">
                        <c:v>-2.0289999999999999E-2</c:v>
                      </c:pt>
                      <c:pt idx="641">
                        <c:v>-8.4499999999999992E-3</c:v>
                      </c:pt>
                      <c:pt idx="642">
                        <c:v>7.6E-3</c:v>
                      </c:pt>
                      <c:pt idx="643">
                        <c:v>6.6299999999999996E-3</c:v>
                      </c:pt>
                      <c:pt idx="644">
                        <c:v>-5.7600000000000004E-3</c:v>
                      </c:pt>
                      <c:pt idx="645">
                        <c:v>-1.899E-2</c:v>
                      </c:pt>
                      <c:pt idx="646">
                        <c:v>-1.243E-2</c:v>
                      </c:pt>
                      <c:pt idx="647">
                        <c:v>3.5699999999999998E-3</c:v>
                      </c:pt>
                      <c:pt idx="648">
                        <c:v>2.8879999999999999E-2</c:v>
                      </c:pt>
                      <c:pt idx="649">
                        <c:v>1.83E-2</c:v>
                      </c:pt>
                      <c:pt idx="650">
                        <c:v>3.3700000000000002E-3</c:v>
                      </c:pt>
                      <c:pt idx="651">
                        <c:v>-1.3469999999999999E-2</c:v>
                      </c:pt>
                      <c:pt idx="652">
                        <c:v>-2.0639999999999999E-2</c:v>
                      </c:pt>
                      <c:pt idx="653">
                        <c:v>-2.1579999999999998E-2</c:v>
                      </c:pt>
                      <c:pt idx="654">
                        <c:v>-1.0529999999999999E-2</c:v>
                      </c:pt>
                      <c:pt idx="655">
                        <c:v>-2.4299999999999999E-3</c:v>
                      </c:pt>
                      <c:pt idx="656" formatCode="0.00E+00">
                        <c:v>-8.0532499999999996E-4</c:v>
                      </c:pt>
                      <c:pt idx="657">
                        <c:v>2.7899999999999999E-3</c:v>
                      </c:pt>
                      <c:pt idx="658">
                        <c:v>8.0700000000000008E-3</c:v>
                      </c:pt>
                      <c:pt idx="659">
                        <c:v>1.095E-2</c:v>
                      </c:pt>
                      <c:pt idx="660">
                        <c:v>-2.2499999999999998E-3</c:v>
                      </c:pt>
                      <c:pt idx="661">
                        <c:v>-1.4330000000000001E-2</c:v>
                      </c:pt>
                      <c:pt idx="662">
                        <c:v>-1.281E-2</c:v>
                      </c:pt>
                      <c:pt idx="663">
                        <c:v>-6.3899999999999998E-3</c:v>
                      </c:pt>
                      <c:pt idx="664" formatCode="0.00E+00">
                        <c:v>1.8474799999999999E-4</c:v>
                      </c:pt>
                      <c:pt idx="665">
                        <c:v>1.193E-2</c:v>
                      </c:pt>
                      <c:pt idx="666">
                        <c:v>1.2489999999999999E-2</c:v>
                      </c:pt>
                      <c:pt idx="667">
                        <c:v>-1.1199999999999999E-3</c:v>
                      </c:pt>
                      <c:pt idx="668">
                        <c:v>-5.0299999999999997E-3</c:v>
                      </c:pt>
                      <c:pt idx="669">
                        <c:v>-7.1300000000000001E-3</c:v>
                      </c:pt>
                      <c:pt idx="670">
                        <c:v>-7.4400000000000004E-3</c:v>
                      </c:pt>
                      <c:pt idx="671" formatCode="0.00E+00">
                        <c:v>-3.3881299999999998E-4</c:v>
                      </c:pt>
                      <c:pt idx="672">
                        <c:v>6.7000000000000002E-3</c:v>
                      </c:pt>
                      <c:pt idx="673" formatCode="0.00E+00">
                        <c:v>2.5911800000000002E-4</c:v>
                      </c:pt>
                      <c:pt idx="674">
                        <c:v>2.1099999999999999E-3</c:v>
                      </c:pt>
                      <c:pt idx="675">
                        <c:v>1.439E-2</c:v>
                      </c:pt>
                      <c:pt idx="676">
                        <c:v>3.48E-3</c:v>
                      </c:pt>
                      <c:pt idx="677">
                        <c:v>-7.77E-3</c:v>
                      </c:pt>
                      <c:pt idx="678">
                        <c:v>-4.8599999999999997E-3</c:v>
                      </c:pt>
                      <c:pt idx="679">
                        <c:v>1.2930000000000001E-2</c:v>
                      </c:pt>
                      <c:pt idx="680">
                        <c:v>1.6559999999999998E-2</c:v>
                      </c:pt>
                      <c:pt idx="681">
                        <c:v>2.358E-2</c:v>
                      </c:pt>
                      <c:pt idx="682">
                        <c:v>1.8530000000000001E-2</c:v>
                      </c:pt>
                      <c:pt idx="683">
                        <c:v>1.52E-2</c:v>
                      </c:pt>
                      <c:pt idx="684">
                        <c:v>1.813E-2</c:v>
                      </c:pt>
                      <c:pt idx="685">
                        <c:v>1.1610000000000001E-2</c:v>
                      </c:pt>
                      <c:pt idx="686">
                        <c:v>-5.6699999999999997E-3</c:v>
                      </c:pt>
                      <c:pt idx="687">
                        <c:v>-4.1200000000000004E-3</c:v>
                      </c:pt>
                      <c:pt idx="688">
                        <c:v>9.4599999999999997E-3</c:v>
                      </c:pt>
                      <c:pt idx="689">
                        <c:v>1.554E-2</c:v>
                      </c:pt>
                      <c:pt idx="690">
                        <c:v>1.7590000000000001E-2</c:v>
                      </c:pt>
                      <c:pt idx="691">
                        <c:v>2.792E-2</c:v>
                      </c:pt>
                      <c:pt idx="692">
                        <c:v>2.649E-2</c:v>
                      </c:pt>
                      <c:pt idx="693">
                        <c:v>1.6899999999999998E-2</c:v>
                      </c:pt>
                      <c:pt idx="694">
                        <c:v>6.5900000000000004E-3</c:v>
                      </c:pt>
                      <c:pt idx="695">
                        <c:v>1.248E-2</c:v>
                      </c:pt>
                      <c:pt idx="696">
                        <c:v>2.4420000000000001E-2</c:v>
                      </c:pt>
                      <c:pt idx="697">
                        <c:v>2.8590000000000001E-2</c:v>
                      </c:pt>
                      <c:pt idx="698">
                        <c:v>1.9599999999999999E-2</c:v>
                      </c:pt>
                      <c:pt idx="699">
                        <c:v>2.0969999999999999E-2</c:v>
                      </c:pt>
                      <c:pt idx="700">
                        <c:v>2.2349999999999998E-2</c:v>
                      </c:pt>
                      <c:pt idx="701">
                        <c:v>2.1409999999999998E-2</c:v>
                      </c:pt>
                      <c:pt idx="702">
                        <c:v>2.5430000000000001E-2</c:v>
                      </c:pt>
                      <c:pt idx="703">
                        <c:v>4.718E-2</c:v>
                      </c:pt>
                      <c:pt idx="704">
                        <c:v>4.6789999999999998E-2</c:v>
                      </c:pt>
                      <c:pt idx="705">
                        <c:v>3.6089999999999997E-2</c:v>
                      </c:pt>
                      <c:pt idx="706">
                        <c:v>3.8640000000000001E-2</c:v>
                      </c:pt>
                      <c:pt idx="707">
                        <c:v>5.4429999999999999E-2</c:v>
                      </c:pt>
                      <c:pt idx="708">
                        <c:v>5.4039999999999998E-2</c:v>
                      </c:pt>
                      <c:pt idx="709">
                        <c:v>5.2089999999999997E-2</c:v>
                      </c:pt>
                      <c:pt idx="710">
                        <c:v>5.1360000000000003E-2</c:v>
                      </c:pt>
                      <c:pt idx="711">
                        <c:v>4.7579999999999997E-2</c:v>
                      </c:pt>
                      <c:pt idx="712">
                        <c:v>3.5650000000000001E-2</c:v>
                      </c:pt>
                      <c:pt idx="713">
                        <c:v>3.3610000000000001E-2</c:v>
                      </c:pt>
                      <c:pt idx="714">
                        <c:v>4.6710000000000002E-2</c:v>
                      </c:pt>
                      <c:pt idx="715">
                        <c:v>5.8970000000000002E-2</c:v>
                      </c:pt>
                      <c:pt idx="716">
                        <c:v>6.164E-2</c:v>
                      </c:pt>
                      <c:pt idx="717">
                        <c:v>6.0010000000000001E-2</c:v>
                      </c:pt>
                      <c:pt idx="718">
                        <c:v>6.0049999999999999E-2</c:v>
                      </c:pt>
                      <c:pt idx="719">
                        <c:v>6.2729999999999994E-2</c:v>
                      </c:pt>
                      <c:pt idx="720">
                        <c:v>6.4140000000000003E-2</c:v>
                      </c:pt>
                      <c:pt idx="721">
                        <c:v>5.3830000000000003E-2</c:v>
                      </c:pt>
                      <c:pt idx="722">
                        <c:v>3.9609999999999999E-2</c:v>
                      </c:pt>
                      <c:pt idx="723">
                        <c:v>5.253E-2</c:v>
                      </c:pt>
                      <c:pt idx="724">
                        <c:v>8.7730000000000002E-2</c:v>
                      </c:pt>
                      <c:pt idx="725">
                        <c:v>0.10614</c:v>
                      </c:pt>
                      <c:pt idx="726">
                        <c:v>9.7360000000000002E-2</c:v>
                      </c:pt>
                      <c:pt idx="727">
                        <c:v>9.3719999999999998E-2</c:v>
                      </c:pt>
                      <c:pt idx="728">
                        <c:v>0.10238</c:v>
                      </c:pt>
                      <c:pt idx="729">
                        <c:v>0.10947999999999999</c:v>
                      </c:pt>
                      <c:pt idx="730">
                        <c:v>0.10843</c:v>
                      </c:pt>
                      <c:pt idx="731">
                        <c:v>0.10766000000000001</c:v>
                      </c:pt>
                      <c:pt idx="732">
                        <c:v>0.10926</c:v>
                      </c:pt>
                      <c:pt idx="733">
                        <c:v>0.10972999999999999</c:v>
                      </c:pt>
                      <c:pt idx="734">
                        <c:v>0.10752</c:v>
                      </c:pt>
                      <c:pt idx="735">
                        <c:v>0.11237</c:v>
                      </c:pt>
                      <c:pt idx="736">
                        <c:v>0.12181</c:v>
                      </c:pt>
                      <c:pt idx="737">
                        <c:v>0.12224</c:v>
                      </c:pt>
                      <c:pt idx="738">
                        <c:v>0.11078</c:v>
                      </c:pt>
                      <c:pt idx="739">
                        <c:v>0.10879</c:v>
                      </c:pt>
                      <c:pt idx="740">
                        <c:v>0.12063</c:v>
                      </c:pt>
                      <c:pt idx="741">
                        <c:v>0.13542999999999999</c:v>
                      </c:pt>
                      <c:pt idx="742">
                        <c:v>0.13933999999999999</c:v>
                      </c:pt>
                      <c:pt idx="743">
                        <c:v>0.13075000000000001</c:v>
                      </c:pt>
                      <c:pt idx="744">
                        <c:v>0.12987000000000001</c:v>
                      </c:pt>
                      <c:pt idx="745">
                        <c:v>0.14099999999999999</c:v>
                      </c:pt>
                      <c:pt idx="746">
                        <c:v>0.14018</c:v>
                      </c:pt>
                      <c:pt idx="747">
                        <c:v>0.13678999999999999</c:v>
                      </c:pt>
                      <c:pt idx="748">
                        <c:v>0.14119999999999999</c:v>
                      </c:pt>
                      <c:pt idx="749">
                        <c:v>0.15393000000000001</c:v>
                      </c:pt>
                      <c:pt idx="750">
                        <c:v>0.14530999999999999</c:v>
                      </c:pt>
                      <c:pt idx="751">
                        <c:v>0.13694000000000001</c:v>
                      </c:pt>
                      <c:pt idx="752">
                        <c:v>0.13077</c:v>
                      </c:pt>
                      <c:pt idx="753">
                        <c:v>0.13300999999999999</c:v>
                      </c:pt>
                      <c:pt idx="754">
                        <c:v>0.14854000000000001</c:v>
                      </c:pt>
                      <c:pt idx="755">
                        <c:v>0.15872</c:v>
                      </c:pt>
                      <c:pt idx="756">
                        <c:v>0.16536000000000001</c:v>
                      </c:pt>
                      <c:pt idx="757">
                        <c:v>0.16456000000000001</c:v>
                      </c:pt>
                      <c:pt idx="758">
                        <c:v>0.16477</c:v>
                      </c:pt>
                      <c:pt idx="759">
                        <c:v>0.16636000000000001</c:v>
                      </c:pt>
                      <c:pt idx="760">
                        <c:v>0.17524000000000001</c:v>
                      </c:pt>
                      <c:pt idx="761">
                        <c:v>0.18632000000000001</c:v>
                      </c:pt>
                      <c:pt idx="762">
                        <c:v>0.18054999999999999</c:v>
                      </c:pt>
                      <c:pt idx="763">
                        <c:v>0.17538000000000001</c:v>
                      </c:pt>
                      <c:pt idx="764">
                        <c:v>0.17971000000000001</c:v>
                      </c:pt>
                      <c:pt idx="765">
                        <c:v>0.18074000000000001</c:v>
                      </c:pt>
                      <c:pt idx="766">
                        <c:v>0.16864000000000001</c:v>
                      </c:pt>
                      <c:pt idx="767">
                        <c:v>0.14760000000000001</c:v>
                      </c:pt>
                      <c:pt idx="768">
                        <c:v>0.15323999999999999</c:v>
                      </c:pt>
                      <c:pt idx="769">
                        <c:v>0.1545</c:v>
                      </c:pt>
                      <c:pt idx="770">
                        <c:v>0.14887</c:v>
                      </c:pt>
                      <c:pt idx="771">
                        <c:v>0.13658999999999999</c:v>
                      </c:pt>
                      <c:pt idx="772">
                        <c:v>0.13580999999999999</c:v>
                      </c:pt>
                      <c:pt idx="773">
                        <c:v>0.13335</c:v>
                      </c:pt>
                      <c:pt idx="774">
                        <c:v>0.12653</c:v>
                      </c:pt>
                      <c:pt idx="775">
                        <c:v>0.12770000000000001</c:v>
                      </c:pt>
                      <c:pt idx="776">
                        <c:v>0.12766</c:v>
                      </c:pt>
                      <c:pt idx="777">
                        <c:v>0.12454</c:v>
                      </c:pt>
                      <c:pt idx="778">
                        <c:v>0.1169</c:v>
                      </c:pt>
                      <c:pt idx="779">
                        <c:v>0.11382</c:v>
                      </c:pt>
                      <c:pt idx="780">
                        <c:v>0.11906</c:v>
                      </c:pt>
                      <c:pt idx="781">
                        <c:v>0.1134</c:v>
                      </c:pt>
                      <c:pt idx="782">
                        <c:v>0.10448</c:v>
                      </c:pt>
                      <c:pt idx="783">
                        <c:v>9.6369999999999997E-2</c:v>
                      </c:pt>
                      <c:pt idx="784">
                        <c:v>0.1023</c:v>
                      </c:pt>
                      <c:pt idx="785">
                        <c:v>0.11172</c:v>
                      </c:pt>
                      <c:pt idx="786">
                        <c:v>0.11081000000000001</c:v>
                      </c:pt>
                      <c:pt idx="787">
                        <c:v>9.8269999999999996E-2</c:v>
                      </c:pt>
                      <c:pt idx="788">
                        <c:v>8.6730000000000002E-2</c:v>
                      </c:pt>
                      <c:pt idx="789">
                        <c:v>9.0709999999999999E-2</c:v>
                      </c:pt>
                      <c:pt idx="790">
                        <c:v>0.10123</c:v>
                      </c:pt>
                      <c:pt idx="791">
                        <c:v>0.10917</c:v>
                      </c:pt>
                      <c:pt idx="792">
                        <c:v>0.11172</c:v>
                      </c:pt>
                      <c:pt idx="793">
                        <c:v>0.10051</c:v>
                      </c:pt>
                      <c:pt idx="794">
                        <c:v>7.8100000000000003E-2</c:v>
                      </c:pt>
                      <c:pt idx="795">
                        <c:v>6.9349999999999995E-2</c:v>
                      </c:pt>
                      <c:pt idx="796">
                        <c:v>9.2109999999999997E-2</c:v>
                      </c:pt>
                      <c:pt idx="797">
                        <c:v>0.11049</c:v>
                      </c:pt>
                      <c:pt idx="798">
                        <c:v>0.10106</c:v>
                      </c:pt>
                      <c:pt idx="799">
                        <c:v>7.1650000000000005E-2</c:v>
                      </c:pt>
                      <c:pt idx="800">
                        <c:v>7.2279999999999997E-2</c:v>
                      </c:pt>
                      <c:pt idx="801">
                        <c:v>0.10383000000000001</c:v>
                      </c:pt>
                      <c:pt idx="802">
                        <c:v>0.11667</c:v>
                      </c:pt>
                      <c:pt idx="803">
                        <c:v>8.2830000000000001E-2</c:v>
                      </c:pt>
                      <c:pt idx="804">
                        <c:v>6.615E-2</c:v>
                      </c:pt>
                      <c:pt idx="805">
                        <c:v>7.349E-2</c:v>
                      </c:pt>
                      <c:pt idx="806">
                        <c:v>7.0720000000000005E-2</c:v>
                      </c:pt>
                      <c:pt idx="807">
                        <c:v>5.9929999999999997E-2</c:v>
                      </c:pt>
                      <c:pt idx="808">
                        <c:v>6.7330000000000001E-2</c:v>
                      </c:pt>
                      <c:pt idx="809">
                        <c:v>7.535E-2</c:v>
                      </c:pt>
                      <c:pt idx="810">
                        <c:v>7.4550000000000005E-2</c:v>
                      </c:pt>
                      <c:pt idx="811">
                        <c:v>8.4140000000000006E-2</c:v>
                      </c:pt>
                      <c:pt idx="812">
                        <c:v>9.0319999999999998E-2</c:v>
                      </c:pt>
                      <c:pt idx="813">
                        <c:v>8.7709999999999996E-2</c:v>
                      </c:pt>
                      <c:pt idx="814">
                        <c:v>7.0900000000000005E-2</c:v>
                      </c:pt>
                      <c:pt idx="815">
                        <c:v>6.0699999999999997E-2</c:v>
                      </c:pt>
                      <c:pt idx="816">
                        <c:v>6.1990000000000003E-2</c:v>
                      </c:pt>
                      <c:pt idx="817">
                        <c:v>7.3520000000000002E-2</c:v>
                      </c:pt>
                      <c:pt idx="818">
                        <c:v>8.7069999999999995E-2</c:v>
                      </c:pt>
                      <c:pt idx="819">
                        <c:v>9.5519999999999994E-2</c:v>
                      </c:pt>
                      <c:pt idx="820">
                        <c:v>9.9299999999999999E-2</c:v>
                      </c:pt>
                      <c:pt idx="821">
                        <c:v>0.10129000000000001</c:v>
                      </c:pt>
                      <c:pt idx="822">
                        <c:v>0.11002000000000001</c:v>
                      </c:pt>
                      <c:pt idx="823">
                        <c:v>0.1229</c:v>
                      </c:pt>
                      <c:pt idx="824">
                        <c:v>0.12620999999999999</c:v>
                      </c:pt>
                      <c:pt idx="825">
                        <c:v>0.10841000000000001</c:v>
                      </c:pt>
                      <c:pt idx="826">
                        <c:v>0.10261000000000001</c:v>
                      </c:pt>
                      <c:pt idx="827">
                        <c:v>0.12284</c:v>
                      </c:pt>
                      <c:pt idx="828">
                        <c:v>0.14157</c:v>
                      </c:pt>
                      <c:pt idx="829">
                        <c:v>0.13488</c:v>
                      </c:pt>
                      <c:pt idx="830">
                        <c:v>0.1249</c:v>
                      </c:pt>
                      <c:pt idx="831">
                        <c:v>0.12603</c:v>
                      </c:pt>
                      <c:pt idx="832">
                        <c:v>0.13161999999999999</c:v>
                      </c:pt>
                      <c:pt idx="833">
                        <c:v>0.13829</c:v>
                      </c:pt>
                      <c:pt idx="834">
                        <c:v>0.15581999999999999</c:v>
                      </c:pt>
                      <c:pt idx="835">
                        <c:v>0.1651</c:v>
                      </c:pt>
                      <c:pt idx="836">
                        <c:v>0.15248999999999999</c:v>
                      </c:pt>
                      <c:pt idx="837">
                        <c:v>0.15509999999999999</c:v>
                      </c:pt>
                      <c:pt idx="838">
                        <c:v>0.17504</c:v>
                      </c:pt>
                      <c:pt idx="839">
                        <c:v>0.17544999999999999</c:v>
                      </c:pt>
                      <c:pt idx="840">
                        <c:v>0.17211000000000001</c:v>
                      </c:pt>
                      <c:pt idx="841">
                        <c:v>0.18128</c:v>
                      </c:pt>
                      <c:pt idx="842">
                        <c:v>0.19741</c:v>
                      </c:pt>
                      <c:pt idx="843">
                        <c:v>0.20241999999999999</c:v>
                      </c:pt>
                      <c:pt idx="844">
                        <c:v>0.23224</c:v>
                      </c:pt>
                      <c:pt idx="845">
                        <c:v>0.24786</c:v>
                      </c:pt>
                      <c:pt idx="846">
                        <c:v>0.25263000000000002</c:v>
                      </c:pt>
                      <c:pt idx="847">
                        <c:v>0.24401999999999999</c:v>
                      </c:pt>
                      <c:pt idx="848">
                        <c:v>0.25383</c:v>
                      </c:pt>
                      <c:pt idx="849">
                        <c:v>0.27426</c:v>
                      </c:pt>
                      <c:pt idx="850">
                        <c:v>0.29476000000000002</c:v>
                      </c:pt>
                      <c:pt idx="851">
                        <c:v>0.30029</c:v>
                      </c:pt>
                      <c:pt idx="852">
                        <c:v>0.30260999999999999</c:v>
                      </c:pt>
                      <c:pt idx="853">
                        <c:v>0.31581999999999999</c:v>
                      </c:pt>
                      <c:pt idx="854">
                        <c:v>0.34765000000000001</c:v>
                      </c:pt>
                      <c:pt idx="855">
                        <c:v>0.38411000000000001</c:v>
                      </c:pt>
                      <c:pt idx="856">
                        <c:v>0.40888999999999998</c:v>
                      </c:pt>
                      <c:pt idx="857">
                        <c:v>0.42448999999999998</c:v>
                      </c:pt>
                      <c:pt idx="858">
                        <c:v>0.41961999999999999</c:v>
                      </c:pt>
                      <c:pt idx="859">
                        <c:v>0.43503999999999998</c:v>
                      </c:pt>
                      <c:pt idx="860">
                        <c:v>0.47749000000000003</c:v>
                      </c:pt>
                      <c:pt idx="861">
                        <c:v>0.52087000000000006</c:v>
                      </c:pt>
                      <c:pt idx="862">
                        <c:v>0.51951999999999998</c:v>
                      </c:pt>
                      <c:pt idx="863">
                        <c:v>0.54301999999999995</c:v>
                      </c:pt>
                      <c:pt idx="864">
                        <c:v>0.57643</c:v>
                      </c:pt>
                      <c:pt idx="865">
                        <c:v>0.59699999999999998</c:v>
                      </c:pt>
                      <c:pt idx="866">
                        <c:v>0.58623000000000003</c:v>
                      </c:pt>
                      <c:pt idx="867">
                        <c:v>0.58801999999999999</c:v>
                      </c:pt>
                      <c:pt idx="868">
                        <c:v>0.61509000000000003</c:v>
                      </c:pt>
                      <c:pt idx="869">
                        <c:v>0.66176999999999997</c:v>
                      </c:pt>
                      <c:pt idx="870">
                        <c:v>0.68271999999999999</c:v>
                      </c:pt>
                      <c:pt idx="871">
                        <c:v>0.68881999999999999</c:v>
                      </c:pt>
                      <c:pt idx="872">
                        <c:v>0.72452000000000005</c:v>
                      </c:pt>
                      <c:pt idx="873">
                        <c:v>0.78344000000000003</c:v>
                      </c:pt>
                      <c:pt idx="874">
                        <c:v>0.80232000000000003</c:v>
                      </c:pt>
                      <c:pt idx="875">
                        <c:v>0.7954</c:v>
                      </c:pt>
                      <c:pt idx="876">
                        <c:v>0.81179999999999997</c:v>
                      </c:pt>
                      <c:pt idx="877">
                        <c:v>0.85875000000000001</c:v>
                      </c:pt>
                      <c:pt idx="878">
                        <c:v>0.89005999999999996</c:v>
                      </c:pt>
                      <c:pt idx="879">
                        <c:v>0.90834999999999999</c:v>
                      </c:pt>
                      <c:pt idx="880">
                        <c:v>0.94164000000000003</c:v>
                      </c:pt>
                      <c:pt idx="881">
                        <c:v>0.98468</c:v>
                      </c:pt>
                      <c:pt idx="882">
                        <c:v>1.02007</c:v>
                      </c:pt>
                      <c:pt idx="883">
                        <c:v>1.0502400000000001</c:v>
                      </c:pt>
                      <c:pt idx="884">
                        <c:v>1.0895600000000001</c:v>
                      </c:pt>
                      <c:pt idx="885">
                        <c:v>1.10494</c:v>
                      </c:pt>
                      <c:pt idx="886">
                        <c:v>1.11016</c:v>
                      </c:pt>
                      <c:pt idx="887">
                        <c:v>1.11077</c:v>
                      </c:pt>
                      <c:pt idx="888">
                        <c:v>1.15479</c:v>
                      </c:pt>
                      <c:pt idx="889">
                        <c:v>1.21587</c:v>
                      </c:pt>
                      <c:pt idx="890">
                        <c:v>1.2641500000000001</c:v>
                      </c:pt>
                      <c:pt idx="891">
                        <c:v>1.26468</c:v>
                      </c:pt>
                      <c:pt idx="892">
                        <c:v>1.2781899999999999</c:v>
                      </c:pt>
                      <c:pt idx="893">
                        <c:v>1.3061799999999999</c:v>
                      </c:pt>
                      <c:pt idx="894">
                        <c:v>1.33087</c:v>
                      </c:pt>
                      <c:pt idx="895">
                        <c:v>1.3466100000000001</c:v>
                      </c:pt>
                      <c:pt idx="896">
                        <c:v>1.3588899999999999</c:v>
                      </c:pt>
                      <c:pt idx="897">
                        <c:v>1.3627199999999999</c:v>
                      </c:pt>
                      <c:pt idx="898">
                        <c:v>1.3834599999999999</c:v>
                      </c:pt>
                      <c:pt idx="899">
                        <c:v>1.423</c:v>
                      </c:pt>
                      <c:pt idx="900">
                        <c:v>1.4623600000000001</c:v>
                      </c:pt>
                      <c:pt idx="901">
                        <c:v>1.50007</c:v>
                      </c:pt>
                      <c:pt idx="902">
                        <c:v>1.54114</c:v>
                      </c:pt>
                      <c:pt idx="903">
                        <c:v>1.53556</c:v>
                      </c:pt>
                      <c:pt idx="904">
                        <c:v>1.5636000000000001</c:v>
                      </c:pt>
                      <c:pt idx="905">
                        <c:v>1.6297600000000001</c:v>
                      </c:pt>
                      <c:pt idx="906">
                        <c:v>1.6963699999999999</c:v>
                      </c:pt>
                      <c:pt idx="907">
                        <c:v>1.7258500000000001</c:v>
                      </c:pt>
                      <c:pt idx="908">
                        <c:v>1.7812300000000001</c:v>
                      </c:pt>
                      <c:pt idx="909">
                        <c:v>1.84822</c:v>
                      </c:pt>
                      <c:pt idx="910">
                        <c:v>1.87561</c:v>
                      </c:pt>
                      <c:pt idx="911">
                        <c:v>1.9149</c:v>
                      </c:pt>
                      <c:pt idx="912">
                        <c:v>1.9838</c:v>
                      </c:pt>
                      <c:pt idx="913">
                        <c:v>2.0971099999999998</c:v>
                      </c:pt>
                      <c:pt idx="914">
                        <c:v>2.1589800000000001</c:v>
                      </c:pt>
                      <c:pt idx="915">
                        <c:v>2.2022599999999999</c:v>
                      </c:pt>
                      <c:pt idx="916">
                        <c:v>2.2542399999999998</c:v>
                      </c:pt>
                      <c:pt idx="917">
                        <c:v>2.3326500000000001</c:v>
                      </c:pt>
                      <c:pt idx="918">
                        <c:v>2.3684500000000002</c:v>
                      </c:pt>
                      <c:pt idx="919">
                        <c:v>2.3850500000000001</c:v>
                      </c:pt>
                      <c:pt idx="920">
                        <c:v>2.4538099999999998</c:v>
                      </c:pt>
                      <c:pt idx="921">
                        <c:v>2.53668</c:v>
                      </c:pt>
                      <c:pt idx="922">
                        <c:v>2.6164100000000001</c:v>
                      </c:pt>
                      <c:pt idx="923">
                        <c:v>2.63828</c:v>
                      </c:pt>
                      <c:pt idx="924">
                        <c:v>2.6860599999999999</c:v>
                      </c:pt>
                      <c:pt idx="925">
                        <c:v>2.7246199999999998</c:v>
                      </c:pt>
                      <c:pt idx="926">
                        <c:v>2.7951000000000001</c:v>
                      </c:pt>
                      <c:pt idx="927">
                        <c:v>2.86842</c:v>
                      </c:pt>
                      <c:pt idx="928">
                        <c:v>2.9624299999999999</c:v>
                      </c:pt>
                      <c:pt idx="929">
                        <c:v>3.0307599999999999</c:v>
                      </c:pt>
                      <c:pt idx="930">
                        <c:v>3.0770599999999999</c:v>
                      </c:pt>
                      <c:pt idx="931">
                        <c:v>3.1211799999999998</c:v>
                      </c:pt>
                      <c:pt idx="932">
                        <c:v>3.18432</c:v>
                      </c:pt>
                      <c:pt idx="933">
                        <c:v>3.2432799999999999</c:v>
                      </c:pt>
                      <c:pt idx="934">
                        <c:v>3.2585700000000002</c:v>
                      </c:pt>
                      <c:pt idx="935">
                        <c:v>3.2633700000000001</c:v>
                      </c:pt>
                      <c:pt idx="936">
                        <c:v>3.2956599999999998</c:v>
                      </c:pt>
                      <c:pt idx="937">
                        <c:v>3.3383799999999999</c:v>
                      </c:pt>
                      <c:pt idx="938">
                        <c:v>3.3237199999999998</c:v>
                      </c:pt>
                      <c:pt idx="939">
                        <c:v>3.3109299999999999</c:v>
                      </c:pt>
                      <c:pt idx="940">
                        <c:v>3.2984399999999998</c:v>
                      </c:pt>
                      <c:pt idx="941">
                        <c:v>3.3089300000000001</c:v>
                      </c:pt>
                      <c:pt idx="942">
                        <c:v>3.29562</c:v>
                      </c:pt>
                      <c:pt idx="943">
                        <c:v>3.2891400000000002</c:v>
                      </c:pt>
                      <c:pt idx="944">
                        <c:v>3.2456200000000002</c:v>
                      </c:pt>
                      <c:pt idx="945">
                        <c:v>3.1825600000000001</c:v>
                      </c:pt>
                      <c:pt idx="946">
                        <c:v>3.1524399999999999</c:v>
                      </c:pt>
                      <c:pt idx="947">
                        <c:v>3.1540599999999999</c:v>
                      </c:pt>
                      <c:pt idx="948">
                        <c:v>3.1571899999999999</c:v>
                      </c:pt>
                      <c:pt idx="949">
                        <c:v>3.15828</c:v>
                      </c:pt>
                      <c:pt idx="950">
                        <c:v>3.1732100000000001</c:v>
                      </c:pt>
                      <c:pt idx="951">
                        <c:v>3.15666</c:v>
                      </c:pt>
                      <c:pt idx="952">
                        <c:v>3.1288100000000001</c:v>
                      </c:pt>
                      <c:pt idx="953">
                        <c:v>3.1026099999999999</c:v>
                      </c:pt>
                      <c:pt idx="954">
                        <c:v>3.0618099999999999</c:v>
                      </c:pt>
                      <c:pt idx="955">
                        <c:v>3.00739</c:v>
                      </c:pt>
                      <c:pt idx="956">
                        <c:v>2.95946</c:v>
                      </c:pt>
                      <c:pt idx="957">
                        <c:v>2.9314499999999999</c:v>
                      </c:pt>
                      <c:pt idx="958">
                        <c:v>2.9093300000000002</c:v>
                      </c:pt>
                      <c:pt idx="959">
                        <c:v>2.86551</c:v>
                      </c:pt>
                      <c:pt idx="960">
                        <c:v>2.82891</c:v>
                      </c:pt>
                      <c:pt idx="961">
                        <c:v>2.8284799999999999</c:v>
                      </c:pt>
                      <c:pt idx="962">
                        <c:v>2.8291599999999999</c:v>
                      </c:pt>
                      <c:pt idx="963">
                        <c:v>2.7830900000000001</c:v>
                      </c:pt>
                      <c:pt idx="964">
                        <c:v>2.7624300000000002</c:v>
                      </c:pt>
                      <c:pt idx="965">
                        <c:v>2.76702</c:v>
                      </c:pt>
                      <c:pt idx="966">
                        <c:v>2.7772700000000001</c:v>
                      </c:pt>
                      <c:pt idx="967">
                        <c:v>2.75488</c:v>
                      </c:pt>
                      <c:pt idx="968">
                        <c:v>2.7298100000000001</c:v>
                      </c:pt>
                      <c:pt idx="969">
                        <c:v>2.73244</c:v>
                      </c:pt>
                      <c:pt idx="970">
                        <c:v>2.7676500000000002</c:v>
                      </c:pt>
                      <c:pt idx="971">
                        <c:v>2.7936999999999999</c:v>
                      </c:pt>
                      <c:pt idx="972">
                        <c:v>2.81657</c:v>
                      </c:pt>
                      <c:pt idx="973">
                        <c:v>2.8289599999999999</c:v>
                      </c:pt>
                      <c:pt idx="974">
                        <c:v>2.83907</c:v>
                      </c:pt>
                      <c:pt idx="975">
                        <c:v>2.8307099999999998</c:v>
                      </c:pt>
                      <c:pt idx="976">
                        <c:v>2.8780899999999998</c:v>
                      </c:pt>
                      <c:pt idx="977">
                        <c:v>2.89114</c:v>
                      </c:pt>
                      <c:pt idx="978">
                        <c:v>2.8973</c:v>
                      </c:pt>
                      <c:pt idx="979">
                        <c:v>2.92109</c:v>
                      </c:pt>
                      <c:pt idx="980">
                        <c:v>2.9625599999999999</c:v>
                      </c:pt>
                      <c:pt idx="981">
                        <c:v>2.9461599999999999</c:v>
                      </c:pt>
                      <c:pt idx="982">
                        <c:v>2.9093800000000001</c:v>
                      </c:pt>
                      <c:pt idx="983">
                        <c:v>2.88836</c:v>
                      </c:pt>
                      <c:pt idx="984">
                        <c:v>2.8558699999999999</c:v>
                      </c:pt>
                      <c:pt idx="985">
                        <c:v>2.79237</c:v>
                      </c:pt>
                      <c:pt idx="986">
                        <c:v>2.75021</c:v>
                      </c:pt>
                      <c:pt idx="987">
                        <c:v>2.7052</c:v>
                      </c:pt>
                      <c:pt idx="988">
                        <c:v>2.6596199999999999</c:v>
                      </c:pt>
                      <c:pt idx="989">
                        <c:v>2.5866500000000001</c:v>
                      </c:pt>
                      <c:pt idx="990">
                        <c:v>2.48611</c:v>
                      </c:pt>
                      <c:pt idx="991">
                        <c:v>2.3969</c:v>
                      </c:pt>
                      <c:pt idx="992">
                        <c:v>2.3191099999999998</c:v>
                      </c:pt>
                      <c:pt idx="993">
                        <c:v>2.2410899999999998</c:v>
                      </c:pt>
                      <c:pt idx="994">
                        <c:v>2.12365</c:v>
                      </c:pt>
                      <c:pt idx="995">
                        <c:v>2.0367999999999999</c:v>
                      </c:pt>
                      <c:pt idx="996">
                        <c:v>1.96339</c:v>
                      </c:pt>
                      <c:pt idx="997">
                        <c:v>1.8848499999999999</c:v>
                      </c:pt>
                      <c:pt idx="998">
                        <c:v>1.79274</c:v>
                      </c:pt>
                      <c:pt idx="999">
                        <c:v>1.7539199999999999</c:v>
                      </c:pt>
                      <c:pt idx="1000">
                        <c:v>1.74383</c:v>
                      </c:pt>
                      <c:pt idx="1001">
                        <c:v>1.7199899999999999</c:v>
                      </c:pt>
                      <c:pt idx="1002">
                        <c:v>1.67184</c:v>
                      </c:pt>
                      <c:pt idx="1003">
                        <c:v>1.6520699999999999</c:v>
                      </c:pt>
                      <c:pt idx="1004">
                        <c:v>1.61866</c:v>
                      </c:pt>
                      <c:pt idx="1005">
                        <c:v>1.57778</c:v>
                      </c:pt>
                      <c:pt idx="1006">
                        <c:v>1.5613900000000001</c:v>
                      </c:pt>
                      <c:pt idx="1007">
                        <c:v>1.56684</c:v>
                      </c:pt>
                      <c:pt idx="1008">
                        <c:v>1.5486500000000001</c:v>
                      </c:pt>
                      <c:pt idx="1009">
                        <c:v>1.5301899999999999</c:v>
                      </c:pt>
                      <c:pt idx="1010">
                        <c:v>1.5317499999999999</c:v>
                      </c:pt>
                      <c:pt idx="1011">
                        <c:v>1.54542</c:v>
                      </c:pt>
                      <c:pt idx="1012">
                        <c:v>1.5342100000000001</c:v>
                      </c:pt>
                      <c:pt idx="1013">
                        <c:v>1.51502</c:v>
                      </c:pt>
                      <c:pt idx="1014">
                        <c:v>1.5243599999999999</c:v>
                      </c:pt>
                      <c:pt idx="1015">
                        <c:v>1.54142</c:v>
                      </c:pt>
                      <c:pt idx="1016">
                        <c:v>1.5628599999999999</c:v>
                      </c:pt>
                      <c:pt idx="1017">
                        <c:v>1.5493399999999999</c:v>
                      </c:pt>
                      <c:pt idx="1018">
                        <c:v>1.5422499999999999</c:v>
                      </c:pt>
                      <c:pt idx="1019">
                        <c:v>1.5281100000000001</c:v>
                      </c:pt>
                      <c:pt idx="1020">
                        <c:v>1.55697</c:v>
                      </c:pt>
                      <c:pt idx="1021">
                        <c:v>1.58338</c:v>
                      </c:pt>
                      <c:pt idx="1022">
                        <c:v>1.5983400000000001</c:v>
                      </c:pt>
                      <c:pt idx="1023">
                        <c:v>1.5932299999999999</c:v>
                      </c:pt>
                      <c:pt idx="1024">
                        <c:v>1.57691</c:v>
                      </c:pt>
                      <c:pt idx="1025">
                        <c:v>1.5707</c:v>
                      </c:pt>
                      <c:pt idx="1026">
                        <c:v>1.60486</c:v>
                      </c:pt>
                      <c:pt idx="1027">
                        <c:v>1.62063</c:v>
                      </c:pt>
                      <c:pt idx="1028">
                        <c:v>1.6134999999999999</c:v>
                      </c:pt>
                      <c:pt idx="1029">
                        <c:v>1.5858000000000001</c:v>
                      </c:pt>
                      <c:pt idx="1030">
                        <c:v>1.5983400000000001</c:v>
                      </c:pt>
                      <c:pt idx="1031">
                        <c:v>1.6014200000000001</c:v>
                      </c:pt>
                      <c:pt idx="1032">
                        <c:v>1.6072</c:v>
                      </c:pt>
                      <c:pt idx="1033">
                        <c:v>1.6066199999999999</c:v>
                      </c:pt>
                      <c:pt idx="1034">
                        <c:v>1.6045799999999999</c:v>
                      </c:pt>
                      <c:pt idx="1035">
                        <c:v>1.6061000000000001</c:v>
                      </c:pt>
                      <c:pt idx="1036">
                        <c:v>1.5969599999999999</c:v>
                      </c:pt>
                      <c:pt idx="1037">
                        <c:v>1.59616</c:v>
                      </c:pt>
                      <c:pt idx="1038">
                        <c:v>1.5913600000000001</c:v>
                      </c:pt>
                      <c:pt idx="1039">
                        <c:v>1.5971299999999999</c:v>
                      </c:pt>
                      <c:pt idx="1040">
                        <c:v>1.6081000000000001</c:v>
                      </c:pt>
                      <c:pt idx="1041">
                        <c:v>1.59372</c:v>
                      </c:pt>
                      <c:pt idx="1042">
                        <c:v>1.56236</c:v>
                      </c:pt>
                      <c:pt idx="1043">
                        <c:v>1.5421400000000001</c:v>
                      </c:pt>
                      <c:pt idx="1044">
                        <c:v>1.55758</c:v>
                      </c:pt>
                      <c:pt idx="1045">
                        <c:v>1.57389</c:v>
                      </c:pt>
                      <c:pt idx="1046">
                        <c:v>1.5644899999999999</c:v>
                      </c:pt>
                      <c:pt idx="1047">
                        <c:v>1.5588299999999999</c:v>
                      </c:pt>
                      <c:pt idx="1048">
                        <c:v>1.5485899999999999</c:v>
                      </c:pt>
                      <c:pt idx="1049">
                        <c:v>1.5496000000000001</c:v>
                      </c:pt>
                      <c:pt idx="1050">
                        <c:v>1.5267900000000001</c:v>
                      </c:pt>
                      <c:pt idx="1051">
                        <c:v>1.52963</c:v>
                      </c:pt>
                      <c:pt idx="1052">
                        <c:v>1.5373000000000001</c:v>
                      </c:pt>
                      <c:pt idx="1053">
                        <c:v>1.5627899999999999</c:v>
                      </c:pt>
                      <c:pt idx="1054">
                        <c:v>1.5464100000000001</c:v>
                      </c:pt>
                      <c:pt idx="1055">
                        <c:v>1.5210999999999999</c:v>
                      </c:pt>
                      <c:pt idx="1056">
                        <c:v>1.4934499999999999</c:v>
                      </c:pt>
                      <c:pt idx="1057">
                        <c:v>1.4915099999999999</c:v>
                      </c:pt>
                      <c:pt idx="1058">
                        <c:v>1.48898</c:v>
                      </c:pt>
                      <c:pt idx="1059">
                        <c:v>1.4702299999999999</c:v>
                      </c:pt>
                      <c:pt idx="1060">
                        <c:v>1.4392199999999999</c:v>
                      </c:pt>
                      <c:pt idx="1061">
                        <c:v>1.3895999999999999</c:v>
                      </c:pt>
                      <c:pt idx="1062">
                        <c:v>1.3412500000000001</c:v>
                      </c:pt>
                      <c:pt idx="1063">
                        <c:v>1.2851999999999999</c:v>
                      </c:pt>
                      <c:pt idx="1064">
                        <c:v>1.2467299999999999</c:v>
                      </c:pt>
                      <c:pt idx="1065">
                        <c:v>1.2427999999999999</c:v>
                      </c:pt>
                      <c:pt idx="1066">
                        <c:v>1.24838</c:v>
                      </c:pt>
                      <c:pt idx="1067">
                        <c:v>1.24373</c:v>
                      </c:pt>
                      <c:pt idx="1068">
                        <c:v>1.2275199999999999</c:v>
                      </c:pt>
                      <c:pt idx="1069">
                        <c:v>1.2163600000000001</c:v>
                      </c:pt>
                      <c:pt idx="1070">
                        <c:v>1.19252</c:v>
                      </c:pt>
                      <c:pt idx="1071">
                        <c:v>1.16212</c:v>
                      </c:pt>
                      <c:pt idx="1072">
                        <c:v>1.1372199999999999</c:v>
                      </c:pt>
                      <c:pt idx="1073">
                        <c:v>1.10884</c:v>
                      </c:pt>
                      <c:pt idx="1074">
                        <c:v>1.0760099999999999</c:v>
                      </c:pt>
                      <c:pt idx="1075">
                        <c:v>1.05166</c:v>
                      </c:pt>
                      <c:pt idx="1076">
                        <c:v>1.0243199999999999</c:v>
                      </c:pt>
                      <c:pt idx="1077">
                        <c:v>1.0011399999999999</c:v>
                      </c:pt>
                      <c:pt idx="1078">
                        <c:v>0.96821999999999997</c:v>
                      </c:pt>
                      <c:pt idx="1079">
                        <c:v>0.95413999999999999</c:v>
                      </c:pt>
                      <c:pt idx="1080">
                        <c:v>0.93694</c:v>
                      </c:pt>
                      <c:pt idx="1081">
                        <c:v>0.92107000000000006</c:v>
                      </c:pt>
                      <c:pt idx="1082">
                        <c:v>0.89768000000000003</c:v>
                      </c:pt>
                      <c:pt idx="1083">
                        <c:v>0.88024999999999998</c:v>
                      </c:pt>
                      <c:pt idx="1084">
                        <c:v>0.87050000000000005</c:v>
                      </c:pt>
                      <c:pt idx="1085">
                        <c:v>0.85977999999999999</c:v>
                      </c:pt>
                      <c:pt idx="1086">
                        <c:v>0.83935999999999999</c:v>
                      </c:pt>
                      <c:pt idx="1087">
                        <c:v>0.80879000000000001</c:v>
                      </c:pt>
                      <c:pt idx="1088">
                        <c:v>0.78769999999999996</c:v>
                      </c:pt>
                      <c:pt idx="1089">
                        <c:v>0.77908999999999995</c:v>
                      </c:pt>
                      <c:pt idx="1090">
                        <c:v>0.76751000000000003</c:v>
                      </c:pt>
                      <c:pt idx="1091">
                        <c:v>0.74804000000000004</c:v>
                      </c:pt>
                      <c:pt idx="1092">
                        <c:v>0.73268</c:v>
                      </c:pt>
                      <c:pt idx="1093">
                        <c:v>0.71772999999999998</c:v>
                      </c:pt>
                      <c:pt idx="1094">
                        <c:v>0.70865999999999996</c:v>
                      </c:pt>
                      <c:pt idx="1095">
                        <c:v>0.69564000000000004</c:v>
                      </c:pt>
                      <c:pt idx="1096">
                        <c:v>0.68466000000000005</c:v>
                      </c:pt>
                      <c:pt idx="1097">
                        <c:v>0.66935999999999996</c:v>
                      </c:pt>
                      <c:pt idx="1098">
                        <c:v>0.65390000000000004</c:v>
                      </c:pt>
                      <c:pt idx="1099">
                        <c:v>0.64559999999999995</c:v>
                      </c:pt>
                      <c:pt idx="1100">
                        <c:v>0.64009000000000005</c:v>
                      </c:pt>
                      <c:pt idx="1101">
                        <c:v>0.62168000000000001</c:v>
                      </c:pt>
                      <c:pt idx="1102">
                        <c:v>0.59982999999999997</c:v>
                      </c:pt>
                      <c:pt idx="1103">
                        <c:v>0.59367999999999999</c:v>
                      </c:pt>
                      <c:pt idx="1104">
                        <c:v>0.60435000000000005</c:v>
                      </c:pt>
                      <c:pt idx="1105">
                        <c:v>0.59855000000000003</c:v>
                      </c:pt>
                      <c:pt idx="1106">
                        <c:v>0.58516000000000001</c:v>
                      </c:pt>
                      <c:pt idx="1107">
                        <c:v>0.57926</c:v>
                      </c:pt>
                      <c:pt idx="1108">
                        <c:v>0.57369000000000003</c:v>
                      </c:pt>
                      <c:pt idx="1109">
                        <c:v>0.55452999999999997</c:v>
                      </c:pt>
                      <c:pt idx="1110">
                        <c:v>0.52585000000000004</c:v>
                      </c:pt>
                      <c:pt idx="1111">
                        <c:v>0.50422999999999996</c:v>
                      </c:pt>
                      <c:pt idx="1112">
                        <c:v>0.49464000000000002</c:v>
                      </c:pt>
                      <c:pt idx="1113">
                        <c:v>0.50734999999999997</c:v>
                      </c:pt>
                      <c:pt idx="1114">
                        <c:v>0.50729000000000002</c:v>
                      </c:pt>
                      <c:pt idx="1115">
                        <c:v>0.48849999999999999</c:v>
                      </c:pt>
                      <c:pt idx="1116">
                        <c:v>0.46340999999999999</c:v>
                      </c:pt>
                      <c:pt idx="1117">
                        <c:v>0.45965</c:v>
                      </c:pt>
                      <c:pt idx="1118">
                        <c:v>0.45290000000000002</c:v>
                      </c:pt>
                      <c:pt idx="1119">
                        <c:v>0.44613999999999998</c:v>
                      </c:pt>
                      <c:pt idx="1120">
                        <c:v>0.45004</c:v>
                      </c:pt>
                      <c:pt idx="1121">
                        <c:v>0.45340999999999998</c:v>
                      </c:pt>
                      <c:pt idx="1122">
                        <c:v>0.45125999999999999</c:v>
                      </c:pt>
                      <c:pt idx="1123">
                        <c:v>0.43031000000000003</c:v>
                      </c:pt>
                      <c:pt idx="1124">
                        <c:v>0.42130000000000001</c:v>
                      </c:pt>
                      <c:pt idx="1125">
                        <c:v>0.41678999999999999</c:v>
                      </c:pt>
                      <c:pt idx="1126">
                        <c:v>0.42451</c:v>
                      </c:pt>
                      <c:pt idx="1127">
                        <c:v>0.42026000000000002</c:v>
                      </c:pt>
                      <c:pt idx="1128">
                        <c:v>0.41631000000000001</c:v>
                      </c:pt>
                      <c:pt idx="1129">
                        <c:v>0.40987000000000001</c:v>
                      </c:pt>
                      <c:pt idx="1130">
                        <c:v>0.40522999999999998</c:v>
                      </c:pt>
                      <c:pt idx="1131">
                        <c:v>0.39959</c:v>
                      </c:pt>
                      <c:pt idx="1132">
                        <c:v>0.39344000000000001</c:v>
                      </c:pt>
                    </c:numCache>
                  </c:numRef>
                </c:yVal>
                <c:smooth val="1"/>
                <c:extLst xmlns:c15="http://schemas.microsoft.com/office/drawing/2012/chart">
                  <c:ext xmlns:c16="http://schemas.microsoft.com/office/drawing/2014/chart" uri="{C3380CC4-5D6E-409C-BE32-E72D297353CC}">
                    <c16:uniqueId val="{00000015-BA24-4D9A-B745-9BAE61DCA5D5}"/>
                  </c:ext>
                </c:extLst>
              </c15:ser>
            </c15:filteredScatterSeries>
            <c15:filteredScatterSeries>
              <c15:ser>
                <c:idx val="22"/>
                <c:order val="22"/>
                <c:tx>
                  <c:v>Sample 14 (tempered)</c:v>
                </c:tx>
                <c:spPr>
                  <a:ln>
                    <a:solidFill>
                      <a:schemeClr val="accent2">
                        <a:lumMod val="50000"/>
                      </a:schemeClr>
                    </a:solidFill>
                  </a:ln>
                </c:spPr>
                <c:marker>
                  <c:symbol val="none"/>
                </c:marker>
                <c:xVal>
                  <c:numRef>
                    <c:extLst xmlns:c15="http://schemas.microsoft.com/office/drawing/2012/chart">
                      <c:ext xmlns:c15="http://schemas.microsoft.com/office/drawing/2012/chart" uri="{02D57815-91ED-43cb-92C2-25804820EDAC}">
                        <c15:formulaRef>
                          <c15:sqref>'Sample 14'!$W$4:$W$1134</c15:sqref>
                        </c15:formulaRef>
                      </c:ext>
                    </c:extLst>
                    <c:numCache>
                      <c:formatCode>General</c:formatCode>
                      <c:ptCount val="1131"/>
                      <c:pt idx="0">
                        <c:v>0.34200000000000003</c:v>
                      </c:pt>
                      <c:pt idx="1">
                        <c:v>0.35694999999999999</c:v>
                      </c:pt>
                      <c:pt idx="2">
                        <c:v>0.37190000000000001</c:v>
                      </c:pt>
                      <c:pt idx="3">
                        <c:v>0.38685000000000003</c:v>
                      </c:pt>
                      <c:pt idx="4">
                        <c:v>0.40179999999999999</c:v>
                      </c:pt>
                      <c:pt idx="5">
                        <c:v>0.41675000000000001</c:v>
                      </c:pt>
                      <c:pt idx="6">
                        <c:v>0.43169999999999997</c:v>
                      </c:pt>
                      <c:pt idx="7">
                        <c:v>0.44664999999999999</c:v>
                      </c:pt>
                      <c:pt idx="8">
                        <c:v>0.46160000000000001</c:v>
                      </c:pt>
                      <c:pt idx="9">
                        <c:v>0.47654999999999997</c:v>
                      </c:pt>
                      <c:pt idx="10">
                        <c:v>0.49149999999999999</c:v>
                      </c:pt>
                      <c:pt idx="11">
                        <c:v>0.50644999999999996</c:v>
                      </c:pt>
                      <c:pt idx="12">
                        <c:v>0.52139999999999997</c:v>
                      </c:pt>
                      <c:pt idx="13">
                        <c:v>0.53634999999999999</c:v>
                      </c:pt>
                      <c:pt idx="14">
                        <c:v>0.55130000000000001</c:v>
                      </c:pt>
                      <c:pt idx="15">
                        <c:v>0.56625000000000003</c:v>
                      </c:pt>
                      <c:pt idx="16">
                        <c:v>0.58120000000000005</c:v>
                      </c:pt>
                      <c:pt idx="17">
                        <c:v>0.59614</c:v>
                      </c:pt>
                      <c:pt idx="18">
                        <c:v>0.61109000000000002</c:v>
                      </c:pt>
                      <c:pt idx="19">
                        <c:v>0.62604000000000004</c:v>
                      </c:pt>
                      <c:pt idx="20">
                        <c:v>0.64098999999999995</c:v>
                      </c:pt>
                      <c:pt idx="21">
                        <c:v>0.65593999999999997</c:v>
                      </c:pt>
                      <c:pt idx="22">
                        <c:v>0.67088999999999999</c:v>
                      </c:pt>
                      <c:pt idx="23">
                        <c:v>0.68584000000000001</c:v>
                      </c:pt>
                      <c:pt idx="24">
                        <c:v>0.70079000000000002</c:v>
                      </c:pt>
                      <c:pt idx="25">
                        <c:v>0.71574000000000004</c:v>
                      </c:pt>
                      <c:pt idx="26">
                        <c:v>0.73068999999999995</c:v>
                      </c:pt>
                      <c:pt idx="27">
                        <c:v>0.74563999999999997</c:v>
                      </c:pt>
                      <c:pt idx="28">
                        <c:v>0.76058999999999999</c:v>
                      </c:pt>
                      <c:pt idx="29">
                        <c:v>0.77554000000000001</c:v>
                      </c:pt>
                      <c:pt idx="30">
                        <c:v>0.79049000000000003</c:v>
                      </c:pt>
                      <c:pt idx="31">
                        <c:v>0.80544000000000004</c:v>
                      </c:pt>
                      <c:pt idx="32">
                        <c:v>0.82038999999999995</c:v>
                      </c:pt>
                      <c:pt idx="33">
                        <c:v>0.83533999999999997</c:v>
                      </c:pt>
                      <c:pt idx="34">
                        <c:v>0.85028000000000004</c:v>
                      </c:pt>
                      <c:pt idx="35">
                        <c:v>0.86523000000000005</c:v>
                      </c:pt>
                      <c:pt idx="36">
                        <c:v>0.88017999999999996</c:v>
                      </c:pt>
                      <c:pt idx="37">
                        <c:v>0.89512999999999998</c:v>
                      </c:pt>
                      <c:pt idx="38">
                        <c:v>0.91008</c:v>
                      </c:pt>
                      <c:pt idx="39">
                        <c:v>0.92503000000000002</c:v>
                      </c:pt>
                      <c:pt idx="40">
                        <c:v>0.93998000000000004</c:v>
                      </c:pt>
                      <c:pt idx="41">
                        <c:v>0.95492999999999995</c:v>
                      </c:pt>
                      <c:pt idx="42">
                        <c:v>0.96987999999999996</c:v>
                      </c:pt>
                      <c:pt idx="43">
                        <c:v>0.98482999999999998</c:v>
                      </c:pt>
                      <c:pt idx="44">
                        <c:v>0.99978</c:v>
                      </c:pt>
                      <c:pt idx="45">
                        <c:v>1.0147200000000001</c:v>
                      </c:pt>
                      <c:pt idx="46">
                        <c:v>1.0296700000000001</c:v>
                      </c:pt>
                      <c:pt idx="47">
                        <c:v>1.0446200000000001</c:v>
                      </c:pt>
                      <c:pt idx="48">
                        <c:v>1.0595699999999999</c:v>
                      </c:pt>
                      <c:pt idx="49">
                        <c:v>1.0745199999999999</c:v>
                      </c:pt>
                      <c:pt idx="50">
                        <c:v>1.0894699999999999</c:v>
                      </c:pt>
                      <c:pt idx="51">
                        <c:v>1.10442</c:v>
                      </c:pt>
                      <c:pt idx="52">
                        <c:v>1.11937</c:v>
                      </c:pt>
                      <c:pt idx="53">
                        <c:v>1.1343099999999999</c:v>
                      </c:pt>
                      <c:pt idx="54">
                        <c:v>1.1492599999999999</c:v>
                      </c:pt>
                      <c:pt idx="55">
                        <c:v>1.16421</c:v>
                      </c:pt>
                      <c:pt idx="56">
                        <c:v>1.17916</c:v>
                      </c:pt>
                      <c:pt idx="57">
                        <c:v>1.19411</c:v>
                      </c:pt>
                      <c:pt idx="58">
                        <c:v>1.20906</c:v>
                      </c:pt>
                      <c:pt idx="59">
                        <c:v>1.224</c:v>
                      </c:pt>
                      <c:pt idx="60">
                        <c:v>1.23895</c:v>
                      </c:pt>
                      <c:pt idx="61">
                        <c:v>1.2539</c:v>
                      </c:pt>
                      <c:pt idx="62">
                        <c:v>1.26885</c:v>
                      </c:pt>
                      <c:pt idx="63">
                        <c:v>1.2838000000000001</c:v>
                      </c:pt>
                      <c:pt idx="64">
                        <c:v>1.2987500000000001</c:v>
                      </c:pt>
                      <c:pt idx="65">
                        <c:v>1.31369</c:v>
                      </c:pt>
                      <c:pt idx="66">
                        <c:v>1.32864</c:v>
                      </c:pt>
                      <c:pt idx="67">
                        <c:v>1.3435900000000001</c:v>
                      </c:pt>
                      <c:pt idx="68">
                        <c:v>1.3585400000000001</c:v>
                      </c:pt>
                      <c:pt idx="69">
                        <c:v>1.3734900000000001</c:v>
                      </c:pt>
                      <c:pt idx="70">
                        <c:v>1.3884300000000001</c:v>
                      </c:pt>
                      <c:pt idx="71">
                        <c:v>1.4033800000000001</c:v>
                      </c:pt>
                      <c:pt idx="72">
                        <c:v>1.4183300000000001</c:v>
                      </c:pt>
                      <c:pt idx="73">
                        <c:v>1.4332800000000001</c:v>
                      </c:pt>
                      <c:pt idx="74">
                        <c:v>1.4482200000000001</c:v>
                      </c:pt>
                      <c:pt idx="75">
                        <c:v>1.4631700000000001</c:v>
                      </c:pt>
                      <c:pt idx="76">
                        <c:v>1.4781200000000001</c:v>
                      </c:pt>
                      <c:pt idx="77">
                        <c:v>1.4930699999999999</c:v>
                      </c:pt>
                      <c:pt idx="78">
                        <c:v>1.5080100000000001</c:v>
                      </c:pt>
                      <c:pt idx="79">
                        <c:v>1.5229600000000001</c:v>
                      </c:pt>
                      <c:pt idx="80">
                        <c:v>1.5379100000000001</c:v>
                      </c:pt>
                      <c:pt idx="81">
                        <c:v>1.5528599999999999</c:v>
                      </c:pt>
                      <c:pt idx="82">
                        <c:v>1.5678000000000001</c:v>
                      </c:pt>
                      <c:pt idx="83">
                        <c:v>1.5827500000000001</c:v>
                      </c:pt>
                      <c:pt idx="84">
                        <c:v>1.5976999999999999</c:v>
                      </c:pt>
                      <c:pt idx="85">
                        <c:v>1.6126499999999999</c:v>
                      </c:pt>
                      <c:pt idx="86">
                        <c:v>1.6275900000000001</c:v>
                      </c:pt>
                      <c:pt idx="87">
                        <c:v>1.6425399999999999</c:v>
                      </c:pt>
                      <c:pt idx="88">
                        <c:v>1.6574899999999999</c:v>
                      </c:pt>
                      <c:pt idx="89">
                        <c:v>1.6724300000000001</c:v>
                      </c:pt>
                      <c:pt idx="90">
                        <c:v>1.6873800000000001</c:v>
                      </c:pt>
                      <c:pt idx="91">
                        <c:v>1.7023299999999999</c:v>
                      </c:pt>
                      <c:pt idx="92">
                        <c:v>1.7172700000000001</c:v>
                      </c:pt>
                      <c:pt idx="93">
                        <c:v>1.7322200000000001</c:v>
                      </c:pt>
                      <c:pt idx="94">
                        <c:v>1.7471699999999999</c:v>
                      </c:pt>
                      <c:pt idx="95">
                        <c:v>1.7621100000000001</c:v>
                      </c:pt>
                      <c:pt idx="96">
                        <c:v>1.7770600000000001</c:v>
                      </c:pt>
                      <c:pt idx="97">
                        <c:v>1.7920100000000001</c:v>
                      </c:pt>
                      <c:pt idx="98">
                        <c:v>1.8069500000000001</c:v>
                      </c:pt>
                      <c:pt idx="99">
                        <c:v>1.8219000000000001</c:v>
                      </c:pt>
                      <c:pt idx="100">
                        <c:v>1.8368500000000001</c:v>
                      </c:pt>
                      <c:pt idx="101">
                        <c:v>1.85179</c:v>
                      </c:pt>
                      <c:pt idx="102">
                        <c:v>1.8667400000000001</c:v>
                      </c:pt>
                      <c:pt idx="103">
                        <c:v>1.88168</c:v>
                      </c:pt>
                      <c:pt idx="104">
                        <c:v>1.89663</c:v>
                      </c:pt>
                      <c:pt idx="105">
                        <c:v>1.9115800000000001</c:v>
                      </c:pt>
                      <c:pt idx="106">
                        <c:v>1.92652</c:v>
                      </c:pt>
                      <c:pt idx="107">
                        <c:v>1.94147</c:v>
                      </c:pt>
                      <c:pt idx="108">
                        <c:v>1.95641</c:v>
                      </c:pt>
                      <c:pt idx="109">
                        <c:v>1.97136</c:v>
                      </c:pt>
                      <c:pt idx="110">
                        <c:v>1.9863</c:v>
                      </c:pt>
                      <c:pt idx="111">
                        <c:v>2.0012500000000002</c:v>
                      </c:pt>
                      <c:pt idx="112">
                        <c:v>2.0162</c:v>
                      </c:pt>
                      <c:pt idx="113">
                        <c:v>2.0311400000000002</c:v>
                      </c:pt>
                      <c:pt idx="114">
                        <c:v>2.04609</c:v>
                      </c:pt>
                      <c:pt idx="115">
                        <c:v>2.0610300000000001</c:v>
                      </c:pt>
                      <c:pt idx="116">
                        <c:v>2.0759799999999999</c:v>
                      </c:pt>
                      <c:pt idx="117">
                        <c:v>2.0909200000000001</c:v>
                      </c:pt>
                      <c:pt idx="118">
                        <c:v>2.1058699999999999</c:v>
                      </c:pt>
                      <c:pt idx="119">
                        <c:v>2.1208100000000001</c:v>
                      </c:pt>
                      <c:pt idx="120">
                        <c:v>2.1357599999999999</c:v>
                      </c:pt>
                      <c:pt idx="121">
                        <c:v>2.1507000000000001</c:v>
                      </c:pt>
                      <c:pt idx="122">
                        <c:v>2.1656499999999999</c:v>
                      </c:pt>
                      <c:pt idx="123">
                        <c:v>2.18059</c:v>
                      </c:pt>
                      <c:pt idx="124">
                        <c:v>2.1955399999999998</c:v>
                      </c:pt>
                      <c:pt idx="125">
                        <c:v>2.21048</c:v>
                      </c:pt>
                      <c:pt idx="126">
                        <c:v>2.2254200000000002</c:v>
                      </c:pt>
                      <c:pt idx="127">
                        <c:v>2.24037</c:v>
                      </c:pt>
                      <c:pt idx="128">
                        <c:v>2.2553100000000001</c:v>
                      </c:pt>
                      <c:pt idx="129">
                        <c:v>2.2702599999999999</c:v>
                      </c:pt>
                      <c:pt idx="130">
                        <c:v>2.2852000000000001</c:v>
                      </c:pt>
                      <c:pt idx="131">
                        <c:v>2.3001499999999999</c:v>
                      </c:pt>
                      <c:pt idx="132">
                        <c:v>2.3150900000000001</c:v>
                      </c:pt>
                      <c:pt idx="133">
                        <c:v>2.3300299999999998</c:v>
                      </c:pt>
                      <c:pt idx="134">
                        <c:v>2.3449800000000001</c:v>
                      </c:pt>
                      <c:pt idx="135">
                        <c:v>2.3599199999999998</c:v>
                      </c:pt>
                      <c:pt idx="136">
                        <c:v>2.37487</c:v>
                      </c:pt>
                      <c:pt idx="137">
                        <c:v>2.3898100000000002</c:v>
                      </c:pt>
                      <c:pt idx="138">
                        <c:v>2.4047499999999999</c:v>
                      </c:pt>
                      <c:pt idx="139">
                        <c:v>2.4197000000000002</c:v>
                      </c:pt>
                      <c:pt idx="140">
                        <c:v>2.4346399999999999</c:v>
                      </c:pt>
                      <c:pt idx="141">
                        <c:v>2.4495800000000001</c:v>
                      </c:pt>
                      <c:pt idx="142">
                        <c:v>2.4645299999999999</c:v>
                      </c:pt>
                      <c:pt idx="143">
                        <c:v>2.4794700000000001</c:v>
                      </c:pt>
                      <c:pt idx="144">
                        <c:v>2.4944099999999998</c:v>
                      </c:pt>
                      <c:pt idx="145">
                        <c:v>2.50936</c:v>
                      </c:pt>
                      <c:pt idx="146">
                        <c:v>2.5243000000000002</c:v>
                      </c:pt>
                      <c:pt idx="147">
                        <c:v>2.5392399999999999</c:v>
                      </c:pt>
                      <c:pt idx="148">
                        <c:v>2.5541800000000001</c:v>
                      </c:pt>
                      <c:pt idx="149">
                        <c:v>2.5691299999999999</c:v>
                      </c:pt>
                      <c:pt idx="150">
                        <c:v>2.5840700000000001</c:v>
                      </c:pt>
                      <c:pt idx="151">
                        <c:v>2.5990099999999998</c:v>
                      </c:pt>
                      <c:pt idx="152">
                        <c:v>2.61395</c:v>
                      </c:pt>
                      <c:pt idx="153">
                        <c:v>2.6288900000000002</c:v>
                      </c:pt>
                      <c:pt idx="154">
                        <c:v>2.64384</c:v>
                      </c:pt>
                      <c:pt idx="155">
                        <c:v>2.6587800000000001</c:v>
                      </c:pt>
                      <c:pt idx="156">
                        <c:v>2.6737199999999999</c:v>
                      </c:pt>
                      <c:pt idx="157">
                        <c:v>2.68866</c:v>
                      </c:pt>
                      <c:pt idx="158">
                        <c:v>2.7035999999999998</c:v>
                      </c:pt>
                      <c:pt idx="159">
                        <c:v>2.71855</c:v>
                      </c:pt>
                      <c:pt idx="160">
                        <c:v>2.7334900000000002</c:v>
                      </c:pt>
                      <c:pt idx="161">
                        <c:v>2.7484299999999999</c:v>
                      </c:pt>
                      <c:pt idx="162">
                        <c:v>2.7633700000000001</c:v>
                      </c:pt>
                      <c:pt idx="163">
                        <c:v>2.7783099999999998</c:v>
                      </c:pt>
                      <c:pt idx="164">
                        <c:v>2.79325</c:v>
                      </c:pt>
                      <c:pt idx="165">
                        <c:v>2.8081999999999998</c:v>
                      </c:pt>
                      <c:pt idx="166">
                        <c:v>2.82314</c:v>
                      </c:pt>
                      <c:pt idx="167">
                        <c:v>2.8380800000000002</c:v>
                      </c:pt>
                      <c:pt idx="168">
                        <c:v>2.8530199999999999</c:v>
                      </c:pt>
                      <c:pt idx="169">
                        <c:v>2.8679600000000001</c:v>
                      </c:pt>
                      <c:pt idx="170">
                        <c:v>2.8828999999999998</c:v>
                      </c:pt>
                      <c:pt idx="171">
                        <c:v>2.89784</c:v>
                      </c:pt>
                      <c:pt idx="172">
                        <c:v>2.9127800000000001</c:v>
                      </c:pt>
                      <c:pt idx="173">
                        <c:v>2.9277199999999999</c:v>
                      </c:pt>
                      <c:pt idx="174">
                        <c:v>2.9426600000000001</c:v>
                      </c:pt>
                      <c:pt idx="175">
                        <c:v>2.9575999999999998</c:v>
                      </c:pt>
                      <c:pt idx="176">
                        <c:v>2.97254</c:v>
                      </c:pt>
                      <c:pt idx="177">
                        <c:v>2.9874800000000001</c:v>
                      </c:pt>
                      <c:pt idx="178">
                        <c:v>3.0024199999999999</c:v>
                      </c:pt>
                      <c:pt idx="179">
                        <c:v>3.01736</c:v>
                      </c:pt>
                      <c:pt idx="180">
                        <c:v>3.0323000000000002</c:v>
                      </c:pt>
                      <c:pt idx="181">
                        <c:v>3.0472399999999999</c:v>
                      </c:pt>
                      <c:pt idx="182">
                        <c:v>3.0621800000000001</c:v>
                      </c:pt>
                      <c:pt idx="183">
                        <c:v>3.0771199999999999</c:v>
                      </c:pt>
                      <c:pt idx="184">
                        <c:v>3.09206</c:v>
                      </c:pt>
                      <c:pt idx="185">
                        <c:v>3.1070000000000002</c:v>
                      </c:pt>
                      <c:pt idx="186">
                        <c:v>3.1219399999999999</c:v>
                      </c:pt>
                      <c:pt idx="187">
                        <c:v>3.1368800000000001</c:v>
                      </c:pt>
                      <c:pt idx="188">
                        <c:v>3.1518199999999998</c:v>
                      </c:pt>
                      <c:pt idx="189">
                        <c:v>3.16675</c:v>
                      </c:pt>
                      <c:pt idx="190">
                        <c:v>3.1816900000000001</c:v>
                      </c:pt>
                      <c:pt idx="191">
                        <c:v>3.1966299999999999</c:v>
                      </c:pt>
                      <c:pt idx="192">
                        <c:v>3.21157</c:v>
                      </c:pt>
                      <c:pt idx="193">
                        <c:v>3.2265100000000002</c:v>
                      </c:pt>
                      <c:pt idx="194">
                        <c:v>3.2414499999999999</c:v>
                      </c:pt>
                      <c:pt idx="195">
                        <c:v>3.2563900000000001</c:v>
                      </c:pt>
                      <c:pt idx="196">
                        <c:v>3.2713199999999998</c:v>
                      </c:pt>
                      <c:pt idx="197">
                        <c:v>3.28626</c:v>
                      </c:pt>
                      <c:pt idx="198">
                        <c:v>3.3012000000000001</c:v>
                      </c:pt>
                      <c:pt idx="199">
                        <c:v>3.3161399999999999</c:v>
                      </c:pt>
                      <c:pt idx="200">
                        <c:v>3.33107</c:v>
                      </c:pt>
                      <c:pt idx="201">
                        <c:v>3.3460100000000002</c:v>
                      </c:pt>
                      <c:pt idx="202">
                        <c:v>3.3609499999999999</c:v>
                      </c:pt>
                      <c:pt idx="203">
                        <c:v>3.3758900000000001</c:v>
                      </c:pt>
                      <c:pt idx="204">
                        <c:v>3.3908200000000002</c:v>
                      </c:pt>
                      <c:pt idx="205">
                        <c:v>3.4057599999999999</c:v>
                      </c:pt>
                      <c:pt idx="206">
                        <c:v>3.4207000000000001</c:v>
                      </c:pt>
                      <c:pt idx="207">
                        <c:v>3.4356300000000002</c:v>
                      </c:pt>
                      <c:pt idx="208">
                        <c:v>3.4505699999999999</c:v>
                      </c:pt>
                      <c:pt idx="209">
                        <c:v>3.4655100000000001</c:v>
                      </c:pt>
                      <c:pt idx="210">
                        <c:v>3.4804400000000002</c:v>
                      </c:pt>
                      <c:pt idx="211">
                        <c:v>3.4953799999999999</c:v>
                      </c:pt>
                      <c:pt idx="212">
                        <c:v>3.5103200000000001</c:v>
                      </c:pt>
                      <c:pt idx="213">
                        <c:v>3.5252500000000002</c:v>
                      </c:pt>
                      <c:pt idx="214">
                        <c:v>3.5401899999999999</c:v>
                      </c:pt>
                      <c:pt idx="215">
                        <c:v>3.5551200000000001</c:v>
                      </c:pt>
                      <c:pt idx="216">
                        <c:v>3.5700599999999998</c:v>
                      </c:pt>
                      <c:pt idx="217">
                        <c:v>3.585</c:v>
                      </c:pt>
                      <c:pt idx="218">
                        <c:v>3.5999300000000001</c:v>
                      </c:pt>
                      <c:pt idx="219">
                        <c:v>3.6148699999999998</c:v>
                      </c:pt>
                      <c:pt idx="220">
                        <c:v>3.6297999999999999</c:v>
                      </c:pt>
                      <c:pt idx="221">
                        <c:v>3.6447400000000001</c:v>
                      </c:pt>
                      <c:pt idx="222">
                        <c:v>3.6596700000000002</c:v>
                      </c:pt>
                      <c:pt idx="223">
                        <c:v>3.6746099999999999</c:v>
                      </c:pt>
                      <c:pt idx="224">
                        <c:v>3.68954</c:v>
                      </c:pt>
                      <c:pt idx="225">
                        <c:v>3.7044800000000002</c:v>
                      </c:pt>
                      <c:pt idx="226">
                        <c:v>3.7194099999999999</c:v>
                      </c:pt>
                      <c:pt idx="227">
                        <c:v>3.73434</c:v>
                      </c:pt>
                      <c:pt idx="228">
                        <c:v>3.7492800000000002</c:v>
                      </c:pt>
                      <c:pt idx="229">
                        <c:v>3.7642099999999998</c:v>
                      </c:pt>
                      <c:pt idx="230">
                        <c:v>3.77915</c:v>
                      </c:pt>
                      <c:pt idx="231">
                        <c:v>3.7940800000000001</c:v>
                      </c:pt>
                      <c:pt idx="232">
                        <c:v>3.8090099999999998</c:v>
                      </c:pt>
                      <c:pt idx="233">
                        <c:v>3.82395</c:v>
                      </c:pt>
                      <c:pt idx="234">
                        <c:v>3.8388800000000001</c:v>
                      </c:pt>
                      <c:pt idx="235">
                        <c:v>3.8538100000000002</c:v>
                      </c:pt>
                      <c:pt idx="236">
                        <c:v>3.8687499999999999</c:v>
                      </c:pt>
                      <c:pt idx="237">
                        <c:v>3.88368</c:v>
                      </c:pt>
                      <c:pt idx="238">
                        <c:v>3.8986100000000001</c:v>
                      </c:pt>
                      <c:pt idx="239">
                        <c:v>3.9135499999999999</c:v>
                      </c:pt>
                      <c:pt idx="240">
                        <c:v>3.92848</c:v>
                      </c:pt>
                      <c:pt idx="241">
                        <c:v>3.9434100000000001</c:v>
                      </c:pt>
                      <c:pt idx="242">
                        <c:v>3.9583400000000002</c:v>
                      </c:pt>
                      <c:pt idx="243">
                        <c:v>3.9732799999999999</c:v>
                      </c:pt>
                      <c:pt idx="244">
                        <c:v>3.98821</c:v>
                      </c:pt>
                      <c:pt idx="245">
                        <c:v>4.0031400000000001</c:v>
                      </c:pt>
                      <c:pt idx="246">
                        <c:v>4.0180699999999998</c:v>
                      </c:pt>
                      <c:pt idx="247">
                        <c:v>4.0330000000000004</c:v>
                      </c:pt>
                      <c:pt idx="248">
                        <c:v>4.0479399999999996</c:v>
                      </c:pt>
                      <c:pt idx="249">
                        <c:v>4.0628700000000002</c:v>
                      </c:pt>
                      <c:pt idx="250">
                        <c:v>4.0777999999999999</c:v>
                      </c:pt>
                      <c:pt idx="251">
                        <c:v>4.0927300000000004</c:v>
                      </c:pt>
                      <c:pt idx="252">
                        <c:v>4.1076600000000001</c:v>
                      </c:pt>
                      <c:pt idx="253">
                        <c:v>4.1225899999999998</c:v>
                      </c:pt>
                      <c:pt idx="254">
                        <c:v>4.1375200000000003</c:v>
                      </c:pt>
                      <c:pt idx="255">
                        <c:v>4.15245</c:v>
                      </c:pt>
                      <c:pt idx="256">
                        <c:v>4.1673799999999996</c:v>
                      </c:pt>
                      <c:pt idx="257">
                        <c:v>4.1823100000000002</c:v>
                      </c:pt>
                      <c:pt idx="258">
                        <c:v>4.1972399999999999</c:v>
                      </c:pt>
                      <c:pt idx="259">
                        <c:v>4.21218</c:v>
                      </c:pt>
                      <c:pt idx="260">
                        <c:v>4.2271000000000001</c:v>
                      </c:pt>
                      <c:pt idx="261">
                        <c:v>4.2420299999999997</c:v>
                      </c:pt>
                      <c:pt idx="262">
                        <c:v>4.2569600000000003</c:v>
                      </c:pt>
                      <c:pt idx="263">
                        <c:v>4.27189</c:v>
                      </c:pt>
                      <c:pt idx="264">
                        <c:v>4.2868199999999996</c:v>
                      </c:pt>
                      <c:pt idx="265">
                        <c:v>4.3017500000000002</c:v>
                      </c:pt>
                      <c:pt idx="266">
                        <c:v>4.3166799999999999</c:v>
                      </c:pt>
                      <c:pt idx="267">
                        <c:v>4.3316100000000004</c:v>
                      </c:pt>
                      <c:pt idx="268">
                        <c:v>4.3465400000000001</c:v>
                      </c:pt>
                      <c:pt idx="269">
                        <c:v>4.3614699999999997</c:v>
                      </c:pt>
                      <c:pt idx="270">
                        <c:v>4.3764000000000003</c:v>
                      </c:pt>
                      <c:pt idx="271">
                        <c:v>4.39133</c:v>
                      </c:pt>
                      <c:pt idx="272">
                        <c:v>4.40625</c:v>
                      </c:pt>
                      <c:pt idx="273">
                        <c:v>4.4211799999999997</c:v>
                      </c:pt>
                      <c:pt idx="274">
                        <c:v>4.4361100000000002</c:v>
                      </c:pt>
                      <c:pt idx="275">
                        <c:v>4.4510399999999999</c:v>
                      </c:pt>
                      <c:pt idx="276">
                        <c:v>4.4659599999999999</c:v>
                      </c:pt>
                      <c:pt idx="277">
                        <c:v>4.4808899999999996</c:v>
                      </c:pt>
                      <c:pt idx="278">
                        <c:v>4.4958200000000001</c:v>
                      </c:pt>
                      <c:pt idx="279">
                        <c:v>4.5107499999999998</c:v>
                      </c:pt>
                      <c:pt idx="280">
                        <c:v>4.5256699999999999</c:v>
                      </c:pt>
                      <c:pt idx="281">
                        <c:v>4.5406000000000004</c:v>
                      </c:pt>
                      <c:pt idx="282">
                        <c:v>4.5555300000000001</c:v>
                      </c:pt>
                      <c:pt idx="283">
                        <c:v>4.5704500000000001</c:v>
                      </c:pt>
                      <c:pt idx="284">
                        <c:v>4.5853799999999998</c:v>
                      </c:pt>
                      <c:pt idx="285">
                        <c:v>4.6003100000000003</c:v>
                      </c:pt>
                      <c:pt idx="286">
                        <c:v>4.6152300000000004</c:v>
                      </c:pt>
                      <c:pt idx="287">
                        <c:v>4.6301600000000001</c:v>
                      </c:pt>
                      <c:pt idx="288">
                        <c:v>4.6450800000000001</c:v>
                      </c:pt>
                      <c:pt idx="289">
                        <c:v>4.6600099999999998</c:v>
                      </c:pt>
                      <c:pt idx="290">
                        <c:v>4.6749299999999998</c:v>
                      </c:pt>
                      <c:pt idx="291">
                        <c:v>4.6898600000000004</c:v>
                      </c:pt>
                      <c:pt idx="292">
                        <c:v>4.70479</c:v>
                      </c:pt>
                      <c:pt idx="293">
                        <c:v>4.7197100000000001</c:v>
                      </c:pt>
                      <c:pt idx="294">
                        <c:v>4.7346399999999997</c:v>
                      </c:pt>
                      <c:pt idx="295">
                        <c:v>4.7495599999999998</c:v>
                      </c:pt>
                      <c:pt idx="296">
                        <c:v>4.7644799999999998</c:v>
                      </c:pt>
                      <c:pt idx="297">
                        <c:v>4.7794100000000004</c:v>
                      </c:pt>
                      <c:pt idx="298">
                        <c:v>4.7943300000000004</c:v>
                      </c:pt>
                      <c:pt idx="299">
                        <c:v>4.8092600000000001</c:v>
                      </c:pt>
                      <c:pt idx="300">
                        <c:v>4.8241800000000001</c:v>
                      </c:pt>
                      <c:pt idx="301">
                        <c:v>4.8391000000000002</c:v>
                      </c:pt>
                      <c:pt idx="302">
                        <c:v>4.8540299999999998</c:v>
                      </c:pt>
                      <c:pt idx="303">
                        <c:v>4.8689499999999999</c:v>
                      </c:pt>
                      <c:pt idx="304">
                        <c:v>4.8838800000000004</c:v>
                      </c:pt>
                      <c:pt idx="305">
                        <c:v>4.8987999999999996</c:v>
                      </c:pt>
                      <c:pt idx="306">
                        <c:v>4.9137199999999996</c:v>
                      </c:pt>
                      <c:pt idx="307">
                        <c:v>4.9286399999999997</c:v>
                      </c:pt>
                      <c:pt idx="308">
                        <c:v>4.9435700000000002</c:v>
                      </c:pt>
                      <c:pt idx="309">
                        <c:v>4.9584900000000003</c:v>
                      </c:pt>
                      <c:pt idx="310">
                        <c:v>4.9734100000000003</c:v>
                      </c:pt>
                      <c:pt idx="311">
                        <c:v>4.9883300000000004</c:v>
                      </c:pt>
                      <c:pt idx="312">
                        <c:v>5.00326</c:v>
                      </c:pt>
                      <c:pt idx="313">
                        <c:v>5.0181800000000001</c:v>
                      </c:pt>
                      <c:pt idx="314">
                        <c:v>5.0331000000000001</c:v>
                      </c:pt>
                      <c:pt idx="315">
                        <c:v>5.0480200000000002</c:v>
                      </c:pt>
                      <c:pt idx="316">
                        <c:v>5.0629400000000002</c:v>
                      </c:pt>
                      <c:pt idx="317">
                        <c:v>5.0778600000000003</c:v>
                      </c:pt>
                      <c:pt idx="318">
                        <c:v>5.0927800000000003</c:v>
                      </c:pt>
                      <c:pt idx="319">
                        <c:v>5.1077000000000004</c:v>
                      </c:pt>
                      <c:pt idx="320">
                        <c:v>5.1226200000000004</c:v>
                      </c:pt>
                      <c:pt idx="321">
                        <c:v>5.1375400000000004</c:v>
                      </c:pt>
                      <c:pt idx="322">
                        <c:v>5.1524599999999996</c:v>
                      </c:pt>
                      <c:pt idx="323">
                        <c:v>5.1673799999999996</c:v>
                      </c:pt>
                      <c:pt idx="324">
                        <c:v>5.1822999999999997</c:v>
                      </c:pt>
                      <c:pt idx="325">
                        <c:v>5.1972199999999997</c:v>
                      </c:pt>
                      <c:pt idx="326">
                        <c:v>5.2121399999999998</c:v>
                      </c:pt>
                      <c:pt idx="327">
                        <c:v>5.2270599999999998</c:v>
                      </c:pt>
                      <c:pt idx="328">
                        <c:v>5.2419799999999999</c:v>
                      </c:pt>
                      <c:pt idx="329">
                        <c:v>5.2568999999999999</c:v>
                      </c:pt>
                      <c:pt idx="330">
                        <c:v>5.27182</c:v>
                      </c:pt>
                      <c:pt idx="331">
                        <c:v>5.28674</c:v>
                      </c:pt>
                      <c:pt idx="332">
                        <c:v>5.30166</c:v>
                      </c:pt>
                      <c:pt idx="333">
                        <c:v>5.3165800000000001</c:v>
                      </c:pt>
                      <c:pt idx="334">
                        <c:v>5.3314899999999996</c:v>
                      </c:pt>
                      <c:pt idx="335">
                        <c:v>5.3464099999999997</c:v>
                      </c:pt>
                      <c:pt idx="336">
                        <c:v>5.3613299999999997</c:v>
                      </c:pt>
                      <c:pt idx="337">
                        <c:v>5.3762499999999998</c:v>
                      </c:pt>
                      <c:pt idx="338">
                        <c:v>5.3911600000000002</c:v>
                      </c:pt>
                      <c:pt idx="339">
                        <c:v>5.4060800000000002</c:v>
                      </c:pt>
                      <c:pt idx="340">
                        <c:v>5.4210000000000003</c:v>
                      </c:pt>
                      <c:pt idx="341">
                        <c:v>5.4359099999999998</c:v>
                      </c:pt>
                      <c:pt idx="342">
                        <c:v>5.4508299999999998</c:v>
                      </c:pt>
                      <c:pt idx="343">
                        <c:v>5.4657499999999999</c:v>
                      </c:pt>
                      <c:pt idx="344">
                        <c:v>5.4806600000000003</c:v>
                      </c:pt>
                      <c:pt idx="345">
                        <c:v>5.4955800000000004</c:v>
                      </c:pt>
                      <c:pt idx="346">
                        <c:v>5.5105000000000004</c:v>
                      </c:pt>
                      <c:pt idx="347">
                        <c:v>5.5254099999999999</c:v>
                      </c:pt>
                      <c:pt idx="348">
                        <c:v>5.54033</c:v>
                      </c:pt>
                      <c:pt idx="349">
                        <c:v>5.5552400000000004</c:v>
                      </c:pt>
                      <c:pt idx="350">
                        <c:v>5.5701599999999996</c:v>
                      </c:pt>
                      <c:pt idx="351">
                        <c:v>5.58507</c:v>
                      </c:pt>
                      <c:pt idx="352">
                        <c:v>5.59999</c:v>
                      </c:pt>
                      <c:pt idx="353">
                        <c:v>5.6148999999999996</c:v>
                      </c:pt>
                      <c:pt idx="354">
                        <c:v>5.6298199999999996</c:v>
                      </c:pt>
                      <c:pt idx="355">
                        <c:v>5.64473</c:v>
                      </c:pt>
                      <c:pt idx="356">
                        <c:v>5.6596500000000001</c:v>
                      </c:pt>
                      <c:pt idx="357">
                        <c:v>5.6745599999999996</c:v>
                      </c:pt>
                      <c:pt idx="358">
                        <c:v>5.68947</c:v>
                      </c:pt>
                      <c:pt idx="359">
                        <c:v>5.7043900000000001</c:v>
                      </c:pt>
                      <c:pt idx="360">
                        <c:v>5.7192999999999996</c:v>
                      </c:pt>
                      <c:pt idx="361">
                        <c:v>5.73421</c:v>
                      </c:pt>
                      <c:pt idx="362">
                        <c:v>5.7491300000000001</c:v>
                      </c:pt>
                      <c:pt idx="363">
                        <c:v>5.7640399999999996</c:v>
                      </c:pt>
                      <c:pt idx="364">
                        <c:v>5.77895</c:v>
                      </c:pt>
                      <c:pt idx="365">
                        <c:v>5.7938599999999996</c:v>
                      </c:pt>
                      <c:pt idx="366">
                        <c:v>5.80877</c:v>
                      </c:pt>
                      <c:pt idx="367">
                        <c:v>5.82369</c:v>
                      </c:pt>
                      <c:pt idx="368">
                        <c:v>5.8385999999999996</c:v>
                      </c:pt>
                      <c:pt idx="369">
                        <c:v>5.85351</c:v>
                      </c:pt>
                      <c:pt idx="370">
                        <c:v>5.8684200000000004</c:v>
                      </c:pt>
                      <c:pt idx="371">
                        <c:v>5.8833299999999999</c:v>
                      </c:pt>
                      <c:pt idx="372">
                        <c:v>5.8982400000000004</c:v>
                      </c:pt>
                      <c:pt idx="373">
                        <c:v>5.9131499999999999</c:v>
                      </c:pt>
                      <c:pt idx="374">
                        <c:v>5.9280600000000003</c:v>
                      </c:pt>
                      <c:pt idx="375">
                        <c:v>5.9429699999999999</c:v>
                      </c:pt>
                      <c:pt idx="376">
                        <c:v>5.9578800000000003</c:v>
                      </c:pt>
                      <c:pt idx="377">
                        <c:v>5.9727899999999998</c:v>
                      </c:pt>
                      <c:pt idx="378">
                        <c:v>5.9877000000000002</c:v>
                      </c:pt>
                      <c:pt idx="379">
                        <c:v>6.0026099999999998</c:v>
                      </c:pt>
                      <c:pt idx="380">
                        <c:v>6.0175200000000002</c:v>
                      </c:pt>
                      <c:pt idx="381">
                        <c:v>6.0324299999999997</c:v>
                      </c:pt>
                      <c:pt idx="382">
                        <c:v>6.0473400000000002</c:v>
                      </c:pt>
                      <c:pt idx="383">
                        <c:v>6.0622499999999997</c:v>
                      </c:pt>
                      <c:pt idx="384">
                        <c:v>6.0771600000000001</c:v>
                      </c:pt>
                      <c:pt idx="385">
                        <c:v>6.0920699999999997</c:v>
                      </c:pt>
                      <c:pt idx="386">
                        <c:v>6.1069699999999996</c:v>
                      </c:pt>
                      <c:pt idx="387">
                        <c:v>6.12188</c:v>
                      </c:pt>
                      <c:pt idx="388">
                        <c:v>6.1367900000000004</c:v>
                      </c:pt>
                      <c:pt idx="389">
                        <c:v>6.1516999999999999</c:v>
                      </c:pt>
                      <c:pt idx="390">
                        <c:v>6.1665999999999999</c:v>
                      </c:pt>
                      <c:pt idx="391">
                        <c:v>6.1815100000000003</c:v>
                      </c:pt>
                      <c:pt idx="392">
                        <c:v>6.1964199999999998</c:v>
                      </c:pt>
                      <c:pt idx="393">
                        <c:v>6.2113300000000002</c:v>
                      </c:pt>
                      <c:pt idx="394">
                        <c:v>6.2262300000000002</c:v>
                      </c:pt>
                      <c:pt idx="395">
                        <c:v>6.2411399999999997</c:v>
                      </c:pt>
                      <c:pt idx="396">
                        <c:v>6.2560399999999996</c:v>
                      </c:pt>
                      <c:pt idx="397">
                        <c:v>6.27095</c:v>
                      </c:pt>
                      <c:pt idx="398">
                        <c:v>6.2858499999999999</c:v>
                      </c:pt>
                      <c:pt idx="399">
                        <c:v>6.3007600000000004</c:v>
                      </c:pt>
                      <c:pt idx="400">
                        <c:v>6.3156699999999999</c:v>
                      </c:pt>
                      <c:pt idx="401">
                        <c:v>6.3305699999999998</c:v>
                      </c:pt>
                      <c:pt idx="402">
                        <c:v>6.3454800000000002</c:v>
                      </c:pt>
                      <c:pt idx="403">
                        <c:v>6.3603800000000001</c:v>
                      </c:pt>
                      <c:pt idx="404">
                        <c:v>6.3752800000000001</c:v>
                      </c:pt>
                      <c:pt idx="405">
                        <c:v>6.3901899999999996</c:v>
                      </c:pt>
                      <c:pt idx="406">
                        <c:v>6.4050900000000004</c:v>
                      </c:pt>
                      <c:pt idx="407">
                        <c:v>6.42</c:v>
                      </c:pt>
                      <c:pt idx="408">
                        <c:v>6.4348999999999998</c:v>
                      </c:pt>
                      <c:pt idx="409">
                        <c:v>6.4497999999999998</c:v>
                      </c:pt>
                      <c:pt idx="410">
                        <c:v>6.4647100000000002</c:v>
                      </c:pt>
                      <c:pt idx="411">
                        <c:v>6.4796100000000001</c:v>
                      </c:pt>
                      <c:pt idx="412">
                        <c:v>6.49451</c:v>
                      </c:pt>
                      <c:pt idx="413">
                        <c:v>6.5094099999999999</c:v>
                      </c:pt>
                      <c:pt idx="414">
                        <c:v>6.5243200000000003</c:v>
                      </c:pt>
                      <c:pt idx="415">
                        <c:v>6.5392200000000003</c:v>
                      </c:pt>
                      <c:pt idx="416">
                        <c:v>6.5541200000000002</c:v>
                      </c:pt>
                      <c:pt idx="417">
                        <c:v>6.5690200000000001</c:v>
                      </c:pt>
                      <c:pt idx="418">
                        <c:v>6.58392</c:v>
                      </c:pt>
                      <c:pt idx="419">
                        <c:v>6.5988199999999999</c:v>
                      </c:pt>
                      <c:pt idx="420">
                        <c:v>6.6137199999999998</c:v>
                      </c:pt>
                      <c:pt idx="421">
                        <c:v>6.6286199999999997</c:v>
                      </c:pt>
                      <c:pt idx="422">
                        <c:v>6.6435199999999996</c:v>
                      </c:pt>
                      <c:pt idx="423">
                        <c:v>6.6584300000000001</c:v>
                      </c:pt>
                      <c:pt idx="424">
                        <c:v>6.67333</c:v>
                      </c:pt>
                      <c:pt idx="425">
                        <c:v>6.6882200000000003</c:v>
                      </c:pt>
                      <c:pt idx="426">
                        <c:v>6.7031200000000002</c:v>
                      </c:pt>
                      <c:pt idx="427">
                        <c:v>6.7180200000000001</c:v>
                      </c:pt>
                      <c:pt idx="428">
                        <c:v>6.73292</c:v>
                      </c:pt>
                      <c:pt idx="429">
                        <c:v>6.7478199999999999</c:v>
                      </c:pt>
                      <c:pt idx="430">
                        <c:v>6.7627199999999998</c:v>
                      </c:pt>
                      <c:pt idx="431">
                        <c:v>6.7776199999999998</c:v>
                      </c:pt>
                      <c:pt idx="432">
                        <c:v>6.7925199999999997</c:v>
                      </c:pt>
                      <c:pt idx="433">
                        <c:v>6.80741</c:v>
                      </c:pt>
                      <c:pt idx="434">
                        <c:v>6.8223099999999999</c:v>
                      </c:pt>
                      <c:pt idx="435">
                        <c:v>6.8372099999999998</c:v>
                      </c:pt>
                      <c:pt idx="436">
                        <c:v>6.8521099999999997</c:v>
                      </c:pt>
                      <c:pt idx="437">
                        <c:v>6.867</c:v>
                      </c:pt>
                      <c:pt idx="438">
                        <c:v>6.8818999999999999</c:v>
                      </c:pt>
                      <c:pt idx="439">
                        <c:v>6.8967999999999998</c:v>
                      </c:pt>
                      <c:pt idx="440">
                        <c:v>6.9116900000000001</c:v>
                      </c:pt>
                      <c:pt idx="441">
                        <c:v>6.92659</c:v>
                      </c:pt>
                      <c:pt idx="442">
                        <c:v>6.9414800000000003</c:v>
                      </c:pt>
                      <c:pt idx="443">
                        <c:v>6.9563800000000002</c:v>
                      </c:pt>
                      <c:pt idx="444">
                        <c:v>6.9712800000000001</c:v>
                      </c:pt>
                      <c:pt idx="445">
                        <c:v>6.9861700000000004</c:v>
                      </c:pt>
                      <c:pt idx="446">
                        <c:v>7.0010700000000003</c:v>
                      </c:pt>
                      <c:pt idx="447">
                        <c:v>7.0159599999999998</c:v>
                      </c:pt>
                      <c:pt idx="448">
                        <c:v>7.03085</c:v>
                      </c:pt>
                      <c:pt idx="449">
                        <c:v>7.04575</c:v>
                      </c:pt>
                      <c:pt idx="450">
                        <c:v>7.0606400000000002</c:v>
                      </c:pt>
                      <c:pt idx="451">
                        <c:v>7.0755400000000002</c:v>
                      </c:pt>
                      <c:pt idx="452">
                        <c:v>7.0904299999999996</c:v>
                      </c:pt>
                      <c:pt idx="453">
                        <c:v>7.1053199999999999</c:v>
                      </c:pt>
                      <c:pt idx="454">
                        <c:v>7.1202199999999998</c:v>
                      </c:pt>
                      <c:pt idx="455">
                        <c:v>7.1351100000000001</c:v>
                      </c:pt>
                      <c:pt idx="456">
                        <c:v>7.15</c:v>
                      </c:pt>
                      <c:pt idx="457">
                        <c:v>7.1648899999999998</c:v>
                      </c:pt>
                      <c:pt idx="458">
                        <c:v>7.1797899999999997</c:v>
                      </c:pt>
                      <c:pt idx="459">
                        <c:v>7.19468</c:v>
                      </c:pt>
                      <c:pt idx="460">
                        <c:v>7.2095700000000003</c:v>
                      </c:pt>
                      <c:pt idx="461">
                        <c:v>7.2244599999999997</c:v>
                      </c:pt>
                      <c:pt idx="462">
                        <c:v>7.23935</c:v>
                      </c:pt>
                      <c:pt idx="463">
                        <c:v>7.2542400000000002</c:v>
                      </c:pt>
                      <c:pt idx="464">
                        <c:v>7.2691299999999996</c:v>
                      </c:pt>
                      <c:pt idx="465">
                        <c:v>7.2840199999999999</c:v>
                      </c:pt>
                      <c:pt idx="466">
                        <c:v>7.2989100000000002</c:v>
                      </c:pt>
                      <c:pt idx="467">
                        <c:v>7.3137999999999996</c:v>
                      </c:pt>
                      <c:pt idx="468">
                        <c:v>7.3286899999999999</c:v>
                      </c:pt>
                      <c:pt idx="469">
                        <c:v>7.3435800000000002</c:v>
                      </c:pt>
                      <c:pt idx="470">
                        <c:v>7.3584699999999996</c:v>
                      </c:pt>
                      <c:pt idx="471">
                        <c:v>7.3733599999999999</c:v>
                      </c:pt>
                      <c:pt idx="472">
                        <c:v>7.3882500000000002</c:v>
                      </c:pt>
                      <c:pt idx="473">
                        <c:v>7.4031399999999996</c:v>
                      </c:pt>
                      <c:pt idx="474">
                        <c:v>7.4180200000000003</c:v>
                      </c:pt>
                      <c:pt idx="475">
                        <c:v>7.4329099999999997</c:v>
                      </c:pt>
                      <c:pt idx="476">
                        <c:v>7.4478</c:v>
                      </c:pt>
                      <c:pt idx="477">
                        <c:v>7.4626900000000003</c:v>
                      </c:pt>
                      <c:pt idx="478">
                        <c:v>7.4775700000000001</c:v>
                      </c:pt>
                      <c:pt idx="479">
                        <c:v>7.4924600000000003</c:v>
                      </c:pt>
                      <c:pt idx="480">
                        <c:v>7.5073499999999997</c:v>
                      </c:pt>
                      <c:pt idx="481">
                        <c:v>7.5222300000000004</c:v>
                      </c:pt>
                      <c:pt idx="482">
                        <c:v>7.5371199999999998</c:v>
                      </c:pt>
                      <c:pt idx="483">
                        <c:v>7.5520100000000001</c:v>
                      </c:pt>
                      <c:pt idx="484">
                        <c:v>7.5668899999999999</c:v>
                      </c:pt>
                      <c:pt idx="485">
                        <c:v>7.5817800000000002</c:v>
                      </c:pt>
                      <c:pt idx="486">
                        <c:v>7.59666</c:v>
                      </c:pt>
                      <c:pt idx="487">
                        <c:v>7.6115500000000003</c:v>
                      </c:pt>
                      <c:pt idx="488">
                        <c:v>7.62643</c:v>
                      </c:pt>
                      <c:pt idx="489">
                        <c:v>7.6413200000000003</c:v>
                      </c:pt>
                      <c:pt idx="490">
                        <c:v>7.6562000000000001</c:v>
                      </c:pt>
                      <c:pt idx="491">
                        <c:v>7.6710799999999999</c:v>
                      </c:pt>
                      <c:pt idx="492">
                        <c:v>7.6859700000000002</c:v>
                      </c:pt>
                      <c:pt idx="493">
                        <c:v>7.70085</c:v>
                      </c:pt>
                      <c:pt idx="494">
                        <c:v>7.7157299999999998</c:v>
                      </c:pt>
                      <c:pt idx="495">
                        <c:v>7.73062</c:v>
                      </c:pt>
                      <c:pt idx="496">
                        <c:v>7.7454999999999998</c:v>
                      </c:pt>
                      <c:pt idx="497">
                        <c:v>7.7603799999999996</c:v>
                      </c:pt>
                      <c:pt idx="498">
                        <c:v>7.7752600000000003</c:v>
                      </c:pt>
                      <c:pt idx="499">
                        <c:v>7.7901400000000001</c:v>
                      </c:pt>
                      <c:pt idx="500">
                        <c:v>7.8050300000000004</c:v>
                      </c:pt>
                      <c:pt idx="501">
                        <c:v>7.8199100000000001</c:v>
                      </c:pt>
                      <c:pt idx="502">
                        <c:v>7.8347899999999999</c:v>
                      </c:pt>
                      <c:pt idx="503">
                        <c:v>7.8496699999999997</c:v>
                      </c:pt>
                      <c:pt idx="504">
                        <c:v>7.8645500000000004</c:v>
                      </c:pt>
                      <c:pt idx="505">
                        <c:v>7.8794300000000002</c:v>
                      </c:pt>
                      <c:pt idx="506">
                        <c:v>7.8943099999999999</c:v>
                      </c:pt>
                      <c:pt idx="507">
                        <c:v>7.9091899999999997</c:v>
                      </c:pt>
                      <c:pt idx="508">
                        <c:v>7.9240700000000004</c:v>
                      </c:pt>
                      <c:pt idx="509">
                        <c:v>7.9389500000000002</c:v>
                      </c:pt>
                      <c:pt idx="510">
                        <c:v>7.95383</c:v>
                      </c:pt>
                      <c:pt idx="511">
                        <c:v>7.9687000000000001</c:v>
                      </c:pt>
                      <c:pt idx="512">
                        <c:v>7.9835799999999999</c:v>
                      </c:pt>
                      <c:pt idx="513">
                        <c:v>7.9984599999999997</c:v>
                      </c:pt>
                      <c:pt idx="514">
                        <c:v>8.0133399999999995</c:v>
                      </c:pt>
                      <c:pt idx="515">
                        <c:v>8.0282199999999992</c:v>
                      </c:pt>
                      <c:pt idx="516">
                        <c:v>8.0430899999999994</c:v>
                      </c:pt>
                      <c:pt idx="517">
                        <c:v>8.0579699999999992</c:v>
                      </c:pt>
                      <c:pt idx="518">
                        <c:v>8.0728500000000007</c:v>
                      </c:pt>
                      <c:pt idx="519">
                        <c:v>8.0877199999999991</c:v>
                      </c:pt>
                      <c:pt idx="520">
                        <c:v>8.1026000000000007</c:v>
                      </c:pt>
                      <c:pt idx="521">
                        <c:v>8.1174700000000009</c:v>
                      </c:pt>
                      <c:pt idx="522">
                        <c:v>8.1323500000000006</c:v>
                      </c:pt>
                      <c:pt idx="523">
                        <c:v>8.1472300000000004</c:v>
                      </c:pt>
                      <c:pt idx="524">
                        <c:v>8.1621000000000006</c:v>
                      </c:pt>
                      <c:pt idx="525">
                        <c:v>8.1769700000000007</c:v>
                      </c:pt>
                      <c:pt idx="526">
                        <c:v>8.1918500000000005</c:v>
                      </c:pt>
                      <c:pt idx="527">
                        <c:v>8.2067200000000007</c:v>
                      </c:pt>
                      <c:pt idx="528">
                        <c:v>8.2216000000000005</c:v>
                      </c:pt>
                      <c:pt idx="529">
                        <c:v>8.2364700000000006</c:v>
                      </c:pt>
                      <c:pt idx="530">
                        <c:v>8.2513400000000008</c:v>
                      </c:pt>
                      <c:pt idx="531">
                        <c:v>8.2662200000000006</c:v>
                      </c:pt>
                      <c:pt idx="532">
                        <c:v>8.2810900000000007</c:v>
                      </c:pt>
                      <c:pt idx="533">
                        <c:v>8.2959599999999991</c:v>
                      </c:pt>
                      <c:pt idx="534">
                        <c:v>8.3108299999999993</c:v>
                      </c:pt>
                      <c:pt idx="535">
                        <c:v>8.3257100000000008</c:v>
                      </c:pt>
                      <c:pt idx="536">
                        <c:v>8.3405799999999992</c:v>
                      </c:pt>
                      <c:pt idx="537">
                        <c:v>8.3554499999999994</c:v>
                      </c:pt>
                      <c:pt idx="538">
                        <c:v>8.3703199999999995</c:v>
                      </c:pt>
                      <c:pt idx="539">
                        <c:v>8.3851899999999997</c:v>
                      </c:pt>
                      <c:pt idx="540">
                        <c:v>8.4000599999999999</c:v>
                      </c:pt>
                      <c:pt idx="541">
                        <c:v>8.41493</c:v>
                      </c:pt>
                      <c:pt idx="542">
                        <c:v>8.4298000000000002</c:v>
                      </c:pt>
                      <c:pt idx="543">
                        <c:v>8.4446700000000003</c:v>
                      </c:pt>
                      <c:pt idx="544">
                        <c:v>8.4595400000000005</c:v>
                      </c:pt>
                      <c:pt idx="545">
                        <c:v>8.4744100000000007</c:v>
                      </c:pt>
                      <c:pt idx="546">
                        <c:v>8.4892800000000008</c:v>
                      </c:pt>
                      <c:pt idx="547">
                        <c:v>8.5041499999999992</c:v>
                      </c:pt>
                      <c:pt idx="548">
                        <c:v>8.5190199999999994</c:v>
                      </c:pt>
                      <c:pt idx="549">
                        <c:v>8.5338799999999999</c:v>
                      </c:pt>
                      <c:pt idx="550">
                        <c:v>8.5487500000000001</c:v>
                      </c:pt>
                      <c:pt idx="551">
                        <c:v>8.5636200000000002</c:v>
                      </c:pt>
                      <c:pt idx="552">
                        <c:v>8.5784900000000004</c:v>
                      </c:pt>
                      <c:pt idx="553">
                        <c:v>8.5933499999999992</c:v>
                      </c:pt>
                      <c:pt idx="554">
                        <c:v>8.6082199999999993</c:v>
                      </c:pt>
                      <c:pt idx="555">
                        <c:v>8.6230899999999995</c:v>
                      </c:pt>
                      <c:pt idx="556">
                        <c:v>8.63795</c:v>
                      </c:pt>
                      <c:pt idx="557">
                        <c:v>8.6528200000000002</c:v>
                      </c:pt>
                      <c:pt idx="558">
                        <c:v>8.6676800000000007</c:v>
                      </c:pt>
                      <c:pt idx="559">
                        <c:v>8.6825500000000009</c:v>
                      </c:pt>
                      <c:pt idx="560">
                        <c:v>8.6974099999999996</c:v>
                      </c:pt>
                      <c:pt idx="561">
                        <c:v>8.7122799999999998</c:v>
                      </c:pt>
                      <c:pt idx="562">
                        <c:v>8.7271400000000003</c:v>
                      </c:pt>
                      <c:pt idx="563">
                        <c:v>8.7420100000000005</c:v>
                      </c:pt>
                      <c:pt idx="564">
                        <c:v>8.7568699999999993</c:v>
                      </c:pt>
                      <c:pt idx="565">
                        <c:v>8.7717299999999998</c:v>
                      </c:pt>
                      <c:pt idx="566">
                        <c:v>8.7866</c:v>
                      </c:pt>
                      <c:pt idx="567">
                        <c:v>8.8014600000000005</c:v>
                      </c:pt>
                      <c:pt idx="568">
                        <c:v>8.8163199999999993</c:v>
                      </c:pt>
                      <c:pt idx="569">
                        <c:v>8.8311799999999998</c:v>
                      </c:pt>
                      <c:pt idx="570">
                        <c:v>8.84605</c:v>
                      </c:pt>
                      <c:pt idx="571">
                        <c:v>8.8609100000000005</c:v>
                      </c:pt>
                      <c:pt idx="572">
                        <c:v>8.8757699999999993</c:v>
                      </c:pt>
                      <c:pt idx="573">
                        <c:v>8.8906299999999998</c:v>
                      </c:pt>
                      <c:pt idx="574">
                        <c:v>8.9054900000000004</c:v>
                      </c:pt>
                      <c:pt idx="575">
                        <c:v>8.9203499999999991</c:v>
                      </c:pt>
                      <c:pt idx="576">
                        <c:v>8.9352099999999997</c:v>
                      </c:pt>
                      <c:pt idx="577">
                        <c:v>8.9500700000000002</c:v>
                      </c:pt>
                      <c:pt idx="578">
                        <c:v>8.9649300000000007</c:v>
                      </c:pt>
                      <c:pt idx="579">
                        <c:v>8.9797899999999995</c:v>
                      </c:pt>
                      <c:pt idx="580">
                        <c:v>8.99465</c:v>
                      </c:pt>
                      <c:pt idx="581">
                        <c:v>9.0095100000000006</c:v>
                      </c:pt>
                      <c:pt idx="582">
                        <c:v>9.0243599999999997</c:v>
                      </c:pt>
                      <c:pt idx="583">
                        <c:v>9.0392200000000003</c:v>
                      </c:pt>
                      <c:pt idx="584">
                        <c:v>9.0540800000000008</c:v>
                      </c:pt>
                      <c:pt idx="585">
                        <c:v>9.0689399999999996</c:v>
                      </c:pt>
                      <c:pt idx="586">
                        <c:v>9.0837900000000005</c:v>
                      </c:pt>
                      <c:pt idx="587">
                        <c:v>9.0846400000000003</c:v>
                      </c:pt>
                      <c:pt idx="588">
                        <c:v>9.1555199999999992</c:v>
                      </c:pt>
                      <c:pt idx="589">
                        <c:v>9.2497399999999992</c:v>
                      </c:pt>
                      <c:pt idx="590">
                        <c:v>9.3206199999999999</c:v>
                      </c:pt>
                      <c:pt idx="591">
                        <c:v>9.3214600000000001</c:v>
                      </c:pt>
                      <c:pt idx="592">
                        <c:v>9.3363200000000006</c:v>
                      </c:pt>
                      <c:pt idx="593">
                        <c:v>9.3511699999999998</c:v>
                      </c:pt>
                      <c:pt idx="594">
                        <c:v>9.3660200000000007</c:v>
                      </c:pt>
                      <c:pt idx="595">
                        <c:v>9.3808699999999998</c:v>
                      </c:pt>
                      <c:pt idx="596">
                        <c:v>9.3957200000000007</c:v>
                      </c:pt>
                      <c:pt idx="597">
                        <c:v>9.4105699999999999</c:v>
                      </c:pt>
                      <c:pt idx="598">
                        <c:v>9.4254200000000008</c:v>
                      </c:pt>
                      <c:pt idx="599">
                        <c:v>9.4402699999999999</c:v>
                      </c:pt>
                      <c:pt idx="600">
                        <c:v>9.4551200000000009</c:v>
                      </c:pt>
                      <c:pt idx="601">
                        <c:v>9.46997</c:v>
                      </c:pt>
                      <c:pt idx="602">
                        <c:v>9.4848199999999991</c:v>
                      </c:pt>
                      <c:pt idx="603">
                        <c:v>9.4996600000000004</c:v>
                      </c:pt>
                      <c:pt idx="604">
                        <c:v>9.5145099999999996</c:v>
                      </c:pt>
                      <c:pt idx="605">
                        <c:v>9.5293600000000005</c:v>
                      </c:pt>
                      <c:pt idx="606">
                        <c:v>9.5442099999999996</c:v>
                      </c:pt>
                      <c:pt idx="607">
                        <c:v>9.5590499999999992</c:v>
                      </c:pt>
                      <c:pt idx="608">
                        <c:v>9.5739000000000001</c:v>
                      </c:pt>
                      <c:pt idx="609">
                        <c:v>9.5887499999999992</c:v>
                      </c:pt>
                      <c:pt idx="610">
                        <c:v>9.6035900000000005</c:v>
                      </c:pt>
                      <c:pt idx="611">
                        <c:v>9.6184399999999997</c:v>
                      </c:pt>
                      <c:pt idx="612">
                        <c:v>9.6332799999999992</c:v>
                      </c:pt>
                      <c:pt idx="613">
                        <c:v>9.6481300000000001</c:v>
                      </c:pt>
                      <c:pt idx="614">
                        <c:v>9.6629699999999996</c:v>
                      </c:pt>
                      <c:pt idx="615">
                        <c:v>9.6778200000000005</c:v>
                      </c:pt>
                      <c:pt idx="616">
                        <c:v>9.6926600000000001</c:v>
                      </c:pt>
                      <c:pt idx="617">
                        <c:v>9.7075099999999992</c:v>
                      </c:pt>
                      <c:pt idx="618">
                        <c:v>9.7223500000000005</c:v>
                      </c:pt>
                      <c:pt idx="619">
                        <c:v>9.73719</c:v>
                      </c:pt>
                      <c:pt idx="620">
                        <c:v>9.7520399999999992</c:v>
                      </c:pt>
                      <c:pt idx="621">
                        <c:v>9.7668800000000005</c:v>
                      </c:pt>
                      <c:pt idx="622">
                        <c:v>9.78172</c:v>
                      </c:pt>
                      <c:pt idx="623">
                        <c:v>9.7965599999999995</c:v>
                      </c:pt>
                      <c:pt idx="624">
                        <c:v>9.8114000000000008</c:v>
                      </c:pt>
                      <c:pt idx="625">
                        <c:v>9.8262400000000003</c:v>
                      </c:pt>
                      <c:pt idx="626">
                        <c:v>9.8410799999999998</c:v>
                      </c:pt>
                      <c:pt idx="627">
                        <c:v>9.8559300000000007</c:v>
                      </c:pt>
                      <c:pt idx="628">
                        <c:v>9.8707700000000003</c:v>
                      </c:pt>
                      <c:pt idx="629">
                        <c:v>9.8856099999999998</c:v>
                      </c:pt>
                      <c:pt idx="630">
                        <c:v>9.9004499999999993</c:v>
                      </c:pt>
                      <c:pt idx="631">
                        <c:v>9.9152799999999992</c:v>
                      </c:pt>
                      <c:pt idx="632">
                        <c:v>9.9301200000000005</c:v>
                      </c:pt>
                      <c:pt idx="633">
                        <c:v>9.94496</c:v>
                      </c:pt>
                      <c:pt idx="634">
                        <c:v>9.9597999999999995</c:v>
                      </c:pt>
                      <c:pt idx="635">
                        <c:v>9.9746400000000008</c:v>
                      </c:pt>
                      <c:pt idx="636">
                        <c:v>9.9894700000000007</c:v>
                      </c:pt>
                      <c:pt idx="637">
                        <c:v>10.00431</c:v>
                      </c:pt>
                      <c:pt idx="638">
                        <c:v>10.01915</c:v>
                      </c:pt>
                      <c:pt idx="639">
                        <c:v>10.033989999999999</c:v>
                      </c:pt>
                      <c:pt idx="640">
                        <c:v>10.048819999999999</c:v>
                      </c:pt>
                      <c:pt idx="641">
                        <c:v>10.06366</c:v>
                      </c:pt>
                      <c:pt idx="642">
                        <c:v>10.07849</c:v>
                      </c:pt>
                      <c:pt idx="643">
                        <c:v>10.09333</c:v>
                      </c:pt>
                      <c:pt idx="644">
                        <c:v>10.10816</c:v>
                      </c:pt>
                      <c:pt idx="645">
                        <c:v>10.122999999999999</c:v>
                      </c:pt>
                      <c:pt idx="646">
                        <c:v>10.137829999999999</c:v>
                      </c:pt>
                      <c:pt idx="647">
                        <c:v>10.152670000000001</c:v>
                      </c:pt>
                      <c:pt idx="648">
                        <c:v>10.1675</c:v>
                      </c:pt>
                      <c:pt idx="649">
                        <c:v>10.18233</c:v>
                      </c:pt>
                      <c:pt idx="650">
                        <c:v>10.19716</c:v>
                      </c:pt>
                      <c:pt idx="651">
                        <c:v>10.212</c:v>
                      </c:pt>
                      <c:pt idx="652">
                        <c:v>10.22683</c:v>
                      </c:pt>
                      <c:pt idx="653">
                        <c:v>10.24166</c:v>
                      </c:pt>
                      <c:pt idx="654">
                        <c:v>10.256489999999999</c:v>
                      </c:pt>
                      <c:pt idx="655">
                        <c:v>10.271319999999999</c:v>
                      </c:pt>
                      <c:pt idx="656">
                        <c:v>10.286149999999999</c:v>
                      </c:pt>
                      <c:pt idx="657">
                        <c:v>10.300979999999999</c:v>
                      </c:pt>
                      <c:pt idx="658">
                        <c:v>10.315810000000001</c:v>
                      </c:pt>
                      <c:pt idx="659">
                        <c:v>10.330640000000001</c:v>
                      </c:pt>
                      <c:pt idx="660">
                        <c:v>10.345470000000001</c:v>
                      </c:pt>
                      <c:pt idx="661">
                        <c:v>10.360300000000001</c:v>
                      </c:pt>
                      <c:pt idx="662">
                        <c:v>10.37513</c:v>
                      </c:pt>
                      <c:pt idx="663">
                        <c:v>10.38996</c:v>
                      </c:pt>
                      <c:pt idx="664">
                        <c:v>10.40479</c:v>
                      </c:pt>
                      <c:pt idx="665">
                        <c:v>10.41961</c:v>
                      </c:pt>
                      <c:pt idx="666">
                        <c:v>10.43444</c:v>
                      </c:pt>
                      <c:pt idx="667">
                        <c:v>10.44927</c:v>
                      </c:pt>
                      <c:pt idx="668">
                        <c:v>10.464090000000001</c:v>
                      </c:pt>
                      <c:pt idx="669">
                        <c:v>10.47892</c:v>
                      </c:pt>
                      <c:pt idx="670">
                        <c:v>10.49375</c:v>
                      </c:pt>
                      <c:pt idx="671">
                        <c:v>10.508570000000001</c:v>
                      </c:pt>
                      <c:pt idx="672">
                        <c:v>10.523400000000001</c:v>
                      </c:pt>
                      <c:pt idx="673">
                        <c:v>10.538220000000001</c:v>
                      </c:pt>
                      <c:pt idx="674">
                        <c:v>10.553050000000001</c:v>
                      </c:pt>
                      <c:pt idx="675">
                        <c:v>10.567869999999999</c:v>
                      </c:pt>
                      <c:pt idx="676">
                        <c:v>10.582689999999999</c:v>
                      </c:pt>
                      <c:pt idx="677">
                        <c:v>10.597519999999999</c:v>
                      </c:pt>
                      <c:pt idx="678">
                        <c:v>10.61234</c:v>
                      </c:pt>
                      <c:pt idx="679">
                        <c:v>10.62716</c:v>
                      </c:pt>
                      <c:pt idx="680">
                        <c:v>10.64198</c:v>
                      </c:pt>
                      <c:pt idx="681">
                        <c:v>10.65681</c:v>
                      </c:pt>
                      <c:pt idx="682">
                        <c:v>10.67163</c:v>
                      </c:pt>
                      <c:pt idx="683">
                        <c:v>10.686450000000001</c:v>
                      </c:pt>
                      <c:pt idx="684">
                        <c:v>10.701269999999999</c:v>
                      </c:pt>
                      <c:pt idx="685">
                        <c:v>10.716089999999999</c:v>
                      </c:pt>
                      <c:pt idx="686">
                        <c:v>10.73091</c:v>
                      </c:pt>
                      <c:pt idx="687">
                        <c:v>10.74573</c:v>
                      </c:pt>
                      <c:pt idx="688">
                        <c:v>10.76055</c:v>
                      </c:pt>
                      <c:pt idx="689">
                        <c:v>10.775370000000001</c:v>
                      </c:pt>
                      <c:pt idx="690">
                        <c:v>10.790190000000001</c:v>
                      </c:pt>
                      <c:pt idx="691">
                        <c:v>10.805</c:v>
                      </c:pt>
                      <c:pt idx="692">
                        <c:v>10.81982</c:v>
                      </c:pt>
                      <c:pt idx="693">
                        <c:v>10.83464</c:v>
                      </c:pt>
                      <c:pt idx="694">
                        <c:v>10.849460000000001</c:v>
                      </c:pt>
                      <c:pt idx="695">
                        <c:v>10.864269999999999</c:v>
                      </c:pt>
                      <c:pt idx="696">
                        <c:v>10.87909</c:v>
                      </c:pt>
                      <c:pt idx="697">
                        <c:v>10.89391</c:v>
                      </c:pt>
                      <c:pt idx="698">
                        <c:v>10.908720000000001</c:v>
                      </c:pt>
                      <c:pt idx="699">
                        <c:v>10.923539999999999</c:v>
                      </c:pt>
                      <c:pt idx="700">
                        <c:v>10.93835</c:v>
                      </c:pt>
                      <c:pt idx="701">
                        <c:v>10.95317</c:v>
                      </c:pt>
                      <c:pt idx="702">
                        <c:v>10.967980000000001</c:v>
                      </c:pt>
                      <c:pt idx="703">
                        <c:v>10.98279</c:v>
                      </c:pt>
                      <c:pt idx="704">
                        <c:v>10.99761</c:v>
                      </c:pt>
                      <c:pt idx="705">
                        <c:v>11.012420000000001</c:v>
                      </c:pt>
                      <c:pt idx="706">
                        <c:v>11.027229999999999</c:v>
                      </c:pt>
                      <c:pt idx="707">
                        <c:v>11.04205</c:v>
                      </c:pt>
                      <c:pt idx="708">
                        <c:v>11.05686</c:v>
                      </c:pt>
                      <c:pt idx="709">
                        <c:v>11.071669999999999</c:v>
                      </c:pt>
                      <c:pt idx="710">
                        <c:v>11.08648</c:v>
                      </c:pt>
                      <c:pt idx="711">
                        <c:v>11.101290000000001</c:v>
                      </c:pt>
                      <c:pt idx="712">
                        <c:v>11.116099999999999</c:v>
                      </c:pt>
                      <c:pt idx="713">
                        <c:v>11.13091</c:v>
                      </c:pt>
                      <c:pt idx="714">
                        <c:v>11.145720000000001</c:v>
                      </c:pt>
                      <c:pt idx="715">
                        <c:v>11.16053</c:v>
                      </c:pt>
                      <c:pt idx="716">
                        <c:v>11.17534</c:v>
                      </c:pt>
                      <c:pt idx="717">
                        <c:v>11.190149999999999</c:v>
                      </c:pt>
                      <c:pt idx="718">
                        <c:v>11.20496</c:v>
                      </c:pt>
                      <c:pt idx="719">
                        <c:v>11.219760000000001</c:v>
                      </c:pt>
                      <c:pt idx="720">
                        <c:v>11.23457</c:v>
                      </c:pt>
                      <c:pt idx="721">
                        <c:v>11.24938</c:v>
                      </c:pt>
                      <c:pt idx="722">
                        <c:v>11.264189999999999</c:v>
                      </c:pt>
                      <c:pt idx="723">
                        <c:v>11.27899</c:v>
                      </c:pt>
                      <c:pt idx="724">
                        <c:v>11.293799999999999</c:v>
                      </c:pt>
                      <c:pt idx="725">
                        <c:v>11.3086</c:v>
                      </c:pt>
                      <c:pt idx="726">
                        <c:v>11.323410000000001</c:v>
                      </c:pt>
                      <c:pt idx="727">
                        <c:v>11.33821</c:v>
                      </c:pt>
                      <c:pt idx="728">
                        <c:v>11.353020000000001</c:v>
                      </c:pt>
                      <c:pt idx="729">
                        <c:v>11.36782</c:v>
                      </c:pt>
                      <c:pt idx="730">
                        <c:v>11.382630000000001</c:v>
                      </c:pt>
                      <c:pt idx="731">
                        <c:v>11.39743</c:v>
                      </c:pt>
                      <c:pt idx="732">
                        <c:v>11.412229999999999</c:v>
                      </c:pt>
                      <c:pt idx="733">
                        <c:v>11.42704</c:v>
                      </c:pt>
                      <c:pt idx="734">
                        <c:v>11.441839999999999</c:v>
                      </c:pt>
                      <c:pt idx="735">
                        <c:v>11.45664</c:v>
                      </c:pt>
                      <c:pt idx="736">
                        <c:v>11.471439999999999</c:v>
                      </c:pt>
                      <c:pt idx="737">
                        <c:v>11.48624</c:v>
                      </c:pt>
                      <c:pt idx="738">
                        <c:v>11.50104</c:v>
                      </c:pt>
                      <c:pt idx="739">
                        <c:v>11.515840000000001</c:v>
                      </c:pt>
                      <c:pt idx="740">
                        <c:v>11.53064</c:v>
                      </c:pt>
                      <c:pt idx="741">
                        <c:v>11.545439999999999</c:v>
                      </c:pt>
                      <c:pt idx="742">
                        <c:v>11.56024</c:v>
                      </c:pt>
                      <c:pt idx="743">
                        <c:v>11.57504</c:v>
                      </c:pt>
                      <c:pt idx="744">
                        <c:v>11.589840000000001</c:v>
                      </c:pt>
                      <c:pt idx="745">
                        <c:v>11.60464</c:v>
                      </c:pt>
                      <c:pt idx="746">
                        <c:v>11.619429999999999</c:v>
                      </c:pt>
                      <c:pt idx="747">
                        <c:v>11.634230000000001</c:v>
                      </c:pt>
                      <c:pt idx="748">
                        <c:v>11.64903</c:v>
                      </c:pt>
                      <c:pt idx="749">
                        <c:v>11.663819999999999</c:v>
                      </c:pt>
                      <c:pt idx="750">
                        <c:v>11.67862</c:v>
                      </c:pt>
                      <c:pt idx="751">
                        <c:v>11.69342</c:v>
                      </c:pt>
                      <c:pt idx="752">
                        <c:v>11.708209999999999</c:v>
                      </c:pt>
                      <c:pt idx="753">
                        <c:v>11.723000000000001</c:v>
                      </c:pt>
                      <c:pt idx="754">
                        <c:v>11.7378</c:v>
                      </c:pt>
                      <c:pt idx="755">
                        <c:v>11.75259</c:v>
                      </c:pt>
                      <c:pt idx="756">
                        <c:v>11.767390000000001</c:v>
                      </c:pt>
                      <c:pt idx="757">
                        <c:v>11.78218</c:v>
                      </c:pt>
                      <c:pt idx="758">
                        <c:v>11.79697</c:v>
                      </c:pt>
                      <c:pt idx="759">
                        <c:v>11.811769999999999</c:v>
                      </c:pt>
                      <c:pt idx="760">
                        <c:v>11.826560000000001</c:v>
                      </c:pt>
                      <c:pt idx="761">
                        <c:v>11.84135</c:v>
                      </c:pt>
                      <c:pt idx="762">
                        <c:v>11.85614</c:v>
                      </c:pt>
                      <c:pt idx="763">
                        <c:v>11.87093</c:v>
                      </c:pt>
                      <c:pt idx="764">
                        <c:v>11.885719999999999</c:v>
                      </c:pt>
                      <c:pt idx="765">
                        <c:v>11.900510000000001</c:v>
                      </c:pt>
                      <c:pt idx="766">
                        <c:v>11.9153</c:v>
                      </c:pt>
                      <c:pt idx="767">
                        <c:v>11.93009</c:v>
                      </c:pt>
                      <c:pt idx="768">
                        <c:v>11.944879999999999</c:v>
                      </c:pt>
                      <c:pt idx="769">
                        <c:v>11.959669999999999</c:v>
                      </c:pt>
                      <c:pt idx="770">
                        <c:v>11.974460000000001</c:v>
                      </c:pt>
                      <c:pt idx="771">
                        <c:v>11.989240000000001</c:v>
                      </c:pt>
                      <c:pt idx="772">
                        <c:v>12.00403</c:v>
                      </c:pt>
                      <c:pt idx="773">
                        <c:v>12.01882</c:v>
                      </c:pt>
                      <c:pt idx="774">
                        <c:v>12.0336</c:v>
                      </c:pt>
                      <c:pt idx="775">
                        <c:v>12.048389999999999</c:v>
                      </c:pt>
                      <c:pt idx="776">
                        <c:v>12.06317</c:v>
                      </c:pt>
                      <c:pt idx="777">
                        <c:v>12.077959999999999</c:v>
                      </c:pt>
                      <c:pt idx="778">
                        <c:v>12.092750000000001</c:v>
                      </c:pt>
                      <c:pt idx="779">
                        <c:v>12.107530000000001</c:v>
                      </c:pt>
                      <c:pt idx="780">
                        <c:v>12.122310000000001</c:v>
                      </c:pt>
                      <c:pt idx="781">
                        <c:v>12.1371</c:v>
                      </c:pt>
                      <c:pt idx="782">
                        <c:v>12.15188</c:v>
                      </c:pt>
                      <c:pt idx="783">
                        <c:v>12.16666</c:v>
                      </c:pt>
                      <c:pt idx="784">
                        <c:v>12.18144</c:v>
                      </c:pt>
                      <c:pt idx="785">
                        <c:v>12.19623</c:v>
                      </c:pt>
                      <c:pt idx="786">
                        <c:v>12.21101</c:v>
                      </c:pt>
                      <c:pt idx="787">
                        <c:v>12.22579</c:v>
                      </c:pt>
                      <c:pt idx="788">
                        <c:v>12.24057</c:v>
                      </c:pt>
                      <c:pt idx="789">
                        <c:v>12.25535</c:v>
                      </c:pt>
                      <c:pt idx="790">
                        <c:v>12.27013</c:v>
                      </c:pt>
                      <c:pt idx="791">
                        <c:v>12.28491</c:v>
                      </c:pt>
                      <c:pt idx="792">
                        <c:v>12.29969</c:v>
                      </c:pt>
                      <c:pt idx="793">
                        <c:v>12.31447</c:v>
                      </c:pt>
                      <c:pt idx="794">
                        <c:v>12.32925</c:v>
                      </c:pt>
                      <c:pt idx="795">
                        <c:v>12.34402</c:v>
                      </c:pt>
                      <c:pt idx="796">
                        <c:v>12.3588</c:v>
                      </c:pt>
                      <c:pt idx="797">
                        <c:v>12.37358</c:v>
                      </c:pt>
                      <c:pt idx="798">
                        <c:v>12.388350000000001</c:v>
                      </c:pt>
                      <c:pt idx="799">
                        <c:v>12.403130000000001</c:v>
                      </c:pt>
                      <c:pt idx="800">
                        <c:v>12.417909999999999</c:v>
                      </c:pt>
                      <c:pt idx="801">
                        <c:v>12.43268</c:v>
                      </c:pt>
                      <c:pt idx="802">
                        <c:v>12.44746</c:v>
                      </c:pt>
                      <c:pt idx="803">
                        <c:v>12.46223</c:v>
                      </c:pt>
                      <c:pt idx="804">
                        <c:v>12.477</c:v>
                      </c:pt>
                      <c:pt idx="805">
                        <c:v>12.49178</c:v>
                      </c:pt>
                      <c:pt idx="806">
                        <c:v>12.506550000000001</c:v>
                      </c:pt>
                      <c:pt idx="807">
                        <c:v>12.521319999999999</c:v>
                      </c:pt>
                      <c:pt idx="808">
                        <c:v>12.536099999999999</c:v>
                      </c:pt>
                      <c:pt idx="809">
                        <c:v>12.55087</c:v>
                      </c:pt>
                      <c:pt idx="810">
                        <c:v>12.56564</c:v>
                      </c:pt>
                      <c:pt idx="811">
                        <c:v>12.580410000000001</c:v>
                      </c:pt>
                      <c:pt idx="812">
                        <c:v>12.595179999999999</c:v>
                      </c:pt>
                      <c:pt idx="813">
                        <c:v>12.60995</c:v>
                      </c:pt>
                      <c:pt idx="814">
                        <c:v>12.62472</c:v>
                      </c:pt>
                      <c:pt idx="815">
                        <c:v>12.63949</c:v>
                      </c:pt>
                      <c:pt idx="816">
                        <c:v>12.654260000000001</c:v>
                      </c:pt>
                      <c:pt idx="817">
                        <c:v>12.669029999999999</c:v>
                      </c:pt>
                      <c:pt idx="818">
                        <c:v>12.68379</c:v>
                      </c:pt>
                      <c:pt idx="819">
                        <c:v>12.698560000000001</c:v>
                      </c:pt>
                      <c:pt idx="820">
                        <c:v>12.713329999999999</c:v>
                      </c:pt>
                      <c:pt idx="821">
                        <c:v>12.7281</c:v>
                      </c:pt>
                      <c:pt idx="822">
                        <c:v>12.74286</c:v>
                      </c:pt>
                      <c:pt idx="823">
                        <c:v>12.757630000000001</c:v>
                      </c:pt>
                      <c:pt idx="824">
                        <c:v>12.772399999999999</c:v>
                      </c:pt>
                      <c:pt idx="825">
                        <c:v>12.78716</c:v>
                      </c:pt>
                      <c:pt idx="826">
                        <c:v>12.801920000000001</c:v>
                      </c:pt>
                      <c:pt idx="827">
                        <c:v>12.816689999999999</c:v>
                      </c:pt>
                      <c:pt idx="828">
                        <c:v>12.83145</c:v>
                      </c:pt>
                      <c:pt idx="829">
                        <c:v>12.846220000000001</c:v>
                      </c:pt>
                      <c:pt idx="830">
                        <c:v>12.86098</c:v>
                      </c:pt>
                      <c:pt idx="831">
                        <c:v>12.87574</c:v>
                      </c:pt>
                      <c:pt idx="832">
                        <c:v>12.890499999999999</c:v>
                      </c:pt>
                      <c:pt idx="833">
                        <c:v>12.90526</c:v>
                      </c:pt>
                      <c:pt idx="834">
                        <c:v>12.920030000000001</c:v>
                      </c:pt>
                      <c:pt idx="835">
                        <c:v>12.93479</c:v>
                      </c:pt>
                      <c:pt idx="836">
                        <c:v>12.94955</c:v>
                      </c:pt>
                      <c:pt idx="837">
                        <c:v>12.964309999999999</c:v>
                      </c:pt>
                      <c:pt idx="838">
                        <c:v>12.97907</c:v>
                      </c:pt>
                      <c:pt idx="839">
                        <c:v>12.993819999999999</c:v>
                      </c:pt>
                      <c:pt idx="840">
                        <c:v>13.00858</c:v>
                      </c:pt>
                      <c:pt idx="841">
                        <c:v>13.023339999999999</c:v>
                      </c:pt>
                      <c:pt idx="842">
                        <c:v>13.0381</c:v>
                      </c:pt>
                      <c:pt idx="843">
                        <c:v>13.052860000000001</c:v>
                      </c:pt>
                      <c:pt idx="844">
                        <c:v>13.06762</c:v>
                      </c:pt>
                      <c:pt idx="845">
                        <c:v>13.082369999999999</c:v>
                      </c:pt>
                      <c:pt idx="846">
                        <c:v>13.09713</c:v>
                      </c:pt>
                      <c:pt idx="847">
                        <c:v>13.111879999999999</c:v>
                      </c:pt>
                      <c:pt idx="848">
                        <c:v>13.12664</c:v>
                      </c:pt>
                      <c:pt idx="849">
                        <c:v>13.141389999999999</c:v>
                      </c:pt>
                      <c:pt idx="850">
                        <c:v>13.15615</c:v>
                      </c:pt>
                      <c:pt idx="851">
                        <c:v>13.1709</c:v>
                      </c:pt>
                      <c:pt idx="852">
                        <c:v>13.185650000000001</c:v>
                      </c:pt>
                      <c:pt idx="853">
                        <c:v>13.20041</c:v>
                      </c:pt>
                      <c:pt idx="854">
                        <c:v>13.215159999999999</c:v>
                      </c:pt>
                      <c:pt idx="855">
                        <c:v>13.22991</c:v>
                      </c:pt>
                      <c:pt idx="856">
                        <c:v>13.24466</c:v>
                      </c:pt>
                      <c:pt idx="857">
                        <c:v>13.259410000000001</c:v>
                      </c:pt>
                      <c:pt idx="858">
                        <c:v>13.27416</c:v>
                      </c:pt>
                      <c:pt idx="859">
                        <c:v>13.28891</c:v>
                      </c:pt>
                      <c:pt idx="860">
                        <c:v>13.303660000000001</c:v>
                      </c:pt>
                      <c:pt idx="861">
                        <c:v>13.31841</c:v>
                      </c:pt>
                      <c:pt idx="862">
                        <c:v>13.333159999999999</c:v>
                      </c:pt>
                      <c:pt idx="863">
                        <c:v>13.347910000000001</c:v>
                      </c:pt>
                      <c:pt idx="864">
                        <c:v>13.36266</c:v>
                      </c:pt>
                      <c:pt idx="865">
                        <c:v>13.377409999999999</c:v>
                      </c:pt>
                      <c:pt idx="866">
                        <c:v>13.392150000000001</c:v>
                      </c:pt>
                      <c:pt idx="867">
                        <c:v>13.4069</c:v>
                      </c:pt>
                      <c:pt idx="868">
                        <c:v>13.42165</c:v>
                      </c:pt>
                      <c:pt idx="869">
                        <c:v>13.436389999999999</c:v>
                      </c:pt>
                      <c:pt idx="870">
                        <c:v>13.451140000000001</c:v>
                      </c:pt>
                      <c:pt idx="871">
                        <c:v>13.46588</c:v>
                      </c:pt>
                      <c:pt idx="872">
                        <c:v>13.48063</c:v>
                      </c:pt>
                      <c:pt idx="873">
                        <c:v>13.495369999999999</c:v>
                      </c:pt>
                      <c:pt idx="874">
                        <c:v>13.510109999999999</c:v>
                      </c:pt>
                      <c:pt idx="875">
                        <c:v>13.524850000000001</c:v>
                      </c:pt>
                      <c:pt idx="876">
                        <c:v>13.5396</c:v>
                      </c:pt>
                      <c:pt idx="877">
                        <c:v>13.55434</c:v>
                      </c:pt>
                      <c:pt idx="878">
                        <c:v>13.56908</c:v>
                      </c:pt>
                      <c:pt idx="879">
                        <c:v>13.583819999999999</c:v>
                      </c:pt>
                      <c:pt idx="880">
                        <c:v>13.598560000000001</c:v>
                      </c:pt>
                      <c:pt idx="881">
                        <c:v>13.613300000000001</c:v>
                      </c:pt>
                      <c:pt idx="882">
                        <c:v>13.62804</c:v>
                      </c:pt>
                      <c:pt idx="883">
                        <c:v>13.64278</c:v>
                      </c:pt>
                      <c:pt idx="884">
                        <c:v>13.65752</c:v>
                      </c:pt>
                      <c:pt idx="885">
                        <c:v>13.67226</c:v>
                      </c:pt>
                      <c:pt idx="886">
                        <c:v>13.686999999999999</c:v>
                      </c:pt>
                      <c:pt idx="887">
                        <c:v>13.701739999999999</c:v>
                      </c:pt>
                      <c:pt idx="888">
                        <c:v>13.716469999999999</c:v>
                      </c:pt>
                      <c:pt idx="889">
                        <c:v>13.731210000000001</c:v>
                      </c:pt>
                      <c:pt idx="890">
                        <c:v>13.745939999999999</c:v>
                      </c:pt>
                      <c:pt idx="891">
                        <c:v>13.760680000000001</c:v>
                      </c:pt>
                      <c:pt idx="892">
                        <c:v>13.77542</c:v>
                      </c:pt>
                      <c:pt idx="893">
                        <c:v>13.790150000000001</c:v>
                      </c:pt>
                      <c:pt idx="894">
                        <c:v>13.804880000000001</c:v>
                      </c:pt>
                      <c:pt idx="895">
                        <c:v>13.81962</c:v>
                      </c:pt>
                      <c:pt idx="896">
                        <c:v>13.834350000000001</c:v>
                      </c:pt>
                      <c:pt idx="897">
                        <c:v>13.849080000000001</c:v>
                      </c:pt>
                      <c:pt idx="898">
                        <c:v>13.86382</c:v>
                      </c:pt>
                      <c:pt idx="899">
                        <c:v>13.878550000000001</c:v>
                      </c:pt>
                      <c:pt idx="900">
                        <c:v>13.893280000000001</c:v>
                      </c:pt>
                      <c:pt idx="901">
                        <c:v>13.908010000000001</c:v>
                      </c:pt>
                      <c:pt idx="902">
                        <c:v>13.922739999999999</c:v>
                      </c:pt>
                      <c:pt idx="903">
                        <c:v>13.937469999999999</c:v>
                      </c:pt>
                      <c:pt idx="904">
                        <c:v>13.952199999999999</c:v>
                      </c:pt>
                      <c:pt idx="905">
                        <c:v>13.96693</c:v>
                      </c:pt>
                      <c:pt idx="906">
                        <c:v>13.98166</c:v>
                      </c:pt>
                      <c:pt idx="907">
                        <c:v>13.99639</c:v>
                      </c:pt>
                      <c:pt idx="908">
                        <c:v>14.01112</c:v>
                      </c:pt>
                      <c:pt idx="909">
                        <c:v>14.025840000000001</c:v>
                      </c:pt>
                      <c:pt idx="910">
                        <c:v>14.040570000000001</c:v>
                      </c:pt>
                      <c:pt idx="911">
                        <c:v>14.055289999999999</c:v>
                      </c:pt>
                      <c:pt idx="912">
                        <c:v>14.07002</c:v>
                      </c:pt>
                      <c:pt idx="913">
                        <c:v>14.08475</c:v>
                      </c:pt>
                      <c:pt idx="914">
                        <c:v>14.09947</c:v>
                      </c:pt>
                      <c:pt idx="915">
                        <c:v>14.1142</c:v>
                      </c:pt>
                      <c:pt idx="916">
                        <c:v>14.128920000000001</c:v>
                      </c:pt>
                      <c:pt idx="917">
                        <c:v>14.14364</c:v>
                      </c:pt>
                      <c:pt idx="918">
                        <c:v>14.15837</c:v>
                      </c:pt>
                      <c:pt idx="919">
                        <c:v>14.17309</c:v>
                      </c:pt>
                      <c:pt idx="920">
                        <c:v>14.187810000000001</c:v>
                      </c:pt>
                      <c:pt idx="921">
                        <c:v>14.202529999999999</c:v>
                      </c:pt>
                      <c:pt idx="922">
                        <c:v>14.21725</c:v>
                      </c:pt>
                      <c:pt idx="923">
                        <c:v>14.23197</c:v>
                      </c:pt>
                      <c:pt idx="924">
                        <c:v>14.246689999999999</c:v>
                      </c:pt>
                      <c:pt idx="925">
                        <c:v>14.26141</c:v>
                      </c:pt>
                      <c:pt idx="926">
                        <c:v>14.27613</c:v>
                      </c:pt>
                      <c:pt idx="927">
                        <c:v>14.290850000000001</c:v>
                      </c:pt>
                      <c:pt idx="928">
                        <c:v>14.305569999999999</c:v>
                      </c:pt>
                      <c:pt idx="929">
                        <c:v>14.32029</c:v>
                      </c:pt>
                      <c:pt idx="930">
                        <c:v>14.335000000000001</c:v>
                      </c:pt>
                      <c:pt idx="931">
                        <c:v>14.34972</c:v>
                      </c:pt>
                      <c:pt idx="932">
                        <c:v>14.36444</c:v>
                      </c:pt>
                      <c:pt idx="933">
                        <c:v>14.379149999999999</c:v>
                      </c:pt>
                      <c:pt idx="934">
                        <c:v>14.39387</c:v>
                      </c:pt>
                      <c:pt idx="935">
                        <c:v>14.408580000000001</c:v>
                      </c:pt>
                      <c:pt idx="936">
                        <c:v>14.423299999999999</c:v>
                      </c:pt>
                      <c:pt idx="937">
                        <c:v>14.43801</c:v>
                      </c:pt>
                      <c:pt idx="938">
                        <c:v>14.452730000000001</c:v>
                      </c:pt>
                      <c:pt idx="939">
                        <c:v>14.46744</c:v>
                      </c:pt>
                      <c:pt idx="940">
                        <c:v>14.482150000000001</c:v>
                      </c:pt>
                      <c:pt idx="941">
                        <c:v>14.49686</c:v>
                      </c:pt>
                      <c:pt idx="942">
                        <c:v>14.511570000000001</c:v>
                      </c:pt>
                      <c:pt idx="943">
                        <c:v>14.52628</c:v>
                      </c:pt>
                      <c:pt idx="944">
                        <c:v>14.541</c:v>
                      </c:pt>
                      <c:pt idx="945">
                        <c:v>14.5557</c:v>
                      </c:pt>
                      <c:pt idx="946">
                        <c:v>14.570410000000001</c:v>
                      </c:pt>
                      <c:pt idx="947">
                        <c:v>14.58512</c:v>
                      </c:pt>
                      <c:pt idx="948">
                        <c:v>14.599830000000001</c:v>
                      </c:pt>
                      <c:pt idx="949">
                        <c:v>14.61454</c:v>
                      </c:pt>
                      <c:pt idx="950">
                        <c:v>14.629250000000001</c:v>
                      </c:pt>
                      <c:pt idx="951">
                        <c:v>14.64395</c:v>
                      </c:pt>
                      <c:pt idx="952">
                        <c:v>14.658659999999999</c:v>
                      </c:pt>
                      <c:pt idx="953">
                        <c:v>14.67337</c:v>
                      </c:pt>
                      <c:pt idx="954">
                        <c:v>14.68807</c:v>
                      </c:pt>
                      <c:pt idx="955">
                        <c:v>14.702780000000001</c:v>
                      </c:pt>
                      <c:pt idx="956">
                        <c:v>14.71748</c:v>
                      </c:pt>
                      <c:pt idx="957">
                        <c:v>14.732189999999999</c:v>
                      </c:pt>
                      <c:pt idx="958">
                        <c:v>14.74689</c:v>
                      </c:pt>
                      <c:pt idx="959">
                        <c:v>14.76159</c:v>
                      </c:pt>
                      <c:pt idx="960">
                        <c:v>14.776289999999999</c:v>
                      </c:pt>
                      <c:pt idx="961">
                        <c:v>14.790990000000001</c:v>
                      </c:pt>
                      <c:pt idx="962">
                        <c:v>14.8057</c:v>
                      </c:pt>
                      <c:pt idx="963">
                        <c:v>14.820399999999999</c:v>
                      </c:pt>
                      <c:pt idx="964">
                        <c:v>14.835100000000001</c:v>
                      </c:pt>
                      <c:pt idx="965">
                        <c:v>14.8498</c:v>
                      </c:pt>
                      <c:pt idx="966">
                        <c:v>14.8645</c:v>
                      </c:pt>
                      <c:pt idx="967">
                        <c:v>14.879200000000001</c:v>
                      </c:pt>
                      <c:pt idx="968">
                        <c:v>14.8939</c:v>
                      </c:pt>
                      <c:pt idx="969">
                        <c:v>14.90859</c:v>
                      </c:pt>
                      <c:pt idx="970">
                        <c:v>14.92329</c:v>
                      </c:pt>
                      <c:pt idx="971">
                        <c:v>14.937989999999999</c:v>
                      </c:pt>
                      <c:pt idx="972">
                        <c:v>14.95269</c:v>
                      </c:pt>
                      <c:pt idx="973">
                        <c:v>14.96738</c:v>
                      </c:pt>
                      <c:pt idx="974">
                        <c:v>14.98208</c:v>
                      </c:pt>
                      <c:pt idx="975">
                        <c:v>14.99677</c:v>
                      </c:pt>
                      <c:pt idx="976">
                        <c:v>15.011469999999999</c:v>
                      </c:pt>
                      <c:pt idx="977">
                        <c:v>15.026160000000001</c:v>
                      </c:pt>
                      <c:pt idx="978">
                        <c:v>15.040850000000001</c:v>
                      </c:pt>
                      <c:pt idx="979">
                        <c:v>15.05555</c:v>
                      </c:pt>
                      <c:pt idx="980">
                        <c:v>15.07024</c:v>
                      </c:pt>
                      <c:pt idx="981">
                        <c:v>15.08493</c:v>
                      </c:pt>
                      <c:pt idx="982">
                        <c:v>15.09962</c:v>
                      </c:pt>
                      <c:pt idx="983">
                        <c:v>15.11431</c:v>
                      </c:pt>
                      <c:pt idx="984">
                        <c:v>15.129</c:v>
                      </c:pt>
                      <c:pt idx="985">
                        <c:v>15.143689999999999</c:v>
                      </c:pt>
                      <c:pt idx="986">
                        <c:v>15.158379999999999</c:v>
                      </c:pt>
                      <c:pt idx="987">
                        <c:v>15.173069999999999</c:v>
                      </c:pt>
                      <c:pt idx="988">
                        <c:v>15.187760000000001</c:v>
                      </c:pt>
                      <c:pt idx="989">
                        <c:v>15.202450000000001</c:v>
                      </c:pt>
                      <c:pt idx="990">
                        <c:v>15.217140000000001</c:v>
                      </c:pt>
                      <c:pt idx="991">
                        <c:v>15.231820000000001</c:v>
                      </c:pt>
                      <c:pt idx="992">
                        <c:v>15.246510000000001</c:v>
                      </c:pt>
                      <c:pt idx="993">
                        <c:v>15.261200000000001</c:v>
                      </c:pt>
                      <c:pt idx="994">
                        <c:v>15.275880000000001</c:v>
                      </c:pt>
                      <c:pt idx="995">
                        <c:v>15.290570000000001</c:v>
                      </c:pt>
                      <c:pt idx="996">
                        <c:v>15.305249999999999</c:v>
                      </c:pt>
                      <c:pt idx="997">
                        <c:v>15.319929999999999</c:v>
                      </c:pt>
                      <c:pt idx="998">
                        <c:v>15.334619999999999</c:v>
                      </c:pt>
                      <c:pt idx="999">
                        <c:v>15.349299999999999</c:v>
                      </c:pt>
                      <c:pt idx="1000">
                        <c:v>15.36398</c:v>
                      </c:pt>
                      <c:pt idx="1001">
                        <c:v>15.37866</c:v>
                      </c:pt>
                      <c:pt idx="1002">
                        <c:v>15.39334</c:v>
                      </c:pt>
                      <c:pt idx="1003">
                        <c:v>15.40802</c:v>
                      </c:pt>
                      <c:pt idx="1004">
                        <c:v>15.42271</c:v>
                      </c:pt>
                      <c:pt idx="1005">
                        <c:v>15.437390000000001</c:v>
                      </c:pt>
                      <c:pt idx="1006">
                        <c:v>15.452070000000001</c:v>
                      </c:pt>
                      <c:pt idx="1007">
                        <c:v>15.46674</c:v>
                      </c:pt>
                      <c:pt idx="1008">
                        <c:v>15.48142</c:v>
                      </c:pt>
                      <c:pt idx="1009">
                        <c:v>15.4961</c:v>
                      </c:pt>
                      <c:pt idx="1010">
                        <c:v>15.51078</c:v>
                      </c:pt>
                      <c:pt idx="1011">
                        <c:v>15.525449999999999</c:v>
                      </c:pt>
                      <c:pt idx="1012">
                        <c:v>15.54013</c:v>
                      </c:pt>
                      <c:pt idx="1013">
                        <c:v>15.5548</c:v>
                      </c:pt>
                      <c:pt idx="1014">
                        <c:v>15.56948</c:v>
                      </c:pt>
                      <c:pt idx="1015">
                        <c:v>15.584149999999999</c:v>
                      </c:pt>
                      <c:pt idx="1016">
                        <c:v>15.59883</c:v>
                      </c:pt>
                      <c:pt idx="1017">
                        <c:v>15.6135</c:v>
                      </c:pt>
                      <c:pt idx="1018">
                        <c:v>15.628170000000001</c:v>
                      </c:pt>
                      <c:pt idx="1019">
                        <c:v>15.642849999999999</c:v>
                      </c:pt>
                      <c:pt idx="1020">
                        <c:v>15.65752</c:v>
                      </c:pt>
                      <c:pt idx="1021">
                        <c:v>15.672190000000001</c:v>
                      </c:pt>
                      <c:pt idx="1022">
                        <c:v>15.686859999999999</c:v>
                      </c:pt>
                      <c:pt idx="1023">
                        <c:v>15.70153</c:v>
                      </c:pt>
                      <c:pt idx="1024">
                        <c:v>15.716200000000001</c:v>
                      </c:pt>
                      <c:pt idx="1025">
                        <c:v>15.730869999999999</c:v>
                      </c:pt>
                      <c:pt idx="1026">
                        <c:v>15.74554</c:v>
                      </c:pt>
                      <c:pt idx="1027">
                        <c:v>15.760210000000001</c:v>
                      </c:pt>
                      <c:pt idx="1028">
                        <c:v>15.77487</c:v>
                      </c:pt>
                      <c:pt idx="1029">
                        <c:v>15.789540000000001</c:v>
                      </c:pt>
                      <c:pt idx="1030">
                        <c:v>15.804209999999999</c:v>
                      </c:pt>
                      <c:pt idx="1031">
                        <c:v>15.81887</c:v>
                      </c:pt>
                      <c:pt idx="1032">
                        <c:v>15.833539999999999</c:v>
                      </c:pt>
                      <c:pt idx="1033">
                        <c:v>15.8482</c:v>
                      </c:pt>
                      <c:pt idx="1034">
                        <c:v>15.862869999999999</c:v>
                      </c:pt>
                      <c:pt idx="1035">
                        <c:v>15.87753</c:v>
                      </c:pt>
                      <c:pt idx="1036">
                        <c:v>15.892189999999999</c:v>
                      </c:pt>
                      <c:pt idx="1037">
                        <c:v>15.90686</c:v>
                      </c:pt>
                      <c:pt idx="1038">
                        <c:v>15.921519999999999</c:v>
                      </c:pt>
                      <c:pt idx="1039">
                        <c:v>15.93618</c:v>
                      </c:pt>
                      <c:pt idx="1040">
                        <c:v>15.950839999999999</c:v>
                      </c:pt>
                      <c:pt idx="1041">
                        <c:v>15.9655</c:v>
                      </c:pt>
                      <c:pt idx="1042">
                        <c:v>15.98016</c:v>
                      </c:pt>
                      <c:pt idx="1043">
                        <c:v>15.994820000000001</c:v>
                      </c:pt>
                      <c:pt idx="1044">
                        <c:v>16.00948</c:v>
                      </c:pt>
                      <c:pt idx="1045">
                        <c:v>16.024139999999999</c:v>
                      </c:pt>
                      <c:pt idx="1046">
                        <c:v>16.038799999999998</c:v>
                      </c:pt>
                      <c:pt idx="1047">
                        <c:v>16.053460000000001</c:v>
                      </c:pt>
                      <c:pt idx="1048">
                        <c:v>16.068110000000001</c:v>
                      </c:pt>
                      <c:pt idx="1049">
                        <c:v>16.08277</c:v>
                      </c:pt>
                      <c:pt idx="1050">
                        <c:v>16.097429999999999</c:v>
                      </c:pt>
                      <c:pt idx="1051">
                        <c:v>16.112079999999999</c:v>
                      </c:pt>
                      <c:pt idx="1052">
                        <c:v>16.126740000000002</c:v>
                      </c:pt>
                      <c:pt idx="1053">
                        <c:v>16.141390000000001</c:v>
                      </c:pt>
                      <c:pt idx="1054">
                        <c:v>16.156040000000001</c:v>
                      </c:pt>
                      <c:pt idx="1055">
                        <c:v>16.1707</c:v>
                      </c:pt>
                      <c:pt idx="1056">
                        <c:v>16.18535</c:v>
                      </c:pt>
                      <c:pt idx="1057">
                        <c:v>16.2</c:v>
                      </c:pt>
                      <c:pt idx="1058">
                        <c:v>16.214649999999999</c:v>
                      </c:pt>
                      <c:pt idx="1059">
                        <c:v>16.229299999999999</c:v>
                      </c:pt>
                      <c:pt idx="1060">
                        <c:v>16.22512</c:v>
                      </c:pt>
                      <c:pt idx="1061">
                        <c:v>16.315090000000001</c:v>
                      </c:pt>
                      <c:pt idx="1062">
                        <c:v>16.436440000000001</c:v>
                      </c:pt>
                      <c:pt idx="1063">
                        <c:v>16.526399999999999</c:v>
                      </c:pt>
                      <c:pt idx="1064">
                        <c:v>16.522210000000001</c:v>
                      </c:pt>
                      <c:pt idx="1065">
                        <c:v>16.536850000000001</c:v>
                      </c:pt>
                      <c:pt idx="1066">
                        <c:v>16.551490000000001</c:v>
                      </c:pt>
                      <c:pt idx="1067">
                        <c:v>16.566120000000002</c:v>
                      </c:pt>
                      <c:pt idx="1068">
                        <c:v>16.580760000000001</c:v>
                      </c:pt>
                      <c:pt idx="1069">
                        <c:v>16.595400000000001</c:v>
                      </c:pt>
                      <c:pt idx="1070">
                        <c:v>16.610029999999998</c:v>
                      </c:pt>
                      <c:pt idx="1071">
                        <c:v>16.624669999999998</c:v>
                      </c:pt>
                      <c:pt idx="1072">
                        <c:v>16.639309999999998</c:v>
                      </c:pt>
                      <c:pt idx="1073">
                        <c:v>16.653939999999999</c:v>
                      </c:pt>
                      <c:pt idx="1074">
                        <c:v>16.668579999999999</c:v>
                      </c:pt>
                      <c:pt idx="1075">
                        <c:v>16.683209999999999</c:v>
                      </c:pt>
                      <c:pt idx="1076">
                        <c:v>16.697839999999999</c:v>
                      </c:pt>
                      <c:pt idx="1077">
                        <c:v>16.71247</c:v>
                      </c:pt>
                      <c:pt idx="1078">
                        <c:v>16.72711</c:v>
                      </c:pt>
                      <c:pt idx="1079">
                        <c:v>16.74174</c:v>
                      </c:pt>
                      <c:pt idx="1080">
                        <c:v>16.75637</c:v>
                      </c:pt>
                      <c:pt idx="1081">
                        <c:v>16.771000000000001</c:v>
                      </c:pt>
                      <c:pt idx="1082">
                        <c:v>16.785630000000001</c:v>
                      </c:pt>
                      <c:pt idx="1083">
                        <c:v>16.800260000000002</c:v>
                      </c:pt>
                      <c:pt idx="1084">
                        <c:v>16.814889999999998</c:v>
                      </c:pt>
                      <c:pt idx="1085">
                        <c:v>16.829509999999999</c:v>
                      </c:pt>
                      <c:pt idx="1086">
                        <c:v>16.844139999999999</c:v>
                      </c:pt>
                      <c:pt idx="1087">
                        <c:v>16.85877</c:v>
                      </c:pt>
                      <c:pt idx="1088">
                        <c:v>16.8734</c:v>
                      </c:pt>
                      <c:pt idx="1089">
                        <c:v>16.888020000000001</c:v>
                      </c:pt>
                      <c:pt idx="1090">
                        <c:v>16.902650000000001</c:v>
                      </c:pt>
                      <c:pt idx="1091">
                        <c:v>16.917269999999998</c:v>
                      </c:pt>
                      <c:pt idx="1092">
                        <c:v>16.931889999999999</c:v>
                      </c:pt>
                      <c:pt idx="1093">
                        <c:v>16.94652</c:v>
                      </c:pt>
                      <c:pt idx="1094">
                        <c:v>16.96114</c:v>
                      </c:pt>
                      <c:pt idx="1095">
                        <c:v>16.975770000000001</c:v>
                      </c:pt>
                      <c:pt idx="1096">
                        <c:v>16.990390000000001</c:v>
                      </c:pt>
                      <c:pt idx="1097">
                        <c:v>17.005009999999999</c:v>
                      </c:pt>
                      <c:pt idx="1098">
                        <c:v>17.019629999999999</c:v>
                      </c:pt>
                      <c:pt idx="1099">
                        <c:v>17.03425</c:v>
                      </c:pt>
                      <c:pt idx="1100">
                        <c:v>17.048870000000001</c:v>
                      </c:pt>
                      <c:pt idx="1101">
                        <c:v>17.063490000000002</c:v>
                      </c:pt>
                      <c:pt idx="1102">
                        <c:v>17.078109999999999</c:v>
                      </c:pt>
                      <c:pt idx="1103">
                        <c:v>17.09272</c:v>
                      </c:pt>
                      <c:pt idx="1104">
                        <c:v>17.107340000000001</c:v>
                      </c:pt>
                      <c:pt idx="1105">
                        <c:v>17.121960000000001</c:v>
                      </c:pt>
                      <c:pt idx="1106">
                        <c:v>17.136569999999999</c:v>
                      </c:pt>
                      <c:pt idx="1107">
                        <c:v>17.15119</c:v>
                      </c:pt>
                      <c:pt idx="1108">
                        <c:v>17.165800000000001</c:v>
                      </c:pt>
                      <c:pt idx="1109">
                        <c:v>17.180420000000002</c:v>
                      </c:pt>
                      <c:pt idx="1110">
                        <c:v>17.195029999999999</c:v>
                      </c:pt>
                      <c:pt idx="1111">
                        <c:v>17.20964</c:v>
                      </c:pt>
                      <c:pt idx="1112">
                        <c:v>17.224260000000001</c:v>
                      </c:pt>
                      <c:pt idx="1113">
                        <c:v>17.238869999999999</c:v>
                      </c:pt>
                      <c:pt idx="1114">
                        <c:v>17.25348</c:v>
                      </c:pt>
                      <c:pt idx="1115">
                        <c:v>17.268090000000001</c:v>
                      </c:pt>
                      <c:pt idx="1116">
                        <c:v>17.282699999999998</c:v>
                      </c:pt>
                      <c:pt idx="1117">
                        <c:v>17.29731</c:v>
                      </c:pt>
                      <c:pt idx="1118">
                        <c:v>17.311920000000001</c:v>
                      </c:pt>
                      <c:pt idx="1119">
                        <c:v>17.326530000000002</c:v>
                      </c:pt>
                      <c:pt idx="1120">
                        <c:v>17.341139999999999</c:v>
                      </c:pt>
                      <c:pt idx="1121">
                        <c:v>17.35575</c:v>
                      </c:pt>
                      <c:pt idx="1122">
                        <c:v>17.370349999999998</c:v>
                      </c:pt>
                      <c:pt idx="1123">
                        <c:v>17.38496</c:v>
                      </c:pt>
                      <c:pt idx="1124">
                        <c:v>17.399560000000001</c:v>
                      </c:pt>
                      <c:pt idx="1125">
                        <c:v>17.414169999999999</c:v>
                      </c:pt>
                      <c:pt idx="1126">
                        <c:v>17.42877</c:v>
                      </c:pt>
                      <c:pt idx="1127">
                        <c:v>17.443380000000001</c:v>
                      </c:pt>
                      <c:pt idx="1128">
                        <c:v>17.457979999999999</c:v>
                      </c:pt>
                      <c:pt idx="1129">
                        <c:v>17.472580000000001</c:v>
                      </c:pt>
                      <c:pt idx="1130">
                        <c:v>17.487189999999998</c:v>
                      </c:pt>
                    </c:numCache>
                  </c:numRef>
                </c:xVal>
                <c:yVal>
                  <c:numRef>
                    <c:extLst xmlns:c15="http://schemas.microsoft.com/office/drawing/2012/chart">
                      <c:ext xmlns:c15="http://schemas.microsoft.com/office/drawing/2012/chart" uri="{02D57815-91ED-43cb-92C2-25804820EDAC}">
                        <c15:formulaRef>
                          <c15:sqref>'Sample 14'!$Y$4:$Y$1134</c15:sqref>
                        </c15:formulaRef>
                      </c:ext>
                    </c:extLst>
                    <c:numCache>
                      <c:formatCode>General</c:formatCode>
                      <c:ptCount val="1131"/>
                      <c:pt idx="0">
                        <c:v>3.2896999999999998</c:v>
                      </c:pt>
                      <c:pt idx="1">
                        <c:v>3.4159000000000002</c:v>
                      </c:pt>
                      <c:pt idx="2">
                        <c:v>3.4411800000000001</c:v>
                      </c:pt>
                      <c:pt idx="3">
                        <c:v>3.3866100000000001</c:v>
                      </c:pt>
                      <c:pt idx="4">
                        <c:v>3.3740999999999999</c:v>
                      </c:pt>
                      <c:pt idx="5">
                        <c:v>3.3967399999999999</c:v>
                      </c:pt>
                      <c:pt idx="6">
                        <c:v>3.36951</c:v>
                      </c:pt>
                      <c:pt idx="7">
                        <c:v>3.2958699999999999</c:v>
                      </c:pt>
                      <c:pt idx="8">
                        <c:v>3.2509800000000002</c:v>
                      </c:pt>
                      <c:pt idx="9">
                        <c:v>3.1960199999999999</c:v>
                      </c:pt>
                      <c:pt idx="10">
                        <c:v>3.1332900000000001</c:v>
                      </c:pt>
                      <c:pt idx="11">
                        <c:v>3.1534800000000001</c:v>
                      </c:pt>
                      <c:pt idx="12">
                        <c:v>3.2014499999999999</c:v>
                      </c:pt>
                      <c:pt idx="13">
                        <c:v>3.1891099999999999</c:v>
                      </c:pt>
                      <c:pt idx="14">
                        <c:v>3.16479</c:v>
                      </c:pt>
                      <c:pt idx="15">
                        <c:v>3.1861999999999999</c:v>
                      </c:pt>
                      <c:pt idx="16">
                        <c:v>3.2051099999999999</c:v>
                      </c:pt>
                      <c:pt idx="17">
                        <c:v>3.1970499999999999</c:v>
                      </c:pt>
                      <c:pt idx="18">
                        <c:v>3.2136100000000001</c:v>
                      </c:pt>
                      <c:pt idx="19">
                        <c:v>3.1924399999999999</c:v>
                      </c:pt>
                      <c:pt idx="20">
                        <c:v>3.1938599999999999</c:v>
                      </c:pt>
                      <c:pt idx="21">
                        <c:v>3.1765699999999999</c:v>
                      </c:pt>
                      <c:pt idx="22">
                        <c:v>3.21516</c:v>
                      </c:pt>
                      <c:pt idx="23">
                        <c:v>3.2448600000000001</c:v>
                      </c:pt>
                      <c:pt idx="24">
                        <c:v>3.2660499999999999</c:v>
                      </c:pt>
                      <c:pt idx="25">
                        <c:v>3.24377</c:v>
                      </c:pt>
                      <c:pt idx="26">
                        <c:v>3.2632400000000001</c:v>
                      </c:pt>
                      <c:pt idx="27">
                        <c:v>3.30796</c:v>
                      </c:pt>
                      <c:pt idx="28">
                        <c:v>3.34918</c:v>
                      </c:pt>
                      <c:pt idx="29">
                        <c:v>3.3832300000000002</c:v>
                      </c:pt>
                      <c:pt idx="30">
                        <c:v>3.3941400000000002</c:v>
                      </c:pt>
                      <c:pt idx="31">
                        <c:v>3.3867699999999998</c:v>
                      </c:pt>
                      <c:pt idx="32">
                        <c:v>3.4132600000000002</c:v>
                      </c:pt>
                      <c:pt idx="33">
                        <c:v>3.4830299999999998</c:v>
                      </c:pt>
                      <c:pt idx="34">
                        <c:v>3.53878</c:v>
                      </c:pt>
                      <c:pt idx="35">
                        <c:v>3.56738</c:v>
                      </c:pt>
                      <c:pt idx="36">
                        <c:v>3.5487700000000002</c:v>
                      </c:pt>
                      <c:pt idx="37">
                        <c:v>3.5509900000000001</c:v>
                      </c:pt>
                      <c:pt idx="38">
                        <c:v>3.60799</c:v>
                      </c:pt>
                      <c:pt idx="39">
                        <c:v>3.7244100000000002</c:v>
                      </c:pt>
                      <c:pt idx="40">
                        <c:v>3.7797900000000002</c:v>
                      </c:pt>
                      <c:pt idx="41">
                        <c:v>3.78973</c:v>
                      </c:pt>
                      <c:pt idx="42">
                        <c:v>3.8251300000000001</c:v>
                      </c:pt>
                      <c:pt idx="43">
                        <c:v>3.8963100000000002</c:v>
                      </c:pt>
                      <c:pt idx="44">
                        <c:v>3.9609200000000002</c:v>
                      </c:pt>
                      <c:pt idx="45">
                        <c:v>4.0285599999999997</c:v>
                      </c:pt>
                      <c:pt idx="46">
                        <c:v>4.10886</c:v>
                      </c:pt>
                      <c:pt idx="47">
                        <c:v>4.1744300000000001</c:v>
                      </c:pt>
                      <c:pt idx="48">
                        <c:v>4.2284300000000004</c:v>
                      </c:pt>
                      <c:pt idx="49">
                        <c:v>4.3176199999999998</c:v>
                      </c:pt>
                      <c:pt idx="50">
                        <c:v>4.43119</c:v>
                      </c:pt>
                      <c:pt idx="51">
                        <c:v>4.5661800000000001</c:v>
                      </c:pt>
                      <c:pt idx="52">
                        <c:v>4.6741799999999998</c:v>
                      </c:pt>
                      <c:pt idx="53">
                        <c:v>4.7626299999999997</c:v>
                      </c:pt>
                      <c:pt idx="54">
                        <c:v>4.9223600000000003</c:v>
                      </c:pt>
                      <c:pt idx="55">
                        <c:v>5.1236199999999998</c:v>
                      </c:pt>
                      <c:pt idx="56">
                        <c:v>5.3031800000000002</c:v>
                      </c:pt>
                      <c:pt idx="57">
                        <c:v>5.40543</c:v>
                      </c:pt>
                      <c:pt idx="58">
                        <c:v>5.5442</c:v>
                      </c:pt>
                      <c:pt idx="59">
                        <c:v>5.7060000000000004</c:v>
                      </c:pt>
                      <c:pt idx="60">
                        <c:v>5.8792200000000001</c:v>
                      </c:pt>
                      <c:pt idx="61">
                        <c:v>6.0597000000000003</c:v>
                      </c:pt>
                      <c:pt idx="62">
                        <c:v>6.2020600000000004</c:v>
                      </c:pt>
                      <c:pt idx="63">
                        <c:v>6.4032499999999999</c:v>
                      </c:pt>
                      <c:pt idx="64">
                        <c:v>6.63565</c:v>
                      </c:pt>
                      <c:pt idx="65">
                        <c:v>6.8586400000000003</c:v>
                      </c:pt>
                      <c:pt idx="66">
                        <c:v>6.8818099999999998</c:v>
                      </c:pt>
                      <c:pt idx="67">
                        <c:v>6.8318199999999996</c:v>
                      </c:pt>
                      <c:pt idx="68">
                        <c:v>6.7122299999999999</c:v>
                      </c:pt>
                      <c:pt idx="69">
                        <c:v>6.5387399999999998</c:v>
                      </c:pt>
                      <c:pt idx="70">
                        <c:v>6.2597300000000002</c:v>
                      </c:pt>
                      <c:pt idx="71">
                        <c:v>5.8466500000000003</c:v>
                      </c:pt>
                      <c:pt idx="72">
                        <c:v>5.2710800000000004</c:v>
                      </c:pt>
                      <c:pt idx="73">
                        <c:v>4.6018800000000004</c:v>
                      </c:pt>
                      <c:pt idx="74">
                        <c:v>3.9140299999999999</c:v>
                      </c:pt>
                      <c:pt idx="75">
                        <c:v>3.2353100000000001</c:v>
                      </c:pt>
                      <c:pt idx="76">
                        <c:v>2.6027499999999999</c:v>
                      </c:pt>
                      <c:pt idx="77">
                        <c:v>2.0733299999999999</c:v>
                      </c:pt>
                      <c:pt idx="78">
                        <c:v>1.6533</c:v>
                      </c:pt>
                      <c:pt idx="79">
                        <c:v>1.3304199999999999</c:v>
                      </c:pt>
                      <c:pt idx="80">
                        <c:v>1.0969599999999999</c:v>
                      </c:pt>
                      <c:pt idx="81">
                        <c:v>0.87609000000000004</c:v>
                      </c:pt>
                      <c:pt idx="82">
                        <c:v>0.70420000000000005</c:v>
                      </c:pt>
                      <c:pt idx="83">
                        <c:v>0.60175000000000001</c:v>
                      </c:pt>
                      <c:pt idx="84">
                        <c:v>0.55732000000000004</c:v>
                      </c:pt>
                      <c:pt idx="85">
                        <c:v>0.48621999999999999</c:v>
                      </c:pt>
                      <c:pt idx="86">
                        <c:v>0.40851999999999999</c:v>
                      </c:pt>
                      <c:pt idx="87">
                        <c:v>0.36051</c:v>
                      </c:pt>
                      <c:pt idx="88">
                        <c:v>0.33787</c:v>
                      </c:pt>
                      <c:pt idx="89">
                        <c:v>0.31135000000000002</c:v>
                      </c:pt>
                      <c:pt idx="90">
                        <c:v>0.26938000000000001</c:v>
                      </c:pt>
                      <c:pt idx="91">
                        <c:v>0.22511</c:v>
                      </c:pt>
                      <c:pt idx="92">
                        <c:v>0.21234</c:v>
                      </c:pt>
                      <c:pt idx="93">
                        <c:v>0.21748000000000001</c:v>
                      </c:pt>
                      <c:pt idx="94">
                        <c:v>0.21901000000000001</c:v>
                      </c:pt>
                      <c:pt idx="95">
                        <c:v>0.19431000000000001</c:v>
                      </c:pt>
                      <c:pt idx="96">
                        <c:v>0.15820000000000001</c:v>
                      </c:pt>
                      <c:pt idx="97">
                        <c:v>0.14488000000000001</c:v>
                      </c:pt>
                      <c:pt idx="98">
                        <c:v>0.14888999999999999</c:v>
                      </c:pt>
                      <c:pt idx="99">
                        <c:v>0.15051999999999999</c:v>
                      </c:pt>
                      <c:pt idx="100">
                        <c:v>0.15287000000000001</c:v>
                      </c:pt>
                      <c:pt idx="101">
                        <c:v>0.14704</c:v>
                      </c:pt>
                      <c:pt idx="102">
                        <c:v>0.11932</c:v>
                      </c:pt>
                      <c:pt idx="103">
                        <c:v>0.10142</c:v>
                      </c:pt>
                      <c:pt idx="104">
                        <c:v>0.10095999999999999</c:v>
                      </c:pt>
                      <c:pt idx="105">
                        <c:v>0.11992999999999999</c:v>
                      </c:pt>
                      <c:pt idx="106">
                        <c:v>0.10783</c:v>
                      </c:pt>
                      <c:pt idx="107">
                        <c:v>9.8369999999999999E-2</c:v>
                      </c:pt>
                      <c:pt idx="108">
                        <c:v>8.634E-2</c:v>
                      </c:pt>
                      <c:pt idx="109">
                        <c:v>8.9340000000000003E-2</c:v>
                      </c:pt>
                      <c:pt idx="110">
                        <c:v>9.0359999999999996E-2</c:v>
                      </c:pt>
                      <c:pt idx="111">
                        <c:v>9.6460000000000004E-2</c:v>
                      </c:pt>
                      <c:pt idx="112">
                        <c:v>9.7180000000000002E-2</c:v>
                      </c:pt>
                      <c:pt idx="113">
                        <c:v>7.8850000000000003E-2</c:v>
                      </c:pt>
                      <c:pt idx="114">
                        <c:v>6.5949999999999995E-2</c:v>
                      </c:pt>
                      <c:pt idx="115">
                        <c:v>7.3440000000000005E-2</c:v>
                      </c:pt>
                      <c:pt idx="116">
                        <c:v>9.3820000000000001E-2</c:v>
                      </c:pt>
                      <c:pt idx="117">
                        <c:v>0.10725999999999999</c:v>
                      </c:pt>
                      <c:pt idx="118">
                        <c:v>0.10538</c:v>
                      </c:pt>
                      <c:pt idx="119">
                        <c:v>9.1910000000000006E-2</c:v>
                      </c:pt>
                      <c:pt idx="120">
                        <c:v>7.442E-2</c:v>
                      </c:pt>
                      <c:pt idx="121">
                        <c:v>6.8510000000000001E-2</c:v>
                      </c:pt>
                      <c:pt idx="122">
                        <c:v>7.3880000000000001E-2</c:v>
                      </c:pt>
                      <c:pt idx="123">
                        <c:v>8.3049999999999999E-2</c:v>
                      </c:pt>
                      <c:pt idx="124">
                        <c:v>7.918E-2</c:v>
                      </c:pt>
                      <c:pt idx="125">
                        <c:v>7.9439999999999997E-2</c:v>
                      </c:pt>
                      <c:pt idx="126">
                        <c:v>6.3109999999999999E-2</c:v>
                      </c:pt>
                      <c:pt idx="127">
                        <c:v>4.8939999999999997E-2</c:v>
                      </c:pt>
                      <c:pt idx="128">
                        <c:v>3.4090000000000002E-2</c:v>
                      </c:pt>
                      <c:pt idx="129">
                        <c:v>3.7830000000000003E-2</c:v>
                      </c:pt>
                      <c:pt idx="130">
                        <c:v>4.3889999999999998E-2</c:v>
                      </c:pt>
                      <c:pt idx="131">
                        <c:v>4.9869999999999998E-2</c:v>
                      </c:pt>
                      <c:pt idx="132">
                        <c:v>5.0680000000000003E-2</c:v>
                      </c:pt>
                      <c:pt idx="133">
                        <c:v>4.9250000000000002E-2</c:v>
                      </c:pt>
                      <c:pt idx="134">
                        <c:v>5.6340000000000001E-2</c:v>
                      </c:pt>
                      <c:pt idx="135">
                        <c:v>6.0879999999999997E-2</c:v>
                      </c:pt>
                      <c:pt idx="136">
                        <c:v>6.087E-2</c:v>
                      </c:pt>
                      <c:pt idx="137">
                        <c:v>5.6599999999999998E-2</c:v>
                      </c:pt>
                      <c:pt idx="138">
                        <c:v>6.4570000000000002E-2</c:v>
                      </c:pt>
                      <c:pt idx="139">
                        <c:v>8.6239999999999997E-2</c:v>
                      </c:pt>
                      <c:pt idx="140">
                        <c:v>8.9349999999999999E-2</c:v>
                      </c:pt>
                      <c:pt idx="141">
                        <c:v>6.855E-2</c:v>
                      </c:pt>
                      <c:pt idx="142">
                        <c:v>5.9310000000000002E-2</c:v>
                      </c:pt>
                      <c:pt idx="143">
                        <c:v>6.4759999999999998E-2</c:v>
                      </c:pt>
                      <c:pt idx="144">
                        <c:v>7.5759999999999994E-2</c:v>
                      </c:pt>
                      <c:pt idx="145">
                        <c:v>6.5720000000000001E-2</c:v>
                      </c:pt>
                      <c:pt idx="146">
                        <c:v>7.1510000000000004E-2</c:v>
                      </c:pt>
                      <c:pt idx="147">
                        <c:v>7.3230000000000003E-2</c:v>
                      </c:pt>
                      <c:pt idx="148">
                        <c:v>8.6139999999999994E-2</c:v>
                      </c:pt>
                      <c:pt idx="149">
                        <c:v>7.9799999999999996E-2</c:v>
                      </c:pt>
                      <c:pt idx="150">
                        <c:v>9.357E-2</c:v>
                      </c:pt>
                      <c:pt idx="151">
                        <c:v>8.8789999999999994E-2</c:v>
                      </c:pt>
                      <c:pt idx="152">
                        <c:v>7.7619999999999995E-2</c:v>
                      </c:pt>
                      <c:pt idx="153">
                        <c:v>7.0220000000000005E-2</c:v>
                      </c:pt>
                      <c:pt idx="154">
                        <c:v>9.4159999999999994E-2</c:v>
                      </c:pt>
                      <c:pt idx="155">
                        <c:v>0.10517</c:v>
                      </c:pt>
                      <c:pt idx="156">
                        <c:v>9.783E-2</c:v>
                      </c:pt>
                      <c:pt idx="157">
                        <c:v>8.2250000000000004E-2</c:v>
                      </c:pt>
                      <c:pt idx="158">
                        <c:v>7.0449999999999999E-2</c:v>
                      </c:pt>
                      <c:pt idx="159">
                        <c:v>5.9369999999999999E-2</c:v>
                      </c:pt>
                      <c:pt idx="160">
                        <c:v>5.108E-2</c:v>
                      </c:pt>
                      <c:pt idx="161">
                        <c:v>5.4539999999999998E-2</c:v>
                      </c:pt>
                      <c:pt idx="162">
                        <c:v>7.3830000000000007E-2</c:v>
                      </c:pt>
                      <c:pt idx="163">
                        <c:v>9.708E-2</c:v>
                      </c:pt>
                      <c:pt idx="164">
                        <c:v>0.11118</c:v>
                      </c:pt>
                      <c:pt idx="165">
                        <c:v>0.10212</c:v>
                      </c:pt>
                      <c:pt idx="166">
                        <c:v>9.2350000000000002E-2</c:v>
                      </c:pt>
                      <c:pt idx="167">
                        <c:v>0.10589</c:v>
                      </c:pt>
                      <c:pt idx="168">
                        <c:v>0.11569</c:v>
                      </c:pt>
                      <c:pt idx="169">
                        <c:v>0.10514</c:v>
                      </c:pt>
                      <c:pt idx="170">
                        <c:v>8.2799999999999999E-2</c:v>
                      </c:pt>
                      <c:pt idx="171">
                        <c:v>7.4329999999999993E-2</c:v>
                      </c:pt>
                      <c:pt idx="172">
                        <c:v>8.3269999999999997E-2</c:v>
                      </c:pt>
                      <c:pt idx="173">
                        <c:v>9.8729999999999998E-2</c:v>
                      </c:pt>
                      <c:pt idx="174">
                        <c:v>9.6610000000000001E-2</c:v>
                      </c:pt>
                      <c:pt idx="175">
                        <c:v>6.7589999999999997E-2</c:v>
                      </c:pt>
                      <c:pt idx="176">
                        <c:v>6.3939999999999997E-2</c:v>
                      </c:pt>
                      <c:pt idx="177">
                        <c:v>9.1209999999999999E-2</c:v>
                      </c:pt>
                      <c:pt idx="178">
                        <c:v>0.11716</c:v>
                      </c:pt>
                      <c:pt idx="179">
                        <c:v>0.11336</c:v>
                      </c:pt>
                      <c:pt idx="180">
                        <c:v>0.10037</c:v>
                      </c:pt>
                      <c:pt idx="181">
                        <c:v>0.10136000000000001</c:v>
                      </c:pt>
                      <c:pt idx="182">
                        <c:v>0.1072</c:v>
                      </c:pt>
                      <c:pt idx="183">
                        <c:v>0.10433000000000001</c:v>
                      </c:pt>
                      <c:pt idx="184">
                        <c:v>9.4479999999999995E-2</c:v>
                      </c:pt>
                      <c:pt idx="185">
                        <c:v>8.3250000000000005E-2</c:v>
                      </c:pt>
                      <c:pt idx="186">
                        <c:v>7.7200000000000005E-2</c:v>
                      </c:pt>
                      <c:pt idx="187">
                        <c:v>8.2210000000000005E-2</c:v>
                      </c:pt>
                      <c:pt idx="188">
                        <c:v>7.7590000000000006E-2</c:v>
                      </c:pt>
                      <c:pt idx="189">
                        <c:v>8.0339999999999995E-2</c:v>
                      </c:pt>
                      <c:pt idx="190">
                        <c:v>0.10059999999999999</c:v>
                      </c:pt>
                      <c:pt idx="191">
                        <c:v>0.12845000000000001</c:v>
                      </c:pt>
                      <c:pt idx="192">
                        <c:v>0.15054999999999999</c:v>
                      </c:pt>
                      <c:pt idx="193">
                        <c:v>0.15056</c:v>
                      </c:pt>
                      <c:pt idx="194">
                        <c:v>0.1416</c:v>
                      </c:pt>
                      <c:pt idx="195">
                        <c:v>0.12667</c:v>
                      </c:pt>
                      <c:pt idx="196">
                        <c:v>0.13031999999999999</c:v>
                      </c:pt>
                      <c:pt idx="197">
                        <c:v>0.12373000000000001</c:v>
                      </c:pt>
                      <c:pt idx="198">
                        <c:v>0.11021</c:v>
                      </c:pt>
                      <c:pt idx="199">
                        <c:v>0.10793</c:v>
                      </c:pt>
                      <c:pt idx="200">
                        <c:v>0.11887</c:v>
                      </c:pt>
                      <c:pt idx="201">
                        <c:v>0.13547000000000001</c:v>
                      </c:pt>
                      <c:pt idx="202">
                        <c:v>0.14380999999999999</c:v>
                      </c:pt>
                      <c:pt idx="203">
                        <c:v>0.14457</c:v>
                      </c:pt>
                      <c:pt idx="204">
                        <c:v>0.13996</c:v>
                      </c:pt>
                      <c:pt idx="205">
                        <c:v>0.13467999999999999</c:v>
                      </c:pt>
                      <c:pt idx="206">
                        <c:v>0.13406000000000001</c:v>
                      </c:pt>
                      <c:pt idx="207">
                        <c:v>0.13896</c:v>
                      </c:pt>
                      <c:pt idx="208">
                        <c:v>0.14516999999999999</c:v>
                      </c:pt>
                      <c:pt idx="209">
                        <c:v>0.14967</c:v>
                      </c:pt>
                      <c:pt idx="210">
                        <c:v>0.15396000000000001</c:v>
                      </c:pt>
                      <c:pt idx="211">
                        <c:v>0.16145999999999999</c:v>
                      </c:pt>
                      <c:pt idx="212">
                        <c:v>0.17387</c:v>
                      </c:pt>
                      <c:pt idx="213">
                        <c:v>0.18915000000000001</c:v>
                      </c:pt>
                      <c:pt idx="214">
                        <c:v>0.19328000000000001</c:v>
                      </c:pt>
                      <c:pt idx="215">
                        <c:v>0.19256000000000001</c:v>
                      </c:pt>
                      <c:pt idx="216">
                        <c:v>0.19136</c:v>
                      </c:pt>
                      <c:pt idx="217">
                        <c:v>0.18003</c:v>
                      </c:pt>
                      <c:pt idx="218">
                        <c:v>0.17824999999999999</c:v>
                      </c:pt>
                      <c:pt idx="219">
                        <c:v>0.18876999999999999</c:v>
                      </c:pt>
                      <c:pt idx="220">
                        <c:v>0.19944999999999999</c:v>
                      </c:pt>
                      <c:pt idx="221">
                        <c:v>0.19303999999999999</c:v>
                      </c:pt>
                      <c:pt idx="222">
                        <c:v>0.19095999999999999</c:v>
                      </c:pt>
                      <c:pt idx="223">
                        <c:v>0.20352000000000001</c:v>
                      </c:pt>
                      <c:pt idx="224">
                        <c:v>0.21784999999999999</c:v>
                      </c:pt>
                      <c:pt idx="225">
                        <c:v>0.22284999999999999</c:v>
                      </c:pt>
                      <c:pt idx="226">
                        <c:v>0.22488</c:v>
                      </c:pt>
                      <c:pt idx="227">
                        <c:v>0.2382</c:v>
                      </c:pt>
                      <c:pt idx="228">
                        <c:v>0.247</c:v>
                      </c:pt>
                      <c:pt idx="229">
                        <c:v>0.24499000000000001</c:v>
                      </c:pt>
                      <c:pt idx="230">
                        <c:v>0.24895999999999999</c:v>
                      </c:pt>
                      <c:pt idx="231">
                        <c:v>0.26257000000000003</c:v>
                      </c:pt>
                      <c:pt idx="232">
                        <c:v>0.26727000000000001</c:v>
                      </c:pt>
                      <c:pt idx="233">
                        <c:v>0.26189000000000001</c:v>
                      </c:pt>
                      <c:pt idx="234">
                        <c:v>0.26080999999999999</c:v>
                      </c:pt>
                      <c:pt idx="235">
                        <c:v>0.26867999999999997</c:v>
                      </c:pt>
                      <c:pt idx="236">
                        <c:v>0.28138999999999997</c:v>
                      </c:pt>
                      <c:pt idx="237">
                        <c:v>0.30703000000000003</c:v>
                      </c:pt>
                      <c:pt idx="238">
                        <c:v>0.32662000000000002</c:v>
                      </c:pt>
                      <c:pt idx="239">
                        <c:v>0.32902999999999999</c:v>
                      </c:pt>
                      <c:pt idx="240">
                        <c:v>0.31143999999999999</c:v>
                      </c:pt>
                      <c:pt idx="241">
                        <c:v>0.31455</c:v>
                      </c:pt>
                      <c:pt idx="242">
                        <c:v>0.31324000000000002</c:v>
                      </c:pt>
                      <c:pt idx="243">
                        <c:v>0.32413999999999998</c:v>
                      </c:pt>
                      <c:pt idx="244">
                        <c:v>0.34408</c:v>
                      </c:pt>
                      <c:pt idx="245">
                        <c:v>0.36487999999999998</c:v>
                      </c:pt>
                      <c:pt idx="246">
                        <c:v>0.37304999999999999</c:v>
                      </c:pt>
                      <c:pt idx="247">
                        <c:v>0.37992999999999999</c:v>
                      </c:pt>
                      <c:pt idx="248">
                        <c:v>0.37977</c:v>
                      </c:pt>
                      <c:pt idx="249">
                        <c:v>0.37056</c:v>
                      </c:pt>
                      <c:pt idx="250">
                        <c:v>0.38069999999999998</c:v>
                      </c:pt>
                      <c:pt idx="251">
                        <c:v>0.39850999999999998</c:v>
                      </c:pt>
                      <c:pt idx="252">
                        <c:v>0.39679999999999999</c:v>
                      </c:pt>
                      <c:pt idx="253">
                        <c:v>0.39389999999999997</c:v>
                      </c:pt>
                      <c:pt idx="254">
                        <c:v>0.41050999999999999</c:v>
                      </c:pt>
                      <c:pt idx="255">
                        <c:v>0.43237999999999999</c:v>
                      </c:pt>
                      <c:pt idx="256">
                        <c:v>0.43809999999999999</c:v>
                      </c:pt>
                      <c:pt idx="257">
                        <c:v>0.41885</c:v>
                      </c:pt>
                      <c:pt idx="258">
                        <c:v>0.39298</c:v>
                      </c:pt>
                      <c:pt idx="259">
                        <c:v>0.37833</c:v>
                      </c:pt>
                      <c:pt idx="260">
                        <c:v>0.37103000000000003</c:v>
                      </c:pt>
                      <c:pt idx="261">
                        <c:v>0.37020999999999998</c:v>
                      </c:pt>
                      <c:pt idx="262">
                        <c:v>0.34147</c:v>
                      </c:pt>
                      <c:pt idx="263">
                        <c:v>0.30821999999999999</c:v>
                      </c:pt>
                      <c:pt idx="264">
                        <c:v>0.28416000000000002</c:v>
                      </c:pt>
                      <c:pt idx="265">
                        <c:v>0.28126000000000001</c:v>
                      </c:pt>
                      <c:pt idx="266">
                        <c:v>0.25951999999999997</c:v>
                      </c:pt>
                      <c:pt idx="267">
                        <c:v>0.21873999999999999</c:v>
                      </c:pt>
                      <c:pt idx="268">
                        <c:v>0.17444999999999999</c:v>
                      </c:pt>
                      <c:pt idx="269">
                        <c:v>0.15179000000000001</c:v>
                      </c:pt>
                      <c:pt idx="270">
                        <c:v>0.14760999999999999</c:v>
                      </c:pt>
                      <c:pt idx="271">
                        <c:v>0.13186</c:v>
                      </c:pt>
                      <c:pt idx="272">
                        <c:v>0.10221</c:v>
                      </c:pt>
                      <c:pt idx="273">
                        <c:v>8.974E-2</c:v>
                      </c:pt>
                      <c:pt idx="274">
                        <c:v>8.6749999999999994E-2</c:v>
                      </c:pt>
                      <c:pt idx="275">
                        <c:v>7.7979999999999994E-2</c:v>
                      </c:pt>
                      <c:pt idx="276">
                        <c:v>6.7470000000000002E-2</c:v>
                      </c:pt>
                      <c:pt idx="277">
                        <c:v>5.3960000000000001E-2</c:v>
                      </c:pt>
                      <c:pt idx="278">
                        <c:v>4.4999999999999998E-2</c:v>
                      </c:pt>
                      <c:pt idx="279">
                        <c:v>3.2669999999999998E-2</c:v>
                      </c:pt>
                      <c:pt idx="280">
                        <c:v>2.3939999999999999E-2</c:v>
                      </c:pt>
                      <c:pt idx="281">
                        <c:v>2.4539999999999999E-2</c:v>
                      </c:pt>
                      <c:pt idx="282">
                        <c:v>4.2610000000000002E-2</c:v>
                      </c:pt>
                      <c:pt idx="283">
                        <c:v>4.6800000000000001E-2</c:v>
                      </c:pt>
                      <c:pt idx="284">
                        <c:v>2.5839999999999998E-2</c:v>
                      </c:pt>
                      <c:pt idx="285">
                        <c:v>7.6600000000000001E-3</c:v>
                      </c:pt>
                      <c:pt idx="286">
                        <c:v>1.9089999999999999E-2</c:v>
                      </c:pt>
                      <c:pt idx="287">
                        <c:v>2.41E-2</c:v>
                      </c:pt>
                      <c:pt idx="288">
                        <c:v>1.9570000000000001E-2</c:v>
                      </c:pt>
                      <c:pt idx="289">
                        <c:v>6.8599999999999998E-3</c:v>
                      </c:pt>
                      <c:pt idx="290">
                        <c:v>1.98E-3</c:v>
                      </c:pt>
                      <c:pt idx="291">
                        <c:v>-9.8899999999999995E-3</c:v>
                      </c:pt>
                      <c:pt idx="292">
                        <c:v>-1.7729999999999999E-2</c:v>
                      </c:pt>
                      <c:pt idx="293">
                        <c:v>-1.6820000000000002E-2</c:v>
                      </c:pt>
                      <c:pt idx="294">
                        <c:v>-9.2300000000000004E-3</c:v>
                      </c:pt>
                      <c:pt idx="295">
                        <c:v>-4.4099999999999999E-3</c:v>
                      </c:pt>
                      <c:pt idx="296">
                        <c:v>-5.8300000000000001E-3</c:v>
                      </c:pt>
                      <c:pt idx="297">
                        <c:v>-7.3099999999999997E-3</c:v>
                      </c:pt>
                      <c:pt idx="298">
                        <c:v>-2.5300000000000001E-3</c:v>
                      </c:pt>
                      <c:pt idx="299">
                        <c:v>1.08E-3</c:v>
                      </c:pt>
                      <c:pt idx="300">
                        <c:v>1.2800000000000001E-3</c:v>
                      </c:pt>
                      <c:pt idx="301">
                        <c:v>7.0899999999999999E-3</c:v>
                      </c:pt>
                      <c:pt idx="302">
                        <c:v>3.2499999999999999E-3</c:v>
                      </c:pt>
                      <c:pt idx="303">
                        <c:v>-8.9999999999999993E-3</c:v>
                      </c:pt>
                      <c:pt idx="304">
                        <c:v>-8.8999999999999999E-3</c:v>
                      </c:pt>
                      <c:pt idx="305">
                        <c:v>4.96E-3</c:v>
                      </c:pt>
                      <c:pt idx="306">
                        <c:v>9.3900000000000008E-3</c:v>
                      </c:pt>
                      <c:pt idx="307">
                        <c:v>-7.0099999999999997E-3</c:v>
                      </c:pt>
                      <c:pt idx="308">
                        <c:v>-9.9299999999999996E-3</c:v>
                      </c:pt>
                      <c:pt idx="309">
                        <c:v>-9.6399999999999993E-3</c:v>
                      </c:pt>
                      <c:pt idx="310">
                        <c:v>-1.1199999999999999E-3</c:v>
                      </c:pt>
                      <c:pt idx="311">
                        <c:v>4.5100000000000001E-3</c:v>
                      </c:pt>
                      <c:pt idx="312" formatCode="0.00E+00">
                        <c:v>6.5462400000000003E-4</c:v>
                      </c:pt>
                      <c:pt idx="313">
                        <c:v>-1.5089999999999999E-2</c:v>
                      </c:pt>
                      <c:pt idx="314">
                        <c:v>-1.166E-2</c:v>
                      </c:pt>
                      <c:pt idx="315" formatCode="0.00E+00">
                        <c:v>6.64972E-4</c:v>
                      </c:pt>
                      <c:pt idx="316">
                        <c:v>2.16E-3</c:v>
                      </c:pt>
                      <c:pt idx="317">
                        <c:v>-1.668E-2</c:v>
                      </c:pt>
                      <c:pt idx="318">
                        <c:v>-1.516E-2</c:v>
                      </c:pt>
                      <c:pt idx="319">
                        <c:v>7.0699999999999999E-3</c:v>
                      </c:pt>
                      <c:pt idx="320">
                        <c:v>2.3130000000000001E-2</c:v>
                      </c:pt>
                      <c:pt idx="321">
                        <c:v>7.5100000000000002E-3</c:v>
                      </c:pt>
                      <c:pt idx="322">
                        <c:v>-1.4370000000000001E-2</c:v>
                      </c:pt>
                      <c:pt idx="323">
                        <c:v>-1.7389999999999999E-2</c:v>
                      </c:pt>
                      <c:pt idx="324">
                        <c:v>-9.2899999999999996E-3</c:v>
                      </c:pt>
                      <c:pt idx="325">
                        <c:v>-3.3E-3</c:v>
                      </c:pt>
                      <c:pt idx="326">
                        <c:v>-2.49E-3</c:v>
                      </c:pt>
                      <c:pt idx="327">
                        <c:v>-3.7100000000000002E-3</c:v>
                      </c:pt>
                      <c:pt idx="328">
                        <c:v>2.1299999999999999E-3</c:v>
                      </c:pt>
                      <c:pt idx="329">
                        <c:v>7.9399999999999991E-3</c:v>
                      </c:pt>
                      <c:pt idx="330">
                        <c:v>-1.4599999999999999E-3</c:v>
                      </c:pt>
                      <c:pt idx="331">
                        <c:v>-1.469E-2</c:v>
                      </c:pt>
                      <c:pt idx="332">
                        <c:v>-1.9820000000000001E-2</c:v>
                      </c:pt>
                      <c:pt idx="333">
                        <c:v>-1.0359999999999999E-2</c:v>
                      </c:pt>
                      <c:pt idx="334" formatCode="0.00E+00">
                        <c:v>3.6586399999999998E-4</c:v>
                      </c:pt>
                      <c:pt idx="335">
                        <c:v>-3.7399999999999998E-3</c:v>
                      </c:pt>
                      <c:pt idx="336">
                        <c:v>-7.4799999999999997E-3</c:v>
                      </c:pt>
                      <c:pt idx="337">
                        <c:v>2.5500000000000002E-3</c:v>
                      </c:pt>
                      <c:pt idx="338">
                        <c:v>8.5500000000000003E-3</c:v>
                      </c:pt>
                      <c:pt idx="339">
                        <c:v>8.2799999999999992E-3</c:v>
                      </c:pt>
                      <c:pt idx="340">
                        <c:v>2.5300000000000001E-3</c:v>
                      </c:pt>
                      <c:pt idx="341">
                        <c:v>3.0999999999999999E-3</c:v>
                      </c:pt>
                      <c:pt idx="342">
                        <c:v>-2.49E-3</c:v>
                      </c:pt>
                      <c:pt idx="343">
                        <c:v>-1.32E-3</c:v>
                      </c:pt>
                      <c:pt idx="344">
                        <c:v>-2.2599999999999999E-3</c:v>
                      </c:pt>
                      <c:pt idx="345" formatCode="0.00E+00">
                        <c:v>-3.2307400000000002E-4</c:v>
                      </c:pt>
                      <c:pt idx="346">
                        <c:v>3.6700000000000001E-3</c:v>
                      </c:pt>
                      <c:pt idx="347">
                        <c:v>1.1900000000000001E-3</c:v>
                      </c:pt>
                      <c:pt idx="348">
                        <c:v>6.96E-3</c:v>
                      </c:pt>
                      <c:pt idx="349">
                        <c:v>1.7979999999999999E-2</c:v>
                      </c:pt>
                      <c:pt idx="350">
                        <c:v>2.3740000000000001E-2</c:v>
                      </c:pt>
                      <c:pt idx="351">
                        <c:v>2.163E-2</c:v>
                      </c:pt>
                      <c:pt idx="352">
                        <c:v>1.3950000000000001E-2</c:v>
                      </c:pt>
                      <c:pt idx="353">
                        <c:v>4.8799999999999998E-3</c:v>
                      </c:pt>
                      <c:pt idx="354">
                        <c:v>2.0300000000000001E-3</c:v>
                      </c:pt>
                      <c:pt idx="355">
                        <c:v>1.6999999999999999E-3</c:v>
                      </c:pt>
                      <c:pt idx="356">
                        <c:v>3.3700000000000002E-3</c:v>
                      </c:pt>
                      <c:pt idx="357">
                        <c:v>-3.8E-3</c:v>
                      </c:pt>
                      <c:pt idx="358">
                        <c:v>-1.14E-3</c:v>
                      </c:pt>
                      <c:pt idx="359">
                        <c:v>1.8400000000000001E-3</c:v>
                      </c:pt>
                      <c:pt idx="360">
                        <c:v>4.0000000000000001E-3</c:v>
                      </c:pt>
                      <c:pt idx="361">
                        <c:v>-2.5000000000000001E-3</c:v>
                      </c:pt>
                      <c:pt idx="362">
                        <c:v>-2E-3</c:v>
                      </c:pt>
                      <c:pt idx="363">
                        <c:v>6.2599999999999999E-3</c:v>
                      </c:pt>
                      <c:pt idx="364">
                        <c:v>1.49E-3</c:v>
                      </c:pt>
                      <c:pt idx="365">
                        <c:v>1.268E-2</c:v>
                      </c:pt>
                      <c:pt idx="366">
                        <c:v>1.057E-2</c:v>
                      </c:pt>
                      <c:pt idx="367">
                        <c:v>9.8200000000000006E-3</c:v>
                      </c:pt>
                      <c:pt idx="368">
                        <c:v>-4.1200000000000004E-3</c:v>
                      </c:pt>
                      <c:pt idx="369">
                        <c:v>1.57E-3</c:v>
                      </c:pt>
                      <c:pt idx="370" formatCode="0.00E+00">
                        <c:v>-4.5653000000000002E-4</c:v>
                      </c:pt>
                      <c:pt idx="371" formatCode="0.00E+00">
                        <c:v>2.4526799999999998E-4</c:v>
                      </c:pt>
                      <c:pt idx="372">
                        <c:v>3.7200000000000002E-3</c:v>
                      </c:pt>
                      <c:pt idx="373">
                        <c:v>1.7680000000000001E-2</c:v>
                      </c:pt>
                      <c:pt idx="374">
                        <c:v>2.7879999999999999E-2</c:v>
                      </c:pt>
                      <c:pt idx="375">
                        <c:v>1.959E-2</c:v>
                      </c:pt>
                      <c:pt idx="376">
                        <c:v>2.3400000000000001E-3</c:v>
                      </c:pt>
                      <c:pt idx="377">
                        <c:v>1.2700000000000001E-3</c:v>
                      </c:pt>
                      <c:pt idx="378">
                        <c:v>9.1599999999999997E-3</c:v>
                      </c:pt>
                      <c:pt idx="379">
                        <c:v>8.3899999999999999E-3</c:v>
                      </c:pt>
                      <c:pt idx="380">
                        <c:v>4.6499999999999996E-3</c:v>
                      </c:pt>
                      <c:pt idx="381">
                        <c:v>8.6899999999999998E-3</c:v>
                      </c:pt>
                      <c:pt idx="382">
                        <c:v>1.4E-2</c:v>
                      </c:pt>
                      <c:pt idx="383">
                        <c:v>1.238E-2</c:v>
                      </c:pt>
                      <c:pt idx="384">
                        <c:v>6.4200000000000004E-3</c:v>
                      </c:pt>
                      <c:pt idx="385">
                        <c:v>1.023E-2</c:v>
                      </c:pt>
                      <c:pt idx="386">
                        <c:v>2.6079999999999999E-2</c:v>
                      </c:pt>
                      <c:pt idx="387">
                        <c:v>2.5010000000000001E-2</c:v>
                      </c:pt>
                      <c:pt idx="388">
                        <c:v>8.3000000000000001E-3</c:v>
                      </c:pt>
                      <c:pt idx="389">
                        <c:v>1.119E-2</c:v>
                      </c:pt>
                      <c:pt idx="390">
                        <c:v>2.878E-2</c:v>
                      </c:pt>
                      <c:pt idx="391">
                        <c:v>3.4320000000000003E-2</c:v>
                      </c:pt>
                      <c:pt idx="392">
                        <c:v>2.0840000000000001E-2</c:v>
                      </c:pt>
                      <c:pt idx="393">
                        <c:v>6.3699999999999998E-3</c:v>
                      </c:pt>
                      <c:pt idx="394">
                        <c:v>-1.2999999999999999E-3</c:v>
                      </c:pt>
                      <c:pt idx="395" formatCode="0.00E+00">
                        <c:v>8.17419E-4</c:v>
                      </c:pt>
                      <c:pt idx="396">
                        <c:v>1.329E-2</c:v>
                      </c:pt>
                      <c:pt idx="397">
                        <c:v>2.3130000000000001E-2</c:v>
                      </c:pt>
                      <c:pt idx="398">
                        <c:v>3.4000000000000002E-2</c:v>
                      </c:pt>
                      <c:pt idx="399">
                        <c:v>3.0509999999999999E-2</c:v>
                      </c:pt>
                      <c:pt idx="400">
                        <c:v>2.3640000000000001E-2</c:v>
                      </c:pt>
                      <c:pt idx="401">
                        <c:v>1.729E-2</c:v>
                      </c:pt>
                      <c:pt idx="402">
                        <c:v>1.508E-2</c:v>
                      </c:pt>
                      <c:pt idx="403">
                        <c:v>1.3820000000000001E-2</c:v>
                      </c:pt>
                      <c:pt idx="404">
                        <c:v>7.43E-3</c:v>
                      </c:pt>
                      <c:pt idx="405">
                        <c:v>2.7899999999999999E-3</c:v>
                      </c:pt>
                      <c:pt idx="406">
                        <c:v>8.9800000000000001E-3</c:v>
                      </c:pt>
                      <c:pt idx="407">
                        <c:v>2.3390000000000001E-2</c:v>
                      </c:pt>
                      <c:pt idx="408">
                        <c:v>3.5490000000000001E-2</c:v>
                      </c:pt>
                      <c:pt idx="409">
                        <c:v>3.934E-2</c:v>
                      </c:pt>
                      <c:pt idx="410">
                        <c:v>3.712E-2</c:v>
                      </c:pt>
                      <c:pt idx="411">
                        <c:v>3.4759999999999999E-2</c:v>
                      </c:pt>
                      <c:pt idx="412">
                        <c:v>3.2809999999999999E-2</c:v>
                      </c:pt>
                      <c:pt idx="413">
                        <c:v>2.5100000000000001E-2</c:v>
                      </c:pt>
                      <c:pt idx="414">
                        <c:v>2.0920000000000001E-2</c:v>
                      </c:pt>
                      <c:pt idx="415">
                        <c:v>2.9790000000000001E-2</c:v>
                      </c:pt>
                      <c:pt idx="416">
                        <c:v>2.9430000000000001E-2</c:v>
                      </c:pt>
                      <c:pt idx="417">
                        <c:v>2.8230000000000002E-2</c:v>
                      </c:pt>
                      <c:pt idx="418">
                        <c:v>3.3369999999999997E-2</c:v>
                      </c:pt>
                      <c:pt idx="419">
                        <c:v>5.0250000000000003E-2</c:v>
                      </c:pt>
                      <c:pt idx="420">
                        <c:v>5.2240000000000002E-2</c:v>
                      </c:pt>
                      <c:pt idx="421">
                        <c:v>4.1950000000000001E-2</c:v>
                      </c:pt>
                      <c:pt idx="422">
                        <c:v>2.598E-2</c:v>
                      </c:pt>
                      <c:pt idx="423">
                        <c:v>2.852E-2</c:v>
                      </c:pt>
                      <c:pt idx="424">
                        <c:v>2.383E-2</c:v>
                      </c:pt>
                      <c:pt idx="425">
                        <c:v>2.2720000000000001E-2</c:v>
                      </c:pt>
                      <c:pt idx="426">
                        <c:v>2.341E-2</c:v>
                      </c:pt>
                      <c:pt idx="427">
                        <c:v>4.19E-2</c:v>
                      </c:pt>
                      <c:pt idx="428">
                        <c:v>4.4240000000000002E-2</c:v>
                      </c:pt>
                      <c:pt idx="429">
                        <c:v>3.916E-2</c:v>
                      </c:pt>
                      <c:pt idx="430">
                        <c:v>2.8080000000000001E-2</c:v>
                      </c:pt>
                      <c:pt idx="431">
                        <c:v>1.8089999999999998E-2</c:v>
                      </c:pt>
                      <c:pt idx="432">
                        <c:v>2.7019999999999999E-2</c:v>
                      </c:pt>
                      <c:pt idx="433">
                        <c:v>4.24E-2</c:v>
                      </c:pt>
                      <c:pt idx="434">
                        <c:v>5.3589999999999999E-2</c:v>
                      </c:pt>
                      <c:pt idx="435">
                        <c:v>5.1499999999999997E-2</c:v>
                      </c:pt>
                      <c:pt idx="436">
                        <c:v>4.8719999999999999E-2</c:v>
                      </c:pt>
                      <c:pt idx="437">
                        <c:v>3.943E-2</c:v>
                      </c:pt>
                      <c:pt idx="438">
                        <c:v>2.6720000000000001E-2</c:v>
                      </c:pt>
                      <c:pt idx="439">
                        <c:v>2.145E-2</c:v>
                      </c:pt>
                      <c:pt idx="440">
                        <c:v>1.9369999999999998E-2</c:v>
                      </c:pt>
                      <c:pt idx="441">
                        <c:v>1.7809999999999999E-2</c:v>
                      </c:pt>
                      <c:pt idx="442">
                        <c:v>2.103E-2</c:v>
                      </c:pt>
                      <c:pt idx="443">
                        <c:v>2.8510000000000001E-2</c:v>
                      </c:pt>
                      <c:pt idx="444">
                        <c:v>3.7830000000000003E-2</c:v>
                      </c:pt>
                      <c:pt idx="445">
                        <c:v>4.0759999999999998E-2</c:v>
                      </c:pt>
                      <c:pt idx="446">
                        <c:v>4.1829999999999999E-2</c:v>
                      </c:pt>
                      <c:pt idx="447">
                        <c:v>4.7539999999999999E-2</c:v>
                      </c:pt>
                      <c:pt idx="448">
                        <c:v>5.2510000000000001E-2</c:v>
                      </c:pt>
                      <c:pt idx="449">
                        <c:v>4.0349999999999997E-2</c:v>
                      </c:pt>
                      <c:pt idx="450">
                        <c:v>3.5680000000000003E-2</c:v>
                      </c:pt>
                      <c:pt idx="451">
                        <c:v>5.577E-2</c:v>
                      </c:pt>
                      <c:pt idx="452">
                        <c:v>6.0470000000000003E-2</c:v>
                      </c:pt>
                      <c:pt idx="453">
                        <c:v>5.1749999999999997E-2</c:v>
                      </c:pt>
                      <c:pt idx="454">
                        <c:v>4.7789999999999999E-2</c:v>
                      </c:pt>
                      <c:pt idx="455">
                        <c:v>5.577E-2</c:v>
                      </c:pt>
                      <c:pt idx="456">
                        <c:v>4.573E-2</c:v>
                      </c:pt>
                      <c:pt idx="457">
                        <c:v>3.6679999999999997E-2</c:v>
                      </c:pt>
                      <c:pt idx="458">
                        <c:v>3.3840000000000002E-2</c:v>
                      </c:pt>
                      <c:pt idx="459">
                        <c:v>3.0380000000000001E-2</c:v>
                      </c:pt>
                      <c:pt idx="460">
                        <c:v>2.869E-2</c:v>
                      </c:pt>
                      <c:pt idx="461">
                        <c:v>3.4660000000000003E-2</c:v>
                      </c:pt>
                      <c:pt idx="462">
                        <c:v>2.904E-2</c:v>
                      </c:pt>
                      <c:pt idx="463">
                        <c:v>3.3739999999999999E-2</c:v>
                      </c:pt>
                      <c:pt idx="464">
                        <c:v>4.512E-2</c:v>
                      </c:pt>
                      <c:pt idx="465">
                        <c:v>4.4569999999999999E-2</c:v>
                      </c:pt>
                      <c:pt idx="466">
                        <c:v>2.1219999999999999E-2</c:v>
                      </c:pt>
                      <c:pt idx="467">
                        <c:v>2.1690000000000001E-2</c:v>
                      </c:pt>
                      <c:pt idx="468">
                        <c:v>4.5069999999999999E-2</c:v>
                      </c:pt>
                      <c:pt idx="469">
                        <c:v>4.0370000000000003E-2</c:v>
                      </c:pt>
                      <c:pt idx="470">
                        <c:v>1.125E-2</c:v>
                      </c:pt>
                      <c:pt idx="471" formatCode="0.00E+00">
                        <c:v>-7.9323800000000004E-4</c:v>
                      </c:pt>
                      <c:pt idx="472">
                        <c:v>1.9650000000000001E-2</c:v>
                      </c:pt>
                      <c:pt idx="473">
                        <c:v>3.7310000000000003E-2</c:v>
                      </c:pt>
                      <c:pt idx="474">
                        <c:v>3.8920000000000003E-2</c:v>
                      </c:pt>
                      <c:pt idx="475">
                        <c:v>4.4699999999999997E-2</c:v>
                      </c:pt>
                      <c:pt idx="476">
                        <c:v>4.7789999999999999E-2</c:v>
                      </c:pt>
                      <c:pt idx="477">
                        <c:v>3.6920000000000001E-2</c:v>
                      </c:pt>
                      <c:pt idx="478">
                        <c:v>2.7449999999999999E-2</c:v>
                      </c:pt>
                      <c:pt idx="479">
                        <c:v>3.2210000000000003E-2</c:v>
                      </c:pt>
                      <c:pt idx="480">
                        <c:v>4.0340000000000001E-2</c:v>
                      </c:pt>
                      <c:pt idx="481">
                        <c:v>4.267E-2</c:v>
                      </c:pt>
                      <c:pt idx="482">
                        <c:v>3.8730000000000001E-2</c:v>
                      </c:pt>
                      <c:pt idx="483">
                        <c:v>3.109E-2</c:v>
                      </c:pt>
                      <c:pt idx="484">
                        <c:v>2.913E-2</c:v>
                      </c:pt>
                      <c:pt idx="485">
                        <c:v>3.8330000000000003E-2</c:v>
                      </c:pt>
                      <c:pt idx="486">
                        <c:v>4.2270000000000002E-2</c:v>
                      </c:pt>
                      <c:pt idx="487">
                        <c:v>2.8160000000000001E-2</c:v>
                      </c:pt>
                      <c:pt idx="488">
                        <c:v>1.6910000000000001E-2</c:v>
                      </c:pt>
                      <c:pt idx="489">
                        <c:v>2.6929999999999999E-2</c:v>
                      </c:pt>
                      <c:pt idx="490">
                        <c:v>3.3680000000000002E-2</c:v>
                      </c:pt>
                      <c:pt idx="491">
                        <c:v>2.4490000000000001E-2</c:v>
                      </c:pt>
                      <c:pt idx="492">
                        <c:v>2.3210000000000001E-2</c:v>
                      </c:pt>
                      <c:pt idx="493">
                        <c:v>2.0959999999999999E-2</c:v>
                      </c:pt>
                      <c:pt idx="494">
                        <c:v>2.4629999999999999E-2</c:v>
                      </c:pt>
                      <c:pt idx="495">
                        <c:v>2.537E-2</c:v>
                      </c:pt>
                      <c:pt idx="496">
                        <c:v>2.6800000000000001E-2</c:v>
                      </c:pt>
                      <c:pt idx="497">
                        <c:v>3.2620000000000003E-2</c:v>
                      </c:pt>
                      <c:pt idx="498">
                        <c:v>3.9620000000000002E-2</c:v>
                      </c:pt>
                      <c:pt idx="499">
                        <c:v>2.257E-2</c:v>
                      </c:pt>
                      <c:pt idx="500">
                        <c:v>-2.6199999999999999E-3</c:v>
                      </c:pt>
                      <c:pt idx="501">
                        <c:v>5.0099999999999997E-3</c:v>
                      </c:pt>
                      <c:pt idx="502">
                        <c:v>2.351E-2</c:v>
                      </c:pt>
                      <c:pt idx="503">
                        <c:v>2.4930000000000001E-2</c:v>
                      </c:pt>
                      <c:pt idx="504">
                        <c:v>2.4510000000000001E-2</c:v>
                      </c:pt>
                      <c:pt idx="505">
                        <c:v>3.5869999999999999E-2</c:v>
                      </c:pt>
                      <c:pt idx="506">
                        <c:v>3.406E-2</c:v>
                      </c:pt>
                      <c:pt idx="507">
                        <c:v>1.5599999999999999E-2</c:v>
                      </c:pt>
                      <c:pt idx="508">
                        <c:v>7.5300000000000002E-3</c:v>
                      </c:pt>
                      <c:pt idx="509">
                        <c:v>2.8850000000000001E-2</c:v>
                      </c:pt>
                      <c:pt idx="510">
                        <c:v>4.3180000000000003E-2</c:v>
                      </c:pt>
                      <c:pt idx="511">
                        <c:v>3.9780000000000003E-2</c:v>
                      </c:pt>
                      <c:pt idx="512">
                        <c:v>2.7189999999999999E-2</c:v>
                      </c:pt>
                      <c:pt idx="513">
                        <c:v>2.486E-2</c:v>
                      </c:pt>
                      <c:pt idx="514">
                        <c:v>3.0970000000000001E-2</c:v>
                      </c:pt>
                      <c:pt idx="515">
                        <c:v>4.079E-2</c:v>
                      </c:pt>
                      <c:pt idx="516">
                        <c:v>4.5089999999999998E-2</c:v>
                      </c:pt>
                      <c:pt idx="517">
                        <c:v>4.3389999999999998E-2</c:v>
                      </c:pt>
                      <c:pt idx="518">
                        <c:v>3.6580000000000001E-2</c:v>
                      </c:pt>
                      <c:pt idx="519">
                        <c:v>2.622E-2</c:v>
                      </c:pt>
                      <c:pt idx="520">
                        <c:v>2.5360000000000001E-2</c:v>
                      </c:pt>
                      <c:pt idx="521">
                        <c:v>3.3239999999999999E-2</c:v>
                      </c:pt>
                      <c:pt idx="522">
                        <c:v>3.7100000000000001E-2</c:v>
                      </c:pt>
                      <c:pt idx="523">
                        <c:v>2.827E-2</c:v>
                      </c:pt>
                      <c:pt idx="524">
                        <c:v>2.0219999999999998E-2</c:v>
                      </c:pt>
                      <c:pt idx="525">
                        <c:v>1.9529999999999999E-2</c:v>
                      </c:pt>
                      <c:pt idx="526">
                        <c:v>2.026E-2</c:v>
                      </c:pt>
                      <c:pt idx="527">
                        <c:v>2.666E-2</c:v>
                      </c:pt>
                      <c:pt idx="528">
                        <c:v>3.3739999999999999E-2</c:v>
                      </c:pt>
                      <c:pt idx="529">
                        <c:v>4.1419999999999998E-2</c:v>
                      </c:pt>
                      <c:pt idx="530">
                        <c:v>3.9239999999999997E-2</c:v>
                      </c:pt>
                      <c:pt idx="531">
                        <c:v>3.9140000000000001E-2</c:v>
                      </c:pt>
                      <c:pt idx="532">
                        <c:v>4.3110000000000002E-2</c:v>
                      </c:pt>
                      <c:pt idx="533">
                        <c:v>4.6089999999999999E-2</c:v>
                      </c:pt>
                      <c:pt idx="534">
                        <c:v>3.6240000000000001E-2</c:v>
                      </c:pt>
                      <c:pt idx="535">
                        <c:v>3.372E-2</c:v>
                      </c:pt>
                      <c:pt idx="536">
                        <c:v>3.567E-2</c:v>
                      </c:pt>
                      <c:pt idx="537">
                        <c:v>3.4950000000000002E-2</c:v>
                      </c:pt>
                      <c:pt idx="538">
                        <c:v>2.051E-2</c:v>
                      </c:pt>
                      <c:pt idx="539">
                        <c:v>3.5830000000000001E-2</c:v>
                      </c:pt>
                      <c:pt idx="540">
                        <c:v>5.3350000000000002E-2</c:v>
                      </c:pt>
                      <c:pt idx="541">
                        <c:v>5.5309999999999998E-2</c:v>
                      </c:pt>
                      <c:pt idx="542">
                        <c:v>3.022E-2</c:v>
                      </c:pt>
                      <c:pt idx="543">
                        <c:v>2.385E-2</c:v>
                      </c:pt>
                      <c:pt idx="544">
                        <c:v>3.6269999999999997E-2</c:v>
                      </c:pt>
                      <c:pt idx="545">
                        <c:v>3.3059999999999999E-2</c:v>
                      </c:pt>
                      <c:pt idx="546">
                        <c:v>2.3349999999999999E-2</c:v>
                      </c:pt>
                      <c:pt idx="547">
                        <c:v>3.696E-2</c:v>
                      </c:pt>
                      <c:pt idx="548">
                        <c:v>3.9460000000000002E-2</c:v>
                      </c:pt>
                      <c:pt idx="549">
                        <c:v>2.3189999999999999E-2</c:v>
                      </c:pt>
                      <c:pt idx="550">
                        <c:v>2.2429999999999999E-2</c:v>
                      </c:pt>
                      <c:pt idx="551">
                        <c:v>4.3520000000000003E-2</c:v>
                      </c:pt>
                      <c:pt idx="552">
                        <c:v>4.1160000000000002E-2</c:v>
                      </c:pt>
                      <c:pt idx="553">
                        <c:v>2.078E-2</c:v>
                      </c:pt>
                      <c:pt idx="554">
                        <c:v>1.375E-2</c:v>
                      </c:pt>
                      <c:pt idx="555">
                        <c:v>1.8970000000000001E-2</c:v>
                      </c:pt>
                      <c:pt idx="556">
                        <c:v>3.6679999999999997E-2</c:v>
                      </c:pt>
                      <c:pt idx="557">
                        <c:v>4.0840000000000001E-2</c:v>
                      </c:pt>
                      <c:pt idx="558">
                        <c:v>3.4500000000000003E-2</c:v>
                      </c:pt>
                      <c:pt idx="559">
                        <c:v>2.4459999999999999E-2</c:v>
                      </c:pt>
                      <c:pt idx="560">
                        <c:v>2.6929999999999999E-2</c:v>
                      </c:pt>
                      <c:pt idx="561">
                        <c:v>2.1329999999999998E-2</c:v>
                      </c:pt>
                      <c:pt idx="562">
                        <c:v>1.2959999999999999E-2</c:v>
                      </c:pt>
                      <c:pt idx="563">
                        <c:v>1.0359999999999999E-2</c:v>
                      </c:pt>
                      <c:pt idx="564">
                        <c:v>1.959E-2</c:v>
                      </c:pt>
                      <c:pt idx="565">
                        <c:v>2.3619999999999999E-2</c:v>
                      </c:pt>
                      <c:pt idx="566">
                        <c:v>1.89E-2</c:v>
                      </c:pt>
                      <c:pt idx="567">
                        <c:v>2.077E-2</c:v>
                      </c:pt>
                      <c:pt idx="568">
                        <c:v>2.2929999999999999E-2</c:v>
                      </c:pt>
                      <c:pt idx="569">
                        <c:v>1.261E-2</c:v>
                      </c:pt>
                      <c:pt idx="570">
                        <c:v>4.5700000000000003E-3</c:v>
                      </c:pt>
                      <c:pt idx="571">
                        <c:v>1.559E-2</c:v>
                      </c:pt>
                      <c:pt idx="572">
                        <c:v>2.8570000000000002E-2</c:v>
                      </c:pt>
                      <c:pt idx="573">
                        <c:v>2.4830000000000001E-2</c:v>
                      </c:pt>
                      <c:pt idx="574">
                        <c:v>1.277E-2</c:v>
                      </c:pt>
                      <c:pt idx="575">
                        <c:v>1.09E-2</c:v>
                      </c:pt>
                      <c:pt idx="576">
                        <c:v>2.0480000000000002E-2</c:v>
                      </c:pt>
                      <c:pt idx="577">
                        <c:v>3.5589999999999997E-2</c:v>
                      </c:pt>
                      <c:pt idx="578">
                        <c:v>3.9510000000000003E-2</c:v>
                      </c:pt>
                      <c:pt idx="579">
                        <c:v>2.6749999999999999E-2</c:v>
                      </c:pt>
                      <c:pt idx="580">
                        <c:v>1.204E-2</c:v>
                      </c:pt>
                      <c:pt idx="581">
                        <c:v>1.129E-2</c:v>
                      </c:pt>
                      <c:pt idx="582">
                        <c:v>1.7819999999999999E-2</c:v>
                      </c:pt>
                      <c:pt idx="583">
                        <c:v>2.3879999999999998E-2</c:v>
                      </c:pt>
                      <c:pt idx="584">
                        <c:v>3.5709999999999999E-2</c:v>
                      </c:pt>
                      <c:pt idx="585">
                        <c:v>3.603E-2</c:v>
                      </c:pt>
                      <c:pt idx="586">
                        <c:v>2.1299999999999999E-2</c:v>
                      </c:pt>
                      <c:pt idx="587">
                        <c:v>2.0049999999999998E-2</c:v>
                      </c:pt>
                      <c:pt idx="588">
                        <c:v>2.1499999999999998E-2</c:v>
                      </c:pt>
                      <c:pt idx="589">
                        <c:v>1.554E-2</c:v>
                      </c:pt>
                      <c:pt idx="590">
                        <c:v>1.107E-2</c:v>
                      </c:pt>
                      <c:pt idx="591">
                        <c:v>1.993E-2</c:v>
                      </c:pt>
                      <c:pt idx="592">
                        <c:v>2.9139999999999999E-2</c:v>
                      </c:pt>
                      <c:pt idx="593">
                        <c:v>3.0949999999999998E-2</c:v>
                      </c:pt>
                      <c:pt idx="594">
                        <c:v>2.0029999999999999E-2</c:v>
                      </c:pt>
                      <c:pt idx="595">
                        <c:v>-1.7600000000000001E-3</c:v>
                      </c:pt>
                      <c:pt idx="596">
                        <c:v>5.8399999999999997E-3</c:v>
                      </c:pt>
                      <c:pt idx="597">
                        <c:v>2.1870000000000001E-2</c:v>
                      </c:pt>
                      <c:pt idx="598">
                        <c:v>3.1359999999999999E-2</c:v>
                      </c:pt>
                      <c:pt idx="599">
                        <c:v>9.1900000000000003E-3</c:v>
                      </c:pt>
                      <c:pt idx="600">
                        <c:v>-7.6299999999999996E-3</c:v>
                      </c:pt>
                      <c:pt idx="601">
                        <c:v>-6.1000000000000004E-3</c:v>
                      </c:pt>
                      <c:pt idx="602">
                        <c:v>2.308E-2</c:v>
                      </c:pt>
                      <c:pt idx="603">
                        <c:v>2.1850000000000001E-2</c:v>
                      </c:pt>
                      <c:pt idx="604">
                        <c:v>-2.9299999999999999E-3</c:v>
                      </c:pt>
                      <c:pt idx="605">
                        <c:v>-2.2890000000000001E-2</c:v>
                      </c:pt>
                      <c:pt idx="606">
                        <c:v>-8.7200000000000003E-3</c:v>
                      </c:pt>
                      <c:pt idx="607">
                        <c:v>9.3900000000000008E-3</c:v>
                      </c:pt>
                      <c:pt idx="608">
                        <c:v>2.034E-2</c:v>
                      </c:pt>
                      <c:pt idx="609">
                        <c:v>1.7989999999999999E-2</c:v>
                      </c:pt>
                      <c:pt idx="610">
                        <c:v>6.3600000000000002E-3</c:v>
                      </c:pt>
                      <c:pt idx="611">
                        <c:v>4.81E-3</c:v>
                      </c:pt>
                      <c:pt idx="612">
                        <c:v>8.4399999999999996E-3</c:v>
                      </c:pt>
                      <c:pt idx="613">
                        <c:v>1.072E-2</c:v>
                      </c:pt>
                      <c:pt idx="614">
                        <c:v>9.9699999999999997E-3</c:v>
                      </c:pt>
                      <c:pt idx="615">
                        <c:v>1.4189999999999999E-2</c:v>
                      </c:pt>
                      <c:pt idx="616">
                        <c:v>1.813E-2</c:v>
                      </c:pt>
                      <c:pt idx="617">
                        <c:v>1.8710000000000001E-2</c:v>
                      </c:pt>
                      <c:pt idx="618">
                        <c:v>1.821E-2</c:v>
                      </c:pt>
                      <c:pt idx="619">
                        <c:v>1.8339999999999999E-2</c:v>
                      </c:pt>
                      <c:pt idx="620">
                        <c:v>4.2399999999999998E-3</c:v>
                      </c:pt>
                      <c:pt idx="621">
                        <c:v>-1.072E-2</c:v>
                      </c:pt>
                      <c:pt idx="622">
                        <c:v>-7.0099999999999997E-3</c:v>
                      </c:pt>
                      <c:pt idx="623">
                        <c:v>2.3E-2</c:v>
                      </c:pt>
                      <c:pt idx="624">
                        <c:v>1.7930000000000001E-2</c:v>
                      </c:pt>
                      <c:pt idx="625">
                        <c:v>-8.3899999999999999E-3</c:v>
                      </c:pt>
                      <c:pt idx="626">
                        <c:v>-8.2100000000000003E-3</c:v>
                      </c:pt>
                      <c:pt idx="627">
                        <c:v>1.6729999999999998E-2</c:v>
                      </c:pt>
                      <c:pt idx="628">
                        <c:v>1.239E-2</c:v>
                      </c:pt>
                      <c:pt idx="629">
                        <c:v>-2.2000000000000001E-3</c:v>
                      </c:pt>
                      <c:pt idx="630">
                        <c:v>-1.6900000000000001E-3</c:v>
                      </c:pt>
                      <c:pt idx="631">
                        <c:v>1.7409999999999998E-2</c:v>
                      </c:pt>
                      <c:pt idx="632">
                        <c:v>1.0200000000000001E-2</c:v>
                      </c:pt>
                      <c:pt idx="633">
                        <c:v>8.2299999999999995E-3</c:v>
                      </c:pt>
                      <c:pt idx="634" formatCode="0.00E+00">
                        <c:v>-7.7519100000000005E-4</c:v>
                      </c:pt>
                      <c:pt idx="635" formatCode="0.00E+00">
                        <c:v>8.51752E-4</c:v>
                      </c:pt>
                      <c:pt idx="636">
                        <c:v>6.3699999999999998E-3</c:v>
                      </c:pt>
                      <c:pt idx="637">
                        <c:v>1.504E-2</c:v>
                      </c:pt>
                      <c:pt idx="638" formatCode="0.00E+00">
                        <c:v>1.92807E-4</c:v>
                      </c:pt>
                      <c:pt idx="639">
                        <c:v>-1.46E-2</c:v>
                      </c:pt>
                      <c:pt idx="640">
                        <c:v>-1.99E-3</c:v>
                      </c:pt>
                      <c:pt idx="641">
                        <c:v>1.252E-2</c:v>
                      </c:pt>
                      <c:pt idx="642">
                        <c:v>4.3099999999999996E-3</c:v>
                      </c:pt>
                      <c:pt idx="643">
                        <c:v>-2.8E-3</c:v>
                      </c:pt>
                      <c:pt idx="644">
                        <c:v>-4.4900000000000001E-3</c:v>
                      </c:pt>
                      <c:pt idx="645">
                        <c:v>1.23E-3</c:v>
                      </c:pt>
                      <c:pt idx="646">
                        <c:v>-1.5630000000000002E-2</c:v>
                      </c:pt>
                      <c:pt idx="647">
                        <c:v>-1.34E-2</c:v>
                      </c:pt>
                      <c:pt idx="648">
                        <c:v>-9.11E-3</c:v>
                      </c:pt>
                      <c:pt idx="649">
                        <c:v>8.4100000000000008E-3</c:v>
                      </c:pt>
                      <c:pt idx="650">
                        <c:v>-6.7799999999999996E-3</c:v>
                      </c:pt>
                      <c:pt idx="651">
                        <c:v>-2.5100000000000001E-3</c:v>
                      </c:pt>
                      <c:pt idx="652">
                        <c:v>1.4370000000000001E-2</c:v>
                      </c:pt>
                      <c:pt idx="653">
                        <c:v>2.009E-2</c:v>
                      </c:pt>
                      <c:pt idx="654">
                        <c:v>2.5300000000000001E-3</c:v>
                      </c:pt>
                      <c:pt idx="655">
                        <c:v>-5.3600000000000002E-3</c:v>
                      </c:pt>
                      <c:pt idx="656">
                        <c:v>1.593E-2</c:v>
                      </c:pt>
                      <c:pt idx="657">
                        <c:v>1.75E-3</c:v>
                      </c:pt>
                      <c:pt idx="658">
                        <c:v>-6.62E-3</c:v>
                      </c:pt>
                      <c:pt idx="659">
                        <c:v>-1.5859999999999999E-2</c:v>
                      </c:pt>
                      <c:pt idx="660">
                        <c:v>-1.1220000000000001E-2</c:v>
                      </c:pt>
                      <c:pt idx="661">
                        <c:v>-2.0660000000000001E-2</c:v>
                      </c:pt>
                      <c:pt idx="662">
                        <c:v>-1.5910000000000001E-2</c:v>
                      </c:pt>
                      <c:pt idx="663">
                        <c:v>-1.142E-2</c:v>
                      </c:pt>
                      <c:pt idx="664">
                        <c:v>-9.9000000000000008E-3</c:v>
                      </c:pt>
                      <c:pt idx="665">
                        <c:v>-1.9890000000000001E-2</c:v>
                      </c:pt>
                      <c:pt idx="666">
                        <c:v>1.6199999999999999E-3</c:v>
                      </c:pt>
                      <c:pt idx="667">
                        <c:v>1.9349999999999999E-2</c:v>
                      </c:pt>
                      <c:pt idx="668">
                        <c:v>1.064E-2</c:v>
                      </c:pt>
                      <c:pt idx="669">
                        <c:v>-1.3820000000000001E-2</c:v>
                      </c:pt>
                      <c:pt idx="670">
                        <c:v>-1.2019999999999999E-2</c:v>
                      </c:pt>
                      <c:pt idx="671">
                        <c:v>-1.308E-2</c:v>
                      </c:pt>
                      <c:pt idx="672">
                        <c:v>-2.128E-2</c:v>
                      </c:pt>
                      <c:pt idx="673">
                        <c:v>-1.367E-2</c:v>
                      </c:pt>
                      <c:pt idx="674">
                        <c:v>1.98E-3</c:v>
                      </c:pt>
                      <c:pt idx="675">
                        <c:v>1.9300000000000001E-3</c:v>
                      </c:pt>
                      <c:pt idx="676">
                        <c:v>1.81E-3</c:v>
                      </c:pt>
                      <c:pt idx="677">
                        <c:v>-1.5900000000000001E-3</c:v>
                      </c:pt>
                      <c:pt idx="678">
                        <c:v>3.0100000000000001E-3</c:v>
                      </c:pt>
                      <c:pt idx="679">
                        <c:v>2.0109999999999999E-2</c:v>
                      </c:pt>
                      <c:pt idx="680">
                        <c:v>2.002E-2</c:v>
                      </c:pt>
                      <c:pt idx="681">
                        <c:v>1.8540000000000001E-2</c:v>
                      </c:pt>
                      <c:pt idx="682">
                        <c:v>-8.5000000000000006E-3</c:v>
                      </c:pt>
                      <c:pt idx="683">
                        <c:v>-2.4199999999999998E-3</c:v>
                      </c:pt>
                      <c:pt idx="684" formatCode="0.00E+00">
                        <c:v>5.8909000000000001E-4</c:v>
                      </c:pt>
                      <c:pt idx="685">
                        <c:v>2.1350000000000001E-2</c:v>
                      </c:pt>
                      <c:pt idx="686">
                        <c:v>1.23E-2</c:v>
                      </c:pt>
                      <c:pt idx="687">
                        <c:v>-3.8899999999999998E-3</c:v>
                      </c:pt>
                      <c:pt idx="688">
                        <c:v>-3.1370000000000002E-2</c:v>
                      </c:pt>
                      <c:pt idx="689">
                        <c:v>-2.5190000000000001E-2</c:v>
                      </c:pt>
                      <c:pt idx="690">
                        <c:v>-3.2730000000000002E-2</c:v>
                      </c:pt>
                      <c:pt idx="691">
                        <c:v>-1.444E-2</c:v>
                      </c:pt>
                      <c:pt idx="692">
                        <c:v>-1.8689999999999998E-2</c:v>
                      </c:pt>
                      <c:pt idx="693">
                        <c:v>-8.3300000000000006E-3</c:v>
                      </c:pt>
                      <c:pt idx="694">
                        <c:v>-2.8299999999999999E-2</c:v>
                      </c:pt>
                      <c:pt idx="695">
                        <c:v>-1.4710000000000001E-2</c:v>
                      </c:pt>
                      <c:pt idx="696">
                        <c:v>-1.9740000000000001E-2</c:v>
                      </c:pt>
                      <c:pt idx="697">
                        <c:v>-8.2400000000000008E-3</c:v>
                      </c:pt>
                      <c:pt idx="698">
                        <c:v>-7.28E-3</c:v>
                      </c:pt>
                      <c:pt idx="699">
                        <c:v>5.2100000000000002E-3</c:v>
                      </c:pt>
                      <c:pt idx="700">
                        <c:v>-9.1199999999999996E-3</c:v>
                      </c:pt>
                      <c:pt idx="701">
                        <c:v>-1.584E-2</c:v>
                      </c:pt>
                      <c:pt idx="702">
                        <c:v>-2.998E-2</c:v>
                      </c:pt>
                      <c:pt idx="703">
                        <c:v>-2.9159999999999998E-2</c:v>
                      </c:pt>
                      <c:pt idx="704">
                        <c:v>-3.1329999999999997E-2</c:v>
                      </c:pt>
                      <c:pt idx="705">
                        <c:v>-2.972E-2</c:v>
                      </c:pt>
                      <c:pt idx="706">
                        <c:v>-1.8939999999999999E-2</c:v>
                      </c:pt>
                      <c:pt idx="707">
                        <c:v>6.4799999999999996E-3</c:v>
                      </c:pt>
                      <c:pt idx="708">
                        <c:v>2.349E-2</c:v>
                      </c:pt>
                      <c:pt idx="709">
                        <c:v>1.225E-2</c:v>
                      </c:pt>
                      <c:pt idx="710">
                        <c:v>-1.8239999999999999E-2</c:v>
                      </c:pt>
                      <c:pt idx="711">
                        <c:v>-3.7039999999999997E-2</c:v>
                      </c:pt>
                      <c:pt idx="712">
                        <c:v>-2.6409999999999999E-2</c:v>
                      </c:pt>
                      <c:pt idx="713">
                        <c:v>-6.9699999999999996E-3</c:v>
                      </c:pt>
                      <c:pt idx="714">
                        <c:v>-6.7400000000000003E-3</c:v>
                      </c:pt>
                      <c:pt idx="715">
                        <c:v>-5.5999999999999999E-3</c:v>
                      </c:pt>
                      <c:pt idx="716">
                        <c:v>6.28E-3</c:v>
                      </c:pt>
                      <c:pt idx="717">
                        <c:v>2.6759999999999999E-2</c:v>
                      </c:pt>
                      <c:pt idx="718">
                        <c:v>2.9000000000000001E-2</c:v>
                      </c:pt>
                      <c:pt idx="719">
                        <c:v>3.3600000000000001E-3</c:v>
                      </c:pt>
                      <c:pt idx="720">
                        <c:v>-1.678E-2</c:v>
                      </c:pt>
                      <c:pt idx="721">
                        <c:v>-2.2249999999999999E-2</c:v>
                      </c:pt>
                      <c:pt idx="722">
                        <c:v>-4.8199999999999996E-3</c:v>
                      </c:pt>
                      <c:pt idx="723">
                        <c:v>-5.9800000000000001E-3</c:v>
                      </c:pt>
                      <c:pt idx="724">
                        <c:v>-1.06E-2</c:v>
                      </c:pt>
                      <c:pt idx="725">
                        <c:v>-1.67E-3</c:v>
                      </c:pt>
                      <c:pt idx="726">
                        <c:v>7.7799999999999996E-3</c:v>
                      </c:pt>
                      <c:pt idx="727" formatCode="0.00E+00">
                        <c:v>-5.2908399999999998E-4</c:v>
                      </c:pt>
                      <c:pt idx="728">
                        <c:v>-1.461E-2</c:v>
                      </c:pt>
                      <c:pt idx="729">
                        <c:v>-4.9500000000000004E-3</c:v>
                      </c:pt>
                      <c:pt idx="730">
                        <c:v>9.1699999999999993E-3</c:v>
                      </c:pt>
                      <c:pt idx="731">
                        <c:v>1.252E-2</c:v>
                      </c:pt>
                      <c:pt idx="732">
                        <c:v>1.338E-2</c:v>
                      </c:pt>
                      <c:pt idx="733">
                        <c:v>1.6310000000000002E-2</c:v>
                      </c:pt>
                      <c:pt idx="734">
                        <c:v>1.8370000000000001E-2</c:v>
                      </c:pt>
                      <c:pt idx="735">
                        <c:v>8.8900000000000003E-3</c:v>
                      </c:pt>
                      <c:pt idx="736">
                        <c:v>-1.039E-2</c:v>
                      </c:pt>
                      <c:pt idx="737">
                        <c:v>-9.2499999999999995E-3</c:v>
                      </c:pt>
                      <c:pt idx="738">
                        <c:v>2.2579999999999999E-2</c:v>
                      </c:pt>
                      <c:pt idx="739">
                        <c:v>3.3980000000000003E-2</c:v>
                      </c:pt>
                      <c:pt idx="740">
                        <c:v>1.1730000000000001E-2</c:v>
                      </c:pt>
                      <c:pt idx="741">
                        <c:v>-6.8799999999999998E-3</c:v>
                      </c:pt>
                      <c:pt idx="742">
                        <c:v>5.77E-3</c:v>
                      </c:pt>
                      <c:pt idx="743" formatCode="0.00E+00">
                        <c:v>-1.03428E-4</c:v>
                      </c:pt>
                      <c:pt idx="744">
                        <c:v>-1.516E-2</c:v>
                      </c:pt>
                      <c:pt idx="745">
                        <c:v>8.4600000000000005E-3</c:v>
                      </c:pt>
                      <c:pt idx="746">
                        <c:v>5.2080000000000001E-2</c:v>
                      </c:pt>
                      <c:pt idx="747">
                        <c:v>5.8979999999999998E-2</c:v>
                      </c:pt>
                      <c:pt idx="748">
                        <c:v>1.4590000000000001E-2</c:v>
                      </c:pt>
                      <c:pt idx="749">
                        <c:v>-5.7499999999999999E-3</c:v>
                      </c:pt>
                      <c:pt idx="750">
                        <c:v>1.226E-2</c:v>
                      </c:pt>
                      <c:pt idx="751">
                        <c:v>4.122E-2</c:v>
                      </c:pt>
                      <c:pt idx="752">
                        <c:v>3.1870000000000002E-2</c:v>
                      </c:pt>
                      <c:pt idx="753">
                        <c:v>6.4400000000000004E-3</c:v>
                      </c:pt>
                      <c:pt idx="754">
                        <c:v>-7.8799999999999999E-3</c:v>
                      </c:pt>
                      <c:pt idx="755">
                        <c:v>9.3900000000000008E-3</c:v>
                      </c:pt>
                      <c:pt idx="756">
                        <c:v>4.1549999999999997E-2</c:v>
                      </c:pt>
                      <c:pt idx="757">
                        <c:v>4.8820000000000002E-2</c:v>
                      </c:pt>
                      <c:pt idx="758">
                        <c:v>2.5159999999999998E-2</c:v>
                      </c:pt>
                      <c:pt idx="759">
                        <c:v>-2.9299999999999999E-3</c:v>
                      </c:pt>
                      <c:pt idx="760">
                        <c:v>-3.98E-3</c:v>
                      </c:pt>
                      <c:pt idx="761">
                        <c:v>1.6000000000000001E-3</c:v>
                      </c:pt>
                      <c:pt idx="762">
                        <c:v>3.6769999999999997E-2</c:v>
                      </c:pt>
                      <c:pt idx="763">
                        <c:v>5.1180000000000003E-2</c:v>
                      </c:pt>
                      <c:pt idx="764">
                        <c:v>7.399E-2</c:v>
                      </c:pt>
                      <c:pt idx="765">
                        <c:v>3.6139999999999999E-2</c:v>
                      </c:pt>
                      <c:pt idx="766">
                        <c:v>2.657E-2</c:v>
                      </c:pt>
                      <c:pt idx="767">
                        <c:v>3.8859999999999999E-2</c:v>
                      </c:pt>
                      <c:pt idx="768">
                        <c:v>5.305E-2</c:v>
                      </c:pt>
                      <c:pt idx="769">
                        <c:v>3.925E-2</c:v>
                      </c:pt>
                      <c:pt idx="770">
                        <c:v>3.6819999999999999E-2</c:v>
                      </c:pt>
                      <c:pt idx="771">
                        <c:v>5.9839999999999997E-2</c:v>
                      </c:pt>
                      <c:pt idx="772">
                        <c:v>6.1350000000000002E-2</c:v>
                      </c:pt>
                      <c:pt idx="773">
                        <c:v>7.1859999999999993E-2</c:v>
                      </c:pt>
                      <c:pt idx="774">
                        <c:v>5.3080000000000002E-2</c:v>
                      </c:pt>
                      <c:pt idx="775">
                        <c:v>1.171E-2</c:v>
                      </c:pt>
                      <c:pt idx="776">
                        <c:v>-6.13E-3</c:v>
                      </c:pt>
                      <c:pt idx="777">
                        <c:v>1.9740000000000001E-2</c:v>
                      </c:pt>
                      <c:pt idx="778">
                        <c:v>4.7480000000000001E-2</c:v>
                      </c:pt>
                      <c:pt idx="779">
                        <c:v>3.9300000000000002E-2</c:v>
                      </c:pt>
                      <c:pt idx="780">
                        <c:v>3.7499999999999999E-2</c:v>
                      </c:pt>
                      <c:pt idx="781">
                        <c:v>3.424E-2</c:v>
                      </c:pt>
                      <c:pt idx="782">
                        <c:v>3.44E-2</c:v>
                      </c:pt>
                      <c:pt idx="783">
                        <c:v>3.0040000000000001E-2</c:v>
                      </c:pt>
                      <c:pt idx="784">
                        <c:v>2.4649999999999998E-2</c:v>
                      </c:pt>
                      <c:pt idx="785">
                        <c:v>2.5739999999999999E-2</c:v>
                      </c:pt>
                      <c:pt idx="786">
                        <c:v>3.2829999999999998E-2</c:v>
                      </c:pt>
                      <c:pt idx="787">
                        <c:v>4.1790000000000001E-2</c:v>
                      </c:pt>
                      <c:pt idx="788">
                        <c:v>4.2189999999999998E-2</c:v>
                      </c:pt>
                      <c:pt idx="789">
                        <c:v>4.48E-2</c:v>
                      </c:pt>
                      <c:pt idx="790">
                        <c:v>6.2659999999999993E-2</c:v>
                      </c:pt>
                      <c:pt idx="791">
                        <c:v>7.009E-2</c:v>
                      </c:pt>
                      <c:pt idx="792">
                        <c:v>6.5720000000000001E-2</c:v>
                      </c:pt>
                      <c:pt idx="793">
                        <c:v>4.1090000000000002E-2</c:v>
                      </c:pt>
                      <c:pt idx="794">
                        <c:v>4.2419999999999999E-2</c:v>
                      </c:pt>
                      <c:pt idx="795">
                        <c:v>6.0979999999999999E-2</c:v>
                      </c:pt>
                      <c:pt idx="796">
                        <c:v>7.1230000000000002E-2</c:v>
                      </c:pt>
                      <c:pt idx="797">
                        <c:v>5.169E-2</c:v>
                      </c:pt>
                      <c:pt idx="798">
                        <c:v>3.789E-2</c:v>
                      </c:pt>
                      <c:pt idx="799">
                        <c:v>4.1480000000000003E-2</c:v>
                      </c:pt>
                      <c:pt idx="800">
                        <c:v>6.6610000000000003E-2</c:v>
                      </c:pt>
                      <c:pt idx="801">
                        <c:v>6.5420000000000006E-2</c:v>
                      </c:pt>
                      <c:pt idx="802">
                        <c:v>4.6719999999999998E-2</c:v>
                      </c:pt>
                      <c:pt idx="803">
                        <c:v>3.6339999999999997E-2</c:v>
                      </c:pt>
                      <c:pt idx="804">
                        <c:v>6.4630000000000007E-2</c:v>
                      </c:pt>
                      <c:pt idx="805">
                        <c:v>6.6409999999999997E-2</c:v>
                      </c:pt>
                      <c:pt idx="806">
                        <c:v>5.1749999999999997E-2</c:v>
                      </c:pt>
                      <c:pt idx="807">
                        <c:v>4.8939999999999997E-2</c:v>
                      </c:pt>
                      <c:pt idx="808">
                        <c:v>7.6660000000000006E-2</c:v>
                      </c:pt>
                      <c:pt idx="809">
                        <c:v>6.9110000000000005E-2</c:v>
                      </c:pt>
                      <c:pt idx="810">
                        <c:v>7.4349999999999999E-2</c:v>
                      </c:pt>
                      <c:pt idx="811">
                        <c:v>6.8809999999999996E-2</c:v>
                      </c:pt>
                      <c:pt idx="812">
                        <c:v>7.0790000000000006E-2</c:v>
                      </c:pt>
                      <c:pt idx="813">
                        <c:v>6.1249999999999999E-2</c:v>
                      </c:pt>
                      <c:pt idx="814">
                        <c:v>8.1229999999999997E-2</c:v>
                      </c:pt>
                      <c:pt idx="815">
                        <c:v>9.937E-2</c:v>
                      </c:pt>
                      <c:pt idx="816">
                        <c:v>0.11348</c:v>
                      </c:pt>
                      <c:pt idx="817">
                        <c:v>9.7369999999999998E-2</c:v>
                      </c:pt>
                      <c:pt idx="818">
                        <c:v>6.7809999999999995E-2</c:v>
                      </c:pt>
                      <c:pt idx="819">
                        <c:v>7.5520000000000004E-2</c:v>
                      </c:pt>
                      <c:pt idx="820">
                        <c:v>0.10147</c:v>
                      </c:pt>
                      <c:pt idx="821">
                        <c:v>0.10727</c:v>
                      </c:pt>
                      <c:pt idx="822">
                        <c:v>0.11115999999999999</c:v>
                      </c:pt>
                      <c:pt idx="823">
                        <c:v>0.12648000000000001</c:v>
                      </c:pt>
                      <c:pt idx="824">
                        <c:v>0.11855</c:v>
                      </c:pt>
                      <c:pt idx="825">
                        <c:v>9.7500000000000003E-2</c:v>
                      </c:pt>
                      <c:pt idx="826">
                        <c:v>0.10392999999999999</c:v>
                      </c:pt>
                      <c:pt idx="827">
                        <c:v>0.12099</c:v>
                      </c:pt>
                      <c:pt idx="828">
                        <c:v>0.12313</c:v>
                      </c:pt>
                      <c:pt idx="829">
                        <c:v>0.12705</c:v>
                      </c:pt>
                      <c:pt idx="830">
                        <c:v>0.14088999999999999</c:v>
                      </c:pt>
                      <c:pt idx="831">
                        <c:v>0.14079</c:v>
                      </c:pt>
                      <c:pt idx="832">
                        <c:v>0.12243999999999999</c:v>
                      </c:pt>
                      <c:pt idx="833">
                        <c:v>0.11617</c:v>
                      </c:pt>
                      <c:pt idx="834">
                        <c:v>0.15631</c:v>
                      </c:pt>
                      <c:pt idx="835">
                        <c:v>0.2006</c:v>
                      </c:pt>
                      <c:pt idx="836">
                        <c:v>0.2097</c:v>
                      </c:pt>
                      <c:pt idx="837">
                        <c:v>0.17857000000000001</c:v>
                      </c:pt>
                      <c:pt idx="838">
                        <c:v>0.15059</c:v>
                      </c:pt>
                      <c:pt idx="839">
                        <c:v>0.16685</c:v>
                      </c:pt>
                      <c:pt idx="840">
                        <c:v>0.21140999999999999</c:v>
                      </c:pt>
                      <c:pt idx="841">
                        <c:v>0.23269000000000001</c:v>
                      </c:pt>
                      <c:pt idx="842">
                        <c:v>0.22655</c:v>
                      </c:pt>
                      <c:pt idx="843">
                        <c:v>0.22511</c:v>
                      </c:pt>
                      <c:pt idx="844">
                        <c:v>0.24077999999999999</c:v>
                      </c:pt>
                      <c:pt idx="845">
                        <c:v>0.23222999999999999</c:v>
                      </c:pt>
                      <c:pt idx="846">
                        <c:v>0.24721000000000001</c:v>
                      </c:pt>
                      <c:pt idx="847">
                        <c:v>0.24826999999999999</c:v>
                      </c:pt>
                      <c:pt idx="848">
                        <c:v>0.23913000000000001</c:v>
                      </c:pt>
                      <c:pt idx="849">
                        <c:v>0.23347000000000001</c:v>
                      </c:pt>
                      <c:pt idx="850">
                        <c:v>0.26468999999999998</c:v>
                      </c:pt>
                      <c:pt idx="851">
                        <c:v>0.27844000000000002</c:v>
                      </c:pt>
                      <c:pt idx="852">
                        <c:v>0.27505000000000002</c:v>
                      </c:pt>
                      <c:pt idx="853">
                        <c:v>0.29736000000000001</c:v>
                      </c:pt>
                      <c:pt idx="854">
                        <c:v>0.32895000000000002</c:v>
                      </c:pt>
                      <c:pt idx="855">
                        <c:v>0.32690999999999998</c:v>
                      </c:pt>
                      <c:pt idx="856">
                        <c:v>0.31807999999999997</c:v>
                      </c:pt>
                      <c:pt idx="857">
                        <c:v>0.33344000000000001</c:v>
                      </c:pt>
                      <c:pt idx="858">
                        <c:v>0.37324000000000002</c:v>
                      </c:pt>
                      <c:pt idx="859">
                        <c:v>0.37961</c:v>
                      </c:pt>
                      <c:pt idx="860">
                        <c:v>0.36393999999999999</c:v>
                      </c:pt>
                      <c:pt idx="861">
                        <c:v>0.37319000000000002</c:v>
                      </c:pt>
                      <c:pt idx="862">
                        <c:v>0.41110000000000002</c:v>
                      </c:pt>
                      <c:pt idx="863">
                        <c:v>0.41702</c:v>
                      </c:pt>
                      <c:pt idx="864">
                        <c:v>0.41374</c:v>
                      </c:pt>
                      <c:pt idx="865">
                        <c:v>0.43346000000000001</c:v>
                      </c:pt>
                      <c:pt idx="866">
                        <c:v>0.46761000000000003</c:v>
                      </c:pt>
                      <c:pt idx="867">
                        <c:v>0.48</c:v>
                      </c:pt>
                      <c:pt idx="868">
                        <c:v>0.49114999999999998</c:v>
                      </c:pt>
                      <c:pt idx="869">
                        <c:v>0.50395999999999996</c:v>
                      </c:pt>
                      <c:pt idx="870">
                        <c:v>0.53839000000000004</c:v>
                      </c:pt>
                      <c:pt idx="871">
                        <c:v>0.57703000000000004</c:v>
                      </c:pt>
                      <c:pt idx="872">
                        <c:v>0.59406999999999999</c:v>
                      </c:pt>
                      <c:pt idx="873">
                        <c:v>0.57218999999999998</c:v>
                      </c:pt>
                      <c:pt idx="874">
                        <c:v>0.56466000000000005</c:v>
                      </c:pt>
                      <c:pt idx="875">
                        <c:v>0.59367999999999999</c:v>
                      </c:pt>
                      <c:pt idx="876">
                        <c:v>0.63814000000000004</c:v>
                      </c:pt>
                      <c:pt idx="877">
                        <c:v>0.63473000000000002</c:v>
                      </c:pt>
                      <c:pt idx="878">
                        <c:v>0.62114999999999998</c:v>
                      </c:pt>
                      <c:pt idx="879">
                        <c:v>0.63043000000000005</c:v>
                      </c:pt>
                      <c:pt idx="880">
                        <c:v>0.69467000000000001</c:v>
                      </c:pt>
                      <c:pt idx="881">
                        <c:v>0.75844999999999996</c:v>
                      </c:pt>
                      <c:pt idx="882">
                        <c:v>0.76295999999999997</c:v>
                      </c:pt>
                      <c:pt idx="883">
                        <c:v>0.72096000000000005</c:v>
                      </c:pt>
                      <c:pt idx="884">
                        <c:v>0.71531999999999996</c:v>
                      </c:pt>
                      <c:pt idx="885">
                        <c:v>0.79452</c:v>
                      </c:pt>
                      <c:pt idx="886">
                        <c:v>0.86238999999999999</c:v>
                      </c:pt>
                      <c:pt idx="887">
                        <c:v>0.87673000000000001</c:v>
                      </c:pt>
                      <c:pt idx="888">
                        <c:v>0.85616000000000003</c:v>
                      </c:pt>
                      <c:pt idx="889">
                        <c:v>0.84992999999999996</c:v>
                      </c:pt>
                      <c:pt idx="890">
                        <c:v>0.86219999999999997</c:v>
                      </c:pt>
                      <c:pt idx="891">
                        <c:v>0.93179000000000001</c:v>
                      </c:pt>
                      <c:pt idx="892">
                        <c:v>0.99580999999999997</c:v>
                      </c:pt>
                      <c:pt idx="893">
                        <c:v>1.03555</c:v>
                      </c:pt>
                      <c:pt idx="894">
                        <c:v>1.0205599999999999</c:v>
                      </c:pt>
                      <c:pt idx="895">
                        <c:v>1.01738</c:v>
                      </c:pt>
                      <c:pt idx="896">
                        <c:v>1.0349999999999999</c:v>
                      </c:pt>
                      <c:pt idx="897">
                        <c:v>1.10426</c:v>
                      </c:pt>
                      <c:pt idx="898">
                        <c:v>1.16482</c:v>
                      </c:pt>
                      <c:pt idx="899">
                        <c:v>1.1707000000000001</c:v>
                      </c:pt>
                      <c:pt idx="900">
                        <c:v>1.1790799999999999</c:v>
                      </c:pt>
                      <c:pt idx="901">
                        <c:v>1.1903600000000001</c:v>
                      </c:pt>
                      <c:pt idx="902">
                        <c:v>1.2029000000000001</c:v>
                      </c:pt>
                      <c:pt idx="903">
                        <c:v>1.2181</c:v>
                      </c:pt>
                      <c:pt idx="904">
                        <c:v>1.2796700000000001</c:v>
                      </c:pt>
                      <c:pt idx="905">
                        <c:v>1.32961</c:v>
                      </c:pt>
                      <c:pt idx="906">
                        <c:v>1.35304</c:v>
                      </c:pt>
                      <c:pt idx="907">
                        <c:v>1.3594299999999999</c:v>
                      </c:pt>
                      <c:pt idx="908">
                        <c:v>1.3920300000000001</c:v>
                      </c:pt>
                      <c:pt idx="909">
                        <c:v>1.4692000000000001</c:v>
                      </c:pt>
                      <c:pt idx="910">
                        <c:v>1.5657300000000001</c:v>
                      </c:pt>
                      <c:pt idx="911">
                        <c:v>1.62805</c:v>
                      </c:pt>
                      <c:pt idx="912">
                        <c:v>1.64649</c:v>
                      </c:pt>
                      <c:pt idx="913">
                        <c:v>1.66489</c:v>
                      </c:pt>
                      <c:pt idx="914">
                        <c:v>1.71811</c:v>
                      </c:pt>
                      <c:pt idx="915">
                        <c:v>1.77159</c:v>
                      </c:pt>
                      <c:pt idx="916">
                        <c:v>1.7922</c:v>
                      </c:pt>
                      <c:pt idx="917">
                        <c:v>1.78688</c:v>
                      </c:pt>
                      <c:pt idx="918">
                        <c:v>1.8355900000000001</c:v>
                      </c:pt>
                      <c:pt idx="919">
                        <c:v>1.9288799999999999</c:v>
                      </c:pt>
                      <c:pt idx="920">
                        <c:v>2.00963</c:v>
                      </c:pt>
                      <c:pt idx="921">
                        <c:v>2.0511200000000001</c:v>
                      </c:pt>
                      <c:pt idx="922">
                        <c:v>2.0720399999999999</c:v>
                      </c:pt>
                      <c:pt idx="923">
                        <c:v>2.1014499999999998</c:v>
                      </c:pt>
                      <c:pt idx="924">
                        <c:v>2.1246200000000002</c:v>
                      </c:pt>
                      <c:pt idx="925">
                        <c:v>2.1484299999999998</c:v>
                      </c:pt>
                      <c:pt idx="926">
                        <c:v>2.2247599999999998</c:v>
                      </c:pt>
                      <c:pt idx="927">
                        <c:v>2.3458399999999999</c:v>
                      </c:pt>
                      <c:pt idx="928">
                        <c:v>2.4373999999999998</c:v>
                      </c:pt>
                      <c:pt idx="929">
                        <c:v>2.4207900000000002</c:v>
                      </c:pt>
                      <c:pt idx="930">
                        <c:v>2.4132600000000002</c:v>
                      </c:pt>
                      <c:pt idx="931">
                        <c:v>2.4973299999999998</c:v>
                      </c:pt>
                      <c:pt idx="932">
                        <c:v>2.5814400000000002</c:v>
                      </c:pt>
                      <c:pt idx="933">
                        <c:v>2.60778</c:v>
                      </c:pt>
                      <c:pt idx="934">
                        <c:v>2.62452</c:v>
                      </c:pt>
                      <c:pt idx="935">
                        <c:v>2.67232</c:v>
                      </c:pt>
                      <c:pt idx="936">
                        <c:v>2.68283</c:v>
                      </c:pt>
                      <c:pt idx="937">
                        <c:v>2.6798500000000001</c:v>
                      </c:pt>
                      <c:pt idx="938">
                        <c:v>2.6747299999999998</c:v>
                      </c:pt>
                      <c:pt idx="939">
                        <c:v>2.66276</c:v>
                      </c:pt>
                      <c:pt idx="940">
                        <c:v>2.6914099999999999</c:v>
                      </c:pt>
                      <c:pt idx="941">
                        <c:v>2.7055699999999998</c:v>
                      </c:pt>
                      <c:pt idx="942">
                        <c:v>2.7239499999999999</c:v>
                      </c:pt>
                      <c:pt idx="943">
                        <c:v>2.68607</c:v>
                      </c:pt>
                      <c:pt idx="944">
                        <c:v>2.6621999999999999</c:v>
                      </c:pt>
                      <c:pt idx="945">
                        <c:v>2.6584099999999999</c:v>
                      </c:pt>
                      <c:pt idx="946">
                        <c:v>2.6757499999999999</c:v>
                      </c:pt>
                      <c:pt idx="947">
                        <c:v>2.6997900000000001</c:v>
                      </c:pt>
                      <c:pt idx="948">
                        <c:v>2.7197200000000001</c:v>
                      </c:pt>
                      <c:pt idx="949">
                        <c:v>2.7172999999999998</c:v>
                      </c:pt>
                      <c:pt idx="950">
                        <c:v>2.6680700000000002</c:v>
                      </c:pt>
                      <c:pt idx="951">
                        <c:v>2.6688200000000002</c:v>
                      </c:pt>
                      <c:pt idx="952">
                        <c:v>2.6815000000000002</c:v>
                      </c:pt>
                      <c:pt idx="953">
                        <c:v>2.6643500000000002</c:v>
                      </c:pt>
                      <c:pt idx="954">
                        <c:v>2.6516500000000001</c:v>
                      </c:pt>
                      <c:pt idx="955">
                        <c:v>2.6949900000000002</c:v>
                      </c:pt>
                      <c:pt idx="956">
                        <c:v>2.70086</c:v>
                      </c:pt>
                      <c:pt idx="957">
                        <c:v>2.6628099999999999</c:v>
                      </c:pt>
                      <c:pt idx="958">
                        <c:v>2.62818</c:v>
                      </c:pt>
                      <c:pt idx="959">
                        <c:v>2.6786500000000002</c:v>
                      </c:pt>
                      <c:pt idx="960">
                        <c:v>2.75902</c:v>
                      </c:pt>
                      <c:pt idx="961">
                        <c:v>2.7738700000000001</c:v>
                      </c:pt>
                      <c:pt idx="962">
                        <c:v>2.7392799999999999</c:v>
                      </c:pt>
                      <c:pt idx="963">
                        <c:v>2.7202000000000002</c:v>
                      </c:pt>
                      <c:pt idx="964">
                        <c:v>2.7263199999999999</c:v>
                      </c:pt>
                      <c:pt idx="965">
                        <c:v>2.7291799999999999</c:v>
                      </c:pt>
                      <c:pt idx="966">
                        <c:v>2.7413500000000002</c:v>
                      </c:pt>
                      <c:pt idx="967">
                        <c:v>2.7395399999999999</c:v>
                      </c:pt>
                      <c:pt idx="968">
                        <c:v>2.7018200000000001</c:v>
                      </c:pt>
                      <c:pt idx="969">
                        <c:v>2.6772</c:v>
                      </c:pt>
                      <c:pt idx="970">
                        <c:v>2.7011699999999998</c:v>
                      </c:pt>
                      <c:pt idx="971">
                        <c:v>2.7065999999999999</c:v>
                      </c:pt>
                      <c:pt idx="972">
                        <c:v>2.69137</c:v>
                      </c:pt>
                      <c:pt idx="973">
                        <c:v>2.6581100000000002</c:v>
                      </c:pt>
                      <c:pt idx="974">
                        <c:v>2.6563599999999998</c:v>
                      </c:pt>
                      <c:pt idx="975">
                        <c:v>2.61368</c:v>
                      </c:pt>
                      <c:pt idx="976">
                        <c:v>2.5398399999999999</c:v>
                      </c:pt>
                      <c:pt idx="977">
                        <c:v>2.4914100000000001</c:v>
                      </c:pt>
                      <c:pt idx="978">
                        <c:v>2.4764599999999999</c:v>
                      </c:pt>
                      <c:pt idx="979">
                        <c:v>2.4138999999999999</c:v>
                      </c:pt>
                      <c:pt idx="980">
                        <c:v>2.31697</c:v>
                      </c:pt>
                      <c:pt idx="981">
                        <c:v>2.2904100000000001</c:v>
                      </c:pt>
                      <c:pt idx="982">
                        <c:v>2.2696399999999999</c:v>
                      </c:pt>
                      <c:pt idx="983">
                        <c:v>2.2015699999999998</c:v>
                      </c:pt>
                      <c:pt idx="984">
                        <c:v>2.1316000000000002</c:v>
                      </c:pt>
                      <c:pt idx="985">
                        <c:v>2.0815299999999999</c:v>
                      </c:pt>
                      <c:pt idx="986">
                        <c:v>2.0535700000000001</c:v>
                      </c:pt>
                      <c:pt idx="987">
                        <c:v>2.0121799999999999</c:v>
                      </c:pt>
                      <c:pt idx="988">
                        <c:v>1.92693</c:v>
                      </c:pt>
                      <c:pt idx="989">
                        <c:v>1.8277399999999999</c:v>
                      </c:pt>
                      <c:pt idx="990">
                        <c:v>1.8028999999999999</c:v>
                      </c:pt>
                      <c:pt idx="991">
                        <c:v>1.78298</c:v>
                      </c:pt>
                      <c:pt idx="992">
                        <c:v>1.7118199999999999</c:v>
                      </c:pt>
                      <c:pt idx="993">
                        <c:v>1.6660900000000001</c:v>
                      </c:pt>
                      <c:pt idx="994">
                        <c:v>1.64937</c:v>
                      </c:pt>
                      <c:pt idx="995">
                        <c:v>1.60581</c:v>
                      </c:pt>
                      <c:pt idx="996">
                        <c:v>1.5381499999999999</c:v>
                      </c:pt>
                      <c:pt idx="997">
                        <c:v>1.4937100000000001</c:v>
                      </c:pt>
                      <c:pt idx="998">
                        <c:v>1.4827999999999999</c:v>
                      </c:pt>
                      <c:pt idx="999">
                        <c:v>1.4933399999999999</c:v>
                      </c:pt>
                      <c:pt idx="1000">
                        <c:v>1.47763</c:v>
                      </c:pt>
                      <c:pt idx="1001">
                        <c:v>1.4509399999999999</c:v>
                      </c:pt>
                      <c:pt idx="1002">
                        <c:v>1.4412199999999999</c:v>
                      </c:pt>
                      <c:pt idx="1003">
                        <c:v>1.42824</c:v>
                      </c:pt>
                      <c:pt idx="1004">
                        <c:v>1.4033199999999999</c:v>
                      </c:pt>
                      <c:pt idx="1005">
                        <c:v>1.37707</c:v>
                      </c:pt>
                      <c:pt idx="1006">
                        <c:v>1.3539000000000001</c:v>
                      </c:pt>
                      <c:pt idx="1007">
                        <c:v>1.32639</c:v>
                      </c:pt>
                      <c:pt idx="1008">
                        <c:v>1.3347599999999999</c:v>
                      </c:pt>
                      <c:pt idx="1009">
                        <c:v>1.355</c:v>
                      </c:pt>
                      <c:pt idx="1010">
                        <c:v>1.34128</c:v>
                      </c:pt>
                      <c:pt idx="1011">
                        <c:v>1.2988599999999999</c:v>
                      </c:pt>
                      <c:pt idx="1012">
                        <c:v>1.2824599999999999</c:v>
                      </c:pt>
                      <c:pt idx="1013">
                        <c:v>1.3073999999999999</c:v>
                      </c:pt>
                      <c:pt idx="1014">
                        <c:v>1.3382799999999999</c:v>
                      </c:pt>
                      <c:pt idx="1015">
                        <c:v>1.31111</c:v>
                      </c:pt>
                      <c:pt idx="1016">
                        <c:v>1.25743</c:v>
                      </c:pt>
                      <c:pt idx="1017">
                        <c:v>1.2330700000000001</c:v>
                      </c:pt>
                      <c:pt idx="1018">
                        <c:v>1.2525900000000001</c:v>
                      </c:pt>
                      <c:pt idx="1019">
                        <c:v>1.2660800000000001</c:v>
                      </c:pt>
                      <c:pt idx="1020">
                        <c:v>1.25606</c:v>
                      </c:pt>
                      <c:pt idx="1021">
                        <c:v>1.25081</c:v>
                      </c:pt>
                      <c:pt idx="1022">
                        <c:v>1.25383</c:v>
                      </c:pt>
                      <c:pt idx="1023">
                        <c:v>1.24996</c:v>
                      </c:pt>
                      <c:pt idx="1024">
                        <c:v>1.21919</c:v>
                      </c:pt>
                      <c:pt idx="1025">
                        <c:v>1.2104999999999999</c:v>
                      </c:pt>
                      <c:pt idx="1026">
                        <c:v>1.23224</c:v>
                      </c:pt>
                      <c:pt idx="1027">
                        <c:v>1.2521500000000001</c:v>
                      </c:pt>
                      <c:pt idx="1028">
                        <c:v>1.2359500000000001</c:v>
                      </c:pt>
                      <c:pt idx="1029">
                        <c:v>1.2264600000000001</c:v>
                      </c:pt>
                      <c:pt idx="1030">
                        <c:v>1.2237899999999999</c:v>
                      </c:pt>
                      <c:pt idx="1031">
                        <c:v>1.23919</c:v>
                      </c:pt>
                      <c:pt idx="1032">
                        <c:v>1.2493099999999999</c:v>
                      </c:pt>
                      <c:pt idx="1033">
                        <c:v>1.2426299999999999</c:v>
                      </c:pt>
                      <c:pt idx="1034">
                        <c:v>1.22081</c:v>
                      </c:pt>
                      <c:pt idx="1035">
                        <c:v>1.2337400000000001</c:v>
                      </c:pt>
                      <c:pt idx="1036">
                        <c:v>1.2528600000000001</c:v>
                      </c:pt>
                      <c:pt idx="1037">
                        <c:v>1.2618799999999999</c:v>
                      </c:pt>
                      <c:pt idx="1038">
                        <c:v>1.2681800000000001</c:v>
                      </c:pt>
                      <c:pt idx="1039">
                        <c:v>1.2675799999999999</c:v>
                      </c:pt>
                      <c:pt idx="1040">
                        <c:v>1.23265</c:v>
                      </c:pt>
                      <c:pt idx="1041">
                        <c:v>1.20621</c:v>
                      </c:pt>
                      <c:pt idx="1042">
                        <c:v>1.21536</c:v>
                      </c:pt>
                      <c:pt idx="1043">
                        <c:v>1.2305999999999999</c:v>
                      </c:pt>
                      <c:pt idx="1044">
                        <c:v>1.23262</c:v>
                      </c:pt>
                      <c:pt idx="1045">
                        <c:v>1.2535000000000001</c:v>
                      </c:pt>
                      <c:pt idx="1046">
                        <c:v>1.25169</c:v>
                      </c:pt>
                      <c:pt idx="1047">
                        <c:v>1.21275</c:v>
                      </c:pt>
                      <c:pt idx="1048">
                        <c:v>1.16672</c:v>
                      </c:pt>
                      <c:pt idx="1049">
                        <c:v>1.16168</c:v>
                      </c:pt>
                      <c:pt idx="1050">
                        <c:v>1.1635</c:v>
                      </c:pt>
                      <c:pt idx="1051">
                        <c:v>1.16743</c:v>
                      </c:pt>
                      <c:pt idx="1052">
                        <c:v>1.1760200000000001</c:v>
                      </c:pt>
                      <c:pt idx="1053">
                        <c:v>1.1748700000000001</c:v>
                      </c:pt>
                      <c:pt idx="1054">
                        <c:v>1.14469</c:v>
                      </c:pt>
                      <c:pt idx="1055">
                        <c:v>1.1079600000000001</c:v>
                      </c:pt>
                      <c:pt idx="1056">
                        <c:v>1.09657</c:v>
                      </c:pt>
                      <c:pt idx="1057">
                        <c:v>1.0923</c:v>
                      </c:pt>
                      <c:pt idx="1058">
                        <c:v>1.0565899999999999</c:v>
                      </c:pt>
                      <c:pt idx="1059">
                        <c:v>0.99661999999999995</c:v>
                      </c:pt>
                      <c:pt idx="1060">
                        <c:v>0.99585999999999997</c:v>
                      </c:pt>
                      <c:pt idx="1061">
                        <c:v>0.93186999999999998</c:v>
                      </c:pt>
                      <c:pt idx="1062">
                        <c:v>0.84619</c:v>
                      </c:pt>
                      <c:pt idx="1063">
                        <c:v>0.75995999999999997</c:v>
                      </c:pt>
                      <c:pt idx="1064">
                        <c:v>0.76083999999999996</c:v>
                      </c:pt>
                      <c:pt idx="1065">
                        <c:v>0.71272999999999997</c:v>
                      </c:pt>
                      <c:pt idx="1066">
                        <c:v>0.70194999999999996</c:v>
                      </c:pt>
                      <c:pt idx="1067">
                        <c:v>0.70772000000000002</c:v>
                      </c:pt>
                      <c:pt idx="1068">
                        <c:v>0.71557000000000004</c:v>
                      </c:pt>
                      <c:pt idx="1069">
                        <c:v>0.69726999999999995</c:v>
                      </c:pt>
                      <c:pt idx="1070">
                        <c:v>0.69176000000000004</c:v>
                      </c:pt>
                      <c:pt idx="1071">
                        <c:v>0.69664000000000004</c:v>
                      </c:pt>
                      <c:pt idx="1072">
                        <c:v>0.68950999999999996</c:v>
                      </c:pt>
                      <c:pt idx="1073">
                        <c:v>0.66913999999999996</c:v>
                      </c:pt>
                      <c:pt idx="1074">
                        <c:v>0.64151000000000002</c:v>
                      </c:pt>
                      <c:pt idx="1075">
                        <c:v>0.62829999999999997</c:v>
                      </c:pt>
                      <c:pt idx="1076">
                        <c:v>0.62756999999999996</c:v>
                      </c:pt>
                      <c:pt idx="1077">
                        <c:v>0.62483999999999995</c:v>
                      </c:pt>
                      <c:pt idx="1078">
                        <c:v>0.61180999999999996</c:v>
                      </c:pt>
                      <c:pt idx="1079">
                        <c:v>0.61623000000000006</c:v>
                      </c:pt>
                      <c:pt idx="1080">
                        <c:v>0.62383999999999995</c:v>
                      </c:pt>
                      <c:pt idx="1081">
                        <c:v>0.62068999999999996</c:v>
                      </c:pt>
                      <c:pt idx="1082">
                        <c:v>0.59777999999999998</c:v>
                      </c:pt>
                      <c:pt idx="1083">
                        <c:v>0.58126999999999995</c:v>
                      </c:pt>
                      <c:pt idx="1084">
                        <c:v>0.57811000000000001</c:v>
                      </c:pt>
                      <c:pt idx="1085">
                        <c:v>0.55996999999999997</c:v>
                      </c:pt>
                      <c:pt idx="1086">
                        <c:v>0.55430999999999997</c:v>
                      </c:pt>
                      <c:pt idx="1087">
                        <c:v>0.55796000000000001</c:v>
                      </c:pt>
                      <c:pt idx="1088">
                        <c:v>0.57016999999999995</c:v>
                      </c:pt>
                      <c:pt idx="1089">
                        <c:v>0.54674</c:v>
                      </c:pt>
                      <c:pt idx="1090">
                        <c:v>0.52605000000000002</c:v>
                      </c:pt>
                      <c:pt idx="1091">
                        <c:v>0.52168999999999999</c:v>
                      </c:pt>
                      <c:pt idx="1092">
                        <c:v>0.52619000000000005</c:v>
                      </c:pt>
                      <c:pt idx="1093">
                        <c:v>0.52766000000000002</c:v>
                      </c:pt>
                      <c:pt idx="1094">
                        <c:v>0.49767</c:v>
                      </c:pt>
                      <c:pt idx="1095">
                        <c:v>0.47503000000000001</c:v>
                      </c:pt>
                      <c:pt idx="1096">
                        <c:v>0.47355000000000003</c:v>
                      </c:pt>
                      <c:pt idx="1097">
                        <c:v>0.47902</c:v>
                      </c:pt>
                      <c:pt idx="1098">
                        <c:v>0.46755999999999998</c:v>
                      </c:pt>
                      <c:pt idx="1099">
                        <c:v>0.47277000000000002</c:v>
                      </c:pt>
                      <c:pt idx="1100">
                        <c:v>0.47971000000000003</c:v>
                      </c:pt>
                      <c:pt idx="1101">
                        <c:v>0.47758</c:v>
                      </c:pt>
                      <c:pt idx="1102">
                        <c:v>0.45773999999999998</c:v>
                      </c:pt>
                      <c:pt idx="1103">
                        <c:v>0.44302000000000002</c:v>
                      </c:pt>
                      <c:pt idx="1104">
                        <c:v>0.45366000000000001</c:v>
                      </c:pt>
                      <c:pt idx="1105">
                        <c:v>0.46084999999999998</c:v>
                      </c:pt>
                      <c:pt idx="1106">
                        <c:v>0.44972000000000001</c:v>
                      </c:pt>
                      <c:pt idx="1107">
                        <c:v>0.43379000000000001</c:v>
                      </c:pt>
                      <c:pt idx="1108">
                        <c:v>0.44113999999999998</c:v>
                      </c:pt>
                      <c:pt idx="1109">
                        <c:v>0.43874000000000002</c:v>
                      </c:pt>
                      <c:pt idx="1110">
                        <c:v>0.42918000000000001</c:v>
                      </c:pt>
                      <c:pt idx="1111">
                        <c:v>0.41846</c:v>
                      </c:pt>
                      <c:pt idx="1112">
                        <c:v>0.40354000000000001</c:v>
                      </c:pt>
                      <c:pt idx="1113">
                        <c:v>0.39785999999999999</c:v>
                      </c:pt>
                      <c:pt idx="1114">
                        <c:v>0.38701000000000002</c:v>
                      </c:pt>
                      <c:pt idx="1115">
                        <c:v>0.38547999999999999</c:v>
                      </c:pt>
                      <c:pt idx="1116">
                        <c:v>0.38097999999999999</c:v>
                      </c:pt>
                      <c:pt idx="1117">
                        <c:v>0.38685999999999998</c:v>
                      </c:pt>
                      <c:pt idx="1118">
                        <c:v>0.38613999999999998</c:v>
                      </c:pt>
                      <c:pt idx="1119">
                        <c:v>0.37831999999999999</c:v>
                      </c:pt>
                      <c:pt idx="1120">
                        <c:v>0.36194999999999999</c:v>
                      </c:pt>
                      <c:pt idx="1121">
                        <c:v>0.36223</c:v>
                      </c:pt>
                      <c:pt idx="1122">
                        <c:v>0.36357</c:v>
                      </c:pt>
                      <c:pt idx="1123">
                        <c:v>0.37008999999999997</c:v>
                      </c:pt>
                      <c:pt idx="1124">
                        <c:v>0.37146000000000001</c:v>
                      </c:pt>
                      <c:pt idx="1125">
                        <c:v>0.38202999999999998</c:v>
                      </c:pt>
                      <c:pt idx="1126">
                        <c:v>0.38146999999999998</c:v>
                      </c:pt>
                      <c:pt idx="1127">
                        <c:v>0.38918000000000003</c:v>
                      </c:pt>
                      <c:pt idx="1128">
                        <c:v>0.39522000000000002</c:v>
                      </c:pt>
                      <c:pt idx="1129">
                        <c:v>0.40234999999999999</c:v>
                      </c:pt>
                      <c:pt idx="1130">
                        <c:v>0.38358999999999999</c:v>
                      </c:pt>
                    </c:numCache>
                  </c:numRef>
                </c:yVal>
                <c:smooth val="1"/>
                <c:extLst xmlns:c15="http://schemas.microsoft.com/office/drawing/2012/chart">
                  <c:ext xmlns:c16="http://schemas.microsoft.com/office/drawing/2014/chart" uri="{C3380CC4-5D6E-409C-BE32-E72D297353CC}">
                    <c16:uniqueId val="{00000016-BA24-4D9A-B745-9BAE61DCA5D5}"/>
                  </c:ext>
                </c:extLst>
              </c15:ser>
            </c15:filteredScatterSeries>
          </c:ext>
        </c:extLst>
      </c:scatterChart>
      <c:valAx>
        <c:axId val="471684760"/>
        <c:scaling>
          <c:orientation val="minMax"/>
          <c:max val="1.8"/>
          <c:min val="0"/>
        </c:scaling>
        <c:delete val="0"/>
        <c:axPos val="b"/>
        <c:title>
          <c:tx>
            <c:rich>
              <a:bodyPr rot="0" vert="horz"/>
              <a:lstStyle/>
              <a:p>
                <a:pPr>
                  <a:defRPr/>
                </a:pPr>
                <a:r>
                  <a:rPr lang="en-GB"/>
                  <a:t>q (1/</a:t>
                </a:r>
                <a:r>
                  <a:rPr lang="en-GB">
                    <a:latin typeface="Arial" panose="020B0604020202020204" pitchFamily="34" charset="0"/>
                    <a:cs typeface="Arial" panose="020B0604020202020204" pitchFamily="34" charset="0"/>
                  </a:rPr>
                  <a:t>Å</a:t>
                </a:r>
                <a:r>
                  <a:rPr lang="en-GB"/>
                  <a:t>)</a:t>
                </a:r>
              </a:p>
            </c:rich>
          </c:tx>
          <c:layout>
            <c:manualLayout>
              <c:xMode val="edge"/>
              <c:yMode val="edge"/>
              <c:x val="0.4460210946272819"/>
              <c:y val="0.88937163486975213"/>
            </c:manualLayout>
          </c:layout>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vert="horz"/>
          <a:lstStyle/>
          <a:p>
            <a:pPr>
              <a:defRPr/>
            </a:pPr>
            <a:endParaRPr lang="it-IT"/>
          </a:p>
        </c:txPr>
        <c:crossAx val="471682408"/>
        <c:crosses val="autoZero"/>
        <c:crossBetween val="midCat"/>
      </c:valAx>
      <c:valAx>
        <c:axId val="471682408"/>
        <c:scaling>
          <c:orientation val="minMax"/>
          <c:min val="0"/>
        </c:scaling>
        <c:delete val="0"/>
        <c:axPos val="l"/>
        <c:title>
          <c:tx>
            <c:rich>
              <a:bodyPr rot="-5400000" vert="horz"/>
              <a:lstStyle/>
              <a:p>
                <a:pPr>
                  <a:defRPr/>
                </a:pPr>
                <a:r>
                  <a:rPr lang="en-GB"/>
                  <a:t>Intensity (a.u.)</a:t>
                </a:r>
              </a:p>
            </c:rich>
          </c:tx>
          <c:overlay val="0"/>
          <c:spPr>
            <a:noFill/>
            <a:ln>
              <a:noFill/>
            </a:ln>
            <a:effectLst/>
          </c:spPr>
        </c:title>
        <c:numFmt formatCode="General" sourceLinked="1"/>
        <c:majorTickMark val="in"/>
        <c:minorTickMark val="none"/>
        <c:tickLblPos val="nextTo"/>
        <c:spPr>
          <a:noFill/>
          <a:ln w="9525" cap="flat" cmpd="sng" algn="ctr">
            <a:solidFill>
              <a:schemeClr val="tx1"/>
            </a:solidFill>
            <a:round/>
          </a:ln>
          <a:effectLst/>
        </c:spPr>
        <c:txPr>
          <a:bodyPr rot="-60000000" vert="horz"/>
          <a:lstStyle/>
          <a:p>
            <a:pPr>
              <a:defRPr/>
            </a:pPr>
            <a:endParaRPr lang="it-IT"/>
          </a:p>
        </c:txPr>
        <c:crossAx val="471684760"/>
        <c:crosses val="autoZero"/>
        <c:crossBetween val="midCat"/>
      </c:valAx>
      <c:spPr>
        <a:ln>
          <a:solidFill>
            <a:schemeClr val="tx1"/>
          </a:solidFill>
        </a:ln>
      </c:spPr>
    </c:plotArea>
    <c:legend>
      <c:legendPos val="r"/>
      <c:layout>
        <c:manualLayout>
          <c:xMode val="edge"/>
          <c:yMode val="edge"/>
          <c:x val="0.31881566854616361"/>
          <c:y val="9.4410815594211342E-2"/>
          <c:w val="0.61604875100391632"/>
          <c:h val="0.17951511001836232"/>
        </c:manualLayout>
      </c:layout>
      <c:overlay val="0"/>
      <c:spPr>
        <a:noFill/>
        <a:ln>
          <a:noFill/>
        </a:ln>
        <a:effectLst/>
      </c:spPr>
      <c:txPr>
        <a:bodyPr rot="0" vert="horz"/>
        <a:lstStyle/>
        <a:p>
          <a:pPr>
            <a:defRPr/>
          </a:pPr>
          <a:endParaRPr lang="it-IT"/>
        </a:p>
      </c:txPr>
    </c:legend>
    <c:plotVisOnly val="1"/>
    <c:dispBlanksAs val="gap"/>
    <c:showDLblsOverMax val="0"/>
    <c:extLst/>
  </c:chart>
  <c:spPr>
    <a:ln>
      <a:noFill/>
    </a:ln>
  </c:spPr>
  <c:txPr>
    <a:bodyPr/>
    <a:lstStyle/>
    <a:p>
      <a:pPr>
        <a:defRPr sz="800" b="0">
          <a:solidFill>
            <a:sysClr val="windowText" lastClr="000000"/>
          </a:solidFill>
          <a:latin typeface="Arial" panose="020B0604020202020204" pitchFamily="34" charset="0"/>
          <a:cs typeface="Arial" panose="020B0604020202020204" pitchFamily="34" charset="0"/>
        </a:defRPr>
      </a:pPr>
      <a:endParaRPr lang="it-I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533623831001708"/>
          <c:y val="5.086705202312139E-2"/>
          <c:w val="0.71752244561662804"/>
          <c:h val="0.79324481657721679"/>
        </c:manualLayout>
      </c:layout>
      <c:scatterChart>
        <c:scatterStyle val="smoothMarker"/>
        <c:varyColors val="0"/>
        <c:ser>
          <c:idx val="0"/>
          <c:order val="0"/>
          <c:spPr>
            <a:ln w="19050" cap="rnd">
              <a:solidFill>
                <a:schemeClr val="tx1"/>
              </a:solidFill>
              <a:round/>
            </a:ln>
            <a:effectLst/>
          </c:spPr>
          <c:marker>
            <c:symbol val="none"/>
          </c:marker>
          <c:xVal>
            <c:numRef>
              <c:f>Foglio3!$C$3:$C$85</c:f>
              <c:numCache>
                <c:formatCode>General</c:formatCode>
                <c:ptCount val="83"/>
                <c:pt idx="0">
                  <c:v>19.47</c:v>
                </c:pt>
                <c:pt idx="1">
                  <c:v>19.48</c:v>
                </c:pt>
                <c:pt idx="2">
                  <c:v>19.5529479558286</c:v>
                </c:pt>
                <c:pt idx="3">
                  <c:v>19.5021863381223</c:v>
                </c:pt>
                <c:pt idx="4">
                  <c:v>19.5171921002235</c:v>
                </c:pt>
                <c:pt idx="5">
                  <c:v>19.440000000000001</c:v>
                </c:pt>
                <c:pt idx="6">
                  <c:v>19.447703473956601</c:v>
                </c:pt>
                <c:pt idx="7">
                  <c:v>19.5082219101341</c:v>
                </c:pt>
                <c:pt idx="8">
                  <c:v>19.5412384065373</c:v>
                </c:pt>
                <c:pt idx="9">
                  <c:v>19.466111870693101</c:v>
                </c:pt>
                <c:pt idx="10">
                  <c:v>19.5</c:v>
                </c:pt>
                <c:pt idx="11">
                  <c:v>19.53</c:v>
                </c:pt>
                <c:pt idx="12">
                  <c:v>19.46</c:v>
                </c:pt>
                <c:pt idx="13">
                  <c:v>19.4915920880931</c:v>
                </c:pt>
                <c:pt idx="14">
                  <c:v>19.505683333885202</c:v>
                </c:pt>
                <c:pt idx="15">
                  <c:v>19.515042429888901</c:v>
                </c:pt>
                <c:pt idx="16">
                  <c:v>19.529824375372201</c:v>
                </c:pt>
                <c:pt idx="17">
                  <c:v>19.519241566865102</c:v>
                </c:pt>
                <c:pt idx="18">
                  <c:v>19.425296597480799</c:v>
                </c:pt>
                <c:pt idx="19">
                  <c:v>19.48</c:v>
                </c:pt>
                <c:pt idx="20">
                  <c:v>19.503127025304799</c:v>
                </c:pt>
                <c:pt idx="21">
                  <c:v>19.5112831374359</c:v>
                </c:pt>
                <c:pt idx="22">
                  <c:v>19.454539348389101</c:v>
                </c:pt>
                <c:pt idx="23">
                  <c:v>19.594918882895701</c:v>
                </c:pt>
                <c:pt idx="24">
                  <c:v>19.9682455166324</c:v>
                </c:pt>
                <c:pt idx="25">
                  <c:v>20.433306166618902</c:v>
                </c:pt>
                <c:pt idx="26">
                  <c:v>20.901121316624199</c:v>
                </c:pt>
                <c:pt idx="27">
                  <c:v>21.4070585488749</c:v>
                </c:pt>
                <c:pt idx="28">
                  <c:v>21.925139126777601</c:v>
                </c:pt>
                <c:pt idx="29">
                  <c:v>22.376516315800799</c:v>
                </c:pt>
                <c:pt idx="30">
                  <c:v>22.899745642370199</c:v>
                </c:pt>
                <c:pt idx="31">
                  <c:v>23.416731901168799</c:v>
                </c:pt>
                <c:pt idx="32">
                  <c:v>23.843092260903799</c:v>
                </c:pt>
                <c:pt idx="33">
                  <c:v>24.329006532809601</c:v>
                </c:pt>
                <c:pt idx="34">
                  <c:v>24.834200196181801</c:v>
                </c:pt>
                <c:pt idx="35">
                  <c:v>25.367552742052101</c:v>
                </c:pt>
                <c:pt idx="36">
                  <c:v>25.810855440342301</c:v>
                </c:pt>
                <c:pt idx="37">
                  <c:v>26.2696624766414</c:v>
                </c:pt>
                <c:pt idx="38">
                  <c:v>26.809762052623601</c:v>
                </c:pt>
                <c:pt idx="39">
                  <c:v>27.266087508142402</c:v>
                </c:pt>
                <c:pt idx="40">
                  <c:v>27.734887262735398</c:v>
                </c:pt>
                <c:pt idx="41">
                  <c:v>28.25</c:v>
                </c:pt>
                <c:pt idx="42">
                  <c:v>28.758165034257502</c:v>
                </c:pt>
                <c:pt idx="43">
                  <c:v>29.313863734125899</c:v>
                </c:pt>
                <c:pt idx="44">
                  <c:v>29.681798403595401</c:v>
                </c:pt>
                <c:pt idx="45">
                  <c:v>30.140423631668099</c:v>
                </c:pt>
                <c:pt idx="46">
                  <c:v>30.7155154466376</c:v>
                </c:pt>
                <c:pt idx="47">
                  <c:v>31.174090785980201</c:v>
                </c:pt>
                <c:pt idx="48">
                  <c:v>31.7404875683124</c:v>
                </c:pt>
                <c:pt idx="49">
                  <c:v>32.15</c:v>
                </c:pt>
                <c:pt idx="50">
                  <c:v>32.631140413453601</c:v>
                </c:pt>
                <c:pt idx="51">
                  <c:v>33.2079742545762</c:v>
                </c:pt>
                <c:pt idx="52">
                  <c:v>33.664596224097203</c:v>
                </c:pt>
                <c:pt idx="53">
                  <c:v>34.1</c:v>
                </c:pt>
                <c:pt idx="54">
                  <c:v>34.567099008560199</c:v>
                </c:pt>
                <c:pt idx="55">
                  <c:v>35.087048363902497</c:v>
                </c:pt>
                <c:pt idx="56">
                  <c:v>35.587805403676803</c:v>
                </c:pt>
                <c:pt idx="57">
                  <c:v>36.088215137208998</c:v>
                </c:pt>
                <c:pt idx="58">
                  <c:v>36.598982575636398</c:v>
                </c:pt>
                <c:pt idx="59">
                  <c:v>37.010613968380298</c:v>
                </c:pt>
                <c:pt idx="60">
                  <c:v>37.550031968575396</c:v>
                </c:pt>
                <c:pt idx="61">
                  <c:v>38.0494050604349</c:v>
                </c:pt>
                <c:pt idx="62">
                  <c:v>38.519404950600801</c:v>
                </c:pt>
                <c:pt idx="63">
                  <c:v>39.020305854983697</c:v>
                </c:pt>
                <c:pt idx="64">
                  <c:v>39.468981563089699</c:v>
                </c:pt>
                <c:pt idx="65">
                  <c:v>40.025213699865098</c:v>
                </c:pt>
                <c:pt idx="66">
                  <c:v>42.619064940624703</c:v>
                </c:pt>
                <c:pt idx="67">
                  <c:v>42.9572030067444</c:v>
                </c:pt>
                <c:pt idx="68">
                  <c:v>43.28</c:v>
                </c:pt>
                <c:pt idx="69">
                  <c:v>43.630363197326702</c:v>
                </c:pt>
                <c:pt idx="70">
                  <c:v>43.909838271108001</c:v>
                </c:pt>
                <c:pt idx="71">
                  <c:v>44.341009989763002</c:v>
                </c:pt>
                <c:pt idx="72">
                  <c:v>44.64</c:v>
                </c:pt>
                <c:pt idx="73">
                  <c:v>44.900530793356502</c:v>
                </c:pt>
                <c:pt idx="74">
                  <c:v>45.3634781603253</c:v>
                </c:pt>
                <c:pt idx="75">
                  <c:v>45.695955031558903</c:v>
                </c:pt>
                <c:pt idx="76">
                  <c:v>46.021480720009897</c:v>
                </c:pt>
                <c:pt idx="77">
                  <c:v>46.35</c:v>
                </c:pt>
                <c:pt idx="78">
                  <c:v>46.660594116125701</c:v>
                </c:pt>
                <c:pt idx="79">
                  <c:v>47.018027707537399</c:v>
                </c:pt>
                <c:pt idx="80">
                  <c:v>47.362033724879097</c:v>
                </c:pt>
                <c:pt idx="81">
                  <c:v>47.684636754989597</c:v>
                </c:pt>
                <c:pt idx="82">
                  <c:v>48.042189811689802</c:v>
                </c:pt>
              </c:numCache>
            </c:numRef>
          </c:xVal>
          <c:yVal>
            <c:numRef>
              <c:f>Foglio3!$E$3:$E$85</c:f>
              <c:numCache>
                <c:formatCode>General</c:formatCode>
                <c:ptCount val="83"/>
                <c:pt idx="0">
                  <c:v>-4.1825636054730912E-6</c:v>
                </c:pt>
                <c:pt idx="1">
                  <c:v>-3.0457420121180042E-6</c:v>
                </c:pt>
                <c:pt idx="2">
                  <c:v>4.8638204514037803E-7</c:v>
                </c:pt>
                <c:pt idx="3">
                  <c:v>-7.6048428417644027E-7</c:v>
                </c:pt>
                <c:pt idx="4">
                  <c:v>-1.2336031069212902E-7</c:v>
                </c:pt>
                <c:pt idx="5">
                  <c:v>-2.0058572331859846E-6</c:v>
                </c:pt>
                <c:pt idx="6">
                  <c:v>-1.5979540819982931E-6</c:v>
                </c:pt>
                <c:pt idx="7">
                  <c:v>-6.5124128577706162E-7</c:v>
                </c:pt>
                <c:pt idx="8">
                  <c:v>1.5256904661906209E-6</c:v>
                </c:pt>
                <c:pt idx="9">
                  <c:v>1.8204801477075426E-7</c:v>
                </c:pt>
                <c:pt idx="10">
                  <c:v>1.9996382101409639E-6</c:v>
                </c:pt>
                <c:pt idx="11">
                  <c:v>3.3087677318419562E-6</c:v>
                </c:pt>
                <c:pt idx="12">
                  <c:v>1.1434008858619404E-6</c:v>
                </c:pt>
                <c:pt idx="13">
                  <c:v>1.3438072110050735E-6</c:v>
                </c:pt>
                <c:pt idx="14">
                  <c:v>2.3883762295436994E-6</c:v>
                </c:pt>
                <c:pt idx="15">
                  <c:v>3.5201615420048368E-6</c:v>
                </c:pt>
                <c:pt idx="16">
                  <c:v>4.1802608204465704E-6</c:v>
                </c:pt>
                <c:pt idx="17">
                  <c:v>4.4076385554262009E-6</c:v>
                </c:pt>
                <c:pt idx="18">
                  <c:v>3.3359621092612186E-6</c:v>
                </c:pt>
                <c:pt idx="19">
                  <c:v>4.5704799999999983E-6</c:v>
                </c:pt>
                <c:pt idx="20">
                  <c:v>5.2008422127526816E-6</c:v>
                </c:pt>
                <c:pt idx="21">
                  <c:v>5.476415251419323E-6</c:v>
                </c:pt>
                <c:pt idx="22">
                  <c:v>5.3279506382557891E-6</c:v>
                </c:pt>
                <c:pt idx="23">
                  <c:v>4.8426644682511382E-5</c:v>
                </c:pt>
                <c:pt idx="24">
                  <c:v>1.0988817839306732E-4</c:v>
                </c:pt>
                <c:pt idx="25">
                  <c:v>2.0842690083293239E-4</c:v>
                </c:pt>
                <c:pt idx="26">
                  <c:v>3.3951183592159732E-4</c:v>
                </c:pt>
                <c:pt idx="27">
                  <c:v>4.2919997641612396E-4</c:v>
                </c:pt>
                <c:pt idx="28">
                  <c:v>4.7809620612340883E-4</c:v>
                </c:pt>
                <c:pt idx="29">
                  <c:v>4.9891757592456561E-4</c:v>
                </c:pt>
                <c:pt idx="30">
                  <c:v>5.0885003334842096E-4</c:v>
                </c:pt>
                <c:pt idx="31">
                  <c:v>5.243336579402151E-4</c:v>
                </c:pt>
                <c:pt idx="32">
                  <c:v>5.5285963499894356E-4</c:v>
                </c:pt>
                <c:pt idx="33">
                  <c:v>6.0300771057147462E-4</c:v>
                </c:pt>
                <c:pt idx="34">
                  <c:v>6.7768228047955232E-4</c:v>
                </c:pt>
                <c:pt idx="35">
                  <c:v>7.7182520616974736E-4</c:v>
                </c:pt>
                <c:pt idx="36">
                  <c:v>8.8586003299694733E-4</c:v>
                </c:pt>
                <c:pt idx="37">
                  <c:v>1.0205860086593042E-3</c:v>
                </c:pt>
                <c:pt idx="38">
                  <c:v>1.1803442925942672E-3</c:v>
                </c:pt>
                <c:pt idx="39">
                  <c:v>1.369201417515252E-3</c:v>
                </c:pt>
                <c:pt idx="40">
                  <c:v>1.5949589290060551E-3</c:v>
                </c:pt>
                <c:pt idx="41">
                  <c:v>1.8537231492389201E-3</c:v>
                </c:pt>
                <c:pt idx="42">
                  <c:v>2.1408995142807963E-3</c:v>
                </c:pt>
                <c:pt idx="43">
                  <c:v>2.4352801070801435E-3</c:v>
                </c:pt>
                <c:pt idx="44">
                  <c:v>2.6972237608616227E-3</c:v>
                </c:pt>
                <c:pt idx="45">
                  <c:v>2.8679500406619081E-3</c:v>
                </c:pt>
                <c:pt idx="46">
                  <c:v>2.8750165267594149E-3</c:v>
                </c:pt>
                <c:pt idx="47">
                  <c:v>2.6926802743829944E-3</c:v>
                </c:pt>
                <c:pt idx="48">
                  <c:v>2.3040955517190861E-3</c:v>
                </c:pt>
                <c:pt idx="49">
                  <c:v>1.8388550981134099E-3</c:v>
                </c:pt>
                <c:pt idx="50">
                  <c:v>1.4200909915489384E-3</c:v>
                </c:pt>
                <c:pt idx="51">
                  <c:v>1.0967110004011849E-3</c:v>
                </c:pt>
                <c:pt idx="52">
                  <c:v>8.6624562743930307E-4</c:v>
                </c:pt>
                <c:pt idx="53">
                  <c:v>7.1011365715139098E-4</c:v>
                </c:pt>
                <c:pt idx="54">
                  <c:v>6.0930085884824774E-4</c:v>
                </c:pt>
                <c:pt idx="55">
                  <c:v>5.432985445360714E-4</c:v>
                </c:pt>
                <c:pt idx="56">
                  <c:v>4.9496912484082837E-4</c:v>
                </c:pt>
                <c:pt idx="57">
                  <c:v>4.5733875298780699E-4</c:v>
                </c:pt>
                <c:pt idx="58">
                  <c:v>4.2517976641875141E-4</c:v>
                </c:pt>
                <c:pt idx="59">
                  <c:v>3.9305847204083573E-4</c:v>
                </c:pt>
                <c:pt idx="60">
                  <c:v>3.6576622772646692E-4</c:v>
                </c:pt>
                <c:pt idx="61">
                  <c:v>3.3895124555225939E-4</c:v>
                </c:pt>
                <c:pt idx="62">
                  <c:v>3.1192290996796839E-4</c:v>
                </c:pt>
                <c:pt idx="63">
                  <c:v>2.8533600261699854E-4</c:v>
                </c:pt>
                <c:pt idx="64">
                  <c:v>2.5560961536615588E-4</c:v>
                </c:pt>
                <c:pt idx="65">
                  <c:v>2.2743717658268704E-4</c:v>
                </c:pt>
                <c:pt idx="66">
                  <c:v>9.3603272322674114E-5</c:v>
                </c:pt>
                <c:pt idx="67">
                  <c:v>7.7864645473099204E-5</c:v>
                </c:pt>
                <c:pt idx="68">
                  <c:v>6.6010334342130072E-5</c:v>
                </c:pt>
                <c:pt idx="69">
                  <c:v>5.4121138845653906E-5</c:v>
                </c:pt>
                <c:pt idx="70">
                  <c:v>4.5998811910967822E-5</c:v>
                </c:pt>
                <c:pt idx="71">
                  <c:v>4.2291607076569101E-5</c:v>
                </c:pt>
                <c:pt idx="72">
                  <c:v>3.7588262396446985E-5</c:v>
                </c:pt>
                <c:pt idx="73">
                  <c:v>3.1121306506158184E-5</c:v>
                </c:pt>
                <c:pt idx="74">
                  <c:v>2.8426623819867956E-5</c:v>
                </c:pt>
                <c:pt idx="75">
                  <c:v>2.4952588497606835E-5</c:v>
                </c:pt>
                <c:pt idx="76">
                  <c:v>2.0893680346581716E-5</c:v>
                </c:pt>
                <c:pt idx="77">
                  <c:v>1.6926127043345902E-5</c:v>
                </c:pt>
                <c:pt idx="78">
                  <c:v>1.3001085183859864E-5</c:v>
                </c:pt>
                <c:pt idx="79">
                  <c:v>1.114599308015842E-5</c:v>
                </c:pt>
                <c:pt idx="80">
                  <c:v>5.7194143052288543E-6</c:v>
                </c:pt>
                <c:pt idx="81">
                  <c:v>1.383417048377261E-6</c:v>
                </c:pt>
                <c:pt idx="82">
                  <c:v>-1.3806542840226217E-6</c:v>
                </c:pt>
              </c:numCache>
            </c:numRef>
          </c:yVal>
          <c:smooth val="1"/>
          <c:extLst>
            <c:ext xmlns:c16="http://schemas.microsoft.com/office/drawing/2014/chart" uri="{C3380CC4-5D6E-409C-BE32-E72D297353CC}">
              <c16:uniqueId val="{00000000-D4D9-4DCF-A173-F31341994922}"/>
            </c:ext>
          </c:extLst>
        </c:ser>
        <c:dLbls>
          <c:showLegendKey val="0"/>
          <c:showVal val="0"/>
          <c:showCatName val="0"/>
          <c:showSerName val="0"/>
          <c:showPercent val="0"/>
          <c:showBubbleSize val="0"/>
        </c:dLbls>
        <c:axId val="410729407"/>
        <c:axId val="474797503"/>
      </c:scatterChart>
      <c:valAx>
        <c:axId val="410729407"/>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r>
                  <a:rPr lang="it-IT"/>
                  <a:t>Temperature (°C)</a:t>
                </a:r>
              </a:p>
            </c:rich>
          </c:tx>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474797503"/>
        <c:crosses val="autoZero"/>
        <c:crossBetween val="midCat"/>
      </c:valAx>
      <c:valAx>
        <c:axId val="474797503"/>
        <c:scaling>
          <c:orientation val="minMax"/>
          <c:min val="0"/>
        </c:scaling>
        <c:delete val="0"/>
        <c:axPos val="l"/>
        <c:title>
          <c:tx>
            <c:rich>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r>
                  <a:rPr lang="it-IT"/>
                  <a:t>DSC relative signal (mV)</a:t>
                </a:r>
              </a:p>
            </c:rich>
          </c:tx>
          <c:overlay val="0"/>
          <c:spPr>
            <a:noFill/>
            <a:ln>
              <a:noFill/>
            </a:ln>
            <a:effectLst/>
          </c:spPr>
          <c:txPr>
            <a:bodyPr rot="-54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it-IT"/>
          </a:p>
        </c:txPr>
        <c:crossAx val="410729407"/>
        <c:crosses val="autoZero"/>
        <c:crossBetween val="midCat"/>
      </c:valAx>
      <c:spPr>
        <a:noFill/>
        <a:ln>
          <a:solidFill>
            <a:schemeClr val="tx1"/>
          </a:solid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solidFill>
            <a:schemeClr val="tx1"/>
          </a:solidFill>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BA52F4-72C3-4516-8AE6-D2DECFCD0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acstemplate_msw2011_mac</Template>
  <TotalTime>0</TotalTime>
  <Pages>49</Pages>
  <Words>28089</Words>
  <Characters>160109</Characters>
  <Application>Microsoft Office Word</Application>
  <DocSecurity>0</DocSecurity>
  <Lines>1334</Lines>
  <Paragraphs>375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187823</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Elena Simone</dc:creator>
  <cp:keywords/>
  <dc:description/>
  <cp:lastModifiedBy>Elena  Simone</cp:lastModifiedBy>
  <cp:revision>2</cp:revision>
  <cp:lastPrinted>2008-06-11T21:33:00Z</cp:lastPrinted>
  <dcterms:created xsi:type="dcterms:W3CDTF">2023-12-08T14:26:00Z</dcterms:created>
  <dcterms:modified xsi:type="dcterms:W3CDTF">2023-12-08T14:26:00Z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d63eb567-b40f-3558-a569-93e4c6975bb6</vt:lpwstr>
  </property>
  <property fmtid="{D5CDD505-2E9C-101B-9397-08002B2CF9AE}" pid="24" name="Mendeley Citation Style_1">
    <vt:lpwstr>http://www.zotero.org/styles/apa</vt:lpwstr>
  </property>
</Properties>
</file>